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9A9" w:rsidRPr="007712F7" w:rsidRDefault="003C24D2" w:rsidP="00A17F59">
      <w:pPr>
        <w:pStyle w:val="afa"/>
        <w:spacing w:line="276" w:lineRule="auto"/>
        <w:ind w:firstLine="0"/>
        <w:contextualSpacing/>
        <w:jc w:val="center"/>
        <w:rPr>
          <w:sz w:val="24"/>
          <w:szCs w:val="24"/>
        </w:rPr>
      </w:pPr>
      <w:r w:rsidRPr="007712F7">
        <w:rPr>
          <w:sz w:val="24"/>
          <w:szCs w:val="24"/>
        </w:rPr>
        <w:t>МБОУ «Майинская средняя общеобразовательная школа им В.П.Ларионова»</w:t>
      </w:r>
    </w:p>
    <w:p w:rsidR="00CA49A9" w:rsidRPr="007712F7" w:rsidRDefault="00A6100F" w:rsidP="007712F7">
      <w:pPr>
        <w:pStyle w:val="afa"/>
        <w:spacing w:line="276" w:lineRule="auto"/>
        <w:contextualSpacing/>
        <w:jc w:val="center"/>
        <w:outlineLvl w:val="0"/>
        <w:rPr>
          <w:sz w:val="24"/>
          <w:szCs w:val="24"/>
        </w:rPr>
      </w:pPr>
      <w:r w:rsidRPr="007712F7">
        <w:rPr>
          <w:sz w:val="24"/>
          <w:szCs w:val="24"/>
        </w:rPr>
        <w:t>МР «Мегино-Кангаласский улус»</w:t>
      </w:r>
    </w:p>
    <w:p w:rsidR="00CA49A9" w:rsidRPr="007712F7" w:rsidRDefault="00CA49A9" w:rsidP="007712F7">
      <w:pPr>
        <w:pStyle w:val="afa"/>
        <w:spacing w:line="276" w:lineRule="auto"/>
        <w:contextualSpacing/>
        <w:jc w:val="left"/>
        <w:rPr>
          <w:sz w:val="24"/>
          <w:szCs w:val="24"/>
        </w:rPr>
      </w:pPr>
    </w:p>
    <w:p w:rsidR="00CA49A9" w:rsidRPr="007712F7" w:rsidRDefault="00CA49A9" w:rsidP="007712F7">
      <w:pPr>
        <w:pStyle w:val="afa"/>
        <w:spacing w:line="276" w:lineRule="auto"/>
        <w:contextualSpacing/>
        <w:rPr>
          <w:sz w:val="24"/>
          <w:szCs w:val="24"/>
        </w:rPr>
      </w:pPr>
    </w:p>
    <w:p w:rsidR="00CA49A9" w:rsidRPr="007712F7" w:rsidRDefault="00CA49A9" w:rsidP="007712F7">
      <w:pPr>
        <w:pStyle w:val="afa"/>
        <w:spacing w:line="276" w:lineRule="auto"/>
        <w:contextualSpacing/>
        <w:rPr>
          <w:sz w:val="24"/>
          <w:szCs w:val="24"/>
        </w:rPr>
      </w:pPr>
    </w:p>
    <w:p w:rsidR="00CA49A9" w:rsidRPr="007712F7" w:rsidRDefault="00160D06" w:rsidP="007712F7">
      <w:pPr>
        <w:pStyle w:val="afa"/>
        <w:spacing w:line="276" w:lineRule="auto"/>
        <w:contextualSpacing/>
        <w:jc w:val="center"/>
        <w:rPr>
          <w:sz w:val="24"/>
          <w:szCs w:val="24"/>
        </w:rPr>
      </w:pPr>
      <w:r w:rsidRPr="007712F7">
        <w:rPr>
          <w:noProof/>
          <w:sz w:val="24"/>
          <w:szCs w:val="24"/>
          <w:lang w:eastAsia="ru-RU"/>
        </w:rPr>
        <w:drawing>
          <wp:inline distT="0" distB="0" distL="0" distR="0">
            <wp:extent cx="1442133" cy="1214651"/>
            <wp:effectExtent l="19050" t="0" r="5667" b="0"/>
            <wp:docPr id="5" name="Рисунок 1" descr="2013 - Год сельской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 - Год сельской школы"/>
                    <pic:cNvPicPr>
                      <a:picLocks noChangeAspect="1" noChangeArrowheads="1"/>
                    </pic:cNvPicPr>
                  </pic:nvPicPr>
                  <pic:blipFill>
                    <a:blip r:embed="rId8" cstate="print"/>
                    <a:srcRect/>
                    <a:stretch>
                      <a:fillRect/>
                    </a:stretch>
                  </pic:blipFill>
                  <pic:spPr bwMode="auto">
                    <a:xfrm>
                      <a:off x="0" y="0"/>
                      <a:ext cx="1445960" cy="1217874"/>
                    </a:xfrm>
                    <a:prstGeom prst="rect">
                      <a:avLst/>
                    </a:prstGeom>
                    <a:noFill/>
                    <a:ln w="9525">
                      <a:noFill/>
                      <a:miter lim="800000"/>
                      <a:headEnd/>
                      <a:tailEnd/>
                    </a:ln>
                  </pic:spPr>
                </pic:pic>
              </a:graphicData>
            </a:graphic>
          </wp:inline>
        </w:drawing>
      </w:r>
    </w:p>
    <w:p w:rsidR="003C24D2" w:rsidRPr="007712F7" w:rsidRDefault="003C24D2" w:rsidP="007712F7">
      <w:pPr>
        <w:pStyle w:val="afa"/>
        <w:spacing w:line="276" w:lineRule="auto"/>
        <w:contextualSpacing/>
        <w:jc w:val="center"/>
        <w:outlineLvl w:val="0"/>
        <w:rPr>
          <w:sz w:val="24"/>
          <w:szCs w:val="24"/>
        </w:rPr>
      </w:pPr>
    </w:p>
    <w:p w:rsidR="003C24D2" w:rsidRPr="007712F7" w:rsidRDefault="003C24D2" w:rsidP="007712F7">
      <w:pPr>
        <w:pStyle w:val="afa"/>
        <w:spacing w:line="276" w:lineRule="auto"/>
        <w:contextualSpacing/>
        <w:jc w:val="center"/>
        <w:outlineLvl w:val="0"/>
        <w:rPr>
          <w:sz w:val="24"/>
          <w:szCs w:val="24"/>
        </w:rPr>
      </w:pPr>
    </w:p>
    <w:p w:rsidR="003C24D2" w:rsidRPr="007712F7" w:rsidRDefault="003C24D2" w:rsidP="007712F7">
      <w:pPr>
        <w:pStyle w:val="afa"/>
        <w:spacing w:line="276" w:lineRule="auto"/>
        <w:contextualSpacing/>
        <w:jc w:val="center"/>
        <w:outlineLvl w:val="0"/>
        <w:rPr>
          <w:sz w:val="24"/>
          <w:szCs w:val="24"/>
        </w:rPr>
      </w:pPr>
    </w:p>
    <w:p w:rsidR="003C24D2" w:rsidRDefault="003C24D2" w:rsidP="007712F7">
      <w:pPr>
        <w:pStyle w:val="afa"/>
        <w:spacing w:line="276" w:lineRule="auto"/>
        <w:ind w:firstLine="0"/>
        <w:contextualSpacing/>
        <w:outlineLvl w:val="0"/>
        <w:rPr>
          <w:sz w:val="24"/>
          <w:szCs w:val="24"/>
        </w:rPr>
      </w:pPr>
    </w:p>
    <w:p w:rsidR="00F255CB" w:rsidRDefault="00F255CB" w:rsidP="007712F7">
      <w:pPr>
        <w:pStyle w:val="afa"/>
        <w:spacing w:line="276" w:lineRule="auto"/>
        <w:ind w:firstLine="0"/>
        <w:contextualSpacing/>
        <w:outlineLvl w:val="0"/>
        <w:rPr>
          <w:sz w:val="24"/>
          <w:szCs w:val="24"/>
        </w:rPr>
      </w:pPr>
    </w:p>
    <w:p w:rsidR="008562C9" w:rsidRDefault="008562C9" w:rsidP="007712F7">
      <w:pPr>
        <w:pStyle w:val="afa"/>
        <w:spacing w:line="276" w:lineRule="auto"/>
        <w:ind w:firstLine="0"/>
        <w:contextualSpacing/>
        <w:outlineLvl w:val="0"/>
        <w:rPr>
          <w:sz w:val="24"/>
          <w:szCs w:val="24"/>
        </w:rPr>
      </w:pPr>
    </w:p>
    <w:p w:rsidR="00D26B5D" w:rsidRDefault="00D26B5D" w:rsidP="007712F7">
      <w:pPr>
        <w:pStyle w:val="afa"/>
        <w:spacing w:line="276" w:lineRule="auto"/>
        <w:ind w:firstLine="0"/>
        <w:contextualSpacing/>
        <w:outlineLvl w:val="0"/>
        <w:rPr>
          <w:sz w:val="24"/>
          <w:szCs w:val="24"/>
        </w:rPr>
      </w:pPr>
    </w:p>
    <w:p w:rsidR="00D26B5D" w:rsidRPr="007712F7" w:rsidRDefault="00D26B5D" w:rsidP="007712F7">
      <w:pPr>
        <w:pStyle w:val="afa"/>
        <w:spacing w:line="276" w:lineRule="auto"/>
        <w:ind w:firstLine="0"/>
        <w:contextualSpacing/>
        <w:outlineLvl w:val="0"/>
        <w:rPr>
          <w:b/>
          <w:sz w:val="24"/>
          <w:szCs w:val="24"/>
        </w:rPr>
      </w:pPr>
    </w:p>
    <w:p w:rsidR="00CA49A9" w:rsidRPr="007712F7" w:rsidRDefault="00CA49A9" w:rsidP="007712F7">
      <w:pPr>
        <w:pStyle w:val="afa"/>
        <w:spacing w:line="276" w:lineRule="auto"/>
        <w:contextualSpacing/>
        <w:jc w:val="center"/>
        <w:outlineLvl w:val="0"/>
        <w:rPr>
          <w:b/>
          <w:sz w:val="24"/>
          <w:szCs w:val="24"/>
        </w:rPr>
      </w:pPr>
      <w:r w:rsidRPr="007712F7">
        <w:rPr>
          <w:b/>
          <w:sz w:val="24"/>
          <w:szCs w:val="24"/>
        </w:rPr>
        <w:t>ОБРАЗОВАТЕЛЬНАЯ ПРОГРАММА</w:t>
      </w:r>
    </w:p>
    <w:p w:rsidR="00CA49A9" w:rsidRPr="007712F7" w:rsidRDefault="00CA49A9" w:rsidP="007712F7">
      <w:pPr>
        <w:pStyle w:val="afa"/>
        <w:spacing w:line="276" w:lineRule="auto"/>
        <w:contextualSpacing/>
        <w:jc w:val="center"/>
        <w:rPr>
          <w:b/>
          <w:kern w:val="32"/>
          <w:sz w:val="24"/>
          <w:szCs w:val="24"/>
        </w:rPr>
      </w:pPr>
    </w:p>
    <w:p w:rsidR="00CA49A9" w:rsidRPr="007712F7" w:rsidRDefault="00CC6423" w:rsidP="007712F7">
      <w:pPr>
        <w:pStyle w:val="afa"/>
        <w:spacing w:line="276" w:lineRule="auto"/>
        <w:contextualSpacing/>
        <w:jc w:val="center"/>
        <w:rPr>
          <w:b/>
          <w:kern w:val="32"/>
          <w:sz w:val="24"/>
          <w:szCs w:val="24"/>
        </w:rPr>
      </w:pPr>
      <w:r w:rsidRPr="007712F7">
        <w:rPr>
          <w:b/>
          <w:kern w:val="32"/>
          <w:sz w:val="24"/>
          <w:szCs w:val="24"/>
        </w:rPr>
        <w:t xml:space="preserve">на </w:t>
      </w:r>
      <w:r w:rsidR="003C24D2" w:rsidRPr="007712F7">
        <w:rPr>
          <w:b/>
          <w:kern w:val="32"/>
          <w:sz w:val="24"/>
          <w:szCs w:val="24"/>
        </w:rPr>
        <w:t>2013-2014</w:t>
      </w:r>
      <w:r w:rsidR="00CA49A9" w:rsidRPr="007712F7">
        <w:rPr>
          <w:b/>
          <w:kern w:val="32"/>
          <w:sz w:val="24"/>
          <w:szCs w:val="24"/>
        </w:rPr>
        <w:t xml:space="preserve"> </w:t>
      </w:r>
      <w:r w:rsidRPr="007712F7">
        <w:rPr>
          <w:b/>
          <w:kern w:val="32"/>
          <w:sz w:val="24"/>
          <w:szCs w:val="24"/>
        </w:rPr>
        <w:t xml:space="preserve">учебный </w:t>
      </w:r>
      <w:r w:rsidR="00CA49A9" w:rsidRPr="007712F7">
        <w:rPr>
          <w:b/>
          <w:kern w:val="32"/>
          <w:sz w:val="24"/>
          <w:szCs w:val="24"/>
        </w:rPr>
        <w:t>г</w:t>
      </w:r>
      <w:r w:rsidRPr="007712F7">
        <w:rPr>
          <w:b/>
          <w:kern w:val="32"/>
          <w:sz w:val="24"/>
          <w:szCs w:val="24"/>
        </w:rPr>
        <w:t>од</w:t>
      </w:r>
    </w:p>
    <w:p w:rsidR="003C24D2" w:rsidRPr="007712F7" w:rsidRDefault="003C24D2" w:rsidP="007712F7">
      <w:pPr>
        <w:pStyle w:val="afa"/>
        <w:spacing w:line="276" w:lineRule="auto"/>
        <w:contextualSpacing/>
        <w:jc w:val="center"/>
        <w:rPr>
          <w:kern w:val="32"/>
          <w:sz w:val="24"/>
          <w:szCs w:val="24"/>
        </w:rPr>
      </w:pPr>
    </w:p>
    <w:p w:rsidR="00832DC0" w:rsidRPr="007712F7" w:rsidRDefault="003C24D2" w:rsidP="00832DC0">
      <w:pPr>
        <w:pStyle w:val="afa"/>
        <w:spacing w:line="276" w:lineRule="auto"/>
        <w:contextualSpacing/>
        <w:jc w:val="center"/>
        <w:rPr>
          <w:kern w:val="32"/>
          <w:sz w:val="24"/>
          <w:szCs w:val="24"/>
        </w:rPr>
      </w:pPr>
      <w:r w:rsidRPr="007712F7">
        <w:rPr>
          <w:kern w:val="32"/>
          <w:sz w:val="24"/>
          <w:szCs w:val="24"/>
        </w:rPr>
        <w:t xml:space="preserve"> </w:t>
      </w:r>
      <w:r w:rsidR="00832DC0" w:rsidRPr="00F52CB9">
        <w:rPr>
          <w:kern w:val="32"/>
          <w:sz w:val="24"/>
          <w:szCs w:val="24"/>
        </w:rPr>
        <w:t>(</w:t>
      </w:r>
      <w:proofErr w:type="gramStart"/>
      <w:r w:rsidR="00832DC0" w:rsidRPr="00F52CB9">
        <w:rPr>
          <w:kern w:val="32"/>
          <w:sz w:val="24"/>
          <w:szCs w:val="24"/>
        </w:rPr>
        <w:t>Утверждена</w:t>
      </w:r>
      <w:proofErr w:type="gramEnd"/>
      <w:r w:rsidR="00832DC0" w:rsidRPr="00F52CB9">
        <w:rPr>
          <w:kern w:val="32"/>
          <w:sz w:val="24"/>
          <w:szCs w:val="24"/>
        </w:rPr>
        <w:t xml:space="preserve"> педагогическим советом ОУ протокол </w:t>
      </w:r>
      <w:r w:rsidR="00832DC0" w:rsidRPr="00F52CB9">
        <w:rPr>
          <w:sz w:val="24"/>
          <w:szCs w:val="24"/>
        </w:rPr>
        <w:t>№140</w:t>
      </w:r>
      <w:r w:rsidR="00832DC0" w:rsidRPr="00F52CB9">
        <w:rPr>
          <w:kern w:val="32"/>
          <w:sz w:val="24"/>
          <w:szCs w:val="24"/>
        </w:rPr>
        <w:t xml:space="preserve">   от 18 апреля 2013 года)</w:t>
      </w:r>
      <w:r w:rsidR="00832DC0" w:rsidRPr="007712F7">
        <w:rPr>
          <w:kern w:val="32"/>
          <w:sz w:val="24"/>
          <w:szCs w:val="24"/>
        </w:rPr>
        <w:t xml:space="preserve"> </w:t>
      </w:r>
    </w:p>
    <w:p w:rsidR="003C24D2" w:rsidRPr="007712F7" w:rsidRDefault="003C24D2" w:rsidP="007712F7">
      <w:pPr>
        <w:pStyle w:val="afa"/>
        <w:spacing w:line="276" w:lineRule="auto"/>
        <w:contextualSpacing/>
        <w:jc w:val="center"/>
        <w:rPr>
          <w:kern w:val="32"/>
          <w:sz w:val="24"/>
          <w:szCs w:val="24"/>
        </w:rPr>
      </w:pPr>
    </w:p>
    <w:p w:rsidR="00CA49A9" w:rsidRPr="007712F7" w:rsidRDefault="00CA49A9" w:rsidP="007712F7">
      <w:pPr>
        <w:pStyle w:val="afa"/>
        <w:spacing w:line="276" w:lineRule="auto"/>
        <w:contextualSpacing/>
        <w:rPr>
          <w:kern w:val="32"/>
          <w:sz w:val="24"/>
          <w:szCs w:val="24"/>
        </w:rPr>
      </w:pPr>
    </w:p>
    <w:p w:rsidR="00CA49A9" w:rsidRPr="007712F7" w:rsidRDefault="00CA49A9" w:rsidP="007712F7">
      <w:pPr>
        <w:pStyle w:val="afa"/>
        <w:spacing w:line="276" w:lineRule="auto"/>
        <w:contextualSpacing/>
        <w:rPr>
          <w:kern w:val="32"/>
          <w:sz w:val="24"/>
          <w:szCs w:val="24"/>
        </w:rPr>
      </w:pPr>
    </w:p>
    <w:p w:rsidR="00CA49A9" w:rsidRPr="007712F7" w:rsidRDefault="00CA49A9" w:rsidP="007712F7">
      <w:pPr>
        <w:pStyle w:val="afa"/>
        <w:spacing w:line="276" w:lineRule="auto"/>
        <w:contextualSpacing/>
        <w:rPr>
          <w:kern w:val="32"/>
          <w:sz w:val="24"/>
          <w:szCs w:val="24"/>
        </w:rPr>
      </w:pPr>
    </w:p>
    <w:p w:rsidR="00CA49A9" w:rsidRPr="007712F7" w:rsidRDefault="00CA49A9" w:rsidP="007712F7">
      <w:pPr>
        <w:pStyle w:val="afa"/>
        <w:spacing w:line="276" w:lineRule="auto"/>
        <w:contextualSpacing/>
        <w:rPr>
          <w:kern w:val="32"/>
          <w:sz w:val="24"/>
          <w:szCs w:val="24"/>
        </w:rPr>
      </w:pPr>
    </w:p>
    <w:p w:rsidR="00CA49A9" w:rsidRPr="007712F7" w:rsidRDefault="00CA49A9" w:rsidP="007712F7">
      <w:pPr>
        <w:pStyle w:val="afa"/>
        <w:spacing w:line="276" w:lineRule="auto"/>
        <w:contextualSpacing/>
        <w:rPr>
          <w:kern w:val="32"/>
          <w:sz w:val="24"/>
          <w:szCs w:val="24"/>
        </w:rPr>
      </w:pPr>
    </w:p>
    <w:p w:rsidR="00CA49A9" w:rsidRPr="007712F7" w:rsidRDefault="00CA49A9" w:rsidP="007712F7">
      <w:pPr>
        <w:pStyle w:val="afa"/>
        <w:spacing w:line="276" w:lineRule="auto"/>
        <w:contextualSpacing/>
        <w:rPr>
          <w:kern w:val="32"/>
          <w:sz w:val="24"/>
          <w:szCs w:val="24"/>
        </w:rPr>
      </w:pPr>
    </w:p>
    <w:p w:rsidR="00CA49A9" w:rsidRPr="007712F7" w:rsidRDefault="00CA49A9" w:rsidP="007712F7">
      <w:pPr>
        <w:pStyle w:val="afa"/>
        <w:spacing w:line="276" w:lineRule="auto"/>
        <w:contextualSpacing/>
        <w:rPr>
          <w:kern w:val="32"/>
          <w:sz w:val="24"/>
          <w:szCs w:val="24"/>
        </w:rPr>
      </w:pPr>
    </w:p>
    <w:p w:rsidR="00CA49A9" w:rsidRPr="007712F7" w:rsidRDefault="00CA49A9" w:rsidP="007712F7">
      <w:pPr>
        <w:pStyle w:val="afa"/>
        <w:spacing w:line="276" w:lineRule="auto"/>
        <w:contextualSpacing/>
        <w:rPr>
          <w:sz w:val="24"/>
          <w:szCs w:val="24"/>
        </w:rPr>
      </w:pPr>
    </w:p>
    <w:p w:rsidR="00CA49A9" w:rsidRPr="007712F7" w:rsidRDefault="00CA49A9" w:rsidP="007712F7">
      <w:pPr>
        <w:pStyle w:val="afa"/>
        <w:spacing w:line="276" w:lineRule="auto"/>
        <w:contextualSpacing/>
        <w:rPr>
          <w:b/>
          <w:sz w:val="24"/>
          <w:szCs w:val="24"/>
        </w:rPr>
      </w:pPr>
    </w:p>
    <w:p w:rsidR="00CA49A9" w:rsidRPr="007712F7" w:rsidRDefault="00CA49A9" w:rsidP="007712F7">
      <w:pPr>
        <w:pStyle w:val="afa"/>
        <w:spacing w:line="276" w:lineRule="auto"/>
        <w:contextualSpacing/>
        <w:rPr>
          <w:b/>
          <w:sz w:val="24"/>
          <w:szCs w:val="24"/>
        </w:rPr>
      </w:pPr>
    </w:p>
    <w:p w:rsidR="00CA49A9" w:rsidRPr="007712F7" w:rsidRDefault="00CA49A9" w:rsidP="007712F7">
      <w:pPr>
        <w:pStyle w:val="afa"/>
        <w:spacing w:line="276" w:lineRule="auto"/>
        <w:contextualSpacing/>
        <w:rPr>
          <w:b/>
          <w:sz w:val="24"/>
          <w:szCs w:val="24"/>
        </w:rPr>
      </w:pPr>
    </w:p>
    <w:p w:rsidR="00CA49A9" w:rsidRPr="007712F7" w:rsidRDefault="00CA49A9" w:rsidP="007712F7">
      <w:pPr>
        <w:pStyle w:val="afa"/>
        <w:spacing w:line="276" w:lineRule="auto"/>
        <w:contextualSpacing/>
        <w:rPr>
          <w:b/>
          <w:sz w:val="24"/>
          <w:szCs w:val="24"/>
        </w:rPr>
      </w:pPr>
    </w:p>
    <w:p w:rsidR="00CA49A9" w:rsidRPr="007712F7" w:rsidRDefault="00CA49A9" w:rsidP="007712F7">
      <w:pPr>
        <w:pStyle w:val="afa"/>
        <w:spacing w:line="276" w:lineRule="auto"/>
        <w:contextualSpacing/>
        <w:rPr>
          <w:b/>
          <w:sz w:val="24"/>
          <w:szCs w:val="24"/>
        </w:rPr>
      </w:pPr>
    </w:p>
    <w:p w:rsidR="00CA49A9" w:rsidRPr="007712F7" w:rsidRDefault="00CA49A9" w:rsidP="007712F7">
      <w:pPr>
        <w:pStyle w:val="afa"/>
        <w:spacing w:line="276" w:lineRule="auto"/>
        <w:contextualSpacing/>
        <w:rPr>
          <w:b/>
          <w:sz w:val="24"/>
          <w:szCs w:val="24"/>
        </w:rPr>
      </w:pPr>
    </w:p>
    <w:p w:rsidR="00CA49A9" w:rsidRPr="007712F7" w:rsidRDefault="00CA49A9" w:rsidP="007712F7">
      <w:pPr>
        <w:pStyle w:val="afa"/>
        <w:spacing w:line="276" w:lineRule="auto"/>
        <w:contextualSpacing/>
        <w:rPr>
          <w:b/>
          <w:sz w:val="24"/>
          <w:szCs w:val="24"/>
        </w:rPr>
      </w:pPr>
    </w:p>
    <w:p w:rsidR="00CA49A9" w:rsidRPr="007712F7" w:rsidRDefault="00CA49A9" w:rsidP="007712F7">
      <w:pPr>
        <w:pStyle w:val="afa"/>
        <w:spacing w:line="276" w:lineRule="auto"/>
        <w:contextualSpacing/>
        <w:rPr>
          <w:b/>
          <w:sz w:val="24"/>
          <w:szCs w:val="24"/>
        </w:rPr>
      </w:pPr>
    </w:p>
    <w:p w:rsidR="00CA49A9" w:rsidRDefault="00CA49A9" w:rsidP="007712F7">
      <w:pPr>
        <w:pStyle w:val="afa"/>
        <w:spacing w:line="276" w:lineRule="auto"/>
        <w:contextualSpacing/>
        <w:rPr>
          <w:b/>
          <w:sz w:val="24"/>
          <w:szCs w:val="24"/>
        </w:rPr>
      </w:pPr>
    </w:p>
    <w:p w:rsidR="00F255CB" w:rsidRDefault="00F255CB" w:rsidP="007712F7">
      <w:pPr>
        <w:pStyle w:val="afa"/>
        <w:spacing w:line="276" w:lineRule="auto"/>
        <w:contextualSpacing/>
        <w:rPr>
          <w:b/>
          <w:sz w:val="24"/>
          <w:szCs w:val="24"/>
        </w:rPr>
      </w:pPr>
    </w:p>
    <w:p w:rsidR="00F255CB" w:rsidRDefault="00F255CB" w:rsidP="007712F7">
      <w:pPr>
        <w:pStyle w:val="afa"/>
        <w:spacing w:line="276" w:lineRule="auto"/>
        <w:contextualSpacing/>
        <w:rPr>
          <w:b/>
          <w:sz w:val="24"/>
          <w:szCs w:val="24"/>
        </w:rPr>
      </w:pPr>
    </w:p>
    <w:p w:rsidR="00F255CB" w:rsidRPr="007712F7" w:rsidRDefault="00F255CB" w:rsidP="00A17F59">
      <w:pPr>
        <w:pStyle w:val="afa"/>
        <w:spacing w:line="276" w:lineRule="auto"/>
        <w:ind w:firstLine="0"/>
        <w:contextualSpacing/>
        <w:rPr>
          <w:b/>
          <w:sz w:val="24"/>
          <w:szCs w:val="24"/>
        </w:rPr>
      </w:pPr>
    </w:p>
    <w:p w:rsidR="00CA49A9" w:rsidRPr="007712F7" w:rsidRDefault="00CA49A9" w:rsidP="007712F7">
      <w:pPr>
        <w:pStyle w:val="afa"/>
        <w:spacing w:line="276" w:lineRule="auto"/>
        <w:contextualSpacing/>
        <w:jc w:val="center"/>
        <w:rPr>
          <w:b/>
          <w:sz w:val="24"/>
          <w:szCs w:val="24"/>
          <w:lang w:val="en-US"/>
        </w:rPr>
      </w:pPr>
      <w:proofErr w:type="gramStart"/>
      <w:r w:rsidRPr="007712F7">
        <w:rPr>
          <w:sz w:val="24"/>
          <w:szCs w:val="24"/>
        </w:rPr>
        <w:t>с</w:t>
      </w:r>
      <w:proofErr w:type="gramEnd"/>
      <w:r w:rsidRPr="007712F7">
        <w:rPr>
          <w:sz w:val="24"/>
          <w:szCs w:val="24"/>
        </w:rPr>
        <w:t>.</w:t>
      </w:r>
      <w:r w:rsidR="003C24D2" w:rsidRPr="007712F7">
        <w:rPr>
          <w:sz w:val="24"/>
          <w:szCs w:val="24"/>
        </w:rPr>
        <w:t xml:space="preserve"> Майя</w:t>
      </w:r>
      <w:r w:rsidRPr="007712F7">
        <w:rPr>
          <w:b/>
          <w:sz w:val="24"/>
          <w:szCs w:val="24"/>
          <w:lang w:val="en-US"/>
        </w:rPr>
        <w:br w:type="page"/>
      </w:r>
    </w:p>
    <w:p w:rsidR="00CA49A9" w:rsidRPr="007712F7" w:rsidRDefault="00CA49A9" w:rsidP="007712F7">
      <w:pPr>
        <w:pStyle w:val="afa"/>
        <w:spacing w:line="276" w:lineRule="auto"/>
        <w:contextualSpacing/>
        <w:jc w:val="center"/>
        <w:rPr>
          <w:b/>
          <w:sz w:val="24"/>
          <w:szCs w:val="24"/>
        </w:rPr>
      </w:pPr>
      <w:r w:rsidRPr="007712F7">
        <w:rPr>
          <w:b/>
          <w:sz w:val="24"/>
          <w:szCs w:val="24"/>
        </w:rPr>
        <w:lastRenderedPageBreak/>
        <w:t>ОГЛАВЛЕНИЕ</w:t>
      </w:r>
    </w:p>
    <w:p w:rsidR="00CA49A9" w:rsidRPr="007712F7" w:rsidRDefault="00CA49A9" w:rsidP="007712F7">
      <w:pPr>
        <w:pStyle w:val="afa"/>
        <w:spacing w:line="276" w:lineRule="auto"/>
        <w:contextualSpacing/>
        <w:rPr>
          <w:sz w:val="24"/>
          <w:szCs w:val="24"/>
        </w:rPr>
      </w:pPr>
    </w:p>
    <w:tbl>
      <w:tblPr>
        <w:tblW w:w="9606" w:type="dxa"/>
        <w:tblLook w:val="04A0"/>
      </w:tblPr>
      <w:tblGrid>
        <w:gridCol w:w="8755"/>
        <w:gridCol w:w="851"/>
      </w:tblGrid>
      <w:tr w:rsidR="00CA49A9" w:rsidRPr="007712F7" w:rsidTr="003433D4">
        <w:trPr>
          <w:trHeight w:val="284"/>
        </w:trPr>
        <w:tc>
          <w:tcPr>
            <w:tcW w:w="8755" w:type="dxa"/>
            <w:vAlign w:val="center"/>
          </w:tcPr>
          <w:p w:rsidR="00CA49A9" w:rsidRPr="007712F7" w:rsidRDefault="001C32CE" w:rsidP="007712F7">
            <w:pPr>
              <w:pStyle w:val="afa"/>
              <w:spacing w:line="276" w:lineRule="auto"/>
              <w:contextualSpacing/>
              <w:rPr>
                <w:sz w:val="24"/>
                <w:szCs w:val="24"/>
              </w:rPr>
            </w:pPr>
            <w:r w:rsidRPr="007712F7">
              <w:rPr>
                <w:b/>
                <w:sz w:val="24"/>
                <w:szCs w:val="24"/>
              </w:rPr>
              <w:t>Об</w:t>
            </w:r>
            <w:r w:rsidR="00AB0E1B" w:rsidRPr="007712F7">
              <w:rPr>
                <w:b/>
                <w:sz w:val="24"/>
                <w:szCs w:val="24"/>
              </w:rPr>
              <w:t>щие положения</w:t>
            </w:r>
            <w:r w:rsidR="00AB0E1B" w:rsidRPr="007712F7">
              <w:rPr>
                <w:sz w:val="24"/>
                <w:szCs w:val="24"/>
              </w:rPr>
              <w:t>…………………………………………………………………</w:t>
            </w:r>
          </w:p>
        </w:tc>
        <w:tc>
          <w:tcPr>
            <w:tcW w:w="851" w:type="dxa"/>
            <w:vAlign w:val="center"/>
          </w:tcPr>
          <w:p w:rsidR="00CA49A9" w:rsidRPr="007712F7" w:rsidRDefault="00AB0E1B" w:rsidP="007712F7">
            <w:pPr>
              <w:pStyle w:val="afa"/>
              <w:spacing w:line="276" w:lineRule="auto"/>
              <w:ind w:firstLine="0"/>
              <w:contextualSpacing/>
              <w:jc w:val="center"/>
              <w:rPr>
                <w:sz w:val="24"/>
                <w:szCs w:val="24"/>
              </w:rPr>
            </w:pPr>
            <w:r w:rsidRPr="007712F7">
              <w:rPr>
                <w:sz w:val="24"/>
                <w:szCs w:val="24"/>
              </w:rPr>
              <w:t>3</w:t>
            </w:r>
          </w:p>
        </w:tc>
      </w:tr>
      <w:tr w:rsidR="00AB0E1B" w:rsidRPr="007712F7" w:rsidTr="003433D4">
        <w:trPr>
          <w:trHeight w:val="536"/>
        </w:trPr>
        <w:tc>
          <w:tcPr>
            <w:tcW w:w="8755" w:type="dxa"/>
            <w:vAlign w:val="center"/>
          </w:tcPr>
          <w:p w:rsidR="00AB0E1B" w:rsidRPr="007712F7" w:rsidRDefault="00AB0E1B" w:rsidP="007712F7">
            <w:pPr>
              <w:pStyle w:val="afa"/>
              <w:spacing w:line="276" w:lineRule="auto"/>
              <w:contextualSpacing/>
              <w:rPr>
                <w:sz w:val="24"/>
                <w:szCs w:val="24"/>
              </w:rPr>
            </w:pPr>
            <w:r w:rsidRPr="007712F7">
              <w:rPr>
                <w:b/>
                <w:sz w:val="24"/>
                <w:szCs w:val="24"/>
              </w:rPr>
              <w:t>Аналитическое обоснование программы</w:t>
            </w:r>
            <w:r w:rsidRPr="007712F7">
              <w:rPr>
                <w:sz w:val="24"/>
                <w:szCs w:val="24"/>
              </w:rPr>
              <w:t>……………………………………</w:t>
            </w:r>
            <w:r w:rsidR="00A6100F" w:rsidRPr="007712F7">
              <w:rPr>
                <w:sz w:val="24"/>
                <w:szCs w:val="24"/>
              </w:rPr>
              <w:t>…</w:t>
            </w:r>
          </w:p>
        </w:tc>
        <w:tc>
          <w:tcPr>
            <w:tcW w:w="851" w:type="dxa"/>
            <w:vAlign w:val="center"/>
          </w:tcPr>
          <w:p w:rsidR="00AB0E1B" w:rsidRPr="007712F7" w:rsidRDefault="00AB0E1B" w:rsidP="007712F7">
            <w:pPr>
              <w:pStyle w:val="afa"/>
              <w:spacing w:line="276" w:lineRule="auto"/>
              <w:ind w:firstLine="0"/>
              <w:contextualSpacing/>
              <w:jc w:val="center"/>
              <w:rPr>
                <w:sz w:val="24"/>
                <w:szCs w:val="24"/>
              </w:rPr>
            </w:pPr>
            <w:r w:rsidRPr="007712F7">
              <w:rPr>
                <w:sz w:val="24"/>
                <w:szCs w:val="24"/>
              </w:rPr>
              <w:t>7</w:t>
            </w:r>
          </w:p>
        </w:tc>
      </w:tr>
      <w:tr w:rsidR="00CA49A9" w:rsidRPr="007712F7" w:rsidTr="003433D4">
        <w:trPr>
          <w:trHeight w:val="754"/>
        </w:trPr>
        <w:tc>
          <w:tcPr>
            <w:tcW w:w="8755" w:type="dxa"/>
            <w:vAlign w:val="center"/>
          </w:tcPr>
          <w:p w:rsidR="001C32CE" w:rsidRPr="007712F7" w:rsidRDefault="001C32CE" w:rsidP="00094154">
            <w:pPr>
              <w:pStyle w:val="afa"/>
              <w:numPr>
                <w:ilvl w:val="0"/>
                <w:numId w:val="18"/>
              </w:numPr>
              <w:spacing w:line="276" w:lineRule="auto"/>
              <w:ind w:left="993" w:hanging="567"/>
              <w:contextualSpacing/>
              <w:rPr>
                <w:b/>
                <w:sz w:val="24"/>
                <w:szCs w:val="24"/>
              </w:rPr>
            </w:pPr>
            <w:r w:rsidRPr="007712F7">
              <w:rPr>
                <w:b/>
                <w:sz w:val="24"/>
                <w:szCs w:val="24"/>
              </w:rPr>
              <w:t>Целевой раздел</w:t>
            </w:r>
          </w:p>
          <w:p w:rsidR="00F52D23" w:rsidRPr="007712F7" w:rsidRDefault="001C32CE" w:rsidP="00094154">
            <w:pPr>
              <w:pStyle w:val="afa"/>
              <w:numPr>
                <w:ilvl w:val="1"/>
                <w:numId w:val="18"/>
              </w:numPr>
              <w:spacing w:line="276" w:lineRule="auto"/>
              <w:contextualSpacing/>
              <w:rPr>
                <w:color w:val="FF0000"/>
                <w:sz w:val="24"/>
                <w:szCs w:val="24"/>
              </w:rPr>
            </w:pPr>
            <w:r w:rsidRPr="007712F7">
              <w:rPr>
                <w:sz w:val="24"/>
                <w:szCs w:val="24"/>
              </w:rPr>
              <w:t xml:space="preserve"> Пояснительная записка</w:t>
            </w:r>
            <w:r w:rsidR="00AB0E1B" w:rsidRPr="007712F7">
              <w:rPr>
                <w:sz w:val="24"/>
                <w:szCs w:val="24"/>
              </w:rPr>
              <w:t>……………………………………………………</w:t>
            </w:r>
          </w:p>
        </w:tc>
        <w:tc>
          <w:tcPr>
            <w:tcW w:w="851" w:type="dxa"/>
            <w:vAlign w:val="center"/>
          </w:tcPr>
          <w:p w:rsidR="00CA49A9" w:rsidRPr="007712F7" w:rsidRDefault="00AB0E1B" w:rsidP="007712F7">
            <w:pPr>
              <w:pStyle w:val="afa"/>
              <w:spacing w:line="276" w:lineRule="auto"/>
              <w:ind w:firstLine="0"/>
              <w:contextualSpacing/>
              <w:jc w:val="center"/>
              <w:rPr>
                <w:sz w:val="24"/>
                <w:szCs w:val="24"/>
              </w:rPr>
            </w:pPr>
            <w:r w:rsidRPr="007712F7">
              <w:rPr>
                <w:sz w:val="24"/>
                <w:szCs w:val="24"/>
              </w:rPr>
              <w:t>20</w:t>
            </w:r>
          </w:p>
        </w:tc>
      </w:tr>
      <w:tr w:rsidR="00AB0E1B" w:rsidRPr="007712F7" w:rsidTr="003433D4">
        <w:trPr>
          <w:trHeight w:val="753"/>
        </w:trPr>
        <w:tc>
          <w:tcPr>
            <w:tcW w:w="8755" w:type="dxa"/>
            <w:vAlign w:val="center"/>
          </w:tcPr>
          <w:p w:rsidR="00AB0E1B" w:rsidRPr="007712F7" w:rsidRDefault="00AB0E1B" w:rsidP="00094154">
            <w:pPr>
              <w:pStyle w:val="afa"/>
              <w:numPr>
                <w:ilvl w:val="1"/>
                <w:numId w:val="18"/>
              </w:numPr>
              <w:spacing w:line="276" w:lineRule="auto"/>
              <w:contextualSpacing/>
              <w:rPr>
                <w:sz w:val="24"/>
                <w:szCs w:val="24"/>
              </w:rPr>
            </w:pPr>
            <w:r w:rsidRPr="007712F7">
              <w:rPr>
                <w:sz w:val="24"/>
                <w:szCs w:val="24"/>
              </w:rPr>
              <w:t xml:space="preserve">Планируемые результаты освоения </w:t>
            </w:r>
            <w:proofErr w:type="gramStart"/>
            <w:r w:rsidRPr="007712F7">
              <w:rPr>
                <w:sz w:val="24"/>
                <w:szCs w:val="24"/>
              </w:rPr>
              <w:t>обучающимися</w:t>
            </w:r>
            <w:proofErr w:type="gramEnd"/>
            <w:r w:rsidRPr="007712F7">
              <w:rPr>
                <w:sz w:val="24"/>
                <w:szCs w:val="24"/>
              </w:rPr>
              <w:t xml:space="preserve"> образовательной программы………………………………………………………………….</w:t>
            </w:r>
          </w:p>
        </w:tc>
        <w:tc>
          <w:tcPr>
            <w:tcW w:w="851" w:type="dxa"/>
            <w:vAlign w:val="center"/>
          </w:tcPr>
          <w:p w:rsidR="00AB0E1B" w:rsidRPr="007712F7" w:rsidRDefault="00AB0E1B" w:rsidP="007712F7">
            <w:pPr>
              <w:pStyle w:val="afa"/>
              <w:spacing w:line="276" w:lineRule="auto"/>
              <w:ind w:firstLine="0"/>
              <w:contextualSpacing/>
              <w:jc w:val="center"/>
              <w:rPr>
                <w:sz w:val="24"/>
                <w:szCs w:val="24"/>
              </w:rPr>
            </w:pPr>
            <w:r w:rsidRPr="007712F7">
              <w:rPr>
                <w:sz w:val="24"/>
                <w:szCs w:val="24"/>
              </w:rPr>
              <w:t>27</w:t>
            </w:r>
          </w:p>
        </w:tc>
      </w:tr>
      <w:tr w:rsidR="00AB0E1B" w:rsidRPr="007712F7" w:rsidTr="003433D4">
        <w:trPr>
          <w:trHeight w:val="854"/>
        </w:trPr>
        <w:tc>
          <w:tcPr>
            <w:tcW w:w="8755" w:type="dxa"/>
            <w:vAlign w:val="center"/>
          </w:tcPr>
          <w:p w:rsidR="00AB0E1B" w:rsidRPr="007712F7" w:rsidRDefault="00AB0E1B" w:rsidP="00094154">
            <w:pPr>
              <w:pStyle w:val="afa"/>
              <w:numPr>
                <w:ilvl w:val="1"/>
                <w:numId w:val="18"/>
              </w:numPr>
              <w:spacing w:line="276" w:lineRule="auto"/>
              <w:contextualSpacing/>
              <w:rPr>
                <w:sz w:val="24"/>
                <w:szCs w:val="24"/>
              </w:rPr>
            </w:pPr>
            <w:r w:rsidRPr="007712F7">
              <w:rPr>
                <w:sz w:val="24"/>
                <w:szCs w:val="24"/>
              </w:rPr>
              <w:t xml:space="preserve">Система </w:t>
            </w:r>
            <w:proofErr w:type="gramStart"/>
            <w:r w:rsidRPr="007712F7">
              <w:rPr>
                <w:sz w:val="24"/>
                <w:szCs w:val="24"/>
              </w:rPr>
              <w:t>оценки достижения планируемых результатов освоения образовательной программы</w:t>
            </w:r>
            <w:proofErr w:type="gramEnd"/>
            <w:r w:rsidRPr="007712F7">
              <w:rPr>
                <w:sz w:val="24"/>
                <w:szCs w:val="24"/>
              </w:rPr>
              <w:t>………………………………………………</w:t>
            </w:r>
          </w:p>
        </w:tc>
        <w:tc>
          <w:tcPr>
            <w:tcW w:w="851" w:type="dxa"/>
            <w:vAlign w:val="center"/>
          </w:tcPr>
          <w:p w:rsidR="00AB0E1B" w:rsidRPr="007712F7" w:rsidRDefault="00AB0E1B" w:rsidP="007712F7">
            <w:pPr>
              <w:pStyle w:val="afa"/>
              <w:spacing w:line="276" w:lineRule="auto"/>
              <w:ind w:firstLine="0"/>
              <w:contextualSpacing/>
              <w:jc w:val="center"/>
              <w:rPr>
                <w:sz w:val="24"/>
                <w:szCs w:val="24"/>
              </w:rPr>
            </w:pPr>
            <w:r w:rsidRPr="007712F7">
              <w:rPr>
                <w:sz w:val="24"/>
                <w:szCs w:val="24"/>
              </w:rPr>
              <w:t>30</w:t>
            </w:r>
          </w:p>
        </w:tc>
      </w:tr>
      <w:tr w:rsidR="00AB0E1B" w:rsidRPr="007712F7" w:rsidTr="003433D4">
        <w:trPr>
          <w:trHeight w:val="438"/>
        </w:trPr>
        <w:tc>
          <w:tcPr>
            <w:tcW w:w="8755" w:type="dxa"/>
            <w:vAlign w:val="center"/>
          </w:tcPr>
          <w:p w:rsidR="00AB0E1B" w:rsidRPr="007712F7" w:rsidRDefault="00AB0E1B" w:rsidP="00094154">
            <w:pPr>
              <w:pStyle w:val="afa"/>
              <w:numPr>
                <w:ilvl w:val="0"/>
                <w:numId w:val="18"/>
              </w:numPr>
              <w:spacing w:line="276" w:lineRule="auto"/>
              <w:ind w:left="993" w:hanging="567"/>
              <w:contextualSpacing/>
              <w:rPr>
                <w:b/>
                <w:sz w:val="24"/>
                <w:szCs w:val="24"/>
              </w:rPr>
            </w:pPr>
            <w:r w:rsidRPr="007712F7">
              <w:rPr>
                <w:b/>
                <w:sz w:val="24"/>
                <w:szCs w:val="24"/>
              </w:rPr>
              <w:t>Содержательный раздел</w:t>
            </w:r>
          </w:p>
        </w:tc>
        <w:tc>
          <w:tcPr>
            <w:tcW w:w="851" w:type="dxa"/>
            <w:vAlign w:val="center"/>
          </w:tcPr>
          <w:p w:rsidR="00AB0E1B" w:rsidRPr="007712F7" w:rsidRDefault="00AB0E1B" w:rsidP="007712F7">
            <w:pPr>
              <w:pStyle w:val="afa"/>
              <w:spacing w:line="276" w:lineRule="auto"/>
              <w:ind w:firstLine="0"/>
              <w:contextualSpacing/>
              <w:jc w:val="center"/>
              <w:rPr>
                <w:sz w:val="24"/>
                <w:szCs w:val="24"/>
              </w:rPr>
            </w:pPr>
          </w:p>
        </w:tc>
      </w:tr>
      <w:tr w:rsidR="00AB0E1B" w:rsidRPr="007712F7" w:rsidTr="003433D4">
        <w:trPr>
          <w:trHeight w:val="787"/>
        </w:trPr>
        <w:tc>
          <w:tcPr>
            <w:tcW w:w="8755" w:type="dxa"/>
            <w:vAlign w:val="center"/>
          </w:tcPr>
          <w:p w:rsidR="00AB0E1B" w:rsidRPr="007712F7" w:rsidRDefault="00AB0E1B" w:rsidP="007712F7">
            <w:pPr>
              <w:pStyle w:val="afa"/>
              <w:spacing w:line="276" w:lineRule="auto"/>
              <w:ind w:left="993" w:firstLine="0"/>
              <w:contextualSpacing/>
              <w:rPr>
                <w:sz w:val="24"/>
                <w:szCs w:val="24"/>
              </w:rPr>
            </w:pPr>
            <w:r w:rsidRPr="007712F7">
              <w:rPr>
                <w:sz w:val="24"/>
                <w:szCs w:val="24"/>
              </w:rPr>
              <w:t>2.1.Программа развития универсальных учебных действий……………….</w:t>
            </w:r>
          </w:p>
        </w:tc>
        <w:tc>
          <w:tcPr>
            <w:tcW w:w="851" w:type="dxa"/>
            <w:vAlign w:val="center"/>
          </w:tcPr>
          <w:p w:rsidR="00AB0E1B" w:rsidRPr="007712F7" w:rsidRDefault="00AB0E1B" w:rsidP="007712F7">
            <w:pPr>
              <w:pStyle w:val="afa"/>
              <w:spacing w:line="276" w:lineRule="auto"/>
              <w:ind w:firstLine="0"/>
              <w:contextualSpacing/>
              <w:jc w:val="center"/>
              <w:rPr>
                <w:sz w:val="24"/>
                <w:szCs w:val="24"/>
              </w:rPr>
            </w:pPr>
            <w:r w:rsidRPr="007712F7">
              <w:rPr>
                <w:sz w:val="24"/>
                <w:szCs w:val="24"/>
              </w:rPr>
              <w:t>35</w:t>
            </w:r>
          </w:p>
        </w:tc>
      </w:tr>
      <w:tr w:rsidR="00AB0E1B" w:rsidRPr="007712F7" w:rsidTr="003433D4">
        <w:trPr>
          <w:trHeight w:val="502"/>
        </w:trPr>
        <w:tc>
          <w:tcPr>
            <w:tcW w:w="8755" w:type="dxa"/>
            <w:vAlign w:val="center"/>
          </w:tcPr>
          <w:p w:rsidR="00AB0E1B" w:rsidRPr="007712F7" w:rsidRDefault="00AB0E1B" w:rsidP="007712F7">
            <w:pPr>
              <w:pStyle w:val="ac"/>
              <w:spacing w:line="276" w:lineRule="auto"/>
              <w:ind w:left="786"/>
              <w:jc w:val="both"/>
              <w:rPr>
                <w:rFonts w:ascii="Times New Roman" w:hAnsi="Times New Roman" w:cs="Times New Roman"/>
                <w:sz w:val="24"/>
                <w:szCs w:val="24"/>
              </w:rPr>
            </w:pPr>
            <w:r w:rsidRPr="007712F7">
              <w:rPr>
                <w:rFonts w:ascii="Times New Roman" w:hAnsi="Times New Roman" w:cs="Times New Roman"/>
                <w:sz w:val="24"/>
                <w:szCs w:val="24"/>
              </w:rPr>
              <w:t xml:space="preserve">   2.2. Программа допрофессионального аграрного образования</w:t>
            </w:r>
            <w:r w:rsidR="00244BE9" w:rsidRPr="007712F7">
              <w:rPr>
                <w:rFonts w:ascii="Times New Roman" w:hAnsi="Times New Roman" w:cs="Times New Roman"/>
                <w:sz w:val="24"/>
                <w:szCs w:val="24"/>
              </w:rPr>
              <w:t>…………….</w:t>
            </w:r>
            <w:r w:rsidRPr="007712F7">
              <w:rPr>
                <w:rFonts w:ascii="Times New Roman" w:hAnsi="Times New Roman" w:cs="Times New Roman"/>
                <w:sz w:val="24"/>
                <w:szCs w:val="24"/>
              </w:rPr>
              <w:t xml:space="preserve">                   </w:t>
            </w:r>
          </w:p>
        </w:tc>
        <w:tc>
          <w:tcPr>
            <w:tcW w:w="851" w:type="dxa"/>
            <w:vAlign w:val="center"/>
          </w:tcPr>
          <w:p w:rsidR="00AB0E1B" w:rsidRPr="007712F7" w:rsidRDefault="00244BE9" w:rsidP="007712F7">
            <w:pPr>
              <w:pStyle w:val="afa"/>
              <w:spacing w:line="276" w:lineRule="auto"/>
              <w:ind w:firstLine="0"/>
              <w:contextualSpacing/>
              <w:jc w:val="center"/>
              <w:rPr>
                <w:sz w:val="24"/>
                <w:szCs w:val="24"/>
              </w:rPr>
            </w:pPr>
            <w:r w:rsidRPr="007712F7">
              <w:rPr>
                <w:sz w:val="24"/>
                <w:szCs w:val="24"/>
              </w:rPr>
              <w:t>54</w:t>
            </w:r>
          </w:p>
        </w:tc>
      </w:tr>
      <w:tr w:rsidR="00AB0E1B" w:rsidRPr="007712F7" w:rsidTr="003433D4">
        <w:trPr>
          <w:trHeight w:val="660"/>
        </w:trPr>
        <w:tc>
          <w:tcPr>
            <w:tcW w:w="8755" w:type="dxa"/>
            <w:vAlign w:val="center"/>
          </w:tcPr>
          <w:p w:rsidR="00AB0E1B" w:rsidRPr="007712F7" w:rsidRDefault="00A6100F" w:rsidP="007712F7">
            <w:pPr>
              <w:pStyle w:val="afa"/>
              <w:spacing w:line="276" w:lineRule="auto"/>
              <w:contextualSpacing/>
              <w:rPr>
                <w:sz w:val="24"/>
                <w:szCs w:val="24"/>
              </w:rPr>
            </w:pPr>
            <w:r w:rsidRPr="007712F7">
              <w:rPr>
                <w:sz w:val="24"/>
                <w:szCs w:val="24"/>
              </w:rPr>
              <w:t xml:space="preserve">        </w:t>
            </w:r>
            <w:r w:rsidR="00AB0E1B" w:rsidRPr="007712F7">
              <w:rPr>
                <w:sz w:val="24"/>
                <w:szCs w:val="24"/>
              </w:rPr>
              <w:t>2</w:t>
            </w:r>
            <w:r w:rsidR="00244BE9" w:rsidRPr="007712F7">
              <w:rPr>
                <w:sz w:val="24"/>
                <w:szCs w:val="24"/>
              </w:rPr>
              <w:t>.3</w:t>
            </w:r>
            <w:r w:rsidR="00AB0E1B" w:rsidRPr="007712F7">
              <w:rPr>
                <w:sz w:val="24"/>
                <w:szCs w:val="24"/>
              </w:rPr>
              <w:t>.Программа отдельных учебных предметов, курсов</w:t>
            </w:r>
            <w:r w:rsidR="00244BE9" w:rsidRPr="007712F7">
              <w:rPr>
                <w:sz w:val="24"/>
                <w:szCs w:val="24"/>
              </w:rPr>
              <w:t>…………………….</w:t>
            </w:r>
          </w:p>
        </w:tc>
        <w:tc>
          <w:tcPr>
            <w:tcW w:w="851" w:type="dxa"/>
            <w:vAlign w:val="center"/>
          </w:tcPr>
          <w:p w:rsidR="00AB0E1B" w:rsidRPr="007712F7" w:rsidRDefault="00244BE9" w:rsidP="007712F7">
            <w:pPr>
              <w:pStyle w:val="afa"/>
              <w:spacing w:line="276" w:lineRule="auto"/>
              <w:ind w:firstLine="0"/>
              <w:contextualSpacing/>
              <w:jc w:val="center"/>
              <w:rPr>
                <w:sz w:val="24"/>
                <w:szCs w:val="24"/>
              </w:rPr>
            </w:pPr>
            <w:r w:rsidRPr="007712F7">
              <w:rPr>
                <w:sz w:val="24"/>
                <w:szCs w:val="24"/>
              </w:rPr>
              <w:t>61</w:t>
            </w:r>
          </w:p>
        </w:tc>
      </w:tr>
      <w:tr w:rsidR="00AB0E1B" w:rsidRPr="007712F7" w:rsidTr="003433D4">
        <w:trPr>
          <w:trHeight w:val="385"/>
        </w:trPr>
        <w:tc>
          <w:tcPr>
            <w:tcW w:w="8755" w:type="dxa"/>
            <w:vAlign w:val="center"/>
          </w:tcPr>
          <w:p w:rsidR="00AB0E1B" w:rsidRPr="007712F7" w:rsidRDefault="00244BE9" w:rsidP="007712F7">
            <w:pPr>
              <w:pStyle w:val="afa"/>
              <w:spacing w:line="276" w:lineRule="auto"/>
              <w:contextualSpacing/>
              <w:rPr>
                <w:sz w:val="24"/>
                <w:szCs w:val="24"/>
              </w:rPr>
            </w:pPr>
            <w:r w:rsidRPr="007712F7">
              <w:rPr>
                <w:sz w:val="24"/>
                <w:szCs w:val="24"/>
              </w:rPr>
              <w:t xml:space="preserve">        </w:t>
            </w:r>
            <w:r w:rsidR="00AB0E1B" w:rsidRPr="007712F7">
              <w:rPr>
                <w:sz w:val="24"/>
                <w:szCs w:val="24"/>
              </w:rPr>
              <w:t>2.</w:t>
            </w:r>
            <w:r w:rsidRPr="007712F7">
              <w:rPr>
                <w:sz w:val="24"/>
                <w:szCs w:val="24"/>
              </w:rPr>
              <w:t>4</w:t>
            </w:r>
            <w:r w:rsidR="00AB0E1B" w:rsidRPr="007712F7">
              <w:rPr>
                <w:sz w:val="24"/>
                <w:szCs w:val="24"/>
              </w:rPr>
              <w:t>.</w:t>
            </w:r>
            <w:r w:rsidRPr="007712F7">
              <w:rPr>
                <w:sz w:val="24"/>
                <w:szCs w:val="24"/>
              </w:rPr>
              <w:t xml:space="preserve"> </w:t>
            </w:r>
            <w:r w:rsidR="00AB0E1B" w:rsidRPr="007712F7">
              <w:rPr>
                <w:sz w:val="24"/>
                <w:szCs w:val="24"/>
              </w:rPr>
              <w:t xml:space="preserve">Программа воспитания и социализации </w:t>
            </w:r>
            <w:proofErr w:type="gramStart"/>
            <w:r w:rsidR="00AB0E1B" w:rsidRPr="007712F7">
              <w:rPr>
                <w:sz w:val="24"/>
                <w:szCs w:val="24"/>
              </w:rPr>
              <w:t>обучающихся</w:t>
            </w:r>
            <w:proofErr w:type="gramEnd"/>
            <w:r w:rsidRPr="007712F7">
              <w:rPr>
                <w:sz w:val="24"/>
                <w:szCs w:val="24"/>
              </w:rPr>
              <w:t>……………….</w:t>
            </w:r>
          </w:p>
        </w:tc>
        <w:tc>
          <w:tcPr>
            <w:tcW w:w="851" w:type="dxa"/>
            <w:vAlign w:val="center"/>
          </w:tcPr>
          <w:p w:rsidR="00AB0E1B" w:rsidRPr="007712F7" w:rsidRDefault="003433D4" w:rsidP="007712F7">
            <w:pPr>
              <w:pStyle w:val="afa"/>
              <w:spacing w:line="276" w:lineRule="auto"/>
              <w:ind w:firstLine="0"/>
              <w:contextualSpacing/>
              <w:jc w:val="center"/>
              <w:rPr>
                <w:sz w:val="24"/>
                <w:szCs w:val="24"/>
              </w:rPr>
            </w:pPr>
            <w:r w:rsidRPr="007712F7">
              <w:rPr>
                <w:sz w:val="24"/>
                <w:szCs w:val="24"/>
              </w:rPr>
              <w:t>160</w:t>
            </w:r>
          </w:p>
        </w:tc>
      </w:tr>
      <w:tr w:rsidR="00AB0E1B" w:rsidRPr="007712F7" w:rsidTr="003433D4">
        <w:trPr>
          <w:trHeight w:val="870"/>
        </w:trPr>
        <w:tc>
          <w:tcPr>
            <w:tcW w:w="8755" w:type="dxa"/>
            <w:vAlign w:val="center"/>
          </w:tcPr>
          <w:p w:rsidR="00A6100F" w:rsidRPr="007712F7" w:rsidRDefault="00A6100F" w:rsidP="007712F7">
            <w:pPr>
              <w:pStyle w:val="afa"/>
              <w:spacing w:line="276" w:lineRule="auto"/>
              <w:contextualSpacing/>
              <w:rPr>
                <w:sz w:val="24"/>
                <w:szCs w:val="24"/>
              </w:rPr>
            </w:pPr>
            <w:r w:rsidRPr="007712F7">
              <w:rPr>
                <w:sz w:val="24"/>
                <w:szCs w:val="24"/>
              </w:rPr>
              <w:t xml:space="preserve">        </w:t>
            </w:r>
            <w:r w:rsidR="00244BE9" w:rsidRPr="007712F7">
              <w:rPr>
                <w:sz w:val="24"/>
                <w:szCs w:val="24"/>
              </w:rPr>
              <w:t>2.5</w:t>
            </w:r>
            <w:r w:rsidR="00AB0E1B" w:rsidRPr="007712F7">
              <w:rPr>
                <w:sz w:val="24"/>
                <w:szCs w:val="24"/>
              </w:rPr>
              <w:t>.</w:t>
            </w:r>
            <w:r w:rsidR="00244BE9" w:rsidRPr="007712F7">
              <w:rPr>
                <w:sz w:val="24"/>
                <w:szCs w:val="24"/>
              </w:rPr>
              <w:t xml:space="preserve"> </w:t>
            </w:r>
            <w:r w:rsidR="00AB0E1B" w:rsidRPr="007712F7">
              <w:rPr>
                <w:sz w:val="24"/>
                <w:szCs w:val="24"/>
              </w:rPr>
              <w:t xml:space="preserve">Программа духовно-нравственного развития и воспитания </w:t>
            </w:r>
            <w:r w:rsidRPr="007712F7">
              <w:rPr>
                <w:sz w:val="24"/>
                <w:szCs w:val="24"/>
              </w:rPr>
              <w:t xml:space="preserve">  </w:t>
            </w:r>
          </w:p>
          <w:p w:rsidR="00AB0E1B" w:rsidRPr="007712F7" w:rsidRDefault="00A6100F" w:rsidP="007712F7">
            <w:pPr>
              <w:pStyle w:val="afa"/>
              <w:spacing w:line="276" w:lineRule="auto"/>
              <w:ind w:firstLine="0"/>
              <w:contextualSpacing/>
              <w:rPr>
                <w:sz w:val="24"/>
                <w:szCs w:val="24"/>
              </w:rPr>
            </w:pPr>
            <w:r w:rsidRPr="007712F7">
              <w:rPr>
                <w:sz w:val="24"/>
                <w:szCs w:val="24"/>
              </w:rPr>
              <w:t xml:space="preserve">                 </w:t>
            </w:r>
            <w:r w:rsidR="00AB0E1B" w:rsidRPr="007712F7">
              <w:rPr>
                <w:sz w:val="24"/>
                <w:szCs w:val="24"/>
              </w:rPr>
              <w:t>обучающихся</w:t>
            </w:r>
            <w:r w:rsidR="003433D4" w:rsidRPr="007712F7">
              <w:rPr>
                <w:sz w:val="24"/>
                <w:szCs w:val="24"/>
              </w:rPr>
              <w:t>………………………………………………………………….</w:t>
            </w:r>
          </w:p>
        </w:tc>
        <w:tc>
          <w:tcPr>
            <w:tcW w:w="851" w:type="dxa"/>
            <w:vAlign w:val="center"/>
          </w:tcPr>
          <w:p w:rsidR="003433D4" w:rsidRPr="007712F7" w:rsidRDefault="003433D4" w:rsidP="007712F7">
            <w:pPr>
              <w:pStyle w:val="afa"/>
              <w:spacing w:line="276" w:lineRule="auto"/>
              <w:ind w:firstLine="0"/>
              <w:contextualSpacing/>
              <w:jc w:val="center"/>
              <w:rPr>
                <w:sz w:val="24"/>
                <w:szCs w:val="24"/>
              </w:rPr>
            </w:pPr>
          </w:p>
          <w:p w:rsidR="00AB0E1B" w:rsidRPr="007712F7" w:rsidRDefault="003433D4" w:rsidP="007712F7">
            <w:pPr>
              <w:pStyle w:val="afa"/>
              <w:spacing w:line="276" w:lineRule="auto"/>
              <w:ind w:firstLine="0"/>
              <w:contextualSpacing/>
              <w:jc w:val="center"/>
              <w:rPr>
                <w:sz w:val="24"/>
                <w:szCs w:val="24"/>
              </w:rPr>
            </w:pPr>
            <w:r w:rsidRPr="007712F7">
              <w:rPr>
                <w:sz w:val="24"/>
                <w:szCs w:val="24"/>
              </w:rPr>
              <w:t>173</w:t>
            </w:r>
          </w:p>
        </w:tc>
      </w:tr>
      <w:tr w:rsidR="00AB0E1B" w:rsidRPr="007712F7" w:rsidTr="003433D4">
        <w:trPr>
          <w:trHeight w:val="837"/>
        </w:trPr>
        <w:tc>
          <w:tcPr>
            <w:tcW w:w="8755" w:type="dxa"/>
            <w:vAlign w:val="center"/>
          </w:tcPr>
          <w:p w:rsidR="00AB0E1B" w:rsidRPr="007712F7" w:rsidRDefault="003433D4" w:rsidP="007712F7">
            <w:pPr>
              <w:pStyle w:val="afa"/>
              <w:spacing w:line="276" w:lineRule="auto"/>
              <w:ind w:left="993" w:firstLine="0"/>
              <w:contextualSpacing/>
              <w:rPr>
                <w:sz w:val="24"/>
                <w:szCs w:val="24"/>
              </w:rPr>
            </w:pPr>
            <w:r w:rsidRPr="007712F7">
              <w:rPr>
                <w:sz w:val="24"/>
                <w:szCs w:val="24"/>
              </w:rPr>
              <w:t>2.6</w:t>
            </w:r>
            <w:r w:rsidR="00AB0E1B" w:rsidRPr="007712F7">
              <w:rPr>
                <w:sz w:val="24"/>
                <w:szCs w:val="24"/>
              </w:rPr>
              <w:t>.</w:t>
            </w:r>
            <w:r w:rsidRPr="007712F7">
              <w:rPr>
                <w:sz w:val="24"/>
                <w:szCs w:val="24"/>
              </w:rPr>
              <w:t xml:space="preserve"> </w:t>
            </w:r>
            <w:r w:rsidR="00AB0E1B" w:rsidRPr="007712F7">
              <w:rPr>
                <w:sz w:val="24"/>
                <w:szCs w:val="24"/>
              </w:rPr>
              <w:t>Программа формирования культуры здорового и безопасного образа жизни</w:t>
            </w:r>
            <w:r w:rsidRPr="007712F7">
              <w:rPr>
                <w:sz w:val="24"/>
                <w:szCs w:val="24"/>
              </w:rPr>
              <w:t>………………………………………………………………….............</w:t>
            </w:r>
          </w:p>
        </w:tc>
        <w:tc>
          <w:tcPr>
            <w:tcW w:w="851" w:type="dxa"/>
            <w:vAlign w:val="center"/>
          </w:tcPr>
          <w:p w:rsidR="003433D4" w:rsidRPr="007712F7" w:rsidRDefault="003433D4" w:rsidP="007712F7">
            <w:pPr>
              <w:pStyle w:val="afa"/>
              <w:spacing w:line="276" w:lineRule="auto"/>
              <w:ind w:firstLine="0"/>
              <w:contextualSpacing/>
              <w:jc w:val="center"/>
              <w:rPr>
                <w:sz w:val="24"/>
                <w:szCs w:val="24"/>
              </w:rPr>
            </w:pPr>
          </w:p>
          <w:p w:rsidR="00AB0E1B" w:rsidRPr="007712F7" w:rsidRDefault="003433D4" w:rsidP="007712F7">
            <w:pPr>
              <w:pStyle w:val="afa"/>
              <w:spacing w:line="276" w:lineRule="auto"/>
              <w:ind w:firstLine="0"/>
              <w:contextualSpacing/>
              <w:jc w:val="center"/>
              <w:rPr>
                <w:sz w:val="24"/>
                <w:szCs w:val="24"/>
              </w:rPr>
            </w:pPr>
            <w:r w:rsidRPr="007712F7">
              <w:rPr>
                <w:sz w:val="24"/>
                <w:szCs w:val="24"/>
              </w:rPr>
              <w:t>196</w:t>
            </w:r>
          </w:p>
        </w:tc>
      </w:tr>
      <w:tr w:rsidR="00AB0E1B" w:rsidRPr="007712F7" w:rsidTr="003433D4">
        <w:trPr>
          <w:trHeight w:val="787"/>
        </w:trPr>
        <w:tc>
          <w:tcPr>
            <w:tcW w:w="8755" w:type="dxa"/>
            <w:vAlign w:val="center"/>
          </w:tcPr>
          <w:p w:rsidR="00AB0E1B" w:rsidRPr="007712F7" w:rsidRDefault="00AB0E1B" w:rsidP="007712F7">
            <w:pPr>
              <w:pStyle w:val="afa"/>
              <w:spacing w:line="276" w:lineRule="auto"/>
              <w:ind w:left="993" w:firstLine="0"/>
              <w:contextualSpacing/>
              <w:rPr>
                <w:sz w:val="24"/>
                <w:szCs w:val="24"/>
              </w:rPr>
            </w:pPr>
            <w:r w:rsidRPr="007712F7">
              <w:rPr>
                <w:sz w:val="24"/>
                <w:szCs w:val="24"/>
              </w:rPr>
              <w:t>2.</w:t>
            </w:r>
            <w:r w:rsidR="003433D4" w:rsidRPr="007712F7">
              <w:rPr>
                <w:sz w:val="24"/>
                <w:szCs w:val="24"/>
              </w:rPr>
              <w:t>7</w:t>
            </w:r>
            <w:r w:rsidRPr="007712F7">
              <w:rPr>
                <w:sz w:val="24"/>
                <w:szCs w:val="24"/>
              </w:rPr>
              <w:t>.</w:t>
            </w:r>
            <w:r w:rsidR="003433D4" w:rsidRPr="007712F7">
              <w:rPr>
                <w:sz w:val="24"/>
                <w:szCs w:val="24"/>
              </w:rPr>
              <w:t xml:space="preserve"> </w:t>
            </w:r>
            <w:r w:rsidRPr="007712F7">
              <w:rPr>
                <w:sz w:val="24"/>
                <w:szCs w:val="24"/>
              </w:rPr>
              <w:t xml:space="preserve">Программа формирования и развития ИКТ компетентности </w:t>
            </w:r>
            <w:proofErr w:type="gramStart"/>
            <w:r w:rsidRPr="007712F7">
              <w:rPr>
                <w:sz w:val="24"/>
                <w:szCs w:val="24"/>
              </w:rPr>
              <w:t>обучающихся</w:t>
            </w:r>
            <w:proofErr w:type="gramEnd"/>
            <w:r w:rsidR="003433D4" w:rsidRPr="007712F7">
              <w:rPr>
                <w:sz w:val="24"/>
                <w:szCs w:val="24"/>
              </w:rPr>
              <w:t>………………………………………………………………….</w:t>
            </w:r>
          </w:p>
        </w:tc>
        <w:tc>
          <w:tcPr>
            <w:tcW w:w="851" w:type="dxa"/>
            <w:vAlign w:val="center"/>
          </w:tcPr>
          <w:p w:rsidR="00AB0E1B" w:rsidRPr="007712F7" w:rsidRDefault="00AB0E1B" w:rsidP="007712F7">
            <w:pPr>
              <w:pStyle w:val="afa"/>
              <w:spacing w:line="276" w:lineRule="auto"/>
              <w:ind w:firstLine="0"/>
              <w:contextualSpacing/>
              <w:jc w:val="center"/>
              <w:rPr>
                <w:sz w:val="24"/>
                <w:szCs w:val="24"/>
              </w:rPr>
            </w:pPr>
          </w:p>
          <w:p w:rsidR="003433D4" w:rsidRPr="007712F7" w:rsidRDefault="003433D4" w:rsidP="007712F7">
            <w:pPr>
              <w:pStyle w:val="afa"/>
              <w:spacing w:line="276" w:lineRule="auto"/>
              <w:ind w:firstLine="0"/>
              <w:contextualSpacing/>
              <w:jc w:val="center"/>
              <w:rPr>
                <w:sz w:val="24"/>
                <w:szCs w:val="24"/>
              </w:rPr>
            </w:pPr>
            <w:r w:rsidRPr="007712F7">
              <w:rPr>
                <w:sz w:val="24"/>
                <w:szCs w:val="24"/>
              </w:rPr>
              <w:t>207</w:t>
            </w:r>
          </w:p>
        </w:tc>
      </w:tr>
      <w:tr w:rsidR="00AB0E1B" w:rsidRPr="007712F7" w:rsidTr="003433D4">
        <w:trPr>
          <w:trHeight w:val="368"/>
        </w:trPr>
        <w:tc>
          <w:tcPr>
            <w:tcW w:w="8755" w:type="dxa"/>
            <w:vAlign w:val="center"/>
          </w:tcPr>
          <w:p w:rsidR="00AB0E1B" w:rsidRPr="007712F7" w:rsidRDefault="003433D4" w:rsidP="007712F7">
            <w:pPr>
              <w:pStyle w:val="afa"/>
              <w:spacing w:line="276" w:lineRule="auto"/>
              <w:contextualSpacing/>
              <w:rPr>
                <w:sz w:val="24"/>
                <w:szCs w:val="24"/>
              </w:rPr>
            </w:pPr>
            <w:r w:rsidRPr="007712F7">
              <w:rPr>
                <w:sz w:val="24"/>
                <w:szCs w:val="24"/>
              </w:rPr>
              <w:t xml:space="preserve">        2.8</w:t>
            </w:r>
            <w:r w:rsidR="00AB0E1B" w:rsidRPr="007712F7">
              <w:rPr>
                <w:sz w:val="24"/>
                <w:szCs w:val="24"/>
              </w:rPr>
              <w:t>.</w:t>
            </w:r>
            <w:r w:rsidRPr="007712F7">
              <w:rPr>
                <w:sz w:val="24"/>
                <w:szCs w:val="24"/>
              </w:rPr>
              <w:t xml:space="preserve"> </w:t>
            </w:r>
            <w:r w:rsidR="00AB0E1B" w:rsidRPr="007712F7">
              <w:rPr>
                <w:sz w:val="24"/>
                <w:szCs w:val="24"/>
              </w:rPr>
              <w:t>Программа коррекционной работы</w:t>
            </w:r>
            <w:r w:rsidRPr="007712F7">
              <w:rPr>
                <w:sz w:val="24"/>
                <w:szCs w:val="24"/>
              </w:rPr>
              <w:t>……………………………………..</w:t>
            </w:r>
          </w:p>
        </w:tc>
        <w:tc>
          <w:tcPr>
            <w:tcW w:w="851" w:type="dxa"/>
            <w:vAlign w:val="center"/>
          </w:tcPr>
          <w:p w:rsidR="00AB0E1B" w:rsidRPr="007712F7" w:rsidRDefault="003433D4" w:rsidP="007712F7">
            <w:pPr>
              <w:pStyle w:val="afa"/>
              <w:spacing w:line="276" w:lineRule="auto"/>
              <w:ind w:firstLine="0"/>
              <w:contextualSpacing/>
              <w:jc w:val="center"/>
              <w:rPr>
                <w:sz w:val="24"/>
                <w:szCs w:val="24"/>
              </w:rPr>
            </w:pPr>
            <w:r w:rsidRPr="007712F7">
              <w:rPr>
                <w:sz w:val="24"/>
                <w:szCs w:val="24"/>
              </w:rPr>
              <w:t>210</w:t>
            </w:r>
          </w:p>
        </w:tc>
      </w:tr>
      <w:tr w:rsidR="00AB0E1B" w:rsidRPr="007712F7" w:rsidTr="003433D4">
        <w:trPr>
          <w:trHeight w:val="837"/>
        </w:trPr>
        <w:tc>
          <w:tcPr>
            <w:tcW w:w="8755" w:type="dxa"/>
            <w:vAlign w:val="center"/>
          </w:tcPr>
          <w:p w:rsidR="00AB0E1B" w:rsidRPr="007712F7" w:rsidRDefault="00AB0E1B" w:rsidP="007712F7">
            <w:pPr>
              <w:pStyle w:val="afa"/>
              <w:spacing w:line="276" w:lineRule="auto"/>
              <w:contextualSpacing/>
              <w:rPr>
                <w:sz w:val="24"/>
                <w:szCs w:val="24"/>
              </w:rPr>
            </w:pPr>
            <w:r w:rsidRPr="007712F7">
              <w:rPr>
                <w:sz w:val="24"/>
                <w:szCs w:val="24"/>
              </w:rPr>
              <w:t xml:space="preserve">3.       </w:t>
            </w:r>
            <w:r w:rsidRPr="007712F7">
              <w:rPr>
                <w:b/>
                <w:sz w:val="24"/>
                <w:szCs w:val="24"/>
              </w:rPr>
              <w:t>Организационный раздел</w:t>
            </w:r>
          </w:p>
          <w:p w:rsidR="00AB0E1B" w:rsidRPr="007712F7" w:rsidRDefault="00AB0E1B" w:rsidP="007712F7">
            <w:pPr>
              <w:pStyle w:val="afa"/>
              <w:spacing w:line="276" w:lineRule="auto"/>
              <w:contextualSpacing/>
              <w:rPr>
                <w:sz w:val="24"/>
                <w:szCs w:val="24"/>
              </w:rPr>
            </w:pPr>
            <w:r w:rsidRPr="007712F7">
              <w:rPr>
                <w:sz w:val="24"/>
                <w:szCs w:val="24"/>
              </w:rPr>
              <w:t xml:space="preserve">          3.1.Учебный план</w:t>
            </w:r>
            <w:r w:rsidR="003433D4" w:rsidRPr="007712F7">
              <w:rPr>
                <w:sz w:val="24"/>
                <w:szCs w:val="24"/>
              </w:rPr>
              <w:t>……………………………………………………………..</w:t>
            </w:r>
          </w:p>
        </w:tc>
        <w:tc>
          <w:tcPr>
            <w:tcW w:w="851" w:type="dxa"/>
            <w:vAlign w:val="center"/>
          </w:tcPr>
          <w:p w:rsidR="00AB0E1B" w:rsidRPr="007712F7" w:rsidRDefault="00AB0E1B" w:rsidP="007712F7">
            <w:pPr>
              <w:pStyle w:val="afa"/>
              <w:spacing w:line="276" w:lineRule="auto"/>
              <w:ind w:firstLine="0"/>
              <w:contextualSpacing/>
              <w:jc w:val="center"/>
              <w:rPr>
                <w:sz w:val="24"/>
                <w:szCs w:val="24"/>
              </w:rPr>
            </w:pPr>
          </w:p>
          <w:p w:rsidR="003433D4" w:rsidRPr="007712F7" w:rsidRDefault="003433D4" w:rsidP="007712F7">
            <w:pPr>
              <w:pStyle w:val="afa"/>
              <w:spacing w:line="276" w:lineRule="auto"/>
              <w:ind w:firstLine="0"/>
              <w:contextualSpacing/>
              <w:jc w:val="center"/>
              <w:rPr>
                <w:sz w:val="24"/>
                <w:szCs w:val="24"/>
              </w:rPr>
            </w:pPr>
            <w:r w:rsidRPr="007712F7">
              <w:rPr>
                <w:sz w:val="24"/>
                <w:szCs w:val="24"/>
              </w:rPr>
              <w:t>224</w:t>
            </w:r>
          </w:p>
        </w:tc>
      </w:tr>
      <w:tr w:rsidR="00AB0E1B" w:rsidRPr="007712F7" w:rsidTr="003433D4">
        <w:trPr>
          <w:trHeight w:val="519"/>
        </w:trPr>
        <w:tc>
          <w:tcPr>
            <w:tcW w:w="8755" w:type="dxa"/>
            <w:vAlign w:val="center"/>
          </w:tcPr>
          <w:p w:rsidR="00AB0E1B" w:rsidRPr="007712F7" w:rsidRDefault="00AB0E1B" w:rsidP="007712F7">
            <w:pPr>
              <w:pStyle w:val="afa"/>
              <w:spacing w:line="276" w:lineRule="auto"/>
              <w:contextualSpacing/>
              <w:rPr>
                <w:sz w:val="24"/>
                <w:szCs w:val="24"/>
              </w:rPr>
            </w:pPr>
            <w:r w:rsidRPr="007712F7">
              <w:rPr>
                <w:sz w:val="24"/>
                <w:szCs w:val="24"/>
              </w:rPr>
              <w:t xml:space="preserve">          3.2.Система условий реализации образовательной программы</w:t>
            </w:r>
            <w:r w:rsidR="003433D4" w:rsidRPr="007712F7">
              <w:rPr>
                <w:sz w:val="24"/>
                <w:szCs w:val="24"/>
              </w:rPr>
              <w:t>………….</w:t>
            </w:r>
          </w:p>
        </w:tc>
        <w:tc>
          <w:tcPr>
            <w:tcW w:w="851" w:type="dxa"/>
            <w:vAlign w:val="center"/>
          </w:tcPr>
          <w:p w:rsidR="00AB0E1B" w:rsidRPr="007712F7" w:rsidRDefault="003433D4" w:rsidP="007712F7">
            <w:pPr>
              <w:pStyle w:val="afa"/>
              <w:spacing w:line="276" w:lineRule="auto"/>
              <w:ind w:firstLine="0"/>
              <w:contextualSpacing/>
              <w:jc w:val="center"/>
              <w:rPr>
                <w:sz w:val="24"/>
                <w:szCs w:val="24"/>
              </w:rPr>
            </w:pPr>
            <w:r w:rsidRPr="007712F7">
              <w:rPr>
                <w:sz w:val="24"/>
                <w:szCs w:val="24"/>
              </w:rPr>
              <w:t>247</w:t>
            </w:r>
          </w:p>
        </w:tc>
      </w:tr>
    </w:tbl>
    <w:p w:rsidR="00CA49A9" w:rsidRPr="007712F7" w:rsidRDefault="00CA49A9" w:rsidP="007712F7">
      <w:pPr>
        <w:pStyle w:val="afa"/>
        <w:spacing w:line="276" w:lineRule="auto"/>
        <w:contextualSpacing/>
        <w:rPr>
          <w:color w:val="FF0000"/>
          <w:sz w:val="24"/>
          <w:szCs w:val="24"/>
        </w:rPr>
      </w:pPr>
    </w:p>
    <w:p w:rsidR="00CA49A9" w:rsidRPr="007712F7" w:rsidRDefault="00CA49A9" w:rsidP="007712F7">
      <w:pPr>
        <w:pStyle w:val="afa"/>
        <w:spacing w:line="276" w:lineRule="auto"/>
        <w:contextualSpacing/>
        <w:rPr>
          <w:sz w:val="24"/>
          <w:szCs w:val="24"/>
        </w:rPr>
      </w:pPr>
    </w:p>
    <w:p w:rsidR="00CA49A9" w:rsidRPr="007712F7" w:rsidRDefault="00CA49A9" w:rsidP="007712F7">
      <w:pPr>
        <w:pStyle w:val="afa"/>
        <w:spacing w:line="276" w:lineRule="auto"/>
        <w:contextualSpacing/>
        <w:rPr>
          <w:sz w:val="24"/>
          <w:szCs w:val="24"/>
        </w:rPr>
      </w:pPr>
    </w:p>
    <w:p w:rsidR="00CA49A9" w:rsidRPr="007712F7" w:rsidRDefault="00CA49A9" w:rsidP="007712F7">
      <w:pPr>
        <w:pStyle w:val="afa"/>
        <w:spacing w:line="276" w:lineRule="auto"/>
        <w:contextualSpacing/>
        <w:rPr>
          <w:sz w:val="24"/>
          <w:szCs w:val="24"/>
        </w:rPr>
      </w:pPr>
    </w:p>
    <w:p w:rsidR="00CA49A9" w:rsidRPr="007712F7" w:rsidRDefault="00CA49A9" w:rsidP="007712F7">
      <w:pPr>
        <w:pStyle w:val="afa"/>
        <w:spacing w:line="276" w:lineRule="auto"/>
        <w:contextualSpacing/>
        <w:rPr>
          <w:sz w:val="24"/>
          <w:szCs w:val="24"/>
        </w:rPr>
      </w:pPr>
    </w:p>
    <w:p w:rsidR="00CA49A9" w:rsidRPr="007712F7" w:rsidRDefault="00CA49A9" w:rsidP="007712F7">
      <w:pPr>
        <w:pStyle w:val="afa"/>
        <w:spacing w:line="276" w:lineRule="auto"/>
        <w:contextualSpacing/>
        <w:rPr>
          <w:sz w:val="24"/>
          <w:szCs w:val="24"/>
        </w:rPr>
      </w:pPr>
    </w:p>
    <w:p w:rsidR="00CA49A9" w:rsidRPr="007712F7" w:rsidRDefault="00CA49A9" w:rsidP="007712F7">
      <w:pPr>
        <w:pStyle w:val="afa"/>
        <w:spacing w:line="276" w:lineRule="auto"/>
        <w:contextualSpacing/>
        <w:rPr>
          <w:sz w:val="24"/>
          <w:szCs w:val="24"/>
        </w:rPr>
      </w:pPr>
    </w:p>
    <w:p w:rsidR="00CA49A9" w:rsidRPr="007712F7" w:rsidRDefault="00CA49A9" w:rsidP="007712F7">
      <w:pPr>
        <w:pStyle w:val="afa"/>
        <w:spacing w:line="276" w:lineRule="auto"/>
        <w:contextualSpacing/>
        <w:rPr>
          <w:sz w:val="24"/>
          <w:szCs w:val="24"/>
        </w:rPr>
      </w:pPr>
    </w:p>
    <w:p w:rsidR="00F255CB" w:rsidRDefault="00F255CB" w:rsidP="00A17F59">
      <w:pPr>
        <w:pStyle w:val="afa"/>
        <w:spacing w:line="276" w:lineRule="auto"/>
        <w:ind w:firstLine="0"/>
        <w:contextualSpacing/>
        <w:rPr>
          <w:sz w:val="24"/>
          <w:szCs w:val="24"/>
        </w:rPr>
      </w:pPr>
    </w:p>
    <w:p w:rsidR="00445B98" w:rsidRDefault="00445B98" w:rsidP="00A17F59">
      <w:pPr>
        <w:pStyle w:val="afa"/>
        <w:spacing w:line="276" w:lineRule="auto"/>
        <w:ind w:firstLine="0"/>
        <w:contextualSpacing/>
        <w:rPr>
          <w:sz w:val="24"/>
          <w:szCs w:val="24"/>
        </w:rPr>
      </w:pPr>
    </w:p>
    <w:p w:rsidR="00A17F59" w:rsidRDefault="00A17F59" w:rsidP="00A17F59">
      <w:pPr>
        <w:pStyle w:val="afa"/>
        <w:spacing w:line="276" w:lineRule="auto"/>
        <w:ind w:firstLine="0"/>
        <w:contextualSpacing/>
        <w:rPr>
          <w:sz w:val="24"/>
          <w:szCs w:val="24"/>
        </w:rPr>
      </w:pPr>
    </w:p>
    <w:p w:rsidR="00CA49A9" w:rsidRPr="007712F7" w:rsidRDefault="00CA49A9" w:rsidP="00591258">
      <w:pPr>
        <w:pStyle w:val="afa"/>
        <w:spacing w:line="276" w:lineRule="auto"/>
        <w:ind w:firstLine="0"/>
        <w:contextualSpacing/>
        <w:rPr>
          <w:b/>
          <w:sz w:val="24"/>
          <w:szCs w:val="24"/>
        </w:rPr>
      </w:pPr>
    </w:p>
    <w:p w:rsidR="005818B0" w:rsidRPr="007712F7" w:rsidRDefault="005818B0" w:rsidP="00E0476E">
      <w:pPr>
        <w:pStyle w:val="afa"/>
        <w:spacing w:line="276" w:lineRule="auto"/>
        <w:contextualSpacing/>
        <w:jc w:val="center"/>
        <w:rPr>
          <w:b/>
          <w:sz w:val="24"/>
          <w:szCs w:val="24"/>
        </w:rPr>
      </w:pPr>
      <w:r w:rsidRPr="007712F7">
        <w:rPr>
          <w:b/>
          <w:sz w:val="24"/>
          <w:szCs w:val="24"/>
        </w:rPr>
        <w:lastRenderedPageBreak/>
        <w:t>Общие положения</w:t>
      </w:r>
    </w:p>
    <w:p w:rsidR="008C0FB1" w:rsidRPr="007712F7" w:rsidRDefault="008C0FB1" w:rsidP="007712F7">
      <w:pPr>
        <w:pStyle w:val="afa"/>
        <w:spacing w:line="276" w:lineRule="auto"/>
        <w:contextualSpacing/>
        <w:jc w:val="center"/>
        <w:rPr>
          <w:b/>
          <w:sz w:val="24"/>
          <w:szCs w:val="24"/>
        </w:rPr>
      </w:pPr>
    </w:p>
    <w:p w:rsidR="008C0FB1" w:rsidRPr="007712F7" w:rsidRDefault="008C0FB1" w:rsidP="007712F7">
      <w:pPr>
        <w:shd w:val="clear" w:color="auto" w:fill="FFFFFF"/>
        <w:spacing w:line="276" w:lineRule="auto"/>
        <w:ind w:left="4111"/>
        <w:jc w:val="both"/>
        <w:rPr>
          <w:rFonts w:ascii="Times New Roman" w:hAnsi="Times New Roman" w:cs="Times New Roman"/>
          <w:spacing w:val="-3"/>
          <w:sz w:val="24"/>
          <w:szCs w:val="24"/>
        </w:rPr>
      </w:pPr>
      <w:r w:rsidRPr="007712F7">
        <w:rPr>
          <w:rFonts w:ascii="Times New Roman" w:hAnsi="Times New Roman" w:cs="Times New Roman"/>
          <w:spacing w:val="-3"/>
          <w:sz w:val="24"/>
          <w:szCs w:val="24"/>
        </w:rPr>
        <w:t xml:space="preserve">Закон  РФ «Об образовании» 1992 г., статья 14 п. 5 содержание образования  в  образовательном учреждении определяется образовательной  программой. </w:t>
      </w:r>
      <w:proofErr w:type="gramStart"/>
      <w:r w:rsidRPr="007712F7">
        <w:rPr>
          <w:rFonts w:ascii="Times New Roman" w:hAnsi="Times New Roman" w:cs="Times New Roman"/>
          <w:spacing w:val="-3"/>
          <w:sz w:val="24"/>
          <w:szCs w:val="24"/>
        </w:rPr>
        <w:t>Основная образовательная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roofErr w:type="gramEnd"/>
    </w:p>
    <w:p w:rsidR="008C0FB1" w:rsidRPr="007712F7" w:rsidRDefault="008C0FB1" w:rsidP="007712F7">
      <w:pPr>
        <w:pStyle w:val="afa"/>
        <w:spacing w:line="276" w:lineRule="auto"/>
        <w:contextualSpacing/>
        <w:jc w:val="center"/>
        <w:rPr>
          <w:b/>
          <w:sz w:val="24"/>
          <w:szCs w:val="24"/>
        </w:rPr>
      </w:pPr>
    </w:p>
    <w:p w:rsidR="005818B0" w:rsidRPr="007712F7" w:rsidRDefault="005818B0" w:rsidP="007712F7">
      <w:pPr>
        <w:pStyle w:val="afa"/>
        <w:spacing w:line="276" w:lineRule="auto"/>
        <w:contextualSpacing/>
        <w:rPr>
          <w:sz w:val="24"/>
          <w:szCs w:val="24"/>
        </w:rPr>
      </w:pPr>
      <w:r w:rsidRPr="007712F7">
        <w:rPr>
          <w:sz w:val="24"/>
          <w:szCs w:val="24"/>
        </w:rPr>
        <w:t xml:space="preserve">Образовательная программа является нормативно-управленческим </w:t>
      </w:r>
      <w:r w:rsidR="003C24D2" w:rsidRPr="007712F7">
        <w:rPr>
          <w:sz w:val="24"/>
          <w:szCs w:val="24"/>
        </w:rPr>
        <w:t xml:space="preserve">документом МБОУ «Майинская средняя общеобразовательная школа им В.П.Ларионова» Мегино-Кангаласского </w:t>
      </w:r>
      <w:r w:rsidRPr="007712F7">
        <w:rPr>
          <w:sz w:val="24"/>
          <w:szCs w:val="24"/>
        </w:rPr>
        <w:t xml:space="preserve"> района и определяет основные направления и системообразующие принципы функционир</w:t>
      </w:r>
      <w:r w:rsidR="003C24D2" w:rsidRPr="007712F7">
        <w:rPr>
          <w:sz w:val="24"/>
          <w:szCs w:val="24"/>
        </w:rPr>
        <w:t>ования и развития на период 2013-2014</w:t>
      </w:r>
      <w:r w:rsidR="00F255CB">
        <w:rPr>
          <w:sz w:val="24"/>
          <w:szCs w:val="24"/>
        </w:rPr>
        <w:t xml:space="preserve"> учебный год</w:t>
      </w:r>
      <w:r w:rsidRPr="007712F7">
        <w:rPr>
          <w:sz w:val="24"/>
          <w:szCs w:val="24"/>
        </w:rPr>
        <w:t>. Образовательная программа является преемственной по отношению к основным иде</w:t>
      </w:r>
      <w:r w:rsidR="00D43ACD" w:rsidRPr="007712F7">
        <w:rPr>
          <w:sz w:val="24"/>
          <w:szCs w:val="24"/>
        </w:rPr>
        <w:t>ям образовательной программы 201</w:t>
      </w:r>
      <w:r w:rsidR="003C24D2" w:rsidRPr="007712F7">
        <w:rPr>
          <w:sz w:val="24"/>
          <w:szCs w:val="24"/>
        </w:rPr>
        <w:t>2-2013</w:t>
      </w:r>
      <w:r w:rsidRPr="007712F7">
        <w:rPr>
          <w:sz w:val="24"/>
          <w:szCs w:val="24"/>
        </w:rPr>
        <w:t xml:space="preserve"> </w:t>
      </w:r>
      <w:r w:rsidR="00D43ACD" w:rsidRPr="007712F7">
        <w:rPr>
          <w:sz w:val="24"/>
          <w:szCs w:val="24"/>
        </w:rPr>
        <w:t>учебного года</w:t>
      </w:r>
      <w:r w:rsidRPr="007712F7">
        <w:rPr>
          <w:sz w:val="24"/>
          <w:szCs w:val="24"/>
        </w:rPr>
        <w:t xml:space="preserve"> и учитывает результаты, полученные в период ее реализации. </w:t>
      </w:r>
    </w:p>
    <w:p w:rsidR="005818B0" w:rsidRPr="007712F7" w:rsidRDefault="006F283C" w:rsidP="007712F7">
      <w:pPr>
        <w:widowControl/>
        <w:autoSpaceDE/>
        <w:autoSpaceDN/>
        <w:adjustRightInd/>
        <w:spacing w:line="276" w:lineRule="auto"/>
        <w:jc w:val="both"/>
        <w:rPr>
          <w:rFonts w:ascii="Times New Roman" w:hAnsi="Times New Roman" w:cs="Times New Roman"/>
          <w:kern w:val="2"/>
          <w:sz w:val="24"/>
          <w:szCs w:val="24"/>
        </w:rPr>
      </w:pPr>
      <w:r w:rsidRPr="007712F7">
        <w:rPr>
          <w:rFonts w:ascii="Times New Roman" w:hAnsi="Times New Roman" w:cs="Times New Roman"/>
          <w:sz w:val="24"/>
          <w:szCs w:val="24"/>
        </w:rPr>
        <w:t xml:space="preserve">              </w:t>
      </w:r>
      <w:proofErr w:type="gramStart"/>
      <w:r w:rsidR="005818B0" w:rsidRPr="007712F7">
        <w:rPr>
          <w:rFonts w:ascii="Times New Roman" w:hAnsi="Times New Roman" w:cs="Times New Roman"/>
          <w:sz w:val="24"/>
          <w:szCs w:val="24"/>
        </w:rPr>
        <w:t xml:space="preserve">Программа разработана в соответствии </w:t>
      </w:r>
      <w:r w:rsidRPr="007712F7">
        <w:rPr>
          <w:rFonts w:ascii="Times New Roman" w:hAnsi="Times New Roman" w:cs="Times New Roman"/>
          <w:sz w:val="24"/>
          <w:szCs w:val="24"/>
        </w:rPr>
        <w:t xml:space="preserve"> </w:t>
      </w:r>
      <w:r w:rsidRPr="007712F7">
        <w:rPr>
          <w:rFonts w:ascii="Times New Roman" w:hAnsi="Times New Roman" w:cs="Times New Roman"/>
          <w:kern w:val="2"/>
          <w:sz w:val="24"/>
          <w:szCs w:val="24"/>
        </w:rPr>
        <w:t xml:space="preserve">Федеральной целевой </w:t>
      </w:r>
      <w:r w:rsidR="00A6100F" w:rsidRPr="007712F7">
        <w:rPr>
          <w:rFonts w:ascii="Times New Roman" w:hAnsi="Times New Roman" w:cs="Times New Roman"/>
          <w:kern w:val="2"/>
          <w:sz w:val="24"/>
          <w:szCs w:val="24"/>
        </w:rPr>
        <w:t>прогр</w:t>
      </w:r>
      <w:r w:rsidRPr="007712F7">
        <w:rPr>
          <w:rFonts w:ascii="Times New Roman" w:hAnsi="Times New Roman" w:cs="Times New Roman"/>
          <w:kern w:val="2"/>
          <w:sz w:val="24"/>
          <w:szCs w:val="24"/>
        </w:rPr>
        <w:t>амме</w:t>
      </w:r>
      <w:r w:rsidR="00A6100F" w:rsidRPr="007712F7">
        <w:rPr>
          <w:rFonts w:ascii="Times New Roman" w:hAnsi="Times New Roman" w:cs="Times New Roman"/>
          <w:kern w:val="2"/>
          <w:sz w:val="24"/>
          <w:szCs w:val="24"/>
        </w:rPr>
        <w:t xml:space="preserve"> развития образования </w:t>
      </w:r>
      <w:r w:rsidR="00A6100F" w:rsidRPr="007712F7">
        <w:rPr>
          <w:rFonts w:ascii="Times New Roman" w:hAnsi="Times New Roman" w:cs="Times New Roman"/>
          <w:sz w:val="24"/>
          <w:szCs w:val="24"/>
        </w:rPr>
        <w:t xml:space="preserve"> </w:t>
      </w:r>
      <w:r w:rsidR="00A6100F" w:rsidRPr="007712F7">
        <w:rPr>
          <w:rFonts w:ascii="Times New Roman" w:hAnsi="Times New Roman" w:cs="Times New Roman"/>
          <w:kern w:val="2"/>
          <w:sz w:val="24"/>
          <w:szCs w:val="24"/>
        </w:rPr>
        <w:t>на 2011-2015 годы</w:t>
      </w:r>
      <w:r w:rsidRPr="007712F7">
        <w:rPr>
          <w:rFonts w:ascii="Times New Roman" w:hAnsi="Times New Roman" w:cs="Times New Roman"/>
          <w:kern w:val="2"/>
          <w:sz w:val="24"/>
          <w:szCs w:val="24"/>
        </w:rPr>
        <w:t xml:space="preserve">, </w:t>
      </w:r>
      <w:r w:rsidRPr="007712F7">
        <w:rPr>
          <w:rFonts w:ascii="Times New Roman" w:hAnsi="Times New Roman" w:cs="Times New Roman"/>
          <w:sz w:val="24"/>
          <w:szCs w:val="24"/>
        </w:rPr>
        <w:t>распоряжения</w:t>
      </w:r>
      <w:r w:rsidR="00A6100F" w:rsidRPr="007712F7">
        <w:rPr>
          <w:rFonts w:ascii="Times New Roman" w:hAnsi="Times New Roman" w:cs="Times New Roman"/>
          <w:sz w:val="24"/>
          <w:szCs w:val="24"/>
        </w:rPr>
        <w:t xml:space="preserve"> Правительства Российской Федерации «О концепции долгосрочного социально-экономического развития Российской Федерации  на период до 2020 года» от 17 ноября </w:t>
      </w:r>
      <w:smartTag w:uri="urn:schemas-microsoft-com:office:smarttags" w:element="metricconverter">
        <w:smartTagPr>
          <w:attr w:name="ProductID" w:val="2008 г"/>
        </w:smartTagPr>
        <w:r w:rsidR="00A6100F" w:rsidRPr="007712F7">
          <w:rPr>
            <w:rFonts w:ascii="Times New Roman" w:hAnsi="Times New Roman" w:cs="Times New Roman"/>
            <w:sz w:val="24"/>
            <w:szCs w:val="24"/>
          </w:rPr>
          <w:t>2008 г</w:t>
        </w:r>
      </w:smartTag>
      <w:r w:rsidR="00A6100F" w:rsidRPr="007712F7">
        <w:rPr>
          <w:rFonts w:ascii="Times New Roman" w:hAnsi="Times New Roman" w:cs="Times New Roman"/>
          <w:sz w:val="24"/>
          <w:szCs w:val="24"/>
        </w:rPr>
        <w:t>. №1662-р.</w:t>
      </w:r>
      <w:r w:rsidRPr="007712F7">
        <w:rPr>
          <w:rFonts w:ascii="Times New Roman" w:hAnsi="Times New Roman" w:cs="Times New Roman"/>
          <w:sz w:val="24"/>
          <w:szCs w:val="24"/>
        </w:rPr>
        <w:t xml:space="preserve">, </w:t>
      </w:r>
      <w:r w:rsidR="00A6100F" w:rsidRPr="007712F7">
        <w:rPr>
          <w:rFonts w:ascii="Times New Roman" w:hAnsi="Times New Roman" w:cs="Times New Roman"/>
          <w:sz w:val="24"/>
          <w:szCs w:val="24"/>
        </w:rPr>
        <w:t>Указ</w:t>
      </w:r>
      <w:r w:rsidRPr="007712F7">
        <w:rPr>
          <w:rFonts w:ascii="Times New Roman" w:hAnsi="Times New Roman" w:cs="Times New Roman"/>
          <w:sz w:val="24"/>
          <w:szCs w:val="24"/>
        </w:rPr>
        <w:t>а</w:t>
      </w:r>
      <w:r w:rsidR="00A6100F" w:rsidRPr="007712F7">
        <w:rPr>
          <w:rFonts w:ascii="Times New Roman" w:hAnsi="Times New Roman" w:cs="Times New Roman"/>
          <w:sz w:val="24"/>
          <w:szCs w:val="24"/>
        </w:rPr>
        <w:t xml:space="preserve">  Президента РФ от 01.06.2012 N 761 "О национальной стратегии  действий  в интересах детей на  2012 - 2017 годы "</w:t>
      </w:r>
      <w:r w:rsidRPr="007712F7">
        <w:rPr>
          <w:rFonts w:ascii="Times New Roman" w:hAnsi="Times New Roman" w:cs="Times New Roman"/>
          <w:sz w:val="24"/>
          <w:szCs w:val="24"/>
        </w:rPr>
        <w:t>, Национальной инициативы</w:t>
      </w:r>
      <w:r w:rsidR="00A6100F" w:rsidRPr="007712F7">
        <w:rPr>
          <w:rFonts w:ascii="Times New Roman" w:hAnsi="Times New Roman" w:cs="Times New Roman"/>
          <w:sz w:val="24"/>
          <w:szCs w:val="24"/>
        </w:rPr>
        <w:t xml:space="preserve"> «Наша новая школа»</w:t>
      </w:r>
      <w:r w:rsidRPr="007712F7">
        <w:rPr>
          <w:rFonts w:ascii="Times New Roman" w:hAnsi="Times New Roman" w:cs="Times New Roman"/>
          <w:sz w:val="24"/>
          <w:szCs w:val="24"/>
        </w:rPr>
        <w:t>, приоритетного национального</w:t>
      </w:r>
      <w:r w:rsidR="00A6100F" w:rsidRPr="007712F7">
        <w:rPr>
          <w:rFonts w:ascii="Times New Roman" w:hAnsi="Times New Roman" w:cs="Times New Roman"/>
          <w:sz w:val="24"/>
          <w:szCs w:val="24"/>
        </w:rPr>
        <w:t xml:space="preserve"> проект</w:t>
      </w:r>
      <w:r w:rsidRPr="007712F7">
        <w:rPr>
          <w:rFonts w:ascii="Times New Roman" w:hAnsi="Times New Roman" w:cs="Times New Roman"/>
          <w:sz w:val="24"/>
          <w:szCs w:val="24"/>
        </w:rPr>
        <w:t>а</w:t>
      </w:r>
      <w:proofErr w:type="gramEnd"/>
      <w:r w:rsidR="00A6100F" w:rsidRPr="007712F7">
        <w:rPr>
          <w:rFonts w:ascii="Times New Roman" w:hAnsi="Times New Roman" w:cs="Times New Roman"/>
          <w:sz w:val="24"/>
          <w:szCs w:val="24"/>
        </w:rPr>
        <w:t xml:space="preserve"> «Образование»</w:t>
      </w:r>
      <w:r w:rsidRPr="007712F7">
        <w:rPr>
          <w:rFonts w:ascii="Times New Roman" w:hAnsi="Times New Roman" w:cs="Times New Roman"/>
          <w:sz w:val="24"/>
          <w:szCs w:val="24"/>
        </w:rPr>
        <w:t>, з</w:t>
      </w:r>
      <w:r w:rsidR="00A6100F" w:rsidRPr="007712F7">
        <w:rPr>
          <w:rFonts w:ascii="Times New Roman" w:hAnsi="Times New Roman" w:cs="Times New Roman"/>
          <w:sz w:val="24"/>
          <w:szCs w:val="24"/>
        </w:rPr>
        <w:t>акон</w:t>
      </w:r>
      <w:r w:rsidRPr="007712F7">
        <w:rPr>
          <w:rFonts w:ascii="Times New Roman" w:hAnsi="Times New Roman" w:cs="Times New Roman"/>
          <w:sz w:val="24"/>
          <w:szCs w:val="24"/>
        </w:rPr>
        <w:t xml:space="preserve">а </w:t>
      </w:r>
      <w:r w:rsidR="00A6100F" w:rsidRPr="007712F7">
        <w:rPr>
          <w:rFonts w:ascii="Times New Roman" w:hAnsi="Times New Roman" w:cs="Times New Roman"/>
          <w:sz w:val="24"/>
          <w:szCs w:val="24"/>
        </w:rPr>
        <w:t xml:space="preserve"> Р</w:t>
      </w:r>
      <w:proofErr w:type="gramStart"/>
      <w:r w:rsidR="00A6100F" w:rsidRPr="007712F7">
        <w:rPr>
          <w:rFonts w:ascii="Times New Roman" w:hAnsi="Times New Roman" w:cs="Times New Roman"/>
          <w:sz w:val="24"/>
          <w:szCs w:val="24"/>
        </w:rPr>
        <w:t>С(</w:t>
      </w:r>
      <w:proofErr w:type="gramEnd"/>
      <w:r w:rsidR="00A6100F" w:rsidRPr="007712F7">
        <w:rPr>
          <w:rFonts w:ascii="Times New Roman" w:hAnsi="Times New Roman" w:cs="Times New Roman"/>
          <w:sz w:val="24"/>
          <w:szCs w:val="24"/>
        </w:rPr>
        <w:t xml:space="preserve">Я) «Об образовании» от 23 мая </w:t>
      </w:r>
      <w:smartTag w:uri="urn:schemas-microsoft-com:office:smarttags" w:element="metricconverter">
        <w:smartTagPr>
          <w:attr w:name="ProductID" w:val="1995 г"/>
        </w:smartTagPr>
        <w:r w:rsidR="00A6100F" w:rsidRPr="007712F7">
          <w:rPr>
            <w:rFonts w:ascii="Times New Roman" w:hAnsi="Times New Roman" w:cs="Times New Roman"/>
            <w:sz w:val="24"/>
            <w:szCs w:val="24"/>
          </w:rPr>
          <w:t>1995 г</w:t>
        </w:r>
      </w:smartTag>
      <w:r w:rsidR="00A6100F" w:rsidRPr="007712F7">
        <w:rPr>
          <w:rFonts w:ascii="Times New Roman" w:hAnsi="Times New Roman" w:cs="Times New Roman"/>
          <w:sz w:val="24"/>
          <w:szCs w:val="24"/>
        </w:rPr>
        <w:t>.</w:t>
      </w:r>
      <w:r w:rsidRPr="007712F7">
        <w:rPr>
          <w:rFonts w:ascii="Times New Roman" w:hAnsi="Times New Roman" w:cs="Times New Roman"/>
          <w:sz w:val="24"/>
          <w:szCs w:val="24"/>
        </w:rPr>
        <w:t xml:space="preserve">,  государственной программы </w:t>
      </w:r>
      <w:r w:rsidR="00A6100F" w:rsidRPr="007712F7">
        <w:rPr>
          <w:rFonts w:ascii="Times New Roman" w:hAnsi="Times New Roman" w:cs="Times New Roman"/>
          <w:sz w:val="24"/>
          <w:szCs w:val="24"/>
        </w:rPr>
        <w:t xml:space="preserve"> Республики Саха (Якутия) «Развитие образования Республики Саха (Якутия) на 2012-2016 годы</w:t>
      </w:r>
      <w:r w:rsidR="000A5CA4" w:rsidRPr="007712F7">
        <w:rPr>
          <w:rFonts w:ascii="Times New Roman" w:hAnsi="Times New Roman" w:cs="Times New Roman"/>
          <w:sz w:val="24"/>
          <w:szCs w:val="24"/>
        </w:rPr>
        <w:t xml:space="preserve">, </w:t>
      </w:r>
      <w:r w:rsidR="00A6100F" w:rsidRPr="007712F7">
        <w:rPr>
          <w:rFonts w:ascii="Times New Roman" w:hAnsi="Times New Roman" w:cs="Times New Roman"/>
          <w:sz w:val="24"/>
          <w:szCs w:val="24"/>
        </w:rPr>
        <w:t xml:space="preserve">концепции развития образования в Мегино-Кангаласском улусе на 2013-2016 гг. «Мэцэ-Кэскилэ-5», </w:t>
      </w:r>
      <w:r w:rsidR="005818B0" w:rsidRPr="007712F7">
        <w:rPr>
          <w:rFonts w:ascii="Times New Roman" w:hAnsi="Times New Roman" w:cs="Times New Roman"/>
          <w:sz w:val="24"/>
          <w:szCs w:val="24"/>
        </w:rPr>
        <w:t xml:space="preserve">Уставом </w:t>
      </w:r>
      <w:r w:rsidR="00A6100F" w:rsidRPr="007712F7">
        <w:rPr>
          <w:rFonts w:ascii="Times New Roman" w:hAnsi="Times New Roman" w:cs="Times New Roman"/>
          <w:sz w:val="24"/>
          <w:szCs w:val="24"/>
        </w:rPr>
        <w:t xml:space="preserve">ОУ </w:t>
      </w:r>
      <w:r w:rsidR="005818B0" w:rsidRPr="007712F7">
        <w:rPr>
          <w:rFonts w:ascii="Times New Roman" w:hAnsi="Times New Roman" w:cs="Times New Roman"/>
          <w:sz w:val="24"/>
          <w:szCs w:val="24"/>
        </w:rPr>
        <w:t xml:space="preserve">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6F283C" w:rsidRPr="007712F7" w:rsidRDefault="006F283C" w:rsidP="007712F7">
      <w:pPr>
        <w:widowControl/>
        <w:autoSpaceDE/>
        <w:autoSpaceDN/>
        <w:adjustRightInd/>
        <w:spacing w:line="276" w:lineRule="auto"/>
        <w:rPr>
          <w:rFonts w:ascii="Times New Roman" w:hAnsi="Times New Roman" w:cs="Times New Roman"/>
          <w:sz w:val="24"/>
          <w:szCs w:val="24"/>
        </w:rPr>
      </w:pPr>
    </w:p>
    <w:p w:rsidR="005A6679" w:rsidRPr="007712F7" w:rsidRDefault="005A6679" w:rsidP="007712F7">
      <w:pPr>
        <w:pStyle w:val="afa"/>
        <w:spacing w:line="276" w:lineRule="auto"/>
        <w:contextualSpacing/>
        <w:jc w:val="center"/>
        <w:outlineLvl w:val="0"/>
        <w:rPr>
          <w:b/>
          <w:sz w:val="24"/>
          <w:szCs w:val="24"/>
        </w:rPr>
      </w:pPr>
      <w:r w:rsidRPr="007712F7">
        <w:rPr>
          <w:b/>
          <w:sz w:val="24"/>
          <w:szCs w:val="24"/>
        </w:rPr>
        <w:t>Паспорт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3"/>
        <w:gridCol w:w="5848"/>
      </w:tblGrid>
      <w:tr w:rsidR="005A6679" w:rsidRPr="007712F7" w:rsidTr="006F283C">
        <w:trPr>
          <w:trHeight w:val="218"/>
        </w:trPr>
        <w:tc>
          <w:tcPr>
            <w:tcW w:w="10173" w:type="dxa"/>
            <w:gridSpan w:val="2"/>
          </w:tcPr>
          <w:p w:rsidR="005A6679" w:rsidRPr="007712F7" w:rsidRDefault="005A6679" w:rsidP="007712F7">
            <w:pPr>
              <w:pStyle w:val="afa"/>
              <w:spacing w:line="276" w:lineRule="auto"/>
              <w:contextualSpacing/>
              <w:rPr>
                <w:b/>
                <w:sz w:val="24"/>
                <w:szCs w:val="24"/>
              </w:rPr>
            </w:pPr>
            <w:r w:rsidRPr="007712F7">
              <w:rPr>
                <w:b/>
                <w:sz w:val="24"/>
                <w:szCs w:val="24"/>
              </w:rPr>
              <w:t>Общая информация об общеобразовательном учреждении</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t>Название (по уставу)</w:t>
            </w:r>
          </w:p>
        </w:tc>
        <w:tc>
          <w:tcPr>
            <w:tcW w:w="6237" w:type="dxa"/>
          </w:tcPr>
          <w:p w:rsidR="005A6679" w:rsidRPr="007712F7" w:rsidRDefault="005A6679" w:rsidP="007712F7">
            <w:pPr>
              <w:pStyle w:val="afa"/>
              <w:spacing w:line="276" w:lineRule="auto"/>
              <w:contextualSpacing/>
              <w:rPr>
                <w:sz w:val="24"/>
                <w:szCs w:val="24"/>
              </w:rPr>
            </w:pPr>
            <w:r w:rsidRPr="007712F7">
              <w:rPr>
                <w:sz w:val="24"/>
                <w:szCs w:val="24"/>
              </w:rPr>
              <w:t>Муниципальное бюджетное общеобразовательное учреждение – «</w:t>
            </w:r>
            <w:r w:rsidR="003C24D2" w:rsidRPr="007712F7">
              <w:rPr>
                <w:sz w:val="24"/>
                <w:szCs w:val="24"/>
              </w:rPr>
              <w:t>Майинская средняя общеобразовательная школа им В.П.Ларионова»</w:t>
            </w:r>
            <w:r w:rsidRPr="007712F7">
              <w:rPr>
                <w:sz w:val="24"/>
                <w:szCs w:val="24"/>
              </w:rPr>
              <w:t>»</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t>Тип (</w:t>
            </w:r>
            <w:proofErr w:type="gramStart"/>
            <w:r w:rsidRPr="007712F7">
              <w:rPr>
                <w:sz w:val="24"/>
                <w:szCs w:val="24"/>
              </w:rPr>
              <w:t>городское</w:t>
            </w:r>
            <w:proofErr w:type="gramEnd"/>
            <w:r w:rsidRPr="007712F7">
              <w:rPr>
                <w:sz w:val="24"/>
                <w:szCs w:val="24"/>
              </w:rPr>
              <w:t>, сельское, поселковое)</w:t>
            </w:r>
          </w:p>
        </w:tc>
        <w:tc>
          <w:tcPr>
            <w:tcW w:w="6237" w:type="dxa"/>
          </w:tcPr>
          <w:p w:rsidR="005A6679" w:rsidRPr="007712F7" w:rsidRDefault="005A6679" w:rsidP="007712F7">
            <w:pPr>
              <w:pStyle w:val="afa"/>
              <w:spacing w:line="276" w:lineRule="auto"/>
              <w:contextualSpacing/>
              <w:rPr>
                <w:sz w:val="24"/>
                <w:szCs w:val="24"/>
              </w:rPr>
            </w:pPr>
            <w:r w:rsidRPr="007712F7">
              <w:rPr>
                <w:sz w:val="24"/>
                <w:szCs w:val="24"/>
              </w:rPr>
              <w:t>Сельское</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t xml:space="preserve">Организационно-правовая </w:t>
            </w:r>
            <w:r w:rsidRPr="007712F7">
              <w:rPr>
                <w:sz w:val="24"/>
                <w:szCs w:val="24"/>
              </w:rPr>
              <w:lastRenderedPageBreak/>
              <w:t>форма</w:t>
            </w:r>
          </w:p>
        </w:tc>
        <w:tc>
          <w:tcPr>
            <w:tcW w:w="6237" w:type="dxa"/>
          </w:tcPr>
          <w:p w:rsidR="005A6679" w:rsidRPr="007712F7" w:rsidRDefault="005A6679" w:rsidP="007712F7">
            <w:pPr>
              <w:pStyle w:val="afa"/>
              <w:spacing w:line="276" w:lineRule="auto"/>
              <w:contextualSpacing/>
              <w:rPr>
                <w:sz w:val="24"/>
                <w:szCs w:val="24"/>
              </w:rPr>
            </w:pPr>
            <w:r w:rsidRPr="007712F7">
              <w:rPr>
                <w:sz w:val="24"/>
                <w:szCs w:val="24"/>
              </w:rPr>
              <w:lastRenderedPageBreak/>
              <w:t xml:space="preserve">Муниципальное бюджетное общеобразовательное </w:t>
            </w:r>
            <w:r w:rsidRPr="007712F7">
              <w:rPr>
                <w:sz w:val="24"/>
                <w:szCs w:val="24"/>
              </w:rPr>
              <w:lastRenderedPageBreak/>
              <w:t>учреждение</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lastRenderedPageBreak/>
              <w:t>Учредитель (учредители)</w:t>
            </w:r>
          </w:p>
        </w:tc>
        <w:tc>
          <w:tcPr>
            <w:tcW w:w="6237" w:type="dxa"/>
          </w:tcPr>
          <w:p w:rsidR="005A6679" w:rsidRPr="007712F7" w:rsidRDefault="005A6679" w:rsidP="007712F7">
            <w:pPr>
              <w:pStyle w:val="afa"/>
              <w:spacing w:line="276" w:lineRule="auto"/>
              <w:contextualSpacing/>
              <w:rPr>
                <w:sz w:val="24"/>
                <w:szCs w:val="24"/>
              </w:rPr>
            </w:pPr>
            <w:r w:rsidRPr="007712F7">
              <w:rPr>
                <w:sz w:val="24"/>
                <w:szCs w:val="24"/>
              </w:rPr>
              <w:t>Администрация муницип</w:t>
            </w:r>
            <w:r w:rsidR="003C24D2" w:rsidRPr="007712F7">
              <w:rPr>
                <w:sz w:val="24"/>
                <w:szCs w:val="24"/>
              </w:rPr>
              <w:t>ального района «Мегино-Кангаласский район</w:t>
            </w:r>
            <w:r w:rsidRPr="007712F7">
              <w:rPr>
                <w:sz w:val="24"/>
                <w:szCs w:val="24"/>
              </w:rPr>
              <w:t xml:space="preserve">» </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t>ФИО руководителя ОУ</w:t>
            </w:r>
          </w:p>
        </w:tc>
        <w:tc>
          <w:tcPr>
            <w:tcW w:w="6237" w:type="dxa"/>
          </w:tcPr>
          <w:p w:rsidR="005A6679" w:rsidRPr="007712F7" w:rsidRDefault="003C24D2" w:rsidP="007712F7">
            <w:pPr>
              <w:pStyle w:val="afa"/>
              <w:spacing w:line="276" w:lineRule="auto"/>
              <w:contextualSpacing/>
              <w:rPr>
                <w:sz w:val="24"/>
                <w:szCs w:val="24"/>
              </w:rPr>
            </w:pPr>
            <w:r w:rsidRPr="007712F7">
              <w:rPr>
                <w:sz w:val="24"/>
                <w:szCs w:val="24"/>
              </w:rPr>
              <w:t xml:space="preserve">Игнатьева Светлана Кимовна </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t>Сколько времени существует ОУ (укажите год основания)</w:t>
            </w:r>
          </w:p>
        </w:tc>
        <w:tc>
          <w:tcPr>
            <w:tcW w:w="6237" w:type="dxa"/>
          </w:tcPr>
          <w:p w:rsidR="005A6679" w:rsidRPr="007712F7" w:rsidRDefault="003C24D2" w:rsidP="007712F7">
            <w:pPr>
              <w:pStyle w:val="afa"/>
              <w:spacing w:line="276" w:lineRule="auto"/>
              <w:contextualSpacing/>
              <w:rPr>
                <w:sz w:val="24"/>
                <w:szCs w:val="24"/>
              </w:rPr>
            </w:pPr>
            <w:r w:rsidRPr="007712F7">
              <w:rPr>
                <w:sz w:val="24"/>
                <w:szCs w:val="24"/>
              </w:rPr>
              <w:t>103 лет (1910</w:t>
            </w:r>
            <w:r w:rsidR="005A6679" w:rsidRPr="007712F7">
              <w:rPr>
                <w:sz w:val="24"/>
                <w:szCs w:val="24"/>
              </w:rPr>
              <w:t xml:space="preserve"> г.)</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t>Всего учителей в школе</w:t>
            </w:r>
          </w:p>
        </w:tc>
        <w:tc>
          <w:tcPr>
            <w:tcW w:w="6237" w:type="dxa"/>
          </w:tcPr>
          <w:p w:rsidR="005A6679" w:rsidRPr="007712F7" w:rsidRDefault="00F255CB" w:rsidP="007712F7">
            <w:pPr>
              <w:pStyle w:val="afa"/>
              <w:spacing w:line="276" w:lineRule="auto"/>
              <w:contextualSpacing/>
              <w:rPr>
                <w:sz w:val="24"/>
                <w:szCs w:val="24"/>
              </w:rPr>
            </w:pPr>
            <w:r>
              <w:rPr>
                <w:sz w:val="24"/>
                <w:szCs w:val="24"/>
              </w:rPr>
              <w:t>71</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t>Средний возраст учителей</w:t>
            </w:r>
          </w:p>
        </w:tc>
        <w:tc>
          <w:tcPr>
            <w:tcW w:w="6237" w:type="dxa"/>
          </w:tcPr>
          <w:p w:rsidR="005A6679" w:rsidRPr="007712F7" w:rsidRDefault="005A6679" w:rsidP="007712F7">
            <w:pPr>
              <w:pStyle w:val="afa"/>
              <w:spacing w:line="276" w:lineRule="auto"/>
              <w:contextualSpacing/>
              <w:rPr>
                <w:sz w:val="24"/>
                <w:szCs w:val="24"/>
              </w:rPr>
            </w:pPr>
            <w:r w:rsidRPr="007712F7">
              <w:rPr>
                <w:color w:val="FF0000"/>
                <w:sz w:val="24"/>
                <w:szCs w:val="24"/>
              </w:rPr>
              <w:t xml:space="preserve"> </w:t>
            </w:r>
            <w:r w:rsidRPr="007712F7">
              <w:rPr>
                <w:sz w:val="24"/>
                <w:szCs w:val="24"/>
              </w:rPr>
              <w:t>4</w:t>
            </w:r>
            <w:r w:rsidR="00F255CB">
              <w:rPr>
                <w:sz w:val="24"/>
                <w:szCs w:val="24"/>
              </w:rPr>
              <w:t>1</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t>Всего учащихся, в том числе по ступеням обучения</w:t>
            </w:r>
          </w:p>
        </w:tc>
        <w:tc>
          <w:tcPr>
            <w:tcW w:w="6237" w:type="dxa"/>
          </w:tcPr>
          <w:p w:rsidR="005A6679" w:rsidRPr="007712F7" w:rsidRDefault="006F283C" w:rsidP="007712F7">
            <w:pPr>
              <w:pStyle w:val="afa"/>
              <w:spacing w:line="276" w:lineRule="auto"/>
              <w:contextualSpacing/>
              <w:rPr>
                <w:sz w:val="24"/>
                <w:szCs w:val="24"/>
              </w:rPr>
            </w:pPr>
            <w:r w:rsidRPr="007712F7">
              <w:rPr>
                <w:sz w:val="24"/>
                <w:szCs w:val="24"/>
              </w:rPr>
              <w:t>726</w:t>
            </w:r>
          </w:p>
          <w:p w:rsidR="005A6679" w:rsidRPr="007712F7" w:rsidRDefault="003C24D2" w:rsidP="007712F7">
            <w:pPr>
              <w:pStyle w:val="afa"/>
              <w:spacing w:line="276" w:lineRule="auto"/>
              <w:contextualSpacing/>
              <w:rPr>
                <w:sz w:val="24"/>
                <w:szCs w:val="24"/>
              </w:rPr>
            </w:pPr>
            <w:r w:rsidRPr="007712F7">
              <w:rPr>
                <w:sz w:val="24"/>
                <w:szCs w:val="24"/>
              </w:rPr>
              <w:t xml:space="preserve">нач. ступень – </w:t>
            </w:r>
            <w:r w:rsidR="006F283C" w:rsidRPr="007712F7">
              <w:rPr>
                <w:sz w:val="24"/>
                <w:szCs w:val="24"/>
              </w:rPr>
              <w:t>323</w:t>
            </w:r>
          </w:p>
          <w:p w:rsidR="005A6679" w:rsidRPr="007712F7" w:rsidRDefault="003C24D2" w:rsidP="007712F7">
            <w:pPr>
              <w:pStyle w:val="afa"/>
              <w:spacing w:line="276" w:lineRule="auto"/>
              <w:contextualSpacing/>
              <w:rPr>
                <w:sz w:val="24"/>
                <w:szCs w:val="24"/>
              </w:rPr>
            </w:pPr>
            <w:r w:rsidRPr="007712F7">
              <w:rPr>
                <w:sz w:val="24"/>
                <w:szCs w:val="24"/>
              </w:rPr>
              <w:t xml:space="preserve">ср. ступень – </w:t>
            </w:r>
            <w:r w:rsidR="006F283C" w:rsidRPr="007712F7">
              <w:rPr>
                <w:sz w:val="24"/>
                <w:szCs w:val="24"/>
              </w:rPr>
              <w:t>272</w:t>
            </w:r>
          </w:p>
          <w:p w:rsidR="005A6679" w:rsidRPr="007712F7" w:rsidRDefault="005A6679" w:rsidP="007712F7">
            <w:pPr>
              <w:pStyle w:val="afa"/>
              <w:spacing w:line="276" w:lineRule="auto"/>
              <w:contextualSpacing/>
              <w:rPr>
                <w:sz w:val="24"/>
                <w:szCs w:val="24"/>
              </w:rPr>
            </w:pPr>
            <w:r w:rsidRPr="007712F7">
              <w:rPr>
                <w:sz w:val="24"/>
                <w:szCs w:val="24"/>
              </w:rPr>
              <w:t xml:space="preserve">ст. ступень – </w:t>
            </w:r>
            <w:r w:rsidR="006F283C" w:rsidRPr="007712F7">
              <w:rPr>
                <w:sz w:val="24"/>
                <w:szCs w:val="24"/>
              </w:rPr>
              <w:t>131</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t xml:space="preserve">Формы </w:t>
            </w:r>
            <w:proofErr w:type="gramStart"/>
            <w:r w:rsidRPr="007712F7">
              <w:rPr>
                <w:sz w:val="24"/>
                <w:szCs w:val="24"/>
              </w:rPr>
              <w:t>обучения по уставу</w:t>
            </w:r>
            <w:proofErr w:type="gramEnd"/>
          </w:p>
        </w:tc>
        <w:tc>
          <w:tcPr>
            <w:tcW w:w="6237" w:type="dxa"/>
          </w:tcPr>
          <w:p w:rsidR="005A6679" w:rsidRPr="007712F7" w:rsidRDefault="005A6679" w:rsidP="007712F7">
            <w:pPr>
              <w:pStyle w:val="afa"/>
              <w:spacing w:line="276" w:lineRule="auto"/>
              <w:contextualSpacing/>
              <w:rPr>
                <w:sz w:val="24"/>
                <w:szCs w:val="24"/>
              </w:rPr>
            </w:pPr>
            <w:r w:rsidRPr="007712F7">
              <w:rPr>
                <w:sz w:val="24"/>
                <w:szCs w:val="24"/>
              </w:rPr>
              <w:t>Дневное очное обучение</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t>Индекс</w:t>
            </w:r>
          </w:p>
        </w:tc>
        <w:tc>
          <w:tcPr>
            <w:tcW w:w="6237" w:type="dxa"/>
          </w:tcPr>
          <w:p w:rsidR="005A6679" w:rsidRPr="007712F7" w:rsidRDefault="005A6679" w:rsidP="007712F7">
            <w:pPr>
              <w:pStyle w:val="afa"/>
              <w:spacing w:line="276" w:lineRule="auto"/>
              <w:contextualSpacing/>
              <w:rPr>
                <w:sz w:val="24"/>
                <w:szCs w:val="24"/>
              </w:rPr>
            </w:pPr>
            <w:r w:rsidRPr="007712F7">
              <w:rPr>
                <w:sz w:val="24"/>
                <w:szCs w:val="24"/>
              </w:rPr>
              <w:t>67</w:t>
            </w:r>
            <w:r w:rsidR="003C24D2" w:rsidRPr="007712F7">
              <w:rPr>
                <w:sz w:val="24"/>
                <w:szCs w:val="24"/>
              </w:rPr>
              <w:t>8070</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t>Телефонный код населенного пункта</w:t>
            </w:r>
          </w:p>
        </w:tc>
        <w:tc>
          <w:tcPr>
            <w:tcW w:w="6237" w:type="dxa"/>
          </w:tcPr>
          <w:p w:rsidR="005A6679" w:rsidRPr="007712F7" w:rsidRDefault="008562C9" w:rsidP="007712F7">
            <w:pPr>
              <w:pStyle w:val="afa"/>
              <w:spacing w:line="276" w:lineRule="auto"/>
              <w:contextualSpacing/>
              <w:rPr>
                <w:sz w:val="24"/>
                <w:szCs w:val="24"/>
              </w:rPr>
            </w:pPr>
            <w:r w:rsidRPr="007712F7">
              <w:rPr>
                <w:sz w:val="24"/>
                <w:szCs w:val="24"/>
                <w:lang w:val="en-US"/>
              </w:rPr>
              <w:t>8-</w:t>
            </w:r>
            <w:r w:rsidR="005A6679" w:rsidRPr="007712F7">
              <w:rPr>
                <w:sz w:val="24"/>
                <w:szCs w:val="24"/>
              </w:rPr>
              <w:t xml:space="preserve">411 </w:t>
            </w:r>
            <w:r w:rsidR="003C24D2" w:rsidRPr="007712F7">
              <w:rPr>
                <w:sz w:val="24"/>
                <w:szCs w:val="24"/>
              </w:rPr>
              <w:t>(43</w:t>
            </w:r>
            <w:r w:rsidR="005A6679" w:rsidRPr="007712F7">
              <w:rPr>
                <w:sz w:val="24"/>
                <w:szCs w:val="24"/>
              </w:rPr>
              <w:t>)</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t>Юридический адрес</w:t>
            </w:r>
          </w:p>
        </w:tc>
        <w:tc>
          <w:tcPr>
            <w:tcW w:w="6237" w:type="dxa"/>
          </w:tcPr>
          <w:p w:rsidR="005A6679" w:rsidRPr="007712F7" w:rsidRDefault="005A6679" w:rsidP="007712F7">
            <w:pPr>
              <w:pStyle w:val="afa"/>
              <w:spacing w:line="276" w:lineRule="auto"/>
              <w:contextualSpacing/>
              <w:rPr>
                <w:sz w:val="24"/>
                <w:szCs w:val="24"/>
              </w:rPr>
            </w:pPr>
            <w:r w:rsidRPr="007712F7">
              <w:rPr>
                <w:sz w:val="24"/>
                <w:szCs w:val="24"/>
              </w:rPr>
              <w:t xml:space="preserve">РС (Я), </w:t>
            </w:r>
            <w:r w:rsidR="003C24D2" w:rsidRPr="007712F7">
              <w:rPr>
                <w:sz w:val="24"/>
                <w:szCs w:val="24"/>
              </w:rPr>
              <w:t>Мегин</w:t>
            </w:r>
            <w:proofErr w:type="gramStart"/>
            <w:r w:rsidR="003C24D2" w:rsidRPr="007712F7">
              <w:rPr>
                <w:sz w:val="24"/>
                <w:szCs w:val="24"/>
              </w:rPr>
              <w:t>о-</w:t>
            </w:r>
            <w:proofErr w:type="gramEnd"/>
            <w:r w:rsidR="003C24D2" w:rsidRPr="007712F7">
              <w:rPr>
                <w:sz w:val="24"/>
                <w:szCs w:val="24"/>
              </w:rPr>
              <w:t xml:space="preserve"> Кангаласский район, с. Майя</w:t>
            </w:r>
            <w:r w:rsidRPr="007712F7">
              <w:rPr>
                <w:sz w:val="24"/>
                <w:szCs w:val="24"/>
              </w:rPr>
              <w:t xml:space="preserve">, ул. </w:t>
            </w:r>
            <w:r w:rsidR="003C24D2" w:rsidRPr="007712F7">
              <w:rPr>
                <w:sz w:val="24"/>
                <w:szCs w:val="24"/>
              </w:rPr>
              <w:t>Байкалова 14</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t>Телефон</w:t>
            </w:r>
          </w:p>
        </w:tc>
        <w:tc>
          <w:tcPr>
            <w:tcW w:w="6237" w:type="dxa"/>
          </w:tcPr>
          <w:p w:rsidR="005A6679" w:rsidRPr="007712F7" w:rsidRDefault="003C24D2" w:rsidP="007712F7">
            <w:pPr>
              <w:pStyle w:val="afa"/>
              <w:spacing w:line="276" w:lineRule="auto"/>
              <w:contextualSpacing/>
              <w:rPr>
                <w:sz w:val="24"/>
                <w:szCs w:val="24"/>
              </w:rPr>
            </w:pPr>
            <w:r w:rsidRPr="007712F7">
              <w:rPr>
                <w:sz w:val="24"/>
                <w:szCs w:val="24"/>
              </w:rPr>
              <w:t>41-549, 41-858</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t>Факс</w:t>
            </w:r>
          </w:p>
        </w:tc>
        <w:tc>
          <w:tcPr>
            <w:tcW w:w="6237" w:type="dxa"/>
          </w:tcPr>
          <w:p w:rsidR="005A6679" w:rsidRPr="007712F7" w:rsidRDefault="003C24D2" w:rsidP="007712F7">
            <w:pPr>
              <w:pStyle w:val="afa"/>
              <w:spacing w:line="276" w:lineRule="auto"/>
              <w:contextualSpacing/>
              <w:rPr>
                <w:sz w:val="24"/>
                <w:szCs w:val="24"/>
              </w:rPr>
            </w:pPr>
            <w:r w:rsidRPr="007712F7">
              <w:rPr>
                <w:sz w:val="24"/>
                <w:szCs w:val="24"/>
              </w:rPr>
              <w:t>8-41143  -41-858</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t>Электронная почта</w:t>
            </w:r>
          </w:p>
        </w:tc>
        <w:tc>
          <w:tcPr>
            <w:tcW w:w="6237" w:type="dxa"/>
          </w:tcPr>
          <w:p w:rsidR="005A6679" w:rsidRPr="007712F7" w:rsidRDefault="003C24D2" w:rsidP="007712F7">
            <w:pPr>
              <w:pStyle w:val="afa"/>
              <w:spacing w:line="276" w:lineRule="auto"/>
              <w:contextualSpacing/>
              <w:rPr>
                <w:sz w:val="24"/>
                <w:szCs w:val="24"/>
              </w:rPr>
            </w:pPr>
            <w:r w:rsidRPr="007712F7">
              <w:rPr>
                <w:sz w:val="24"/>
                <w:szCs w:val="24"/>
                <w:lang w:val="en-US"/>
              </w:rPr>
              <w:t>mayaschool</w:t>
            </w:r>
            <w:r w:rsidR="005A6679" w:rsidRPr="007712F7">
              <w:rPr>
                <w:sz w:val="24"/>
                <w:szCs w:val="24"/>
              </w:rPr>
              <w:t>@</w:t>
            </w:r>
            <w:r w:rsidR="005A6679" w:rsidRPr="007712F7">
              <w:rPr>
                <w:sz w:val="24"/>
                <w:szCs w:val="24"/>
                <w:lang w:val="en-US"/>
              </w:rPr>
              <w:t>mail</w:t>
            </w:r>
            <w:r w:rsidR="005A6679" w:rsidRPr="007712F7">
              <w:rPr>
                <w:sz w:val="24"/>
                <w:szCs w:val="24"/>
              </w:rPr>
              <w:t xml:space="preserve">. </w:t>
            </w:r>
            <w:r w:rsidR="005A6679" w:rsidRPr="007712F7">
              <w:rPr>
                <w:sz w:val="24"/>
                <w:szCs w:val="24"/>
                <w:lang w:val="en-US"/>
              </w:rPr>
              <w:t>ru</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t>Адрес сайта в Интернете</w:t>
            </w:r>
          </w:p>
        </w:tc>
        <w:tc>
          <w:tcPr>
            <w:tcW w:w="6237" w:type="dxa"/>
          </w:tcPr>
          <w:p w:rsidR="005A6679" w:rsidRPr="007712F7" w:rsidRDefault="005A6679" w:rsidP="007712F7">
            <w:pPr>
              <w:pStyle w:val="afa"/>
              <w:spacing w:line="276" w:lineRule="auto"/>
              <w:contextualSpacing/>
              <w:rPr>
                <w:sz w:val="24"/>
                <w:szCs w:val="24"/>
              </w:rPr>
            </w:pPr>
            <w:r w:rsidRPr="007712F7">
              <w:rPr>
                <w:sz w:val="24"/>
                <w:szCs w:val="24"/>
                <w:lang w:val="en-US"/>
              </w:rPr>
              <w:t>www</w:t>
            </w:r>
            <w:r w:rsidRPr="007712F7">
              <w:rPr>
                <w:sz w:val="24"/>
                <w:szCs w:val="24"/>
              </w:rPr>
              <w:t>.</w:t>
            </w:r>
            <w:r w:rsidR="008562C9" w:rsidRPr="007712F7">
              <w:rPr>
                <w:sz w:val="24"/>
                <w:szCs w:val="24"/>
                <w:lang w:val="en-US"/>
              </w:rPr>
              <w:t>mayaschool.ucoz.ru</w:t>
            </w:r>
          </w:p>
        </w:tc>
      </w:tr>
      <w:tr w:rsidR="005A6679" w:rsidRPr="007712F7" w:rsidTr="006F283C">
        <w:tc>
          <w:tcPr>
            <w:tcW w:w="3936" w:type="dxa"/>
          </w:tcPr>
          <w:p w:rsidR="005A6679" w:rsidRPr="007712F7" w:rsidRDefault="005A6679" w:rsidP="007712F7">
            <w:pPr>
              <w:pStyle w:val="afa"/>
              <w:spacing w:line="276" w:lineRule="auto"/>
              <w:contextualSpacing/>
              <w:rPr>
                <w:sz w:val="24"/>
                <w:szCs w:val="24"/>
              </w:rPr>
            </w:pPr>
            <w:r w:rsidRPr="007712F7">
              <w:rPr>
                <w:sz w:val="24"/>
                <w:szCs w:val="24"/>
              </w:rPr>
              <w:t>Председатель ШУС</w:t>
            </w:r>
          </w:p>
        </w:tc>
        <w:tc>
          <w:tcPr>
            <w:tcW w:w="6237" w:type="dxa"/>
          </w:tcPr>
          <w:p w:rsidR="005A6679" w:rsidRPr="007712F7" w:rsidRDefault="006F283C" w:rsidP="007712F7">
            <w:pPr>
              <w:pStyle w:val="afa"/>
              <w:spacing w:line="276" w:lineRule="auto"/>
              <w:contextualSpacing/>
              <w:rPr>
                <w:sz w:val="24"/>
                <w:szCs w:val="24"/>
              </w:rPr>
            </w:pPr>
            <w:r w:rsidRPr="007712F7">
              <w:rPr>
                <w:sz w:val="24"/>
                <w:szCs w:val="24"/>
              </w:rPr>
              <w:t>Федорова Айталина Петровна – председатель улусного совета депутатов.</w:t>
            </w:r>
          </w:p>
        </w:tc>
      </w:tr>
    </w:tbl>
    <w:p w:rsidR="005A6679" w:rsidRPr="007712F7" w:rsidRDefault="005A6679" w:rsidP="007712F7">
      <w:pPr>
        <w:pStyle w:val="afa"/>
        <w:spacing w:line="276" w:lineRule="auto"/>
        <w:ind w:firstLine="0"/>
        <w:contextualSpacing/>
        <w:rPr>
          <w:sz w:val="24"/>
          <w:szCs w:val="24"/>
        </w:rPr>
      </w:pPr>
    </w:p>
    <w:p w:rsidR="006F283C" w:rsidRPr="007712F7" w:rsidRDefault="005A6679" w:rsidP="007712F7">
      <w:pPr>
        <w:pStyle w:val="afa"/>
        <w:spacing w:line="276" w:lineRule="auto"/>
        <w:contextualSpacing/>
        <w:jc w:val="center"/>
        <w:rPr>
          <w:b/>
          <w:sz w:val="24"/>
          <w:szCs w:val="24"/>
        </w:rPr>
      </w:pPr>
      <w:r w:rsidRPr="007712F7">
        <w:rPr>
          <w:b/>
          <w:sz w:val="24"/>
          <w:szCs w:val="24"/>
        </w:rPr>
        <w:t xml:space="preserve">Информационная справка </w:t>
      </w:r>
    </w:p>
    <w:p w:rsidR="005A6679" w:rsidRPr="007712F7" w:rsidRDefault="005A6679" w:rsidP="007712F7">
      <w:pPr>
        <w:pStyle w:val="afa"/>
        <w:spacing w:line="276" w:lineRule="auto"/>
        <w:contextualSpacing/>
        <w:jc w:val="center"/>
        <w:rPr>
          <w:b/>
          <w:sz w:val="24"/>
          <w:szCs w:val="24"/>
        </w:rPr>
      </w:pPr>
      <w:r w:rsidRPr="007712F7">
        <w:rPr>
          <w:b/>
          <w:sz w:val="24"/>
          <w:szCs w:val="24"/>
        </w:rPr>
        <w:t>МБОУ «</w:t>
      </w:r>
      <w:r w:rsidR="008562C9" w:rsidRPr="007712F7">
        <w:rPr>
          <w:b/>
          <w:sz w:val="24"/>
          <w:szCs w:val="24"/>
        </w:rPr>
        <w:t>Майинская средняя общеобразовательная школа им В. П.Ларионова</w:t>
      </w:r>
      <w:r w:rsidRPr="007712F7">
        <w:rPr>
          <w:b/>
          <w:sz w:val="24"/>
          <w:szCs w:val="24"/>
        </w:rPr>
        <w:t>»</w:t>
      </w:r>
    </w:p>
    <w:p w:rsidR="005A6679" w:rsidRPr="007712F7" w:rsidRDefault="008562C9" w:rsidP="007712F7">
      <w:pPr>
        <w:pStyle w:val="afa"/>
        <w:spacing w:line="276" w:lineRule="auto"/>
        <w:contextualSpacing/>
        <w:outlineLvl w:val="0"/>
        <w:rPr>
          <w:b/>
          <w:sz w:val="24"/>
          <w:szCs w:val="24"/>
        </w:rPr>
      </w:pPr>
      <w:r w:rsidRPr="007712F7">
        <w:rPr>
          <w:b/>
          <w:sz w:val="24"/>
          <w:szCs w:val="24"/>
        </w:rPr>
        <w:t>Год  основания -  1910</w:t>
      </w:r>
      <w:r w:rsidR="005A6679" w:rsidRPr="007712F7">
        <w:rPr>
          <w:b/>
          <w:sz w:val="24"/>
          <w:szCs w:val="24"/>
        </w:rPr>
        <w:t xml:space="preserve"> г. </w:t>
      </w:r>
    </w:p>
    <w:p w:rsidR="006F283C" w:rsidRPr="007712F7" w:rsidRDefault="007366E7" w:rsidP="00094154">
      <w:pPr>
        <w:widowControl/>
        <w:numPr>
          <w:ilvl w:val="0"/>
          <w:numId w:val="25"/>
        </w:numPr>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bCs/>
          <w:sz w:val="24"/>
          <w:szCs w:val="24"/>
        </w:rPr>
        <w:t xml:space="preserve">1999- 2000 уч. г. - </w:t>
      </w:r>
      <w:r w:rsidR="006F283C" w:rsidRPr="007712F7">
        <w:rPr>
          <w:rFonts w:ascii="Times New Roman" w:hAnsi="Times New Roman" w:cs="Times New Roman"/>
          <w:bCs/>
          <w:sz w:val="24"/>
          <w:szCs w:val="24"/>
        </w:rPr>
        <w:t xml:space="preserve"> программа развития школы по теме «Развитие личности ученика как субъекта культуры и духовности»</w:t>
      </w:r>
    </w:p>
    <w:p w:rsidR="006F283C" w:rsidRPr="007712F7" w:rsidRDefault="006F283C" w:rsidP="00094154">
      <w:pPr>
        <w:widowControl/>
        <w:numPr>
          <w:ilvl w:val="0"/>
          <w:numId w:val="25"/>
        </w:numPr>
        <w:autoSpaceDE/>
        <w:autoSpaceDN/>
        <w:adjustRightInd/>
        <w:spacing w:line="276" w:lineRule="auto"/>
        <w:jc w:val="both"/>
        <w:rPr>
          <w:rFonts w:ascii="Times New Roman" w:hAnsi="Times New Roman" w:cs="Times New Roman"/>
          <w:sz w:val="24"/>
          <w:szCs w:val="24"/>
        </w:rPr>
      </w:pPr>
      <w:smartTag w:uri="urn:schemas-microsoft-com:office:smarttags" w:element="metricconverter">
        <w:smartTagPr>
          <w:attr w:name="ProductID" w:val="2001 г"/>
        </w:smartTagPr>
        <w:r w:rsidRPr="007712F7">
          <w:rPr>
            <w:rFonts w:ascii="Times New Roman" w:hAnsi="Times New Roman" w:cs="Times New Roman"/>
            <w:bCs/>
            <w:sz w:val="24"/>
            <w:szCs w:val="24"/>
          </w:rPr>
          <w:t>2001 г</w:t>
        </w:r>
      </w:smartTag>
      <w:r w:rsidR="007366E7" w:rsidRPr="007712F7">
        <w:rPr>
          <w:rFonts w:ascii="Times New Roman" w:hAnsi="Times New Roman" w:cs="Times New Roman"/>
          <w:bCs/>
          <w:sz w:val="24"/>
          <w:szCs w:val="24"/>
        </w:rPr>
        <w:t xml:space="preserve">.  </w:t>
      </w:r>
      <w:r w:rsidRPr="007712F7">
        <w:rPr>
          <w:rFonts w:ascii="Times New Roman" w:hAnsi="Times New Roman" w:cs="Times New Roman"/>
          <w:bCs/>
          <w:sz w:val="24"/>
          <w:szCs w:val="24"/>
        </w:rPr>
        <w:t xml:space="preserve"> статус республиканской экспериментальной площадки. Лауреат конкурса “Школа года - </w:t>
      </w:r>
      <w:smartTag w:uri="urn:schemas-microsoft-com:office:smarttags" w:element="metricconverter">
        <w:smartTagPr>
          <w:attr w:name="ProductID" w:val="2001”"/>
        </w:smartTagPr>
        <w:r w:rsidRPr="007712F7">
          <w:rPr>
            <w:rFonts w:ascii="Times New Roman" w:hAnsi="Times New Roman" w:cs="Times New Roman"/>
            <w:bCs/>
            <w:sz w:val="24"/>
            <w:szCs w:val="24"/>
          </w:rPr>
          <w:t>2001”</w:t>
        </w:r>
      </w:smartTag>
      <w:r w:rsidRPr="007712F7">
        <w:rPr>
          <w:rFonts w:ascii="Times New Roman" w:hAnsi="Times New Roman" w:cs="Times New Roman"/>
          <w:bCs/>
          <w:sz w:val="24"/>
          <w:szCs w:val="24"/>
        </w:rPr>
        <w:t>.</w:t>
      </w:r>
    </w:p>
    <w:p w:rsidR="006F283C" w:rsidRPr="007712F7" w:rsidRDefault="006F283C" w:rsidP="00094154">
      <w:pPr>
        <w:widowControl/>
        <w:numPr>
          <w:ilvl w:val="0"/>
          <w:numId w:val="25"/>
        </w:numPr>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bCs/>
          <w:sz w:val="24"/>
          <w:szCs w:val="24"/>
        </w:rPr>
        <w:t xml:space="preserve">2002 - </w:t>
      </w:r>
      <w:r w:rsidR="00AC04D9" w:rsidRPr="007712F7">
        <w:rPr>
          <w:rFonts w:ascii="Times New Roman" w:hAnsi="Times New Roman" w:cs="Times New Roman"/>
          <w:bCs/>
          <w:sz w:val="24"/>
          <w:szCs w:val="24"/>
        </w:rPr>
        <w:t>2003 уч. г. с</w:t>
      </w:r>
      <w:r w:rsidRPr="007712F7">
        <w:rPr>
          <w:rFonts w:ascii="Times New Roman" w:hAnsi="Times New Roman" w:cs="Times New Roman"/>
          <w:bCs/>
          <w:sz w:val="24"/>
          <w:szCs w:val="24"/>
        </w:rPr>
        <w:t xml:space="preserve">оздана социально-психологическая служба </w:t>
      </w:r>
    </w:p>
    <w:p w:rsidR="006F283C" w:rsidRPr="007712F7" w:rsidRDefault="006F283C" w:rsidP="00094154">
      <w:pPr>
        <w:widowControl/>
        <w:numPr>
          <w:ilvl w:val="0"/>
          <w:numId w:val="25"/>
        </w:numPr>
        <w:autoSpaceDE/>
        <w:autoSpaceDN/>
        <w:adjustRightInd/>
        <w:spacing w:line="276" w:lineRule="auto"/>
        <w:jc w:val="both"/>
        <w:rPr>
          <w:rFonts w:ascii="Times New Roman" w:hAnsi="Times New Roman" w:cs="Times New Roman"/>
          <w:sz w:val="24"/>
          <w:szCs w:val="24"/>
        </w:rPr>
      </w:pPr>
      <w:smartTag w:uri="urn:schemas-microsoft-com:office:smarttags" w:element="metricconverter">
        <w:smartTagPr>
          <w:attr w:name="ProductID" w:val="2002 г"/>
        </w:smartTagPr>
        <w:r w:rsidRPr="007712F7">
          <w:rPr>
            <w:rFonts w:ascii="Times New Roman" w:hAnsi="Times New Roman" w:cs="Times New Roman"/>
            <w:bCs/>
            <w:sz w:val="24"/>
            <w:szCs w:val="24"/>
          </w:rPr>
          <w:t>2002 г</w:t>
        </w:r>
      </w:smartTag>
      <w:r w:rsidR="00AC04D9" w:rsidRPr="007712F7">
        <w:rPr>
          <w:rFonts w:ascii="Times New Roman" w:hAnsi="Times New Roman" w:cs="Times New Roman"/>
          <w:bCs/>
          <w:sz w:val="24"/>
          <w:szCs w:val="24"/>
        </w:rPr>
        <w:t>. д</w:t>
      </w:r>
      <w:r w:rsidRPr="007712F7">
        <w:rPr>
          <w:rFonts w:ascii="Times New Roman" w:hAnsi="Times New Roman" w:cs="Times New Roman"/>
          <w:bCs/>
          <w:sz w:val="24"/>
          <w:szCs w:val="24"/>
        </w:rPr>
        <w:t>иплом МО Р</w:t>
      </w:r>
      <w:proofErr w:type="gramStart"/>
      <w:r w:rsidRPr="007712F7">
        <w:rPr>
          <w:rFonts w:ascii="Times New Roman" w:hAnsi="Times New Roman" w:cs="Times New Roman"/>
          <w:bCs/>
          <w:sz w:val="24"/>
          <w:szCs w:val="24"/>
        </w:rPr>
        <w:t>С(</w:t>
      </w:r>
      <w:proofErr w:type="gramEnd"/>
      <w:r w:rsidRPr="007712F7">
        <w:rPr>
          <w:rFonts w:ascii="Times New Roman" w:hAnsi="Times New Roman" w:cs="Times New Roman"/>
          <w:bCs/>
          <w:sz w:val="24"/>
          <w:szCs w:val="24"/>
        </w:rPr>
        <w:t>Я) за высокие спортивные достижения. Золотой знак республиканского фестиваля “Сельская школа”.</w:t>
      </w:r>
    </w:p>
    <w:p w:rsidR="006F283C" w:rsidRPr="007712F7" w:rsidRDefault="006F283C" w:rsidP="00094154">
      <w:pPr>
        <w:widowControl/>
        <w:numPr>
          <w:ilvl w:val="0"/>
          <w:numId w:val="25"/>
        </w:numPr>
        <w:autoSpaceDE/>
        <w:autoSpaceDN/>
        <w:adjustRightInd/>
        <w:spacing w:line="276" w:lineRule="auto"/>
        <w:jc w:val="both"/>
        <w:rPr>
          <w:rFonts w:ascii="Times New Roman" w:hAnsi="Times New Roman" w:cs="Times New Roman"/>
          <w:sz w:val="24"/>
          <w:szCs w:val="24"/>
        </w:rPr>
      </w:pPr>
      <w:smartTag w:uri="urn:schemas-microsoft-com:office:smarttags" w:element="metricconverter">
        <w:smartTagPr>
          <w:attr w:name="ProductID" w:val="2003 г"/>
        </w:smartTagPr>
        <w:r w:rsidRPr="007712F7">
          <w:rPr>
            <w:rFonts w:ascii="Times New Roman" w:hAnsi="Times New Roman" w:cs="Times New Roman"/>
            <w:bCs/>
            <w:sz w:val="24"/>
            <w:szCs w:val="24"/>
          </w:rPr>
          <w:t>2003 г</w:t>
        </w:r>
      </w:smartTag>
      <w:r w:rsidRPr="007712F7">
        <w:rPr>
          <w:rFonts w:ascii="Times New Roman" w:hAnsi="Times New Roman" w:cs="Times New Roman"/>
          <w:bCs/>
          <w:sz w:val="24"/>
          <w:szCs w:val="24"/>
        </w:rPr>
        <w:t>.   Серебряный знак  республиканского фестиваля “Сельская школа”.</w:t>
      </w:r>
    </w:p>
    <w:p w:rsidR="006F283C" w:rsidRPr="007712F7" w:rsidRDefault="006F283C" w:rsidP="00094154">
      <w:pPr>
        <w:widowControl/>
        <w:numPr>
          <w:ilvl w:val="0"/>
          <w:numId w:val="25"/>
        </w:numPr>
        <w:autoSpaceDE/>
        <w:autoSpaceDN/>
        <w:adjustRightInd/>
        <w:spacing w:line="276" w:lineRule="auto"/>
        <w:jc w:val="both"/>
        <w:rPr>
          <w:rFonts w:ascii="Times New Roman" w:hAnsi="Times New Roman" w:cs="Times New Roman"/>
          <w:sz w:val="24"/>
          <w:szCs w:val="24"/>
        </w:rPr>
      </w:pPr>
      <w:smartTag w:uri="urn:schemas-microsoft-com:office:smarttags" w:element="metricconverter">
        <w:smartTagPr>
          <w:attr w:name="ProductID" w:val="2004 г"/>
        </w:smartTagPr>
        <w:r w:rsidRPr="007712F7">
          <w:rPr>
            <w:rFonts w:ascii="Times New Roman" w:hAnsi="Times New Roman" w:cs="Times New Roman"/>
            <w:bCs/>
            <w:sz w:val="24"/>
            <w:szCs w:val="24"/>
          </w:rPr>
          <w:t>2004 г</w:t>
        </w:r>
      </w:smartTag>
      <w:r w:rsidR="007366E7" w:rsidRPr="007712F7">
        <w:rPr>
          <w:rFonts w:ascii="Times New Roman" w:hAnsi="Times New Roman" w:cs="Times New Roman"/>
          <w:bCs/>
          <w:sz w:val="24"/>
          <w:szCs w:val="24"/>
        </w:rPr>
        <w:t xml:space="preserve">.   </w:t>
      </w:r>
      <w:r w:rsidRPr="007712F7">
        <w:rPr>
          <w:rFonts w:ascii="Times New Roman" w:hAnsi="Times New Roman" w:cs="Times New Roman"/>
          <w:bCs/>
          <w:sz w:val="24"/>
          <w:szCs w:val="24"/>
        </w:rPr>
        <w:t xml:space="preserve">статус “Республиканская экспериментальная школа”. </w:t>
      </w:r>
    </w:p>
    <w:p w:rsidR="006F283C" w:rsidRPr="007712F7" w:rsidRDefault="006F283C" w:rsidP="00094154">
      <w:pPr>
        <w:widowControl/>
        <w:numPr>
          <w:ilvl w:val="0"/>
          <w:numId w:val="25"/>
        </w:numPr>
        <w:autoSpaceDE/>
        <w:autoSpaceDN/>
        <w:adjustRightInd/>
        <w:spacing w:line="276" w:lineRule="auto"/>
        <w:jc w:val="both"/>
        <w:rPr>
          <w:rFonts w:ascii="Times New Roman" w:hAnsi="Times New Roman" w:cs="Times New Roman"/>
          <w:sz w:val="24"/>
          <w:szCs w:val="24"/>
        </w:rPr>
      </w:pPr>
      <w:smartTag w:uri="urn:schemas-microsoft-com:office:smarttags" w:element="metricconverter">
        <w:smartTagPr>
          <w:attr w:name="ProductID" w:val="2004 г"/>
        </w:smartTagPr>
        <w:r w:rsidRPr="007712F7">
          <w:rPr>
            <w:rFonts w:ascii="Times New Roman" w:hAnsi="Times New Roman" w:cs="Times New Roman"/>
            <w:bCs/>
            <w:sz w:val="24"/>
            <w:szCs w:val="24"/>
          </w:rPr>
          <w:t>2004 г</w:t>
        </w:r>
      </w:smartTag>
      <w:r w:rsidRPr="007712F7">
        <w:rPr>
          <w:rFonts w:ascii="Times New Roman" w:hAnsi="Times New Roman" w:cs="Times New Roman"/>
          <w:bCs/>
          <w:sz w:val="24"/>
          <w:szCs w:val="24"/>
        </w:rPr>
        <w:t>.  Майинской средней общеобразовательной школе присвоено имя первого академика народа саха Ларионова Владимира Петровича.</w:t>
      </w:r>
    </w:p>
    <w:p w:rsidR="006F283C" w:rsidRPr="007712F7" w:rsidRDefault="006F283C" w:rsidP="00094154">
      <w:pPr>
        <w:widowControl/>
        <w:numPr>
          <w:ilvl w:val="0"/>
          <w:numId w:val="25"/>
        </w:numPr>
        <w:autoSpaceDE/>
        <w:autoSpaceDN/>
        <w:adjustRightInd/>
        <w:spacing w:line="276" w:lineRule="auto"/>
        <w:jc w:val="both"/>
        <w:rPr>
          <w:rFonts w:ascii="Times New Roman" w:hAnsi="Times New Roman" w:cs="Times New Roman"/>
          <w:sz w:val="24"/>
          <w:szCs w:val="24"/>
        </w:rPr>
      </w:pPr>
      <w:smartTag w:uri="urn:schemas-microsoft-com:office:smarttags" w:element="metricconverter">
        <w:smartTagPr>
          <w:attr w:name="ProductID" w:val="2006 г"/>
        </w:smartTagPr>
        <w:r w:rsidRPr="007712F7">
          <w:rPr>
            <w:rFonts w:ascii="Times New Roman" w:hAnsi="Times New Roman" w:cs="Times New Roman"/>
            <w:bCs/>
            <w:sz w:val="24"/>
            <w:szCs w:val="24"/>
          </w:rPr>
          <w:t>2006 г</w:t>
        </w:r>
      </w:smartTag>
      <w:r w:rsidR="00AC04D9" w:rsidRPr="007712F7">
        <w:rPr>
          <w:rFonts w:ascii="Times New Roman" w:hAnsi="Times New Roman" w:cs="Times New Roman"/>
          <w:bCs/>
          <w:sz w:val="24"/>
          <w:szCs w:val="24"/>
        </w:rPr>
        <w:t>. с</w:t>
      </w:r>
      <w:r w:rsidRPr="007712F7">
        <w:rPr>
          <w:rFonts w:ascii="Times New Roman" w:hAnsi="Times New Roman" w:cs="Times New Roman"/>
          <w:bCs/>
          <w:sz w:val="24"/>
          <w:szCs w:val="24"/>
        </w:rPr>
        <w:t>татус республиканской экспериментальной площадки “Технологическая среда как фактор успешной социализации личности учащихся ”</w:t>
      </w:r>
    </w:p>
    <w:p w:rsidR="006F283C" w:rsidRPr="007712F7" w:rsidRDefault="006F283C" w:rsidP="00094154">
      <w:pPr>
        <w:widowControl/>
        <w:numPr>
          <w:ilvl w:val="0"/>
          <w:numId w:val="25"/>
        </w:numPr>
        <w:autoSpaceDE/>
        <w:autoSpaceDN/>
        <w:adjustRightInd/>
        <w:spacing w:line="276" w:lineRule="auto"/>
        <w:jc w:val="both"/>
        <w:rPr>
          <w:rFonts w:ascii="Times New Roman" w:hAnsi="Times New Roman" w:cs="Times New Roman"/>
          <w:sz w:val="24"/>
          <w:szCs w:val="24"/>
        </w:rPr>
      </w:pPr>
      <w:smartTag w:uri="urn:schemas-microsoft-com:office:smarttags" w:element="metricconverter">
        <w:smartTagPr>
          <w:attr w:name="ProductID" w:val="2007 г"/>
        </w:smartTagPr>
        <w:r w:rsidRPr="007712F7">
          <w:rPr>
            <w:rFonts w:ascii="Times New Roman" w:hAnsi="Times New Roman" w:cs="Times New Roman"/>
            <w:bCs/>
            <w:sz w:val="24"/>
            <w:szCs w:val="24"/>
          </w:rPr>
          <w:t>2007 г</w:t>
        </w:r>
      </w:smartTag>
      <w:r w:rsidR="00AC04D9" w:rsidRPr="007712F7">
        <w:rPr>
          <w:rFonts w:ascii="Times New Roman" w:hAnsi="Times New Roman" w:cs="Times New Roman"/>
          <w:bCs/>
          <w:sz w:val="24"/>
          <w:szCs w:val="24"/>
        </w:rPr>
        <w:t>. г</w:t>
      </w:r>
      <w:r w:rsidRPr="007712F7">
        <w:rPr>
          <w:rFonts w:ascii="Times New Roman" w:hAnsi="Times New Roman" w:cs="Times New Roman"/>
          <w:bCs/>
          <w:sz w:val="24"/>
          <w:szCs w:val="24"/>
        </w:rPr>
        <w:t>рант Президента РФ в 1000000 рублей.  Победитель Всероссийского конкурса «Лучшие школы России-2007»</w:t>
      </w:r>
    </w:p>
    <w:p w:rsidR="006F283C" w:rsidRPr="007712F7" w:rsidRDefault="006F283C" w:rsidP="00094154">
      <w:pPr>
        <w:widowControl/>
        <w:numPr>
          <w:ilvl w:val="0"/>
          <w:numId w:val="25"/>
        </w:numPr>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bCs/>
          <w:sz w:val="24"/>
          <w:szCs w:val="24"/>
        </w:rPr>
        <w:t xml:space="preserve">2008  </w:t>
      </w:r>
      <w:r w:rsidR="00AC04D9" w:rsidRPr="007712F7">
        <w:rPr>
          <w:rFonts w:ascii="Times New Roman" w:hAnsi="Times New Roman" w:cs="Times New Roman"/>
          <w:bCs/>
          <w:sz w:val="24"/>
          <w:szCs w:val="24"/>
        </w:rPr>
        <w:t xml:space="preserve">г  </w:t>
      </w:r>
      <w:r w:rsidR="00F255CB">
        <w:rPr>
          <w:rFonts w:ascii="Times New Roman" w:hAnsi="Times New Roman" w:cs="Times New Roman"/>
          <w:bCs/>
          <w:sz w:val="24"/>
          <w:szCs w:val="24"/>
        </w:rPr>
        <w:t xml:space="preserve"> </w:t>
      </w:r>
      <w:r w:rsidR="00AC04D9" w:rsidRPr="007712F7">
        <w:rPr>
          <w:rFonts w:ascii="Times New Roman" w:hAnsi="Times New Roman" w:cs="Times New Roman"/>
          <w:bCs/>
          <w:sz w:val="24"/>
          <w:szCs w:val="24"/>
        </w:rPr>
        <w:t>р</w:t>
      </w:r>
      <w:r w:rsidRPr="007712F7">
        <w:rPr>
          <w:rFonts w:ascii="Times New Roman" w:hAnsi="Times New Roman" w:cs="Times New Roman"/>
          <w:bCs/>
          <w:sz w:val="24"/>
          <w:szCs w:val="24"/>
        </w:rPr>
        <w:t xml:space="preserve">еспубликанская опорная школа по гражданско-патриотическому воспитанию. </w:t>
      </w:r>
    </w:p>
    <w:p w:rsidR="006F283C" w:rsidRPr="007712F7" w:rsidRDefault="006F283C" w:rsidP="00094154">
      <w:pPr>
        <w:widowControl/>
        <w:numPr>
          <w:ilvl w:val="0"/>
          <w:numId w:val="25"/>
        </w:numPr>
        <w:autoSpaceDE/>
        <w:autoSpaceDN/>
        <w:adjustRightInd/>
        <w:spacing w:line="276" w:lineRule="auto"/>
        <w:jc w:val="both"/>
        <w:rPr>
          <w:rFonts w:ascii="Times New Roman" w:hAnsi="Times New Roman" w:cs="Times New Roman"/>
          <w:sz w:val="24"/>
          <w:szCs w:val="24"/>
        </w:rPr>
      </w:pPr>
      <w:smartTag w:uri="urn:schemas-microsoft-com:office:smarttags" w:element="metricconverter">
        <w:smartTagPr>
          <w:attr w:name="ProductID" w:val="2009 г"/>
        </w:smartTagPr>
        <w:r w:rsidRPr="007712F7">
          <w:rPr>
            <w:rFonts w:ascii="Times New Roman" w:hAnsi="Times New Roman" w:cs="Times New Roman"/>
            <w:bCs/>
            <w:sz w:val="24"/>
            <w:szCs w:val="24"/>
          </w:rPr>
          <w:lastRenderedPageBreak/>
          <w:t>2009 г</w:t>
        </w:r>
      </w:smartTag>
      <w:r w:rsidRPr="007712F7">
        <w:rPr>
          <w:rFonts w:ascii="Times New Roman" w:hAnsi="Times New Roman" w:cs="Times New Roman"/>
          <w:bCs/>
          <w:sz w:val="24"/>
          <w:szCs w:val="24"/>
        </w:rPr>
        <w:t xml:space="preserve">. </w:t>
      </w:r>
      <w:r w:rsidR="00AC04D9" w:rsidRPr="007712F7">
        <w:rPr>
          <w:rFonts w:ascii="Times New Roman" w:hAnsi="Times New Roman" w:cs="Times New Roman"/>
          <w:bCs/>
          <w:sz w:val="24"/>
          <w:szCs w:val="24"/>
        </w:rPr>
        <w:t>у</w:t>
      </w:r>
      <w:r w:rsidRPr="007712F7">
        <w:rPr>
          <w:rFonts w:ascii="Times New Roman" w:hAnsi="Times New Roman" w:cs="Times New Roman"/>
          <w:bCs/>
          <w:sz w:val="24"/>
          <w:szCs w:val="24"/>
        </w:rPr>
        <w:t xml:space="preserve">лусная экспериментальная площадка “ Формирование здоровьесберегающей компетенции учащихся на основе традиций народа саха” </w:t>
      </w:r>
    </w:p>
    <w:p w:rsidR="006F283C" w:rsidRPr="007712F7" w:rsidRDefault="006F283C" w:rsidP="00094154">
      <w:pPr>
        <w:widowControl/>
        <w:numPr>
          <w:ilvl w:val="0"/>
          <w:numId w:val="25"/>
        </w:numPr>
        <w:autoSpaceDE/>
        <w:autoSpaceDN/>
        <w:adjustRightInd/>
        <w:spacing w:line="276" w:lineRule="auto"/>
        <w:jc w:val="both"/>
        <w:rPr>
          <w:rFonts w:ascii="Times New Roman" w:hAnsi="Times New Roman" w:cs="Times New Roman"/>
          <w:sz w:val="24"/>
          <w:szCs w:val="24"/>
        </w:rPr>
      </w:pPr>
      <w:smartTag w:uri="urn:schemas-microsoft-com:office:smarttags" w:element="metricconverter">
        <w:smartTagPr>
          <w:attr w:name="ProductID" w:val="2010 г"/>
        </w:smartTagPr>
        <w:r w:rsidRPr="007712F7">
          <w:rPr>
            <w:rFonts w:ascii="Times New Roman" w:hAnsi="Times New Roman" w:cs="Times New Roman"/>
            <w:bCs/>
            <w:sz w:val="24"/>
            <w:szCs w:val="24"/>
          </w:rPr>
          <w:t>2010 г</w:t>
        </w:r>
      </w:smartTag>
      <w:r w:rsidR="007366E7" w:rsidRPr="007712F7">
        <w:rPr>
          <w:rFonts w:ascii="Times New Roman" w:hAnsi="Times New Roman" w:cs="Times New Roman"/>
          <w:bCs/>
          <w:sz w:val="24"/>
          <w:szCs w:val="24"/>
        </w:rPr>
        <w:t xml:space="preserve">.   </w:t>
      </w:r>
      <w:r w:rsidRPr="007712F7">
        <w:rPr>
          <w:rFonts w:ascii="Times New Roman" w:hAnsi="Times New Roman" w:cs="Times New Roman"/>
          <w:bCs/>
          <w:sz w:val="24"/>
          <w:szCs w:val="24"/>
        </w:rPr>
        <w:t xml:space="preserve"> национальный реестр “Ведущие образовательные учреждения  России - </w:t>
      </w:r>
      <w:smartTag w:uri="urn:schemas-microsoft-com:office:smarttags" w:element="metricconverter">
        <w:smartTagPr>
          <w:attr w:name="ProductID" w:val="2010 ”"/>
        </w:smartTagPr>
        <w:r w:rsidRPr="007712F7">
          <w:rPr>
            <w:rFonts w:ascii="Times New Roman" w:hAnsi="Times New Roman" w:cs="Times New Roman"/>
            <w:bCs/>
            <w:sz w:val="24"/>
            <w:szCs w:val="24"/>
          </w:rPr>
          <w:t>2010 ”</w:t>
        </w:r>
      </w:smartTag>
      <w:r w:rsidRPr="007712F7">
        <w:rPr>
          <w:rFonts w:ascii="Times New Roman" w:hAnsi="Times New Roman" w:cs="Times New Roman"/>
          <w:bCs/>
          <w:sz w:val="24"/>
          <w:szCs w:val="24"/>
        </w:rPr>
        <w:t xml:space="preserve"> </w:t>
      </w:r>
    </w:p>
    <w:p w:rsidR="006F283C" w:rsidRPr="007712F7" w:rsidRDefault="006F283C" w:rsidP="00094154">
      <w:pPr>
        <w:widowControl/>
        <w:numPr>
          <w:ilvl w:val="0"/>
          <w:numId w:val="25"/>
        </w:numPr>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bCs/>
          <w:sz w:val="24"/>
          <w:szCs w:val="24"/>
        </w:rPr>
        <w:t xml:space="preserve">2010 г. </w:t>
      </w:r>
      <w:r w:rsidR="00AC04D9" w:rsidRPr="007712F7">
        <w:rPr>
          <w:rFonts w:ascii="Times New Roman" w:hAnsi="Times New Roman" w:cs="Times New Roman"/>
          <w:bCs/>
          <w:sz w:val="24"/>
          <w:szCs w:val="24"/>
        </w:rPr>
        <w:t xml:space="preserve"> р</w:t>
      </w:r>
      <w:r w:rsidRPr="007712F7">
        <w:rPr>
          <w:rFonts w:ascii="Times New Roman" w:hAnsi="Times New Roman" w:cs="Times New Roman"/>
          <w:bCs/>
          <w:sz w:val="24"/>
          <w:szCs w:val="24"/>
        </w:rPr>
        <w:t xml:space="preserve">еспубликанская опорная школа по здоровому питанию школьников </w:t>
      </w:r>
    </w:p>
    <w:p w:rsidR="006F283C" w:rsidRPr="007712F7" w:rsidRDefault="00F255CB" w:rsidP="00094154">
      <w:pPr>
        <w:widowControl/>
        <w:numPr>
          <w:ilvl w:val="0"/>
          <w:numId w:val="25"/>
        </w:numPr>
        <w:autoSpaceDE/>
        <w:autoSpaceDN/>
        <w:adjustRightInd/>
        <w:spacing w:line="276" w:lineRule="auto"/>
        <w:jc w:val="both"/>
        <w:rPr>
          <w:rFonts w:ascii="Times New Roman" w:hAnsi="Times New Roman" w:cs="Times New Roman"/>
          <w:sz w:val="24"/>
          <w:szCs w:val="24"/>
        </w:rPr>
      </w:pPr>
      <w:r>
        <w:rPr>
          <w:rFonts w:ascii="Times New Roman" w:hAnsi="Times New Roman" w:cs="Times New Roman"/>
          <w:bCs/>
          <w:sz w:val="24"/>
          <w:szCs w:val="24"/>
        </w:rPr>
        <w:t>2011</w:t>
      </w:r>
      <w:r w:rsidR="006F283C" w:rsidRPr="007712F7">
        <w:rPr>
          <w:rFonts w:ascii="Times New Roman" w:hAnsi="Times New Roman" w:cs="Times New Roman"/>
          <w:bCs/>
          <w:sz w:val="24"/>
          <w:szCs w:val="24"/>
        </w:rPr>
        <w:t xml:space="preserve">г.  школе вошла в ассоциацию «Северо-Восточный университетский образовательный округ» </w:t>
      </w:r>
    </w:p>
    <w:p w:rsidR="006F283C" w:rsidRPr="007712F7" w:rsidRDefault="006F283C" w:rsidP="00094154">
      <w:pPr>
        <w:widowControl/>
        <w:numPr>
          <w:ilvl w:val="0"/>
          <w:numId w:val="25"/>
        </w:numPr>
        <w:autoSpaceDE/>
        <w:autoSpaceDN/>
        <w:adjustRightInd/>
        <w:spacing w:line="276" w:lineRule="auto"/>
        <w:jc w:val="both"/>
        <w:rPr>
          <w:rFonts w:ascii="Times New Roman" w:hAnsi="Times New Roman" w:cs="Times New Roman"/>
          <w:sz w:val="24"/>
          <w:szCs w:val="24"/>
        </w:rPr>
      </w:pPr>
      <w:smartTag w:uri="urn:schemas-microsoft-com:office:smarttags" w:element="metricconverter">
        <w:smartTagPr>
          <w:attr w:name="ProductID" w:val="2011 г"/>
        </w:smartTagPr>
        <w:r w:rsidRPr="007712F7">
          <w:rPr>
            <w:rFonts w:ascii="Times New Roman" w:hAnsi="Times New Roman" w:cs="Times New Roman"/>
            <w:bCs/>
            <w:sz w:val="24"/>
            <w:szCs w:val="24"/>
          </w:rPr>
          <w:t>2011 г</w:t>
        </w:r>
      </w:smartTag>
      <w:r w:rsidR="00AC04D9" w:rsidRPr="007712F7">
        <w:rPr>
          <w:rFonts w:ascii="Times New Roman" w:hAnsi="Times New Roman" w:cs="Times New Roman"/>
          <w:bCs/>
          <w:sz w:val="24"/>
          <w:szCs w:val="24"/>
        </w:rPr>
        <w:t>. ф</w:t>
      </w:r>
      <w:r w:rsidRPr="007712F7">
        <w:rPr>
          <w:rFonts w:ascii="Times New Roman" w:hAnsi="Times New Roman" w:cs="Times New Roman"/>
          <w:bCs/>
          <w:sz w:val="24"/>
          <w:szCs w:val="24"/>
        </w:rPr>
        <w:t>едеральная  экспериментальная площадка по теме «Разработка организационно-функциональной модели  профориентационной работы с учащимися с учетом особенностей  образовательного и профессионально-производственного потенциала Республики Саха (Якутия).</w:t>
      </w:r>
    </w:p>
    <w:p w:rsidR="006F283C" w:rsidRPr="007712F7" w:rsidRDefault="006F283C" w:rsidP="00094154">
      <w:pPr>
        <w:widowControl/>
        <w:numPr>
          <w:ilvl w:val="0"/>
          <w:numId w:val="25"/>
        </w:numPr>
        <w:autoSpaceDE/>
        <w:autoSpaceDN/>
        <w:adjustRightInd/>
        <w:spacing w:line="276" w:lineRule="auto"/>
        <w:jc w:val="both"/>
        <w:rPr>
          <w:rFonts w:ascii="Times New Roman" w:hAnsi="Times New Roman" w:cs="Times New Roman"/>
          <w:sz w:val="24"/>
          <w:szCs w:val="24"/>
        </w:rPr>
      </w:pPr>
      <w:smartTag w:uri="urn:schemas-microsoft-com:office:smarttags" w:element="metricconverter">
        <w:smartTagPr>
          <w:attr w:name="ProductID" w:val="2011 г"/>
        </w:smartTagPr>
        <w:r w:rsidRPr="007712F7">
          <w:rPr>
            <w:rFonts w:ascii="Times New Roman" w:hAnsi="Times New Roman" w:cs="Times New Roman"/>
            <w:sz w:val="24"/>
            <w:szCs w:val="24"/>
          </w:rPr>
          <w:t>2011 г</w:t>
        </w:r>
      </w:smartTag>
      <w:r w:rsidR="00AC04D9" w:rsidRPr="007712F7">
        <w:rPr>
          <w:rFonts w:ascii="Times New Roman" w:hAnsi="Times New Roman" w:cs="Times New Roman"/>
          <w:sz w:val="24"/>
          <w:szCs w:val="24"/>
        </w:rPr>
        <w:t>. г</w:t>
      </w:r>
      <w:r w:rsidRPr="007712F7">
        <w:rPr>
          <w:rFonts w:ascii="Times New Roman" w:hAnsi="Times New Roman" w:cs="Times New Roman"/>
          <w:sz w:val="24"/>
          <w:szCs w:val="24"/>
        </w:rPr>
        <w:t>рант Президента Р</w:t>
      </w:r>
      <w:proofErr w:type="gramStart"/>
      <w:r w:rsidRPr="007712F7">
        <w:rPr>
          <w:rFonts w:ascii="Times New Roman" w:hAnsi="Times New Roman" w:cs="Times New Roman"/>
          <w:sz w:val="24"/>
          <w:szCs w:val="24"/>
        </w:rPr>
        <w:t>С(</w:t>
      </w:r>
      <w:proofErr w:type="gramEnd"/>
      <w:r w:rsidRPr="007712F7">
        <w:rPr>
          <w:rFonts w:ascii="Times New Roman" w:hAnsi="Times New Roman" w:cs="Times New Roman"/>
          <w:sz w:val="24"/>
          <w:szCs w:val="24"/>
        </w:rPr>
        <w:t>Я)  детским общественным объединениям в номинации «Детские информационные проекты», «Досуг –дело серьезное</w:t>
      </w:r>
    </w:p>
    <w:p w:rsidR="006F283C" w:rsidRPr="007712F7" w:rsidRDefault="006F283C" w:rsidP="00094154">
      <w:pPr>
        <w:widowControl/>
        <w:numPr>
          <w:ilvl w:val="0"/>
          <w:numId w:val="25"/>
        </w:numPr>
        <w:autoSpaceDE/>
        <w:autoSpaceDN/>
        <w:adjustRightInd/>
        <w:spacing w:line="276" w:lineRule="auto"/>
        <w:jc w:val="both"/>
        <w:rPr>
          <w:rFonts w:ascii="Times New Roman" w:hAnsi="Times New Roman" w:cs="Times New Roman"/>
          <w:sz w:val="24"/>
          <w:szCs w:val="24"/>
        </w:rPr>
      </w:pPr>
      <w:smartTag w:uri="urn:schemas-microsoft-com:office:smarttags" w:element="metricconverter">
        <w:smartTagPr>
          <w:attr w:name="ProductID" w:val="2011 г"/>
        </w:smartTagPr>
        <w:r w:rsidRPr="007712F7">
          <w:rPr>
            <w:rFonts w:ascii="Times New Roman" w:hAnsi="Times New Roman" w:cs="Times New Roman"/>
            <w:sz w:val="24"/>
            <w:szCs w:val="24"/>
          </w:rPr>
          <w:t>2011 г</w:t>
        </w:r>
      </w:smartTag>
      <w:r w:rsidRPr="007712F7">
        <w:rPr>
          <w:rFonts w:ascii="Times New Roman" w:hAnsi="Times New Roman" w:cs="Times New Roman"/>
          <w:sz w:val="24"/>
          <w:szCs w:val="24"/>
        </w:rPr>
        <w:t>. улусная инновационная площадка по теме «МСОШ имени Ларионова-модель интеграционного развития ОУ в условиях социально-экономической модернизации»</w:t>
      </w:r>
    </w:p>
    <w:p w:rsidR="006F283C" w:rsidRPr="007712F7" w:rsidRDefault="00AC04D9" w:rsidP="00094154">
      <w:pPr>
        <w:widowControl/>
        <w:numPr>
          <w:ilvl w:val="0"/>
          <w:numId w:val="25"/>
        </w:numPr>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2012 г.  р</w:t>
      </w:r>
      <w:r w:rsidR="006F283C" w:rsidRPr="007712F7">
        <w:rPr>
          <w:rFonts w:ascii="Times New Roman" w:hAnsi="Times New Roman" w:cs="Times New Roman"/>
          <w:sz w:val="24"/>
          <w:szCs w:val="24"/>
        </w:rPr>
        <w:t>еспубликанская инновационная площадка по теме « Развитие целостной личности через образовательно-воспитательное пространство социума».</w:t>
      </w:r>
    </w:p>
    <w:p w:rsidR="005A6679" w:rsidRPr="007712F7" w:rsidRDefault="00AC04D9" w:rsidP="00094154">
      <w:pPr>
        <w:widowControl/>
        <w:numPr>
          <w:ilvl w:val="0"/>
          <w:numId w:val="25"/>
        </w:numPr>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bCs/>
          <w:sz w:val="24"/>
          <w:szCs w:val="24"/>
        </w:rPr>
        <w:t>2012 г</w:t>
      </w:r>
      <w:r w:rsidR="007366E7" w:rsidRPr="007712F7">
        <w:rPr>
          <w:rFonts w:ascii="Times New Roman" w:hAnsi="Times New Roman" w:cs="Times New Roman"/>
          <w:bCs/>
          <w:sz w:val="24"/>
          <w:szCs w:val="24"/>
        </w:rPr>
        <w:t xml:space="preserve">.    </w:t>
      </w:r>
      <w:r w:rsidRPr="007712F7">
        <w:rPr>
          <w:rFonts w:ascii="Times New Roman" w:hAnsi="Times New Roman" w:cs="Times New Roman"/>
          <w:bCs/>
          <w:sz w:val="24"/>
          <w:szCs w:val="24"/>
        </w:rPr>
        <w:t>национальный реестр “Ведущие образовательные учреждения  России - 2012 ” .</w:t>
      </w:r>
    </w:p>
    <w:p w:rsidR="008C0FB1" w:rsidRPr="007712F7" w:rsidRDefault="008C0FB1" w:rsidP="007712F7">
      <w:pPr>
        <w:widowControl/>
        <w:autoSpaceDE/>
        <w:autoSpaceDN/>
        <w:adjustRightInd/>
        <w:spacing w:line="276" w:lineRule="auto"/>
        <w:ind w:left="360"/>
        <w:jc w:val="both"/>
        <w:rPr>
          <w:rFonts w:ascii="Times New Roman" w:hAnsi="Times New Roman" w:cs="Times New Roman"/>
          <w:sz w:val="24"/>
          <w:szCs w:val="24"/>
        </w:rPr>
      </w:pPr>
    </w:p>
    <w:p w:rsidR="00160D06" w:rsidRPr="007712F7" w:rsidRDefault="00160D06" w:rsidP="007712F7">
      <w:pPr>
        <w:pStyle w:val="afa"/>
        <w:spacing w:line="276" w:lineRule="auto"/>
        <w:contextualSpacing/>
        <w:outlineLvl w:val="0"/>
        <w:rPr>
          <w:rFonts w:eastAsia="Arial Unicode MS"/>
          <w:sz w:val="24"/>
          <w:szCs w:val="24"/>
        </w:rPr>
      </w:pPr>
      <w:r w:rsidRPr="007712F7">
        <w:rPr>
          <w:b/>
          <w:bCs/>
          <w:sz w:val="24"/>
          <w:szCs w:val="24"/>
        </w:rPr>
        <w:t>Характеристика педагогических кадров</w:t>
      </w:r>
    </w:p>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В школе работает сплоченный профессионально компетентный коллектив педагогов.</w:t>
      </w:r>
    </w:p>
    <w:p w:rsidR="00160D06" w:rsidRPr="007712F7" w:rsidRDefault="00160D06" w:rsidP="007712F7">
      <w:pPr>
        <w:shd w:val="clear" w:color="auto" w:fill="FFFFFF"/>
        <w:spacing w:line="276" w:lineRule="auto"/>
        <w:rPr>
          <w:rFonts w:ascii="Times New Roman" w:hAnsi="Times New Roman" w:cs="Times New Roman"/>
          <w:b/>
          <w:bCs/>
          <w:sz w:val="24"/>
          <w:szCs w:val="24"/>
        </w:rPr>
      </w:pPr>
      <w:r w:rsidRPr="007712F7">
        <w:rPr>
          <w:rFonts w:ascii="Times New Roman" w:hAnsi="Times New Roman" w:cs="Times New Roman"/>
          <w:b/>
          <w:bCs/>
          <w:sz w:val="24"/>
          <w:szCs w:val="24"/>
        </w:rPr>
        <w:t>Кадровый потенциал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619"/>
        <w:gridCol w:w="1410"/>
        <w:gridCol w:w="1470"/>
        <w:gridCol w:w="1565"/>
        <w:gridCol w:w="2299"/>
      </w:tblGrid>
      <w:tr w:rsidR="00160D06" w:rsidRPr="007712F7" w:rsidTr="008F3647">
        <w:tc>
          <w:tcPr>
            <w:tcW w:w="1526" w:type="dxa"/>
            <w:vMerge w:val="restart"/>
            <w:tcBorders>
              <w:top w:val="single" w:sz="4" w:space="0" w:color="auto"/>
              <w:left w:val="single" w:sz="4" w:space="0" w:color="auto"/>
              <w:bottom w:val="single" w:sz="4" w:space="0" w:color="auto"/>
              <w:right w:val="single" w:sz="4" w:space="0" w:color="auto"/>
            </w:tcBorders>
            <w:vAlign w:val="center"/>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Год</w:t>
            </w:r>
          </w:p>
        </w:tc>
        <w:tc>
          <w:tcPr>
            <w:tcW w:w="1619" w:type="dxa"/>
            <w:vMerge w:val="restart"/>
            <w:tcBorders>
              <w:top w:val="single" w:sz="4" w:space="0" w:color="auto"/>
              <w:left w:val="single" w:sz="4" w:space="0" w:color="auto"/>
              <w:bottom w:val="single" w:sz="4" w:space="0" w:color="auto"/>
              <w:right w:val="single" w:sz="4" w:space="0" w:color="auto"/>
            </w:tcBorders>
            <w:vAlign w:val="center"/>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Всего педагогических работников</w:t>
            </w:r>
          </w:p>
        </w:tc>
        <w:tc>
          <w:tcPr>
            <w:tcW w:w="4445" w:type="dxa"/>
            <w:gridSpan w:val="3"/>
            <w:tcBorders>
              <w:top w:val="single" w:sz="4" w:space="0" w:color="auto"/>
              <w:left w:val="single" w:sz="4" w:space="0" w:color="auto"/>
              <w:bottom w:val="single" w:sz="4" w:space="0" w:color="auto"/>
              <w:right w:val="single" w:sz="4" w:space="0" w:color="auto"/>
            </w:tcBorders>
            <w:vAlign w:val="center"/>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Педагогов по образованию</w:t>
            </w:r>
          </w:p>
        </w:tc>
        <w:tc>
          <w:tcPr>
            <w:tcW w:w="2299" w:type="dxa"/>
            <w:vMerge w:val="restart"/>
            <w:tcBorders>
              <w:top w:val="single" w:sz="4" w:space="0" w:color="auto"/>
              <w:left w:val="single" w:sz="4" w:space="0" w:color="auto"/>
              <w:bottom w:val="single" w:sz="4" w:space="0" w:color="auto"/>
              <w:right w:val="single" w:sz="4" w:space="0" w:color="auto"/>
            </w:tcBorders>
            <w:vAlign w:val="center"/>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 xml:space="preserve">Соответствие образования педагогов </w:t>
            </w:r>
            <w:proofErr w:type="gramStart"/>
            <w:r w:rsidRPr="007712F7">
              <w:rPr>
                <w:rFonts w:ascii="Times New Roman" w:hAnsi="Times New Roman" w:cs="Times New Roman"/>
                <w:sz w:val="24"/>
                <w:szCs w:val="24"/>
              </w:rPr>
              <w:t>преподаваемым</w:t>
            </w:r>
            <w:proofErr w:type="gramEnd"/>
          </w:p>
        </w:tc>
      </w:tr>
      <w:tr w:rsidR="00160D06" w:rsidRPr="007712F7" w:rsidTr="008F3647">
        <w:tc>
          <w:tcPr>
            <w:tcW w:w="1526" w:type="dxa"/>
            <w:vMerge/>
            <w:tcBorders>
              <w:top w:val="single" w:sz="4" w:space="0" w:color="auto"/>
              <w:left w:val="single" w:sz="4" w:space="0" w:color="auto"/>
              <w:bottom w:val="single" w:sz="4" w:space="0" w:color="auto"/>
              <w:right w:val="single" w:sz="4" w:space="0" w:color="auto"/>
            </w:tcBorders>
            <w:vAlign w:val="center"/>
          </w:tcPr>
          <w:p w:rsidR="00160D06" w:rsidRPr="007712F7" w:rsidRDefault="00160D06" w:rsidP="007712F7">
            <w:pPr>
              <w:shd w:val="clear" w:color="auto" w:fill="FFFFFF"/>
              <w:spacing w:line="276" w:lineRule="auto"/>
              <w:rPr>
                <w:rFonts w:ascii="Times New Roman" w:hAnsi="Times New Roman" w:cs="Times New Roman"/>
                <w:sz w:val="24"/>
                <w:szCs w:val="24"/>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160D06" w:rsidRPr="007712F7" w:rsidRDefault="00160D06" w:rsidP="007712F7">
            <w:pPr>
              <w:shd w:val="clear" w:color="auto" w:fill="FFFFFF"/>
              <w:spacing w:line="276" w:lineRule="auto"/>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vAlign w:val="center"/>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Высшее</w:t>
            </w:r>
          </w:p>
        </w:tc>
        <w:tc>
          <w:tcPr>
            <w:tcW w:w="1470" w:type="dxa"/>
            <w:tcBorders>
              <w:top w:val="single" w:sz="4" w:space="0" w:color="auto"/>
              <w:left w:val="single" w:sz="4" w:space="0" w:color="auto"/>
              <w:bottom w:val="single" w:sz="4" w:space="0" w:color="auto"/>
              <w:right w:val="single" w:sz="4" w:space="0" w:color="auto"/>
            </w:tcBorders>
            <w:vAlign w:val="center"/>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Неполное высшее</w:t>
            </w:r>
          </w:p>
        </w:tc>
        <w:tc>
          <w:tcPr>
            <w:tcW w:w="1565" w:type="dxa"/>
            <w:tcBorders>
              <w:top w:val="single" w:sz="4" w:space="0" w:color="auto"/>
              <w:left w:val="single" w:sz="4" w:space="0" w:color="auto"/>
              <w:bottom w:val="single" w:sz="4" w:space="0" w:color="auto"/>
              <w:right w:val="single" w:sz="4" w:space="0" w:color="auto"/>
            </w:tcBorders>
            <w:vAlign w:val="center"/>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Средне-специальное</w:t>
            </w:r>
          </w:p>
        </w:tc>
        <w:tc>
          <w:tcPr>
            <w:tcW w:w="2299" w:type="dxa"/>
            <w:vMerge/>
            <w:tcBorders>
              <w:top w:val="single" w:sz="4" w:space="0" w:color="auto"/>
              <w:left w:val="single" w:sz="4" w:space="0" w:color="auto"/>
              <w:bottom w:val="single" w:sz="4" w:space="0" w:color="auto"/>
              <w:right w:val="single" w:sz="4" w:space="0" w:color="auto"/>
            </w:tcBorders>
            <w:vAlign w:val="center"/>
          </w:tcPr>
          <w:p w:rsidR="00160D06" w:rsidRPr="007712F7" w:rsidRDefault="00160D06" w:rsidP="007712F7">
            <w:pPr>
              <w:shd w:val="clear" w:color="auto" w:fill="FFFFFF"/>
              <w:spacing w:line="276" w:lineRule="auto"/>
              <w:rPr>
                <w:rFonts w:ascii="Times New Roman" w:hAnsi="Times New Roman" w:cs="Times New Roman"/>
                <w:sz w:val="24"/>
                <w:szCs w:val="24"/>
              </w:rPr>
            </w:pPr>
          </w:p>
        </w:tc>
      </w:tr>
      <w:tr w:rsidR="00160D06" w:rsidRPr="007712F7" w:rsidTr="008F3647">
        <w:trPr>
          <w:trHeight w:val="185"/>
        </w:trPr>
        <w:tc>
          <w:tcPr>
            <w:tcW w:w="1526"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2009-</w:t>
            </w:r>
            <w:r w:rsidRPr="007712F7">
              <w:rPr>
                <w:rFonts w:ascii="Times New Roman" w:hAnsi="Times New Roman" w:cs="Times New Roman"/>
                <w:spacing w:val="-3"/>
                <w:sz w:val="24"/>
                <w:szCs w:val="24"/>
              </w:rPr>
              <w:t>2010</w:t>
            </w:r>
          </w:p>
        </w:tc>
        <w:tc>
          <w:tcPr>
            <w:tcW w:w="161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83</w:t>
            </w:r>
          </w:p>
        </w:tc>
        <w:tc>
          <w:tcPr>
            <w:tcW w:w="141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81</w:t>
            </w:r>
          </w:p>
        </w:tc>
        <w:tc>
          <w:tcPr>
            <w:tcW w:w="147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w:t>
            </w:r>
          </w:p>
        </w:tc>
        <w:tc>
          <w:tcPr>
            <w:tcW w:w="156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2</w:t>
            </w:r>
          </w:p>
        </w:tc>
        <w:tc>
          <w:tcPr>
            <w:tcW w:w="229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83</w:t>
            </w:r>
          </w:p>
        </w:tc>
      </w:tr>
      <w:tr w:rsidR="00160D06" w:rsidRPr="007712F7" w:rsidTr="008F3647">
        <w:trPr>
          <w:trHeight w:val="180"/>
        </w:trPr>
        <w:tc>
          <w:tcPr>
            <w:tcW w:w="1526"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2010 - 2011</w:t>
            </w:r>
          </w:p>
        </w:tc>
        <w:tc>
          <w:tcPr>
            <w:tcW w:w="161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84</w:t>
            </w:r>
          </w:p>
        </w:tc>
        <w:tc>
          <w:tcPr>
            <w:tcW w:w="141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78</w:t>
            </w:r>
          </w:p>
        </w:tc>
        <w:tc>
          <w:tcPr>
            <w:tcW w:w="147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w:t>
            </w:r>
          </w:p>
        </w:tc>
        <w:tc>
          <w:tcPr>
            <w:tcW w:w="156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6</w:t>
            </w:r>
          </w:p>
        </w:tc>
        <w:tc>
          <w:tcPr>
            <w:tcW w:w="229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84</w:t>
            </w:r>
          </w:p>
        </w:tc>
      </w:tr>
      <w:tr w:rsidR="00160D06" w:rsidRPr="007712F7" w:rsidTr="008F3647">
        <w:tc>
          <w:tcPr>
            <w:tcW w:w="1526"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2011- 2012</w:t>
            </w:r>
          </w:p>
        </w:tc>
        <w:tc>
          <w:tcPr>
            <w:tcW w:w="161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95</w:t>
            </w:r>
          </w:p>
        </w:tc>
        <w:tc>
          <w:tcPr>
            <w:tcW w:w="141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 xml:space="preserve"> 87</w:t>
            </w:r>
          </w:p>
        </w:tc>
        <w:tc>
          <w:tcPr>
            <w:tcW w:w="147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7</w:t>
            </w:r>
          </w:p>
        </w:tc>
        <w:tc>
          <w:tcPr>
            <w:tcW w:w="229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94</w:t>
            </w:r>
          </w:p>
        </w:tc>
      </w:tr>
      <w:tr w:rsidR="00160D06" w:rsidRPr="007712F7" w:rsidTr="008F3647">
        <w:tc>
          <w:tcPr>
            <w:tcW w:w="1526"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2012-2013</w:t>
            </w:r>
          </w:p>
        </w:tc>
        <w:tc>
          <w:tcPr>
            <w:tcW w:w="161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87</w:t>
            </w:r>
          </w:p>
        </w:tc>
        <w:tc>
          <w:tcPr>
            <w:tcW w:w="141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83</w:t>
            </w:r>
          </w:p>
        </w:tc>
        <w:tc>
          <w:tcPr>
            <w:tcW w:w="147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w:t>
            </w:r>
          </w:p>
        </w:tc>
        <w:tc>
          <w:tcPr>
            <w:tcW w:w="156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w:t>
            </w:r>
          </w:p>
        </w:tc>
        <w:tc>
          <w:tcPr>
            <w:tcW w:w="229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87</w:t>
            </w:r>
          </w:p>
        </w:tc>
      </w:tr>
    </w:tbl>
    <w:p w:rsidR="00160D06" w:rsidRPr="007712F7" w:rsidRDefault="00160D06" w:rsidP="007712F7">
      <w:pPr>
        <w:shd w:val="clear" w:color="auto" w:fill="FFFFFF"/>
        <w:spacing w:line="276" w:lineRule="auto"/>
        <w:rPr>
          <w:rFonts w:ascii="Times New Roman" w:hAnsi="Times New Roman" w:cs="Times New Roman"/>
          <w:b/>
          <w:bCs/>
          <w:sz w:val="24"/>
          <w:szCs w:val="24"/>
        </w:rPr>
      </w:pPr>
      <w:r w:rsidRPr="007712F7">
        <w:rPr>
          <w:rFonts w:ascii="Times New Roman" w:hAnsi="Times New Roman" w:cs="Times New Roman"/>
          <w:b/>
          <w:bCs/>
          <w:sz w:val="24"/>
          <w:szCs w:val="24"/>
        </w:rPr>
        <w:t xml:space="preserve"> Педагогический стаж</w:t>
      </w:r>
    </w:p>
    <w:tbl>
      <w:tblPr>
        <w:tblStyle w:val="af1"/>
        <w:tblW w:w="0" w:type="auto"/>
        <w:tblLook w:val="04A0"/>
      </w:tblPr>
      <w:tblGrid>
        <w:gridCol w:w="1333"/>
        <w:gridCol w:w="1364"/>
        <w:gridCol w:w="1347"/>
        <w:gridCol w:w="1380"/>
        <w:gridCol w:w="1380"/>
        <w:gridCol w:w="1424"/>
        <w:gridCol w:w="1343"/>
      </w:tblGrid>
      <w:tr w:rsidR="00160D06" w:rsidRPr="007712F7" w:rsidTr="008F3647">
        <w:tc>
          <w:tcPr>
            <w:tcW w:w="1442" w:type="dxa"/>
          </w:tcPr>
          <w:p w:rsidR="00160D06" w:rsidRPr="007712F7" w:rsidRDefault="00160D06" w:rsidP="007712F7">
            <w:pPr>
              <w:spacing w:line="276" w:lineRule="auto"/>
              <w:ind w:right="-961"/>
              <w:rPr>
                <w:rFonts w:ascii="Times New Roman" w:hAnsi="Times New Roman" w:cs="Times New Roman"/>
                <w:sz w:val="24"/>
                <w:szCs w:val="24"/>
              </w:rPr>
            </w:pPr>
            <w:r w:rsidRPr="007712F7">
              <w:rPr>
                <w:rFonts w:ascii="Times New Roman" w:hAnsi="Times New Roman" w:cs="Times New Roman"/>
                <w:sz w:val="24"/>
                <w:szCs w:val="24"/>
              </w:rPr>
              <w:t xml:space="preserve">Учебный </w:t>
            </w:r>
          </w:p>
          <w:p w:rsidR="00160D06" w:rsidRPr="007712F7" w:rsidRDefault="00160D06" w:rsidP="007712F7">
            <w:pPr>
              <w:spacing w:line="276" w:lineRule="auto"/>
              <w:ind w:right="-961"/>
              <w:rPr>
                <w:rFonts w:ascii="Times New Roman" w:hAnsi="Times New Roman" w:cs="Times New Roman"/>
                <w:sz w:val="24"/>
                <w:szCs w:val="24"/>
              </w:rPr>
            </w:pPr>
            <w:r w:rsidRPr="007712F7">
              <w:rPr>
                <w:rFonts w:ascii="Times New Roman" w:hAnsi="Times New Roman" w:cs="Times New Roman"/>
                <w:sz w:val="24"/>
                <w:szCs w:val="24"/>
              </w:rPr>
              <w:t>год</w:t>
            </w:r>
          </w:p>
        </w:tc>
        <w:tc>
          <w:tcPr>
            <w:tcW w:w="1468" w:type="dxa"/>
          </w:tcPr>
          <w:p w:rsidR="00160D06" w:rsidRPr="007712F7" w:rsidRDefault="00160D06" w:rsidP="007712F7">
            <w:pPr>
              <w:spacing w:line="276" w:lineRule="auto"/>
              <w:ind w:right="-143"/>
              <w:jc w:val="both"/>
              <w:rPr>
                <w:rFonts w:ascii="Times New Roman" w:hAnsi="Times New Roman" w:cs="Times New Roman"/>
                <w:sz w:val="24"/>
                <w:szCs w:val="24"/>
              </w:rPr>
            </w:pPr>
            <w:r w:rsidRPr="007712F7">
              <w:rPr>
                <w:rFonts w:ascii="Times New Roman" w:hAnsi="Times New Roman" w:cs="Times New Roman"/>
                <w:sz w:val="24"/>
                <w:szCs w:val="24"/>
              </w:rPr>
              <w:t>С 1-2 лет</w:t>
            </w:r>
          </w:p>
        </w:tc>
        <w:tc>
          <w:tcPr>
            <w:tcW w:w="1468" w:type="dxa"/>
          </w:tcPr>
          <w:p w:rsidR="00160D06" w:rsidRPr="007712F7" w:rsidRDefault="00160D06" w:rsidP="007712F7">
            <w:pPr>
              <w:spacing w:line="276" w:lineRule="auto"/>
              <w:ind w:right="-143"/>
              <w:rPr>
                <w:rFonts w:ascii="Times New Roman" w:hAnsi="Times New Roman" w:cs="Times New Roman"/>
                <w:sz w:val="24"/>
                <w:szCs w:val="24"/>
              </w:rPr>
            </w:pPr>
            <w:r w:rsidRPr="007712F7">
              <w:rPr>
                <w:rFonts w:ascii="Times New Roman" w:hAnsi="Times New Roman" w:cs="Times New Roman"/>
                <w:sz w:val="24"/>
                <w:szCs w:val="24"/>
              </w:rPr>
              <w:t>3 – 5 лет</w:t>
            </w:r>
          </w:p>
        </w:tc>
        <w:tc>
          <w:tcPr>
            <w:tcW w:w="1468" w:type="dxa"/>
          </w:tcPr>
          <w:p w:rsidR="00160D06" w:rsidRPr="007712F7" w:rsidRDefault="00160D06" w:rsidP="007712F7">
            <w:pPr>
              <w:spacing w:line="276" w:lineRule="auto"/>
              <w:ind w:right="-143"/>
              <w:rPr>
                <w:rFonts w:ascii="Times New Roman" w:hAnsi="Times New Roman" w:cs="Times New Roman"/>
                <w:sz w:val="24"/>
                <w:szCs w:val="24"/>
              </w:rPr>
            </w:pPr>
            <w:r w:rsidRPr="007712F7">
              <w:rPr>
                <w:rFonts w:ascii="Times New Roman" w:hAnsi="Times New Roman" w:cs="Times New Roman"/>
                <w:sz w:val="24"/>
                <w:szCs w:val="24"/>
              </w:rPr>
              <w:t>6 – 10 лет</w:t>
            </w:r>
          </w:p>
        </w:tc>
        <w:tc>
          <w:tcPr>
            <w:tcW w:w="1468" w:type="dxa"/>
          </w:tcPr>
          <w:p w:rsidR="00160D06" w:rsidRPr="007712F7" w:rsidRDefault="00160D06" w:rsidP="007712F7">
            <w:pPr>
              <w:spacing w:line="276" w:lineRule="auto"/>
              <w:ind w:right="-143"/>
              <w:rPr>
                <w:rFonts w:ascii="Times New Roman" w:hAnsi="Times New Roman" w:cs="Times New Roman"/>
                <w:sz w:val="24"/>
                <w:szCs w:val="24"/>
              </w:rPr>
            </w:pPr>
            <w:r w:rsidRPr="007712F7">
              <w:rPr>
                <w:rFonts w:ascii="Times New Roman" w:hAnsi="Times New Roman" w:cs="Times New Roman"/>
                <w:sz w:val="24"/>
                <w:szCs w:val="24"/>
              </w:rPr>
              <w:t>11 – 20 лет</w:t>
            </w:r>
          </w:p>
        </w:tc>
        <w:tc>
          <w:tcPr>
            <w:tcW w:w="1538" w:type="dxa"/>
          </w:tcPr>
          <w:p w:rsidR="00160D06" w:rsidRPr="007712F7" w:rsidRDefault="00160D06" w:rsidP="007712F7">
            <w:pPr>
              <w:spacing w:line="276" w:lineRule="auto"/>
              <w:ind w:right="-143"/>
              <w:rPr>
                <w:rFonts w:ascii="Times New Roman" w:hAnsi="Times New Roman" w:cs="Times New Roman"/>
                <w:sz w:val="24"/>
                <w:szCs w:val="24"/>
              </w:rPr>
            </w:pPr>
            <w:r w:rsidRPr="007712F7">
              <w:rPr>
                <w:rFonts w:ascii="Times New Roman" w:hAnsi="Times New Roman" w:cs="Times New Roman"/>
                <w:sz w:val="24"/>
                <w:szCs w:val="24"/>
              </w:rPr>
              <w:t>21-30 лет</w:t>
            </w:r>
          </w:p>
        </w:tc>
        <w:tc>
          <w:tcPr>
            <w:tcW w:w="1428" w:type="dxa"/>
          </w:tcPr>
          <w:p w:rsidR="00160D06" w:rsidRPr="007712F7" w:rsidRDefault="00160D06" w:rsidP="007712F7">
            <w:pPr>
              <w:spacing w:line="276" w:lineRule="auto"/>
              <w:ind w:right="-143"/>
              <w:rPr>
                <w:rFonts w:ascii="Times New Roman" w:hAnsi="Times New Roman" w:cs="Times New Roman"/>
                <w:sz w:val="24"/>
                <w:szCs w:val="24"/>
              </w:rPr>
            </w:pPr>
            <w:r w:rsidRPr="007712F7">
              <w:rPr>
                <w:rFonts w:ascii="Times New Roman" w:hAnsi="Times New Roman" w:cs="Times New Roman"/>
                <w:sz w:val="24"/>
                <w:szCs w:val="24"/>
              </w:rPr>
              <w:t xml:space="preserve">Свыше 31 </w:t>
            </w:r>
          </w:p>
          <w:p w:rsidR="00160D06" w:rsidRPr="007712F7" w:rsidRDefault="00160D06" w:rsidP="007712F7">
            <w:pPr>
              <w:spacing w:line="276" w:lineRule="auto"/>
              <w:ind w:right="-143"/>
              <w:rPr>
                <w:rFonts w:ascii="Times New Roman" w:hAnsi="Times New Roman" w:cs="Times New Roman"/>
                <w:sz w:val="24"/>
                <w:szCs w:val="24"/>
              </w:rPr>
            </w:pPr>
            <w:r w:rsidRPr="007712F7">
              <w:rPr>
                <w:rFonts w:ascii="Times New Roman" w:hAnsi="Times New Roman" w:cs="Times New Roman"/>
                <w:sz w:val="24"/>
                <w:szCs w:val="24"/>
              </w:rPr>
              <w:t>года</w:t>
            </w:r>
          </w:p>
        </w:tc>
      </w:tr>
      <w:tr w:rsidR="00160D06" w:rsidRPr="007712F7" w:rsidTr="008F3647">
        <w:tc>
          <w:tcPr>
            <w:tcW w:w="1442" w:type="dxa"/>
          </w:tcPr>
          <w:p w:rsidR="00160D06" w:rsidRPr="007712F7" w:rsidRDefault="00160D06" w:rsidP="007712F7">
            <w:pPr>
              <w:spacing w:line="276" w:lineRule="auto"/>
              <w:ind w:right="-143"/>
              <w:rPr>
                <w:rFonts w:ascii="Times New Roman" w:hAnsi="Times New Roman" w:cs="Times New Roman"/>
                <w:sz w:val="24"/>
                <w:szCs w:val="24"/>
              </w:rPr>
            </w:pPr>
            <w:r w:rsidRPr="007712F7">
              <w:rPr>
                <w:rFonts w:ascii="Times New Roman" w:hAnsi="Times New Roman" w:cs="Times New Roman"/>
                <w:sz w:val="24"/>
                <w:szCs w:val="24"/>
              </w:rPr>
              <w:t>2008-2009</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5 – 6,0 %</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4 – 4,8%</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12 – 14,45%</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17 – 20,48%</w:t>
            </w:r>
          </w:p>
        </w:tc>
        <w:tc>
          <w:tcPr>
            <w:tcW w:w="153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29 – 35 %</w:t>
            </w:r>
          </w:p>
        </w:tc>
        <w:tc>
          <w:tcPr>
            <w:tcW w:w="142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16 – 19,2%</w:t>
            </w:r>
          </w:p>
        </w:tc>
      </w:tr>
      <w:tr w:rsidR="00160D06" w:rsidRPr="007712F7" w:rsidTr="008F3647">
        <w:tc>
          <w:tcPr>
            <w:tcW w:w="1442" w:type="dxa"/>
          </w:tcPr>
          <w:p w:rsidR="00160D06" w:rsidRPr="007712F7" w:rsidRDefault="00160D06" w:rsidP="007712F7">
            <w:pPr>
              <w:spacing w:line="276" w:lineRule="auto"/>
              <w:ind w:right="-143"/>
              <w:jc w:val="both"/>
              <w:rPr>
                <w:rFonts w:ascii="Times New Roman" w:hAnsi="Times New Roman" w:cs="Times New Roman"/>
                <w:sz w:val="24"/>
                <w:szCs w:val="24"/>
              </w:rPr>
            </w:pPr>
            <w:r w:rsidRPr="007712F7">
              <w:rPr>
                <w:rFonts w:ascii="Times New Roman" w:hAnsi="Times New Roman" w:cs="Times New Roman"/>
                <w:sz w:val="24"/>
                <w:szCs w:val="24"/>
              </w:rPr>
              <w:t>2009-2010</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5 - 3,6%</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8 - 9,6%</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8 – 9,6%</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21 – 25,3%</w:t>
            </w:r>
          </w:p>
        </w:tc>
        <w:tc>
          <w:tcPr>
            <w:tcW w:w="153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28 – 33,7%</w:t>
            </w:r>
          </w:p>
        </w:tc>
        <w:tc>
          <w:tcPr>
            <w:tcW w:w="142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15 – 18%</w:t>
            </w:r>
          </w:p>
        </w:tc>
      </w:tr>
      <w:tr w:rsidR="00160D06" w:rsidRPr="007712F7" w:rsidTr="008F3647">
        <w:tc>
          <w:tcPr>
            <w:tcW w:w="1442" w:type="dxa"/>
          </w:tcPr>
          <w:p w:rsidR="00160D06" w:rsidRPr="007712F7" w:rsidRDefault="00160D06" w:rsidP="007712F7">
            <w:pPr>
              <w:spacing w:line="276" w:lineRule="auto"/>
              <w:ind w:right="-143"/>
              <w:jc w:val="both"/>
              <w:rPr>
                <w:rFonts w:ascii="Times New Roman" w:hAnsi="Times New Roman" w:cs="Times New Roman"/>
                <w:sz w:val="24"/>
                <w:szCs w:val="24"/>
              </w:rPr>
            </w:pPr>
            <w:r w:rsidRPr="007712F7">
              <w:rPr>
                <w:rFonts w:ascii="Times New Roman" w:hAnsi="Times New Roman" w:cs="Times New Roman"/>
                <w:sz w:val="24"/>
                <w:szCs w:val="24"/>
              </w:rPr>
              <w:t>2010-2011</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10 – 11,9%</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2 – 2,4%</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4 – 4,8%</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26 - 31%</w:t>
            </w:r>
          </w:p>
        </w:tc>
        <w:tc>
          <w:tcPr>
            <w:tcW w:w="153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25 – 29,8%</w:t>
            </w:r>
          </w:p>
        </w:tc>
        <w:tc>
          <w:tcPr>
            <w:tcW w:w="142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17 – 20,2%</w:t>
            </w:r>
          </w:p>
        </w:tc>
      </w:tr>
      <w:tr w:rsidR="00160D06" w:rsidRPr="007712F7" w:rsidTr="008F3647">
        <w:tc>
          <w:tcPr>
            <w:tcW w:w="1442" w:type="dxa"/>
          </w:tcPr>
          <w:p w:rsidR="00160D06" w:rsidRPr="007712F7" w:rsidRDefault="00160D06" w:rsidP="007712F7">
            <w:pPr>
              <w:spacing w:line="276" w:lineRule="auto"/>
              <w:ind w:right="-143"/>
              <w:jc w:val="both"/>
              <w:rPr>
                <w:rFonts w:ascii="Times New Roman" w:hAnsi="Times New Roman" w:cs="Times New Roman"/>
                <w:sz w:val="24"/>
                <w:szCs w:val="24"/>
              </w:rPr>
            </w:pPr>
            <w:r w:rsidRPr="007712F7">
              <w:rPr>
                <w:rFonts w:ascii="Times New Roman" w:hAnsi="Times New Roman" w:cs="Times New Roman"/>
                <w:sz w:val="24"/>
                <w:szCs w:val="24"/>
              </w:rPr>
              <w:t>2011-2012</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3-3,1%</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4-4,2%</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7-7,3,%</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20-21,0%</w:t>
            </w:r>
          </w:p>
        </w:tc>
        <w:tc>
          <w:tcPr>
            <w:tcW w:w="153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37-38,9%</w:t>
            </w:r>
          </w:p>
        </w:tc>
        <w:tc>
          <w:tcPr>
            <w:tcW w:w="142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24-25,2%</w:t>
            </w:r>
          </w:p>
        </w:tc>
      </w:tr>
      <w:tr w:rsidR="00160D06" w:rsidRPr="007712F7" w:rsidTr="008F3647">
        <w:tc>
          <w:tcPr>
            <w:tcW w:w="1442" w:type="dxa"/>
          </w:tcPr>
          <w:p w:rsidR="00160D06" w:rsidRPr="007712F7" w:rsidRDefault="00160D06" w:rsidP="007712F7">
            <w:pPr>
              <w:spacing w:line="276" w:lineRule="auto"/>
              <w:ind w:right="-143"/>
              <w:jc w:val="both"/>
              <w:rPr>
                <w:rFonts w:ascii="Times New Roman" w:hAnsi="Times New Roman" w:cs="Times New Roman"/>
                <w:sz w:val="24"/>
                <w:szCs w:val="24"/>
              </w:rPr>
            </w:pPr>
            <w:r w:rsidRPr="007712F7">
              <w:rPr>
                <w:rFonts w:ascii="Times New Roman" w:hAnsi="Times New Roman" w:cs="Times New Roman"/>
                <w:sz w:val="24"/>
                <w:szCs w:val="24"/>
              </w:rPr>
              <w:t>2012-2013</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w:t>
            </w:r>
            <w:r w:rsidR="008F3647" w:rsidRPr="007712F7">
              <w:rPr>
                <w:rFonts w:ascii="Times New Roman" w:hAnsi="Times New Roman" w:cs="Times New Roman"/>
                <w:sz w:val="24"/>
                <w:szCs w:val="24"/>
              </w:rPr>
              <w:t>-1%</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5</w:t>
            </w:r>
            <w:r w:rsidR="008F3647" w:rsidRPr="007712F7">
              <w:rPr>
                <w:rFonts w:ascii="Times New Roman" w:hAnsi="Times New Roman" w:cs="Times New Roman"/>
                <w:sz w:val="24"/>
                <w:szCs w:val="24"/>
              </w:rPr>
              <w:t>-5,7%</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8</w:t>
            </w:r>
            <w:r w:rsidR="008F3647" w:rsidRPr="007712F7">
              <w:rPr>
                <w:rFonts w:ascii="Times New Roman" w:hAnsi="Times New Roman" w:cs="Times New Roman"/>
                <w:sz w:val="24"/>
                <w:szCs w:val="24"/>
              </w:rPr>
              <w:t>-9,1%</w:t>
            </w:r>
          </w:p>
        </w:tc>
        <w:tc>
          <w:tcPr>
            <w:tcW w:w="146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18</w:t>
            </w:r>
            <w:r w:rsidR="008F3647" w:rsidRPr="007712F7">
              <w:rPr>
                <w:rFonts w:ascii="Times New Roman" w:hAnsi="Times New Roman" w:cs="Times New Roman"/>
                <w:sz w:val="24"/>
                <w:szCs w:val="24"/>
              </w:rPr>
              <w:t>-20,6%</w:t>
            </w:r>
          </w:p>
        </w:tc>
        <w:tc>
          <w:tcPr>
            <w:tcW w:w="153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36</w:t>
            </w:r>
            <w:r w:rsidR="008F3647" w:rsidRPr="007712F7">
              <w:rPr>
                <w:rFonts w:ascii="Times New Roman" w:hAnsi="Times New Roman" w:cs="Times New Roman"/>
                <w:sz w:val="24"/>
                <w:szCs w:val="24"/>
              </w:rPr>
              <w:t>-41,3%</w:t>
            </w:r>
          </w:p>
        </w:tc>
        <w:tc>
          <w:tcPr>
            <w:tcW w:w="142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19</w:t>
            </w:r>
            <w:r w:rsidR="008F3647" w:rsidRPr="007712F7">
              <w:rPr>
                <w:rFonts w:ascii="Times New Roman" w:hAnsi="Times New Roman" w:cs="Times New Roman"/>
                <w:sz w:val="24"/>
                <w:szCs w:val="24"/>
              </w:rPr>
              <w:t>-21,8%</w:t>
            </w:r>
          </w:p>
        </w:tc>
      </w:tr>
    </w:tbl>
    <w:p w:rsidR="00A17F59" w:rsidRDefault="00A17F59" w:rsidP="007712F7">
      <w:pPr>
        <w:shd w:val="clear" w:color="auto" w:fill="FFFFFF"/>
        <w:spacing w:line="276" w:lineRule="auto"/>
        <w:rPr>
          <w:rFonts w:ascii="Times New Roman" w:hAnsi="Times New Roman" w:cs="Times New Roman"/>
          <w:b/>
          <w:bCs/>
          <w:sz w:val="24"/>
          <w:szCs w:val="24"/>
        </w:rPr>
      </w:pPr>
    </w:p>
    <w:p w:rsidR="00160D06" w:rsidRPr="007712F7" w:rsidRDefault="00160D06" w:rsidP="007712F7">
      <w:pPr>
        <w:shd w:val="clear" w:color="auto" w:fill="FFFFFF"/>
        <w:spacing w:line="276" w:lineRule="auto"/>
        <w:rPr>
          <w:rFonts w:ascii="Times New Roman" w:hAnsi="Times New Roman" w:cs="Times New Roman"/>
          <w:b/>
          <w:bCs/>
          <w:sz w:val="24"/>
          <w:szCs w:val="24"/>
        </w:rPr>
      </w:pPr>
      <w:r w:rsidRPr="007712F7">
        <w:rPr>
          <w:rFonts w:ascii="Times New Roman" w:hAnsi="Times New Roman" w:cs="Times New Roman"/>
          <w:b/>
          <w:bCs/>
          <w:sz w:val="24"/>
          <w:szCs w:val="24"/>
        </w:rPr>
        <w:t xml:space="preserve"> Возрастной состав педагогического коллектива</w:t>
      </w:r>
    </w:p>
    <w:tbl>
      <w:tblPr>
        <w:tblStyle w:val="af1"/>
        <w:tblW w:w="10523" w:type="dxa"/>
        <w:tblInd w:w="-506" w:type="dxa"/>
        <w:tblLook w:val="04A0"/>
      </w:tblPr>
      <w:tblGrid>
        <w:gridCol w:w="1242"/>
        <w:gridCol w:w="1318"/>
        <w:gridCol w:w="1318"/>
        <w:gridCol w:w="1475"/>
        <w:gridCol w:w="1318"/>
        <w:gridCol w:w="1318"/>
        <w:gridCol w:w="1318"/>
        <w:gridCol w:w="1216"/>
      </w:tblGrid>
      <w:tr w:rsidR="00160D06" w:rsidRPr="007712F7" w:rsidTr="00445B98">
        <w:tc>
          <w:tcPr>
            <w:tcW w:w="1242" w:type="dxa"/>
          </w:tcPr>
          <w:p w:rsidR="00160D06" w:rsidRPr="007712F7" w:rsidRDefault="00160D06" w:rsidP="007712F7">
            <w:pPr>
              <w:spacing w:line="276" w:lineRule="auto"/>
              <w:ind w:right="-961"/>
              <w:rPr>
                <w:rFonts w:ascii="Times New Roman" w:hAnsi="Times New Roman" w:cs="Times New Roman"/>
                <w:sz w:val="24"/>
                <w:szCs w:val="24"/>
              </w:rPr>
            </w:pPr>
            <w:r w:rsidRPr="007712F7">
              <w:rPr>
                <w:rFonts w:ascii="Times New Roman" w:hAnsi="Times New Roman" w:cs="Times New Roman"/>
                <w:sz w:val="24"/>
                <w:szCs w:val="24"/>
              </w:rPr>
              <w:t xml:space="preserve">Учебный </w:t>
            </w:r>
          </w:p>
          <w:p w:rsidR="00160D06" w:rsidRPr="007712F7" w:rsidRDefault="00160D06" w:rsidP="007712F7">
            <w:pPr>
              <w:spacing w:line="276" w:lineRule="auto"/>
              <w:ind w:right="-961"/>
              <w:rPr>
                <w:rFonts w:ascii="Times New Roman" w:hAnsi="Times New Roman" w:cs="Times New Roman"/>
                <w:sz w:val="24"/>
                <w:szCs w:val="24"/>
              </w:rPr>
            </w:pPr>
            <w:r w:rsidRPr="007712F7">
              <w:rPr>
                <w:rFonts w:ascii="Times New Roman" w:hAnsi="Times New Roman" w:cs="Times New Roman"/>
                <w:sz w:val="24"/>
                <w:szCs w:val="24"/>
              </w:rPr>
              <w:t>год</w:t>
            </w:r>
          </w:p>
        </w:tc>
        <w:tc>
          <w:tcPr>
            <w:tcW w:w="1318" w:type="dxa"/>
          </w:tcPr>
          <w:p w:rsidR="00160D06" w:rsidRPr="007712F7" w:rsidRDefault="00160D06" w:rsidP="007712F7">
            <w:pPr>
              <w:spacing w:line="276" w:lineRule="auto"/>
              <w:ind w:right="-143"/>
              <w:jc w:val="both"/>
              <w:rPr>
                <w:rFonts w:ascii="Times New Roman" w:hAnsi="Times New Roman" w:cs="Times New Roman"/>
                <w:sz w:val="24"/>
                <w:szCs w:val="24"/>
              </w:rPr>
            </w:pPr>
            <w:r w:rsidRPr="007712F7">
              <w:rPr>
                <w:rFonts w:ascii="Times New Roman" w:hAnsi="Times New Roman" w:cs="Times New Roman"/>
                <w:sz w:val="24"/>
                <w:szCs w:val="24"/>
              </w:rPr>
              <w:t xml:space="preserve">От 20- 29 </w:t>
            </w:r>
          </w:p>
          <w:p w:rsidR="00160D06" w:rsidRPr="007712F7" w:rsidRDefault="00160D06" w:rsidP="007712F7">
            <w:pPr>
              <w:spacing w:line="276" w:lineRule="auto"/>
              <w:ind w:right="-143"/>
              <w:jc w:val="both"/>
              <w:rPr>
                <w:rFonts w:ascii="Times New Roman" w:hAnsi="Times New Roman" w:cs="Times New Roman"/>
                <w:sz w:val="24"/>
                <w:szCs w:val="24"/>
              </w:rPr>
            </w:pPr>
            <w:r w:rsidRPr="007712F7">
              <w:rPr>
                <w:rFonts w:ascii="Times New Roman" w:hAnsi="Times New Roman" w:cs="Times New Roman"/>
                <w:sz w:val="24"/>
                <w:szCs w:val="24"/>
              </w:rPr>
              <w:t>лет</w:t>
            </w:r>
          </w:p>
        </w:tc>
        <w:tc>
          <w:tcPr>
            <w:tcW w:w="1318" w:type="dxa"/>
          </w:tcPr>
          <w:p w:rsidR="00160D06" w:rsidRPr="007712F7" w:rsidRDefault="00160D06" w:rsidP="007712F7">
            <w:pPr>
              <w:spacing w:line="276" w:lineRule="auto"/>
              <w:ind w:right="-143"/>
              <w:rPr>
                <w:rFonts w:ascii="Times New Roman" w:hAnsi="Times New Roman" w:cs="Times New Roman"/>
                <w:sz w:val="24"/>
                <w:szCs w:val="24"/>
              </w:rPr>
            </w:pPr>
            <w:r w:rsidRPr="007712F7">
              <w:rPr>
                <w:rFonts w:ascii="Times New Roman" w:hAnsi="Times New Roman" w:cs="Times New Roman"/>
                <w:sz w:val="24"/>
                <w:szCs w:val="24"/>
              </w:rPr>
              <w:t xml:space="preserve">От 30- 39 </w:t>
            </w:r>
          </w:p>
          <w:p w:rsidR="00160D06" w:rsidRPr="007712F7" w:rsidRDefault="00160D06" w:rsidP="007712F7">
            <w:pPr>
              <w:spacing w:line="276" w:lineRule="auto"/>
              <w:ind w:right="-143"/>
              <w:rPr>
                <w:rFonts w:ascii="Times New Roman" w:hAnsi="Times New Roman" w:cs="Times New Roman"/>
                <w:sz w:val="24"/>
                <w:szCs w:val="24"/>
              </w:rPr>
            </w:pPr>
            <w:r w:rsidRPr="007712F7">
              <w:rPr>
                <w:rFonts w:ascii="Times New Roman" w:hAnsi="Times New Roman" w:cs="Times New Roman"/>
                <w:sz w:val="24"/>
                <w:szCs w:val="24"/>
              </w:rPr>
              <w:t>лет</w:t>
            </w:r>
          </w:p>
        </w:tc>
        <w:tc>
          <w:tcPr>
            <w:tcW w:w="1475" w:type="dxa"/>
          </w:tcPr>
          <w:p w:rsidR="00160D06" w:rsidRPr="007712F7" w:rsidRDefault="00160D06" w:rsidP="007712F7">
            <w:pPr>
              <w:spacing w:line="276" w:lineRule="auto"/>
              <w:ind w:right="-143"/>
              <w:rPr>
                <w:rFonts w:ascii="Times New Roman" w:hAnsi="Times New Roman" w:cs="Times New Roman"/>
                <w:sz w:val="24"/>
                <w:szCs w:val="24"/>
              </w:rPr>
            </w:pPr>
            <w:r w:rsidRPr="007712F7">
              <w:rPr>
                <w:rFonts w:ascii="Times New Roman" w:hAnsi="Times New Roman" w:cs="Times New Roman"/>
                <w:sz w:val="24"/>
                <w:szCs w:val="24"/>
              </w:rPr>
              <w:t>От 40 -49 лет</w:t>
            </w:r>
          </w:p>
        </w:tc>
        <w:tc>
          <w:tcPr>
            <w:tcW w:w="1318" w:type="dxa"/>
          </w:tcPr>
          <w:p w:rsidR="00160D06" w:rsidRPr="007712F7" w:rsidRDefault="00160D06" w:rsidP="007712F7">
            <w:pPr>
              <w:spacing w:line="276" w:lineRule="auto"/>
              <w:ind w:right="-143"/>
              <w:rPr>
                <w:rFonts w:ascii="Times New Roman" w:hAnsi="Times New Roman" w:cs="Times New Roman"/>
                <w:sz w:val="24"/>
                <w:szCs w:val="24"/>
              </w:rPr>
            </w:pPr>
            <w:r w:rsidRPr="007712F7">
              <w:rPr>
                <w:rFonts w:ascii="Times New Roman" w:hAnsi="Times New Roman" w:cs="Times New Roman"/>
                <w:sz w:val="24"/>
                <w:szCs w:val="24"/>
              </w:rPr>
              <w:t>От 50 – 54 лет</w:t>
            </w:r>
          </w:p>
        </w:tc>
        <w:tc>
          <w:tcPr>
            <w:tcW w:w="1318" w:type="dxa"/>
          </w:tcPr>
          <w:p w:rsidR="00160D06" w:rsidRPr="007712F7" w:rsidRDefault="00160D06" w:rsidP="007712F7">
            <w:pPr>
              <w:spacing w:line="276" w:lineRule="auto"/>
              <w:ind w:right="-143"/>
              <w:rPr>
                <w:rFonts w:ascii="Times New Roman" w:hAnsi="Times New Roman" w:cs="Times New Roman"/>
                <w:sz w:val="24"/>
                <w:szCs w:val="24"/>
              </w:rPr>
            </w:pPr>
            <w:r w:rsidRPr="007712F7">
              <w:rPr>
                <w:rFonts w:ascii="Times New Roman" w:hAnsi="Times New Roman" w:cs="Times New Roman"/>
                <w:sz w:val="24"/>
                <w:szCs w:val="24"/>
              </w:rPr>
              <w:t>От 55 -59 лет</w:t>
            </w:r>
          </w:p>
        </w:tc>
        <w:tc>
          <w:tcPr>
            <w:tcW w:w="1318" w:type="dxa"/>
          </w:tcPr>
          <w:p w:rsidR="00160D06" w:rsidRPr="007712F7" w:rsidRDefault="00160D06" w:rsidP="007712F7">
            <w:pPr>
              <w:spacing w:line="276" w:lineRule="auto"/>
              <w:ind w:right="-143"/>
              <w:rPr>
                <w:rFonts w:ascii="Times New Roman" w:hAnsi="Times New Roman" w:cs="Times New Roman"/>
                <w:sz w:val="24"/>
                <w:szCs w:val="24"/>
              </w:rPr>
            </w:pPr>
            <w:r w:rsidRPr="007712F7">
              <w:rPr>
                <w:rFonts w:ascii="Times New Roman" w:hAnsi="Times New Roman" w:cs="Times New Roman"/>
                <w:sz w:val="24"/>
                <w:szCs w:val="24"/>
              </w:rPr>
              <w:t>От 60 лет</w:t>
            </w:r>
          </w:p>
        </w:tc>
        <w:tc>
          <w:tcPr>
            <w:tcW w:w="1216" w:type="dxa"/>
          </w:tcPr>
          <w:p w:rsidR="00160D06" w:rsidRPr="007712F7" w:rsidRDefault="00160D06" w:rsidP="007712F7">
            <w:pPr>
              <w:spacing w:line="276" w:lineRule="auto"/>
              <w:ind w:right="-143"/>
              <w:rPr>
                <w:rFonts w:ascii="Times New Roman" w:hAnsi="Times New Roman" w:cs="Times New Roman"/>
                <w:sz w:val="24"/>
                <w:szCs w:val="24"/>
              </w:rPr>
            </w:pPr>
            <w:r w:rsidRPr="007712F7">
              <w:rPr>
                <w:rFonts w:ascii="Times New Roman" w:hAnsi="Times New Roman" w:cs="Times New Roman"/>
                <w:sz w:val="24"/>
                <w:szCs w:val="24"/>
              </w:rPr>
              <w:t>Средн возраст</w:t>
            </w:r>
          </w:p>
        </w:tc>
      </w:tr>
      <w:tr w:rsidR="00160D06" w:rsidRPr="007712F7" w:rsidTr="00445B98">
        <w:tc>
          <w:tcPr>
            <w:tcW w:w="1242" w:type="dxa"/>
          </w:tcPr>
          <w:p w:rsidR="00160D06" w:rsidRPr="007712F7" w:rsidRDefault="00160D06" w:rsidP="007712F7">
            <w:pPr>
              <w:spacing w:line="276" w:lineRule="auto"/>
              <w:ind w:right="-143"/>
              <w:jc w:val="both"/>
              <w:rPr>
                <w:rFonts w:ascii="Times New Roman" w:hAnsi="Times New Roman" w:cs="Times New Roman"/>
                <w:sz w:val="24"/>
                <w:szCs w:val="24"/>
              </w:rPr>
            </w:pPr>
            <w:r w:rsidRPr="007712F7">
              <w:rPr>
                <w:rFonts w:ascii="Times New Roman" w:hAnsi="Times New Roman" w:cs="Times New Roman"/>
                <w:sz w:val="24"/>
                <w:szCs w:val="24"/>
              </w:rPr>
              <w:t>2009-2010</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10 (12%)</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13 (16%)</w:t>
            </w:r>
          </w:p>
        </w:tc>
        <w:tc>
          <w:tcPr>
            <w:tcW w:w="1475"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27 (33%)</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17 (20%)</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11 (13%)</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5 (6%)</w:t>
            </w:r>
          </w:p>
        </w:tc>
        <w:tc>
          <w:tcPr>
            <w:tcW w:w="1216"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41</w:t>
            </w:r>
          </w:p>
        </w:tc>
      </w:tr>
      <w:tr w:rsidR="00160D06" w:rsidRPr="007712F7" w:rsidTr="00445B98">
        <w:tc>
          <w:tcPr>
            <w:tcW w:w="1242" w:type="dxa"/>
          </w:tcPr>
          <w:p w:rsidR="00160D06" w:rsidRPr="007712F7" w:rsidRDefault="00160D06" w:rsidP="007712F7">
            <w:pPr>
              <w:spacing w:line="276" w:lineRule="auto"/>
              <w:ind w:right="-143"/>
              <w:jc w:val="both"/>
              <w:rPr>
                <w:rFonts w:ascii="Times New Roman" w:hAnsi="Times New Roman" w:cs="Times New Roman"/>
                <w:sz w:val="24"/>
                <w:szCs w:val="24"/>
              </w:rPr>
            </w:pPr>
            <w:r w:rsidRPr="007712F7">
              <w:rPr>
                <w:rFonts w:ascii="Times New Roman" w:hAnsi="Times New Roman" w:cs="Times New Roman"/>
                <w:sz w:val="24"/>
                <w:szCs w:val="24"/>
              </w:rPr>
              <w:lastRenderedPageBreak/>
              <w:t>2010-2011</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 xml:space="preserve">10 (12%)                                                                                                                                                                                                                                                                                                                                                                                     </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12 (14%)</w:t>
            </w:r>
          </w:p>
        </w:tc>
        <w:tc>
          <w:tcPr>
            <w:tcW w:w="1475"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23 (27%)</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19 (23%)</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10 (12%)</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10 (12%)</w:t>
            </w:r>
          </w:p>
        </w:tc>
        <w:tc>
          <w:tcPr>
            <w:tcW w:w="1216"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40</w:t>
            </w:r>
          </w:p>
        </w:tc>
      </w:tr>
      <w:tr w:rsidR="00160D06" w:rsidRPr="007712F7" w:rsidTr="00445B98">
        <w:tc>
          <w:tcPr>
            <w:tcW w:w="1242" w:type="dxa"/>
          </w:tcPr>
          <w:p w:rsidR="00160D06" w:rsidRPr="007712F7" w:rsidRDefault="00160D06" w:rsidP="007712F7">
            <w:pPr>
              <w:spacing w:line="276" w:lineRule="auto"/>
              <w:ind w:right="-143"/>
              <w:jc w:val="both"/>
              <w:rPr>
                <w:rFonts w:ascii="Times New Roman" w:hAnsi="Times New Roman" w:cs="Times New Roman"/>
                <w:sz w:val="24"/>
                <w:szCs w:val="24"/>
                <w:lang w:val="en-US"/>
              </w:rPr>
            </w:pPr>
            <w:r w:rsidRPr="007712F7">
              <w:rPr>
                <w:rFonts w:ascii="Times New Roman" w:hAnsi="Times New Roman" w:cs="Times New Roman"/>
                <w:sz w:val="24"/>
                <w:szCs w:val="24"/>
                <w:lang w:val="en-US"/>
              </w:rPr>
              <w:t>2011-2012</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lang w:val="en-US"/>
              </w:rPr>
              <w:t>10</w:t>
            </w:r>
            <w:r w:rsidRPr="007712F7">
              <w:rPr>
                <w:rFonts w:ascii="Times New Roman" w:hAnsi="Times New Roman" w:cs="Times New Roman"/>
                <w:sz w:val="24"/>
                <w:szCs w:val="24"/>
              </w:rPr>
              <w:t xml:space="preserve"> (1</w:t>
            </w:r>
            <w:proofErr w:type="gramStart"/>
            <w:r w:rsidRPr="007712F7">
              <w:rPr>
                <w:rFonts w:ascii="Times New Roman" w:hAnsi="Times New Roman" w:cs="Times New Roman"/>
                <w:sz w:val="24"/>
                <w:szCs w:val="24"/>
              </w:rPr>
              <w:t>,5</w:t>
            </w:r>
            <w:proofErr w:type="gramEnd"/>
            <w:r w:rsidRPr="007712F7">
              <w:rPr>
                <w:rFonts w:ascii="Times New Roman" w:hAnsi="Times New Roman" w:cs="Times New Roman"/>
                <w:sz w:val="24"/>
                <w:szCs w:val="24"/>
              </w:rPr>
              <w:t>%)</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lang w:val="en-US"/>
              </w:rPr>
              <w:t>15</w:t>
            </w:r>
            <w:r w:rsidRPr="007712F7">
              <w:rPr>
                <w:rFonts w:ascii="Times New Roman" w:hAnsi="Times New Roman" w:cs="Times New Roman"/>
                <w:sz w:val="24"/>
                <w:szCs w:val="24"/>
              </w:rPr>
              <w:t xml:space="preserve"> (15</w:t>
            </w:r>
            <w:proofErr w:type="gramStart"/>
            <w:r w:rsidRPr="007712F7">
              <w:rPr>
                <w:rFonts w:ascii="Times New Roman" w:hAnsi="Times New Roman" w:cs="Times New Roman"/>
                <w:sz w:val="24"/>
                <w:szCs w:val="24"/>
              </w:rPr>
              <w:t>,7</w:t>
            </w:r>
            <w:proofErr w:type="gramEnd"/>
            <w:r w:rsidRPr="007712F7">
              <w:rPr>
                <w:rFonts w:ascii="Times New Roman" w:hAnsi="Times New Roman" w:cs="Times New Roman"/>
                <w:sz w:val="24"/>
                <w:szCs w:val="24"/>
              </w:rPr>
              <w:t>%)</w:t>
            </w:r>
          </w:p>
        </w:tc>
        <w:tc>
          <w:tcPr>
            <w:tcW w:w="1475"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lang w:val="en-US"/>
              </w:rPr>
              <w:t>36</w:t>
            </w:r>
            <w:r w:rsidRPr="007712F7">
              <w:rPr>
                <w:rFonts w:ascii="Times New Roman" w:hAnsi="Times New Roman" w:cs="Times New Roman"/>
                <w:sz w:val="24"/>
                <w:szCs w:val="24"/>
              </w:rPr>
              <w:t xml:space="preserve"> (37</w:t>
            </w:r>
            <w:proofErr w:type="gramStart"/>
            <w:r w:rsidRPr="007712F7">
              <w:rPr>
                <w:rFonts w:ascii="Times New Roman" w:hAnsi="Times New Roman" w:cs="Times New Roman"/>
                <w:sz w:val="24"/>
                <w:szCs w:val="24"/>
              </w:rPr>
              <w:t>,8</w:t>
            </w:r>
            <w:proofErr w:type="gramEnd"/>
            <w:r w:rsidRPr="007712F7">
              <w:rPr>
                <w:rFonts w:ascii="Times New Roman" w:hAnsi="Times New Roman" w:cs="Times New Roman"/>
                <w:sz w:val="24"/>
                <w:szCs w:val="24"/>
              </w:rPr>
              <w:t>%)</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lang w:val="en-US"/>
              </w:rPr>
              <w:t>17</w:t>
            </w:r>
            <w:r w:rsidRPr="007712F7">
              <w:rPr>
                <w:rFonts w:ascii="Times New Roman" w:hAnsi="Times New Roman" w:cs="Times New Roman"/>
                <w:sz w:val="24"/>
                <w:szCs w:val="24"/>
              </w:rPr>
              <w:t xml:space="preserve"> (17</w:t>
            </w:r>
            <w:proofErr w:type="gramStart"/>
            <w:r w:rsidRPr="007712F7">
              <w:rPr>
                <w:rFonts w:ascii="Times New Roman" w:hAnsi="Times New Roman" w:cs="Times New Roman"/>
                <w:sz w:val="24"/>
                <w:szCs w:val="24"/>
              </w:rPr>
              <w:t>,8</w:t>
            </w:r>
            <w:proofErr w:type="gramEnd"/>
            <w:r w:rsidRPr="007712F7">
              <w:rPr>
                <w:rFonts w:ascii="Times New Roman" w:hAnsi="Times New Roman" w:cs="Times New Roman"/>
                <w:sz w:val="24"/>
                <w:szCs w:val="24"/>
              </w:rPr>
              <w:t>%)</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lang w:val="en-US"/>
              </w:rPr>
              <w:t>10</w:t>
            </w:r>
            <w:r w:rsidRPr="007712F7">
              <w:rPr>
                <w:rFonts w:ascii="Times New Roman" w:hAnsi="Times New Roman" w:cs="Times New Roman"/>
                <w:sz w:val="24"/>
                <w:szCs w:val="24"/>
              </w:rPr>
              <w:t xml:space="preserve"> (10</w:t>
            </w:r>
            <w:proofErr w:type="gramStart"/>
            <w:r w:rsidRPr="007712F7">
              <w:rPr>
                <w:rFonts w:ascii="Times New Roman" w:hAnsi="Times New Roman" w:cs="Times New Roman"/>
                <w:sz w:val="24"/>
                <w:szCs w:val="24"/>
              </w:rPr>
              <w:t>,5</w:t>
            </w:r>
            <w:proofErr w:type="gramEnd"/>
            <w:r w:rsidRPr="007712F7">
              <w:rPr>
                <w:rFonts w:ascii="Times New Roman" w:hAnsi="Times New Roman" w:cs="Times New Roman"/>
                <w:sz w:val="24"/>
                <w:szCs w:val="24"/>
              </w:rPr>
              <w:t>%)</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lang w:val="en-US"/>
              </w:rPr>
              <w:t>8</w:t>
            </w:r>
            <w:r w:rsidRPr="007712F7">
              <w:rPr>
                <w:rFonts w:ascii="Times New Roman" w:hAnsi="Times New Roman" w:cs="Times New Roman"/>
                <w:sz w:val="24"/>
                <w:szCs w:val="24"/>
              </w:rPr>
              <w:t xml:space="preserve"> (8</w:t>
            </w:r>
            <w:proofErr w:type="gramStart"/>
            <w:r w:rsidRPr="007712F7">
              <w:rPr>
                <w:rFonts w:ascii="Times New Roman" w:hAnsi="Times New Roman" w:cs="Times New Roman"/>
                <w:sz w:val="24"/>
                <w:szCs w:val="24"/>
              </w:rPr>
              <w:t>,4</w:t>
            </w:r>
            <w:proofErr w:type="gramEnd"/>
            <w:r w:rsidRPr="007712F7">
              <w:rPr>
                <w:rFonts w:ascii="Times New Roman" w:hAnsi="Times New Roman" w:cs="Times New Roman"/>
                <w:sz w:val="24"/>
                <w:szCs w:val="24"/>
              </w:rPr>
              <w:t>%)</w:t>
            </w:r>
          </w:p>
        </w:tc>
        <w:tc>
          <w:tcPr>
            <w:tcW w:w="1216" w:type="dxa"/>
          </w:tcPr>
          <w:p w:rsidR="00160D06" w:rsidRPr="007712F7" w:rsidRDefault="00160D06" w:rsidP="007712F7">
            <w:pPr>
              <w:spacing w:line="276" w:lineRule="auto"/>
              <w:ind w:right="-143"/>
              <w:jc w:val="center"/>
              <w:rPr>
                <w:rFonts w:ascii="Times New Roman" w:hAnsi="Times New Roman" w:cs="Times New Roman"/>
                <w:sz w:val="24"/>
                <w:szCs w:val="24"/>
                <w:lang w:val="en-US"/>
              </w:rPr>
            </w:pPr>
            <w:r w:rsidRPr="007712F7">
              <w:rPr>
                <w:rFonts w:ascii="Times New Roman" w:hAnsi="Times New Roman" w:cs="Times New Roman"/>
                <w:sz w:val="24"/>
                <w:szCs w:val="24"/>
                <w:lang w:val="en-US"/>
              </w:rPr>
              <w:t>41.2</w:t>
            </w:r>
          </w:p>
        </w:tc>
      </w:tr>
      <w:tr w:rsidR="00160D06" w:rsidRPr="007712F7" w:rsidTr="00445B98">
        <w:tc>
          <w:tcPr>
            <w:tcW w:w="1242" w:type="dxa"/>
          </w:tcPr>
          <w:p w:rsidR="00160D06" w:rsidRPr="007712F7" w:rsidRDefault="00160D06" w:rsidP="007712F7">
            <w:pPr>
              <w:spacing w:line="276" w:lineRule="auto"/>
              <w:ind w:right="-143"/>
              <w:jc w:val="both"/>
              <w:rPr>
                <w:rFonts w:ascii="Times New Roman" w:hAnsi="Times New Roman" w:cs="Times New Roman"/>
                <w:sz w:val="24"/>
                <w:szCs w:val="24"/>
              </w:rPr>
            </w:pPr>
            <w:r w:rsidRPr="007712F7">
              <w:rPr>
                <w:rFonts w:ascii="Times New Roman" w:hAnsi="Times New Roman" w:cs="Times New Roman"/>
                <w:sz w:val="24"/>
                <w:szCs w:val="24"/>
              </w:rPr>
              <w:t>2012-2013</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3</w:t>
            </w:r>
            <w:r w:rsidR="008F3647" w:rsidRPr="007712F7">
              <w:rPr>
                <w:rFonts w:ascii="Times New Roman" w:hAnsi="Times New Roman" w:cs="Times New Roman"/>
                <w:sz w:val="24"/>
                <w:szCs w:val="24"/>
              </w:rPr>
              <w:t xml:space="preserve"> (3,4%)</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15</w:t>
            </w:r>
            <w:r w:rsidR="008F3647" w:rsidRPr="007712F7">
              <w:rPr>
                <w:rFonts w:ascii="Times New Roman" w:hAnsi="Times New Roman" w:cs="Times New Roman"/>
                <w:sz w:val="24"/>
                <w:szCs w:val="24"/>
              </w:rPr>
              <w:t xml:space="preserve">  (17,2%)</w:t>
            </w:r>
          </w:p>
        </w:tc>
        <w:tc>
          <w:tcPr>
            <w:tcW w:w="1475"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25</w:t>
            </w:r>
            <w:r w:rsidR="008F3647" w:rsidRPr="007712F7">
              <w:rPr>
                <w:rFonts w:ascii="Times New Roman" w:hAnsi="Times New Roman" w:cs="Times New Roman"/>
                <w:sz w:val="24"/>
                <w:szCs w:val="24"/>
              </w:rPr>
              <w:t xml:space="preserve"> (28,7%)</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25</w:t>
            </w:r>
            <w:r w:rsidR="008F3647" w:rsidRPr="007712F7">
              <w:rPr>
                <w:rFonts w:ascii="Times New Roman" w:hAnsi="Times New Roman" w:cs="Times New Roman"/>
                <w:sz w:val="24"/>
                <w:szCs w:val="24"/>
              </w:rPr>
              <w:t xml:space="preserve"> (28,7)</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12</w:t>
            </w:r>
            <w:r w:rsidR="008F3647" w:rsidRPr="007712F7">
              <w:rPr>
                <w:rFonts w:ascii="Times New Roman" w:hAnsi="Times New Roman" w:cs="Times New Roman"/>
                <w:sz w:val="24"/>
                <w:szCs w:val="24"/>
              </w:rPr>
              <w:t xml:space="preserve"> (13,7%)</w:t>
            </w:r>
          </w:p>
        </w:tc>
        <w:tc>
          <w:tcPr>
            <w:tcW w:w="1318"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7</w:t>
            </w:r>
            <w:r w:rsidR="008F3647" w:rsidRPr="007712F7">
              <w:rPr>
                <w:rFonts w:ascii="Times New Roman" w:hAnsi="Times New Roman" w:cs="Times New Roman"/>
                <w:sz w:val="24"/>
                <w:szCs w:val="24"/>
              </w:rPr>
              <w:t xml:space="preserve"> (8,0%) </w:t>
            </w:r>
          </w:p>
        </w:tc>
        <w:tc>
          <w:tcPr>
            <w:tcW w:w="1216" w:type="dxa"/>
          </w:tcPr>
          <w:p w:rsidR="00160D06" w:rsidRPr="007712F7" w:rsidRDefault="00160D06" w:rsidP="007712F7">
            <w:pPr>
              <w:spacing w:line="276" w:lineRule="auto"/>
              <w:ind w:right="-143"/>
              <w:jc w:val="center"/>
              <w:rPr>
                <w:rFonts w:ascii="Times New Roman" w:hAnsi="Times New Roman" w:cs="Times New Roman"/>
                <w:sz w:val="24"/>
                <w:szCs w:val="24"/>
              </w:rPr>
            </w:pPr>
            <w:r w:rsidRPr="007712F7">
              <w:rPr>
                <w:rFonts w:ascii="Times New Roman" w:hAnsi="Times New Roman" w:cs="Times New Roman"/>
                <w:sz w:val="24"/>
                <w:szCs w:val="24"/>
              </w:rPr>
              <w:t>41</w:t>
            </w:r>
          </w:p>
        </w:tc>
      </w:tr>
    </w:tbl>
    <w:p w:rsidR="00160D06" w:rsidRPr="007712F7" w:rsidRDefault="00160D06" w:rsidP="007712F7">
      <w:pPr>
        <w:shd w:val="clear" w:color="auto" w:fill="FFFFFF"/>
        <w:spacing w:line="276" w:lineRule="auto"/>
        <w:rPr>
          <w:rFonts w:ascii="Times New Roman" w:hAnsi="Times New Roman" w:cs="Times New Roman"/>
          <w:b/>
          <w:bCs/>
          <w:sz w:val="24"/>
          <w:szCs w:val="24"/>
        </w:rPr>
      </w:pPr>
    </w:p>
    <w:p w:rsidR="00160D06" w:rsidRPr="007712F7" w:rsidRDefault="00160D06" w:rsidP="007712F7">
      <w:pPr>
        <w:shd w:val="clear" w:color="auto" w:fill="FFFFFF"/>
        <w:spacing w:line="276" w:lineRule="auto"/>
        <w:rPr>
          <w:rFonts w:ascii="Times New Roman" w:hAnsi="Times New Roman" w:cs="Times New Roman"/>
          <w:b/>
          <w:bCs/>
          <w:sz w:val="24"/>
          <w:szCs w:val="24"/>
        </w:rPr>
      </w:pPr>
      <w:r w:rsidRPr="007712F7">
        <w:rPr>
          <w:rFonts w:ascii="Times New Roman" w:hAnsi="Times New Roman" w:cs="Times New Roman"/>
          <w:b/>
          <w:bCs/>
          <w:sz w:val="24"/>
          <w:szCs w:val="24"/>
        </w:rPr>
        <w:t xml:space="preserve">  Аттестация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160D06" w:rsidRPr="007712F7" w:rsidTr="008F3647">
        <w:tc>
          <w:tcPr>
            <w:tcW w:w="1914" w:type="dxa"/>
            <w:vMerge w:val="restart"/>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Год</w:t>
            </w:r>
          </w:p>
        </w:tc>
        <w:tc>
          <w:tcPr>
            <w:tcW w:w="7657" w:type="dxa"/>
            <w:gridSpan w:val="4"/>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Всего</w:t>
            </w:r>
          </w:p>
        </w:tc>
      </w:tr>
      <w:tr w:rsidR="00160D06" w:rsidRPr="007712F7" w:rsidTr="008F3647">
        <w:tc>
          <w:tcPr>
            <w:tcW w:w="1914" w:type="dxa"/>
            <w:vMerge/>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Базовая</w:t>
            </w:r>
          </w:p>
        </w:tc>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Вторая</w:t>
            </w:r>
          </w:p>
        </w:tc>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Первая</w:t>
            </w:r>
          </w:p>
        </w:tc>
        <w:tc>
          <w:tcPr>
            <w:tcW w:w="191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Высшая</w:t>
            </w:r>
          </w:p>
        </w:tc>
      </w:tr>
      <w:tr w:rsidR="00160D06" w:rsidRPr="007712F7" w:rsidTr="008F3647">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2009-2010</w:t>
            </w:r>
          </w:p>
        </w:tc>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6-7,2%</w:t>
            </w:r>
          </w:p>
        </w:tc>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16-19,2%</w:t>
            </w:r>
          </w:p>
        </w:tc>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37-44,5%</w:t>
            </w:r>
          </w:p>
        </w:tc>
        <w:tc>
          <w:tcPr>
            <w:tcW w:w="191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26-31,3%</w:t>
            </w:r>
          </w:p>
        </w:tc>
      </w:tr>
      <w:tr w:rsidR="00160D06" w:rsidRPr="007712F7" w:rsidTr="008F3647">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2010-2011</w:t>
            </w:r>
          </w:p>
        </w:tc>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12 -14,2%</w:t>
            </w:r>
          </w:p>
        </w:tc>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7-8,3%</w:t>
            </w:r>
          </w:p>
        </w:tc>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37-44%</w:t>
            </w:r>
          </w:p>
        </w:tc>
        <w:tc>
          <w:tcPr>
            <w:tcW w:w="191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28-33,3%</w:t>
            </w:r>
          </w:p>
        </w:tc>
      </w:tr>
      <w:tr w:rsidR="00160D06" w:rsidRPr="007712F7" w:rsidTr="008F3647">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2011-2012</w:t>
            </w:r>
          </w:p>
        </w:tc>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10-10,5%</w:t>
            </w:r>
          </w:p>
        </w:tc>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9-9,4%</w:t>
            </w:r>
          </w:p>
        </w:tc>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42-44,2%</w:t>
            </w:r>
          </w:p>
        </w:tc>
        <w:tc>
          <w:tcPr>
            <w:tcW w:w="191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34-35,7%</w:t>
            </w:r>
          </w:p>
        </w:tc>
      </w:tr>
      <w:tr w:rsidR="00160D06" w:rsidRPr="007712F7" w:rsidTr="008F3647">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2012-2013</w:t>
            </w:r>
          </w:p>
        </w:tc>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10</w:t>
            </w:r>
            <w:r w:rsidR="008F3647" w:rsidRPr="007712F7">
              <w:rPr>
                <w:rFonts w:ascii="Times New Roman" w:hAnsi="Times New Roman" w:cs="Times New Roman"/>
                <w:sz w:val="24"/>
                <w:szCs w:val="24"/>
              </w:rPr>
              <w:t>- 11,4%</w:t>
            </w:r>
          </w:p>
        </w:tc>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6</w:t>
            </w:r>
            <w:r w:rsidR="008F3647" w:rsidRPr="007712F7">
              <w:rPr>
                <w:rFonts w:ascii="Times New Roman" w:hAnsi="Times New Roman" w:cs="Times New Roman"/>
                <w:sz w:val="24"/>
                <w:szCs w:val="24"/>
              </w:rPr>
              <w:t>- 6,89%</w:t>
            </w:r>
          </w:p>
        </w:tc>
        <w:tc>
          <w:tcPr>
            <w:tcW w:w="1914"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42</w:t>
            </w:r>
            <w:r w:rsidR="008F3647" w:rsidRPr="007712F7">
              <w:rPr>
                <w:rFonts w:ascii="Times New Roman" w:hAnsi="Times New Roman" w:cs="Times New Roman"/>
                <w:sz w:val="24"/>
                <w:szCs w:val="24"/>
              </w:rPr>
              <w:t>- 48,2%</w:t>
            </w:r>
          </w:p>
        </w:tc>
        <w:tc>
          <w:tcPr>
            <w:tcW w:w="191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29</w:t>
            </w:r>
            <w:r w:rsidR="008F3647" w:rsidRPr="007712F7">
              <w:rPr>
                <w:rFonts w:ascii="Times New Roman" w:hAnsi="Times New Roman" w:cs="Times New Roman"/>
                <w:sz w:val="24"/>
                <w:szCs w:val="24"/>
              </w:rPr>
              <w:t xml:space="preserve"> -33,3%</w:t>
            </w:r>
          </w:p>
        </w:tc>
      </w:tr>
    </w:tbl>
    <w:p w:rsidR="00160D06" w:rsidRPr="007712F7" w:rsidRDefault="00160D06" w:rsidP="007712F7">
      <w:pPr>
        <w:pStyle w:val="a7"/>
        <w:spacing w:before="0" w:after="0" w:line="276" w:lineRule="auto"/>
        <w:ind w:right="-5"/>
        <w:rPr>
          <w:b/>
          <w:bCs/>
        </w:rPr>
      </w:pPr>
      <w:r w:rsidRPr="007712F7">
        <w:rPr>
          <w:b/>
          <w:bCs/>
        </w:rPr>
        <w:t>Повышение квалификации педагогических кадров</w:t>
      </w:r>
    </w:p>
    <w:tbl>
      <w:tblPr>
        <w:tblW w:w="5332"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6"/>
        <w:gridCol w:w="576"/>
        <w:gridCol w:w="502"/>
        <w:gridCol w:w="925"/>
        <w:gridCol w:w="492"/>
        <w:gridCol w:w="741"/>
        <w:gridCol w:w="892"/>
        <w:gridCol w:w="974"/>
        <w:gridCol w:w="990"/>
        <w:gridCol w:w="1135"/>
        <w:gridCol w:w="1064"/>
        <w:gridCol w:w="1360"/>
      </w:tblGrid>
      <w:tr w:rsidR="00445B98" w:rsidRPr="00445B98" w:rsidTr="00445B98">
        <w:trPr>
          <w:trHeight w:val="962"/>
        </w:trPr>
        <w:tc>
          <w:tcPr>
            <w:tcW w:w="555" w:type="pct"/>
            <w:gridSpan w:val="2"/>
          </w:tcPr>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Перепод-</w:t>
            </w:r>
          </w:p>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готовка</w:t>
            </w:r>
          </w:p>
        </w:tc>
        <w:tc>
          <w:tcPr>
            <w:tcW w:w="699" w:type="pct"/>
            <w:gridSpan w:val="2"/>
          </w:tcPr>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Фундамент</w:t>
            </w:r>
          </w:p>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курсы</w:t>
            </w:r>
          </w:p>
        </w:tc>
        <w:tc>
          <w:tcPr>
            <w:tcW w:w="604" w:type="pct"/>
            <w:gridSpan w:val="2"/>
          </w:tcPr>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Проблемные</w:t>
            </w:r>
          </w:p>
        </w:tc>
        <w:tc>
          <w:tcPr>
            <w:tcW w:w="437" w:type="pct"/>
          </w:tcPr>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Дистанцион.</w:t>
            </w:r>
          </w:p>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курсы</w:t>
            </w:r>
          </w:p>
        </w:tc>
        <w:tc>
          <w:tcPr>
            <w:tcW w:w="477" w:type="pct"/>
          </w:tcPr>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За преде-</w:t>
            </w:r>
          </w:p>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лы Р</w:t>
            </w:r>
            <w:proofErr w:type="gramStart"/>
            <w:r w:rsidRPr="00445B98">
              <w:rPr>
                <w:rFonts w:ascii="Times New Roman" w:hAnsi="Times New Roman" w:cs="Times New Roman"/>
                <w:b/>
                <w:bCs/>
                <w:sz w:val="22"/>
                <w:szCs w:val="22"/>
              </w:rPr>
              <w:t>С(</w:t>
            </w:r>
            <w:proofErr w:type="gramEnd"/>
            <w:r w:rsidRPr="00445B98">
              <w:rPr>
                <w:rFonts w:ascii="Times New Roman" w:hAnsi="Times New Roman" w:cs="Times New Roman"/>
                <w:b/>
                <w:bCs/>
                <w:sz w:val="22"/>
                <w:szCs w:val="22"/>
              </w:rPr>
              <w:t>Я)</w:t>
            </w:r>
          </w:p>
          <w:p w:rsidR="00160D06" w:rsidRPr="00445B98" w:rsidRDefault="00160D06" w:rsidP="007712F7">
            <w:pPr>
              <w:spacing w:line="276" w:lineRule="auto"/>
              <w:jc w:val="both"/>
              <w:rPr>
                <w:rFonts w:ascii="Times New Roman" w:hAnsi="Times New Roman" w:cs="Times New Roman"/>
                <w:b/>
                <w:bCs/>
                <w:sz w:val="22"/>
                <w:szCs w:val="22"/>
              </w:rPr>
            </w:pPr>
          </w:p>
        </w:tc>
        <w:tc>
          <w:tcPr>
            <w:tcW w:w="485" w:type="pct"/>
          </w:tcPr>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Всего</w:t>
            </w:r>
          </w:p>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педагогов</w:t>
            </w:r>
          </w:p>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по школе</w:t>
            </w:r>
          </w:p>
        </w:tc>
        <w:tc>
          <w:tcPr>
            <w:tcW w:w="556" w:type="pct"/>
          </w:tcPr>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Колич.</w:t>
            </w:r>
          </w:p>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прошедших</w:t>
            </w:r>
          </w:p>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курсы</w:t>
            </w:r>
          </w:p>
        </w:tc>
        <w:tc>
          <w:tcPr>
            <w:tcW w:w="521" w:type="pct"/>
          </w:tcPr>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w:t>
            </w:r>
          </w:p>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соотнош.</w:t>
            </w:r>
          </w:p>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прошед.</w:t>
            </w:r>
          </w:p>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 xml:space="preserve">  курсы</w:t>
            </w:r>
          </w:p>
        </w:tc>
        <w:tc>
          <w:tcPr>
            <w:tcW w:w="668" w:type="pct"/>
          </w:tcPr>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Учебный</w:t>
            </w:r>
          </w:p>
          <w:p w:rsidR="00160D06" w:rsidRPr="00445B98" w:rsidRDefault="00160D06" w:rsidP="007712F7">
            <w:pPr>
              <w:spacing w:line="276" w:lineRule="auto"/>
              <w:jc w:val="both"/>
              <w:rPr>
                <w:rFonts w:ascii="Times New Roman" w:hAnsi="Times New Roman" w:cs="Times New Roman"/>
                <w:b/>
                <w:bCs/>
                <w:sz w:val="22"/>
                <w:szCs w:val="22"/>
              </w:rPr>
            </w:pPr>
            <w:r w:rsidRPr="00445B98">
              <w:rPr>
                <w:rFonts w:ascii="Times New Roman" w:hAnsi="Times New Roman" w:cs="Times New Roman"/>
                <w:b/>
                <w:bCs/>
                <w:sz w:val="22"/>
                <w:szCs w:val="22"/>
              </w:rPr>
              <w:t>год</w:t>
            </w:r>
          </w:p>
        </w:tc>
      </w:tr>
      <w:tr w:rsidR="00445B98" w:rsidRPr="00445B98" w:rsidTr="00445B98">
        <w:tc>
          <w:tcPr>
            <w:tcW w:w="273" w:type="pct"/>
          </w:tcPr>
          <w:p w:rsidR="00160D06" w:rsidRPr="00445B98" w:rsidRDefault="00160D06" w:rsidP="007712F7">
            <w:pPr>
              <w:spacing w:line="276" w:lineRule="auto"/>
              <w:jc w:val="center"/>
              <w:rPr>
                <w:rFonts w:ascii="Times New Roman" w:hAnsi="Times New Roman" w:cs="Times New Roman"/>
                <w:b/>
                <w:bCs/>
                <w:sz w:val="22"/>
                <w:szCs w:val="22"/>
              </w:rPr>
            </w:pPr>
            <w:r w:rsidRPr="00445B98">
              <w:rPr>
                <w:rFonts w:ascii="Times New Roman" w:hAnsi="Times New Roman" w:cs="Times New Roman"/>
                <w:b/>
                <w:bCs/>
                <w:sz w:val="22"/>
                <w:szCs w:val="22"/>
              </w:rPr>
              <w:t>Чел</w:t>
            </w:r>
          </w:p>
        </w:tc>
        <w:tc>
          <w:tcPr>
            <w:tcW w:w="282" w:type="pct"/>
          </w:tcPr>
          <w:p w:rsidR="00160D06" w:rsidRPr="00445B98" w:rsidRDefault="00160D06" w:rsidP="007712F7">
            <w:pPr>
              <w:spacing w:line="276" w:lineRule="auto"/>
              <w:jc w:val="center"/>
              <w:rPr>
                <w:rFonts w:ascii="Times New Roman" w:hAnsi="Times New Roman" w:cs="Times New Roman"/>
                <w:b/>
                <w:bCs/>
                <w:sz w:val="22"/>
                <w:szCs w:val="22"/>
              </w:rPr>
            </w:pPr>
            <w:r w:rsidRPr="00445B98">
              <w:rPr>
                <w:rFonts w:ascii="Times New Roman" w:hAnsi="Times New Roman" w:cs="Times New Roman"/>
                <w:b/>
                <w:bCs/>
                <w:sz w:val="22"/>
                <w:szCs w:val="22"/>
              </w:rPr>
              <w:t>%</w:t>
            </w:r>
          </w:p>
        </w:tc>
        <w:tc>
          <w:tcPr>
            <w:tcW w:w="246" w:type="pct"/>
          </w:tcPr>
          <w:p w:rsidR="00160D06" w:rsidRPr="00445B98" w:rsidRDefault="00160D06" w:rsidP="007712F7">
            <w:pPr>
              <w:spacing w:line="276" w:lineRule="auto"/>
              <w:jc w:val="center"/>
              <w:rPr>
                <w:rFonts w:ascii="Times New Roman" w:hAnsi="Times New Roman" w:cs="Times New Roman"/>
                <w:b/>
                <w:bCs/>
                <w:sz w:val="22"/>
                <w:szCs w:val="22"/>
              </w:rPr>
            </w:pPr>
            <w:r w:rsidRPr="00445B98">
              <w:rPr>
                <w:rFonts w:ascii="Times New Roman" w:hAnsi="Times New Roman" w:cs="Times New Roman"/>
                <w:b/>
                <w:bCs/>
                <w:sz w:val="22"/>
                <w:szCs w:val="22"/>
              </w:rPr>
              <w:t>чел</w:t>
            </w:r>
          </w:p>
        </w:tc>
        <w:tc>
          <w:tcPr>
            <w:tcW w:w="452" w:type="pct"/>
          </w:tcPr>
          <w:p w:rsidR="00160D06" w:rsidRPr="00445B98" w:rsidRDefault="00160D06" w:rsidP="007712F7">
            <w:pPr>
              <w:spacing w:line="276" w:lineRule="auto"/>
              <w:jc w:val="center"/>
              <w:rPr>
                <w:rFonts w:ascii="Times New Roman" w:hAnsi="Times New Roman" w:cs="Times New Roman"/>
                <w:b/>
                <w:bCs/>
                <w:sz w:val="22"/>
                <w:szCs w:val="22"/>
              </w:rPr>
            </w:pPr>
            <w:r w:rsidRPr="00445B98">
              <w:rPr>
                <w:rFonts w:ascii="Times New Roman" w:hAnsi="Times New Roman" w:cs="Times New Roman"/>
                <w:b/>
                <w:bCs/>
                <w:sz w:val="22"/>
                <w:szCs w:val="22"/>
              </w:rPr>
              <w:t>%</w:t>
            </w:r>
          </w:p>
        </w:tc>
        <w:tc>
          <w:tcPr>
            <w:tcW w:w="241" w:type="pct"/>
          </w:tcPr>
          <w:p w:rsidR="00160D06" w:rsidRPr="00445B98" w:rsidRDefault="00160D06" w:rsidP="007712F7">
            <w:pPr>
              <w:spacing w:line="276" w:lineRule="auto"/>
              <w:jc w:val="center"/>
              <w:rPr>
                <w:rFonts w:ascii="Times New Roman" w:hAnsi="Times New Roman" w:cs="Times New Roman"/>
                <w:b/>
                <w:bCs/>
                <w:sz w:val="22"/>
                <w:szCs w:val="22"/>
              </w:rPr>
            </w:pPr>
            <w:r w:rsidRPr="00445B98">
              <w:rPr>
                <w:rFonts w:ascii="Times New Roman" w:hAnsi="Times New Roman" w:cs="Times New Roman"/>
                <w:b/>
                <w:bCs/>
                <w:sz w:val="22"/>
                <w:szCs w:val="22"/>
              </w:rPr>
              <w:t>Чел</w:t>
            </w:r>
          </w:p>
        </w:tc>
        <w:tc>
          <w:tcPr>
            <w:tcW w:w="363" w:type="pct"/>
          </w:tcPr>
          <w:p w:rsidR="00160D06" w:rsidRPr="00445B98" w:rsidRDefault="00160D06" w:rsidP="007712F7">
            <w:pPr>
              <w:spacing w:line="276" w:lineRule="auto"/>
              <w:jc w:val="center"/>
              <w:rPr>
                <w:rFonts w:ascii="Times New Roman" w:hAnsi="Times New Roman" w:cs="Times New Roman"/>
                <w:b/>
                <w:bCs/>
                <w:sz w:val="22"/>
                <w:szCs w:val="22"/>
              </w:rPr>
            </w:pPr>
            <w:r w:rsidRPr="00445B98">
              <w:rPr>
                <w:rFonts w:ascii="Times New Roman" w:hAnsi="Times New Roman" w:cs="Times New Roman"/>
                <w:b/>
                <w:bCs/>
                <w:sz w:val="22"/>
                <w:szCs w:val="22"/>
              </w:rPr>
              <w:t>%</w:t>
            </w:r>
          </w:p>
        </w:tc>
        <w:tc>
          <w:tcPr>
            <w:tcW w:w="437" w:type="pct"/>
          </w:tcPr>
          <w:p w:rsidR="00160D06" w:rsidRPr="00445B98" w:rsidRDefault="00160D06" w:rsidP="007712F7">
            <w:pPr>
              <w:spacing w:line="276" w:lineRule="auto"/>
              <w:jc w:val="center"/>
              <w:rPr>
                <w:rFonts w:ascii="Times New Roman" w:hAnsi="Times New Roman" w:cs="Times New Roman"/>
                <w:b/>
                <w:bCs/>
                <w:sz w:val="22"/>
                <w:szCs w:val="22"/>
              </w:rPr>
            </w:pPr>
            <w:r w:rsidRPr="00445B98">
              <w:rPr>
                <w:rFonts w:ascii="Times New Roman" w:hAnsi="Times New Roman" w:cs="Times New Roman"/>
                <w:b/>
                <w:bCs/>
                <w:sz w:val="22"/>
                <w:szCs w:val="22"/>
              </w:rPr>
              <w:t>Чел.</w:t>
            </w:r>
          </w:p>
        </w:tc>
        <w:tc>
          <w:tcPr>
            <w:tcW w:w="477" w:type="pct"/>
          </w:tcPr>
          <w:p w:rsidR="00160D06" w:rsidRPr="00445B98" w:rsidRDefault="00160D06" w:rsidP="007712F7">
            <w:pPr>
              <w:spacing w:line="276" w:lineRule="auto"/>
              <w:jc w:val="center"/>
              <w:rPr>
                <w:rFonts w:ascii="Times New Roman" w:hAnsi="Times New Roman" w:cs="Times New Roman"/>
                <w:b/>
                <w:bCs/>
                <w:sz w:val="22"/>
                <w:szCs w:val="22"/>
              </w:rPr>
            </w:pPr>
            <w:r w:rsidRPr="00445B98">
              <w:rPr>
                <w:rFonts w:ascii="Times New Roman" w:hAnsi="Times New Roman" w:cs="Times New Roman"/>
                <w:b/>
                <w:bCs/>
                <w:sz w:val="22"/>
                <w:szCs w:val="22"/>
              </w:rPr>
              <w:t>Чел.</w:t>
            </w:r>
          </w:p>
        </w:tc>
        <w:tc>
          <w:tcPr>
            <w:tcW w:w="485" w:type="pct"/>
          </w:tcPr>
          <w:p w:rsidR="00160D06" w:rsidRPr="00445B98" w:rsidRDefault="00160D06" w:rsidP="007712F7">
            <w:pPr>
              <w:spacing w:line="276" w:lineRule="auto"/>
              <w:jc w:val="center"/>
              <w:rPr>
                <w:rFonts w:ascii="Times New Roman" w:hAnsi="Times New Roman" w:cs="Times New Roman"/>
                <w:b/>
                <w:bCs/>
                <w:sz w:val="22"/>
                <w:szCs w:val="22"/>
              </w:rPr>
            </w:pPr>
            <w:r w:rsidRPr="00445B98">
              <w:rPr>
                <w:rFonts w:ascii="Times New Roman" w:hAnsi="Times New Roman" w:cs="Times New Roman"/>
                <w:b/>
                <w:bCs/>
                <w:sz w:val="22"/>
                <w:szCs w:val="22"/>
              </w:rPr>
              <w:t>чел</w:t>
            </w:r>
          </w:p>
        </w:tc>
        <w:tc>
          <w:tcPr>
            <w:tcW w:w="556" w:type="pct"/>
          </w:tcPr>
          <w:p w:rsidR="00160D06" w:rsidRPr="00445B98" w:rsidRDefault="00160D06" w:rsidP="007712F7">
            <w:pPr>
              <w:spacing w:line="276" w:lineRule="auto"/>
              <w:jc w:val="center"/>
              <w:rPr>
                <w:rFonts w:ascii="Times New Roman" w:hAnsi="Times New Roman" w:cs="Times New Roman"/>
                <w:b/>
                <w:bCs/>
                <w:sz w:val="22"/>
                <w:szCs w:val="22"/>
              </w:rPr>
            </w:pPr>
            <w:r w:rsidRPr="00445B98">
              <w:rPr>
                <w:rFonts w:ascii="Times New Roman" w:hAnsi="Times New Roman" w:cs="Times New Roman"/>
                <w:b/>
                <w:bCs/>
                <w:sz w:val="22"/>
                <w:szCs w:val="22"/>
              </w:rPr>
              <w:t>Чел</w:t>
            </w:r>
          </w:p>
          <w:p w:rsidR="00160D06" w:rsidRPr="00445B98" w:rsidRDefault="00160D06" w:rsidP="007712F7">
            <w:pPr>
              <w:spacing w:line="276" w:lineRule="auto"/>
              <w:jc w:val="center"/>
              <w:rPr>
                <w:rFonts w:ascii="Times New Roman" w:hAnsi="Times New Roman" w:cs="Times New Roman"/>
                <w:b/>
                <w:bCs/>
                <w:sz w:val="22"/>
                <w:szCs w:val="22"/>
              </w:rPr>
            </w:pPr>
          </w:p>
        </w:tc>
        <w:tc>
          <w:tcPr>
            <w:tcW w:w="521" w:type="pct"/>
          </w:tcPr>
          <w:p w:rsidR="00160D06" w:rsidRPr="00445B98" w:rsidRDefault="00160D06" w:rsidP="007712F7">
            <w:pPr>
              <w:spacing w:line="276" w:lineRule="auto"/>
              <w:jc w:val="center"/>
              <w:rPr>
                <w:rFonts w:ascii="Times New Roman" w:hAnsi="Times New Roman" w:cs="Times New Roman"/>
                <w:b/>
                <w:bCs/>
                <w:sz w:val="22"/>
                <w:szCs w:val="22"/>
              </w:rPr>
            </w:pPr>
            <w:r w:rsidRPr="00445B98">
              <w:rPr>
                <w:rFonts w:ascii="Times New Roman" w:hAnsi="Times New Roman" w:cs="Times New Roman"/>
                <w:b/>
                <w:bCs/>
                <w:sz w:val="22"/>
                <w:szCs w:val="22"/>
              </w:rPr>
              <w:t>%</w:t>
            </w:r>
          </w:p>
        </w:tc>
        <w:tc>
          <w:tcPr>
            <w:tcW w:w="668" w:type="pct"/>
          </w:tcPr>
          <w:p w:rsidR="00160D06" w:rsidRPr="00445B98" w:rsidRDefault="00160D06" w:rsidP="007712F7">
            <w:pPr>
              <w:spacing w:line="276" w:lineRule="auto"/>
              <w:jc w:val="center"/>
              <w:rPr>
                <w:rFonts w:ascii="Times New Roman" w:hAnsi="Times New Roman" w:cs="Times New Roman"/>
                <w:b/>
                <w:bCs/>
                <w:sz w:val="22"/>
                <w:szCs w:val="22"/>
              </w:rPr>
            </w:pPr>
            <w:r w:rsidRPr="00445B98">
              <w:rPr>
                <w:rFonts w:ascii="Times New Roman" w:hAnsi="Times New Roman" w:cs="Times New Roman"/>
                <w:b/>
                <w:bCs/>
                <w:sz w:val="22"/>
                <w:szCs w:val="22"/>
              </w:rPr>
              <w:t>За 3 уч</w:t>
            </w:r>
            <w:proofErr w:type="gramStart"/>
            <w:r w:rsidRPr="00445B98">
              <w:rPr>
                <w:rFonts w:ascii="Times New Roman" w:hAnsi="Times New Roman" w:cs="Times New Roman"/>
                <w:b/>
                <w:bCs/>
                <w:sz w:val="22"/>
                <w:szCs w:val="22"/>
              </w:rPr>
              <w:t>.г</w:t>
            </w:r>
            <w:proofErr w:type="gramEnd"/>
            <w:r w:rsidRPr="00445B98">
              <w:rPr>
                <w:rFonts w:ascii="Times New Roman" w:hAnsi="Times New Roman" w:cs="Times New Roman"/>
                <w:b/>
                <w:bCs/>
                <w:sz w:val="22"/>
                <w:szCs w:val="22"/>
              </w:rPr>
              <w:t>ода</w:t>
            </w:r>
          </w:p>
        </w:tc>
      </w:tr>
      <w:tr w:rsidR="00445B98" w:rsidRPr="00445B98" w:rsidTr="00445B98">
        <w:tc>
          <w:tcPr>
            <w:tcW w:w="273" w:type="pct"/>
          </w:tcPr>
          <w:p w:rsidR="00160D06" w:rsidRPr="00445B98" w:rsidRDefault="00160D06" w:rsidP="007712F7">
            <w:pPr>
              <w:spacing w:line="276" w:lineRule="auto"/>
              <w:jc w:val="center"/>
              <w:rPr>
                <w:rFonts w:ascii="Times New Roman" w:hAnsi="Times New Roman" w:cs="Times New Roman"/>
                <w:sz w:val="22"/>
                <w:szCs w:val="22"/>
              </w:rPr>
            </w:pPr>
          </w:p>
        </w:tc>
        <w:tc>
          <w:tcPr>
            <w:tcW w:w="282" w:type="pct"/>
          </w:tcPr>
          <w:p w:rsidR="00160D06" w:rsidRPr="00445B98" w:rsidRDefault="00160D06" w:rsidP="007712F7">
            <w:pPr>
              <w:spacing w:line="276" w:lineRule="auto"/>
              <w:jc w:val="center"/>
              <w:rPr>
                <w:rFonts w:ascii="Times New Roman" w:hAnsi="Times New Roman" w:cs="Times New Roman"/>
                <w:sz w:val="22"/>
                <w:szCs w:val="22"/>
              </w:rPr>
            </w:pPr>
          </w:p>
        </w:tc>
        <w:tc>
          <w:tcPr>
            <w:tcW w:w="246"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2</w:t>
            </w:r>
          </w:p>
        </w:tc>
        <w:tc>
          <w:tcPr>
            <w:tcW w:w="452"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6, 8%</w:t>
            </w:r>
          </w:p>
        </w:tc>
        <w:tc>
          <w:tcPr>
            <w:tcW w:w="241"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26</w:t>
            </w:r>
          </w:p>
        </w:tc>
        <w:tc>
          <w:tcPr>
            <w:tcW w:w="363"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89,6%</w:t>
            </w:r>
          </w:p>
        </w:tc>
        <w:tc>
          <w:tcPr>
            <w:tcW w:w="437"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1</w:t>
            </w:r>
          </w:p>
        </w:tc>
        <w:tc>
          <w:tcPr>
            <w:tcW w:w="477"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1</w:t>
            </w:r>
          </w:p>
        </w:tc>
        <w:tc>
          <w:tcPr>
            <w:tcW w:w="485"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83</w:t>
            </w:r>
          </w:p>
        </w:tc>
        <w:tc>
          <w:tcPr>
            <w:tcW w:w="556"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29</w:t>
            </w:r>
          </w:p>
        </w:tc>
        <w:tc>
          <w:tcPr>
            <w:tcW w:w="521"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35 %</w:t>
            </w:r>
          </w:p>
        </w:tc>
        <w:tc>
          <w:tcPr>
            <w:tcW w:w="668" w:type="pct"/>
          </w:tcPr>
          <w:p w:rsidR="00160D06" w:rsidRPr="00445B98" w:rsidRDefault="00160D06" w:rsidP="007712F7">
            <w:pPr>
              <w:spacing w:line="276" w:lineRule="auto"/>
              <w:rPr>
                <w:rFonts w:ascii="Times New Roman" w:hAnsi="Times New Roman" w:cs="Times New Roman"/>
                <w:sz w:val="22"/>
                <w:szCs w:val="22"/>
              </w:rPr>
            </w:pPr>
            <w:r w:rsidRPr="00445B98">
              <w:rPr>
                <w:rFonts w:ascii="Times New Roman" w:hAnsi="Times New Roman" w:cs="Times New Roman"/>
                <w:sz w:val="22"/>
                <w:szCs w:val="22"/>
              </w:rPr>
              <w:t>2009 - 2010</w:t>
            </w:r>
          </w:p>
        </w:tc>
      </w:tr>
      <w:tr w:rsidR="00445B98" w:rsidRPr="00445B98" w:rsidTr="00445B98">
        <w:tc>
          <w:tcPr>
            <w:tcW w:w="273" w:type="pct"/>
          </w:tcPr>
          <w:p w:rsidR="00160D06" w:rsidRPr="00445B98" w:rsidRDefault="00160D06" w:rsidP="007712F7">
            <w:pPr>
              <w:spacing w:line="276" w:lineRule="auto"/>
              <w:jc w:val="center"/>
              <w:rPr>
                <w:rFonts w:ascii="Times New Roman" w:hAnsi="Times New Roman" w:cs="Times New Roman"/>
                <w:sz w:val="22"/>
                <w:szCs w:val="22"/>
              </w:rPr>
            </w:pPr>
          </w:p>
        </w:tc>
        <w:tc>
          <w:tcPr>
            <w:tcW w:w="282" w:type="pct"/>
          </w:tcPr>
          <w:p w:rsidR="00160D06" w:rsidRPr="00445B98" w:rsidRDefault="00160D06" w:rsidP="007712F7">
            <w:pPr>
              <w:spacing w:line="276" w:lineRule="auto"/>
              <w:jc w:val="center"/>
              <w:rPr>
                <w:rFonts w:ascii="Times New Roman" w:hAnsi="Times New Roman" w:cs="Times New Roman"/>
                <w:sz w:val="22"/>
                <w:szCs w:val="22"/>
              </w:rPr>
            </w:pPr>
          </w:p>
        </w:tc>
        <w:tc>
          <w:tcPr>
            <w:tcW w:w="246"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0</w:t>
            </w:r>
          </w:p>
        </w:tc>
        <w:tc>
          <w:tcPr>
            <w:tcW w:w="452"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w:t>
            </w:r>
          </w:p>
        </w:tc>
        <w:tc>
          <w:tcPr>
            <w:tcW w:w="241"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25</w:t>
            </w:r>
          </w:p>
        </w:tc>
        <w:tc>
          <w:tcPr>
            <w:tcW w:w="363"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100%</w:t>
            </w:r>
          </w:p>
        </w:tc>
        <w:tc>
          <w:tcPr>
            <w:tcW w:w="437"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1</w:t>
            </w:r>
          </w:p>
        </w:tc>
        <w:tc>
          <w:tcPr>
            <w:tcW w:w="477"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4</w:t>
            </w:r>
          </w:p>
        </w:tc>
        <w:tc>
          <w:tcPr>
            <w:tcW w:w="485"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84</w:t>
            </w:r>
          </w:p>
        </w:tc>
        <w:tc>
          <w:tcPr>
            <w:tcW w:w="556"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25</w:t>
            </w:r>
          </w:p>
        </w:tc>
        <w:tc>
          <w:tcPr>
            <w:tcW w:w="521"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29,8%</w:t>
            </w:r>
          </w:p>
        </w:tc>
        <w:tc>
          <w:tcPr>
            <w:tcW w:w="668" w:type="pct"/>
          </w:tcPr>
          <w:p w:rsidR="00160D06" w:rsidRPr="00445B98" w:rsidRDefault="00160D06" w:rsidP="007712F7">
            <w:pPr>
              <w:spacing w:line="276" w:lineRule="auto"/>
              <w:rPr>
                <w:rFonts w:ascii="Times New Roman" w:hAnsi="Times New Roman" w:cs="Times New Roman"/>
                <w:sz w:val="22"/>
                <w:szCs w:val="22"/>
              </w:rPr>
            </w:pPr>
            <w:r w:rsidRPr="00445B98">
              <w:rPr>
                <w:rFonts w:ascii="Times New Roman" w:hAnsi="Times New Roman" w:cs="Times New Roman"/>
                <w:sz w:val="22"/>
                <w:szCs w:val="22"/>
              </w:rPr>
              <w:t>2010 - 2011</w:t>
            </w:r>
          </w:p>
        </w:tc>
      </w:tr>
      <w:tr w:rsidR="00445B98" w:rsidRPr="00445B98" w:rsidTr="00445B98">
        <w:tc>
          <w:tcPr>
            <w:tcW w:w="273"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2</w:t>
            </w:r>
          </w:p>
        </w:tc>
        <w:tc>
          <w:tcPr>
            <w:tcW w:w="282" w:type="pct"/>
          </w:tcPr>
          <w:p w:rsidR="00160D06" w:rsidRPr="00445B98" w:rsidRDefault="00160D06" w:rsidP="007712F7">
            <w:pPr>
              <w:spacing w:line="276" w:lineRule="auto"/>
              <w:jc w:val="center"/>
              <w:rPr>
                <w:rFonts w:ascii="Times New Roman" w:hAnsi="Times New Roman" w:cs="Times New Roman"/>
                <w:sz w:val="22"/>
                <w:szCs w:val="22"/>
              </w:rPr>
            </w:pPr>
          </w:p>
        </w:tc>
        <w:tc>
          <w:tcPr>
            <w:tcW w:w="246"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12</w:t>
            </w:r>
          </w:p>
        </w:tc>
        <w:tc>
          <w:tcPr>
            <w:tcW w:w="452" w:type="pct"/>
          </w:tcPr>
          <w:p w:rsidR="00160D06" w:rsidRPr="00445B98" w:rsidRDefault="00160D06" w:rsidP="007712F7">
            <w:pPr>
              <w:spacing w:line="276" w:lineRule="auto"/>
              <w:jc w:val="center"/>
              <w:rPr>
                <w:rFonts w:ascii="Times New Roman" w:hAnsi="Times New Roman" w:cs="Times New Roman"/>
                <w:sz w:val="22"/>
                <w:szCs w:val="22"/>
              </w:rPr>
            </w:pPr>
          </w:p>
        </w:tc>
        <w:tc>
          <w:tcPr>
            <w:tcW w:w="241"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18</w:t>
            </w:r>
          </w:p>
        </w:tc>
        <w:tc>
          <w:tcPr>
            <w:tcW w:w="363" w:type="pct"/>
          </w:tcPr>
          <w:p w:rsidR="00160D06" w:rsidRPr="00445B98" w:rsidRDefault="00160D06" w:rsidP="007712F7">
            <w:pPr>
              <w:spacing w:line="276" w:lineRule="auto"/>
              <w:jc w:val="center"/>
              <w:rPr>
                <w:rFonts w:ascii="Times New Roman" w:hAnsi="Times New Roman" w:cs="Times New Roman"/>
                <w:sz w:val="22"/>
                <w:szCs w:val="22"/>
              </w:rPr>
            </w:pPr>
          </w:p>
        </w:tc>
        <w:tc>
          <w:tcPr>
            <w:tcW w:w="437"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2</w:t>
            </w:r>
          </w:p>
        </w:tc>
        <w:tc>
          <w:tcPr>
            <w:tcW w:w="477"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5</w:t>
            </w:r>
          </w:p>
        </w:tc>
        <w:tc>
          <w:tcPr>
            <w:tcW w:w="485"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95</w:t>
            </w:r>
          </w:p>
        </w:tc>
        <w:tc>
          <w:tcPr>
            <w:tcW w:w="556"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30</w:t>
            </w:r>
          </w:p>
        </w:tc>
        <w:tc>
          <w:tcPr>
            <w:tcW w:w="521"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31,5%</w:t>
            </w:r>
          </w:p>
        </w:tc>
        <w:tc>
          <w:tcPr>
            <w:tcW w:w="668" w:type="pct"/>
          </w:tcPr>
          <w:p w:rsidR="00160D06" w:rsidRPr="00445B98" w:rsidRDefault="00160D06" w:rsidP="007712F7">
            <w:pPr>
              <w:spacing w:line="276" w:lineRule="auto"/>
              <w:rPr>
                <w:rFonts w:ascii="Times New Roman" w:hAnsi="Times New Roman" w:cs="Times New Roman"/>
                <w:sz w:val="22"/>
                <w:szCs w:val="22"/>
              </w:rPr>
            </w:pPr>
            <w:r w:rsidRPr="00445B98">
              <w:rPr>
                <w:rFonts w:ascii="Times New Roman" w:hAnsi="Times New Roman" w:cs="Times New Roman"/>
                <w:sz w:val="22"/>
                <w:szCs w:val="22"/>
              </w:rPr>
              <w:t>2011-2012</w:t>
            </w:r>
          </w:p>
        </w:tc>
      </w:tr>
      <w:tr w:rsidR="00445B98" w:rsidRPr="00445B98" w:rsidTr="00445B98">
        <w:tc>
          <w:tcPr>
            <w:tcW w:w="273"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2</w:t>
            </w:r>
          </w:p>
        </w:tc>
        <w:tc>
          <w:tcPr>
            <w:tcW w:w="282" w:type="pct"/>
          </w:tcPr>
          <w:p w:rsidR="00160D06" w:rsidRPr="00445B98" w:rsidRDefault="00160D06" w:rsidP="007712F7">
            <w:pPr>
              <w:spacing w:line="276" w:lineRule="auto"/>
              <w:jc w:val="center"/>
              <w:rPr>
                <w:rFonts w:ascii="Times New Roman" w:hAnsi="Times New Roman" w:cs="Times New Roman"/>
                <w:sz w:val="22"/>
                <w:szCs w:val="22"/>
              </w:rPr>
            </w:pPr>
          </w:p>
        </w:tc>
        <w:tc>
          <w:tcPr>
            <w:tcW w:w="246"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56</w:t>
            </w:r>
          </w:p>
        </w:tc>
        <w:tc>
          <w:tcPr>
            <w:tcW w:w="452" w:type="pct"/>
          </w:tcPr>
          <w:p w:rsidR="00160D06" w:rsidRPr="00445B98" w:rsidRDefault="008F3647"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64,3%</w:t>
            </w:r>
          </w:p>
        </w:tc>
        <w:tc>
          <w:tcPr>
            <w:tcW w:w="241"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4</w:t>
            </w:r>
          </w:p>
        </w:tc>
        <w:tc>
          <w:tcPr>
            <w:tcW w:w="363" w:type="pct"/>
          </w:tcPr>
          <w:p w:rsidR="00160D06" w:rsidRPr="00445B98" w:rsidRDefault="008F3647"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4,6%</w:t>
            </w:r>
          </w:p>
        </w:tc>
        <w:tc>
          <w:tcPr>
            <w:tcW w:w="437"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0</w:t>
            </w:r>
          </w:p>
        </w:tc>
        <w:tc>
          <w:tcPr>
            <w:tcW w:w="477"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2</w:t>
            </w:r>
          </w:p>
        </w:tc>
        <w:tc>
          <w:tcPr>
            <w:tcW w:w="485"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87</w:t>
            </w:r>
          </w:p>
        </w:tc>
        <w:tc>
          <w:tcPr>
            <w:tcW w:w="556" w:type="pct"/>
          </w:tcPr>
          <w:p w:rsidR="00160D06" w:rsidRPr="00445B98" w:rsidRDefault="00160D06"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60</w:t>
            </w:r>
          </w:p>
        </w:tc>
        <w:tc>
          <w:tcPr>
            <w:tcW w:w="521" w:type="pct"/>
          </w:tcPr>
          <w:p w:rsidR="00160D06" w:rsidRPr="00445B98" w:rsidRDefault="00396EB8" w:rsidP="007712F7">
            <w:pPr>
              <w:spacing w:line="276" w:lineRule="auto"/>
              <w:jc w:val="center"/>
              <w:rPr>
                <w:rFonts w:ascii="Times New Roman" w:hAnsi="Times New Roman" w:cs="Times New Roman"/>
                <w:sz w:val="22"/>
                <w:szCs w:val="22"/>
              </w:rPr>
            </w:pPr>
            <w:r w:rsidRPr="00445B98">
              <w:rPr>
                <w:rFonts w:ascii="Times New Roman" w:hAnsi="Times New Roman" w:cs="Times New Roman"/>
                <w:sz w:val="22"/>
                <w:szCs w:val="22"/>
              </w:rPr>
              <w:t>68,9%</w:t>
            </w:r>
          </w:p>
        </w:tc>
        <w:tc>
          <w:tcPr>
            <w:tcW w:w="668" w:type="pct"/>
          </w:tcPr>
          <w:p w:rsidR="00160D06" w:rsidRPr="00445B98" w:rsidRDefault="00396EB8" w:rsidP="007712F7">
            <w:pPr>
              <w:spacing w:line="276" w:lineRule="auto"/>
              <w:rPr>
                <w:rFonts w:ascii="Times New Roman" w:hAnsi="Times New Roman" w:cs="Times New Roman"/>
                <w:sz w:val="22"/>
                <w:szCs w:val="22"/>
              </w:rPr>
            </w:pPr>
            <w:r w:rsidRPr="00445B98">
              <w:rPr>
                <w:rFonts w:ascii="Times New Roman" w:hAnsi="Times New Roman" w:cs="Times New Roman"/>
                <w:sz w:val="22"/>
                <w:szCs w:val="22"/>
              </w:rPr>
              <w:t>2012-2013</w:t>
            </w:r>
          </w:p>
        </w:tc>
      </w:tr>
    </w:tbl>
    <w:p w:rsidR="00160D06" w:rsidRPr="007712F7" w:rsidRDefault="00160D06" w:rsidP="007712F7">
      <w:pPr>
        <w:shd w:val="clear" w:color="auto" w:fill="FFFFFF"/>
        <w:spacing w:line="276" w:lineRule="auto"/>
        <w:rPr>
          <w:rFonts w:ascii="Times New Roman" w:hAnsi="Times New Roman" w:cs="Times New Roman"/>
          <w:b/>
          <w:bCs/>
          <w:sz w:val="24"/>
          <w:szCs w:val="24"/>
        </w:rPr>
      </w:pPr>
    </w:p>
    <w:p w:rsidR="00160D06" w:rsidRPr="007712F7" w:rsidRDefault="00160D06" w:rsidP="007712F7">
      <w:pPr>
        <w:shd w:val="clear" w:color="auto" w:fill="FFFFFF"/>
        <w:spacing w:line="276" w:lineRule="auto"/>
        <w:rPr>
          <w:rFonts w:ascii="Times New Roman" w:hAnsi="Times New Roman" w:cs="Times New Roman"/>
          <w:b/>
          <w:bCs/>
          <w:sz w:val="24"/>
          <w:szCs w:val="24"/>
        </w:rPr>
      </w:pPr>
      <w:r w:rsidRPr="007712F7">
        <w:rPr>
          <w:rFonts w:ascii="Times New Roman" w:hAnsi="Times New Roman" w:cs="Times New Roman"/>
          <w:b/>
          <w:bCs/>
          <w:sz w:val="24"/>
          <w:szCs w:val="24"/>
        </w:rPr>
        <w:t>Уровень профессионального мастерства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2"/>
        <w:gridCol w:w="1251"/>
        <w:gridCol w:w="1359"/>
        <w:gridCol w:w="1360"/>
        <w:gridCol w:w="1309"/>
      </w:tblGrid>
      <w:tr w:rsidR="00160D06" w:rsidRPr="007712F7" w:rsidTr="00160D06">
        <w:tc>
          <w:tcPr>
            <w:tcW w:w="4646"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2009-2010</w:t>
            </w:r>
          </w:p>
        </w:tc>
        <w:tc>
          <w:tcPr>
            <w:tcW w:w="144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2010-2011</w:t>
            </w:r>
          </w:p>
        </w:tc>
        <w:tc>
          <w:tcPr>
            <w:tcW w:w="145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2011-2012</w:t>
            </w:r>
          </w:p>
        </w:tc>
        <w:tc>
          <w:tcPr>
            <w:tcW w:w="1392"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2012-2013</w:t>
            </w:r>
          </w:p>
        </w:tc>
      </w:tr>
      <w:tr w:rsidR="00160D06" w:rsidRPr="007712F7" w:rsidTr="00160D06">
        <w:tc>
          <w:tcPr>
            <w:tcW w:w="4646"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Отличник образования РС (Я)</w:t>
            </w:r>
          </w:p>
        </w:tc>
        <w:tc>
          <w:tcPr>
            <w:tcW w:w="132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22</w:t>
            </w:r>
          </w:p>
        </w:tc>
        <w:tc>
          <w:tcPr>
            <w:tcW w:w="144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24</w:t>
            </w:r>
          </w:p>
        </w:tc>
        <w:tc>
          <w:tcPr>
            <w:tcW w:w="145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33</w:t>
            </w:r>
          </w:p>
        </w:tc>
        <w:tc>
          <w:tcPr>
            <w:tcW w:w="1392"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35</w:t>
            </w:r>
          </w:p>
        </w:tc>
      </w:tr>
      <w:tr w:rsidR="00160D06" w:rsidRPr="007712F7" w:rsidTr="00160D06">
        <w:tc>
          <w:tcPr>
            <w:tcW w:w="4646"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Учитель учителей</w:t>
            </w:r>
          </w:p>
        </w:tc>
        <w:tc>
          <w:tcPr>
            <w:tcW w:w="132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44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w:t>
            </w:r>
          </w:p>
        </w:tc>
        <w:tc>
          <w:tcPr>
            <w:tcW w:w="145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w:t>
            </w:r>
          </w:p>
        </w:tc>
        <w:tc>
          <w:tcPr>
            <w:tcW w:w="1392"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w:t>
            </w:r>
          </w:p>
        </w:tc>
      </w:tr>
      <w:tr w:rsidR="00160D06" w:rsidRPr="007712F7" w:rsidTr="00160D06">
        <w:tc>
          <w:tcPr>
            <w:tcW w:w="4646"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Почетный работник РФ</w:t>
            </w:r>
          </w:p>
        </w:tc>
        <w:tc>
          <w:tcPr>
            <w:tcW w:w="132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w:t>
            </w:r>
          </w:p>
        </w:tc>
        <w:tc>
          <w:tcPr>
            <w:tcW w:w="144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5</w:t>
            </w:r>
          </w:p>
        </w:tc>
        <w:tc>
          <w:tcPr>
            <w:tcW w:w="145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6</w:t>
            </w:r>
          </w:p>
        </w:tc>
        <w:tc>
          <w:tcPr>
            <w:tcW w:w="1392"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7</w:t>
            </w:r>
          </w:p>
        </w:tc>
      </w:tr>
      <w:tr w:rsidR="00160D06" w:rsidRPr="007712F7" w:rsidTr="00160D06">
        <w:tc>
          <w:tcPr>
            <w:tcW w:w="4646"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Почетная грамота РФ</w:t>
            </w:r>
          </w:p>
        </w:tc>
        <w:tc>
          <w:tcPr>
            <w:tcW w:w="132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w:t>
            </w:r>
          </w:p>
        </w:tc>
        <w:tc>
          <w:tcPr>
            <w:tcW w:w="144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5</w:t>
            </w:r>
          </w:p>
        </w:tc>
        <w:tc>
          <w:tcPr>
            <w:tcW w:w="145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8</w:t>
            </w:r>
          </w:p>
        </w:tc>
        <w:tc>
          <w:tcPr>
            <w:tcW w:w="1392"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9</w:t>
            </w:r>
          </w:p>
        </w:tc>
      </w:tr>
      <w:tr w:rsidR="00160D06" w:rsidRPr="007712F7" w:rsidTr="00160D06">
        <w:tc>
          <w:tcPr>
            <w:tcW w:w="4646"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Отличник просвещения РФ</w:t>
            </w:r>
          </w:p>
        </w:tc>
        <w:tc>
          <w:tcPr>
            <w:tcW w:w="132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44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45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392"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r>
      <w:tr w:rsidR="00160D06" w:rsidRPr="007712F7" w:rsidTr="00160D06">
        <w:tc>
          <w:tcPr>
            <w:tcW w:w="4646"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Обладатель Гранта Президента РФ</w:t>
            </w:r>
          </w:p>
        </w:tc>
        <w:tc>
          <w:tcPr>
            <w:tcW w:w="132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w:t>
            </w:r>
          </w:p>
        </w:tc>
        <w:tc>
          <w:tcPr>
            <w:tcW w:w="144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w:t>
            </w:r>
          </w:p>
        </w:tc>
        <w:tc>
          <w:tcPr>
            <w:tcW w:w="145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w:t>
            </w:r>
          </w:p>
        </w:tc>
        <w:tc>
          <w:tcPr>
            <w:tcW w:w="1392"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w:t>
            </w:r>
          </w:p>
        </w:tc>
      </w:tr>
      <w:tr w:rsidR="00160D06" w:rsidRPr="007712F7" w:rsidTr="00160D06">
        <w:tc>
          <w:tcPr>
            <w:tcW w:w="4646" w:type="dxa"/>
            <w:tcBorders>
              <w:top w:val="single" w:sz="4" w:space="0" w:color="auto"/>
              <w:left w:val="single" w:sz="4" w:space="0" w:color="auto"/>
              <w:bottom w:val="single" w:sz="4" w:space="0" w:color="auto"/>
              <w:right w:val="single" w:sz="4" w:space="0" w:color="auto"/>
            </w:tcBorders>
          </w:tcPr>
          <w:p w:rsidR="00160D06" w:rsidRPr="007712F7" w:rsidRDefault="00160D06" w:rsidP="00A17F59">
            <w:pPr>
              <w:shd w:val="clear" w:color="auto" w:fill="FFFFFF"/>
              <w:rPr>
                <w:rFonts w:ascii="Times New Roman" w:hAnsi="Times New Roman" w:cs="Times New Roman"/>
                <w:sz w:val="24"/>
                <w:szCs w:val="24"/>
              </w:rPr>
            </w:pPr>
            <w:r w:rsidRPr="007712F7">
              <w:rPr>
                <w:rFonts w:ascii="Times New Roman" w:hAnsi="Times New Roman" w:cs="Times New Roman"/>
                <w:sz w:val="24"/>
                <w:szCs w:val="24"/>
              </w:rPr>
              <w:t>Обладатель Гранта Президента Р</w:t>
            </w:r>
            <w:proofErr w:type="gramStart"/>
            <w:r w:rsidRPr="007712F7">
              <w:rPr>
                <w:rFonts w:ascii="Times New Roman" w:hAnsi="Times New Roman" w:cs="Times New Roman"/>
                <w:sz w:val="24"/>
                <w:szCs w:val="24"/>
              </w:rPr>
              <w:t>С(</w:t>
            </w:r>
            <w:proofErr w:type="gramEnd"/>
            <w:r w:rsidRPr="007712F7">
              <w:rPr>
                <w:rFonts w:ascii="Times New Roman" w:hAnsi="Times New Roman" w:cs="Times New Roman"/>
                <w:sz w:val="24"/>
                <w:szCs w:val="24"/>
              </w:rPr>
              <w:t>Я)</w:t>
            </w:r>
          </w:p>
        </w:tc>
        <w:tc>
          <w:tcPr>
            <w:tcW w:w="132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w:t>
            </w:r>
          </w:p>
        </w:tc>
        <w:tc>
          <w:tcPr>
            <w:tcW w:w="144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4</w:t>
            </w:r>
          </w:p>
        </w:tc>
        <w:tc>
          <w:tcPr>
            <w:tcW w:w="145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5</w:t>
            </w:r>
          </w:p>
        </w:tc>
        <w:tc>
          <w:tcPr>
            <w:tcW w:w="1392"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5</w:t>
            </w:r>
          </w:p>
        </w:tc>
      </w:tr>
      <w:tr w:rsidR="00160D06" w:rsidRPr="007712F7" w:rsidTr="00160D06">
        <w:tc>
          <w:tcPr>
            <w:tcW w:w="4646" w:type="dxa"/>
            <w:tcBorders>
              <w:top w:val="single" w:sz="4" w:space="0" w:color="auto"/>
              <w:left w:val="single" w:sz="4" w:space="0" w:color="auto"/>
              <w:bottom w:val="single" w:sz="4" w:space="0" w:color="auto"/>
              <w:right w:val="single" w:sz="4" w:space="0" w:color="auto"/>
            </w:tcBorders>
          </w:tcPr>
          <w:p w:rsidR="00160D06" w:rsidRPr="007712F7" w:rsidRDefault="00160D06" w:rsidP="00A17F59">
            <w:pPr>
              <w:shd w:val="clear" w:color="auto" w:fill="FFFFFF"/>
              <w:rPr>
                <w:rFonts w:ascii="Times New Roman" w:hAnsi="Times New Roman" w:cs="Times New Roman"/>
                <w:sz w:val="24"/>
                <w:szCs w:val="24"/>
              </w:rPr>
            </w:pPr>
            <w:r w:rsidRPr="007712F7">
              <w:rPr>
                <w:rFonts w:ascii="Times New Roman" w:hAnsi="Times New Roman" w:cs="Times New Roman"/>
                <w:sz w:val="24"/>
                <w:szCs w:val="24"/>
              </w:rPr>
              <w:t>Стипендиаты Международного фонда «Дети Саха-Азия»</w:t>
            </w:r>
          </w:p>
        </w:tc>
        <w:tc>
          <w:tcPr>
            <w:tcW w:w="132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w:t>
            </w:r>
          </w:p>
        </w:tc>
        <w:tc>
          <w:tcPr>
            <w:tcW w:w="144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w:t>
            </w:r>
          </w:p>
        </w:tc>
        <w:tc>
          <w:tcPr>
            <w:tcW w:w="145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w:t>
            </w:r>
          </w:p>
        </w:tc>
        <w:tc>
          <w:tcPr>
            <w:tcW w:w="1392"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w:t>
            </w:r>
          </w:p>
        </w:tc>
      </w:tr>
      <w:tr w:rsidR="00160D06" w:rsidRPr="007712F7" w:rsidTr="00160D06">
        <w:tc>
          <w:tcPr>
            <w:tcW w:w="4646" w:type="dxa"/>
            <w:tcBorders>
              <w:top w:val="single" w:sz="4" w:space="0" w:color="auto"/>
              <w:left w:val="single" w:sz="4" w:space="0" w:color="auto"/>
              <w:bottom w:val="single" w:sz="4" w:space="0" w:color="auto"/>
              <w:right w:val="single" w:sz="4" w:space="0" w:color="auto"/>
            </w:tcBorders>
          </w:tcPr>
          <w:p w:rsidR="00160D06" w:rsidRPr="007712F7" w:rsidRDefault="00160D06" w:rsidP="00A17F59">
            <w:pPr>
              <w:shd w:val="clear" w:color="auto" w:fill="FFFFFF"/>
              <w:rPr>
                <w:rFonts w:ascii="Times New Roman" w:hAnsi="Times New Roman" w:cs="Times New Roman"/>
                <w:sz w:val="24"/>
                <w:szCs w:val="24"/>
              </w:rPr>
            </w:pPr>
            <w:r w:rsidRPr="007712F7">
              <w:rPr>
                <w:rFonts w:ascii="Times New Roman" w:hAnsi="Times New Roman" w:cs="Times New Roman"/>
                <w:sz w:val="24"/>
                <w:szCs w:val="24"/>
              </w:rPr>
              <w:t>Заслуженный учитель Р</w:t>
            </w:r>
            <w:proofErr w:type="gramStart"/>
            <w:r w:rsidRPr="007712F7">
              <w:rPr>
                <w:rFonts w:ascii="Times New Roman" w:hAnsi="Times New Roman" w:cs="Times New Roman"/>
                <w:sz w:val="24"/>
                <w:szCs w:val="24"/>
              </w:rPr>
              <w:t>С(</w:t>
            </w:r>
            <w:proofErr w:type="gramEnd"/>
            <w:r w:rsidRPr="007712F7">
              <w:rPr>
                <w:rFonts w:ascii="Times New Roman" w:hAnsi="Times New Roman" w:cs="Times New Roman"/>
                <w:sz w:val="24"/>
                <w:szCs w:val="24"/>
              </w:rPr>
              <w:t>Я)</w:t>
            </w:r>
          </w:p>
        </w:tc>
        <w:tc>
          <w:tcPr>
            <w:tcW w:w="132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44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45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392"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r>
      <w:tr w:rsidR="00160D06" w:rsidRPr="007712F7" w:rsidTr="00160D06">
        <w:trPr>
          <w:trHeight w:val="300"/>
        </w:trPr>
        <w:tc>
          <w:tcPr>
            <w:tcW w:w="4646" w:type="dxa"/>
            <w:tcBorders>
              <w:top w:val="single" w:sz="4" w:space="0" w:color="auto"/>
              <w:left w:val="single" w:sz="4" w:space="0" w:color="auto"/>
              <w:bottom w:val="single" w:sz="4" w:space="0" w:color="auto"/>
              <w:right w:val="single" w:sz="4" w:space="0" w:color="auto"/>
            </w:tcBorders>
          </w:tcPr>
          <w:p w:rsidR="00160D06" w:rsidRPr="007712F7" w:rsidRDefault="00160D06" w:rsidP="00A17F59">
            <w:pPr>
              <w:shd w:val="clear" w:color="auto" w:fill="FFFFFF"/>
              <w:rPr>
                <w:rFonts w:ascii="Times New Roman" w:hAnsi="Times New Roman" w:cs="Times New Roman"/>
                <w:sz w:val="24"/>
                <w:szCs w:val="24"/>
              </w:rPr>
            </w:pPr>
            <w:r w:rsidRPr="007712F7">
              <w:rPr>
                <w:rFonts w:ascii="Times New Roman" w:hAnsi="Times New Roman" w:cs="Times New Roman"/>
                <w:sz w:val="24"/>
                <w:szCs w:val="24"/>
              </w:rPr>
              <w:t>Учитель методист</w:t>
            </w:r>
          </w:p>
        </w:tc>
        <w:tc>
          <w:tcPr>
            <w:tcW w:w="132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p>
        </w:tc>
        <w:tc>
          <w:tcPr>
            <w:tcW w:w="144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392"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r>
      <w:tr w:rsidR="00160D06" w:rsidRPr="007712F7" w:rsidTr="00160D06">
        <w:trPr>
          <w:trHeight w:val="255"/>
        </w:trPr>
        <w:tc>
          <w:tcPr>
            <w:tcW w:w="4646" w:type="dxa"/>
            <w:tcBorders>
              <w:top w:val="single" w:sz="4" w:space="0" w:color="auto"/>
              <w:left w:val="single" w:sz="4" w:space="0" w:color="auto"/>
              <w:bottom w:val="single" w:sz="4" w:space="0" w:color="auto"/>
              <w:right w:val="single" w:sz="4" w:space="0" w:color="auto"/>
            </w:tcBorders>
          </w:tcPr>
          <w:p w:rsidR="00160D06" w:rsidRPr="007712F7" w:rsidRDefault="00160D06" w:rsidP="00A17F59">
            <w:pPr>
              <w:shd w:val="clear" w:color="auto" w:fill="FFFFFF"/>
              <w:rPr>
                <w:rFonts w:ascii="Times New Roman" w:hAnsi="Times New Roman" w:cs="Times New Roman"/>
                <w:sz w:val="24"/>
                <w:szCs w:val="24"/>
              </w:rPr>
            </w:pPr>
            <w:r w:rsidRPr="007712F7">
              <w:rPr>
                <w:rFonts w:ascii="Times New Roman" w:hAnsi="Times New Roman" w:cs="Times New Roman"/>
                <w:sz w:val="24"/>
                <w:szCs w:val="24"/>
              </w:rPr>
              <w:t>Педагог-мастер</w:t>
            </w:r>
          </w:p>
        </w:tc>
        <w:tc>
          <w:tcPr>
            <w:tcW w:w="132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44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45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392"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r>
      <w:tr w:rsidR="00160D06" w:rsidRPr="007712F7" w:rsidTr="00160D06">
        <w:tc>
          <w:tcPr>
            <w:tcW w:w="4646"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rPr>
                <w:rFonts w:ascii="Times New Roman" w:hAnsi="Times New Roman" w:cs="Times New Roman"/>
                <w:sz w:val="24"/>
                <w:szCs w:val="24"/>
              </w:rPr>
            </w:pPr>
            <w:r w:rsidRPr="007712F7">
              <w:rPr>
                <w:rFonts w:ascii="Times New Roman" w:hAnsi="Times New Roman" w:cs="Times New Roman"/>
                <w:sz w:val="24"/>
                <w:szCs w:val="24"/>
              </w:rPr>
              <w:t>Соросовский учитель</w:t>
            </w:r>
          </w:p>
        </w:tc>
        <w:tc>
          <w:tcPr>
            <w:tcW w:w="1325"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44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450"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392"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hd w:val="clear" w:color="auto" w:fill="FFFFFF"/>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r>
    </w:tbl>
    <w:p w:rsidR="00445B98" w:rsidRDefault="00445B98" w:rsidP="00A17F59">
      <w:pPr>
        <w:spacing w:line="276" w:lineRule="auto"/>
        <w:jc w:val="both"/>
        <w:rPr>
          <w:rFonts w:ascii="Times New Roman" w:hAnsi="Times New Roman" w:cs="Times New Roman"/>
          <w:b/>
          <w:bCs/>
          <w:iCs/>
          <w:sz w:val="24"/>
          <w:szCs w:val="24"/>
        </w:rPr>
      </w:pPr>
    </w:p>
    <w:p w:rsidR="00160D06" w:rsidRPr="007712F7" w:rsidRDefault="00160D06" w:rsidP="00A17F59">
      <w:pPr>
        <w:spacing w:line="276" w:lineRule="auto"/>
        <w:jc w:val="both"/>
        <w:rPr>
          <w:rFonts w:ascii="Times New Roman" w:hAnsi="Times New Roman" w:cs="Times New Roman"/>
          <w:b/>
          <w:bCs/>
          <w:iCs/>
          <w:sz w:val="24"/>
          <w:szCs w:val="24"/>
          <w:lang w:val="en-US"/>
        </w:rPr>
      </w:pPr>
      <w:r w:rsidRPr="007712F7">
        <w:rPr>
          <w:rFonts w:ascii="Times New Roman" w:hAnsi="Times New Roman" w:cs="Times New Roman"/>
          <w:b/>
          <w:bCs/>
          <w:iCs/>
          <w:sz w:val="24"/>
          <w:szCs w:val="24"/>
        </w:rPr>
        <w:t xml:space="preserve">Состав </w:t>
      </w:r>
      <w:proofErr w:type="gramStart"/>
      <w:r w:rsidRPr="007712F7">
        <w:rPr>
          <w:rFonts w:ascii="Times New Roman" w:hAnsi="Times New Roman" w:cs="Times New Roman"/>
          <w:b/>
          <w:bCs/>
          <w:iCs/>
          <w:sz w:val="24"/>
          <w:szCs w:val="24"/>
        </w:rPr>
        <w:t>обучающихся</w:t>
      </w:r>
      <w:proofErr w:type="gramEnd"/>
      <w:r w:rsidRPr="007712F7">
        <w:rPr>
          <w:rFonts w:ascii="Times New Roman" w:hAnsi="Times New Roman" w:cs="Times New Roman"/>
          <w:b/>
          <w:bCs/>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8"/>
        <w:gridCol w:w="1752"/>
        <w:gridCol w:w="1701"/>
        <w:gridCol w:w="1968"/>
        <w:gridCol w:w="1892"/>
      </w:tblGrid>
      <w:tr w:rsidR="00160D06" w:rsidRPr="007712F7" w:rsidTr="008F3647">
        <w:tc>
          <w:tcPr>
            <w:tcW w:w="2441"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jc w:val="both"/>
              <w:rPr>
                <w:rFonts w:ascii="Times New Roman" w:hAnsi="Times New Roman" w:cs="Times New Roman"/>
                <w:sz w:val="24"/>
                <w:szCs w:val="24"/>
              </w:rPr>
            </w:pPr>
          </w:p>
        </w:tc>
        <w:tc>
          <w:tcPr>
            <w:tcW w:w="203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jc w:val="center"/>
              <w:rPr>
                <w:rFonts w:ascii="Times New Roman" w:hAnsi="Times New Roman" w:cs="Times New Roman"/>
                <w:bCs/>
                <w:sz w:val="24"/>
                <w:szCs w:val="24"/>
              </w:rPr>
            </w:pPr>
            <w:r w:rsidRPr="007712F7">
              <w:rPr>
                <w:rFonts w:ascii="Times New Roman" w:hAnsi="Times New Roman" w:cs="Times New Roman"/>
                <w:bCs/>
                <w:sz w:val="24"/>
                <w:szCs w:val="24"/>
              </w:rPr>
              <w:t>2009-2010</w:t>
            </w:r>
          </w:p>
        </w:tc>
        <w:tc>
          <w:tcPr>
            <w:tcW w:w="1973"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jc w:val="center"/>
              <w:rPr>
                <w:rFonts w:ascii="Times New Roman" w:hAnsi="Times New Roman" w:cs="Times New Roman"/>
                <w:bCs/>
                <w:sz w:val="24"/>
                <w:szCs w:val="24"/>
              </w:rPr>
            </w:pPr>
            <w:r w:rsidRPr="007712F7">
              <w:rPr>
                <w:rFonts w:ascii="Times New Roman" w:hAnsi="Times New Roman" w:cs="Times New Roman"/>
                <w:bCs/>
                <w:sz w:val="24"/>
                <w:szCs w:val="24"/>
              </w:rPr>
              <w:t>2010-2011</w:t>
            </w:r>
          </w:p>
        </w:tc>
        <w:tc>
          <w:tcPr>
            <w:tcW w:w="2318"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jc w:val="center"/>
              <w:rPr>
                <w:rFonts w:ascii="Times New Roman" w:hAnsi="Times New Roman" w:cs="Times New Roman"/>
                <w:bCs/>
                <w:sz w:val="24"/>
                <w:szCs w:val="24"/>
              </w:rPr>
            </w:pPr>
            <w:r w:rsidRPr="007712F7">
              <w:rPr>
                <w:rFonts w:ascii="Times New Roman" w:hAnsi="Times New Roman" w:cs="Times New Roman"/>
                <w:bCs/>
                <w:sz w:val="24"/>
                <w:szCs w:val="24"/>
              </w:rPr>
              <w:t>2011-2012</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160D06" w:rsidRPr="007712F7" w:rsidRDefault="00160D06" w:rsidP="007712F7">
            <w:pPr>
              <w:spacing w:line="276" w:lineRule="auto"/>
              <w:jc w:val="center"/>
              <w:rPr>
                <w:rFonts w:ascii="Times New Roman" w:hAnsi="Times New Roman" w:cs="Times New Roman"/>
                <w:bCs/>
                <w:sz w:val="24"/>
                <w:szCs w:val="24"/>
              </w:rPr>
            </w:pPr>
            <w:r w:rsidRPr="007712F7">
              <w:rPr>
                <w:rFonts w:ascii="Times New Roman" w:hAnsi="Times New Roman" w:cs="Times New Roman"/>
                <w:bCs/>
                <w:sz w:val="24"/>
                <w:szCs w:val="24"/>
              </w:rPr>
              <w:t>2012-2013</w:t>
            </w:r>
          </w:p>
        </w:tc>
      </w:tr>
      <w:tr w:rsidR="00160D06" w:rsidRPr="007712F7" w:rsidTr="008F3647">
        <w:tc>
          <w:tcPr>
            <w:tcW w:w="2441"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jc w:val="both"/>
              <w:rPr>
                <w:rFonts w:ascii="Times New Roman" w:hAnsi="Times New Roman" w:cs="Times New Roman"/>
                <w:bCs/>
                <w:sz w:val="24"/>
                <w:szCs w:val="24"/>
              </w:rPr>
            </w:pPr>
            <w:r w:rsidRPr="007712F7">
              <w:rPr>
                <w:rFonts w:ascii="Times New Roman" w:hAnsi="Times New Roman" w:cs="Times New Roman"/>
                <w:bCs/>
                <w:sz w:val="24"/>
                <w:szCs w:val="24"/>
              </w:rPr>
              <w:t xml:space="preserve">Всего </w:t>
            </w:r>
            <w:proofErr w:type="gramStart"/>
            <w:r w:rsidRPr="007712F7">
              <w:rPr>
                <w:rFonts w:ascii="Times New Roman" w:hAnsi="Times New Roman" w:cs="Times New Roman"/>
                <w:bCs/>
                <w:sz w:val="24"/>
                <w:szCs w:val="24"/>
              </w:rPr>
              <w:lastRenderedPageBreak/>
              <w:t>обучающихся</w:t>
            </w:r>
            <w:proofErr w:type="gramEnd"/>
          </w:p>
        </w:tc>
        <w:tc>
          <w:tcPr>
            <w:tcW w:w="203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lastRenderedPageBreak/>
              <w:t>621</w:t>
            </w:r>
          </w:p>
        </w:tc>
        <w:tc>
          <w:tcPr>
            <w:tcW w:w="1973"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611</w:t>
            </w:r>
          </w:p>
        </w:tc>
        <w:tc>
          <w:tcPr>
            <w:tcW w:w="2318"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811</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160D06" w:rsidRPr="007712F7" w:rsidRDefault="00160D06" w:rsidP="007712F7">
            <w:pPr>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717</w:t>
            </w:r>
          </w:p>
        </w:tc>
      </w:tr>
      <w:tr w:rsidR="00160D06" w:rsidRPr="007712F7" w:rsidTr="008F3647">
        <w:tc>
          <w:tcPr>
            <w:tcW w:w="2441"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jc w:val="both"/>
              <w:rPr>
                <w:rFonts w:ascii="Times New Roman" w:hAnsi="Times New Roman" w:cs="Times New Roman"/>
                <w:bCs/>
                <w:sz w:val="24"/>
                <w:szCs w:val="24"/>
              </w:rPr>
            </w:pPr>
            <w:r w:rsidRPr="007712F7">
              <w:rPr>
                <w:rFonts w:ascii="Times New Roman" w:hAnsi="Times New Roman" w:cs="Times New Roman"/>
                <w:bCs/>
                <w:sz w:val="24"/>
                <w:szCs w:val="24"/>
              </w:rPr>
              <w:lastRenderedPageBreak/>
              <w:t>Девочки</w:t>
            </w:r>
          </w:p>
        </w:tc>
        <w:tc>
          <w:tcPr>
            <w:tcW w:w="203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339</w:t>
            </w:r>
          </w:p>
        </w:tc>
        <w:tc>
          <w:tcPr>
            <w:tcW w:w="1973"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324</w:t>
            </w:r>
          </w:p>
        </w:tc>
        <w:tc>
          <w:tcPr>
            <w:tcW w:w="2318"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421</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160D06" w:rsidRPr="007712F7" w:rsidRDefault="00160D06" w:rsidP="007712F7">
            <w:pPr>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380</w:t>
            </w:r>
          </w:p>
        </w:tc>
      </w:tr>
      <w:tr w:rsidR="00160D06" w:rsidRPr="007712F7" w:rsidTr="008F3647">
        <w:tc>
          <w:tcPr>
            <w:tcW w:w="2441"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jc w:val="both"/>
              <w:rPr>
                <w:rFonts w:ascii="Times New Roman" w:hAnsi="Times New Roman" w:cs="Times New Roman"/>
                <w:bCs/>
                <w:sz w:val="24"/>
                <w:szCs w:val="24"/>
              </w:rPr>
            </w:pPr>
            <w:r w:rsidRPr="007712F7">
              <w:rPr>
                <w:rFonts w:ascii="Times New Roman" w:hAnsi="Times New Roman" w:cs="Times New Roman"/>
                <w:bCs/>
                <w:sz w:val="24"/>
                <w:szCs w:val="24"/>
              </w:rPr>
              <w:t>Мальчики</w:t>
            </w:r>
          </w:p>
        </w:tc>
        <w:tc>
          <w:tcPr>
            <w:tcW w:w="2039"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282</w:t>
            </w:r>
          </w:p>
        </w:tc>
        <w:tc>
          <w:tcPr>
            <w:tcW w:w="1973"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287</w:t>
            </w:r>
          </w:p>
        </w:tc>
        <w:tc>
          <w:tcPr>
            <w:tcW w:w="2318" w:type="dxa"/>
            <w:tcBorders>
              <w:top w:val="single" w:sz="4" w:space="0" w:color="auto"/>
              <w:left w:val="single" w:sz="4" w:space="0" w:color="auto"/>
              <w:bottom w:val="single" w:sz="4" w:space="0" w:color="auto"/>
              <w:right w:val="single" w:sz="4" w:space="0" w:color="auto"/>
            </w:tcBorders>
          </w:tcPr>
          <w:p w:rsidR="00160D06" w:rsidRPr="007712F7" w:rsidRDefault="00160D06" w:rsidP="007712F7">
            <w:pPr>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390</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160D06" w:rsidRPr="007712F7" w:rsidRDefault="00160D06" w:rsidP="007712F7">
            <w:pPr>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347</w:t>
            </w:r>
          </w:p>
        </w:tc>
      </w:tr>
    </w:tbl>
    <w:p w:rsidR="00A17F59" w:rsidRDefault="00A17F59" w:rsidP="00A17F59">
      <w:pPr>
        <w:spacing w:line="276" w:lineRule="auto"/>
        <w:jc w:val="both"/>
        <w:rPr>
          <w:rFonts w:ascii="Times New Roman" w:hAnsi="Times New Roman" w:cs="Times New Roman"/>
          <w:bCs/>
          <w:iCs/>
          <w:spacing w:val="-3"/>
          <w:sz w:val="24"/>
          <w:szCs w:val="24"/>
        </w:rPr>
      </w:pPr>
    </w:p>
    <w:p w:rsidR="00A17F59" w:rsidRPr="00591258" w:rsidRDefault="00160D06" w:rsidP="00591258">
      <w:pPr>
        <w:spacing w:line="276" w:lineRule="auto"/>
        <w:ind w:firstLine="708"/>
        <w:jc w:val="both"/>
        <w:rPr>
          <w:rStyle w:val="a9"/>
          <w:rFonts w:ascii="Times New Roman" w:hAnsi="Times New Roman" w:cs="Times New Roman"/>
          <w:bCs/>
          <w:i w:val="0"/>
          <w:sz w:val="24"/>
          <w:szCs w:val="24"/>
        </w:rPr>
      </w:pPr>
      <w:r w:rsidRPr="007712F7">
        <w:rPr>
          <w:rFonts w:ascii="Times New Roman" w:hAnsi="Times New Roman" w:cs="Times New Roman"/>
          <w:bCs/>
          <w:iCs/>
          <w:spacing w:val="-3"/>
          <w:sz w:val="24"/>
          <w:szCs w:val="24"/>
        </w:rPr>
        <w:t xml:space="preserve">В соответствии с п. 3 ст. 5 Закона РФ «Об образовании» </w:t>
      </w:r>
      <w:r w:rsidRPr="007712F7">
        <w:rPr>
          <w:rFonts w:ascii="Times New Roman" w:hAnsi="Times New Roman" w:cs="Times New Roman"/>
          <w:bCs/>
          <w:iCs/>
          <w:spacing w:val="-2"/>
          <w:sz w:val="24"/>
          <w:szCs w:val="24"/>
        </w:rPr>
        <w:t>школа обеспечивает доступность и бесплатность начально</w:t>
      </w:r>
      <w:r w:rsidRPr="007712F7">
        <w:rPr>
          <w:rFonts w:ascii="Times New Roman" w:hAnsi="Times New Roman" w:cs="Times New Roman"/>
          <w:bCs/>
          <w:iCs/>
          <w:spacing w:val="-2"/>
          <w:sz w:val="24"/>
          <w:szCs w:val="24"/>
        </w:rPr>
        <w:softHyphen/>
        <w:t xml:space="preserve">го общего, основного общего, среднего (полного) общего </w:t>
      </w:r>
      <w:r w:rsidRPr="007712F7">
        <w:rPr>
          <w:rFonts w:ascii="Times New Roman" w:hAnsi="Times New Roman" w:cs="Times New Roman"/>
          <w:bCs/>
          <w:iCs/>
          <w:spacing w:val="-1"/>
          <w:sz w:val="24"/>
          <w:szCs w:val="24"/>
        </w:rPr>
        <w:t xml:space="preserve">образования. Прием, перевод и отчисление учащихся из </w:t>
      </w:r>
      <w:r w:rsidRPr="007712F7">
        <w:rPr>
          <w:rFonts w:ascii="Times New Roman" w:hAnsi="Times New Roman" w:cs="Times New Roman"/>
          <w:bCs/>
          <w:iCs/>
          <w:spacing w:val="-2"/>
          <w:sz w:val="24"/>
          <w:szCs w:val="24"/>
        </w:rPr>
        <w:t>школы осуществлялись на основании «</w:t>
      </w:r>
      <w:r w:rsidR="0040058B">
        <w:rPr>
          <w:rFonts w:ascii="Times New Roman" w:hAnsi="Times New Roman" w:cs="Times New Roman"/>
          <w:bCs/>
          <w:iCs/>
          <w:spacing w:val="-2"/>
          <w:sz w:val="24"/>
          <w:szCs w:val="24"/>
        </w:rPr>
        <w:t>Устава ОУ</w:t>
      </w:r>
      <w:r w:rsidRPr="007712F7">
        <w:rPr>
          <w:rFonts w:ascii="Times New Roman" w:hAnsi="Times New Roman" w:cs="Times New Roman"/>
          <w:bCs/>
          <w:iCs/>
          <w:spacing w:val="-6"/>
          <w:sz w:val="24"/>
          <w:szCs w:val="24"/>
        </w:rPr>
        <w:t>»</w:t>
      </w:r>
      <w:r w:rsidR="0040058B">
        <w:rPr>
          <w:rFonts w:ascii="Times New Roman" w:hAnsi="Times New Roman" w:cs="Times New Roman"/>
          <w:bCs/>
          <w:iCs/>
          <w:spacing w:val="-6"/>
          <w:sz w:val="24"/>
          <w:szCs w:val="24"/>
        </w:rPr>
        <w:t xml:space="preserve">. </w:t>
      </w:r>
      <w:r w:rsidRPr="007712F7">
        <w:rPr>
          <w:rFonts w:ascii="Times New Roman" w:hAnsi="Times New Roman" w:cs="Times New Roman"/>
          <w:bCs/>
          <w:iCs/>
          <w:spacing w:val="-1"/>
          <w:sz w:val="24"/>
          <w:szCs w:val="24"/>
        </w:rPr>
        <w:t>Основ</w:t>
      </w:r>
      <w:r w:rsidRPr="007712F7">
        <w:rPr>
          <w:rFonts w:ascii="Times New Roman" w:hAnsi="Times New Roman" w:cs="Times New Roman"/>
          <w:bCs/>
          <w:iCs/>
          <w:spacing w:val="-1"/>
          <w:sz w:val="24"/>
          <w:szCs w:val="24"/>
        </w:rPr>
        <w:softHyphen/>
        <w:t xml:space="preserve">ной </w:t>
      </w:r>
      <w:r w:rsidR="0040058B">
        <w:rPr>
          <w:rFonts w:ascii="Times New Roman" w:hAnsi="Times New Roman" w:cs="Times New Roman"/>
          <w:bCs/>
          <w:iCs/>
          <w:spacing w:val="-1"/>
          <w:sz w:val="24"/>
          <w:szCs w:val="24"/>
        </w:rPr>
        <w:t>причиной движения учащихся школы</w:t>
      </w:r>
      <w:r w:rsidRPr="007712F7">
        <w:rPr>
          <w:rFonts w:ascii="Times New Roman" w:hAnsi="Times New Roman" w:cs="Times New Roman"/>
          <w:bCs/>
          <w:iCs/>
          <w:spacing w:val="-1"/>
          <w:sz w:val="24"/>
          <w:szCs w:val="24"/>
        </w:rPr>
        <w:t xml:space="preserve"> является смена </w:t>
      </w:r>
      <w:r w:rsidRPr="007712F7">
        <w:rPr>
          <w:rFonts w:ascii="Times New Roman" w:hAnsi="Times New Roman" w:cs="Times New Roman"/>
          <w:bCs/>
          <w:iCs/>
          <w:spacing w:val="-2"/>
          <w:sz w:val="24"/>
          <w:szCs w:val="24"/>
        </w:rPr>
        <w:t>места жительства.</w:t>
      </w:r>
    </w:p>
    <w:p w:rsidR="00A17F59" w:rsidRPr="007712F7" w:rsidRDefault="00A17F59" w:rsidP="007712F7">
      <w:pPr>
        <w:spacing w:line="276" w:lineRule="auto"/>
        <w:rPr>
          <w:rStyle w:val="a9"/>
          <w:rFonts w:ascii="Times New Roman" w:hAnsi="Times New Roman" w:cs="Times New Roman"/>
          <w:b/>
          <w:i w:val="0"/>
          <w:sz w:val="24"/>
          <w:szCs w:val="24"/>
        </w:rPr>
      </w:pPr>
    </w:p>
    <w:p w:rsidR="00160D06" w:rsidRPr="00F255CB" w:rsidRDefault="00160D06" w:rsidP="00F255CB">
      <w:pPr>
        <w:spacing w:line="276" w:lineRule="auto"/>
        <w:rPr>
          <w:rStyle w:val="a9"/>
          <w:rFonts w:ascii="Times New Roman" w:hAnsi="Times New Roman" w:cs="Times New Roman"/>
          <w:b/>
          <w:i w:val="0"/>
          <w:sz w:val="24"/>
          <w:szCs w:val="24"/>
        </w:rPr>
      </w:pPr>
      <w:r w:rsidRPr="00F255CB">
        <w:rPr>
          <w:rStyle w:val="a9"/>
          <w:rFonts w:ascii="Times New Roman" w:hAnsi="Times New Roman" w:cs="Times New Roman"/>
          <w:b/>
          <w:i w:val="0"/>
          <w:sz w:val="24"/>
          <w:szCs w:val="24"/>
          <w:lang w:val="en-US"/>
        </w:rPr>
        <w:t>C</w:t>
      </w:r>
      <w:r w:rsidRPr="00F255CB">
        <w:rPr>
          <w:rStyle w:val="a9"/>
          <w:rFonts w:ascii="Times New Roman" w:hAnsi="Times New Roman" w:cs="Times New Roman"/>
          <w:b/>
          <w:i w:val="0"/>
          <w:sz w:val="24"/>
          <w:szCs w:val="24"/>
        </w:rPr>
        <w:t xml:space="preserve">оциальное </w:t>
      </w:r>
      <w:proofErr w:type="gramStart"/>
      <w:r w:rsidRPr="00F255CB">
        <w:rPr>
          <w:rStyle w:val="a9"/>
          <w:rFonts w:ascii="Times New Roman" w:hAnsi="Times New Roman" w:cs="Times New Roman"/>
          <w:b/>
          <w:i w:val="0"/>
          <w:sz w:val="24"/>
          <w:szCs w:val="24"/>
        </w:rPr>
        <w:t>положение  ОУ</w:t>
      </w:r>
      <w:proofErr w:type="gramEnd"/>
    </w:p>
    <w:p w:rsidR="00285544" w:rsidRPr="007712F7" w:rsidRDefault="00285544" w:rsidP="007712F7">
      <w:pPr>
        <w:spacing w:line="276" w:lineRule="auto"/>
        <w:jc w:val="center"/>
        <w:rPr>
          <w:rStyle w:val="a9"/>
          <w:rFonts w:ascii="Times New Roman" w:hAnsi="Times New Roman" w:cs="Times New Roman"/>
          <w:b/>
          <w:i w:val="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3210"/>
        <w:gridCol w:w="1364"/>
        <w:gridCol w:w="1457"/>
        <w:gridCol w:w="1458"/>
        <w:gridCol w:w="1458"/>
      </w:tblGrid>
      <w:tr w:rsidR="00160D06" w:rsidRPr="007712F7" w:rsidTr="008F3647">
        <w:tc>
          <w:tcPr>
            <w:tcW w:w="516"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w:t>
            </w:r>
          </w:p>
        </w:tc>
        <w:tc>
          <w:tcPr>
            <w:tcW w:w="3581" w:type="dxa"/>
          </w:tcPr>
          <w:p w:rsidR="00160D06" w:rsidRPr="007712F7" w:rsidRDefault="00160D06" w:rsidP="00A17F59">
            <w:pPr>
              <w:rPr>
                <w:rStyle w:val="a9"/>
                <w:rFonts w:ascii="Times New Roman" w:hAnsi="Times New Roman" w:cs="Times New Roman"/>
                <w:i w:val="0"/>
                <w:sz w:val="24"/>
                <w:szCs w:val="24"/>
              </w:rPr>
            </w:pPr>
          </w:p>
        </w:tc>
        <w:tc>
          <w:tcPr>
            <w:tcW w:w="1574" w:type="dxa"/>
          </w:tcPr>
          <w:p w:rsidR="00160D06" w:rsidRPr="007712F7" w:rsidRDefault="00A17F59" w:rsidP="00A17F59">
            <w:pPr>
              <w:rPr>
                <w:rStyle w:val="a9"/>
                <w:rFonts w:ascii="Times New Roman" w:hAnsi="Times New Roman" w:cs="Times New Roman"/>
                <w:i w:val="0"/>
                <w:sz w:val="24"/>
                <w:szCs w:val="24"/>
              </w:rPr>
            </w:pPr>
            <w:r>
              <w:rPr>
                <w:rStyle w:val="a9"/>
                <w:rFonts w:ascii="Times New Roman" w:hAnsi="Times New Roman" w:cs="Times New Roman"/>
                <w:i w:val="0"/>
                <w:sz w:val="24"/>
                <w:szCs w:val="24"/>
              </w:rPr>
              <w:t xml:space="preserve"> </w:t>
            </w:r>
            <w:r w:rsidR="00160D06" w:rsidRPr="007712F7">
              <w:rPr>
                <w:rStyle w:val="a9"/>
                <w:rFonts w:ascii="Times New Roman" w:hAnsi="Times New Roman" w:cs="Times New Roman"/>
                <w:i w:val="0"/>
                <w:sz w:val="24"/>
                <w:szCs w:val="24"/>
              </w:rPr>
              <w:t>2009-2010</w:t>
            </w:r>
          </w:p>
        </w:tc>
        <w:tc>
          <w:tcPr>
            <w:tcW w:w="1700"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2010-2011</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2011-2012</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2012-2013</w:t>
            </w:r>
          </w:p>
        </w:tc>
      </w:tr>
      <w:tr w:rsidR="00160D06" w:rsidRPr="007712F7" w:rsidTr="008F3647">
        <w:trPr>
          <w:trHeight w:val="361"/>
        </w:trPr>
        <w:tc>
          <w:tcPr>
            <w:tcW w:w="516"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w:t>
            </w:r>
          </w:p>
        </w:tc>
        <w:tc>
          <w:tcPr>
            <w:tcW w:w="358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Количество учащихся</w:t>
            </w:r>
          </w:p>
        </w:tc>
        <w:tc>
          <w:tcPr>
            <w:tcW w:w="1574"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613</w:t>
            </w:r>
          </w:p>
        </w:tc>
        <w:tc>
          <w:tcPr>
            <w:tcW w:w="1700"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606</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800</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717</w:t>
            </w:r>
          </w:p>
        </w:tc>
      </w:tr>
      <w:tr w:rsidR="00160D06" w:rsidRPr="007712F7" w:rsidTr="008F3647">
        <w:trPr>
          <w:trHeight w:val="297"/>
        </w:trPr>
        <w:tc>
          <w:tcPr>
            <w:tcW w:w="516"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2.</w:t>
            </w:r>
          </w:p>
        </w:tc>
        <w:tc>
          <w:tcPr>
            <w:tcW w:w="358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Количество многодетных семей</w:t>
            </w:r>
          </w:p>
        </w:tc>
        <w:tc>
          <w:tcPr>
            <w:tcW w:w="1574"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264</w:t>
            </w:r>
          </w:p>
        </w:tc>
        <w:tc>
          <w:tcPr>
            <w:tcW w:w="1700"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255</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302</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329</w:t>
            </w:r>
          </w:p>
        </w:tc>
      </w:tr>
      <w:tr w:rsidR="00160D06" w:rsidRPr="007712F7" w:rsidTr="008F3647">
        <w:tc>
          <w:tcPr>
            <w:tcW w:w="516"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3.</w:t>
            </w:r>
          </w:p>
        </w:tc>
        <w:tc>
          <w:tcPr>
            <w:tcW w:w="358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Количество малообеспеченных семей</w:t>
            </w:r>
          </w:p>
        </w:tc>
        <w:tc>
          <w:tcPr>
            <w:tcW w:w="1574"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440</w:t>
            </w:r>
          </w:p>
        </w:tc>
        <w:tc>
          <w:tcPr>
            <w:tcW w:w="1700"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400</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339</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394</w:t>
            </w:r>
          </w:p>
        </w:tc>
      </w:tr>
      <w:tr w:rsidR="00160D06" w:rsidRPr="007712F7" w:rsidTr="008F3647">
        <w:tc>
          <w:tcPr>
            <w:tcW w:w="516"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4.</w:t>
            </w:r>
          </w:p>
        </w:tc>
        <w:tc>
          <w:tcPr>
            <w:tcW w:w="358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Количество неполных семей</w:t>
            </w:r>
          </w:p>
        </w:tc>
        <w:tc>
          <w:tcPr>
            <w:tcW w:w="1574"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124</w:t>
            </w:r>
          </w:p>
        </w:tc>
        <w:tc>
          <w:tcPr>
            <w:tcW w:w="1700"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125</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188</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179</w:t>
            </w:r>
          </w:p>
        </w:tc>
      </w:tr>
      <w:tr w:rsidR="00160D06" w:rsidRPr="007712F7" w:rsidTr="008F3647">
        <w:tc>
          <w:tcPr>
            <w:tcW w:w="516"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5.</w:t>
            </w:r>
          </w:p>
        </w:tc>
        <w:tc>
          <w:tcPr>
            <w:tcW w:w="358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Количество безработных родителей</w:t>
            </w:r>
          </w:p>
        </w:tc>
        <w:tc>
          <w:tcPr>
            <w:tcW w:w="1574"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133</w:t>
            </w:r>
          </w:p>
        </w:tc>
        <w:tc>
          <w:tcPr>
            <w:tcW w:w="1700"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72</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174</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137</w:t>
            </w:r>
          </w:p>
        </w:tc>
      </w:tr>
      <w:tr w:rsidR="00160D06" w:rsidRPr="007712F7" w:rsidTr="008F3647">
        <w:tc>
          <w:tcPr>
            <w:tcW w:w="516"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6.</w:t>
            </w:r>
          </w:p>
        </w:tc>
        <w:tc>
          <w:tcPr>
            <w:tcW w:w="358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Количество матерей - одиночек</w:t>
            </w:r>
          </w:p>
        </w:tc>
        <w:tc>
          <w:tcPr>
            <w:tcW w:w="1574"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116</w:t>
            </w:r>
          </w:p>
        </w:tc>
        <w:tc>
          <w:tcPr>
            <w:tcW w:w="1700"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118</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176</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167</w:t>
            </w:r>
          </w:p>
        </w:tc>
      </w:tr>
      <w:tr w:rsidR="00160D06" w:rsidRPr="007712F7" w:rsidTr="008F3647">
        <w:tc>
          <w:tcPr>
            <w:tcW w:w="516"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7.</w:t>
            </w:r>
          </w:p>
        </w:tc>
        <w:tc>
          <w:tcPr>
            <w:tcW w:w="358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Количество  одиноких отцов</w:t>
            </w:r>
          </w:p>
        </w:tc>
        <w:tc>
          <w:tcPr>
            <w:tcW w:w="1574"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7</w:t>
            </w:r>
          </w:p>
        </w:tc>
        <w:tc>
          <w:tcPr>
            <w:tcW w:w="1700"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7</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12</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15</w:t>
            </w:r>
          </w:p>
        </w:tc>
      </w:tr>
      <w:tr w:rsidR="00160D06" w:rsidRPr="007712F7" w:rsidTr="008F3647">
        <w:tc>
          <w:tcPr>
            <w:tcW w:w="516"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8.</w:t>
            </w:r>
          </w:p>
        </w:tc>
        <w:tc>
          <w:tcPr>
            <w:tcW w:w="358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Количество детей - инвалидов</w:t>
            </w:r>
          </w:p>
        </w:tc>
        <w:tc>
          <w:tcPr>
            <w:tcW w:w="1574"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17</w:t>
            </w:r>
          </w:p>
        </w:tc>
        <w:tc>
          <w:tcPr>
            <w:tcW w:w="1700"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18</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20</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22</w:t>
            </w:r>
          </w:p>
        </w:tc>
      </w:tr>
      <w:tr w:rsidR="00160D06" w:rsidRPr="007712F7" w:rsidTr="008F3647">
        <w:tc>
          <w:tcPr>
            <w:tcW w:w="516"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9.</w:t>
            </w:r>
          </w:p>
        </w:tc>
        <w:tc>
          <w:tcPr>
            <w:tcW w:w="358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Дети, находящиеся под опекой</w:t>
            </w:r>
          </w:p>
        </w:tc>
        <w:tc>
          <w:tcPr>
            <w:tcW w:w="1574"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4</w:t>
            </w:r>
          </w:p>
        </w:tc>
        <w:tc>
          <w:tcPr>
            <w:tcW w:w="1700"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6/25</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8/32</w:t>
            </w:r>
          </w:p>
        </w:tc>
        <w:tc>
          <w:tcPr>
            <w:tcW w:w="170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28</w:t>
            </w:r>
          </w:p>
        </w:tc>
      </w:tr>
      <w:tr w:rsidR="00160D06" w:rsidRPr="007712F7" w:rsidTr="008F3647">
        <w:trPr>
          <w:trHeight w:val="1006"/>
        </w:trPr>
        <w:tc>
          <w:tcPr>
            <w:tcW w:w="516"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10.</w:t>
            </w:r>
          </w:p>
        </w:tc>
        <w:tc>
          <w:tcPr>
            <w:tcW w:w="358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Количество детей, состоящих на учете:</w:t>
            </w:r>
          </w:p>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 КДН и ЗП:</w:t>
            </w:r>
          </w:p>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 ПДН</w:t>
            </w:r>
          </w:p>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 Внутришкольный учет:</w:t>
            </w:r>
          </w:p>
        </w:tc>
        <w:tc>
          <w:tcPr>
            <w:tcW w:w="1574" w:type="dxa"/>
          </w:tcPr>
          <w:p w:rsidR="00160D06" w:rsidRPr="007712F7" w:rsidRDefault="00160D06" w:rsidP="00A17F59">
            <w:pPr>
              <w:rPr>
                <w:rStyle w:val="a9"/>
                <w:rFonts w:ascii="Times New Roman" w:hAnsi="Times New Roman" w:cs="Times New Roman"/>
                <w:i w:val="0"/>
                <w:sz w:val="24"/>
                <w:szCs w:val="24"/>
              </w:rPr>
            </w:pPr>
          </w:p>
          <w:p w:rsidR="001E4CAB" w:rsidRDefault="001E4CAB" w:rsidP="00A17F59">
            <w:pPr>
              <w:rPr>
                <w:rStyle w:val="a9"/>
                <w:rFonts w:ascii="Times New Roman" w:hAnsi="Times New Roman" w:cs="Times New Roman"/>
                <w:i w:val="0"/>
                <w:sz w:val="24"/>
                <w:szCs w:val="24"/>
              </w:rPr>
            </w:pPr>
          </w:p>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6</w:t>
            </w:r>
          </w:p>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19</w:t>
            </w:r>
          </w:p>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34</w:t>
            </w:r>
          </w:p>
        </w:tc>
        <w:tc>
          <w:tcPr>
            <w:tcW w:w="1700" w:type="dxa"/>
          </w:tcPr>
          <w:p w:rsidR="00160D06" w:rsidRPr="007712F7" w:rsidRDefault="00160D06" w:rsidP="00A17F59">
            <w:pPr>
              <w:rPr>
                <w:rFonts w:ascii="Times New Roman" w:hAnsi="Times New Roman" w:cs="Times New Roman"/>
                <w:sz w:val="24"/>
                <w:szCs w:val="24"/>
              </w:rPr>
            </w:pPr>
          </w:p>
          <w:p w:rsidR="001E4CAB" w:rsidRDefault="001E4CAB" w:rsidP="00A17F59">
            <w:pPr>
              <w:rPr>
                <w:rFonts w:ascii="Times New Roman" w:hAnsi="Times New Roman" w:cs="Times New Roman"/>
                <w:sz w:val="24"/>
                <w:szCs w:val="24"/>
              </w:rPr>
            </w:pPr>
          </w:p>
          <w:p w:rsidR="00160D06" w:rsidRPr="007712F7" w:rsidRDefault="00160D06" w:rsidP="00A17F59">
            <w:pPr>
              <w:rPr>
                <w:rFonts w:ascii="Times New Roman" w:hAnsi="Times New Roman" w:cs="Times New Roman"/>
                <w:sz w:val="24"/>
                <w:szCs w:val="24"/>
              </w:rPr>
            </w:pPr>
            <w:r w:rsidRPr="007712F7">
              <w:rPr>
                <w:rFonts w:ascii="Times New Roman" w:hAnsi="Times New Roman" w:cs="Times New Roman"/>
                <w:sz w:val="24"/>
                <w:szCs w:val="24"/>
              </w:rPr>
              <w:t>16</w:t>
            </w:r>
          </w:p>
          <w:p w:rsidR="00160D06" w:rsidRPr="007712F7" w:rsidRDefault="00160D06" w:rsidP="00A17F59">
            <w:pPr>
              <w:rPr>
                <w:rFonts w:ascii="Times New Roman" w:hAnsi="Times New Roman" w:cs="Times New Roman"/>
                <w:sz w:val="24"/>
                <w:szCs w:val="24"/>
              </w:rPr>
            </w:pPr>
            <w:r w:rsidRPr="007712F7">
              <w:rPr>
                <w:rFonts w:ascii="Times New Roman" w:hAnsi="Times New Roman" w:cs="Times New Roman"/>
                <w:sz w:val="24"/>
                <w:szCs w:val="24"/>
              </w:rPr>
              <w:t>16</w:t>
            </w:r>
          </w:p>
          <w:p w:rsidR="00160D06" w:rsidRPr="007712F7" w:rsidRDefault="00160D06" w:rsidP="00A17F59">
            <w:pPr>
              <w:rPr>
                <w:rFonts w:ascii="Times New Roman" w:hAnsi="Times New Roman" w:cs="Times New Roman"/>
                <w:sz w:val="24"/>
                <w:szCs w:val="24"/>
              </w:rPr>
            </w:pPr>
            <w:r w:rsidRPr="007712F7">
              <w:rPr>
                <w:rFonts w:ascii="Times New Roman" w:hAnsi="Times New Roman" w:cs="Times New Roman"/>
                <w:sz w:val="24"/>
                <w:szCs w:val="24"/>
              </w:rPr>
              <w:t>68</w:t>
            </w:r>
          </w:p>
        </w:tc>
        <w:tc>
          <w:tcPr>
            <w:tcW w:w="1701" w:type="dxa"/>
          </w:tcPr>
          <w:p w:rsidR="00160D06" w:rsidRPr="007712F7" w:rsidRDefault="00160D06" w:rsidP="00A17F59">
            <w:pPr>
              <w:rPr>
                <w:rFonts w:ascii="Times New Roman" w:hAnsi="Times New Roman" w:cs="Times New Roman"/>
                <w:sz w:val="24"/>
                <w:szCs w:val="24"/>
              </w:rPr>
            </w:pPr>
          </w:p>
          <w:p w:rsidR="001E4CAB" w:rsidRDefault="001E4CAB" w:rsidP="00A17F59">
            <w:pPr>
              <w:rPr>
                <w:rFonts w:ascii="Times New Roman" w:hAnsi="Times New Roman" w:cs="Times New Roman"/>
                <w:sz w:val="24"/>
                <w:szCs w:val="24"/>
              </w:rPr>
            </w:pPr>
          </w:p>
          <w:p w:rsidR="00160D06" w:rsidRPr="007712F7" w:rsidRDefault="00160D06" w:rsidP="00A17F59">
            <w:pPr>
              <w:rPr>
                <w:rFonts w:ascii="Times New Roman" w:hAnsi="Times New Roman" w:cs="Times New Roman"/>
                <w:sz w:val="24"/>
                <w:szCs w:val="24"/>
              </w:rPr>
            </w:pPr>
            <w:r w:rsidRPr="007712F7">
              <w:rPr>
                <w:rFonts w:ascii="Times New Roman" w:hAnsi="Times New Roman" w:cs="Times New Roman"/>
                <w:sz w:val="24"/>
                <w:szCs w:val="24"/>
              </w:rPr>
              <w:t>3</w:t>
            </w:r>
          </w:p>
          <w:p w:rsidR="00160D06" w:rsidRPr="007712F7" w:rsidRDefault="00160D06" w:rsidP="00A17F59">
            <w:pPr>
              <w:rPr>
                <w:rFonts w:ascii="Times New Roman" w:hAnsi="Times New Roman" w:cs="Times New Roman"/>
                <w:sz w:val="24"/>
                <w:szCs w:val="24"/>
              </w:rPr>
            </w:pPr>
            <w:r w:rsidRPr="007712F7">
              <w:rPr>
                <w:rFonts w:ascii="Times New Roman" w:hAnsi="Times New Roman" w:cs="Times New Roman"/>
                <w:sz w:val="24"/>
                <w:szCs w:val="24"/>
              </w:rPr>
              <w:t>10</w:t>
            </w:r>
          </w:p>
          <w:p w:rsidR="00160D06" w:rsidRPr="007712F7" w:rsidRDefault="00160D06" w:rsidP="00A17F59">
            <w:pPr>
              <w:rPr>
                <w:rFonts w:ascii="Times New Roman" w:hAnsi="Times New Roman" w:cs="Times New Roman"/>
                <w:sz w:val="24"/>
                <w:szCs w:val="24"/>
              </w:rPr>
            </w:pPr>
            <w:r w:rsidRPr="007712F7">
              <w:rPr>
                <w:rFonts w:ascii="Times New Roman" w:hAnsi="Times New Roman" w:cs="Times New Roman"/>
                <w:sz w:val="24"/>
                <w:szCs w:val="24"/>
              </w:rPr>
              <w:t>74</w:t>
            </w:r>
          </w:p>
        </w:tc>
        <w:tc>
          <w:tcPr>
            <w:tcW w:w="1701" w:type="dxa"/>
          </w:tcPr>
          <w:p w:rsidR="00160D06" w:rsidRPr="007712F7" w:rsidRDefault="00160D06" w:rsidP="00A17F59">
            <w:pPr>
              <w:rPr>
                <w:rFonts w:ascii="Times New Roman" w:hAnsi="Times New Roman" w:cs="Times New Roman"/>
                <w:sz w:val="24"/>
                <w:szCs w:val="24"/>
              </w:rPr>
            </w:pPr>
          </w:p>
          <w:p w:rsidR="001E4CAB" w:rsidRDefault="001E4CAB" w:rsidP="00A17F59">
            <w:pPr>
              <w:rPr>
                <w:rFonts w:ascii="Times New Roman" w:hAnsi="Times New Roman" w:cs="Times New Roman"/>
                <w:sz w:val="24"/>
                <w:szCs w:val="24"/>
              </w:rPr>
            </w:pPr>
          </w:p>
          <w:p w:rsidR="00160D06" w:rsidRPr="007712F7" w:rsidRDefault="001E4CAB" w:rsidP="00A17F59">
            <w:pPr>
              <w:rPr>
                <w:rFonts w:ascii="Times New Roman" w:hAnsi="Times New Roman" w:cs="Times New Roman"/>
                <w:sz w:val="24"/>
                <w:szCs w:val="24"/>
              </w:rPr>
            </w:pPr>
            <w:r>
              <w:rPr>
                <w:rFonts w:ascii="Times New Roman" w:hAnsi="Times New Roman" w:cs="Times New Roman"/>
                <w:sz w:val="24"/>
                <w:szCs w:val="24"/>
              </w:rPr>
              <w:t>14</w:t>
            </w:r>
          </w:p>
          <w:p w:rsidR="00160D06" w:rsidRPr="007712F7" w:rsidRDefault="001E4CAB" w:rsidP="00A17F59">
            <w:pPr>
              <w:rPr>
                <w:rFonts w:ascii="Times New Roman" w:hAnsi="Times New Roman" w:cs="Times New Roman"/>
                <w:sz w:val="24"/>
                <w:szCs w:val="24"/>
              </w:rPr>
            </w:pPr>
            <w:r>
              <w:rPr>
                <w:rFonts w:ascii="Times New Roman" w:hAnsi="Times New Roman" w:cs="Times New Roman"/>
                <w:sz w:val="24"/>
                <w:szCs w:val="24"/>
              </w:rPr>
              <w:t>28</w:t>
            </w:r>
          </w:p>
          <w:p w:rsidR="00160D06" w:rsidRPr="007712F7" w:rsidRDefault="001E4CAB" w:rsidP="00A17F59">
            <w:pPr>
              <w:rPr>
                <w:rFonts w:ascii="Times New Roman" w:hAnsi="Times New Roman" w:cs="Times New Roman"/>
                <w:sz w:val="24"/>
                <w:szCs w:val="24"/>
              </w:rPr>
            </w:pPr>
            <w:r>
              <w:rPr>
                <w:rFonts w:ascii="Times New Roman" w:hAnsi="Times New Roman" w:cs="Times New Roman"/>
                <w:sz w:val="24"/>
                <w:szCs w:val="24"/>
              </w:rPr>
              <w:t>86</w:t>
            </w:r>
          </w:p>
        </w:tc>
      </w:tr>
      <w:tr w:rsidR="00160D06" w:rsidRPr="007712F7" w:rsidTr="008F3647">
        <w:tc>
          <w:tcPr>
            <w:tcW w:w="516"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11.</w:t>
            </w:r>
          </w:p>
        </w:tc>
        <w:tc>
          <w:tcPr>
            <w:tcW w:w="3581" w:type="dxa"/>
          </w:tcPr>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Образование родителей:</w:t>
            </w:r>
          </w:p>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 среднее</w:t>
            </w:r>
          </w:p>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 среднее специальное</w:t>
            </w:r>
          </w:p>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 высшее</w:t>
            </w:r>
          </w:p>
        </w:tc>
        <w:tc>
          <w:tcPr>
            <w:tcW w:w="1574" w:type="dxa"/>
          </w:tcPr>
          <w:p w:rsidR="00160D06" w:rsidRPr="007712F7" w:rsidRDefault="00160D06" w:rsidP="00A17F59">
            <w:pPr>
              <w:rPr>
                <w:rStyle w:val="a9"/>
                <w:rFonts w:ascii="Times New Roman" w:hAnsi="Times New Roman" w:cs="Times New Roman"/>
                <w:i w:val="0"/>
                <w:sz w:val="24"/>
                <w:szCs w:val="24"/>
              </w:rPr>
            </w:pPr>
          </w:p>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307</w:t>
            </w:r>
          </w:p>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532</w:t>
            </w:r>
          </w:p>
          <w:p w:rsidR="00160D06" w:rsidRPr="007712F7" w:rsidRDefault="00160D06" w:rsidP="00A17F59">
            <w:pPr>
              <w:rPr>
                <w:rStyle w:val="a9"/>
                <w:rFonts w:ascii="Times New Roman" w:hAnsi="Times New Roman" w:cs="Times New Roman"/>
                <w:i w:val="0"/>
                <w:sz w:val="24"/>
                <w:szCs w:val="24"/>
              </w:rPr>
            </w:pPr>
            <w:r w:rsidRPr="007712F7">
              <w:rPr>
                <w:rStyle w:val="a9"/>
                <w:rFonts w:ascii="Times New Roman" w:hAnsi="Times New Roman" w:cs="Times New Roman"/>
                <w:i w:val="0"/>
                <w:sz w:val="24"/>
                <w:szCs w:val="24"/>
              </w:rPr>
              <w:t>216</w:t>
            </w:r>
          </w:p>
        </w:tc>
        <w:tc>
          <w:tcPr>
            <w:tcW w:w="1700" w:type="dxa"/>
          </w:tcPr>
          <w:p w:rsidR="00160D06" w:rsidRPr="007712F7" w:rsidRDefault="00160D06" w:rsidP="00A17F59">
            <w:pPr>
              <w:rPr>
                <w:rFonts w:ascii="Times New Roman" w:hAnsi="Times New Roman" w:cs="Times New Roman"/>
                <w:sz w:val="24"/>
                <w:szCs w:val="24"/>
              </w:rPr>
            </w:pPr>
          </w:p>
          <w:p w:rsidR="00160D06" w:rsidRPr="007712F7" w:rsidRDefault="00160D06" w:rsidP="00A17F59">
            <w:pPr>
              <w:rPr>
                <w:rFonts w:ascii="Times New Roman" w:hAnsi="Times New Roman" w:cs="Times New Roman"/>
                <w:sz w:val="24"/>
                <w:szCs w:val="24"/>
              </w:rPr>
            </w:pPr>
            <w:r w:rsidRPr="007712F7">
              <w:rPr>
                <w:rFonts w:ascii="Times New Roman" w:hAnsi="Times New Roman" w:cs="Times New Roman"/>
                <w:sz w:val="24"/>
                <w:szCs w:val="24"/>
              </w:rPr>
              <w:t>307</w:t>
            </w:r>
          </w:p>
          <w:p w:rsidR="00160D06" w:rsidRPr="007712F7" w:rsidRDefault="00160D06" w:rsidP="00A17F59">
            <w:pPr>
              <w:rPr>
                <w:rFonts w:ascii="Times New Roman" w:hAnsi="Times New Roman" w:cs="Times New Roman"/>
                <w:sz w:val="24"/>
                <w:szCs w:val="24"/>
              </w:rPr>
            </w:pPr>
            <w:r w:rsidRPr="007712F7">
              <w:rPr>
                <w:rFonts w:ascii="Times New Roman" w:hAnsi="Times New Roman" w:cs="Times New Roman"/>
                <w:sz w:val="24"/>
                <w:szCs w:val="24"/>
              </w:rPr>
              <w:t>532</w:t>
            </w:r>
          </w:p>
          <w:p w:rsidR="00160D06" w:rsidRPr="007712F7" w:rsidRDefault="00160D06" w:rsidP="00A17F59">
            <w:pPr>
              <w:rPr>
                <w:rFonts w:ascii="Times New Roman" w:hAnsi="Times New Roman" w:cs="Times New Roman"/>
                <w:sz w:val="24"/>
                <w:szCs w:val="24"/>
              </w:rPr>
            </w:pPr>
            <w:r w:rsidRPr="007712F7">
              <w:rPr>
                <w:rFonts w:ascii="Times New Roman" w:hAnsi="Times New Roman" w:cs="Times New Roman"/>
                <w:sz w:val="24"/>
                <w:szCs w:val="24"/>
              </w:rPr>
              <w:t>216</w:t>
            </w:r>
          </w:p>
        </w:tc>
        <w:tc>
          <w:tcPr>
            <w:tcW w:w="1701" w:type="dxa"/>
          </w:tcPr>
          <w:p w:rsidR="00160D06" w:rsidRPr="007712F7" w:rsidRDefault="00160D06" w:rsidP="00A17F59">
            <w:pPr>
              <w:rPr>
                <w:rFonts w:ascii="Times New Roman" w:hAnsi="Times New Roman" w:cs="Times New Roman"/>
                <w:sz w:val="24"/>
                <w:szCs w:val="24"/>
              </w:rPr>
            </w:pPr>
          </w:p>
          <w:p w:rsidR="00160D06" w:rsidRPr="007712F7" w:rsidRDefault="00160D06" w:rsidP="00A17F59">
            <w:pPr>
              <w:rPr>
                <w:rFonts w:ascii="Times New Roman" w:hAnsi="Times New Roman" w:cs="Times New Roman"/>
                <w:sz w:val="24"/>
                <w:szCs w:val="24"/>
              </w:rPr>
            </w:pPr>
            <w:r w:rsidRPr="007712F7">
              <w:rPr>
                <w:rFonts w:ascii="Times New Roman" w:hAnsi="Times New Roman" w:cs="Times New Roman"/>
                <w:sz w:val="24"/>
                <w:szCs w:val="24"/>
              </w:rPr>
              <w:t>383</w:t>
            </w:r>
          </w:p>
          <w:p w:rsidR="00160D06" w:rsidRPr="007712F7" w:rsidRDefault="00160D06" w:rsidP="00A17F59">
            <w:pPr>
              <w:rPr>
                <w:rFonts w:ascii="Times New Roman" w:hAnsi="Times New Roman" w:cs="Times New Roman"/>
                <w:sz w:val="24"/>
                <w:szCs w:val="24"/>
              </w:rPr>
            </w:pPr>
            <w:r w:rsidRPr="007712F7">
              <w:rPr>
                <w:rFonts w:ascii="Times New Roman" w:hAnsi="Times New Roman" w:cs="Times New Roman"/>
                <w:sz w:val="24"/>
                <w:szCs w:val="24"/>
              </w:rPr>
              <w:t>624</w:t>
            </w:r>
          </w:p>
          <w:p w:rsidR="00160D06" w:rsidRPr="007712F7" w:rsidRDefault="00160D06" w:rsidP="00A17F59">
            <w:pPr>
              <w:rPr>
                <w:rFonts w:ascii="Times New Roman" w:hAnsi="Times New Roman" w:cs="Times New Roman"/>
                <w:sz w:val="24"/>
                <w:szCs w:val="24"/>
              </w:rPr>
            </w:pPr>
            <w:r w:rsidRPr="007712F7">
              <w:rPr>
                <w:rFonts w:ascii="Times New Roman" w:hAnsi="Times New Roman" w:cs="Times New Roman"/>
                <w:sz w:val="24"/>
                <w:szCs w:val="24"/>
              </w:rPr>
              <w:t>368</w:t>
            </w:r>
          </w:p>
        </w:tc>
        <w:tc>
          <w:tcPr>
            <w:tcW w:w="1701" w:type="dxa"/>
          </w:tcPr>
          <w:p w:rsidR="00160D06" w:rsidRPr="007712F7" w:rsidRDefault="00160D06" w:rsidP="00A17F59">
            <w:pPr>
              <w:rPr>
                <w:rFonts w:ascii="Times New Roman" w:hAnsi="Times New Roman" w:cs="Times New Roman"/>
                <w:sz w:val="24"/>
                <w:szCs w:val="24"/>
              </w:rPr>
            </w:pPr>
          </w:p>
          <w:p w:rsidR="00160D06" w:rsidRPr="007712F7" w:rsidRDefault="00160D06" w:rsidP="00A17F59">
            <w:pPr>
              <w:rPr>
                <w:rFonts w:ascii="Times New Roman" w:hAnsi="Times New Roman" w:cs="Times New Roman"/>
                <w:sz w:val="24"/>
                <w:szCs w:val="24"/>
              </w:rPr>
            </w:pPr>
            <w:r w:rsidRPr="007712F7">
              <w:rPr>
                <w:rFonts w:ascii="Times New Roman" w:hAnsi="Times New Roman" w:cs="Times New Roman"/>
                <w:sz w:val="24"/>
                <w:szCs w:val="24"/>
              </w:rPr>
              <w:t>356</w:t>
            </w:r>
          </w:p>
          <w:p w:rsidR="00160D06" w:rsidRPr="007712F7" w:rsidRDefault="00160D06" w:rsidP="00A17F59">
            <w:pPr>
              <w:rPr>
                <w:rFonts w:ascii="Times New Roman" w:hAnsi="Times New Roman" w:cs="Times New Roman"/>
                <w:sz w:val="24"/>
                <w:szCs w:val="24"/>
              </w:rPr>
            </w:pPr>
            <w:r w:rsidRPr="007712F7">
              <w:rPr>
                <w:rFonts w:ascii="Times New Roman" w:hAnsi="Times New Roman" w:cs="Times New Roman"/>
                <w:sz w:val="24"/>
                <w:szCs w:val="24"/>
              </w:rPr>
              <w:t>566</w:t>
            </w:r>
          </w:p>
          <w:p w:rsidR="00160D06" w:rsidRPr="007712F7" w:rsidRDefault="00160D06" w:rsidP="00A17F59">
            <w:pPr>
              <w:rPr>
                <w:rFonts w:ascii="Times New Roman" w:hAnsi="Times New Roman" w:cs="Times New Roman"/>
                <w:sz w:val="24"/>
                <w:szCs w:val="24"/>
              </w:rPr>
            </w:pPr>
            <w:r w:rsidRPr="007712F7">
              <w:rPr>
                <w:rFonts w:ascii="Times New Roman" w:hAnsi="Times New Roman" w:cs="Times New Roman"/>
                <w:sz w:val="24"/>
                <w:szCs w:val="24"/>
              </w:rPr>
              <w:t>342</w:t>
            </w:r>
          </w:p>
        </w:tc>
      </w:tr>
    </w:tbl>
    <w:p w:rsidR="00A17F59" w:rsidRDefault="00A17F59" w:rsidP="00A17F59">
      <w:pPr>
        <w:pStyle w:val="afa"/>
        <w:spacing w:line="276" w:lineRule="auto"/>
        <w:ind w:firstLine="0"/>
        <w:contextualSpacing/>
        <w:rPr>
          <w:rFonts w:eastAsia="Arial Unicode MS"/>
          <w:sz w:val="24"/>
          <w:szCs w:val="24"/>
        </w:rPr>
      </w:pPr>
    </w:p>
    <w:p w:rsidR="00224873" w:rsidRPr="007712F7" w:rsidRDefault="00224873" w:rsidP="007712F7">
      <w:pPr>
        <w:pStyle w:val="afa"/>
        <w:spacing w:line="276" w:lineRule="auto"/>
        <w:contextualSpacing/>
        <w:rPr>
          <w:b/>
          <w:sz w:val="24"/>
          <w:szCs w:val="24"/>
          <w:lang w:eastAsia="ru-RU"/>
        </w:rPr>
      </w:pPr>
    </w:p>
    <w:p w:rsidR="005A6679" w:rsidRPr="007712F7" w:rsidRDefault="00CA49A9" w:rsidP="007712F7">
      <w:pPr>
        <w:pStyle w:val="afa"/>
        <w:spacing w:line="276" w:lineRule="auto"/>
        <w:contextualSpacing/>
        <w:jc w:val="center"/>
        <w:outlineLvl w:val="0"/>
        <w:rPr>
          <w:b/>
          <w:sz w:val="24"/>
          <w:szCs w:val="24"/>
        </w:rPr>
      </w:pPr>
      <w:r w:rsidRPr="007712F7">
        <w:rPr>
          <w:b/>
          <w:sz w:val="24"/>
          <w:szCs w:val="24"/>
        </w:rPr>
        <w:br w:type="page"/>
      </w:r>
    </w:p>
    <w:p w:rsidR="00CA49A9" w:rsidRPr="007712F7" w:rsidRDefault="00CA49A9" w:rsidP="007712F7">
      <w:pPr>
        <w:pStyle w:val="afa"/>
        <w:spacing w:line="276" w:lineRule="auto"/>
        <w:contextualSpacing/>
        <w:jc w:val="center"/>
        <w:outlineLvl w:val="0"/>
        <w:rPr>
          <w:b/>
          <w:sz w:val="24"/>
          <w:szCs w:val="24"/>
        </w:rPr>
      </w:pPr>
      <w:r w:rsidRPr="007712F7">
        <w:rPr>
          <w:b/>
          <w:sz w:val="24"/>
          <w:szCs w:val="24"/>
        </w:rPr>
        <w:lastRenderedPageBreak/>
        <w:t>АНАЛИТИЧЕСКОЕ ОБОСНОВАНИЕ ПРОГРАММЫ</w:t>
      </w:r>
    </w:p>
    <w:p w:rsidR="00CA49A9" w:rsidRPr="007712F7" w:rsidRDefault="00CA49A9" w:rsidP="007712F7">
      <w:pPr>
        <w:pStyle w:val="afa"/>
        <w:spacing w:line="276" w:lineRule="auto"/>
        <w:contextualSpacing/>
        <w:outlineLvl w:val="0"/>
        <w:rPr>
          <w:b/>
          <w:iCs/>
          <w:sz w:val="24"/>
          <w:szCs w:val="24"/>
        </w:rPr>
      </w:pPr>
      <w:r w:rsidRPr="007712F7">
        <w:rPr>
          <w:b/>
          <w:iCs/>
          <w:sz w:val="24"/>
          <w:szCs w:val="24"/>
        </w:rPr>
        <w:t>Анализ социокультурной ситуации</w:t>
      </w:r>
    </w:p>
    <w:p w:rsidR="00832DC0" w:rsidRDefault="00832DC0" w:rsidP="00832DC0">
      <w:pPr>
        <w:pStyle w:val="Style19"/>
        <w:widowControl/>
        <w:spacing w:line="276" w:lineRule="auto"/>
        <w:ind w:firstLine="374"/>
      </w:pPr>
      <w:r>
        <w:t>Анализ СКС села Майя выявил следующие проблемы</w:t>
      </w:r>
      <w:proofErr w:type="gramStart"/>
      <w:r>
        <w:t xml:space="preserve"> ;</w:t>
      </w:r>
      <w:proofErr w:type="gramEnd"/>
    </w:p>
    <w:p w:rsidR="00832DC0" w:rsidRDefault="00832DC0" w:rsidP="00832DC0">
      <w:pPr>
        <w:pStyle w:val="Style19"/>
        <w:widowControl/>
        <w:spacing w:line="276" w:lineRule="auto"/>
        <w:ind w:firstLine="374"/>
      </w:pPr>
      <w:r>
        <w:t>1.</w:t>
      </w:r>
      <w:r w:rsidRPr="007712F7">
        <w:t xml:space="preserve"> </w:t>
      </w:r>
      <w:r w:rsidRPr="007712F7">
        <w:rPr>
          <w:b/>
        </w:rPr>
        <w:t>экологическая</w:t>
      </w:r>
      <w:r w:rsidRPr="007712F7">
        <w:t>: в селе Майя стоит вопрос  о качестве питьевой воды, проблема утилизации бытовых отходов, уменьшение территории земельных угод</w:t>
      </w:r>
      <w:r>
        <w:t xml:space="preserve">ий. </w:t>
      </w:r>
    </w:p>
    <w:p w:rsidR="00832DC0" w:rsidRDefault="00832DC0" w:rsidP="00832DC0">
      <w:pPr>
        <w:pStyle w:val="Style19"/>
        <w:widowControl/>
        <w:spacing w:line="276" w:lineRule="auto"/>
        <w:ind w:firstLine="374"/>
      </w:pPr>
      <w:r>
        <w:t xml:space="preserve">2. </w:t>
      </w:r>
      <w:r w:rsidRPr="007712F7">
        <w:rPr>
          <w:b/>
        </w:rPr>
        <w:t>социальная:</w:t>
      </w:r>
      <w:r w:rsidRPr="007712F7">
        <w:t xml:space="preserve"> скрытая безработица,   низкая рентабельность и престижность сельскохозяйственного труда, уменьшение количества крупного рогатого скота, отвыкание от сельского труда. </w:t>
      </w:r>
    </w:p>
    <w:p w:rsidR="00832DC0" w:rsidRDefault="00832DC0" w:rsidP="00832DC0">
      <w:pPr>
        <w:pStyle w:val="Style19"/>
        <w:widowControl/>
        <w:spacing w:line="276" w:lineRule="auto"/>
        <w:ind w:firstLine="374"/>
      </w:pPr>
      <w:r>
        <w:t>3.</w:t>
      </w:r>
      <w:r>
        <w:rPr>
          <w:b/>
        </w:rPr>
        <w:t xml:space="preserve"> с</w:t>
      </w:r>
      <w:r w:rsidRPr="007712F7">
        <w:rPr>
          <w:b/>
        </w:rPr>
        <w:t xml:space="preserve">емейные проблемы: </w:t>
      </w:r>
      <w:r w:rsidRPr="007712F7">
        <w:t xml:space="preserve">нарушение преемственности поколений, когда жизненный опыт старших отвергается молодым поколением, занятость родителей, недостаточное уделение ими внимания к воспитанию, развитию личности ребенка, поток приезжих семей без прописки. </w:t>
      </w:r>
    </w:p>
    <w:p w:rsidR="00832DC0" w:rsidRDefault="00832DC0" w:rsidP="00832DC0">
      <w:pPr>
        <w:pStyle w:val="Style19"/>
        <w:widowControl/>
        <w:spacing w:line="276" w:lineRule="auto"/>
        <w:ind w:firstLine="374"/>
      </w:pPr>
      <w:r>
        <w:t xml:space="preserve">4. </w:t>
      </w:r>
      <w:r>
        <w:rPr>
          <w:b/>
        </w:rPr>
        <w:t>к</w:t>
      </w:r>
      <w:r w:rsidRPr="007712F7">
        <w:rPr>
          <w:b/>
        </w:rPr>
        <w:t>оммуникативные проблемы:</w:t>
      </w:r>
      <w:r w:rsidRPr="007712F7">
        <w:t xml:space="preserve"> семейные, родственные узы вышли на первый план, в то время как общественные узы, такие как общие цели, интересы отошли на второй план, что способствует к потере единого духа в селе, недостаточно качественная организация досуга и занятости молодежи.</w:t>
      </w:r>
    </w:p>
    <w:p w:rsidR="00832DC0" w:rsidRDefault="00832DC0" w:rsidP="00832DC0">
      <w:pPr>
        <w:pStyle w:val="Style19"/>
        <w:widowControl/>
        <w:spacing w:line="276" w:lineRule="auto"/>
        <w:ind w:firstLine="374"/>
      </w:pPr>
      <w:r w:rsidRPr="007712F7">
        <w:t xml:space="preserve"> Исходя из анализа социокультурной ситуации, можно сделать </w:t>
      </w:r>
      <w:r w:rsidRPr="007712F7">
        <w:rPr>
          <w:b/>
        </w:rPr>
        <w:t>вывод,</w:t>
      </w:r>
      <w:r w:rsidRPr="007712F7">
        <w:t xml:space="preserve"> что в целом по селу происходят значительные изменения в укладе жизни, менталитете, ценностных установках, взаимоотношениях, социальных нормах поведения. Добиваясь качества образования в социокультурном измерении, система образования может оказать значительную поддержку социально-экономическому развитию района, реализуя программу с учетом современных требований «Мэцэ-Кэскилэ-5». </w:t>
      </w:r>
    </w:p>
    <w:p w:rsidR="00832DC0" w:rsidRPr="007712F7" w:rsidRDefault="00832DC0" w:rsidP="00832DC0">
      <w:pPr>
        <w:pStyle w:val="Style19"/>
        <w:widowControl/>
        <w:spacing w:line="276" w:lineRule="auto"/>
        <w:ind w:firstLine="374"/>
        <w:rPr>
          <w:rStyle w:val="FontStyle32"/>
          <w:b/>
          <w:sz w:val="24"/>
          <w:szCs w:val="24"/>
        </w:rPr>
      </w:pPr>
      <w:r>
        <w:rPr>
          <w:rStyle w:val="FontStyle32"/>
          <w:b/>
          <w:sz w:val="24"/>
          <w:szCs w:val="24"/>
        </w:rPr>
        <w:t xml:space="preserve">Приоритеты  развития образования, выявленные </w:t>
      </w:r>
      <w:r w:rsidRPr="00F255CB">
        <w:rPr>
          <w:rStyle w:val="FontStyle32"/>
          <w:sz w:val="24"/>
          <w:szCs w:val="24"/>
        </w:rPr>
        <w:t xml:space="preserve">в </w:t>
      </w:r>
      <w:r w:rsidRPr="007712F7">
        <w:rPr>
          <w:rStyle w:val="FontStyle32"/>
          <w:b/>
          <w:sz w:val="24"/>
          <w:szCs w:val="24"/>
        </w:rPr>
        <w:t xml:space="preserve"> </w:t>
      </w:r>
      <w:r w:rsidRPr="00F255CB">
        <w:rPr>
          <w:rStyle w:val="FontStyle32"/>
          <w:sz w:val="24"/>
          <w:szCs w:val="24"/>
        </w:rPr>
        <w:t>Мегино</w:t>
      </w:r>
      <w:r>
        <w:rPr>
          <w:rStyle w:val="FontStyle32"/>
          <w:sz w:val="24"/>
          <w:szCs w:val="24"/>
        </w:rPr>
        <w:t xml:space="preserve">  - Кангаласском улусе</w:t>
      </w:r>
      <w:r w:rsidRPr="00F255CB">
        <w:rPr>
          <w:rStyle w:val="FontStyle32"/>
          <w:sz w:val="24"/>
          <w:szCs w:val="24"/>
        </w:rPr>
        <w:t xml:space="preserve">  с учетом современных реалий социально-экономической, социально-поли</w:t>
      </w:r>
      <w:r w:rsidRPr="00F255CB">
        <w:rPr>
          <w:rStyle w:val="FontStyle32"/>
          <w:sz w:val="24"/>
          <w:szCs w:val="24"/>
        </w:rPr>
        <w:softHyphen/>
        <w:t>тическ</w:t>
      </w:r>
      <w:r>
        <w:rPr>
          <w:rStyle w:val="FontStyle32"/>
          <w:sz w:val="24"/>
          <w:szCs w:val="24"/>
        </w:rPr>
        <w:t>ой и общественной жизни</w:t>
      </w:r>
      <w:r w:rsidRPr="00F255CB">
        <w:rPr>
          <w:rStyle w:val="FontStyle32"/>
          <w:sz w:val="24"/>
          <w:szCs w:val="24"/>
        </w:rPr>
        <w:t>:</w:t>
      </w:r>
    </w:p>
    <w:p w:rsidR="00832DC0" w:rsidRPr="00F255CB" w:rsidRDefault="00832DC0" w:rsidP="00832DC0">
      <w:pPr>
        <w:widowControl/>
        <w:numPr>
          <w:ilvl w:val="0"/>
          <w:numId w:val="26"/>
        </w:numPr>
        <w:autoSpaceDE/>
        <w:autoSpaceDN/>
        <w:adjustRightInd/>
        <w:spacing w:line="276" w:lineRule="auto"/>
        <w:rPr>
          <w:rFonts w:ascii="Times New Roman" w:hAnsi="Times New Roman" w:cs="Times New Roman"/>
          <w:b/>
          <w:sz w:val="24"/>
          <w:szCs w:val="24"/>
        </w:rPr>
      </w:pPr>
      <w:r w:rsidRPr="00F255CB">
        <w:rPr>
          <w:rFonts w:ascii="Times New Roman" w:hAnsi="Times New Roman" w:cs="Times New Roman"/>
          <w:b/>
          <w:sz w:val="24"/>
          <w:szCs w:val="24"/>
        </w:rPr>
        <w:t>Политехнизация образования</w:t>
      </w:r>
    </w:p>
    <w:p w:rsidR="00832DC0" w:rsidRPr="00F255CB" w:rsidRDefault="00832DC0" w:rsidP="00832DC0">
      <w:pPr>
        <w:widowControl/>
        <w:numPr>
          <w:ilvl w:val="0"/>
          <w:numId w:val="26"/>
        </w:numPr>
        <w:autoSpaceDE/>
        <w:autoSpaceDN/>
        <w:adjustRightInd/>
        <w:spacing w:line="276" w:lineRule="auto"/>
        <w:rPr>
          <w:rFonts w:ascii="Times New Roman" w:hAnsi="Times New Roman" w:cs="Times New Roman"/>
          <w:b/>
          <w:sz w:val="24"/>
          <w:szCs w:val="24"/>
        </w:rPr>
      </w:pPr>
      <w:r w:rsidRPr="00F255CB">
        <w:rPr>
          <w:rFonts w:ascii="Times New Roman" w:hAnsi="Times New Roman" w:cs="Times New Roman"/>
          <w:b/>
          <w:sz w:val="24"/>
          <w:szCs w:val="24"/>
        </w:rPr>
        <w:t>Сохранение традиционного уклада</w:t>
      </w:r>
    </w:p>
    <w:p w:rsidR="00832DC0" w:rsidRPr="00F255CB" w:rsidRDefault="00832DC0" w:rsidP="00832DC0">
      <w:pPr>
        <w:widowControl/>
        <w:numPr>
          <w:ilvl w:val="0"/>
          <w:numId w:val="26"/>
        </w:numPr>
        <w:autoSpaceDE/>
        <w:autoSpaceDN/>
        <w:adjustRightInd/>
        <w:spacing w:line="276" w:lineRule="auto"/>
        <w:rPr>
          <w:rFonts w:ascii="Times New Roman" w:hAnsi="Times New Roman" w:cs="Times New Roman"/>
          <w:b/>
          <w:sz w:val="24"/>
          <w:szCs w:val="24"/>
        </w:rPr>
      </w:pPr>
      <w:r w:rsidRPr="00F255CB">
        <w:rPr>
          <w:rFonts w:ascii="Times New Roman" w:hAnsi="Times New Roman" w:cs="Times New Roman"/>
          <w:b/>
          <w:sz w:val="24"/>
          <w:szCs w:val="24"/>
        </w:rPr>
        <w:t>Экология и здоровьесбережение</w:t>
      </w:r>
    </w:p>
    <w:p w:rsidR="00832DC0" w:rsidRPr="00F255CB" w:rsidRDefault="00832DC0" w:rsidP="00832DC0">
      <w:pPr>
        <w:widowControl/>
        <w:numPr>
          <w:ilvl w:val="0"/>
          <w:numId w:val="26"/>
        </w:numPr>
        <w:autoSpaceDE/>
        <w:autoSpaceDN/>
        <w:adjustRightInd/>
        <w:spacing w:line="276" w:lineRule="auto"/>
        <w:rPr>
          <w:rFonts w:ascii="Times New Roman" w:hAnsi="Times New Roman" w:cs="Times New Roman"/>
          <w:b/>
          <w:sz w:val="24"/>
          <w:szCs w:val="24"/>
        </w:rPr>
      </w:pPr>
      <w:r w:rsidRPr="00F255CB">
        <w:rPr>
          <w:rFonts w:ascii="Times New Roman" w:hAnsi="Times New Roman" w:cs="Times New Roman"/>
          <w:b/>
          <w:sz w:val="24"/>
          <w:szCs w:val="24"/>
        </w:rPr>
        <w:t>Информатизация образования</w:t>
      </w:r>
    </w:p>
    <w:p w:rsidR="00832DC0" w:rsidRPr="00F255CB" w:rsidRDefault="00832DC0" w:rsidP="00832DC0">
      <w:pPr>
        <w:widowControl/>
        <w:numPr>
          <w:ilvl w:val="0"/>
          <w:numId w:val="26"/>
        </w:numPr>
        <w:autoSpaceDE/>
        <w:autoSpaceDN/>
        <w:adjustRightInd/>
        <w:spacing w:line="276" w:lineRule="auto"/>
        <w:rPr>
          <w:rFonts w:ascii="Times New Roman" w:hAnsi="Times New Roman" w:cs="Times New Roman"/>
          <w:b/>
          <w:sz w:val="24"/>
          <w:szCs w:val="24"/>
        </w:rPr>
      </w:pPr>
      <w:r w:rsidRPr="00F255CB">
        <w:rPr>
          <w:rFonts w:ascii="Times New Roman" w:hAnsi="Times New Roman" w:cs="Times New Roman"/>
          <w:b/>
          <w:sz w:val="24"/>
          <w:szCs w:val="24"/>
        </w:rPr>
        <w:t>Общественно- государственное управление образование</w:t>
      </w:r>
      <w:r>
        <w:rPr>
          <w:rFonts w:ascii="Times New Roman" w:hAnsi="Times New Roman" w:cs="Times New Roman"/>
          <w:b/>
          <w:sz w:val="24"/>
          <w:szCs w:val="24"/>
        </w:rPr>
        <w:t xml:space="preserve">м являются </w:t>
      </w:r>
      <w:r w:rsidRPr="00517F9C">
        <w:rPr>
          <w:rFonts w:ascii="Times New Roman" w:hAnsi="Times New Roman" w:cs="Times New Roman"/>
          <w:sz w:val="24"/>
          <w:szCs w:val="24"/>
        </w:rPr>
        <w:t>ориентирами развития нашей школы.</w:t>
      </w:r>
    </w:p>
    <w:p w:rsidR="00832DC0" w:rsidRPr="00517F9C" w:rsidRDefault="00832DC0" w:rsidP="00832DC0">
      <w:pPr>
        <w:pStyle w:val="afff4"/>
        <w:spacing w:before="33" w:after="33" w:line="276" w:lineRule="auto"/>
        <w:jc w:val="both"/>
        <w:rPr>
          <w:rFonts w:ascii="Times New Roman" w:hAnsi="Times New Roman"/>
          <w:b/>
          <w:sz w:val="24"/>
          <w:szCs w:val="24"/>
        </w:rPr>
      </w:pPr>
      <w:r>
        <w:rPr>
          <w:rFonts w:ascii="Times New Roman" w:hAnsi="Times New Roman"/>
          <w:color w:val="auto"/>
          <w:sz w:val="24"/>
          <w:szCs w:val="24"/>
        </w:rPr>
        <w:t xml:space="preserve">        </w:t>
      </w:r>
      <w:r w:rsidRPr="007712F7">
        <w:rPr>
          <w:rFonts w:ascii="Times New Roman" w:hAnsi="Times New Roman"/>
          <w:sz w:val="24"/>
          <w:szCs w:val="24"/>
        </w:rPr>
        <w:t>Из результатов  образовательной деятельности  выявлены следующие «</w:t>
      </w:r>
      <w:r w:rsidRPr="007712F7">
        <w:rPr>
          <w:rFonts w:ascii="Times New Roman" w:hAnsi="Times New Roman"/>
          <w:b/>
          <w:sz w:val="24"/>
          <w:szCs w:val="24"/>
        </w:rPr>
        <w:t>проблемные точки»</w:t>
      </w:r>
      <w:r w:rsidRPr="007712F7">
        <w:rPr>
          <w:rFonts w:ascii="Times New Roman" w:hAnsi="Times New Roman"/>
          <w:sz w:val="24"/>
          <w:szCs w:val="24"/>
        </w:rPr>
        <w:t>:</w:t>
      </w:r>
    </w:p>
    <w:p w:rsidR="00832DC0" w:rsidRPr="007712F7" w:rsidRDefault="00832DC0" w:rsidP="00832DC0">
      <w:pPr>
        <w:spacing w:line="276" w:lineRule="auto"/>
        <w:jc w:val="both"/>
        <w:rPr>
          <w:rFonts w:ascii="Times New Roman" w:hAnsi="Times New Roman" w:cs="Times New Roman"/>
          <w:color w:val="C00000"/>
          <w:sz w:val="24"/>
          <w:szCs w:val="24"/>
        </w:rPr>
      </w:pPr>
      <w:r w:rsidRPr="007712F7">
        <w:rPr>
          <w:rFonts w:ascii="Times New Roman" w:hAnsi="Times New Roman" w:cs="Times New Roman"/>
          <w:sz w:val="24"/>
          <w:szCs w:val="24"/>
        </w:rPr>
        <w:t>-</w:t>
      </w:r>
      <w:r w:rsidRPr="007712F7">
        <w:rPr>
          <w:rFonts w:ascii="Times New Roman" w:hAnsi="Times New Roman" w:cs="Times New Roman"/>
          <w:color w:val="C00000"/>
          <w:sz w:val="24"/>
          <w:szCs w:val="24"/>
        </w:rPr>
        <w:t>дальнейшие разработки педагогических технологий личностно-ориентированной направленности по всем сферам развития.</w:t>
      </w:r>
    </w:p>
    <w:p w:rsidR="00832DC0" w:rsidRPr="00CF58CF" w:rsidRDefault="00832DC0" w:rsidP="00832DC0">
      <w:pPr>
        <w:spacing w:line="276" w:lineRule="auto"/>
        <w:jc w:val="both"/>
        <w:rPr>
          <w:rFonts w:ascii="Times New Roman" w:hAnsi="Times New Roman" w:cs="Times New Roman"/>
          <w:b/>
          <w:color w:val="FF0000"/>
          <w:sz w:val="24"/>
          <w:szCs w:val="24"/>
        </w:rPr>
      </w:pPr>
      <w:r w:rsidRPr="007712F7">
        <w:rPr>
          <w:rFonts w:ascii="Times New Roman" w:hAnsi="Times New Roman" w:cs="Times New Roman"/>
          <w:color w:val="C00000"/>
          <w:sz w:val="24"/>
          <w:szCs w:val="24"/>
        </w:rPr>
        <w:t xml:space="preserve">-недостаточная приспособленность учащихся к жизненному и </w:t>
      </w:r>
      <w:r w:rsidRPr="00CF58CF">
        <w:rPr>
          <w:rFonts w:ascii="Times New Roman" w:hAnsi="Times New Roman" w:cs="Times New Roman"/>
          <w:b/>
          <w:color w:val="FF0000"/>
          <w:sz w:val="24"/>
          <w:szCs w:val="24"/>
        </w:rPr>
        <w:t xml:space="preserve">профессиональному самоопределению и практическому труду. </w:t>
      </w:r>
    </w:p>
    <w:p w:rsidR="00832DC0" w:rsidRPr="007712F7" w:rsidRDefault="00832DC0" w:rsidP="00832DC0">
      <w:pPr>
        <w:spacing w:line="276" w:lineRule="auto"/>
        <w:jc w:val="both"/>
        <w:rPr>
          <w:rFonts w:ascii="Times New Roman" w:hAnsi="Times New Roman" w:cs="Times New Roman"/>
          <w:color w:val="C00000"/>
          <w:sz w:val="24"/>
          <w:szCs w:val="24"/>
        </w:rPr>
      </w:pPr>
      <w:r w:rsidRPr="007712F7">
        <w:rPr>
          <w:rFonts w:ascii="Times New Roman" w:hAnsi="Times New Roman" w:cs="Times New Roman"/>
          <w:color w:val="C00000"/>
          <w:sz w:val="24"/>
          <w:szCs w:val="24"/>
        </w:rPr>
        <w:t>-</w:t>
      </w:r>
      <w:r w:rsidRPr="00F52CB9">
        <w:rPr>
          <w:rFonts w:ascii="Times New Roman" w:hAnsi="Times New Roman" w:cs="Times New Roman"/>
          <w:color w:val="C00000"/>
          <w:sz w:val="24"/>
          <w:szCs w:val="24"/>
        </w:rPr>
        <w:t>трудно достигается оптимальный уровень субъек</w:t>
      </w:r>
      <w:proofErr w:type="gramStart"/>
      <w:r w:rsidRPr="00F52CB9">
        <w:rPr>
          <w:rFonts w:ascii="Times New Roman" w:hAnsi="Times New Roman" w:cs="Times New Roman"/>
          <w:color w:val="C00000"/>
          <w:sz w:val="24"/>
          <w:szCs w:val="24"/>
        </w:rPr>
        <w:t>т-</w:t>
      </w:r>
      <w:proofErr w:type="gramEnd"/>
      <w:r w:rsidRPr="00F52CB9">
        <w:rPr>
          <w:rFonts w:ascii="Times New Roman" w:hAnsi="Times New Roman" w:cs="Times New Roman"/>
          <w:color w:val="C00000"/>
          <w:sz w:val="24"/>
          <w:szCs w:val="24"/>
        </w:rPr>
        <w:t xml:space="preserve"> субъектных отношений между учителем, учеником, родителем.</w:t>
      </w:r>
    </w:p>
    <w:p w:rsidR="00832DC0" w:rsidRPr="007712F7" w:rsidRDefault="00832DC0" w:rsidP="00832DC0">
      <w:pPr>
        <w:spacing w:line="276" w:lineRule="auto"/>
        <w:jc w:val="both"/>
        <w:rPr>
          <w:rFonts w:ascii="Times New Roman" w:hAnsi="Times New Roman" w:cs="Times New Roman"/>
          <w:color w:val="C00000"/>
          <w:sz w:val="24"/>
          <w:szCs w:val="24"/>
        </w:rPr>
      </w:pPr>
      <w:r w:rsidRPr="007712F7">
        <w:rPr>
          <w:rFonts w:ascii="Times New Roman" w:hAnsi="Times New Roman" w:cs="Times New Roman"/>
          <w:color w:val="C00000"/>
          <w:sz w:val="24"/>
          <w:szCs w:val="24"/>
        </w:rPr>
        <w:t>- недостаточно высокий уровень качества образования (низкий уровень общих и  предметных  умений учащихся; недостаточная мотивация учебной деятельности).</w:t>
      </w:r>
    </w:p>
    <w:p w:rsidR="000A5CA4" w:rsidRDefault="00832DC0" w:rsidP="00832DC0">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w:t>
      </w:r>
      <w:r w:rsidRPr="0040058B">
        <w:rPr>
          <w:rFonts w:ascii="Times New Roman" w:hAnsi="Times New Roman" w:cs="Times New Roman"/>
          <w:sz w:val="24"/>
          <w:szCs w:val="24"/>
        </w:rPr>
        <w:t xml:space="preserve">Выход из ситуации видится в выборе школой образовательной цели и стратегии развития, соответствующей требованиям современной социокультурной ситуации и переходе на ее основе на современную модель образовательной деятельности, а именно  объединении усилий и включении всех объектов и субъектов социального управления в продолжающиеся процессы преобразования образовательной деятельности. </w:t>
      </w:r>
      <w:proofErr w:type="gramStart"/>
      <w:r w:rsidRPr="0040058B">
        <w:rPr>
          <w:rFonts w:ascii="Times New Roman" w:hAnsi="Times New Roman" w:cs="Times New Roman"/>
          <w:sz w:val="24"/>
          <w:szCs w:val="24"/>
        </w:rPr>
        <w:t xml:space="preserve">Выход на </w:t>
      </w:r>
      <w:r w:rsidRPr="0040058B">
        <w:rPr>
          <w:rFonts w:ascii="Times New Roman" w:hAnsi="Times New Roman" w:cs="Times New Roman"/>
          <w:sz w:val="24"/>
          <w:szCs w:val="24"/>
        </w:rPr>
        <w:lastRenderedPageBreak/>
        <w:t xml:space="preserve">модель </w:t>
      </w:r>
      <w:r w:rsidRPr="0040058B">
        <w:rPr>
          <w:rFonts w:ascii="Times New Roman" w:hAnsi="Times New Roman" w:cs="Times New Roman"/>
          <w:color w:val="C00000"/>
          <w:sz w:val="24"/>
          <w:szCs w:val="24"/>
        </w:rPr>
        <w:t>инновационного образовательного учреждения направленного  на создание целостной системы школьного образования</w:t>
      </w:r>
      <w:r w:rsidRPr="0040058B">
        <w:rPr>
          <w:rFonts w:ascii="Times New Roman" w:hAnsi="Times New Roman" w:cs="Times New Roman"/>
          <w:sz w:val="24"/>
          <w:szCs w:val="24"/>
        </w:rPr>
        <w:t xml:space="preserve">, объединяющей в единую все компоненты учебно-воспитательного процесса и субъектов образовательного пространства в целях </w:t>
      </w:r>
      <w:r>
        <w:rPr>
          <w:rFonts w:ascii="Times New Roman" w:hAnsi="Times New Roman" w:cs="Times New Roman"/>
          <w:sz w:val="24"/>
          <w:szCs w:val="24"/>
        </w:rPr>
        <w:t>создания агротехнической среды образования и воспитания детей.</w:t>
      </w:r>
      <w:proofErr w:type="gramEnd"/>
    </w:p>
    <w:p w:rsidR="00832DC0" w:rsidRPr="00832DC0" w:rsidRDefault="00832DC0" w:rsidP="00832DC0">
      <w:pPr>
        <w:spacing w:line="276" w:lineRule="auto"/>
        <w:jc w:val="both"/>
        <w:rPr>
          <w:rFonts w:ascii="Times New Roman" w:hAnsi="Times New Roman" w:cs="Times New Roman"/>
          <w:sz w:val="24"/>
          <w:szCs w:val="24"/>
        </w:rPr>
      </w:pPr>
    </w:p>
    <w:p w:rsidR="00CA49A9" w:rsidRPr="00AE6CB4" w:rsidRDefault="005818B0" w:rsidP="00094154">
      <w:pPr>
        <w:pStyle w:val="afa"/>
        <w:numPr>
          <w:ilvl w:val="0"/>
          <w:numId w:val="6"/>
        </w:numPr>
        <w:spacing w:line="276" w:lineRule="auto"/>
        <w:contextualSpacing/>
        <w:jc w:val="center"/>
        <w:rPr>
          <w:b/>
          <w:color w:val="7030A0"/>
          <w:sz w:val="24"/>
          <w:szCs w:val="24"/>
        </w:rPr>
      </w:pPr>
      <w:r w:rsidRPr="00AE6CB4">
        <w:rPr>
          <w:b/>
          <w:color w:val="7030A0"/>
          <w:sz w:val="24"/>
          <w:szCs w:val="24"/>
        </w:rPr>
        <w:t>Целевой раздел</w:t>
      </w:r>
    </w:p>
    <w:p w:rsidR="00FB3FCE" w:rsidRPr="007712F7" w:rsidRDefault="005818B0" w:rsidP="00094154">
      <w:pPr>
        <w:pStyle w:val="afa"/>
        <w:numPr>
          <w:ilvl w:val="1"/>
          <w:numId w:val="6"/>
        </w:numPr>
        <w:spacing w:line="276" w:lineRule="auto"/>
        <w:contextualSpacing/>
        <w:jc w:val="center"/>
        <w:outlineLvl w:val="0"/>
        <w:rPr>
          <w:b/>
          <w:sz w:val="24"/>
          <w:szCs w:val="24"/>
        </w:rPr>
      </w:pPr>
      <w:r w:rsidRPr="007712F7">
        <w:rPr>
          <w:b/>
          <w:sz w:val="24"/>
          <w:szCs w:val="24"/>
        </w:rPr>
        <w:t>ПОЯСНИТЕЛЬНАЯ ЗАПИСКА</w:t>
      </w:r>
    </w:p>
    <w:p w:rsidR="00832DC0" w:rsidRPr="00D26B5D" w:rsidRDefault="00832DC0" w:rsidP="00832DC0">
      <w:pPr>
        <w:pStyle w:val="afa"/>
        <w:spacing w:line="276" w:lineRule="auto"/>
        <w:contextualSpacing/>
        <w:jc w:val="left"/>
        <w:outlineLvl w:val="0"/>
        <w:rPr>
          <w:sz w:val="24"/>
          <w:szCs w:val="24"/>
        </w:rPr>
      </w:pPr>
      <w:r w:rsidRPr="007712F7">
        <w:rPr>
          <w:b/>
          <w:sz w:val="24"/>
          <w:szCs w:val="24"/>
        </w:rPr>
        <w:t xml:space="preserve">Цели и </w:t>
      </w:r>
      <w:r w:rsidRPr="00D26B5D">
        <w:rPr>
          <w:b/>
          <w:sz w:val="24"/>
          <w:szCs w:val="24"/>
        </w:rPr>
        <w:t>задачи образовательного процесса</w:t>
      </w:r>
    </w:p>
    <w:p w:rsidR="00832DC0" w:rsidRDefault="00832DC0" w:rsidP="00832DC0">
      <w:pPr>
        <w:spacing w:line="276" w:lineRule="auto"/>
        <w:jc w:val="both"/>
        <w:rPr>
          <w:rFonts w:ascii="Times New Roman" w:hAnsi="Times New Roman" w:cs="Times New Roman"/>
          <w:sz w:val="24"/>
          <w:szCs w:val="24"/>
        </w:rPr>
      </w:pPr>
      <w:r w:rsidRPr="00D26B5D">
        <w:rPr>
          <w:rFonts w:ascii="Times New Roman" w:hAnsi="Times New Roman" w:cs="Times New Roman"/>
          <w:b/>
          <w:sz w:val="24"/>
          <w:szCs w:val="24"/>
        </w:rPr>
        <w:t>Основная цель</w:t>
      </w:r>
      <w:r w:rsidRPr="00D26B5D">
        <w:rPr>
          <w:rFonts w:ascii="Times New Roman" w:hAnsi="Times New Roman" w:cs="Times New Roman"/>
          <w:sz w:val="24"/>
          <w:szCs w:val="24"/>
        </w:rPr>
        <w:t xml:space="preserve"> - </w:t>
      </w:r>
      <w:r w:rsidRPr="00D26B5D">
        <w:rPr>
          <w:rFonts w:ascii="Times New Roman" w:hAnsi="Times New Roman" w:cs="Times New Roman"/>
          <w:b/>
          <w:sz w:val="24"/>
          <w:szCs w:val="24"/>
        </w:rPr>
        <w:t xml:space="preserve">введение </w:t>
      </w:r>
      <w:r w:rsidRPr="00D26B5D">
        <w:rPr>
          <w:rFonts w:ascii="Times New Roman" w:hAnsi="Times New Roman" w:cs="Times New Roman"/>
          <w:b/>
          <w:color w:val="FF0000"/>
          <w:sz w:val="24"/>
          <w:szCs w:val="24"/>
        </w:rPr>
        <w:t xml:space="preserve">политехнического и  агротехнологического образования   </w:t>
      </w:r>
      <w:r w:rsidRPr="00D26B5D">
        <w:rPr>
          <w:rFonts w:ascii="Times New Roman" w:hAnsi="Times New Roman" w:cs="Times New Roman"/>
          <w:b/>
          <w:sz w:val="24"/>
          <w:szCs w:val="24"/>
        </w:rPr>
        <w:t xml:space="preserve"> для социального становления школьника в совр</w:t>
      </w:r>
      <w:r w:rsidR="00D26B5D" w:rsidRPr="00D26B5D">
        <w:rPr>
          <w:rFonts w:ascii="Times New Roman" w:hAnsi="Times New Roman" w:cs="Times New Roman"/>
          <w:b/>
          <w:sz w:val="24"/>
          <w:szCs w:val="24"/>
        </w:rPr>
        <w:t>еменных</w:t>
      </w:r>
      <w:r w:rsidRPr="00D26B5D">
        <w:rPr>
          <w:rFonts w:ascii="Times New Roman" w:hAnsi="Times New Roman" w:cs="Times New Roman"/>
          <w:b/>
          <w:sz w:val="24"/>
          <w:szCs w:val="24"/>
        </w:rPr>
        <w:t xml:space="preserve"> эконом</w:t>
      </w:r>
      <w:r w:rsidR="00D26B5D" w:rsidRPr="00D26B5D">
        <w:rPr>
          <w:rFonts w:ascii="Times New Roman" w:hAnsi="Times New Roman" w:cs="Times New Roman"/>
          <w:b/>
          <w:sz w:val="24"/>
          <w:szCs w:val="24"/>
        </w:rPr>
        <w:t>ических</w:t>
      </w:r>
      <w:r w:rsidRPr="00D26B5D">
        <w:rPr>
          <w:rFonts w:ascii="Times New Roman" w:hAnsi="Times New Roman" w:cs="Times New Roman"/>
          <w:b/>
          <w:sz w:val="24"/>
          <w:szCs w:val="24"/>
        </w:rPr>
        <w:t xml:space="preserve"> условиях</w:t>
      </w:r>
      <w:r w:rsidR="00D26B5D" w:rsidRPr="00D26B5D">
        <w:rPr>
          <w:rFonts w:ascii="Times New Roman" w:hAnsi="Times New Roman" w:cs="Times New Roman"/>
          <w:b/>
          <w:sz w:val="24"/>
          <w:szCs w:val="24"/>
        </w:rPr>
        <w:t>.</w:t>
      </w:r>
    </w:p>
    <w:p w:rsidR="00832DC0" w:rsidRPr="007712F7" w:rsidRDefault="00832DC0" w:rsidP="00832DC0">
      <w:pPr>
        <w:spacing w:line="276" w:lineRule="auto"/>
        <w:jc w:val="both"/>
        <w:rPr>
          <w:rFonts w:ascii="Times New Roman" w:hAnsi="Times New Roman" w:cs="Times New Roman"/>
          <w:sz w:val="24"/>
          <w:szCs w:val="24"/>
        </w:rPr>
      </w:pPr>
    </w:p>
    <w:p w:rsidR="00832DC0" w:rsidRDefault="00832DC0" w:rsidP="00832DC0">
      <w:pPr>
        <w:pStyle w:val="afa"/>
        <w:spacing w:line="276" w:lineRule="auto"/>
        <w:contextualSpacing/>
        <w:rPr>
          <w:b/>
          <w:sz w:val="24"/>
          <w:szCs w:val="24"/>
        </w:rPr>
      </w:pPr>
      <w:r w:rsidRPr="007712F7">
        <w:rPr>
          <w:b/>
          <w:sz w:val="24"/>
          <w:szCs w:val="24"/>
        </w:rPr>
        <w:t>Задачи:</w:t>
      </w:r>
    </w:p>
    <w:p w:rsidR="00D26B5D" w:rsidRDefault="00D26B5D" w:rsidP="00832DC0">
      <w:pPr>
        <w:pStyle w:val="afa"/>
        <w:spacing w:line="276" w:lineRule="auto"/>
        <w:contextualSpacing/>
        <w:rPr>
          <w:b/>
          <w:sz w:val="24"/>
          <w:szCs w:val="24"/>
        </w:rPr>
      </w:pPr>
      <w:r>
        <w:rPr>
          <w:b/>
          <w:sz w:val="24"/>
          <w:szCs w:val="24"/>
        </w:rPr>
        <w:t>-создать ресурсы агротехнологического образования;</w:t>
      </w:r>
    </w:p>
    <w:p w:rsidR="00D26B5D" w:rsidRDefault="001E4CAB" w:rsidP="00832DC0">
      <w:pPr>
        <w:pStyle w:val="afa"/>
        <w:spacing w:line="276" w:lineRule="auto"/>
        <w:contextualSpacing/>
        <w:rPr>
          <w:b/>
          <w:sz w:val="24"/>
          <w:szCs w:val="24"/>
        </w:rPr>
      </w:pPr>
      <w:r>
        <w:rPr>
          <w:b/>
          <w:sz w:val="24"/>
          <w:szCs w:val="24"/>
        </w:rPr>
        <w:t>-определить содер</w:t>
      </w:r>
      <w:r w:rsidR="00D26B5D">
        <w:rPr>
          <w:b/>
          <w:sz w:val="24"/>
          <w:szCs w:val="24"/>
        </w:rPr>
        <w:t>жание агротехнологического образования;</w:t>
      </w:r>
    </w:p>
    <w:p w:rsidR="00D26B5D" w:rsidRDefault="00D26B5D" w:rsidP="00832DC0">
      <w:pPr>
        <w:pStyle w:val="afa"/>
        <w:spacing w:line="276" w:lineRule="auto"/>
        <w:contextualSpacing/>
        <w:rPr>
          <w:b/>
          <w:sz w:val="24"/>
          <w:szCs w:val="24"/>
        </w:rPr>
      </w:pPr>
      <w:r>
        <w:rPr>
          <w:b/>
          <w:sz w:val="24"/>
          <w:szCs w:val="24"/>
        </w:rPr>
        <w:t>-разработать и внедрить программу развития агротехнологического и политехнического образования в школе;</w:t>
      </w:r>
    </w:p>
    <w:p w:rsidR="00D26B5D" w:rsidRDefault="00D26B5D" w:rsidP="00832DC0">
      <w:pPr>
        <w:pStyle w:val="afa"/>
        <w:spacing w:line="276" w:lineRule="auto"/>
        <w:contextualSpacing/>
        <w:rPr>
          <w:b/>
          <w:sz w:val="24"/>
          <w:szCs w:val="24"/>
        </w:rPr>
      </w:pPr>
      <w:r>
        <w:rPr>
          <w:b/>
          <w:sz w:val="24"/>
          <w:szCs w:val="24"/>
        </w:rPr>
        <w:t>-развивать у школьников компетенции производственной и политехничекой деятельности;</w:t>
      </w:r>
    </w:p>
    <w:p w:rsidR="00832DC0" w:rsidRPr="00D26B5D" w:rsidRDefault="00D26B5D" w:rsidP="00D26B5D">
      <w:pPr>
        <w:pStyle w:val="afa"/>
        <w:spacing w:line="276" w:lineRule="auto"/>
        <w:contextualSpacing/>
        <w:rPr>
          <w:b/>
          <w:sz w:val="24"/>
          <w:szCs w:val="24"/>
        </w:rPr>
      </w:pPr>
      <w:r>
        <w:rPr>
          <w:b/>
          <w:sz w:val="24"/>
          <w:szCs w:val="24"/>
        </w:rPr>
        <w:t>-провести плановую подготовку для работы в условиях многопрофильной школы.</w:t>
      </w:r>
    </w:p>
    <w:p w:rsidR="00832DC0" w:rsidRPr="007712F7" w:rsidRDefault="00832DC0" w:rsidP="00832DC0">
      <w:pPr>
        <w:pStyle w:val="afa"/>
        <w:spacing w:line="276" w:lineRule="auto"/>
        <w:ind w:firstLine="0"/>
        <w:contextualSpacing/>
        <w:rPr>
          <w:color w:val="000000"/>
          <w:spacing w:val="5"/>
          <w:sz w:val="24"/>
          <w:szCs w:val="24"/>
        </w:rPr>
      </w:pPr>
    </w:p>
    <w:p w:rsidR="00832DC0" w:rsidRPr="007712F7" w:rsidRDefault="00832DC0" w:rsidP="00832DC0">
      <w:pPr>
        <w:pStyle w:val="afa"/>
        <w:spacing w:line="276" w:lineRule="auto"/>
        <w:ind w:firstLine="0"/>
        <w:contextualSpacing/>
        <w:rPr>
          <w:sz w:val="24"/>
          <w:szCs w:val="24"/>
        </w:rPr>
      </w:pPr>
      <w:r w:rsidRPr="007712F7">
        <w:rPr>
          <w:color w:val="000000"/>
          <w:spacing w:val="5"/>
          <w:sz w:val="24"/>
          <w:szCs w:val="24"/>
        </w:rPr>
        <w:t xml:space="preserve">    </w:t>
      </w:r>
      <w:r w:rsidRPr="007712F7">
        <w:rPr>
          <w:sz w:val="24"/>
          <w:szCs w:val="24"/>
        </w:rPr>
        <w:t xml:space="preserve">Образовательная программа </w:t>
      </w:r>
      <w:r w:rsidRPr="007712F7">
        <w:rPr>
          <w:color w:val="FF0000"/>
          <w:sz w:val="24"/>
          <w:szCs w:val="24"/>
        </w:rPr>
        <w:t>учитывает специфику политехнической и агротехнологической школы</w:t>
      </w:r>
      <w:r w:rsidRPr="007712F7">
        <w:rPr>
          <w:b/>
          <w:color w:val="FF0000"/>
          <w:sz w:val="24"/>
          <w:szCs w:val="24"/>
        </w:rPr>
        <w:t xml:space="preserve"> </w:t>
      </w:r>
      <w:r w:rsidRPr="007712F7">
        <w:rPr>
          <w:color w:val="FF0000"/>
          <w:sz w:val="24"/>
          <w:szCs w:val="24"/>
        </w:rPr>
        <w:t>как одного из образовательных учреждений</w:t>
      </w:r>
      <w:r w:rsidRPr="007712F7">
        <w:rPr>
          <w:sz w:val="24"/>
          <w:szCs w:val="24"/>
        </w:rPr>
        <w:t>, связанных с параллельными видами деятельности – социально организованного обучения и практики  опытно-производственной деятельности.</w:t>
      </w:r>
    </w:p>
    <w:p w:rsidR="00832DC0" w:rsidRPr="007712F7" w:rsidRDefault="00832DC0" w:rsidP="00832DC0">
      <w:pPr>
        <w:pStyle w:val="afa"/>
        <w:spacing w:line="276" w:lineRule="auto"/>
        <w:contextualSpacing/>
        <w:outlineLvl w:val="0"/>
        <w:rPr>
          <w:b/>
          <w:i/>
          <w:sz w:val="24"/>
          <w:szCs w:val="24"/>
        </w:rPr>
      </w:pPr>
      <w:r w:rsidRPr="007712F7">
        <w:rPr>
          <w:b/>
          <w:i/>
          <w:sz w:val="24"/>
          <w:szCs w:val="24"/>
        </w:rPr>
        <w:t xml:space="preserve">Начальное общее образование (1 – 4 классы)  </w:t>
      </w:r>
    </w:p>
    <w:p w:rsidR="00832DC0" w:rsidRPr="007712F7" w:rsidRDefault="00832DC0" w:rsidP="00832DC0">
      <w:pPr>
        <w:pStyle w:val="afa"/>
        <w:spacing w:line="276" w:lineRule="auto"/>
        <w:contextualSpacing/>
        <w:outlineLvl w:val="0"/>
        <w:rPr>
          <w:b/>
          <w:sz w:val="24"/>
          <w:szCs w:val="24"/>
        </w:rPr>
      </w:pPr>
      <w:r w:rsidRPr="007712F7">
        <w:rPr>
          <w:b/>
          <w:sz w:val="24"/>
          <w:szCs w:val="24"/>
        </w:rPr>
        <w:t>Целевое назначение:</w:t>
      </w:r>
    </w:p>
    <w:p w:rsidR="00832DC0" w:rsidRPr="007712F7" w:rsidRDefault="00832DC0" w:rsidP="00832DC0">
      <w:pPr>
        <w:pStyle w:val="afa"/>
        <w:spacing w:line="276" w:lineRule="auto"/>
        <w:contextualSpacing/>
        <w:rPr>
          <w:sz w:val="24"/>
          <w:szCs w:val="24"/>
        </w:rPr>
      </w:pPr>
      <w:r w:rsidRPr="007712F7">
        <w:rPr>
          <w:sz w:val="24"/>
          <w:szCs w:val="24"/>
        </w:rPr>
        <w:t>- обеспечение образовательного процесса, предусмотренного учебным планом;</w:t>
      </w:r>
    </w:p>
    <w:p w:rsidR="00832DC0" w:rsidRPr="007712F7" w:rsidRDefault="00832DC0" w:rsidP="00832DC0">
      <w:pPr>
        <w:pStyle w:val="afa"/>
        <w:spacing w:line="276" w:lineRule="auto"/>
        <w:contextualSpacing/>
        <w:rPr>
          <w:sz w:val="24"/>
          <w:szCs w:val="24"/>
        </w:rPr>
      </w:pPr>
      <w:r w:rsidRPr="007712F7">
        <w:rPr>
          <w:sz w:val="24"/>
          <w:szCs w:val="24"/>
        </w:rPr>
        <w:t>-создание благоприятных условий, обеспечивающих развитие у ребен</w:t>
      </w:r>
      <w:r>
        <w:rPr>
          <w:sz w:val="24"/>
          <w:szCs w:val="24"/>
        </w:rPr>
        <w:t>ка фундаментальных способностей;</w:t>
      </w:r>
    </w:p>
    <w:p w:rsidR="00832DC0" w:rsidRPr="007712F7" w:rsidRDefault="00832DC0" w:rsidP="00832DC0">
      <w:pPr>
        <w:pStyle w:val="afa"/>
        <w:spacing w:line="276" w:lineRule="auto"/>
        <w:contextualSpacing/>
        <w:rPr>
          <w:sz w:val="24"/>
          <w:szCs w:val="24"/>
        </w:rPr>
      </w:pPr>
      <w:r w:rsidRPr="007712F7">
        <w:rPr>
          <w:sz w:val="24"/>
          <w:szCs w:val="24"/>
        </w:rPr>
        <w:t>- начальное формирование универсальных умений (УУД)</w:t>
      </w:r>
      <w:proofErr w:type="gramStart"/>
      <w:r w:rsidRPr="007712F7">
        <w:rPr>
          <w:sz w:val="24"/>
          <w:szCs w:val="24"/>
        </w:rPr>
        <w:t xml:space="preserve"> ;</w:t>
      </w:r>
      <w:proofErr w:type="gramEnd"/>
    </w:p>
    <w:p w:rsidR="00832DC0" w:rsidRPr="007712F7" w:rsidRDefault="00832DC0" w:rsidP="00832DC0">
      <w:pPr>
        <w:pStyle w:val="afa"/>
        <w:spacing w:line="276" w:lineRule="auto"/>
        <w:contextualSpacing/>
        <w:rPr>
          <w:sz w:val="24"/>
          <w:szCs w:val="24"/>
        </w:rPr>
      </w:pPr>
      <w:r w:rsidRPr="007712F7">
        <w:rPr>
          <w:sz w:val="24"/>
          <w:szCs w:val="24"/>
        </w:rPr>
        <w:t xml:space="preserve">- расширение опыта самостоятельного выбора </w:t>
      </w:r>
      <w:r>
        <w:rPr>
          <w:color w:val="FF0000"/>
          <w:sz w:val="24"/>
          <w:szCs w:val="24"/>
        </w:rPr>
        <w:t>через внеурочную деятельность</w:t>
      </w:r>
      <w:r w:rsidRPr="007712F7">
        <w:rPr>
          <w:color w:val="FF0000"/>
          <w:sz w:val="24"/>
          <w:szCs w:val="24"/>
        </w:rPr>
        <w:t>;</w:t>
      </w:r>
    </w:p>
    <w:p w:rsidR="00832DC0" w:rsidRPr="007712F7" w:rsidRDefault="00832DC0" w:rsidP="00832DC0">
      <w:pPr>
        <w:pStyle w:val="afa"/>
        <w:spacing w:line="276" w:lineRule="auto"/>
        <w:contextualSpacing/>
        <w:rPr>
          <w:sz w:val="24"/>
          <w:szCs w:val="24"/>
        </w:rPr>
      </w:pPr>
      <w:r w:rsidRPr="007712F7">
        <w:rPr>
          <w:sz w:val="24"/>
          <w:szCs w:val="24"/>
        </w:rPr>
        <w:t xml:space="preserve">- развитие положительной мотивации к обучению и активности в урочной и внеурочной </w:t>
      </w:r>
      <w:r w:rsidRPr="007712F7">
        <w:rPr>
          <w:color w:val="FF0000"/>
          <w:sz w:val="24"/>
          <w:szCs w:val="24"/>
        </w:rPr>
        <w:t>деятельности практической направленности;</w:t>
      </w:r>
    </w:p>
    <w:p w:rsidR="00832DC0" w:rsidRPr="007712F7" w:rsidRDefault="00832DC0" w:rsidP="00832DC0">
      <w:pPr>
        <w:pStyle w:val="afa"/>
        <w:spacing w:line="276" w:lineRule="auto"/>
        <w:contextualSpacing/>
        <w:rPr>
          <w:sz w:val="24"/>
          <w:szCs w:val="24"/>
        </w:rPr>
      </w:pPr>
      <w:r w:rsidRPr="007712F7">
        <w:rPr>
          <w:sz w:val="24"/>
          <w:szCs w:val="24"/>
        </w:rPr>
        <w:t>- сохранение и поддержка индивидуальности каждого ребенка;</w:t>
      </w:r>
      <w:r w:rsidRPr="00954452">
        <w:rPr>
          <w:sz w:val="24"/>
          <w:szCs w:val="24"/>
        </w:rPr>
        <w:t xml:space="preserve"> </w:t>
      </w:r>
    </w:p>
    <w:p w:rsidR="00832DC0" w:rsidRPr="007712F7" w:rsidRDefault="00832DC0" w:rsidP="00832DC0">
      <w:pPr>
        <w:pStyle w:val="afa"/>
        <w:spacing w:line="276" w:lineRule="auto"/>
        <w:contextualSpacing/>
        <w:rPr>
          <w:sz w:val="24"/>
          <w:szCs w:val="24"/>
        </w:rPr>
      </w:pPr>
      <w:r w:rsidRPr="007712F7">
        <w:rPr>
          <w:sz w:val="24"/>
          <w:szCs w:val="24"/>
        </w:rPr>
        <w:t>- мониторинг развития индивидуально-личностных особенностей с целью создания условий для выбора дальнейшего образовательного маршрута в общей школе.</w:t>
      </w:r>
    </w:p>
    <w:p w:rsidR="00832DC0" w:rsidRPr="007712F7" w:rsidRDefault="00832DC0" w:rsidP="00832DC0">
      <w:pPr>
        <w:pStyle w:val="afa"/>
        <w:spacing w:line="276" w:lineRule="auto"/>
        <w:contextualSpacing/>
        <w:rPr>
          <w:sz w:val="24"/>
          <w:szCs w:val="24"/>
        </w:rPr>
      </w:pPr>
      <w:r w:rsidRPr="00954452">
        <w:rPr>
          <w:sz w:val="24"/>
          <w:szCs w:val="24"/>
          <w:u w:val="single"/>
        </w:rPr>
        <w:t>Возрастная категория обучающихся</w:t>
      </w:r>
      <w:proofErr w:type="gramStart"/>
      <w:r w:rsidRPr="00954452">
        <w:rPr>
          <w:sz w:val="24"/>
          <w:szCs w:val="24"/>
          <w:u w:val="single"/>
        </w:rPr>
        <w:t xml:space="preserve"> :</w:t>
      </w:r>
      <w:proofErr w:type="gramEnd"/>
      <w:r>
        <w:rPr>
          <w:sz w:val="24"/>
          <w:szCs w:val="24"/>
        </w:rPr>
        <w:t xml:space="preserve"> </w:t>
      </w:r>
      <w:r w:rsidRPr="007712F7">
        <w:rPr>
          <w:sz w:val="24"/>
          <w:szCs w:val="24"/>
        </w:rPr>
        <w:t xml:space="preserve"> 7-10 лет.</w:t>
      </w:r>
      <w:r w:rsidRPr="007712F7">
        <w:rPr>
          <w:sz w:val="24"/>
          <w:szCs w:val="24"/>
        </w:rPr>
        <w:tab/>
      </w:r>
    </w:p>
    <w:p w:rsidR="00832DC0" w:rsidRPr="007712F7" w:rsidRDefault="00832DC0" w:rsidP="00832DC0">
      <w:pPr>
        <w:pStyle w:val="afa"/>
        <w:spacing w:line="276" w:lineRule="auto"/>
        <w:contextualSpacing/>
        <w:rPr>
          <w:sz w:val="24"/>
          <w:szCs w:val="24"/>
        </w:rPr>
      </w:pPr>
      <w:r w:rsidRPr="007712F7">
        <w:rPr>
          <w:sz w:val="24"/>
          <w:szCs w:val="24"/>
        </w:rPr>
        <w:t>В первый класс принимаются все дети, достигшие 6,5 лет и не имеющие медицинских противопоказаний для обучения в 1 классе образовательной школы.</w:t>
      </w:r>
    </w:p>
    <w:p w:rsidR="00832DC0" w:rsidRPr="007712F7" w:rsidRDefault="00832DC0" w:rsidP="00832DC0">
      <w:pPr>
        <w:pStyle w:val="afa"/>
        <w:spacing w:line="276" w:lineRule="auto"/>
        <w:contextualSpacing/>
        <w:rPr>
          <w:sz w:val="24"/>
          <w:szCs w:val="24"/>
        </w:rPr>
      </w:pPr>
      <w:r w:rsidRPr="007712F7">
        <w:rPr>
          <w:i/>
          <w:sz w:val="24"/>
          <w:szCs w:val="24"/>
          <w:u w:val="single"/>
        </w:rPr>
        <w:t>Продолжительность обучения</w:t>
      </w:r>
      <w:r w:rsidRPr="007712F7">
        <w:rPr>
          <w:i/>
          <w:sz w:val="24"/>
          <w:szCs w:val="24"/>
        </w:rPr>
        <w:t xml:space="preserve"> – </w:t>
      </w:r>
      <w:r w:rsidRPr="007712F7">
        <w:rPr>
          <w:sz w:val="24"/>
          <w:szCs w:val="24"/>
        </w:rPr>
        <w:t>4 года.</w:t>
      </w:r>
      <w:r w:rsidRPr="007712F7">
        <w:rPr>
          <w:sz w:val="24"/>
          <w:szCs w:val="24"/>
        </w:rPr>
        <w:tab/>
      </w:r>
    </w:p>
    <w:p w:rsidR="00832DC0" w:rsidRPr="007712F7" w:rsidRDefault="00832DC0" w:rsidP="00832DC0">
      <w:pPr>
        <w:pStyle w:val="afa"/>
        <w:spacing w:line="276" w:lineRule="auto"/>
        <w:contextualSpacing/>
        <w:rPr>
          <w:sz w:val="24"/>
          <w:szCs w:val="24"/>
        </w:rPr>
      </w:pPr>
    </w:p>
    <w:p w:rsidR="00832DC0" w:rsidRPr="007712F7" w:rsidRDefault="00832DC0" w:rsidP="00832DC0">
      <w:pPr>
        <w:pStyle w:val="afa"/>
        <w:spacing w:line="276" w:lineRule="auto"/>
        <w:contextualSpacing/>
        <w:outlineLvl w:val="0"/>
        <w:rPr>
          <w:b/>
          <w:i/>
          <w:sz w:val="24"/>
          <w:szCs w:val="24"/>
        </w:rPr>
      </w:pPr>
      <w:r w:rsidRPr="007712F7">
        <w:rPr>
          <w:b/>
          <w:i/>
          <w:sz w:val="24"/>
          <w:szCs w:val="24"/>
        </w:rPr>
        <w:t>Основное общее образование (5 – 9 классы)</w:t>
      </w:r>
    </w:p>
    <w:p w:rsidR="00832DC0" w:rsidRPr="007712F7" w:rsidRDefault="00832DC0" w:rsidP="00832DC0">
      <w:pPr>
        <w:pStyle w:val="afa"/>
        <w:spacing w:line="276" w:lineRule="auto"/>
        <w:contextualSpacing/>
        <w:outlineLvl w:val="0"/>
        <w:rPr>
          <w:b/>
          <w:sz w:val="24"/>
          <w:szCs w:val="24"/>
        </w:rPr>
      </w:pPr>
      <w:r w:rsidRPr="007712F7">
        <w:rPr>
          <w:b/>
          <w:sz w:val="24"/>
          <w:szCs w:val="24"/>
        </w:rPr>
        <w:t>Целевое назначение:</w:t>
      </w:r>
    </w:p>
    <w:p w:rsidR="00832DC0" w:rsidRPr="007712F7" w:rsidRDefault="00832DC0" w:rsidP="00832DC0">
      <w:pPr>
        <w:pStyle w:val="afa"/>
        <w:spacing w:line="276" w:lineRule="auto"/>
        <w:contextualSpacing/>
        <w:rPr>
          <w:sz w:val="24"/>
          <w:szCs w:val="24"/>
        </w:rPr>
      </w:pPr>
      <w:r w:rsidRPr="007712F7">
        <w:rPr>
          <w:sz w:val="24"/>
          <w:szCs w:val="24"/>
        </w:rPr>
        <w:t>- обеспечение образовательного процесса с целью освоения образовательного стандарта, предусмотренного учебным планом;</w:t>
      </w:r>
    </w:p>
    <w:p w:rsidR="00832DC0" w:rsidRPr="007712F7" w:rsidRDefault="00832DC0" w:rsidP="00832DC0">
      <w:pPr>
        <w:pStyle w:val="afa"/>
        <w:spacing w:line="276" w:lineRule="auto"/>
        <w:contextualSpacing/>
        <w:rPr>
          <w:sz w:val="24"/>
          <w:szCs w:val="24"/>
        </w:rPr>
      </w:pPr>
      <w:r w:rsidRPr="007712F7">
        <w:rPr>
          <w:sz w:val="24"/>
          <w:szCs w:val="24"/>
        </w:rPr>
        <w:lastRenderedPageBreak/>
        <w:t xml:space="preserve">- создание условий для формирования у школьников универсальных умений и для подготовки учащихся </w:t>
      </w:r>
      <w:r w:rsidRPr="007712F7">
        <w:rPr>
          <w:color w:val="FF0000"/>
          <w:sz w:val="24"/>
          <w:szCs w:val="24"/>
        </w:rPr>
        <w:t>к выбору политехнического и агротехнологического профиля</w:t>
      </w:r>
      <w:r w:rsidRPr="007712F7">
        <w:rPr>
          <w:sz w:val="24"/>
          <w:szCs w:val="24"/>
        </w:rPr>
        <w:t xml:space="preserve"> дальнейшего образования, их социального самоопределения;</w:t>
      </w:r>
    </w:p>
    <w:p w:rsidR="00832DC0" w:rsidRPr="007712F7" w:rsidRDefault="00832DC0" w:rsidP="00832DC0">
      <w:pPr>
        <w:pStyle w:val="afa"/>
        <w:spacing w:line="276" w:lineRule="auto"/>
        <w:contextualSpacing/>
        <w:rPr>
          <w:sz w:val="24"/>
          <w:szCs w:val="24"/>
        </w:rPr>
      </w:pPr>
      <w:r w:rsidRPr="007712F7">
        <w:rPr>
          <w:sz w:val="24"/>
          <w:szCs w:val="24"/>
        </w:rPr>
        <w:t xml:space="preserve">- развитие положительной мотивации к обучению и активности в урочной и внеурочной </w:t>
      </w:r>
      <w:r w:rsidRPr="007712F7">
        <w:rPr>
          <w:color w:val="FF0000"/>
          <w:sz w:val="24"/>
          <w:szCs w:val="24"/>
        </w:rPr>
        <w:t>деятельности</w:t>
      </w:r>
      <w:r>
        <w:rPr>
          <w:color w:val="FF0000"/>
          <w:sz w:val="24"/>
          <w:szCs w:val="24"/>
        </w:rPr>
        <w:t>;</w:t>
      </w:r>
    </w:p>
    <w:p w:rsidR="00832DC0" w:rsidRPr="007712F7" w:rsidRDefault="00832DC0" w:rsidP="00832DC0">
      <w:pPr>
        <w:pStyle w:val="afa"/>
        <w:spacing w:line="276" w:lineRule="auto"/>
        <w:contextualSpacing/>
        <w:rPr>
          <w:sz w:val="24"/>
          <w:szCs w:val="24"/>
        </w:rPr>
      </w:pPr>
      <w:r w:rsidRPr="007712F7">
        <w:rPr>
          <w:sz w:val="24"/>
          <w:szCs w:val="24"/>
        </w:rPr>
        <w:t xml:space="preserve">- формирование учебной самостоятельности учащихся через </w:t>
      </w:r>
      <w:r>
        <w:rPr>
          <w:sz w:val="24"/>
          <w:szCs w:val="24"/>
        </w:rPr>
        <w:t>проектно-</w:t>
      </w:r>
      <w:r w:rsidRPr="007712F7">
        <w:rPr>
          <w:sz w:val="24"/>
          <w:szCs w:val="24"/>
        </w:rPr>
        <w:t>исследовательские работы;</w:t>
      </w:r>
    </w:p>
    <w:p w:rsidR="00832DC0" w:rsidRPr="007712F7" w:rsidRDefault="00832DC0" w:rsidP="00832DC0">
      <w:pPr>
        <w:pStyle w:val="afa"/>
        <w:spacing w:line="276" w:lineRule="auto"/>
        <w:contextualSpacing/>
        <w:rPr>
          <w:sz w:val="24"/>
          <w:szCs w:val="24"/>
        </w:rPr>
      </w:pPr>
      <w:r w:rsidRPr="007712F7">
        <w:rPr>
          <w:sz w:val="24"/>
          <w:szCs w:val="24"/>
        </w:rPr>
        <w:t>- диагностика развития индивидуально-личностных особенностей с целью создания условий для выбора дальнейшего образовательного маршрута.</w:t>
      </w:r>
    </w:p>
    <w:p w:rsidR="00832DC0" w:rsidRPr="007712F7" w:rsidRDefault="00832DC0" w:rsidP="00832DC0">
      <w:pPr>
        <w:pStyle w:val="afa"/>
        <w:spacing w:line="276" w:lineRule="auto"/>
        <w:contextualSpacing/>
        <w:rPr>
          <w:sz w:val="24"/>
          <w:szCs w:val="24"/>
        </w:rPr>
      </w:pPr>
      <w:r w:rsidRPr="00954452">
        <w:rPr>
          <w:sz w:val="24"/>
          <w:szCs w:val="24"/>
          <w:u w:val="single"/>
        </w:rPr>
        <w:t>Возрастная категория обучающихся</w:t>
      </w:r>
      <w:proofErr w:type="gramStart"/>
      <w:r w:rsidRPr="00954452">
        <w:rPr>
          <w:sz w:val="24"/>
          <w:szCs w:val="24"/>
          <w:u w:val="single"/>
        </w:rPr>
        <w:t xml:space="preserve"> :</w:t>
      </w:r>
      <w:proofErr w:type="gramEnd"/>
      <w:r>
        <w:rPr>
          <w:sz w:val="24"/>
          <w:szCs w:val="24"/>
        </w:rPr>
        <w:t xml:space="preserve"> </w:t>
      </w:r>
      <w:r w:rsidRPr="007712F7">
        <w:rPr>
          <w:sz w:val="24"/>
          <w:szCs w:val="24"/>
        </w:rPr>
        <w:t xml:space="preserve"> : 11 – 15 лет.</w:t>
      </w:r>
    </w:p>
    <w:p w:rsidR="00832DC0" w:rsidRPr="007712F7" w:rsidRDefault="00832DC0" w:rsidP="00832DC0">
      <w:pPr>
        <w:pStyle w:val="afa"/>
        <w:spacing w:line="276" w:lineRule="auto"/>
        <w:contextualSpacing/>
        <w:outlineLvl w:val="0"/>
        <w:rPr>
          <w:sz w:val="24"/>
          <w:szCs w:val="24"/>
        </w:rPr>
      </w:pPr>
      <w:r w:rsidRPr="007712F7">
        <w:rPr>
          <w:i/>
          <w:sz w:val="24"/>
          <w:szCs w:val="24"/>
          <w:u w:val="single"/>
        </w:rPr>
        <w:t>Продолжительность обучения:</w:t>
      </w:r>
      <w:r>
        <w:rPr>
          <w:i/>
          <w:sz w:val="24"/>
          <w:szCs w:val="24"/>
          <w:u w:val="single"/>
        </w:rPr>
        <w:t xml:space="preserve"> </w:t>
      </w:r>
      <w:r w:rsidRPr="007712F7">
        <w:rPr>
          <w:sz w:val="24"/>
          <w:szCs w:val="24"/>
        </w:rPr>
        <w:t>5 лет</w:t>
      </w:r>
    </w:p>
    <w:p w:rsidR="00832DC0" w:rsidRPr="007712F7" w:rsidRDefault="00832DC0" w:rsidP="00832DC0">
      <w:pPr>
        <w:pStyle w:val="afa"/>
        <w:spacing w:line="276" w:lineRule="auto"/>
        <w:contextualSpacing/>
        <w:rPr>
          <w:sz w:val="24"/>
          <w:szCs w:val="24"/>
        </w:rPr>
      </w:pPr>
    </w:p>
    <w:p w:rsidR="00832DC0" w:rsidRPr="007712F7" w:rsidRDefault="00832DC0" w:rsidP="00832DC0">
      <w:pPr>
        <w:pStyle w:val="afa"/>
        <w:spacing w:line="276" w:lineRule="auto"/>
        <w:contextualSpacing/>
        <w:outlineLvl w:val="0"/>
        <w:rPr>
          <w:b/>
          <w:i/>
          <w:sz w:val="24"/>
          <w:szCs w:val="24"/>
        </w:rPr>
      </w:pPr>
      <w:r w:rsidRPr="007712F7">
        <w:rPr>
          <w:b/>
          <w:i/>
          <w:sz w:val="24"/>
          <w:szCs w:val="24"/>
        </w:rPr>
        <w:t xml:space="preserve">Среднее (полное) общее образование (10 – 11 классы) </w:t>
      </w:r>
    </w:p>
    <w:p w:rsidR="00832DC0" w:rsidRPr="007712F7" w:rsidRDefault="00832DC0" w:rsidP="00832DC0">
      <w:pPr>
        <w:pStyle w:val="afa"/>
        <w:spacing w:line="276" w:lineRule="auto"/>
        <w:contextualSpacing/>
        <w:outlineLvl w:val="0"/>
        <w:rPr>
          <w:b/>
          <w:sz w:val="24"/>
          <w:szCs w:val="24"/>
        </w:rPr>
      </w:pPr>
      <w:r w:rsidRPr="007712F7">
        <w:rPr>
          <w:b/>
          <w:sz w:val="24"/>
          <w:szCs w:val="24"/>
        </w:rPr>
        <w:t>Целевое назначение:</w:t>
      </w:r>
    </w:p>
    <w:p w:rsidR="00832DC0" w:rsidRPr="007712F7" w:rsidRDefault="00832DC0" w:rsidP="00832DC0">
      <w:pPr>
        <w:pStyle w:val="afa"/>
        <w:spacing w:line="276" w:lineRule="auto"/>
        <w:contextualSpacing/>
        <w:rPr>
          <w:sz w:val="24"/>
          <w:szCs w:val="24"/>
        </w:rPr>
      </w:pPr>
      <w:r w:rsidRPr="007712F7">
        <w:rPr>
          <w:sz w:val="24"/>
          <w:szCs w:val="24"/>
        </w:rPr>
        <w:t>- обеспечение образовательного процесса с целью освоения образовательного стандарта, предусмотренного учебным планом;</w:t>
      </w:r>
    </w:p>
    <w:p w:rsidR="00832DC0" w:rsidRPr="007712F7" w:rsidRDefault="00832DC0" w:rsidP="00832DC0">
      <w:pPr>
        <w:pStyle w:val="afa"/>
        <w:spacing w:line="276" w:lineRule="auto"/>
        <w:contextualSpacing/>
        <w:rPr>
          <w:sz w:val="24"/>
          <w:szCs w:val="24"/>
        </w:rPr>
      </w:pPr>
      <w:r w:rsidRPr="007712F7">
        <w:rPr>
          <w:sz w:val="24"/>
          <w:szCs w:val="24"/>
        </w:rPr>
        <w:t xml:space="preserve">- создание условий для осознанного </w:t>
      </w:r>
      <w:r w:rsidRPr="007712F7">
        <w:rPr>
          <w:color w:val="FF0000"/>
          <w:sz w:val="24"/>
          <w:szCs w:val="24"/>
        </w:rPr>
        <w:t>выбора профиля обучения</w:t>
      </w:r>
      <w:r w:rsidRPr="007712F7">
        <w:rPr>
          <w:sz w:val="24"/>
          <w:szCs w:val="24"/>
        </w:rPr>
        <w:t xml:space="preserve"> (</w:t>
      </w:r>
      <w:r>
        <w:rPr>
          <w:sz w:val="24"/>
          <w:szCs w:val="24"/>
        </w:rPr>
        <w:t>агротехнического</w:t>
      </w:r>
      <w:r w:rsidRPr="007712F7">
        <w:rPr>
          <w:sz w:val="24"/>
          <w:szCs w:val="24"/>
        </w:rPr>
        <w:t xml:space="preserve">, </w:t>
      </w:r>
      <w:proofErr w:type="gramStart"/>
      <w:r w:rsidRPr="007712F7">
        <w:rPr>
          <w:sz w:val="24"/>
          <w:szCs w:val="24"/>
        </w:rPr>
        <w:t>физико – математиче</w:t>
      </w:r>
      <w:r>
        <w:rPr>
          <w:sz w:val="24"/>
          <w:szCs w:val="24"/>
        </w:rPr>
        <w:t>ского</w:t>
      </w:r>
      <w:proofErr w:type="gramEnd"/>
      <w:r w:rsidRPr="007712F7">
        <w:rPr>
          <w:sz w:val="24"/>
          <w:szCs w:val="24"/>
        </w:rPr>
        <w:t>);</w:t>
      </w:r>
    </w:p>
    <w:p w:rsidR="00832DC0" w:rsidRPr="007712F7" w:rsidRDefault="00832DC0" w:rsidP="00832DC0">
      <w:pPr>
        <w:pStyle w:val="afa"/>
        <w:spacing w:line="276" w:lineRule="auto"/>
        <w:contextualSpacing/>
        <w:rPr>
          <w:sz w:val="24"/>
          <w:szCs w:val="24"/>
        </w:rPr>
      </w:pPr>
      <w:r w:rsidRPr="007712F7">
        <w:rPr>
          <w:sz w:val="24"/>
          <w:szCs w:val="24"/>
        </w:rPr>
        <w:t>- развитие положительной мотивации к профилирующей области знаний и потребности в непрерывном образовании;</w:t>
      </w:r>
    </w:p>
    <w:p w:rsidR="00832DC0" w:rsidRPr="007712F7" w:rsidRDefault="00832DC0" w:rsidP="00832DC0">
      <w:pPr>
        <w:pStyle w:val="afa"/>
        <w:spacing w:line="276" w:lineRule="auto"/>
        <w:contextualSpacing/>
        <w:rPr>
          <w:sz w:val="24"/>
          <w:szCs w:val="24"/>
        </w:rPr>
      </w:pPr>
      <w:r w:rsidRPr="007712F7">
        <w:rPr>
          <w:sz w:val="24"/>
          <w:szCs w:val="24"/>
        </w:rPr>
        <w:t>- помощь в профессиональном самоопределении учащихся, в определении личного и социального статуса через повышение уровня социальной ада</w:t>
      </w:r>
      <w:r>
        <w:rPr>
          <w:sz w:val="24"/>
          <w:szCs w:val="24"/>
        </w:rPr>
        <w:t>птации и социальной мобильности;</w:t>
      </w:r>
    </w:p>
    <w:p w:rsidR="00832DC0" w:rsidRPr="007712F7" w:rsidRDefault="00832DC0" w:rsidP="00832DC0">
      <w:pPr>
        <w:pStyle w:val="afa"/>
        <w:spacing w:line="276" w:lineRule="auto"/>
        <w:contextualSpacing/>
        <w:rPr>
          <w:sz w:val="24"/>
          <w:szCs w:val="24"/>
        </w:rPr>
      </w:pPr>
      <w:r w:rsidRPr="007712F7">
        <w:rPr>
          <w:sz w:val="24"/>
          <w:szCs w:val="24"/>
        </w:rPr>
        <w:t>- формирование способностей и компетенций, необходимых для продолжения образования после окончания школы;</w:t>
      </w:r>
    </w:p>
    <w:p w:rsidR="00832DC0" w:rsidRPr="007712F7" w:rsidRDefault="00832DC0" w:rsidP="00832DC0">
      <w:pPr>
        <w:pStyle w:val="afa"/>
        <w:spacing w:line="276" w:lineRule="auto"/>
        <w:contextualSpacing/>
        <w:rPr>
          <w:sz w:val="24"/>
          <w:szCs w:val="24"/>
        </w:rPr>
      </w:pPr>
      <w:r w:rsidRPr="007712F7">
        <w:rPr>
          <w:sz w:val="24"/>
          <w:szCs w:val="24"/>
        </w:rPr>
        <w:t>- диагностика развития индивидуально-личностных особенностей и профессиональная диагностика с целью выбора образовательного маршрута по окончании полной школы.</w:t>
      </w:r>
    </w:p>
    <w:p w:rsidR="00832DC0" w:rsidRPr="007712F7" w:rsidRDefault="00832DC0" w:rsidP="00832DC0">
      <w:pPr>
        <w:pStyle w:val="afa"/>
        <w:spacing w:line="276" w:lineRule="auto"/>
        <w:contextualSpacing/>
        <w:rPr>
          <w:sz w:val="24"/>
          <w:szCs w:val="24"/>
        </w:rPr>
      </w:pPr>
      <w:r w:rsidRPr="00954452">
        <w:rPr>
          <w:sz w:val="24"/>
          <w:szCs w:val="24"/>
          <w:u w:val="single"/>
        </w:rPr>
        <w:t>Возрастная категория обучающихся</w:t>
      </w:r>
      <w:proofErr w:type="gramStart"/>
      <w:r w:rsidRPr="00954452">
        <w:rPr>
          <w:sz w:val="24"/>
          <w:szCs w:val="24"/>
          <w:u w:val="single"/>
        </w:rPr>
        <w:t xml:space="preserve"> </w:t>
      </w:r>
      <w:r w:rsidRPr="007712F7">
        <w:rPr>
          <w:sz w:val="24"/>
          <w:szCs w:val="24"/>
        </w:rPr>
        <w:t>:</w:t>
      </w:r>
      <w:proofErr w:type="gramEnd"/>
      <w:r w:rsidRPr="007712F7">
        <w:rPr>
          <w:sz w:val="24"/>
          <w:szCs w:val="24"/>
        </w:rPr>
        <w:t xml:space="preserve"> 16-17 лет.</w:t>
      </w:r>
    </w:p>
    <w:p w:rsidR="00832DC0" w:rsidRPr="007712F7" w:rsidRDefault="00832DC0" w:rsidP="00832DC0">
      <w:pPr>
        <w:pStyle w:val="afa"/>
        <w:spacing w:line="276" w:lineRule="auto"/>
        <w:contextualSpacing/>
        <w:outlineLvl w:val="0"/>
        <w:rPr>
          <w:sz w:val="24"/>
          <w:szCs w:val="24"/>
        </w:rPr>
      </w:pPr>
      <w:r w:rsidRPr="007712F7">
        <w:rPr>
          <w:i/>
          <w:sz w:val="24"/>
          <w:szCs w:val="24"/>
          <w:u w:val="single"/>
        </w:rPr>
        <w:t>Продолжительность обучения:</w:t>
      </w:r>
      <w:r>
        <w:rPr>
          <w:i/>
          <w:sz w:val="24"/>
          <w:szCs w:val="24"/>
          <w:u w:val="single"/>
        </w:rPr>
        <w:t xml:space="preserve"> </w:t>
      </w:r>
      <w:r w:rsidRPr="007712F7">
        <w:rPr>
          <w:sz w:val="24"/>
          <w:szCs w:val="24"/>
        </w:rPr>
        <w:t>2 года</w:t>
      </w:r>
    </w:p>
    <w:p w:rsidR="00832DC0" w:rsidRPr="007712F7" w:rsidRDefault="00832DC0" w:rsidP="00832DC0">
      <w:pPr>
        <w:pStyle w:val="afa"/>
        <w:spacing w:line="276" w:lineRule="auto"/>
        <w:contextualSpacing/>
        <w:rPr>
          <w:sz w:val="24"/>
          <w:szCs w:val="24"/>
        </w:rPr>
      </w:pPr>
    </w:p>
    <w:p w:rsidR="00832DC0" w:rsidRPr="007712F7" w:rsidRDefault="00832DC0" w:rsidP="00832DC0">
      <w:pPr>
        <w:pStyle w:val="afa"/>
        <w:spacing w:line="276" w:lineRule="auto"/>
        <w:contextualSpacing/>
        <w:outlineLvl w:val="0"/>
        <w:rPr>
          <w:b/>
          <w:sz w:val="24"/>
          <w:szCs w:val="24"/>
        </w:rPr>
      </w:pPr>
      <w:r w:rsidRPr="007712F7">
        <w:rPr>
          <w:b/>
          <w:sz w:val="24"/>
          <w:szCs w:val="24"/>
        </w:rPr>
        <w:t>Организационные педагогические условия.</w:t>
      </w:r>
    </w:p>
    <w:p w:rsidR="00832DC0" w:rsidRPr="007712F7" w:rsidRDefault="00832DC0" w:rsidP="00832DC0">
      <w:pPr>
        <w:pStyle w:val="afa"/>
        <w:spacing w:line="276" w:lineRule="auto"/>
        <w:contextualSpacing/>
        <w:rPr>
          <w:sz w:val="24"/>
          <w:szCs w:val="24"/>
        </w:rPr>
      </w:pPr>
      <w:r w:rsidRPr="007712F7">
        <w:rPr>
          <w:sz w:val="24"/>
          <w:szCs w:val="24"/>
        </w:rPr>
        <w:t xml:space="preserve"> Обязательными условиями организации учебно-воспитательного процесса являются единство его составляющих, интеграция ступеней обучения </w:t>
      </w:r>
      <w:r w:rsidRPr="007712F7">
        <w:rPr>
          <w:color w:val="FF0000"/>
          <w:sz w:val="24"/>
          <w:szCs w:val="24"/>
        </w:rPr>
        <w:t>для развития политехнических,  агротехнологических компетенций</w:t>
      </w:r>
      <w:r>
        <w:rPr>
          <w:sz w:val="24"/>
          <w:szCs w:val="24"/>
        </w:rPr>
        <w:t xml:space="preserve"> учащихся.</w:t>
      </w:r>
    </w:p>
    <w:p w:rsidR="00832DC0" w:rsidRPr="007712F7" w:rsidRDefault="00832DC0" w:rsidP="00F155F4">
      <w:pPr>
        <w:pStyle w:val="afa"/>
        <w:spacing w:line="276" w:lineRule="auto"/>
        <w:contextualSpacing/>
        <w:rPr>
          <w:sz w:val="24"/>
          <w:szCs w:val="24"/>
        </w:rPr>
      </w:pPr>
      <w:r w:rsidRPr="007712F7">
        <w:rPr>
          <w:sz w:val="24"/>
          <w:szCs w:val="24"/>
        </w:rPr>
        <w:t>Структура организационного обеспечения:</w:t>
      </w:r>
    </w:p>
    <w:p w:rsidR="00832DC0" w:rsidRDefault="00832DC0" w:rsidP="00F155F4">
      <w:pPr>
        <w:pStyle w:val="afa"/>
        <w:spacing w:line="276" w:lineRule="auto"/>
        <w:contextualSpacing/>
        <w:rPr>
          <w:sz w:val="24"/>
          <w:szCs w:val="24"/>
        </w:rPr>
      </w:pPr>
      <w:r w:rsidRPr="007712F7">
        <w:rPr>
          <w:sz w:val="24"/>
          <w:szCs w:val="24"/>
        </w:rPr>
        <w:t>- Единая структура внутришкольного контроля;</w:t>
      </w:r>
    </w:p>
    <w:p w:rsidR="00832DC0" w:rsidRDefault="00832DC0" w:rsidP="00832DC0">
      <w:pPr>
        <w:pStyle w:val="afa"/>
        <w:spacing w:line="276" w:lineRule="auto"/>
        <w:contextualSpacing/>
        <w:rPr>
          <w:sz w:val="24"/>
          <w:szCs w:val="24"/>
        </w:rPr>
      </w:pPr>
      <w:r>
        <w:rPr>
          <w:sz w:val="24"/>
          <w:szCs w:val="24"/>
        </w:rPr>
        <w:t>- 8 методических объединений;</w:t>
      </w:r>
    </w:p>
    <w:p w:rsidR="00832DC0" w:rsidRDefault="00832DC0" w:rsidP="00832DC0">
      <w:pPr>
        <w:pStyle w:val="afa"/>
        <w:spacing w:line="276" w:lineRule="auto"/>
        <w:contextualSpacing/>
        <w:rPr>
          <w:sz w:val="24"/>
          <w:szCs w:val="24"/>
        </w:rPr>
      </w:pPr>
      <w:r>
        <w:rPr>
          <w:sz w:val="24"/>
          <w:szCs w:val="24"/>
        </w:rPr>
        <w:t>- 4  научно-методические кафедры;</w:t>
      </w:r>
    </w:p>
    <w:p w:rsidR="00832DC0" w:rsidRDefault="00832DC0" w:rsidP="00832DC0">
      <w:pPr>
        <w:pStyle w:val="afa"/>
        <w:spacing w:line="276" w:lineRule="auto"/>
        <w:contextualSpacing/>
        <w:rPr>
          <w:sz w:val="24"/>
          <w:szCs w:val="24"/>
        </w:rPr>
      </w:pPr>
      <w:r>
        <w:rPr>
          <w:sz w:val="24"/>
          <w:szCs w:val="24"/>
        </w:rPr>
        <w:t>- библиотечно-информационный центр;</w:t>
      </w:r>
    </w:p>
    <w:p w:rsidR="00832DC0" w:rsidRPr="007712F7" w:rsidRDefault="00832DC0" w:rsidP="00832DC0">
      <w:pPr>
        <w:pStyle w:val="afa"/>
        <w:spacing w:line="276" w:lineRule="auto"/>
        <w:contextualSpacing/>
        <w:rPr>
          <w:sz w:val="24"/>
          <w:szCs w:val="24"/>
        </w:rPr>
      </w:pPr>
      <w:r>
        <w:rPr>
          <w:sz w:val="24"/>
          <w:szCs w:val="24"/>
        </w:rPr>
        <w:t>- социально-педагогическая служба;</w:t>
      </w:r>
    </w:p>
    <w:p w:rsidR="00832DC0" w:rsidRPr="007712F7" w:rsidRDefault="00832DC0" w:rsidP="00832DC0">
      <w:pPr>
        <w:pStyle w:val="afa"/>
        <w:spacing w:line="276" w:lineRule="auto"/>
        <w:contextualSpacing/>
        <w:rPr>
          <w:sz w:val="24"/>
          <w:szCs w:val="24"/>
        </w:rPr>
      </w:pPr>
      <w:r w:rsidRPr="007712F7">
        <w:rPr>
          <w:sz w:val="24"/>
          <w:szCs w:val="24"/>
        </w:rPr>
        <w:t>- Единство учебно-методических и на</w:t>
      </w:r>
      <w:r w:rsidR="00F155F4">
        <w:rPr>
          <w:sz w:val="24"/>
          <w:szCs w:val="24"/>
        </w:rPr>
        <w:t>учно-методических целей и задач.</w:t>
      </w:r>
    </w:p>
    <w:p w:rsidR="00F155F4" w:rsidRDefault="00F155F4" w:rsidP="00832DC0">
      <w:pPr>
        <w:pStyle w:val="afa"/>
        <w:spacing w:line="276" w:lineRule="auto"/>
        <w:contextualSpacing/>
        <w:rPr>
          <w:sz w:val="24"/>
          <w:szCs w:val="24"/>
        </w:rPr>
      </w:pPr>
    </w:p>
    <w:p w:rsidR="00F155F4" w:rsidRDefault="00F155F4" w:rsidP="00832DC0">
      <w:pPr>
        <w:pStyle w:val="afa"/>
        <w:spacing w:line="276" w:lineRule="auto"/>
        <w:contextualSpacing/>
        <w:rPr>
          <w:sz w:val="24"/>
          <w:szCs w:val="24"/>
        </w:rPr>
      </w:pPr>
    </w:p>
    <w:p w:rsidR="00454C9D" w:rsidRDefault="00454C9D" w:rsidP="00832DC0">
      <w:pPr>
        <w:pStyle w:val="afa"/>
        <w:spacing w:line="276" w:lineRule="auto"/>
        <w:contextualSpacing/>
        <w:rPr>
          <w:sz w:val="24"/>
          <w:szCs w:val="24"/>
        </w:rPr>
      </w:pPr>
    </w:p>
    <w:p w:rsidR="00454C9D" w:rsidRDefault="00454C9D" w:rsidP="00832DC0">
      <w:pPr>
        <w:pStyle w:val="afa"/>
        <w:spacing w:line="276" w:lineRule="auto"/>
        <w:contextualSpacing/>
        <w:rPr>
          <w:sz w:val="24"/>
          <w:szCs w:val="24"/>
        </w:rPr>
      </w:pPr>
    </w:p>
    <w:p w:rsidR="00454C9D" w:rsidRDefault="00454C9D" w:rsidP="00832DC0">
      <w:pPr>
        <w:pStyle w:val="afa"/>
        <w:spacing w:line="276" w:lineRule="auto"/>
        <w:contextualSpacing/>
        <w:rPr>
          <w:sz w:val="24"/>
          <w:szCs w:val="24"/>
        </w:rPr>
      </w:pPr>
    </w:p>
    <w:p w:rsidR="00CA49A9" w:rsidRPr="007712F7" w:rsidRDefault="00CA49A9" w:rsidP="00832DC0">
      <w:pPr>
        <w:pStyle w:val="afa"/>
        <w:spacing w:line="276" w:lineRule="auto"/>
        <w:ind w:firstLine="0"/>
        <w:contextualSpacing/>
        <w:jc w:val="center"/>
        <w:outlineLvl w:val="0"/>
        <w:rPr>
          <w:b/>
          <w:sz w:val="24"/>
          <w:szCs w:val="24"/>
        </w:rPr>
      </w:pPr>
      <w:r w:rsidRPr="007712F7">
        <w:rPr>
          <w:b/>
          <w:sz w:val="24"/>
          <w:szCs w:val="24"/>
        </w:rPr>
        <w:t>Формы получения образования учащимися</w:t>
      </w:r>
    </w:p>
    <w:p w:rsidR="00832DC0" w:rsidRPr="007712F7" w:rsidRDefault="00CA49A9" w:rsidP="00832DC0">
      <w:pPr>
        <w:pStyle w:val="afa"/>
        <w:spacing w:line="276" w:lineRule="auto"/>
        <w:contextualSpacing/>
        <w:rPr>
          <w:sz w:val="24"/>
          <w:szCs w:val="24"/>
        </w:rPr>
      </w:pPr>
      <w:r w:rsidRPr="007712F7">
        <w:rPr>
          <w:b/>
          <w:sz w:val="24"/>
          <w:szCs w:val="24"/>
        </w:rPr>
        <w:tab/>
      </w:r>
      <w:r w:rsidR="00832DC0" w:rsidRPr="007712F7">
        <w:rPr>
          <w:sz w:val="24"/>
          <w:szCs w:val="24"/>
        </w:rPr>
        <w:t xml:space="preserve">В настоящее время основной формой обучения является классно-урочная система. В школе также предусмотрено домашнее обучение учащихся, которое может осуществляться только на основании медицинского заключения. </w:t>
      </w:r>
      <w:r w:rsidR="00832DC0">
        <w:rPr>
          <w:sz w:val="24"/>
          <w:szCs w:val="24"/>
        </w:rPr>
        <w:t xml:space="preserve">В школе проводится обучение в </w:t>
      </w:r>
      <w:r w:rsidR="00832DC0" w:rsidRPr="007712F7">
        <w:rPr>
          <w:sz w:val="24"/>
          <w:szCs w:val="24"/>
        </w:rPr>
        <w:t>ф</w:t>
      </w:r>
      <w:r w:rsidR="00832DC0">
        <w:rPr>
          <w:sz w:val="24"/>
          <w:szCs w:val="24"/>
        </w:rPr>
        <w:t>орме экстерната для  отдельных учащихся. ОУ апробирует обучение по  ИОП.</w:t>
      </w:r>
    </w:p>
    <w:p w:rsidR="00832DC0" w:rsidRPr="007712F7" w:rsidRDefault="00832DC0" w:rsidP="00832DC0">
      <w:pPr>
        <w:pStyle w:val="afa"/>
        <w:spacing w:line="276" w:lineRule="auto"/>
        <w:contextualSpacing/>
        <w:rPr>
          <w:sz w:val="24"/>
          <w:szCs w:val="24"/>
        </w:rPr>
      </w:pPr>
      <w:r w:rsidRPr="007712F7">
        <w:rPr>
          <w:sz w:val="24"/>
          <w:szCs w:val="24"/>
        </w:rPr>
        <w:t>В организации урочной и внеурочной деятельности учителями используются следующие технологии:</w:t>
      </w:r>
    </w:p>
    <w:p w:rsidR="00832DC0" w:rsidRPr="007712F7" w:rsidRDefault="00832DC0" w:rsidP="00832DC0">
      <w:pPr>
        <w:pStyle w:val="afa"/>
        <w:numPr>
          <w:ilvl w:val="0"/>
          <w:numId w:val="27"/>
        </w:numPr>
        <w:spacing w:line="276" w:lineRule="auto"/>
        <w:contextualSpacing/>
        <w:rPr>
          <w:sz w:val="24"/>
          <w:szCs w:val="24"/>
        </w:rPr>
      </w:pPr>
      <w:r w:rsidRPr="007712F7">
        <w:rPr>
          <w:sz w:val="24"/>
          <w:szCs w:val="24"/>
        </w:rPr>
        <w:t>личностно-ориентированные;</w:t>
      </w:r>
    </w:p>
    <w:p w:rsidR="00832DC0" w:rsidRPr="007712F7" w:rsidRDefault="00832DC0" w:rsidP="00832DC0">
      <w:pPr>
        <w:pStyle w:val="afa"/>
        <w:numPr>
          <w:ilvl w:val="0"/>
          <w:numId w:val="27"/>
        </w:numPr>
        <w:spacing w:line="276" w:lineRule="auto"/>
        <w:contextualSpacing/>
        <w:rPr>
          <w:sz w:val="24"/>
          <w:szCs w:val="24"/>
        </w:rPr>
      </w:pPr>
      <w:r w:rsidRPr="007712F7">
        <w:rPr>
          <w:sz w:val="24"/>
          <w:szCs w:val="24"/>
        </w:rPr>
        <w:t>развивающие;</w:t>
      </w:r>
    </w:p>
    <w:p w:rsidR="00832DC0" w:rsidRPr="007712F7" w:rsidRDefault="00832DC0" w:rsidP="00832DC0">
      <w:pPr>
        <w:pStyle w:val="afa"/>
        <w:numPr>
          <w:ilvl w:val="0"/>
          <w:numId w:val="27"/>
        </w:numPr>
        <w:spacing w:line="276" w:lineRule="auto"/>
        <w:contextualSpacing/>
        <w:rPr>
          <w:sz w:val="24"/>
          <w:szCs w:val="24"/>
        </w:rPr>
      </w:pPr>
      <w:r w:rsidRPr="007712F7">
        <w:rPr>
          <w:sz w:val="24"/>
          <w:szCs w:val="24"/>
        </w:rPr>
        <w:t>здоровьесберегающие;</w:t>
      </w:r>
    </w:p>
    <w:p w:rsidR="00832DC0" w:rsidRPr="007712F7" w:rsidRDefault="00832DC0" w:rsidP="00832DC0">
      <w:pPr>
        <w:pStyle w:val="afa"/>
        <w:numPr>
          <w:ilvl w:val="0"/>
          <w:numId w:val="27"/>
        </w:numPr>
        <w:spacing w:line="276" w:lineRule="auto"/>
        <w:contextualSpacing/>
        <w:rPr>
          <w:sz w:val="24"/>
          <w:szCs w:val="24"/>
        </w:rPr>
      </w:pPr>
      <w:r>
        <w:rPr>
          <w:sz w:val="24"/>
          <w:szCs w:val="24"/>
        </w:rPr>
        <w:t>ИКТ;</w:t>
      </w:r>
    </w:p>
    <w:p w:rsidR="00832DC0" w:rsidRPr="007712F7" w:rsidRDefault="00832DC0" w:rsidP="00832DC0">
      <w:pPr>
        <w:pStyle w:val="afa"/>
        <w:numPr>
          <w:ilvl w:val="0"/>
          <w:numId w:val="27"/>
        </w:numPr>
        <w:spacing w:line="276" w:lineRule="auto"/>
        <w:contextualSpacing/>
        <w:rPr>
          <w:sz w:val="24"/>
          <w:szCs w:val="24"/>
        </w:rPr>
      </w:pPr>
      <w:r w:rsidRPr="007712F7">
        <w:rPr>
          <w:sz w:val="24"/>
          <w:szCs w:val="24"/>
        </w:rPr>
        <w:t>проектная деятельность;</w:t>
      </w:r>
    </w:p>
    <w:p w:rsidR="00832DC0" w:rsidRDefault="00832DC0" w:rsidP="00832DC0">
      <w:pPr>
        <w:pStyle w:val="afa"/>
        <w:numPr>
          <w:ilvl w:val="0"/>
          <w:numId w:val="27"/>
        </w:numPr>
        <w:spacing w:line="276" w:lineRule="auto"/>
        <w:contextualSpacing/>
        <w:rPr>
          <w:sz w:val="24"/>
          <w:szCs w:val="24"/>
        </w:rPr>
      </w:pPr>
      <w:r w:rsidRPr="007712F7">
        <w:rPr>
          <w:sz w:val="24"/>
          <w:szCs w:val="24"/>
        </w:rPr>
        <w:t>коллективно-творческая деятельность (КТД)</w:t>
      </w:r>
      <w:r>
        <w:rPr>
          <w:sz w:val="24"/>
          <w:szCs w:val="24"/>
        </w:rPr>
        <w:t>.</w:t>
      </w:r>
    </w:p>
    <w:p w:rsidR="00D621D5" w:rsidRPr="007712F7" w:rsidRDefault="00D621D5" w:rsidP="00832DC0">
      <w:pPr>
        <w:pStyle w:val="afa"/>
        <w:spacing w:line="276" w:lineRule="auto"/>
        <w:ind w:firstLine="0"/>
        <w:contextualSpacing/>
        <w:rPr>
          <w:sz w:val="24"/>
          <w:szCs w:val="24"/>
        </w:rPr>
      </w:pPr>
    </w:p>
    <w:p w:rsidR="00CA49A9" w:rsidRDefault="00CA49A9" w:rsidP="00094154">
      <w:pPr>
        <w:pStyle w:val="afa"/>
        <w:numPr>
          <w:ilvl w:val="1"/>
          <w:numId w:val="6"/>
        </w:numPr>
        <w:spacing w:line="276" w:lineRule="auto"/>
        <w:contextualSpacing/>
        <w:jc w:val="center"/>
        <w:outlineLvl w:val="0"/>
        <w:rPr>
          <w:b/>
          <w:sz w:val="24"/>
          <w:szCs w:val="24"/>
        </w:rPr>
      </w:pPr>
      <w:r w:rsidRPr="007712F7">
        <w:rPr>
          <w:b/>
          <w:sz w:val="24"/>
          <w:szCs w:val="24"/>
        </w:rPr>
        <w:t>ПЛАНИРУЕМЫЕ РЕЗУЛЬТАТЫ ОСВОЕНИЯ</w:t>
      </w:r>
      <w:r w:rsidR="005818B0" w:rsidRPr="007712F7">
        <w:rPr>
          <w:b/>
          <w:sz w:val="24"/>
          <w:szCs w:val="24"/>
        </w:rPr>
        <w:t xml:space="preserve"> </w:t>
      </w:r>
      <w:r w:rsidRPr="007712F7">
        <w:rPr>
          <w:b/>
          <w:sz w:val="24"/>
          <w:szCs w:val="24"/>
        </w:rPr>
        <w:t>ОБРАЗОВАТЕЛЬНОЙ ПРОГРАММЫ</w:t>
      </w:r>
    </w:p>
    <w:p w:rsidR="00D26B5D" w:rsidRDefault="00D26B5D" w:rsidP="00D26B5D">
      <w:pPr>
        <w:spacing w:line="276" w:lineRule="auto"/>
        <w:jc w:val="both"/>
        <w:rPr>
          <w:rFonts w:ascii="Times New Roman" w:hAnsi="Times New Roman" w:cs="Times New Roman"/>
          <w:b/>
          <w:sz w:val="24"/>
          <w:szCs w:val="24"/>
        </w:rPr>
      </w:pPr>
    </w:p>
    <w:p w:rsidR="00D26B5D" w:rsidRDefault="00D26B5D" w:rsidP="00D26B5D">
      <w:pPr>
        <w:spacing w:line="276" w:lineRule="auto"/>
        <w:jc w:val="both"/>
        <w:rPr>
          <w:rFonts w:ascii="Times New Roman" w:hAnsi="Times New Roman" w:cs="Times New Roman"/>
          <w:sz w:val="24"/>
          <w:szCs w:val="24"/>
        </w:rPr>
      </w:pPr>
      <w:r w:rsidRPr="00D26B5D">
        <w:rPr>
          <w:rFonts w:ascii="Times New Roman" w:hAnsi="Times New Roman" w:cs="Times New Roman"/>
          <w:b/>
          <w:sz w:val="24"/>
          <w:szCs w:val="24"/>
        </w:rPr>
        <w:t>Основная цель</w:t>
      </w:r>
      <w:r w:rsidRPr="00D26B5D">
        <w:rPr>
          <w:rFonts w:ascii="Times New Roman" w:hAnsi="Times New Roman" w:cs="Times New Roman"/>
          <w:sz w:val="24"/>
          <w:szCs w:val="24"/>
        </w:rPr>
        <w:t xml:space="preserve"> - </w:t>
      </w:r>
      <w:r w:rsidRPr="00D26B5D">
        <w:rPr>
          <w:rFonts w:ascii="Times New Roman" w:hAnsi="Times New Roman" w:cs="Times New Roman"/>
          <w:b/>
          <w:sz w:val="24"/>
          <w:szCs w:val="24"/>
        </w:rPr>
        <w:t xml:space="preserve">введение </w:t>
      </w:r>
      <w:r w:rsidRPr="00D26B5D">
        <w:rPr>
          <w:rFonts w:ascii="Times New Roman" w:hAnsi="Times New Roman" w:cs="Times New Roman"/>
          <w:b/>
          <w:color w:val="FF0000"/>
          <w:sz w:val="24"/>
          <w:szCs w:val="24"/>
        </w:rPr>
        <w:t xml:space="preserve">политехнического и  агротехнологического образования   </w:t>
      </w:r>
      <w:r w:rsidRPr="00D26B5D">
        <w:rPr>
          <w:rFonts w:ascii="Times New Roman" w:hAnsi="Times New Roman" w:cs="Times New Roman"/>
          <w:b/>
          <w:sz w:val="24"/>
          <w:szCs w:val="24"/>
        </w:rPr>
        <w:t xml:space="preserve"> для социального становления школьника в современных экономических условиях.</w:t>
      </w:r>
    </w:p>
    <w:p w:rsidR="00D26B5D" w:rsidRDefault="00D26B5D" w:rsidP="00D26B5D">
      <w:pPr>
        <w:pStyle w:val="afa"/>
        <w:spacing w:line="276" w:lineRule="auto"/>
        <w:ind w:firstLine="0"/>
        <w:contextualSpacing/>
        <w:rPr>
          <w:b/>
          <w:sz w:val="24"/>
          <w:szCs w:val="24"/>
        </w:rPr>
      </w:pPr>
      <w:r w:rsidRPr="007712F7">
        <w:rPr>
          <w:b/>
          <w:sz w:val="24"/>
          <w:szCs w:val="24"/>
        </w:rPr>
        <w:t>Задачи:</w:t>
      </w:r>
    </w:p>
    <w:p w:rsidR="00D26B5D" w:rsidRDefault="00D26B5D" w:rsidP="00D26B5D">
      <w:pPr>
        <w:pStyle w:val="afa"/>
        <w:spacing w:line="276" w:lineRule="auto"/>
        <w:contextualSpacing/>
        <w:rPr>
          <w:b/>
          <w:sz w:val="24"/>
          <w:szCs w:val="24"/>
        </w:rPr>
      </w:pPr>
      <w:r>
        <w:rPr>
          <w:b/>
          <w:sz w:val="24"/>
          <w:szCs w:val="24"/>
        </w:rPr>
        <w:t>-создать ресурсы агротехнологического образования;</w:t>
      </w:r>
    </w:p>
    <w:p w:rsidR="00D26B5D" w:rsidRDefault="00D26B5D" w:rsidP="00D26B5D">
      <w:pPr>
        <w:pStyle w:val="afa"/>
        <w:spacing w:line="276" w:lineRule="auto"/>
        <w:contextualSpacing/>
        <w:rPr>
          <w:b/>
          <w:sz w:val="24"/>
          <w:szCs w:val="24"/>
        </w:rPr>
      </w:pPr>
      <w:r>
        <w:rPr>
          <w:b/>
          <w:sz w:val="24"/>
          <w:szCs w:val="24"/>
        </w:rPr>
        <w:t>-определить содрежание агротехнологического образования;</w:t>
      </w:r>
    </w:p>
    <w:p w:rsidR="00D26B5D" w:rsidRDefault="00D26B5D" w:rsidP="00D26B5D">
      <w:pPr>
        <w:pStyle w:val="afa"/>
        <w:spacing w:line="276" w:lineRule="auto"/>
        <w:contextualSpacing/>
        <w:rPr>
          <w:b/>
          <w:sz w:val="24"/>
          <w:szCs w:val="24"/>
        </w:rPr>
      </w:pPr>
      <w:r>
        <w:rPr>
          <w:b/>
          <w:sz w:val="24"/>
          <w:szCs w:val="24"/>
        </w:rPr>
        <w:t>-разработать и внедрить программу развития агротехнологического и политехнического образования в школе;</w:t>
      </w:r>
    </w:p>
    <w:p w:rsidR="00D26B5D" w:rsidRDefault="00D26B5D" w:rsidP="00D26B5D">
      <w:pPr>
        <w:pStyle w:val="afa"/>
        <w:spacing w:line="276" w:lineRule="auto"/>
        <w:contextualSpacing/>
        <w:rPr>
          <w:b/>
          <w:sz w:val="24"/>
          <w:szCs w:val="24"/>
        </w:rPr>
      </w:pPr>
      <w:r>
        <w:rPr>
          <w:b/>
          <w:sz w:val="24"/>
          <w:szCs w:val="24"/>
        </w:rPr>
        <w:t>-развивать у школьников компетенции производственной и политехничекой деятельности;</w:t>
      </w:r>
    </w:p>
    <w:p w:rsidR="00D26B5D" w:rsidRPr="00D26B5D" w:rsidRDefault="00D26B5D" w:rsidP="00D26B5D">
      <w:pPr>
        <w:pStyle w:val="afa"/>
        <w:spacing w:line="276" w:lineRule="auto"/>
        <w:contextualSpacing/>
        <w:rPr>
          <w:b/>
          <w:sz w:val="24"/>
          <w:szCs w:val="24"/>
        </w:rPr>
      </w:pPr>
      <w:r>
        <w:rPr>
          <w:b/>
          <w:sz w:val="24"/>
          <w:szCs w:val="24"/>
        </w:rPr>
        <w:t>-провести плановую подготовку для работы в условиях многопрофильной школы.</w:t>
      </w:r>
    </w:p>
    <w:p w:rsidR="0040058B" w:rsidRPr="007712F7" w:rsidRDefault="0040058B" w:rsidP="00D26B5D">
      <w:pPr>
        <w:pStyle w:val="afa"/>
        <w:spacing w:line="276" w:lineRule="auto"/>
        <w:ind w:firstLine="0"/>
        <w:contextualSpacing/>
        <w:rPr>
          <w:b/>
          <w:sz w:val="24"/>
          <w:szCs w:val="24"/>
        </w:rPr>
      </w:pPr>
    </w:p>
    <w:p w:rsidR="00CA49A9" w:rsidRPr="007712F7" w:rsidRDefault="00CA49A9" w:rsidP="00296D34">
      <w:pPr>
        <w:pStyle w:val="afa"/>
        <w:spacing w:line="276" w:lineRule="auto"/>
        <w:contextualSpacing/>
        <w:jc w:val="center"/>
        <w:outlineLvl w:val="0"/>
        <w:rPr>
          <w:b/>
          <w:sz w:val="24"/>
          <w:szCs w:val="24"/>
        </w:rPr>
      </w:pPr>
      <w:r w:rsidRPr="007712F7">
        <w:rPr>
          <w:b/>
          <w:sz w:val="24"/>
          <w:szCs w:val="24"/>
        </w:rPr>
        <w:t>Приоритетные направления в работе школы</w:t>
      </w:r>
    </w:p>
    <w:p w:rsidR="00CA49A9" w:rsidRPr="007712F7" w:rsidRDefault="00CA49A9" w:rsidP="007712F7">
      <w:pPr>
        <w:pStyle w:val="afa"/>
        <w:spacing w:line="276" w:lineRule="auto"/>
        <w:contextualSpacing/>
        <w:rPr>
          <w:sz w:val="24"/>
          <w:szCs w:val="24"/>
        </w:rPr>
      </w:pPr>
      <w:r w:rsidRPr="007712F7">
        <w:rPr>
          <w:b/>
          <w:sz w:val="24"/>
          <w:szCs w:val="24"/>
        </w:rPr>
        <w:t>Учебно – воспитательная деятельность</w:t>
      </w:r>
      <w:r w:rsidRPr="007712F7">
        <w:rPr>
          <w:sz w:val="24"/>
          <w:szCs w:val="24"/>
        </w:rPr>
        <w:t>.</w:t>
      </w:r>
      <w:r w:rsidR="00296D34">
        <w:rPr>
          <w:sz w:val="24"/>
          <w:szCs w:val="24"/>
        </w:rPr>
        <w:t xml:space="preserve"> </w:t>
      </w:r>
      <w:r w:rsidRPr="007712F7">
        <w:rPr>
          <w:sz w:val="24"/>
          <w:szCs w:val="24"/>
        </w:rPr>
        <w:t xml:space="preserve">Чтобы обеспечить уровень образования, соответствующий современным требованиям, создана </w:t>
      </w:r>
      <w:r w:rsidRPr="00296D34">
        <w:rPr>
          <w:color w:val="FF0000"/>
          <w:sz w:val="24"/>
          <w:szCs w:val="24"/>
        </w:rPr>
        <w:t xml:space="preserve">модель многопрофильной школы с приоритетной </w:t>
      </w:r>
      <w:r w:rsidR="00296D34" w:rsidRPr="00296D34">
        <w:rPr>
          <w:color w:val="FF0000"/>
          <w:sz w:val="24"/>
          <w:szCs w:val="24"/>
        </w:rPr>
        <w:t xml:space="preserve">политехнической и </w:t>
      </w:r>
      <w:r w:rsidRPr="00296D34">
        <w:rPr>
          <w:color w:val="FF0000"/>
          <w:sz w:val="24"/>
          <w:szCs w:val="24"/>
        </w:rPr>
        <w:t>агротехнологической направленностью</w:t>
      </w:r>
      <w:r w:rsidRPr="007712F7">
        <w:rPr>
          <w:sz w:val="24"/>
          <w:szCs w:val="24"/>
        </w:rPr>
        <w:t xml:space="preserve">. Открыты профильные классы: </w:t>
      </w:r>
      <w:r w:rsidR="00296D34">
        <w:rPr>
          <w:sz w:val="24"/>
          <w:szCs w:val="24"/>
        </w:rPr>
        <w:t>политехнические, агротехнологические, физико-математические</w:t>
      </w:r>
      <w:r w:rsidRPr="007712F7">
        <w:rPr>
          <w:sz w:val="24"/>
          <w:szCs w:val="24"/>
        </w:rPr>
        <w:t xml:space="preserve">, </w:t>
      </w:r>
      <w:proofErr w:type="gramStart"/>
      <w:r w:rsidRPr="007712F7">
        <w:rPr>
          <w:sz w:val="24"/>
          <w:szCs w:val="24"/>
        </w:rPr>
        <w:t>художественно-эстет</w:t>
      </w:r>
      <w:r w:rsidR="00296D34">
        <w:rPr>
          <w:sz w:val="24"/>
          <w:szCs w:val="24"/>
        </w:rPr>
        <w:t>ический</w:t>
      </w:r>
      <w:proofErr w:type="gramEnd"/>
      <w:r w:rsidRPr="000154B5">
        <w:rPr>
          <w:sz w:val="24"/>
          <w:szCs w:val="24"/>
        </w:rPr>
        <w:t>. Систематичес</w:t>
      </w:r>
      <w:r w:rsidR="00296D34" w:rsidRPr="000154B5">
        <w:rPr>
          <w:sz w:val="24"/>
          <w:szCs w:val="24"/>
        </w:rPr>
        <w:t>ки преподается предмет «физика</w:t>
      </w:r>
      <w:r w:rsidRPr="000154B5">
        <w:rPr>
          <w:sz w:val="24"/>
          <w:szCs w:val="24"/>
        </w:rPr>
        <w:t>»</w:t>
      </w:r>
      <w:r w:rsidR="00296D34" w:rsidRPr="000154B5">
        <w:rPr>
          <w:sz w:val="24"/>
          <w:szCs w:val="24"/>
        </w:rPr>
        <w:t>, «экология», «информатика» и др</w:t>
      </w:r>
      <w:proofErr w:type="gramStart"/>
      <w:r w:rsidR="00296D34" w:rsidRPr="000154B5">
        <w:rPr>
          <w:sz w:val="24"/>
          <w:szCs w:val="24"/>
        </w:rPr>
        <w:t>.</w:t>
      </w:r>
      <w:r w:rsidRPr="000154B5">
        <w:rPr>
          <w:sz w:val="24"/>
          <w:szCs w:val="24"/>
        </w:rPr>
        <w:t xml:space="preserve">. </w:t>
      </w:r>
      <w:proofErr w:type="gramEnd"/>
      <w:r w:rsidRPr="000154B5">
        <w:rPr>
          <w:sz w:val="24"/>
          <w:szCs w:val="24"/>
        </w:rPr>
        <w:t>Информатика вводится с 5 класса.  Применяются образовательные программы Л.В. З</w:t>
      </w:r>
      <w:r w:rsidR="00CF58CF" w:rsidRPr="000154B5">
        <w:rPr>
          <w:sz w:val="24"/>
          <w:szCs w:val="24"/>
        </w:rPr>
        <w:t>анкова, В.В. Эльконина-Давыдова</w:t>
      </w:r>
      <w:r w:rsidRPr="000154B5">
        <w:rPr>
          <w:sz w:val="24"/>
          <w:szCs w:val="24"/>
        </w:rPr>
        <w:t>. Школьная библиотека действует как  интеллектуальный и информационный  центр школы.</w:t>
      </w:r>
      <w:r w:rsidRPr="007712F7">
        <w:rPr>
          <w:sz w:val="24"/>
          <w:szCs w:val="24"/>
        </w:rPr>
        <w:t xml:space="preserve">               </w:t>
      </w:r>
    </w:p>
    <w:p w:rsidR="00CA49A9" w:rsidRPr="007712F7" w:rsidRDefault="00CA49A9" w:rsidP="007712F7">
      <w:pPr>
        <w:pStyle w:val="afa"/>
        <w:spacing w:line="276" w:lineRule="auto"/>
        <w:contextualSpacing/>
        <w:rPr>
          <w:sz w:val="24"/>
          <w:szCs w:val="24"/>
        </w:rPr>
      </w:pPr>
      <w:r w:rsidRPr="007712F7">
        <w:rPr>
          <w:b/>
          <w:sz w:val="24"/>
          <w:szCs w:val="24"/>
        </w:rPr>
        <w:t xml:space="preserve">Поисково – </w:t>
      </w:r>
      <w:r w:rsidR="00450BEB" w:rsidRPr="007712F7">
        <w:rPr>
          <w:b/>
          <w:sz w:val="24"/>
          <w:szCs w:val="24"/>
        </w:rPr>
        <w:t xml:space="preserve"> </w:t>
      </w:r>
      <w:r w:rsidRPr="007712F7">
        <w:rPr>
          <w:b/>
          <w:sz w:val="24"/>
          <w:szCs w:val="24"/>
        </w:rPr>
        <w:t xml:space="preserve">исследовательская деятельность. </w:t>
      </w:r>
      <w:r w:rsidRPr="007712F7">
        <w:rPr>
          <w:sz w:val="24"/>
          <w:szCs w:val="24"/>
        </w:rPr>
        <w:t xml:space="preserve">Овладевать методом научного познания мира,  исследовательским стилем мышления школьники начинают с I </w:t>
      </w:r>
      <w:r w:rsidRPr="001E4CAB">
        <w:rPr>
          <w:sz w:val="24"/>
          <w:szCs w:val="24"/>
        </w:rPr>
        <w:t xml:space="preserve">класса </w:t>
      </w:r>
      <w:proofErr w:type="gramStart"/>
      <w:r w:rsidRPr="001E4CAB">
        <w:rPr>
          <w:sz w:val="24"/>
          <w:szCs w:val="24"/>
        </w:rPr>
        <w:t>(</w:t>
      </w:r>
      <w:r w:rsidR="00296D34" w:rsidRPr="001E4CAB">
        <w:rPr>
          <w:sz w:val="24"/>
          <w:szCs w:val="24"/>
        </w:rPr>
        <w:t xml:space="preserve"> </w:t>
      </w:r>
      <w:proofErr w:type="gramEnd"/>
      <w:r w:rsidR="00296D34" w:rsidRPr="001E4CAB">
        <w:rPr>
          <w:sz w:val="24"/>
          <w:szCs w:val="24"/>
        </w:rPr>
        <w:t xml:space="preserve">«Робототехника»,  </w:t>
      </w:r>
      <w:r w:rsidRPr="001E4CAB">
        <w:rPr>
          <w:sz w:val="24"/>
          <w:szCs w:val="24"/>
        </w:rPr>
        <w:t>«Опыты на подоконнике», семейные экологические проекты).</w:t>
      </w:r>
      <w:r w:rsidRPr="007712F7">
        <w:rPr>
          <w:sz w:val="24"/>
          <w:szCs w:val="24"/>
        </w:rPr>
        <w:t xml:space="preserve">  В рамках школьной Академии наук   работает </w:t>
      </w:r>
      <w:r w:rsidR="00296D34">
        <w:rPr>
          <w:sz w:val="24"/>
          <w:szCs w:val="24"/>
        </w:rPr>
        <w:t>Школа молодого исследова</w:t>
      </w:r>
      <w:r w:rsidR="00A31DBA">
        <w:rPr>
          <w:sz w:val="24"/>
          <w:szCs w:val="24"/>
        </w:rPr>
        <w:t>теля «Дьулу</w:t>
      </w:r>
      <w:r w:rsidR="00296D34">
        <w:rPr>
          <w:sz w:val="24"/>
          <w:szCs w:val="24"/>
        </w:rPr>
        <w:t>ур»</w:t>
      </w:r>
      <w:r w:rsidR="00450BEB" w:rsidRPr="007712F7">
        <w:rPr>
          <w:sz w:val="24"/>
          <w:szCs w:val="24"/>
        </w:rPr>
        <w:t xml:space="preserve"> </w:t>
      </w:r>
      <w:r w:rsidRPr="007712F7">
        <w:rPr>
          <w:sz w:val="24"/>
          <w:szCs w:val="24"/>
        </w:rPr>
        <w:t>.</w:t>
      </w:r>
      <w:r w:rsidR="00296D34">
        <w:rPr>
          <w:sz w:val="24"/>
          <w:szCs w:val="24"/>
        </w:rPr>
        <w:t xml:space="preserve"> Поддерживаем связь с ФТИ СВФУ, ИФТПС г</w:t>
      </w:r>
      <w:proofErr w:type="gramStart"/>
      <w:r w:rsidR="00296D34">
        <w:rPr>
          <w:sz w:val="24"/>
          <w:szCs w:val="24"/>
        </w:rPr>
        <w:t>.Я</w:t>
      </w:r>
      <w:proofErr w:type="gramEnd"/>
      <w:r w:rsidR="00296D34">
        <w:rPr>
          <w:sz w:val="24"/>
          <w:szCs w:val="24"/>
        </w:rPr>
        <w:t xml:space="preserve">кутска, ФТЛ г. Якутска, ИРО и ПК </w:t>
      </w:r>
      <w:r w:rsidR="00296D34">
        <w:rPr>
          <w:sz w:val="24"/>
          <w:szCs w:val="24"/>
        </w:rPr>
        <w:lastRenderedPageBreak/>
        <w:t>г.Якутска,</w:t>
      </w:r>
      <w:r w:rsidR="00233857">
        <w:rPr>
          <w:sz w:val="24"/>
          <w:szCs w:val="24"/>
        </w:rPr>
        <w:t xml:space="preserve"> ЯТЭК, </w:t>
      </w:r>
      <w:r w:rsidR="00296D34">
        <w:rPr>
          <w:sz w:val="24"/>
          <w:szCs w:val="24"/>
        </w:rPr>
        <w:t xml:space="preserve"> сеть политехнических школ</w:t>
      </w:r>
      <w:r w:rsidRPr="007712F7">
        <w:rPr>
          <w:sz w:val="24"/>
          <w:szCs w:val="24"/>
        </w:rPr>
        <w:t>, преподаватели и научные сотрудники которых  проводят семинары и консультации для учителей и школьников.</w:t>
      </w:r>
    </w:p>
    <w:p w:rsidR="00CA49A9" w:rsidRPr="007712F7" w:rsidRDefault="00CA49A9" w:rsidP="007712F7">
      <w:pPr>
        <w:pStyle w:val="afa"/>
        <w:spacing w:line="276" w:lineRule="auto"/>
        <w:contextualSpacing/>
        <w:rPr>
          <w:sz w:val="24"/>
          <w:szCs w:val="24"/>
        </w:rPr>
      </w:pPr>
      <w:r w:rsidRPr="007712F7">
        <w:rPr>
          <w:sz w:val="24"/>
          <w:szCs w:val="24"/>
        </w:rPr>
        <w:t>Про</w:t>
      </w:r>
      <w:r w:rsidR="00296D34">
        <w:rPr>
          <w:sz w:val="24"/>
          <w:szCs w:val="24"/>
        </w:rPr>
        <w:t>водятся школьные НПК «</w:t>
      </w:r>
      <w:proofErr w:type="gramStart"/>
      <w:r w:rsidR="00296D34">
        <w:rPr>
          <w:sz w:val="24"/>
          <w:szCs w:val="24"/>
        </w:rPr>
        <w:t>Юный</w:t>
      </w:r>
      <w:proofErr w:type="gramEnd"/>
      <w:r w:rsidR="00296D34">
        <w:rPr>
          <w:sz w:val="24"/>
          <w:szCs w:val="24"/>
        </w:rPr>
        <w:t xml:space="preserve"> Ларионовец», «Ларионовские чтения</w:t>
      </w:r>
      <w:r w:rsidRPr="007712F7">
        <w:rPr>
          <w:sz w:val="24"/>
          <w:szCs w:val="24"/>
        </w:rPr>
        <w:t>», «</w:t>
      </w:r>
      <w:r w:rsidR="00296D34">
        <w:rPr>
          <w:sz w:val="24"/>
          <w:szCs w:val="24"/>
        </w:rPr>
        <w:t>ЗОЖ-чтения</w:t>
      </w:r>
      <w:r w:rsidRPr="007712F7">
        <w:rPr>
          <w:sz w:val="24"/>
          <w:szCs w:val="24"/>
        </w:rPr>
        <w:t>»</w:t>
      </w:r>
      <w:r w:rsidR="006F0365">
        <w:rPr>
          <w:sz w:val="24"/>
          <w:szCs w:val="24"/>
        </w:rPr>
        <w:t>,</w:t>
      </w:r>
      <w:r w:rsidR="00A31DBA">
        <w:rPr>
          <w:sz w:val="24"/>
          <w:szCs w:val="24"/>
        </w:rPr>
        <w:t xml:space="preserve"> чтения «Вахта памяти»</w:t>
      </w:r>
      <w:r w:rsidRPr="007712F7">
        <w:rPr>
          <w:sz w:val="24"/>
          <w:szCs w:val="24"/>
        </w:rPr>
        <w:t xml:space="preserve">. Ежегодно учащиеся с докладами выступают на </w:t>
      </w:r>
      <w:proofErr w:type="gramStart"/>
      <w:r w:rsidRPr="007712F7">
        <w:rPr>
          <w:sz w:val="24"/>
          <w:szCs w:val="24"/>
        </w:rPr>
        <w:t>районных</w:t>
      </w:r>
      <w:proofErr w:type="gramEnd"/>
      <w:r w:rsidRPr="007712F7">
        <w:rPr>
          <w:sz w:val="24"/>
          <w:szCs w:val="24"/>
        </w:rPr>
        <w:t>, региональных, республиканских НПК. Хорошей т</w:t>
      </w:r>
      <w:r w:rsidR="00296D34">
        <w:rPr>
          <w:sz w:val="24"/>
          <w:szCs w:val="24"/>
        </w:rPr>
        <w:t>радицией школы стали Ларионовские чтения</w:t>
      </w:r>
      <w:r w:rsidRPr="007712F7">
        <w:rPr>
          <w:sz w:val="24"/>
          <w:szCs w:val="24"/>
        </w:rPr>
        <w:t>. Школьный музей функционирует</w:t>
      </w:r>
      <w:r w:rsidR="00296D34">
        <w:rPr>
          <w:sz w:val="24"/>
          <w:szCs w:val="24"/>
        </w:rPr>
        <w:t xml:space="preserve"> на базе школы </w:t>
      </w:r>
      <w:r w:rsidRPr="007712F7">
        <w:rPr>
          <w:sz w:val="24"/>
          <w:szCs w:val="24"/>
        </w:rPr>
        <w:t xml:space="preserve"> и является методической лабораторией для организации гражданско-патриотического </w:t>
      </w:r>
      <w:r w:rsidR="00296D34">
        <w:rPr>
          <w:sz w:val="24"/>
          <w:szCs w:val="24"/>
        </w:rPr>
        <w:t xml:space="preserve">воспитания. На базе школы работают </w:t>
      </w:r>
      <w:r w:rsidRPr="007712F7">
        <w:rPr>
          <w:sz w:val="24"/>
          <w:szCs w:val="24"/>
        </w:rPr>
        <w:t xml:space="preserve"> </w:t>
      </w:r>
      <w:r w:rsidR="00296D34">
        <w:rPr>
          <w:sz w:val="24"/>
          <w:szCs w:val="24"/>
        </w:rPr>
        <w:t>лагеря</w:t>
      </w:r>
      <w:r w:rsidRPr="007712F7">
        <w:rPr>
          <w:sz w:val="24"/>
          <w:szCs w:val="24"/>
        </w:rPr>
        <w:t>, где учащиеся также занимаются исследовательской деятельностью.</w:t>
      </w:r>
    </w:p>
    <w:p w:rsidR="00CA49A9" w:rsidRPr="007712F7" w:rsidRDefault="00CA49A9" w:rsidP="00FC5D3D">
      <w:pPr>
        <w:pStyle w:val="afa"/>
        <w:spacing w:line="276" w:lineRule="auto"/>
        <w:contextualSpacing/>
        <w:rPr>
          <w:b/>
          <w:sz w:val="24"/>
          <w:szCs w:val="24"/>
        </w:rPr>
      </w:pPr>
      <w:r w:rsidRPr="007712F7">
        <w:rPr>
          <w:b/>
          <w:sz w:val="24"/>
          <w:szCs w:val="24"/>
        </w:rPr>
        <w:t xml:space="preserve">Учебно-производственная деятельность. </w:t>
      </w:r>
      <w:r w:rsidR="00842917">
        <w:rPr>
          <w:b/>
          <w:sz w:val="24"/>
          <w:szCs w:val="24"/>
        </w:rPr>
        <w:t xml:space="preserve"> </w:t>
      </w:r>
      <w:r w:rsidR="00842917" w:rsidRPr="00FC5D3D">
        <w:rPr>
          <w:color w:val="FF0000"/>
          <w:sz w:val="24"/>
          <w:szCs w:val="24"/>
        </w:rPr>
        <w:t>Политехническая направленность</w:t>
      </w:r>
      <w:r w:rsidR="00842917">
        <w:rPr>
          <w:sz w:val="24"/>
          <w:szCs w:val="24"/>
        </w:rPr>
        <w:t xml:space="preserve"> подготовки учащихся отражается по следующим направлениям: робототехника, </w:t>
      </w:r>
      <w:r w:rsidR="00FC5D3D">
        <w:rPr>
          <w:sz w:val="24"/>
          <w:szCs w:val="24"/>
        </w:rPr>
        <w:t xml:space="preserve">экспериментальная физика, </w:t>
      </w:r>
      <w:r w:rsidR="00842917">
        <w:rPr>
          <w:sz w:val="24"/>
          <w:szCs w:val="24"/>
        </w:rPr>
        <w:t>прикладная технология, начертательная геометрия, информатика</w:t>
      </w:r>
      <w:r w:rsidR="00FC5D3D">
        <w:rPr>
          <w:sz w:val="24"/>
          <w:szCs w:val="24"/>
        </w:rPr>
        <w:t>.</w:t>
      </w:r>
      <w:r w:rsidR="00FC5D3D">
        <w:rPr>
          <w:b/>
          <w:sz w:val="24"/>
          <w:szCs w:val="24"/>
        </w:rPr>
        <w:t xml:space="preserve"> </w:t>
      </w:r>
      <w:r w:rsidRPr="00FC5D3D">
        <w:rPr>
          <w:color w:val="FF0000"/>
          <w:sz w:val="24"/>
          <w:szCs w:val="24"/>
        </w:rPr>
        <w:t xml:space="preserve">Допрофессиональная аграрная подготовка школьников включает в себе </w:t>
      </w:r>
      <w:proofErr w:type="gramStart"/>
      <w:r w:rsidRPr="00FC5D3D">
        <w:rPr>
          <w:color w:val="FF0000"/>
          <w:sz w:val="24"/>
          <w:szCs w:val="24"/>
        </w:rPr>
        <w:t>обучение по</w:t>
      </w:r>
      <w:proofErr w:type="gramEnd"/>
      <w:r w:rsidRPr="00FC5D3D">
        <w:rPr>
          <w:color w:val="FF0000"/>
          <w:sz w:val="24"/>
          <w:szCs w:val="24"/>
        </w:rPr>
        <w:t xml:space="preserve"> сельскохозяйственным направлениям:</w:t>
      </w:r>
      <w:r w:rsidR="000124A5" w:rsidRPr="00FC5D3D">
        <w:rPr>
          <w:color w:val="FF0000"/>
          <w:sz w:val="24"/>
          <w:szCs w:val="24"/>
        </w:rPr>
        <w:t xml:space="preserve"> </w:t>
      </w:r>
      <w:r w:rsidRPr="00FC5D3D">
        <w:rPr>
          <w:color w:val="FF0000"/>
          <w:sz w:val="24"/>
          <w:szCs w:val="24"/>
        </w:rPr>
        <w:t>экология, эконо</w:t>
      </w:r>
      <w:r w:rsidR="00FC5D3D" w:rsidRPr="00FC5D3D">
        <w:rPr>
          <w:color w:val="FF0000"/>
          <w:sz w:val="24"/>
          <w:szCs w:val="24"/>
        </w:rPr>
        <w:t xml:space="preserve">мика, </w:t>
      </w:r>
      <w:r w:rsidRPr="00FC5D3D">
        <w:rPr>
          <w:color w:val="FF0000"/>
          <w:sz w:val="24"/>
          <w:szCs w:val="24"/>
        </w:rPr>
        <w:t>цветоводство, овощеводство, растениеводство</w:t>
      </w:r>
      <w:r w:rsidR="00FC5D3D">
        <w:rPr>
          <w:sz w:val="24"/>
          <w:szCs w:val="24"/>
        </w:rPr>
        <w:t xml:space="preserve">. Планирование </w:t>
      </w:r>
      <w:r w:rsidRPr="007712F7">
        <w:rPr>
          <w:sz w:val="24"/>
          <w:szCs w:val="24"/>
        </w:rPr>
        <w:t xml:space="preserve"> тепличного  хозяйства, пришкольного участка позволяет строить обучение с  максимальным учётом особенностей сельского хозяйства, демонстрировать полный цикл сельхозработ, проводить опыты, обеспечивать школьную столовую  продуктами питания.</w:t>
      </w:r>
      <w:r w:rsidR="000124A5" w:rsidRPr="007712F7">
        <w:rPr>
          <w:sz w:val="24"/>
          <w:szCs w:val="24"/>
        </w:rPr>
        <w:t xml:space="preserve"> </w:t>
      </w:r>
      <w:r w:rsidRPr="007712F7">
        <w:rPr>
          <w:sz w:val="24"/>
          <w:szCs w:val="24"/>
        </w:rPr>
        <w:t>Ведётся сотрудничество с хозяйствами села, заключены договоры с базовым сельскохозяйственным предприятием  на аренду земельного участка.</w:t>
      </w:r>
      <w:r w:rsidR="000124A5" w:rsidRPr="007712F7">
        <w:rPr>
          <w:sz w:val="24"/>
          <w:szCs w:val="24"/>
        </w:rPr>
        <w:t xml:space="preserve"> </w:t>
      </w:r>
      <w:r w:rsidRPr="007712F7">
        <w:rPr>
          <w:sz w:val="24"/>
          <w:szCs w:val="24"/>
        </w:rPr>
        <w:t xml:space="preserve">Деятельность школы направлена на подготовку будущих специалистов, востребованных в селе. </w:t>
      </w:r>
    </w:p>
    <w:p w:rsidR="00CA49A9" w:rsidRPr="007712F7" w:rsidRDefault="00CA49A9" w:rsidP="007712F7">
      <w:pPr>
        <w:pStyle w:val="afa"/>
        <w:spacing w:line="276" w:lineRule="auto"/>
        <w:contextualSpacing/>
        <w:rPr>
          <w:sz w:val="24"/>
          <w:szCs w:val="24"/>
        </w:rPr>
      </w:pPr>
      <w:r w:rsidRPr="007712F7">
        <w:rPr>
          <w:b/>
          <w:sz w:val="24"/>
          <w:szCs w:val="24"/>
        </w:rPr>
        <w:t xml:space="preserve">Проектно-творческая деятельность. </w:t>
      </w:r>
      <w:r w:rsidRPr="007712F7">
        <w:rPr>
          <w:sz w:val="24"/>
          <w:szCs w:val="24"/>
        </w:rPr>
        <w:t>С целью наполнения воспитательно-учебного процесса новым содержанием введены различные формы организации детей  по способностям и интересам: пр</w:t>
      </w:r>
      <w:r w:rsidR="00233857">
        <w:rPr>
          <w:sz w:val="24"/>
          <w:szCs w:val="24"/>
        </w:rPr>
        <w:t>есс-центр  «Ситим», газетой «Тумэн</w:t>
      </w:r>
      <w:r w:rsidRPr="007712F7">
        <w:rPr>
          <w:sz w:val="24"/>
          <w:szCs w:val="24"/>
        </w:rPr>
        <w:t>»,  фольклорный кружок «Чуораанчык»</w:t>
      </w:r>
      <w:r w:rsidR="00233857">
        <w:rPr>
          <w:sz w:val="24"/>
          <w:szCs w:val="24"/>
        </w:rPr>
        <w:t>, танцевальный ансамбль «Тускул», кружок «Защитник Отечества»</w:t>
      </w:r>
      <w:r w:rsidRPr="007712F7">
        <w:rPr>
          <w:sz w:val="24"/>
          <w:szCs w:val="24"/>
        </w:rPr>
        <w:t xml:space="preserve">, </w:t>
      </w:r>
      <w:r w:rsidR="00233857">
        <w:rPr>
          <w:sz w:val="24"/>
          <w:szCs w:val="24"/>
        </w:rPr>
        <w:t>кружок «Юный турист»</w:t>
      </w:r>
      <w:proofErr w:type="gramStart"/>
      <w:r w:rsidR="00233857">
        <w:rPr>
          <w:sz w:val="24"/>
          <w:szCs w:val="24"/>
        </w:rPr>
        <w:t xml:space="preserve"> .</w:t>
      </w:r>
      <w:proofErr w:type="gramEnd"/>
      <w:r w:rsidRPr="007712F7">
        <w:rPr>
          <w:sz w:val="24"/>
          <w:szCs w:val="24"/>
        </w:rPr>
        <w:t>Постоянно действуют секции волейбола, баскетбола, футбола; секции ДЮСШ по боксу, волейболу, лёгкой атлетике. В течение последних трех лет систематизировалась работа по обучению шашкам (урочная деятельность и круж</w:t>
      </w:r>
      <w:r w:rsidR="00233857">
        <w:rPr>
          <w:sz w:val="24"/>
          <w:szCs w:val="24"/>
        </w:rPr>
        <w:t>ковая работа). Детские организации «Тумэн», «Солнышко</w:t>
      </w:r>
      <w:r w:rsidRPr="007712F7">
        <w:rPr>
          <w:sz w:val="24"/>
          <w:szCs w:val="24"/>
        </w:rPr>
        <w:t>» повышают общественную активность, инициативу и самостоятельность учащихся</w:t>
      </w:r>
    </w:p>
    <w:p w:rsidR="00CA49A9" w:rsidRPr="007712F7" w:rsidRDefault="00CA49A9" w:rsidP="007712F7">
      <w:pPr>
        <w:pStyle w:val="afa"/>
        <w:spacing w:line="276" w:lineRule="auto"/>
        <w:contextualSpacing/>
        <w:rPr>
          <w:sz w:val="24"/>
          <w:szCs w:val="24"/>
        </w:rPr>
      </w:pPr>
      <w:r w:rsidRPr="007712F7">
        <w:rPr>
          <w:b/>
          <w:sz w:val="24"/>
          <w:szCs w:val="24"/>
        </w:rPr>
        <w:t xml:space="preserve">Предоставление качественных образовательных услуг. </w:t>
      </w:r>
      <w:r w:rsidRPr="007712F7">
        <w:rPr>
          <w:sz w:val="24"/>
          <w:szCs w:val="24"/>
        </w:rPr>
        <w:t>Администрацией школы ведётся целенаправленная работа по подбору педагогических кадров. Отслеживается обучение  и переподготовка педагогических кадров. Широко используются возможности сети Интернет и ИКТ в образова</w:t>
      </w:r>
      <w:r w:rsidR="006C155D">
        <w:rPr>
          <w:sz w:val="24"/>
          <w:szCs w:val="24"/>
        </w:rPr>
        <w:t xml:space="preserve">тельном процессе.  </w:t>
      </w:r>
      <w:proofErr w:type="gramStart"/>
      <w:r w:rsidR="006C155D">
        <w:rPr>
          <w:sz w:val="24"/>
          <w:szCs w:val="24"/>
        </w:rPr>
        <w:t xml:space="preserve">Планируется создания </w:t>
      </w:r>
      <w:r w:rsidRPr="007712F7">
        <w:rPr>
          <w:sz w:val="24"/>
          <w:szCs w:val="24"/>
        </w:rPr>
        <w:t xml:space="preserve"> учебно – тв</w:t>
      </w:r>
      <w:r w:rsidR="00233857">
        <w:rPr>
          <w:sz w:val="24"/>
          <w:szCs w:val="24"/>
        </w:rPr>
        <w:t>орческ</w:t>
      </w:r>
      <w:r w:rsidR="006C155D">
        <w:rPr>
          <w:sz w:val="24"/>
          <w:szCs w:val="24"/>
        </w:rPr>
        <w:t>их лабораторий</w:t>
      </w:r>
      <w:r w:rsidR="00233857">
        <w:rPr>
          <w:sz w:val="24"/>
          <w:szCs w:val="24"/>
        </w:rPr>
        <w:t>, также на базе 11</w:t>
      </w:r>
      <w:r w:rsidRPr="007712F7">
        <w:rPr>
          <w:sz w:val="24"/>
          <w:szCs w:val="24"/>
        </w:rPr>
        <w:t xml:space="preserve">1 кабинета экологии работает опытно – исследовательская лаборатория </w:t>
      </w:r>
      <w:r w:rsidR="00A56A0C">
        <w:rPr>
          <w:sz w:val="24"/>
          <w:szCs w:val="24"/>
        </w:rPr>
        <w:t>«</w:t>
      </w:r>
      <w:r w:rsidR="006F0365">
        <w:rPr>
          <w:sz w:val="24"/>
          <w:szCs w:val="24"/>
        </w:rPr>
        <w:t>Дьулуур</w:t>
      </w:r>
      <w:r w:rsidR="00A56A0C">
        <w:rPr>
          <w:sz w:val="24"/>
          <w:szCs w:val="24"/>
        </w:rPr>
        <w:t>» (рук.</w:t>
      </w:r>
      <w:proofErr w:type="gramEnd"/>
      <w:r w:rsidR="00A56A0C">
        <w:rPr>
          <w:sz w:val="24"/>
          <w:szCs w:val="24"/>
        </w:rPr>
        <w:t xml:space="preserve"> Андреева А.Н.</w:t>
      </w:r>
      <w:r w:rsidRPr="007712F7">
        <w:rPr>
          <w:sz w:val="24"/>
          <w:szCs w:val="24"/>
        </w:rPr>
        <w:t xml:space="preserve">). Создана развивающая среда </w:t>
      </w:r>
      <w:r w:rsidR="00A56A0C">
        <w:rPr>
          <w:sz w:val="24"/>
          <w:szCs w:val="24"/>
        </w:rPr>
        <w:t xml:space="preserve">104 кабинет </w:t>
      </w:r>
      <w:r w:rsidRPr="007712F7">
        <w:rPr>
          <w:sz w:val="24"/>
          <w:szCs w:val="24"/>
        </w:rPr>
        <w:t xml:space="preserve">для классов </w:t>
      </w:r>
      <w:r w:rsidRPr="007712F7">
        <w:rPr>
          <w:sz w:val="24"/>
          <w:szCs w:val="24"/>
          <w:lang w:val="en-US"/>
        </w:rPr>
        <w:t>I</w:t>
      </w:r>
      <w:r w:rsidRPr="007712F7">
        <w:rPr>
          <w:sz w:val="24"/>
          <w:szCs w:val="24"/>
        </w:rPr>
        <w:t xml:space="preserve"> ступени, обучающихся по ФГОС </w:t>
      </w:r>
      <w:r w:rsidRPr="007712F7">
        <w:rPr>
          <w:sz w:val="24"/>
          <w:szCs w:val="24"/>
          <w:lang w:val="en-US"/>
        </w:rPr>
        <w:t>II</w:t>
      </w:r>
      <w:r w:rsidRPr="007712F7">
        <w:rPr>
          <w:sz w:val="24"/>
          <w:szCs w:val="24"/>
        </w:rPr>
        <w:t xml:space="preserve"> поколения. </w:t>
      </w:r>
    </w:p>
    <w:p w:rsidR="00CA49A9" w:rsidRPr="007712F7" w:rsidRDefault="00CA49A9" w:rsidP="007712F7">
      <w:pPr>
        <w:pStyle w:val="afa"/>
        <w:spacing w:line="276" w:lineRule="auto"/>
        <w:contextualSpacing/>
        <w:rPr>
          <w:sz w:val="24"/>
          <w:szCs w:val="24"/>
        </w:rPr>
      </w:pPr>
      <w:r w:rsidRPr="007712F7">
        <w:rPr>
          <w:b/>
          <w:sz w:val="24"/>
          <w:szCs w:val="24"/>
        </w:rPr>
        <w:t xml:space="preserve">Создание материально-технической базы профильного обучения.  </w:t>
      </w:r>
      <w:r w:rsidRPr="007712F7">
        <w:rPr>
          <w:sz w:val="24"/>
          <w:szCs w:val="24"/>
        </w:rPr>
        <w:t>Функционируют: учебна</w:t>
      </w:r>
      <w:r w:rsidR="00A56A0C">
        <w:rPr>
          <w:sz w:val="24"/>
          <w:szCs w:val="24"/>
        </w:rPr>
        <w:t xml:space="preserve">я мастерская, </w:t>
      </w:r>
      <w:r w:rsidRPr="007712F7">
        <w:rPr>
          <w:sz w:val="24"/>
          <w:szCs w:val="24"/>
        </w:rPr>
        <w:t xml:space="preserve"> кабинет технологии,</w:t>
      </w:r>
      <w:r w:rsidR="00A56A0C">
        <w:rPr>
          <w:sz w:val="24"/>
          <w:szCs w:val="24"/>
        </w:rPr>
        <w:t xml:space="preserve"> </w:t>
      </w:r>
      <w:r w:rsidRPr="007712F7">
        <w:rPr>
          <w:sz w:val="24"/>
          <w:szCs w:val="24"/>
        </w:rPr>
        <w:t xml:space="preserve"> имеется пришкольный участок, 2 компьютерных класса, ведётся целенаправленное оформление учебных кабинетов, контролируется выпуск печатных изданий, дидактических материалов. Имеется оборудованный кабинет для ведени</w:t>
      </w:r>
      <w:r w:rsidR="00A56A0C">
        <w:rPr>
          <w:sz w:val="24"/>
          <w:szCs w:val="24"/>
        </w:rPr>
        <w:t>я спецкурса «Повар», «Швея».</w:t>
      </w:r>
    </w:p>
    <w:p w:rsidR="00CA49A9" w:rsidRPr="007712F7" w:rsidRDefault="00CA49A9" w:rsidP="007712F7">
      <w:pPr>
        <w:pStyle w:val="afa"/>
        <w:spacing w:line="276" w:lineRule="auto"/>
        <w:contextualSpacing/>
        <w:rPr>
          <w:sz w:val="24"/>
          <w:szCs w:val="24"/>
        </w:rPr>
      </w:pPr>
      <w:r w:rsidRPr="007712F7">
        <w:rPr>
          <w:b/>
          <w:sz w:val="24"/>
          <w:szCs w:val="24"/>
        </w:rPr>
        <w:t xml:space="preserve">Практико-ориентированная деятельность.  </w:t>
      </w:r>
      <w:r w:rsidRPr="007712F7">
        <w:rPr>
          <w:sz w:val="24"/>
          <w:szCs w:val="24"/>
        </w:rPr>
        <w:t xml:space="preserve">Профориентационная работа начинается с выявления профориентационных наклонностей и интересов детей, профессиональных предпочтений родителей, мнения педагогов о способностях детей. </w:t>
      </w:r>
      <w:r w:rsidR="006C155D">
        <w:rPr>
          <w:sz w:val="24"/>
          <w:szCs w:val="24"/>
        </w:rPr>
        <w:t xml:space="preserve">Планируется организация профессиональных проб по выбранным профессиям 10-11 </w:t>
      </w:r>
      <w:r w:rsidR="006C155D">
        <w:rPr>
          <w:sz w:val="24"/>
          <w:szCs w:val="24"/>
        </w:rPr>
        <w:lastRenderedPageBreak/>
        <w:t xml:space="preserve">классов. А так же производственные практики учащихся. </w:t>
      </w:r>
      <w:r w:rsidRPr="007712F7">
        <w:rPr>
          <w:sz w:val="24"/>
          <w:szCs w:val="24"/>
        </w:rPr>
        <w:t>Элективные курсы организуются с привлечением специалистов предприятий, учреждений наслега, родителей</w:t>
      </w:r>
      <w:proofErr w:type="gramStart"/>
      <w:r w:rsidRPr="007712F7">
        <w:rPr>
          <w:sz w:val="24"/>
          <w:szCs w:val="24"/>
        </w:rPr>
        <w:t xml:space="preserve"> </w:t>
      </w:r>
      <w:r w:rsidR="00A56A0C">
        <w:rPr>
          <w:sz w:val="24"/>
          <w:szCs w:val="24"/>
        </w:rPr>
        <w:t>.</w:t>
      </w:r>
      <w:proofErr w:type="gramEnd"/>
      <w:r w:rsidR="00A56A0C">
        <w:rPr>
          <w:sz w:val="24"/>
          <w:szCs w:val="24"/>
        </w:rPr>
        <w:t xml:space="preserve"> </w:t>
      </w:r>
      <w:r w:rsidRPr="007712F7">
        <w:rPr>
          <w:sz w:val="24"/>
          <w:szCs w:val="24"/>
        </w:rPr>
        <w:t>Анализ поступления выпускников  в учебные заведения показывает, что они на деле реализуют сво</w:t>
      </w:r>
      <w:r w:rsidR="00A56A0C">
        <w:rPr>
          <w:sz w:val="24"/>
          <w:szCs w:val="24"/>
        </w:rPr>
        <w:t>и профессиональные предпочтения.</w:t>
      </w:r>
    </w:p>
    <w:p w:rsidR="00A56A0C" w:rsidRDefault="00A56A0C" w:rsidP="00A56A0C">
      <w:pPr>
        <w:pStyle w:val="afa"/>
        <w:spacing w:line="276" w:lineRule="auto"/>
        <w:ind w:left="814" w:firstLine="0"/>
        <w:contextualSpacing/>
        <w:outlineLvl w:val="0"/>
        <w:rPr>
          <w:b/>
          <w:sz w:val="24"/>
          <w:szCs w:val="24"/>
        </w:rPr>
      </w:pPr>
    </w:p>
    <w:p w:rsidR="00CA49A9" w:rsidRPr="007712F7" w:rsidRDefault="003519A5" w:rsidP="00094154">
      <w:pPr>
        <w:pStyle w:val="afa"/>
        <w:numPr>
          <w:ilvl w:val="1"/>
          <w:numId w:val="6"/>
        </w:numPr>
        <w:spacing w:line="276" w:lineRule="auto"/>
        <w:contextualSpacing/>
        <w:jc w:val="center"/>
        <w:outlineLvl w:val="0"/>
        <w:rPr>
          <w:b/>
          <w:sz w:val="24"/>
          <w:szCs w:val="24"/>
        </w:rPr>
      </w:pPr>
      <w:r w:rsidRPr="007712F7">
        <w:rPr>
          <w:b/>
          <w:sz w:val="24"/>
          <w:szCs w:val="24"/>
        </w:rPr>
        <w:t xml:space="preserve">Система </w:t>
      </w:r>
      <w:proofErr w:type="gramStart"/>
      <w:r w:rsidRPr="007712F7">
        <w:rPr>
          <w:b/>
          <w:sz w:val="24"/>
          <w:szCs w:val="24"/>
        </w:rPr>
        <w:t>оценки достижения планируемых результатов освоения образовательной программы</w:t>
      </w:r>
      <w:proofErr w:type="gramEnd"/>
    </w:p>
    <w:p w:rsidR="00AF085A" w:rsidRPr="007712F7" w:rsidRDefault="00AF085A" w:rsidP="007712F7">
      <w:pPr>
        <w:spacing w:line="276" w:lineRule="auto"/>
        <w:ind w:firstLine="454"/>
        <w:jc w:val="center"/>
        <w:outlineLvl w:val="0"/>
        <w:rPr>
          <w:rFonts w:ascii="Times New Roman" w:eastAsia="Calibri" w:hAnsi="Times New Roman" w:cs="Times New Roman"/>
          <w:b/>
          <w:sz w:val="24"/>
          <w:szCs w:val="24"/>
        </w:rPr>
      </w:pPr>
      <w:r w:rsidRPr="007712F7">
        <w:rPr>
          <w:rFonts w:ascii="Times New Roman" w:eastAsia="Calibri" w:hAnsi="Times New Roman" w:cs="Times New Roman"/>
          <w:b/>
          <w:sz w:val="24"/>
          <w:szCs w:val="24"/>
        </w:rPr>
        <w:t>Общие положения</w:t>
      </w:r>
    </w:p>
    <w:p w:rsidR="00AF085A" w:rsidRPr="007712F7" w:rsidRDefault="00AF085A" w:rsidP="007712F7">
      <w:pPr>
        <w:tabs>
          <w:tab w:val="left" w:pos="709"/>
          <w:tab w:val="center" w:pos="4677"/>
          <w:tab w:val="right" w:pos="9355"/>
        </w:tabs>
        <w:spacing w:line="276" w:lineRule="auto"/>
        <w:ind w:firstLine="454"/>
        <w:jc w:val="both"/>
        <w:rPr>
          <w:rFonts w:ascii="Times New Roman" w:hAnsi="Times New Roman" w:cs="Times New Roman"/>
          <w:sz w:val="24"/>
          <w:szCs w:val="24"/>
        </w:rPr>
      </w:pPr>
      <w:r w:rsidRPr="007712F7">
        <w:rPr>
          <w:rFonts w:ascii="Times New Roman" w:eastAsia="Calibri" w:hAnsi="Times New Roman" w:cs="Times New Roman"/>
          <w:sz w:val="24"/>
          <w:szCs w:val="24"/>
        </w:rPr>
        <w:t xml:space="preserve">Система </w:t>
      </w:r>
      <w:proofErr w:type="gramStart"/>
      <w:r w:rsidRPr="007712F7">
        <w:rPr>
          <w:rFonts w:ascii="Times New Roman" w:eastAsia="Calibri" w:hAnsi="Times New Roman" w:cs="Times New Roman"/>
          <w:sz w:val="24"/>
          <w:szCs w:val="24"/>
        </w:rPr>
        <w:t>оценки достижения планируемых результатов освоения основной образовательной программы</w:t>
      </w:r>
      <w:proofErr w:type="gramEnd"/>
      <w:r w:rsidRPr="007712F7">
        <w:rPr>
          <w:rFonts w:ascii="Times New Roman" w:eastAsia="Calibri" w:hAnsi="Times New Roman" w:cs="Times New Roman"/>
          <w:sz w:val="24"/>
          <w:szCs w:val="24"/>
        </w:rPr>
        <w:t xml:space="preserve">   представляет собой один из инструментов реализации требований Стандарта к результатам освоения основной образовательной программы.</w:t>
      </w:r>
    </w:p>
    <w:p w:rsidR="00AF085A" w:rsidRPr="007712F7" w:rsidRDefault="00AF085A" w:rsidP="007712F7">
      <w:pPr>
        <w:spacing w:line="276" w:lineRule="auto"/>
        <w:ind w:firstLine="454"/>
        <w:jc w:val="both"/>
        <w:rPr>
          <w:rFonts w:ascii="Times New Roman" w:hAnsi="Times New Roman" w:cs="Times New Roman"/>
          <w:sz w:val="24"/>
          <w:szCs w:val="24"/>
        </w:rPr>
      </w:pPr>
      <w:r w:rsidRPr="007712F7">
        <w:rPr>
          <w:rFonts w:ascii="Times New Roman" w:hAnsi="Times New Roman" w:cs="Times New Roman"/>
          <w:b/>
          <w:i/>
          <w:sz w:val="24"/>
          <w:szCs w:val="24"/>
        </w:rPr>
        <w:t xml:space="preserve">Результаты промежуточной аттестации, </w:t>
      </w:r>
      <w:r w:rsidRPr="007712F7">
        <w:rPr>
          <w:rFonts w:ascii="Times New Roman" w:hAnsi="Times New Roman" w:cs="Times New Roman"/>
          <w:sz w:val="24"/>
          <w:szCs w:val="24"/>
        </w:rPr>
        <w:t>представляющие собой результаты внутришкольного монитори</w:t>
      </w:r>
      <w:r w:rsidR="00D97C4E" w:rsidRPr="007712F7">
        <w:rPr>
          <w:rFonts w:ascii="Times New Roman" w:hAnsi="Times New Roman" w:cs="Times New Roman"/>
          <w:sz w:val="24"/>
          <w:szCs w:val="24"/>
        </w:rPr>
        <w:t>нга индивидуальных образователь</w:t>
      </w:r>
      <w:r w:rsidRPr="007712F7">
        <w:rPr>
          <w:rFonts w:ascii="Times New Roman" w:hAnsi="Times New Roman" w:cs="Times New Roman"/>
          <w:sz w:val="24"/>
          <w:szCs w:val="24"/>
        </w:rPr>
        <w:t xml:space="preserve">ных достижений обучающихся, </w:t>
      </w:r>
      <w:r w:rsidRPr="007712F7">
        <w:rPr>
          <w:rFonts w:ascii="Times New Roman" w:hAnsi="Times New Roman" w:cs="Times New Roman"/>
          <w:b/>
          <w:i/>
          <w:sz w:val="24"/>
          <w:szCs w:val="24"/>
        </w:rPr>
        <w:t xml:space="preserve">отражают динамику </w:t>
      </w:r>
      <w:r w:rsidRPr="007712F7">
        <w:rPr>
          <w:rFonts w:ascii="Times New Roman" w:hAnsi="Times New Roman" w:cs="Times New Roman"/>
          <w:sz w:val="24"/>
          <w:szCs w:val="24"/>
        </w:rPr>
        <w:t>формирования их</w:t>
      </w:r>
      <w:r w:rsidRPr="007712F7">
        <w:rPr>
          <w:rFonts w:ascii="Times New Roman" w:hAnsi="Times New Roman" w:cs="Times New Roman"/>
          <w:color w:val="0000FF"/>
          <w:sz w:val="24"/>
          <w:szCs w:val="24"/>
        </w:rPr>
        <w:t xml:space="preserve"> </w:t>
      </w:r>
      <w:r w:rsidRPr="007712F7">
        <w:rPr>
          <w:rFonts w:ascii="Times New Roman" w:hAnsi="Times New Roman" w:cs="Times New Roman"/>
          <w:sz w:val="24"/>
          <w:szCs w:val="24"/>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и является </w:t>
      </w:r>
      <w:r w:rsidRPr="007712F7">
        <w:rPr>
          <w:rFonts w:ascii="Times New Roman" w:hAnsi="Times New Roman" w:cs="Times New Roman"/>
          <w:b/>
          <w:i/>
          <w:sz w:val="24"/>
          <w:szCs w:val="24"/>
        </w:rPr>
        <w:t xml:space="preserve">внутренней оценкой. </w:t>
      </w:r>
      <w:r w:rsidRPr="007712F7">
        <w:rPr>
          <w:rFonts w:ascii="Times New Roman" w:hAnsi="Times New Roman" w:cs="Times New Roman"/>
          <w:sz w:val="24"/>
          <w:szCs w:val="24"/>
        </w:rPr>
        <w:t>Промеж</w:t>
      </w:r>
      <w:r w:rsidR="006C155D">
        <w:rPr>
          <w:rFonts w:ascii="Times New Roman" w:hAnsi="Times New Roman" w:cs="Times New Roman"/>
          <w:sz w:val="24"/>
          <w:szCs w:val="24"/>
        </w:rPr>
        <w:t xml:space="preserve">уточная аттестация проводится  с 2-11 класс, </w:t>
      </w:r>
      <w:r w:rsidRPr="007712F7">
        <w:rPr>
          <w:rFonts w:ascii="Times New Roman" w:hAnsi="Times New Roman" w:cs="Times New Roman"/>
          <w:sz w:val="24"/>
          <w:szCs w:val="24"/>
        </w:rPr>
        <w:t>форме тематических зачётов, общественных смотров знаний, защиты ученических рефератов,</w:t>
      </w:r>
      <w:r w:rsidR="006C155D">
        <w:rPr>
          <w:rFonts w:ascii="Times New Roman" w:hAnsi="Times New Roman" w:cs="Times New Roman"/>
          <w:sz w:val="24"/>
          <w:szCs w:val="24"/>
        </w:rPr>
        <w:t xml:space="preserve"> а так же  переводные экзамены</w:t>
      </w:r>
      <w:r w:rsidRPr="007712F7">
        <w:rPr>
          <w:rFonts w:ascii="Times New Roman" w:hAnsi="Times New Roman" w:cs="Times New Roman"/>
          <w:sz w:val="24"/>
          <w:szCs w:val="24"/>
        </w:rPr>
        <w:t xml:space="preserve"> по </w:t>
      </w:r>
      <w:r w:rsidRPr="000154B5">
        <w:rPr>
          <w:rFonts w:ascii="Times New Roman" w:hAnsi="Times New Roman" w:cs="Times New Roman"/>
          <w:sz w:val="24"/>
          <w:szCs w:val="24"/>
        </w:rPr>
        <w:t>матем</w:t>
      </w:r>
      <w:r w:rsidR="006C155D">
        <w:rPr>
          <w:rFonts w:ascii="Times New Roman" w:hAnsi="Times New Roman" w:cs="Times New Roman"/>
          <w:sz w:val="24"/>
          <w:szCs w:val="24"/>
        </w:rPr>
        <w:t>атике (8 ,1</w:t>
      </w:r>
      <w:r w:rsidR="00A56A0C" w:rsidRPr="000154B5">
        <w:rPr>
          <w:rFonts w:ascii="Times New Roman" w:hAnsi="Times New Roman" w:cs="Times New Roman"/>
          <w:sz w:val="24"/>
          <w:szCs w:val="24"/>
        </w:rPr>
        <w:t xml:space="preserve">0 кл.) и русскому языку </w:t>
      </w:r>
      <w:r w:rsidR="006C155D">
        <w:rPr>
          <w:rFonts w:ascii="Times New Roman" w:hAnsi="Times New Roman" w:cs="Times New Roman"/>
          <w:sz w:val="24"/>
          <w:szCs w:val="24"/>
        </w:rPr>
        <w:t>(8 ,</w:t>
      </w:r>
      <w:r w:rsidRPr="000154B5">
        <w:rPr>
          <w:rFonts w:ascii="Times New Roman" w:hAnsi="Times New Roman" w:cs="Times New Roman"/>
          <w:sz w:val="24"/>
          <w:szCs w:val="24"/>
        </w:rPr>
        <w:t>10 кл.).</w:t>
      </w:r>
      <w:r w:rsidRPr="007712F7">
        <w:rPr>
          <w:rFonts w:ascii="Times New Roman" w:hAnsi="Times New Roman" w:cs="Times New Roman"/>
          <w:sz w:val="24"/>
          <w:szCs w:val="24"/>
        </w:rPr>
        <w:t xml:space="preserve"> </w:t>
      </w:r>
    </w:p>
    <w:p w:rsidR="00AF085A" w:rsidRPr="007712F7" w:rsidRDefault="00AF085A" w:rsidP="007712F7">
      <w:pPr>
        <w:spacing w:line="276" w:lineRule="auto"/>
        <w:rPr>
          <w:rFonts w:ascii="Times New Roman" w:hAnsi="Times New Roman" w:cs="Times New Roman"/>
          <w:b/>
          <w:sz w:val="24"/>
          <w:szCs w:val="24"/>
        </w:rPr>
      </w:pPr>
      <w:r w:rsidRPr="007712F7">
        <w:rPr>
          <w:rFonts w:ascii="Times New Roman" w:hAnsi="Times New Roman" w:cs="Times New Roman"/>
          <w:b/>
          <w:sz w:val="24"/>
          <w:szCs w:val="24"/>
        </w:rPr>
        <w:t xml:space="preserve">         </w:t>
      </w:r>
      <w:r w:rsidRPr="007712F7">
        <w:rPr>
          <w:rFonts w:ascii="Times New Roman" w:hAnsi="Times New Roman" w:cs="Times New Roman"/>
          <w:b/>
          <w:i/>
          <w:sz w:val="24"/>
          <w:szCs w:val="24"/>
        </w:rPr>
        <w:t>Результаты итоговой аттестации выпускников (в том числе государственной)</w:t>
      </w:r>
      <w:r w:rsidRPr="007712F7">
        <w:rPr>
          <w:rFonts w:ascii="Times New Roman" w:hAnsi="Times New Roman" w:cs="Times New Roman"/>
          <w:sz w:val="24"/>
          <w:szCs w:val="24"/>
        </w:rPr>
        <w:t xml:space="preserve"> характеризуют уровень достижения предметных и метапредметных результатов освоения основной образовательной программы. Государственная (итоговая) аттестация выпускников осуществляется внешними (по отношению к школе) органами, т. е. является </w:t>
      </w:r>
      <w:r w:rsidRPr="007712F7">
        <w:rPr>
          <w:rFonts w:ascii="Times New Roman" w:hAnsi="Times New Roman" w:cs="Times New Roman"/>
          <w:b/>
          <w:i/>
          <w:sz w:val="24"/>
          <w:szCs w:val="24"/>
        </w:rPr>
        <w:t>внешней оценкой</w:t>
      </w:r>
      <w:r w:rsidRPr="007712F7">
        <w:rPr>
          <w:rFonts w:ascii="Times New Roman" w:hAnsi="Times New Roman" w:cs="Times New Roman"/>
          <w:sz w:val="24"/>
          <w:szCs w:val="24"/>
        </w:rPr>
        <w:t>.</w:t>
      </w:r>
    </w:p>
    <w:p w:rsidR="00AF085A" w:rsidRPr="007712F7" w:rsidRDefault="00AF085A" w:rsidP="007712F7">
      <w:pPr>
        <w:spacing w:line="276" w:lineRule="auto"/>
        <w:ind w:firstLine="454"/>
        <w:jc w:val="both"/>
        <w:rPr>
          <w:rFonts w:ascii="Times New Roman" w:eastAsia="Calibri" w:hAnsi="Times New Roman" w:cs="Times New Roman"/>
          <w:bCs/>
          <w:sz w:val="24"/>
          <w:szCs w:val="24"/>
        </w:rPr>
      </w:pPr>
      <w:r w:rsidRPr="007712F7">
        <w:rPr>
          <w:rFonts w:ascii="Times New Roman" w:eastAsia="Calibri" w:hAnsi="Times New Roman" w:cs="Times New Roman"/>
          <w:sz w:val="24"/>
          <w:szCs w:val="24"/>
        </w:rPr>
        <w:t xml:space="preserve">Система </w:t>
      </w:r>
      <w:proofErr w:type="gramStart"/>
      <w:r w:rsidRPr="007712F7">
        <w:rPr>
          <w:rFonts w:ascii="Times New Roman" w:eastAsia="Calibri" w:hAnsi="Times New Roman" w:cs="Times New Roman"/>
          <w:sz w:val="24"/>
          <w:szCs w:val="24"/>
        </w:rPr>
        <w:t>оценки достижения планируемых результатов освоения основной образовательной программы</w:t>
      </w:r>
      <w:proofErr w:type="gramEnd"/>
      <w:r w:rsidRPr="007712F7">
        <w:rPr>
          <w:rFonts w:ascii="Times New Roman" w:eastAsia="Calibri" w:hAnsi="Times New Roman" w:cs="Times New Roman"/>
          <w:i/>
          <w:sz w:val="24"/>
          <w:szCs w:val="24"/>
        </w:rPr>
        <w:t xml:space="preserve">  </w:t>
      </w:r>
      <w:r w:rsidRPr="007712F7">
        <w:rPr>
          <w:rFonts w:ascii="Times New Roman" w:eastAsia="Calibri" w:hAnsi="Times New Roman" w:cs="Times New Roman"/>
          <w:sz w:val="24"/>
          <w:szCs w:val="24"/>
        </w:rPr>
        <w:t xml:space="preserve">предполагает </w:t>
      </w:r>
      <w:r w:rsidRPr="007712F7">
        <w:rPr>
          <w:rFonts w:ascii="Times New Roman" w:eastAsia="Calibri" w:hAnsi="Times New Roman" w:cs="Times New Roman"/>
          <w:b/>
          <w:i/>
          <w:sz w:val="24"/>
          <w:szCs w:val="24"/>
        </w:rPr>
        <w:t>комплексный подход к оценке результатов</w:t>
      </w:r>
      <w:r w:rsidRPr="007712F7">
        <w:rPr>
          <w:rFonts w:ascii="Times New Roman" w:eastAsia="Calibri" w:hAnsi="Times New Roman" w:cs="Times New Roman"/>
          <w:b/>
          <w:sz w:val="24"/>
          <w:szCs w:val="24"/>
        </w:rPr>
        <w:t xml:space="preserve"> </w:t>
      </w:r>
      <w:r w:rsidRPr="007712F7">
        <w:rPr>
          <w:rFonts w:ascii="Times New Roman" w:eastAsia="Calibri" w:hAnsi="Times New Roman" w:cs="Times New Roman"/>
          <w:sz w:val="24"/>
          <w:szCs w:val="24"/>
        </w:rPr>
        <w:t xml:space="preserve">образования, позволяющий вести оценку достижения обучающихся.  </w:t>
      </w:r>
    </w:p>
    <w:p w:rsidR="00AF085A" w:rsidRPr="007712F7" w:rsidRDefault="00AF085A" w:rsidP="007712F7">
      <w:pPr>
        <w:spacing w:line="276" w:lineRule="auto"/>
        <w:ind w:firstLine="454"/>
        <w:jc w:val="center"/>
        <w:outlineLvl w:val="0"/>
        <w:rPr>
          <w:rFonts w:ascii="Times New Roman" w:eastAsia="Calibri" w:hAnsi="Times New Roman" w:cs="Times New Roman"/>
          <w:b/>
          <w:sz w:val="24"/>
          <w:szCs w:val="24"/>
        </w:rPr>
      </w:pPr>
      <w:r w:rsidRPr="007712F7">
        <w:rPr>
          <w:rFonts w:ascii="Times New Roman" w:eastAsia="Calibri" w:hAnsi="Times New Roman" w:cs="Times New Roman"/>
          <w:b/>
          <w:sz w:val="24"/>
          <w:szCs w:val="24"/>
        </w:rPr>
        <w:t>Особенности оценки личностных результатов</w:t>
      </w:r>
    </w:p>
    <w:p w:rsidR="00AF085A" w:rsidRPr="007712F7" w:rsidRDefault="00AF085A" w:rsidP="007712F7">
      <w:pPr>
        <w:spacing w:line="276" w:lineRule="auto"/>
        <w:ind w:firstLine="454"/>
        <w:jc w:val="both"/>
        <w:rPr>
          <w:rFonts w:ascii="Times New Roman" w:eastAsia="Calibri" w:hAnsi="Times New Roman" w:cs="Times New Roman"/>
          <w:bCs/>
          <w:iCs/>
          <w:sz w:val="24"/>
          <w:szCs w:val="24"/>
        </w:rPr>
      </w:pPr>
      <w:r w:rsidRPr="007712F7">
        <w:rPr>
          <w:rFonts w:ascii="Times New Roman" w:eastAsia="Calibri" w:hAnsi="Times New Roman" w:cs="Times New Roman"/>
          <w:bCs/>
          <w:iCs/>
          <w:sz w:val="24"/>
          <w:szCs w:val="24"/>
        </w:rPr>
        <w:t xml:space="preserve">Основным </w:t>
      </w:r>
      <w:r w:rsidRPr="007712F7">
        <w:rPr>
          <w:rFonts w:ascii="Times New Roman" w:eastAsia="Calibri" w:hAnsi="Times New Roman" w:cs="Times New Roman"/>
          <w:b/>
          <w:bCs/>
          <w:iCs/>
          <w:sz w:val="24"/>
          <w:szCs w:val="24"/>
        </w:rPr>
        <w:t>объектом</w:t>
      </w:r>
      <w:r w:rsidRPr="007712F7">
        <w:rPr>
          <w:rFonts w:ascii="Times New Roman" w:eastAsia="Calibri" w:hAnsi="Times New Roman" w:cs="Times New Roman"/>
          <w:bCs/>
          <w:iCs/>
          <w:sz w:val="24"/>
          <w:szCs w:val="24"/>
        </w:rPr>
        <w:t xml:space="preserve"> оценки личностных результатов служит сформированность </w:t>
      </w:r>
      <w:r w:rsidRPr="00A56A0C">
        <w:rPr>
          <w:rFonts w:ascii="Times New Roman" w:eastAsia="Calibri" w:hAnsi="Times New Roman" w:cs="Times New Roman"/>
          <w:color w:val="FF0000"/>
          <w:sz w:val="24"/>
          <w:szCs w:val="24"/>
        </w:rPr>
        <w:t>универсальных учебных действий, включаемых в следующие три основных</w:t>
      </w:r>
      <w:r w:rsidRPr="00A56A0C">
        <w:rPr>
          <w:rFonts w:ascii="Times New Roman" w:eastAsia="Calibri" w:hAnsi="Times New Roman" w:cs="Times New Roman"/>
          <w:bCs/>
          <w:iCs/>
          <w:color w:val="FF0000"/>
          <w:sz w:val="24"/>
          <w:szCs w:val="24"/>
        </w:rPr>
        <w:t xml:space="preserve"> блока:</w:t>
      </w:r>
    </w:p>
    <w:p w:rsidR="00AF085A" w:rsidRPr="007712F7" w:rsidRDefault="00AF085A" w:rsidP="007712F7">
      <w:pPr>
        <w:spacing w:line="276" w:lineRule="auto"/>
        <w:ind w:firstLine="454"/>
        <w:jc w:val="both"/>
        <w:rPr>
          <w:rFonts w:ascii="Times New Roman" w:eastAsia="Calibri" w:hAnsi="Times New Roman" w:cs="Times New Roman"/>
          <w:iCs/>
          <w:sz w:val="24"/>
          <w:szCs w:val="24"/>
        </w:rPr>
      </w:pPr>
      <w:r w:rsidRPr="007712F7">
        <w:rPr>
          <w:rFonts w:ascii="Times New Roman" w:eastAsia="Calibri" w:hAnsi="Times New Roman" w:cs="Times New Roman"/>
          <w:sz w:val="24"/>
          <w:szCs w:val="24"/>
        </w:rPr>
        <w:t xml:space="preserve">1) сформированность </w:t>
      </w:r>
      <w:r w:rsidRPr="007712F7">
        <w:rPr>
          <w:rFonts w:ascii="Times New Roman" w:eastAsia="Calibri" w:hAnsi="Times New Roman" w:cs="Times New Roman"/>
          <w:i/>
          <w:sz w:val="24"/>
          <w:szCs w:val="24"/>
        </w:rPr>
        <w:t>основ гражданской идентичности</w:t>
      </w:r>
      <w:r w:rsidRPr="007712F7">
        <w:rPr>
          <w:rFonts w:ascii="Times New Roman" w:eastAsia="Calibri" w:hAnsi="Times New Roman" w:cs="Times New Roman"/>
          <w:sz w:val="24"/>
          <w:szCs w:val="24"/>
        </w:rPr>
        <w:t xml:space="preserve"> личности;</w:t>
      </w:r>
    </w:p>
    <w:p w:rsidR="00AF085A" w:rsidRPr="007712F7" w:rsidRDefault="00AF085A" w:rsidP="007712F7">
      <w:pPr>
        <w:spacing w:line="276" w:lineRule="auto"/>
        <w:ind w:firstLine="454"/>
        <w:jc w:val="both"/>
        <w:rPr>
          <w:rFonts w:ascii="Times New Roman" w:eastAsia="Calibri" w:hAnsi="Times New Roman" w:cs="Times New Roman"/>
          <w:iCs/>
          <w:sz w:val="24"/>
          <w:szCs w:val="24"/>
        </w:rPr>
      </w:pPr>
      <w:r w:rsidRPr="007712F7">
        <w:rPr>
          <w:rFonts w:ascii="Times New Roman" w:eastAsia="Calibri" w:hAnsi="Times New Roman" w:cs="Times New Roman"/>
          <w:sz w:val="24"/>
          <w:szCs w:val="24"/>
        </w:rPr>
        <w:t xml:space="preserve">2) готовность к переходу к </w:t>
      </w:r>
      <w:r w:rsidRPr="007712F7">
        <w:rPr>
          <w:rFonts w:ascii="Times New Roman" w:eastAsia="Calibri" w:hAnsi="Times New Roman" w:cs="Times New Roman"/>
          <w:i/>
          <w:sz w:val="24"/>
          <w:szCs w:val="24"/>
        </w:rPr>
        <w:t>самообразованию</w:t>
      </w:r>
      <w:r w:rsidRPr="007712F7">
        <w:rPr>
          <w:rFonts w:ascii="Times New Roman" w:eastAsia="Calibri" w:hAnsi="Times New Roman" w:cs="Times New Roman"/>
          <w:sz w:val="24"/>
          <w:szCs w:val="24"/>
        </w:rPr>
        <w:t xml:space="preserve"> </w:t>
      </w:r>
      <w:r w:rsidRPr="007712F7">
        <w:rPr>
          <w:rFonts w:ascii="Times New Roman" w:eastAsia="Calibri" w:hAnsi="Times New Roman" w:cs="Times New Roman"/>
          <w:i/>
          <w:sz w:val="24"/>
          <w:szCs w:val="24"/>
        </w:rPr>
        <w:t>на основе учебно-познавательной мотивации</w:t>
      </w:r>
      <w:r w:rsidRPr="007712F7">
        <w:rPr>
          <w:rFonts w:ascii="Times New Roman" w:eastAsia="Calibri" w:hAnsi="Times New Roman" w:cs="Times New Roman"/>
          <w:sz w:val="24"/>
          <w:szCs w:val="24"/>
        </w:rPr>
        <w:t xml:space="preserve">, в том числе готовность к </w:t>
      </w:r>
      <w:r w:rsidRPr="007712F7">
        <w:rPr>
          <w:rFonts w:ascii="Times New Roman" w:eastAsia="Calibri" w:hAnsi="Times New Roman" w:cs="Times New Roman"/>
          <w:i/>
          <w:sz w:val="24"/>
          <w:szCs w:val="24"/>
        </w:rPr>
        <w:t>выбору направления профильного образовании и профессии</w:t>
      </w:r>
      <w:r w:rsidRPr="007712F7">
        <w:rPr>
          <w:rFonts w:ascii="Times New Roman" w:eastAsia="Calibri" w:hAnsi="Times New Roman" w:cs="Times New Roman"/>
          <w:sz w:val="24"/>
          <w:szCs w:val="24"/>
        </w:rPr>
        <w:t>;</w:t>
      </w:r>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xml:space="preserve">3) сформированность </w:t>
      </w:r>
      <w:r w:rsidR="00A56A0C">
        <w:rPr>
          <w:rFonts w:ascii="Times New Roman" w:eastAsia="Calibri" w:hAnsi="Times New Roman" w:cs="Times New Roman"/>
          <w:i/>
          <w:sz w:val="24"/>
          <w:szCs w:val="24"/>
        </w:rPr>
        <w:t>политехнических</w:t>
      </w:r>
      <w:r w:rsidR="006C155D">
        <w:rPr>
          <w:rFonts w:ascii="Times New Roman" w:eastAsia="Calibri" w:hAnsi="Times New Roman" w:cs="Times New Roman"/>
          <w:i/>
          <w:sz w:val="24"/>
          <w:szCs w:val="24"/>
        </w:rPr>
        <w:t>, агротехнологических</w:t>
      </w:r>
      <w:r w:rsidRPr="007712F7">
        <w:rPr>
          <w:rFonts w:ascii="Times New Roman" w:eastAsia="Calibri" w:hAnsi="Times New Roman" w:cs="Times New Roman"/>
          <w:i/>
          <w:sz w:val="24"/>
          <w:szCs w:val="24"/>
        </w:rPr>
        <w:t xml:space="preserve"> компетенций</w:t>
      </w:r>
      <w:r w:rsidRPr="007712F7">
        <w:rPr>
          <w:rFonts w:ascii="Times New Roman" w:eastAsia="Calibri" w:hAnsi="Times New Roman" w:cs="Times New Roman"/>
          <w:sz w:val="24"/>
          <w:szCs w:val="24"/>
        </w:rPr>
        <w:t>.</w:t>
      </w:r>
    </w:p>
    <w:p w:rsidR="00AF085A" w:rsidRPr="007712F7" w:rsidRDefault="00D97C4E" w:rsidP="007712F7">
      <w:pPr>
        <w:spacing w:line="276" w:lineRule="auto"/>
        <w:outlineLvl w:val="0"/>
        <w:rPr>
          <w:rFonts w:ascii="Times New Roman" w:eastAsia="Calibri" w:hAnsi="Times New Roman" w:cs="Times New Roman"/>
          <w:b/>
          <w:sz w:val="24"/>
          <w:szCs w:val="24"/>
        </w:rPr>
      </w:pPr>
      <w:r w:rsidRPr="007712F7">
        <w:rPr>
          <w:rFonts w:ascii="Times New Roman" w:eastAsia="Calibri" w:hAnsi="Times New Roman" w:cs="Times New Roman"/>
          <w:b/>
          <w:sz w:val="24"/>
          <w:szCs w:val="24"/>
        </w:rPr>
        <w:t xml:space="preserve">                                          </w:t>
      </w:r>
      <w:r w:rsidR="00AF085A" w:rsidRPr="007712F7">
        <w:rPr>
          <w:rFonts w:ascii="Times New Roman" w:eastAsia="Calibri" w:hAnsi="Times New Roman" w:cs="Times New Roman"/>
          <w:b/>
          <w:sz w:val="24"/>
          <w:szCs w:val="24"/>
        </w:rPr>
        <w:t>Особенности оценки метапредметных результатов</w:t>
      </w:r>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Оценка метапредметных результатов</w:t>
      </w:r>
      <w:r w:rsidRPr="007712F7">
        <w:rPr>
          <w:rFonts w:ascii="Times New Roman" w:eastAsia="Calibri" w:hAnsi="Times New Roman" w:cs="Times New Roman"/>
          <w:b/>
          <w:sz w:val="24"/>
          <w:szCs w:val="24"/>
        </w:rPr>
        <w:t xml:space="preserve"> </w:t>
      </w:r>
      <w:r w:rsidRPr="007712F7">
        <w:rPr>
          <w:rFonts w:ascii="Times New Roman" w:eastAsia="Calibri" w:hAnsi="Times New Roman" w:cs="Times New Roman"/>
          <w:bCs/>
          <w:sz w:val="24"/>
          <w:szCs w:val="24"/>
        </w:rPr>
        <w:t xml:space="preserve">представляет собой оценку достижения </w:t>
      </w:r>
      <w:r w:rsidRPr="007712F7">
        <w:rPr>
          <w:rFonts w:ascii="Times New Roman" w:eastAsia="Calibri" w:hAnsi="Times New Roman" w:cs="Times New Roman"/>
          <w:sz w:val="24"/>
          <w:szCs w:val="24"/>
        </w:rPr>
        <w:t>планируемых результатов освоения основной образовательной программы.</w:t>
      </w:r>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 и профильных спецкурсов.</w:t>
      </w:r>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bCs/>
          <w:iCs/>
          <w:sz w:val="24"/>
          <w:szCs w:val="24"/>
        </w:rPr>
        <w:t xml:space="preserve">Основным </w:t>
      </w:r>
      <w:r w:rsidRPr="007712F7">
        <w:rPr>
          <w:rFonts w:ascii="Times New Roman" w:eastAsia="Calibri" w:hAnsi="Times New Roman" w:cs="Times New Roman"/>
          <w:b/>
          <w:bCs/>
          <w:iCs/>
          <w:sz w:val="24"/>
          <w:szCs w:val="24"/>
        </w:rPr>
        <w:t>объектом</w:t>
      </w:r>
      <w:r w:rsidRPr="007712F7">
        <w:rPr>
          <w:rFonts w:ascii="Times New Roman" w:eastAsia="Calibri" w:hAnsi="Times New Roman" w:cs="Times New Roman"/>
          <w:bCs/>
          <w:iCs/>
          <w:sz w:val="24"/>
          <w:szCs w:val="24"/>
        </w:rPr>
        <w:t xml:space="preserve"> оценки метапредметных результатов является</w:t>
      </w:r>
      <w:r w:rsidRPr="007712F7">
        <w:rPr>
          <w:rFonts w:ascii="Times New Roman" w:eastAsia="Calibri" w:hAnsi="Times New Roman" w:cs="Times New Roman"/>
          <w:sz w:val="24"/>
          <w:szCs w:val="24"/>
        </w:rPr>
        <w:t>:</w:t>
      </w:r>
    </w:p>
    <w:p w:rsidR="00AF085A" w:rsidRPr="007712F7" w:rsidRDefault="00AF085A" w:rsidP="007712F7">
      <w:pPr>
        <w:spacing w:line="276" w:lineRule="auto"/>
        <w:ind w:firstLine="454"/>
        <w:jc w:val="both"/>
        <w:rPr>
          <w:rFonts w:ascii="Times New Roman" w:eastAsia="Calibri" w:hAnsi="Times New Roman" w:cs="Times New Roman"/>
          <w:sz w:val="24"/>
          <w:szCs w:val="24"/>
          <w:lang w:eastAsia="en-US"/>
        </w:rPr>
      </w:pPr>
      <w:r w:rsidRPr="007712F7">
        <w:rPr>
          <w:rFonts w:ascii="Times New Roman" w:eastAsia="Calibri" w:hAnsi="Times New Roman" w:cs="Times New Roman"/>
          <w:sz w:val="24"/>
          <w:szCs w:val="24"/>
          <w:lang w:eastAsia="en-US"/>
        </w:rPr>
        <w:t>• способность и готовность к освоению систематических знаний, их самостоятельному пополнению, переносу и интеграции;</w:t>
      </w:r>
    </w:p>
    <w:p w:rsidR="00AF085A" w:rsidRPr="007712F7" w:rsidRDefault="00AF085A" w:rsidP="007712F7">
      <w:pPr>
        <w:spacing w:line="276" w:lineRule="auto"/>
        <w:ind w:firstLine="454"/>
        <w:jc w:val="both"/>
        <w:rPr>
          <w:rFonts w:ascii="Times New Roman" w:eastAsia="Calibri" w:hAnsi="Times New Roman" w:cs="Times New Roman"/>
          <w:sz w:val="24"/>
          <w:szCs w:val="24"/>
          <w:lang w:eastAsia="en-US"/>
        </w:rPr>
      </w:pPr>
      <w:r w:rsidRPr="007712F7">
        <w:rPr>
          <w:rFonts w:ascii="Times New Roman" w:eastAsia="Calibri" w:hAnsi="Times New Roman" w:cs="Times New Roman"/>
          <w:iCs/>
          <w:sz w:val="24"/>
          <w:szCs w:val="24"/>
          <w:lang w:eastAsia="en-US"/>
        </w:rPr>
        <w:t>• </w:t>
      </w:r>
      <w:r w:rsidRPr="007712F7">
        <w:rPr>
          <w:rFonts w:ascii="Times New Roman" w:eastAsia="Calibri" w:hAnsi="Times New Roman" w:cs="Times New Roman"/>
          <w:sz w:val="24"/>
          <w:szCs w:val="24"/>
          <w:lang w:eastAsia="en-US"/>
        </w:rPr>
        <w:t>способность к сотрудничеству и коммуникации;</w:t>
      </w:r>
    </w:p>
    <w:p w:rsidR="00AF085A" w:rsidRPr="007712F7" w:rsidRDefault="00AF085A" w:rsidP="007712F7">
      <w:pPr>
        <w:spacing w:line="276" w:lineRule="auto"/>
        <w:ind w:firstLine="454"/>
        <w:jc w:val="both"/>
        <w:rPr>
          <w:rFonts w:ascii="Times New Roman" w:eastAsia="Calibri" w:hAnsi="Times New Roman" w:cs="Times New Roman"/>
          <w:sz w:val="24"/>
          <w:szCs w:val="24"/>
          <w:lang w:eastAsia="en-US"/>
        </w:rPr>
      </w:pPr>
      <w:r w:rsidRPr="007712F7">
        <w:rPr>
          <w:rFonts w:ascii="Times New Roman" w:eastAsia="Calibri" w:hAnsi="Times New Roman" w:cs="Times New Roman"/>
          <w:iCs/>
          <w:sz w:val="24"/>
          <w:szCs w:val="24"/>
          <w:lang w:eastAsia="en-US"/>
        </w:rPr>
        <w:lastRenderedPageBreak/>
        <w:t>• </w:t>
      </w:r>
      <w:r w:rsidRPr="007712F7">
        <w:rPr>
          <w:rFonts w:ascii="Times New Roman" w:eastAsia="Calibri" w:hAnsi="Times New Roman" w:cs="Times New Roman"/>
          <w:sz w:val="24"/>
          <w:szCs w:val="24"/>
          <w:lang w:eastAsia="en-US"/>
        </w:rPr>
        <w:t>способность к решению личностно и социально значимых проблем и воплощению найденных решений в практику;</w:t>
      </w:r>
    </w:p>
    <w:p w:rsidR="00AF085A" w:rsidRPr="007712F7" w:rsidRDefault="00AF085A" w:rsidP="007712F7">
      <w:pPr>
        <w:spacing w:line="276" w:lineRule="auto"/>
        <w:ind w:firstLine="454"/>
        <w:jc w:val="both"/>
        <w:rPr>
          <w:rFonts w:ascii="Times New Roman" w:eastAsia="Calibri" w:hAnsi="Times New Roman" w:cs="Times New Roman"/>
          <w:sz w:val="24"/>
          <w:szCs w:val="24"/>
          <w:lang w:eastAsia="en-US"/>
        </w:rPr>
      </w:pPr>
      <w:r w:rsidRPr="007712F7">
        <w:rPr>
          <w:rFonts w:ascii="Times New Roman" w:eastAsia="Calibri" w:hAnsi="Times New Roman" w:cs="Times New Roman"/>
          <w:iCs/>
          <w:sz w:val="24"/>
          <w:szCs w:val="24"/>
          <w:lang w:eastAsia="en-US"/>
        </w:rPr>
        <w:t>• </w:t>
      </w:r>
      <w:r w:rsidRPr="007712F7">
        <w:rPr>
          <w:rFonts w:ascii="Times New Roman" w:eastAsia="Calibri" w:hAnsi="Times New Roman" w:cs="Times New Roman"/>
          <w:sz w:val="24"/>
          <w:szCs w:val="24"/>
          <w:lang w:eastAsia="en-US"/>
        </w:rPr>
        <w:t>способность и готовность к использованию ИКТ в целях обучения и развития;</w:t>
      </w:r>
    </w:p>
    <w:p w:rsidR="00AF085A" w:rsidRPr="007712F7" w:rsidRDefault="00AF085A" w:rsidP="007712F7">
      <w:pPr>
        <w:spacing w:line="276" w:lineRule="auto"/>
        <w:ind w:firstLine="454"/>
        <w:jc w:val="both"/>
        <w:rPr>
          <w:rFonts w:ascii="Times New Roman" w:eastAsia="Calibri" w:hAnsi="Times New Roman" w:cs="Times New Roman"/>
          <w:sz w:val="24"/>
          <w:szCs w:val="24"/>
          <w:lang w:eastAsia="en-US"/>
        </w:rPr>
      </w:pPr>
      <w:r w:rsidRPr="007712F7">
        <w:rPr>
          <w:rFonts w:ascii="Times New Roman" w:eastAsia="Calibri" w:hAnsi="Times New Roman" w:cs="Times New Roman"/>
          <w:iCs/>
          <w:sz w:val="24"/>
          <w:szCs w:val="24"/>
          <w:lang w:eastAsia="en-US"/>
        </w:rPr>
        <w:t>• </w:t>
      </w:r>
      <w:r w:rsidRPr="007712F7">
        <w:rPr>
          <w:rFonts w:ascii="Times New Roman" w:eastAsia="Calibri" w:hAnsi="Times New Roman" w:cs="Times New Roman"/>
          <w:sz w:val="24"/>
          <w:szCs w:val="24"/>
          <w:lang w:eastAsia="en-US"/>
        </w:rPr>
        <w:t>способность к самоорганизации, саморегуляции и рефлексии.</w:t>
      </w:r>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b/>
          <w:i/>
          <w:sz w:val="24"/>
          <w:szCs w:val="24"/>
        </w:rPr>
        <w:t xml:space="preserve">Для оценки динамики формирования и уровня сформированности метапредметных результатов </w:t>
      </w:r>
      <w:r w:rsidRPr="007712F7">
        <w:rPr>
          <w:rFonts w:ascii="Times New Roman" w:eastAsia="Calibri" w:hAnsi="Times New Roman" w:cs="Times New Roman"/>
          <w:sz w:val="24"/>
          <w:szCs w:val="24"/>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школой</w:t>
      </w:r>
      <w:proofErr w:type="gramStart"/>
      <w:r w:rsidRPr="007712F7">
        <w:rPr>
          <w:rFonts w:ascii="Times New Roman" w:eastAsia="Calibri" w:hAnsi="Times New Roman" w:cs="Times New Roman"/>
          <w:sz w:val="24"/>
          <w:szCs w:val="24"/>
        </w:rPr>
        <w:t xml:space="preserve"> :</w:t>
      </w:r>
      <w:proofErr w:type="gramEnd"/>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а)</w:t>
      </w:r>
      <w:r w:rsidRPr="007712F7">
        <w:rPr>
          <w:rFonts w:ascii="Times New Roman" w:eastAsia="Calibri" w:hAnsi="Times New Roman" w:cs="Times New Roman"/>
          <w:sz w:val="24"/>
          <w:szCs w:val="24"/>
          <w:lang w:val="en-US"/>
        </w:rPr>
        <w:t> </w:t>
      </w:r>
      <w:r w:rsidRPr="007712F7">
        <w:rPr>
          <w:rFonts w:ascii="Times New Roman" w:eastAsia="Calibri" w:hAnsi="Times New Roman" w:cs="Times New Roman"/>
          <w:sz w:val="24"/>
          <w:szCs w:val="24"/>
        </w:rPr>
        <w:t>системой промежуточной аттестации (внутришкольным мониторингом образовательных достижений) обучающихся в рамках уро</w:t>
      </w:r>
      <w:r w:rsidR="006C155D">
        <w:rPr>
          <w:rFonts w:ascii="Times New Roman" w:eastAsia="Calibri" w:hAnsi="Times New Roman" w:cs="Times New Roman"/>
          <w:sz w:val="24"/>
          <w:szCs w:val="24"/>
        </w:rPr>
        <w:t>чной и внеурочной деятельности;</w:t>
      </w:r>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б)</w:t>
      </w:r>
      <w:r w:rsidRPr="007712F7">
        <w:rPr>
          <w:rFonts w:ascii="Times New Roman" w:eastAsia="Calibri" w:hAnsi="Times New Roman" w:cs="Times New Roman"/>
          <w:sz w:val="24"/>
          <w:szCs w:val="24"/>
          <w:lang w:val="en-US"/>
        </w:rPr>
        <w:t> </w:t>
      </w:r>
      <w:r w:rsidRPr="007712F7">
        <w:rPr>
          <w:rFonts w:ascii="Times New Roman" w:eastAsia="Calibri" w:hAnsi="Times New Roman" w:cs="Times New Roman"/>
          <w:sz w:val="24"/>
          <w:szCs w:val="24"/>
        </w:rPr>
        <w:t xml:space="preserve">системой итоговой оценки по предметам, не выносимым на государственную (итоговую) аттестацию </w:t>
      </w:r>
      <w:proofErr w:type="gramStart"/>
      <w:r w:rsidRPr="007712F7">
        <w:rPr>
          <w:rFonts w:ascii="Times New Roman" w:eastAsia="Calibri" w:hAnsi="Times New Roman" w:cs="Times New Roman"/>
          <w:sz w:val="24"/>
          <w:szCs w:val="24"/>
        </w:rPr>
        <w:t>обучающихся</w:t>
      </w:r>
      <w:proofErr w:type="gramEnd"/>
      <w:r w:rsidRPr="007712F7">
        <w:rPr>
          <w:rFonts w:ascii="Times New Roman" w:eastAsia="Calibri" w:hAnsi="Times New Roman" w:cs="Times New Roman"/>
          <w:sz w:val="24"/>
          <w:szCs w:val="24"/>
        </w:rPr>
        <w:t xml:space="preserve">; </w:t>
      </w:r>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в)</w:t>
      </w:r>
      <w:r w:rsidRPr="007712F7">
        <w:rPr>
          <w:rFonts w:ascii="Times New Roman" w:eastAsia="Calibri" w:hAnsi="Times New Roman" w:cs="Times New Roman"/>
          <w:sz w:val="24"/>
          <w:szCs w:val="24"/>
          <w:lang w:val="en-US"/>
        </w:rPr>
        <w:t> </w:t>
      </w:r>
      <w:r w:rsidRPr="007712F7">
        <w:rPr>
          <w:rFonts w:ascii="Times New Roman" w:eastAsia="Calibri" w:hAnsi="Times New Roman" w:cs="Times New Roman"/>
          <w:sz w:val="24"/>
          <w:szCs w:val="24"/>
        </w:rPr>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AF085A" w:rsidRPr="007712F7" w:rsidRDefault="00AF085A" w:rsidP="007712F7">
      <w:pPr>
        <w:spacing w:line="276" w:lineRule="auto"/>
        <w:ind w:firstLine="454"/>
        <w:jc w:val="center"/>
        <w:outlineLvl w:val="0"/>
        <w:rPr>
          <w:rFonts w:ascii="Times New Roman" w:eastAsia="Calibri" w:hAnsi="Times New Roman" w:cs="Times New Roman"/>
          <w:b/>
          <w:sz w:val="24"/>
          <w:szCs w:val="24"/>
        </w:rPr>
      </w:pPr>
      <w:r w:rsidRPr="007712F7">
        <w:rPr>
          <w:rFonts w:ascii="Times New Roman" w:eastAsia="Calibri" w:hAnsi="Times New Roman" w:cs="Times New Roman"/>
          <w:b/>
          <w:sz w:val="24"/>
          <w:szCs w:val="24"/>
        </w:rPr>
        <w:t>Особенности оценки предметных результатов</w:t>
      </w:r>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Оценка предметных результатов</w:t>
      </w:r>
      <w:r w:rsidRPr="007712F7">
        <w:rPr>
          <w:rFonts w:ascii="Times New Roman" w:eastAsia="Calibri" w:hAnsi="Times New Roman" w:cs="Times New Roman"/>
          <w:b/>
          <w:sz w:val="24"/>
          <w:szCs w:val="24"/>
        </w:rPr>
        <w:t xml:space="preserve"> </w:t>
      </w:r>
      <w:r w:rsidRPr="007712F7">
        <w:rPr>
          <w:rFonts w:ascii="Times New Roman" w:eastAsia="Calibri" w:hAnsi="Times New Roman" w:cs="Times New Roman"/>
          <w:bCs/>
          <w:sz w:val="24"/>
          <w:szCs w:val="24"/>
        </w:rPr>
        <w:t xml:space="preserve">представляет собой оценку достижения обучающимся </w:t>
      </w:r>
      <w:r w:rsidRPr="007712F7">
        <w:rPr>
          <w:rFonts w:ascii="Times New Roman" w:eastAsia="Calibri" w:hAnsi="Times New Roman" w:cs="Times New Roman"/>
          <w:sz w:val="24"/>
          <w:szCs w:val="24"/>
        </w:rPr>
        <w:t>планируемых результатов по отдельным предметам.</w:t>
      </w:r>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bCs/>
          <w:iCs/>
          <w:sz w:val="24"/>
          <w:szCs w:val="24"/>
        </w:rPr>
        <w:t xml:space="preserve">Основным </w:t>
      </w:r>
      <w:r w:rsidRPr="007712F7">
        <w:rPr>
          <w:rFonts w:ascii="Times New Roman" w:eastAsia="Calibri" w:hAnsi="Times New Roman" w:cs="Times New Roman"/>
          <w:b/>
          <w:bCs/>
          <w:iCs/>
          <w:sz w:val="24"/>
          <w:szCs w:val="24"/>
        </w:rPr>
        <w:t>объектом</w:t>
      </w:r>
      <w:r w:rsidRPr="007712F7">
        <w:rPr>
          <w:rFonts w:ascii="Times New Roman" w:eastAsia="Calibri" w:hAnsi="Times New Roman" w:cs="Times New Roman"/>
          <w:bCs/>
          <w:iCs/>
          <w:sz w:val="24"/>
          <w:szCs w:val="24"/>
        </w:rPr>
        <w:t xml:space="preserve"> оценки предметных результатов в соответствии с требованиями Стандарта является </w:t>
      </w:r>
      <w:r w:rsidRPr="007712F7">
        <w:rPr>
          <w:rFonts w:ascii="Times New Roman" w:eastAsia="Calibri"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xml:space="preserve">Реальные достижения </w:t>
      </w:r>
      <w:proofErr w:type="gramStart"/>
      <w:r w:rsidRPr="007712F7">
        <w:rPr>
          <w:rFonts w:ascii="Times New Roman" w:eastAsia="Calibri" w:hAnsi="Times New Roman" w:cs="Times New Roman"/>
          <w:sz w:val="24"/>
          <w:szCs w:val="24"/>
        </w:rPr>
        <w:t>обучающихся</w:t>
      </w:r>
      <w:proofErr w:type="gramEnd"/>
      <w:r w:rsidR="00D97C4E" w:rsidRPr="007712F7">
        <w:rPr>
          <w:rFonts w:ascii="Times New Roman" w:eastAsia="Calibri" w:hAnsi="Times New Roman" w:cs="Times New Roman"/>
          <w:sz w:val="24"/>
          <w:szCs w:val="24"/>
        </w:rPr>
        <w:t xml:space="preserve"> </w:t>
      </w:r>
      <w:r w:rsidRPr="007712F7">
        <w:rPr>
          <w:rFonts w:ascii="Times New Roman" w:eastAsia="Calibri" w:hAnsi="Times New Roman" w:cs="Times New Roman"/>
          <w:sz w:val="24"/>
          <w:szCs w:val="24"/>
        </w:rPr>
        <w:t xml:space="preserve"> могут соответствовать базовому уровню, а могут отличаться от него как в сторону превышения, так и в сторону недостижения.</w:t>
      </w:r>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В МБОУ «</w:t>
      </w:r>
      <w:r w:rsidR="00A56A0C">
        <w:rPr>
          <w:rFonts w:ascii="Times New Roman" w:eastAsia="Calibri" w:hAnsi="Times New Roman" w:cs="Times New Roman"/>
          <w:sz w:val="24"/>
          <w:szCs w:val="24"/>
        </w:rPr>
        <w:t>Майинская средняя общеобразовательная школа им В.П.Ларионова»</w:t>
      </w:r>
      <w:r w:rsidRPr="007712F7">
        <w:rPr>
          <w:rFonts w:ascii="Times New Roman" w:eastAsia="Calibri" w:hAnsi="Times New Roman" w:cs="Times New Roman"/>
          <w:sz w:val="24"/>
          <w:szCs w:val="24"/>
        </w:rPr>
        <w:t xml:space="preserve">» можно выделить </w:t>
      </w:r>
      <w:r w:rsidR="00D97C4E" w:rsidRPr="007712F7">
        <w:rPr>
          <w:rFonts w:ascii="Times New Roman" w:eastAsia="Calibri" w:hAnsi="Times New Roman" w:cs="Times New Roman"/>
          <w:sz w:val="24"/>
          <w:szCs w:val="24"/>
        </w:rPr>
        <w:t>следующие уровни достижений:</w:t>
      </w:r>
    </w:p>
    <w:p w:rsidR="00AF085A" w:rsidRPr="007712F7" w:rsidRDefault="00D97C4E" w:rsidP="00094154">
      <w:pPr>
        <w:pStyle w:val="ac"/>
        <w:numPr>
          <w:ilvl w:val="0"/>
          <w:numId w:val="1"/>
        </w:numPr>
        <w:spacing w:line="276" w:lineRule="auto"/>
        <w:ind w:left="0" w:firstLine="900"/>
        <w:jc w:val="both"/>
        <w:rPr>
          <w:rFonts w:ascii="Times New Roman" w:eastAsia="Calibri" w:hAnsi="Times New Roman" w:cs="Times New Roman"/>
          <w:sz w:val="24"/>
          <w:szCs w:val="24"/>
        </w:rPr>
      </w:pPr>
      <w:r w:rsidRPr="007712F7">
        <w:rPr>
          <w:rFonts w:ascii="Times New Roman" w:eastAsia="Calibri" w:hAnsi="Times New Roman" w:cs="Times New Roman"/>
          <w:b/>
          <w:sz w:val="24"/>
          <w:szCs w:val="24"/>
        </w:rPr>
        <w:t>б</w:t>
      </w:r>
      <w:r w:rsidR="00AF085A" w:rsidRPr="007712F7">
        <w:rPr>
          <w:rFonts w:ascii="Times New Roman" w:eastAsia="Calibri" w:hAnsi="Times New Roman" w:cs="Times New Roman"/>
          <w:b/>
          <w:sz w:val="24"/>
          <w:szCs w:val="24"/>
        </w:rPr>
        <w:t>азовый уровень достижений</w:t>
      </w:r>
      <w:r w:rsidR="00AF085A" w:rsidRPr="007712F7">
        <w:rPr>
          <w:rFonts w:ascii="Times New Roman" w:eastAsia="Calibri" w:hAnsi="Times New Roman" w:cs="Times New Roman"/>
          <w:sz w:val="24"/>
          <w:szCs w:val="24"/>
        </w:rPr>
        <w:t xml:space="preserve"> — уровень,</w:t>
      </w:r>
      <w:r w:rsidRPr="007712F7">
        <w:rPr>
          <w:rFonts w:ascii="Times New Roman" w:eastAsia="Calibri" w:hAnsi="Times New Roman" w:cs="Times New Roman"/>
          <w:sz w:val="24"/>
          <w:szCs w:val="24"/>
        </w:rPr>
        <w:t xml:space="preserve"> который демонстрирует освоение </w:t>
      </w:r>
      <w:r w:rsidR="00AF085A" w:rsidRPr="007712F7">
        <w:rPr>
          <w:rFonts w:ascii="Times New Roman" w:eastAsia="Calibri" w:hAnsi="Times New Roman" w:cs="Times New Roman"/>
          <w:sz w:val="24"/>
          <w:szCs w:val="24"/>
        </w:rPr>
        <w:t>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w:t>
      </w:r>
      <w:r w:rsidRPr="007712F7">
        <w:rPr>
          <w:rFonts w:ascii="Times New Roman" w:eastAsia="Calibri" w:hAnsi="Times New Roman" w:cs="Times New Roman"/>
          <w:b/>
          <w:sz w:val="24"/>
          <w:szCs w:val="24"/>
        </w:rPr>
        <w:t xml:space="preserve"> превышающие </w:t>
      </w:r>
      <w:r w:rsidR="00D97C4E" w:rsidRPr="007712F7">
        <w:rPr>
          <w:rFonts w:ascii="Times New Roman" w:eastAsia="Calibri" w:hAnsi="Times New Roman" w:cs="Times New Roman"/>
          <w:b/>
          <w:sz w:val="24"/>
          <w:szCs w:val="24"/>
        </w:rPr>
        <w:t xml:space="preserve"> </w:t>
      </w:r>
      <w:proofErr w:type="gramStart"/>
      <w:r w:rsidRPr="007712F7">
        <w:rPr>
          <w:rFonts w:ascii="Times New Roman" w:eastAsia="Calibri" w:hAnsi="Times New Roman" w:cs="Times New Roman"/>
          <w:b/>
          <w:sz w:val="24"/>
          <w:szCs w:val="24"/>
        </w:rPr>
        <w:t>базовый</w:t>
      </w:r>
      <w:proofErr w:type="gramEnd"/>
      <w:r w:rsidRPr="007712F7">
        <w:rPr>
          <w:rFonts w:ascii="Times New Roman" w:eastAsia="Calibri" w:hAnsi="Times New Roman" w:cs="Times New Roman"/>
          <w:sz w:val="24"/>
          <w:szCs w:val="24"/>
        </w:rPr>
        <w:t>:</w:t>
      </w:r>
    </w:p>
    <w:p w:rsidR="00AF085A" w:rsidRPr="007712F7" w:rsidRDefault="00AF085A" w:rsidP="007712F7">
      <w:pPr>
        <w:spacing w:line="276" w:lineRule="auto"/>
        <w:ind w:firstLine="454"/>
        <w:jc w:val="both"/>
        <w:rPr>
          <w:rFonts w:ascii="Times New Roman" w:eastAsia="Calibri" w:hAnsi="Times New Roman" w:cs="Times New Roman"/>
          <w:sz w:val="24"/>
          <w:szCs w:val="24"/>
          <w:lang w:eastAsia="en-US"/>
        </w:rPr>
      </w:pPr>
      <w:r w:rsidRPr="007712F7">
        <w:rPr>
          <w:rFonts w:ascii="Times New Roman" w:eastAsia="Calibri" w:hAnsi="Times New Roman" w:cs="Times New Roman"/>
          <w:iCs/>
          <w:sz w:val="24"/>
          <w:szCs w:val="24"/>
          <w:lang w:eastAsia="en-US"/>
        </w:rPr>
        <w:t>• </w:t>
      </w:r>
      <w:r w:rsidRPr="007712F7">
        <w:rPr>
          <w:rFonts w:ascii="Times New Roman" w:eastAsia="Calibri" w:hAnsi="Times New Roman" w:cs="Times New Roman"/>
          <w:b/>
          <w:sz w:val="24"/>
          <w:szCs w:val="24"/>
          <w:lang w:eastAsia="en-US"/>
        </w:rPr>
        <w:t>повышенный</w:t>
      </w:r>
      <w:r w:rsidRPr="007712F7">
        <w:rPr>
          <w:rFonts w:ascii="Times New Roman" w:eastAsia="Calibri" w:hAnsi="Times New Roman" w:cs="Times New Roman"/>
          <w:sz w:val="24"/>
          <w:szCs w:val="24"/>
          <w:lang w:eastAsia="en-US"/>
        </w:rPr>
        <w:t xml:space="preserve"> </w:t>
      </w:r>
      <w:r w:rsidRPr="007712F7">
        <w:rPr>
          <w:rFonts w:ascii="Times New Roman" w:eastAsia="Calibri" w:hAnsi="Times New Roman" w:cs="Times New Roman"/>
          <w:b/>
          <w:sz w:val="24"/>
          <w:szCs w:val="24"/>
          <w:lang w:eastAsia="en-US"/>
        </w:rPr>
        <w:t>уровень</w:t>
      </w:r>
      <w:r w:rsidRPr="007712F7">
        <w:rPr>
          <w:rFonts w:ascii="Times New Roman" w:eastAsia="Calibri" w:hAnsi="Times New Roman" w:cs="Times New Roman"/>
          <w:sz w:val="24"/>
          <w:szCs w:val="24"/>
          <w:lang w:eastAsia="en-US"/>
        </w:rPr>
        <w:t xml:space="preserve"> достижения планируемых результатов, оценка «хорошо» (отметка «4»);</w:t>
      </w:r>
    </w:p>
    <w:p w:rsidR="00AF085A" w:rsidRPr="007712F7" w:rsidRDefault="00AF085A" w:rsidP="007712F7">
      <w:pPr>
        <w:spacing w:line="276" w:lineRule="auto"/>
        <w:ind w:firstLine="454"/>
        <w:jc w:val="both"/>
        <w:rPr>
          <w:rFonts w:ascii="Times New Roman" w:eastAsia="Calibri" w:hAnsi="Times New Roman" w:cs="Times New Roman"/>
          <w:sz w:val="24"/>
          <w:szCs w:val="24"/>
          <w:lang w:eastAsia="en-US"/>
        </w:rPr>
      </w:pPr>
      <w:r w:rsidRPr="007712F7">
        <w:rPr>
          <w:rFonts w:ascii="Times New Roman" w:eastAsia="Calibri" w:hAnsi="Times New Roman" w:cs="Times New Roman"/>
          <w:iCs/>
          <w:sz w:val="24"/>
          <w:szCs w:val="24"/>
          <w:lang w:eastAsia="en-US"/>
        </w:rPr>
        <w:t>• </w:t>
      </w:r>
      <w:r w:rsidRPr="007712F7">
        <w:rPr>
          <w:rFonts w:ascii="Times New Roman" w:eastAsia="Calibri" w:hAnsi="Times New Roman" w:cs="Times New Roman"/>
          <w:b/>
          <w:sz w:val="24"/>
          <w:szCs w:val="24"/>
          <w:lang w:eastAsia="en-US"/>
        </w:rPr>
        <w:t xml:space="preserve">высокий уровень </w:t>
      </w:r>
      <w:r w:rsidRPr="007712F7">
        <w:rPr>
          <w:rFonts w:ascii="Times New Roman" w:eastAsia="Calibri" w:hAnsi="Times New Roman" w:cs="Times New Roman"/>
          <w:sz w:val="24"/>
          <w:szCs w:val="24"/>
          <w:lang w:eastAsia="en-US"/>
        </w:rPr>
        <w:t>достижения планируемых результатов, оценка «отлично» (отметка «5»).</w:t>
      </w:r>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lastRenderedPageBreak/>
        <w:t xml:space="preserve">Для описания подготовки учащихся, уровень достижений которых </w:t>
      </w:r>
      <w:r w:rsidRPr="007712F7">
        <w:rPr>
          <w:rFonts w:ascii="Times New Roman" w:eastAsia="Calibri" w:hAnsi="Times New Roman" w:cs="Times New Roman"/>
          <w:b/>
          <w:sz w:val="24"/>
          <w:szCs w:val="24"/>
        </w:rPr>
        <w:t>ниже базового</w:t>
      </w:r>
      <w:r w:rsidR="00D97C4E" w:rsidRPr="007712F7">
        <w:rPr>
          <w:rFonts w:ascii="Times New Roman" w:eastAsia="Calibri" w:hAnsi="Times New Roman" w:cs="Times New Roman"/>
          <w:sz w:val="24"/>
          <w:szCs w:val="24"/>
        </w:rPr>
        <w:t>,  выделяется:</w:t>
      </w:r>
    </w:p>
    <w:p w:rsidR="00AF085A" w:rsidRPr="007712F7" w:rsidRDefault="00AF085A" w:rsidP="007712F7">
      <w:pPr>
        <w:spacing w:line="276" w:lineRule="auto"/>
        <w:ind w:firstLine="454"/>
        <w:jc w:val="both"/>
        <w:rPr>
          <w:rFonts w:ascii="Times New Roman" w:eastAsia="Calibri" w:hAnsi="Times New Roman" w:cs="Times New Roman"/>
          <w:sz w:val="24"/>
          <w:szCs w:val="24"/>
          <w:lang w:eastAsia="en-US"/>
        </w:rPr>
      </w:pPr>
      <w:r w:rsidRPr="007712F7">
        <w:rPr>
          <w:rFonts w:ascii="Times New Roman" w:eastAsia="Calibri" w:hAnsi="Times New Roman" w:cs="Times New Roman"/>
          <w:iCs/>
          <w:sz w:val="24"/>
          <w:szCs w:val="24"/>
          <w:lang w:eastAsia="en-US"/>
        </w:rPr>
        <w:t>• </w:t>
      </w:r>
      <w:r w:rsidRPr="007712F7">
        <w:rPr>
          <w:rFonts w:ascii="Times New Roman" w:eastAsia="Calibri" w:hAnsi="Times New Roman" w:cs="Times New Roman"/>
          <w:b/>
          <w:sz w:val="24"/>
          <w:szCs w:val="24"/>
          <w:lang w:eastAsia="en-US"/>
        </w:rPr>
        <w:t>пониженный уровень</w:t>
      </w:r>
      <w:r w:rsidRPr="007712F7">
        <w:rPr>
          <w:rFonts w:ascii="Times New Roman" w:eastAsia="Calibri" w:hAnsi="Times New Roman" w:cs="Times New Roman"/>
          <w:sz w:val="24"/>
          <w:szCs w:val="24"/>
          <w:lang w:eastAsia="en-US"/>
        </w:rPr>
        <w:t xml:space="preserve"> достижений, оценка «неудовлетворительно» (отметка «2»);</w:t>
      </w:r>
      <w:r w:rsidRPr="007712F7">
        <w:rPr>
          <w:rFonts w:ascii="Times New Roman" w:eastAsia="Calibri" w:hAnsi="Times New Roman" w:cs="Times New Roman"/>
          <w:sz w:val="24"/>
          <w:szCs w:val="24"/>
        </w:rPr>
        <w:t xml:space="preserve"> </w:t>
      </w:r>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xml:space="preserve">Как правило, </w:t>
      </w:r>
      <w:r w:rsidRPr="007712F7">
        <w:rPr>
          <w:rFonts w:ascii="Times New Roman" w:eastAsia="Calibri" w:hAnsi="Times New Roman" w:cs="Times New Roman"/>
          <w:b/>
          <w:sz w:val="24"/>
          <w:szCs w:val="24"/>
        </w:rPr>
        <w:t>пониженный уровень</w:t>
      </w:r>
      <w:r w:rsidRPr="007712F7">
        <w:rPr>
          <w:rFonts w:ascii="Times New Roman" w:eastAsia="Calibri" w:hAnsi="Times New Roman" w:cs="Times New Roman"/>
          <w:sz w:val="24"/>
          <w:szCs w:val="24"/>
        </w:rPr>
        <w:t xml:space="preserve"> достижений свидетельствует об отсутствии систематической базовой подготовки, о том, что </w:t>
      </w:r>
      <w:proofErr w:type="gramStart"/>
      <w:r w:rsidRPr="007712F7">
        <w:rPr>
          <w:rFonts w:ascii="Times New Roman" w:eastAsia="Calibri" w:hAnsi="Times New Roman" w:cs="Times New Roman"/>
          <w:sz w:val="24"/>
          <w:szCs w:val="24"/>
        </w:rPr>
        <w:t>обучающимися</w:t>
      </w:r>
      <w:proofErr w:type="gramEnd"/>
      <w:r w:rsidRPr="007712F7">
        <w:rPr>
          <w:rFonts w:ascii="Times New Roman" w:eastAsia="Calibri" w:hAnsi="Times New Roman" w:cs="Times New Roman"/>
          <w:sz w:val="24"/>
          <w:szCs w:val="24"/>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AF085A" w:rsidRPr="007712F7" w:rsidRDefault="00AF085A" w:rsidP="007712F7">
      <w:pPr>
        <w:spacing w:line="276" w:lineRule="auto"/>
        <w:ind w:firstLine="454"/>
        <w:jc w:val="center"/>
        <w:outlineLvl w:val="0"/>
        <w:rPr>
          <w:rFonts w:ascii="Times New Roman" w:eastAsia="Calibri" w:hAnsi="Times New Roman" w:cs="Times New Roman"/>
          <w:b/>
          <w:sz w:val="24"/>
          <w:szCs w:val="24"/>
        </w:rPr>
      </w:pPr>
      <w:r w:rsidRPr="007712F7">
        <w:rPr>
          <w:rFonts w:ascii="Times New Roman" w:eastAsia="Calibri" w:hAnsi="Times New Roman" w:cs="Times New Roman"/>
          <w:b/>
          <w:sz w:val="24"/>
          <w:szCs w:val="24"/>
        </w:rPr>
        <w:t xml:space="preserve">Система внутришкольного мониторинга образовательных достижений. </w:t>
      </w:r>
    </w:p>
    <w:p w:rsidR="00AF085A" w:rsidRPr="007712F7" w:rsidRDefault="00AF085A" w:rsidP="007712F7">
      <w:pPr>
        <w:spacing w:line="276" w:lineRule="auto"/>
        <w:ind w:firstLine="454"/>
        <w:jc w:val="both"/>
        <w:rPr>
          <w:rFonts w:ascii="Times New Roman" w:hAnsi="Times New Roman" w:cs="Times New Roman"/>
          <w:sz w:val="24"/>
          <w:szCs w:val="24"/>
        </w:rPr>
      </w:pPr>
      <w:r w:rsidRPr="007712F7">
        <w:rPr>
          <w:rFonts w:ascii="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w:t>
      </w:r>
    </w:p>
    <w:p w:rsidR="00AF085A" w:rsidRDefault="00AF085A"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Внутришкольный мониторинг образовательных достижений ведётся каждым учителем-предметником и фиксируется с помощью классных журналов, журналов спецкурсов и консультаций, журнала классных часов, дневников учащихся. Учащиеся и родители фиксируют образовательные достижения в Портфолио ученика.</w:t>
      </w:r>
    </w:p>
    <w:p w:rsidR="00AF085A" w:rsidRPr="007712F7" w:rsidRDefault="00AF085A" w:rsidP="00AE6CB4">
      <w:pPr>
        <w:spacing w:line="276" w:lineRule="auto"/>
        <w:jc w:val="both"/>
        <w:rPr>
          <w:rFonts w:ascii="Times New Roman" w:eastAsia="Calibri" w:hAnsi="Times New Roman" w:cs="Times New Roman"/>
          <w:sz w:val="24"/>
          <w:szCs w:val="24"/>
        </w:rPr>
      </w:pPr>
    </w:p>
    <w:p w:rsidR="00AF085A" w:rsidRPr="007712F7" w:rsidRDefault="00AF085A" w:rsidP="007712F7">
      <w:pPr>
        <w:spacing w:line="276" w:lineRule="auto"/>
        <w:ind w:firstLine="454"/>
        <w:jc w:val="center"/>
        <w:outlineLvl w:val="0"/>
        <w:rPr>
          <w:rFonts w:ascii="Times New Roman" w:eastAsia="Calibri" w:hAnsi="Times New Roman" w:cs="Times New Roman"/>
          <w:b/>
          <w:sz w:val="24"/>
          <w:szCs w:val="24"/>
        </w:rPr>
      </w:pPr>
      <w:r w:rsidRPr="007712F7">
        <w:rPr>
          <w:rFonts w:ascii="Times New Roman" w:eastAsia="Calibri" w:hAnsi="Times New Roman" w:cs="Times New Roman"/>
          <w:b/>
          <w:sz w:val="24"/>
          <w:szCs w:val="24"/>
        </w:rPr>
        <w:t>Итоговая оценка выпускника и её использование при завершении среднего (полного) общего образования</w:t>
      </w:r>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Итоговая оценка выпускника формируется на основе:</w:t>
      </w:r>
    </w:p>
    <w:p w:rsidR="00AF085A" w:rsidRPr="007712F7" w:rsidRDefault="00AF085A" w:rsidP="007712F7">
      <w:pPr>
        <w:spacing w:line="276" w:lineRule="auto"/>
        <w:ind w:firstLine="454"/>
        <w:jc w:val="both"/>
        <w:rPr>
          <w:rFonts w:ascii="Times New Roman" w:eastAsia="Calibri" w:hAnsi="Times New Roman" w:cs="Times New Roman"/>
          <w:sz w:val="24"/>
          <w:szCs w:val="24"/>
          <w:lang w:eastAsia="en-US"/>
        </w:rPr>
      </w:pPr>
      <w:r w:rsidRPr="007712F7">
        <w:rPr>
          <w:rFonts w:ascii="Times New Roman" w:eastAsia="Calibri" w:hAnsi="Times New Roman" w:cs="Times New Roman"/>
          <w:iCs/>
          <w:sz w:val="24"/>
          <w:szCs w:val="24"/>
          <w:lang w:eastAsia="en-US"/>
        </w:rPr>
        <w:t>• </w:t>
      </w:r>
      <w:r w:rsidRPr="007712F7">
        <w:rPr>
          <w:rFonts w:ascii="Times New Roman" w:eastAsia="Calibri" w:hAnsi="Times New Roman" w:cs="Times New Roman"/>
          <w:sz w:val="24"/>
          <w:szCs w:val="24"/>
          <w:lang w:eastAsia="en-US"/>
        </w:rPr>
        <w:t>результатов внутришкольного мониторинга образовательных достижений по всем предметам, зафиксированных в журнале, в том числе за промежуточные и итоговые  работы на межпредметной основе;</w:t>
      </w:r>
    </w:p>
    <w:p w:rsidR="00AF085A" w:rsidRPr="007712F7" w:rsidRDefault="00AF085A" w:rsidP="00692F95">
      <w:pPr>
        <w:spacing w:line="276" w:lineRule="auto"/>
        <w:ind w:firstLine="454"/>
        <w:jc w:val="both"/>
        <w:rPr>
          <w:rFonts w:ascii="Times New Roman" w:eastAsia="Calibri" w:hAnsi="Times New Roman" w:cs="Times New Roman"/>
          <w:sz w:val="24"/>
          <w:szCs w:val="24"/>
          <w:lang w:eastAsia="en-US"/>
        </w:rPr>
      </w:pPr>
      <w:r w:rsidRPr="007712F7">
        <w:rPr>
          <w:rFonts w:ascii="Times New Roman" w:eastAsia="Calibri" w:hAnsi="Times New Roman" w:cs="Times New Roman"/>
          <w:iCs/>
          <w:sz w:val="24"/>
          <w:szCs w:val="24"/>
          <w:lang w:eastAsia="en-US"/>
        </w:rPr>
        <w:t>• </w:t>
      </w:r>
      <w:r w:rsidRPr="007712F7">
        <w:rPr>
          <w:rFonts w:ascii="Times New Roman" w:eastAsia="Calibri" w:hAnsi="Times New Roman" w:cs="Times New Roman"/>
          <w:sz w:val="24"/>
          <w:szCs w:val="24"/>
          <w:lang w:eastAsia="en-US"/>
        </w:rPr>
        <w:t>оценок за выполнение итоговых работ по всем учебным предметам;</w:t>
      </w:r>
    </w:p>
    <w:p w:rsidR="00AF085A" w:rsidRPr="007712F7" w:rsidRDefault="00AF085A" w:rsidP="007712F7">
      <w:pPr>
        <w:spacing w:line="276" w:lineRule="auto"/>
        <w:ind w:firstLine="454"/>
        <w:jc w:val="both"/>
        <w:rPr>
          <w:rFonts w:ascii="Times New Roman" w:eastAsia="Calibri" w:hAnsi="Times New Roman" w:cs="Times New Roman"/>
          <w:sz w:val="24"/>
          <w:szCs w:val="24"/>
          <w:lang w:eastAsia="en-US"/>
        </w:rPr>
      </w:pPr>
      <w:r w:rsidRPr="007712F7">
        <w:rPr>
          <w:rFonts w:ascii="Times New Roman" w:eastAsia="Calibri" w:hAnsi="Times New Roman" w:cs="Times New Roman"/>
          <w:iCs/>
          <w:sz w:val="24"/>
          <w:szCs w:val="24"/>
          <w:lang w:eastAsia="en-US"/>
        </w:rPr>
        <w:t>• </w:t>
      </w:r>
      <w:r w:rsidRPr="007712F7">
        <w:rPr>
          <w:rFonts w:ascii="Times New Roman" w:eastAsia="Calibri" w:hAnsi="Times New Roman" w:cs="Times New Roman"/>
          <w:sz w:val="24"/>
          <w:szCs w:val="24"/>
          <w:lang w:eastAsia="en-US"/>
        </w:rPr>
        <w:t>оценок за работы, выносимые на государственную итоговую аттестацию.</w:t>
      </w:r>
    </w:p>
    <w:p w:rsidR="00AF085A" w:rsidRPr="007712F7"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AF085A" w:rsidRDefault="00AF085A"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(полного) общего образования и выдачи документа государственного образца об уровне образования — аттестата о среднем (полном) общем образовании.</w:t>
      </w:r>
    </w:p>
    <w:p w:rsidR="000154B5" w:rsidRPr="007712F7" w:rsidRDefault="000154B5" w:rsidP="007712F7">
      <w:pPr>
        <w:spacing w:line="276" w:lineRule="auto"/>
        <w:ind w:firstLine="454"/>
        <w:jc w:val="both"/>
        <w:rPr>
          <w:rFonts w:ascii="Times New Roman" w:eastAsia="Calibri" w:hAnsi="Times New Roman" w:cs="Times New Roman"/>
          <w:b/>
          <w:sz w:val="24"/>
          <w:szCs w:val="24"/>
        </w:rPr>
      </w:pPr>
    </w:p>
    <w:p w:rsidR="00AF085A" w:rsidRPr="007712F7" w:rsidRDefault="00AF085A" w:rsidP="007712F7">
      <w:pPr>
        <w:pStyle w:val="afe"/>
        <w:spacing w:line="276" w:lineRule="auto"/>
        <w:outlineLvl w:val="0"/>
        <w:rPr>
          <w:rFonts w:ascii="Times New Roman" w:hAnsi="Times New Roman"/>
          <w:sz w:val="24"/>
          <w:szCs w:val="24"/>
        </w:rPr>
      </w:pPr>
    </w:p>
    <w:p w:rsidR="003519A5" w:rsidRPr="007712F7" w:rsidRDefault="003519A5" w:rsidP="007712F7">
      <w:pPr>
        <w:pStyle w:val="afe"/>
        <w:spacing w:line="276" w:lineRule="auto"/>
        <w:jc w:val="center"/>
        <w:outlineLvl w:val="0"/>
        <w:rPr>
          <w:rFonts w:ascii="Times New Roman" w:hAnsi="Times New Roman"/>
          <w:b/>
          <w:sz w:val="24"/>
          <w:szCs w:val="24"/>
        </w:rPr>
      </w:pPr>
      <w:r w:rsidRPr="007712F7">
        <w:rPr>
          <w:rFonts w:ascii="Times New Roman" w:hAnsi="Times New Roman"/>
          <w:b/>
          <w:sz w:val="24"/>
          <w:szCs w:val="24"/>
        </w:rPr>
        <w:t>Мониторинг школьного образования</w:t>
      </w:r>
    </w:p>
    <w:p w:rsidR="00AF085A" w:rsidRPr="007712F7" w:rsidRDefault="003519A5" w:rsidP="007712F7">
      <w:pPr>
        <w:pStyle w:val="afe"/>
        <w:spacing w:line="276" w:lineRule="auto"/>
        <w:rPr>
          <w:rFonts w:ascii="Times New Roman" w:hAnsi="Times New Roman"/>
          <w:sz w:val="24"/>
          <w:szCs w:val="24"/>
        </w:rPr>
      </w:pPr>
      <w:r w:rsidRPr="00AE6CB4">
        <w:rPr>
          <w:rFonts w:ascii="Times New Roman" w:hAnsi="Times New Roman"/>
          <w:color w:val="FF0000"/>
          <w:sz w:val="24"/>
          <w:szCs w:val="24"/>
        </w:rPr>
        <w:t>Цель мониторинга –</w:t>
      </w:r>
      <w:r w:rsidRPr="007712F7">
        <w:rPr>
          <w:rFonts w:ascii="Times New Roman" w:hAnsi="Times New Roman"/>
          <w:sz w:val="24"/>
          <w:szCs w:val="24"/>
        </w:rPr>
        <w:t xml:space="preserve"> получение информации о качестве обучения, воспитания и развития учащихся.</w:t>
      </w:r>
    </w:p>
    <w:p w:rsidR="003519A5" w:rsidRPr="007712F7" w:rsidRDefault="003519A5" w:rsidP="007712F7">
      <w:pPr>
        <w:pStyle w:val="afe"/>
        <w:spacing w:line="276" w:lineRule="auto"/>
        <w:jc w:val="center"/>
        <w:rPr>
          <w:rFonts w:ascii="Times New Roman" w:hAnsi="Times New Roman"/>
          <w:sz w:val="24"/>
          <w:szCs w:val="24"/>
        </w:rPr>
      </w:pPr>
      <w:r w:rsidRPr="007712F7">
        <w:rPr>
          <w:rFonts w:ascii="Times New Roman" w:hAnsi="Times New Roman"/>
          <w:sz w:val="24"/>
          <w:szCs w:val="24"/>
        </w:rPr>
        <w:t>Инструментарий мо</w:t>
      </w:r>
      <w:r w:rsidR="00D97C4E" w:rsidRPr="007712F7">
        <w:rPr>
          <w:rFonts w:ascii="Times New Roman" w:hAnsi="Times New Roman"/>
          <w:sz w:val="24"/>
          <w:szCs w:val="24"/>
        </w:rPr>
        <w:t>ниторинга:</w:t>
      </w:r>
    </w:p>
    <w:p w:rsidR="003519A5" w:rsidRPr="007712F7" w:rsidRDefault="00D97C4E" w:rsidP="007712F7">
      <w:pPr>
        <w:pStyle w:val="afe"/>
        <w:spacing w:line="276" w:lineRule="auto"/>
        <w:ind w:left="708"/>
        <w:rPr>
          <w:rFonts w:ascii="Times New Roman" w:hAnsi="Times New Roman"/>
          <w:sz w:val="24"/>
          <w:szCs w:val="24"/>
        </w:rPr>
      </w:pPr>
      <w:r w:rsidRPr="007712F7">
        <w:rPr>
          <w:rFonts w:ascii="Times New Roman" w:hAnsi="Times New Roman"/>
          <w:sz w:val="24"/>
          <w:szCs w:val="24"/>
        </w:rPr>
        <w:t>1.п</w:t>
      </w:r>
      <w:r w:rsidR="003519A5" w:rsidRPr="007712F7">
        <w:rPr>
          <w:rFonts w:ascii="Times New Roman" w:hAnsi="Times New Roman"/>
          <w:sz w:val="24"/>
          <w:szCs w:val="24"/>
        </w:rPr>
        <w:t>роведение всестороннего педагогического анализа качества организуемого педагогами образовательного процесса в школе и получение образовательных результатов.</w:t>
      </w:r>
    </w:p>
    <w:p w:rsidR="003519A5" w:rsidRPr="007712F7" w:rsidRDefault="00D97C4E" w:rsidP="007712F7">
      <w:pPr>
        <w:pStyle w:val="afe"/>
        <w:spacing w:line="276" w:lineRule="auto"/>
        <w:ind w:left="708"/>
        <w:rPr>
          <w:rFonts w:ascii="Times New Roman" w:hAnsi="Times New Roman"/>
          <w:sz w:val="24"/>
          <w:szCs w:val="24"/>
        </w:rPr>
      </w:pPr>
      <w:r w:rsidRPr="007712F7">
        <w:rPr>
          <w:rFonts w:ascii="Times New Roman" w:hAnsi="Times New Roman"/>
          <w:sz w:val="24"/>
          <w:szCs w:val="24"/>
        </w:rPr>
        <w:t>2.в</w:t>
      </w:r>
      <w:r w:rsidR="003519A5" w:rsidRPr="007712F7">
        <w:rPr>
          <w:rFonts w:ascii="Times New Roman" w:hAnsi="Times New Roman"/>
          <w:sz w:val="24"/>
          <w:szCs w:val="24"/>
        </w:rPr>
        <w:t>ыявление проблем школы и организация совместного с учителями поиска необходимых путей их разрешения.</w:t>
      </w:r>
    </w:p>
    <w:p w:rsidR="003519A5" w:rsidRPr="007712F7" w:rsidRDefault="00D97C4E" w:rsidP="007712F7">
      <w:pPr>
        <w:pStyle w:val="afe"/>
        <w:spacing w:line="276" w:lineRule="auto"/>
        <w:ind w:left="708"/>
        <w:rPr>
          <w:rFonts w:ascii="Times New Roman" w:hAnsi="Times New Roman"/>
          <w:sz w:val="24"/>
          <w:szCs w:val="24"/>
        </w:rPr>
      </w:pPr>
      <w:r w:rsidRPr="007712F7">
        <w:rPr>
          <w:rFonts w:ascii="Times New Roman" w:hAnsi="Times New Roman"/>
          <w:sz w:val="24"/>
          <w:szCs w:val="24"/>
        </w:rPr>
        <w:lastRenderedPageBreak/>
        <w:t>3.о</w:t>
      </w:r>
      <w:r w:rsidR="003519A5" w:rsidRPr="007712F7">
        <w:rPr>
          <w:rFonts w:ascii="Times New Roman" w:hAnsi="Times New Roman"/>
          <w:sz w:val="24"/>
          <w:szCs w:val="24"/>
        </w:rPr>
        <w:t>бобщение и распространение внутри школы педагогического опыта учителей школы, совместный поиск педколлективом получения высоких педагогических результатов.</w:t>
      </w:r>
    </w:p>
    <w:p w:rsidR="003519A5" w:rsidRPr="007712F7" w:rsidRDefault="003519A5" w:rsidP="007712F7">
      <w:pPr>
        <w:pStyle w:val="afe"/>
        <w:spacing w:line="276" w:lineRule="auto"/>
        <w:jc w:val="center"/>
        <w:rPr>
          <w:rFonts w:ascii="Times New Roman" w:hAnsi="Times New Roman"/>
          <w:sz w:val="24"/>
          <w:szCs w:val="24"/>
        </w:rPr>
      </w:pPr>
      <w:r w:rsidRPr="007712F7">
        <w:rPr>
          <w:rFonts w:ascii="Times New Roman" w:hAnsi="Times New Roman"/>
          <w:sz w:val="24"/>
          <w:szCs w:val="24"/>
        </w:rPr>
        <w:t>Этапы мониторинга.</w:t>
      </w:r>
    </w:p>
    <w:p w:rsidR="003519A5" w:rsidRPr="007712F7" w:rsidRDefault="003519A5" w:rsidP="007712F7">
      <w:pPr>
        <w:pStyle w:val="afe"/>
        <w:spacing w:line="276" w:lineRule="auto"/>
        <w:rPr>
          <w:rFonts w:ascii="Times New Roman" w:hAnsi="Times New Roman"/>
          <w:sz w:val="24"/>
          <w:szCs w:val="24"/>
        </w:rPr>
      </w:pPr>
      <w:r w:rsidRPr="007712F7">
        <w:rPr>
          <w:rFonts w:ascii="Times New Roman" w:hAnsi="Times New Roman"/>
          <w:sz w:val="24"/>
          <w:szCs w:val="24"/>
        </w:rPr>
        <w:t>Создание системы управления базами данных методик обследований – наблюдений и результатами полученных по этим методикам.</w:t>
      </w:r>
    </w:p>
    <w:p w:rsidR="003519A5" w:rsidRPr="007712F7" w:rsidRDefault="003519A5" w:rsidP="007712F7">
      <w:pPr>
        <w:pStyle w:val="afe"/>
        <w:spacing w:line="276" w:lineRule="auto"/>
        <w:ind w:left="708"/>
        <w:rPr>
          <w:rFonts w:ascii="Times New Roman" w:hAnsi="Times New Roman"/>
          <w:sz w:val="24"/>
          <w:szCs w:val="24"/>
        </w:rPr>
      </w:pPr>
      <w:r w:rsidRPr="007712F7">
        <w:rPr>
          <w:rFonts w:ascii="Times New Roman" w:hAnsi="Times New Roman"/>
          <w:sz w:val="24"/>
          <w:szCs w:val="24"/>
        </w:rPr>
        <w:t>1.Создание системы оценки и выдачи рекомендаций по коррекции образовательного процесса.</w:t>
      </w:r>
    </w:p>
    <w:p w:rsidR="003519A5" w:rsidRPr="007712F7" w:rsidRDefault="003519A5" w:rsidP="007712F7">
      <w:pPr>
        <w:pStyle w:val="afe"/>
        <w:spacing w:line="276" w:lineRule="auto"/>
        <w:ind w:left="708"/>
        <w:rPr>
          <w:rFonts w:ascii="Times New Roman" w:hAnsi="Times New Roman"/>
          <w:sz w:val="24"/>
          <w:szCs w:val="24"/>
        </w:rPr>
      </w:pPr>
      <w:r w:rsidRPr="007712F7">
        <w:rPr>
          <w:rFonts w:ascii="Times New Roman" w:hAnsi="Times New Roman"/>
          <w:sz w:val="24"/>
          <w:szCs w:val="24"/>
        </w:rPr>
        <w:t>2.Обобщение и распределение внутри школы педагогического опыта учителей школы</w:t>
      </w:r>
      <w:r w:rsidR="00692E67" w:rsidRPr="007712F7">
        <w:rPr>
          <w:rFonts w:ascii="Times New Roman" w:hAnsi="Times New Roman"/>
          <w:sz w:val="24"/>
          <w:szCs w:val="24"/>
        </w:rPr>
        <w:t xml:space="preserve">, </w:t>
      </w:r>
      <w:r w:rsidRPr="007712F7">
        <w:rPr>
          <w:rFonts w:ascii="Times New Roman" w:hAnsi="Times New Roman"/>
          <w:sz w:val="24"/>
          <w:szCs w:val="24"/>
        </w:rPr>
        <w:t xml:space="preserve"> совместный поиск педагогическим коллективом получения высоких педагогических результатов.</w:t>
      </w:r>
    </w:p>
    <w:p w:rsidR="009F2229" w:rsidRPr="00AE6CB4" w:rsidRDefault="003519A5" w:rsidP="00782AF2">
      <w:pPr>
        <w:pStyle w:val="afe"/>
        <w:spacing w:line="276" w:lineRule="auto"/>
        <w:rPr>
          <w:rFonts w:ascii="Times New Roman" w:hAnsi="Times New Roman"/>
          <w:color w:val="FF0000"/>
          <w:sz w:val="24"/>
          <w:szCs w:val="24"/>
        </w:rPr>
      </w:pPr>
      <w:r w:rsidRPr="00AE6CB4">
        <w:rPr>
          <w:rFonts w:ascii="Times New Roman" w:hAnsi="Times New Roman"/>
          <w:color w:val="FF0000"/>
          <w:sz w:val="24"/>
          <w:szCs w:val="24"/>
        </w:rPr>
        <w:t>Результаты мониторинга – предназначены для принятия педагогических и управленческих решений по коррекции образовательного процесса.</w:t>
      </w:r>
    </w:p>
    <w:p w:rsidR="00AE6CB4" w:rsidRPr="00782AF2" w:rsidRDefault="00AE6CB4" w:rsidP="00782AF2">
      <w:pPr>
        <w:pStyle w:val="afe"/>
        <w:spacing w:line="276" w:lineRule="auto"/>
        <w:rPr>
          <w:rFonts w:ascii="Times New Roman" w:hAnsi="Times New Roman"/>
          <w:sz w:val="24"/>
          <w:szCs w:val="24"/>
        </w:rPr>
      </w:pPr>
    </w:p>
    <w:p w:rsidR="00CA49A9" w:rsidRPr="00AE6CB4" w:rsidRDefault="00980496" w:rsidP="007712F7">
      <w:pPr>
        <w:pStyle w:val="afa"/>
        <w:spacing w:line="276" w:lineRule="auto"/>
        <w:contextualSpacing/>
        <w:jc w:val="center"/>
        <w:rPr>
          <w:b/>
          <w:color w:val="7030A0"/>
          <w:sz w:val="24"/>
          <w:szCs w:val="24"/>
        </w:rPr>
      </w:pPr>
      <w:r w:rsidRPr="00AE6CB4">
        <w:rPr>
          <w:b/>
          <w:color w:val="7030A0"/>
          <w:sz w:val="24"/>
          <w:szCs w:val="24"/>
          <w:lang w:val="en-US"/>
        </w:rPr>
        <w:t>II</w:t>
      </w:r>
      <w:r w:rsidRPr="00AE6CB4">
        <w:rPr>
          <w:b/>
          <w:color w:val="7030A0"/>
          <w:sz w:val="24"/>
          <w:szCs w:val="24"/>
        </w:rPr>
        <w:t>. Содержательный раздел</w:t>
      </w:r>
    </w:p>
    <w:p w:rsidR="00980496" w:rsidRPr="007712F7" w:rsidRDefault="00980496" w:rsidP="007712F7">
      <w:pPr>
        <w:pStyle w:val="afa"/>
        <w:spacing w:line="276" w:lineRule="auto"/>
        <w:contextualSpacing/>
        <w:rPr>
          <w:rStyle w:val="dash0410005f0431005f0437005f0430005f0446005f0020005f0441005f043f005f0438005f0441005f043a005f0430005f005fchar1char1"/>
          <w:b/>
        </w:rPr>
      </w:pPr>
      <w:r w:rsidRPr="007712F7">
        <w:rPr>
          <w:b/>
          <w:sz w:val="24"/>
          <w:szCs w:val="24"/>
        </w:rPr>
        <w:t xml:space="preserve">2.1. ПРОГРАММА ФОРМИРОВАНИЯ УНИВЕРСАЛЬНЫХ УЧЕБНЫХ ДЕЙСТВИЙ </w:t>
      </w:r>
    </w:p>
    <w:p w:rsidR="00980496" w:rsidRPr="007712F7" w:rsidRDefault="00980496" w:rsidP="007712F7">
      <w:pPr>
        <w:pStyle w:val="afa"/>
        <w:spacing w:line="276" w:lineRule="auto"/>
        <w:contextualSpacing/>
        <w:rPr>
          <w:sz w:val="24"/>
          <w:szCs w:val="24"/>
        </w:rPr>
      </w:pPr>
      <w:r w:rsidRPr="007712F7">
        <w:rPr>
          <w:rStyle w:val="dash0410005f0431005f0437005f0430005f0446005f0020005f0441005f043f005f0438005f0441005f043a005f0430005f005fchar1char1"/>
          <w:bCs/>
        </w:rPr>
        <w:t xml:space="preserve">Программа формирования универсальных учебных действий у учащихся </w:t>
      </w:r>
      <w:r w:rsidRPr="007712F7">
        <w:rPr>
          <w:rStyle w:val="list005f0020paragraph005f005fchar1char1"/>
        </w:rPr>
        <w:t xml:space="preserve">направлена </w:t>
      </w:r>
      <w:proofErr w:type="gramStart"/>
      <w:r w:rsidRPr="007712F7">
        <w:rPr>
          <w:rStyle w:val="list005f0020paragraph005f005fchar1char1"/>
        </w:rPr>
        <w:t>на</w:t>
      </w:r>
      <w:proofErr w:type="gramEnd"/>
      <w:r w:rsidRPr="007712F7">
        <w:rPr>
          <w:rStyle w:val="list005f0020paragraph005f005fchar1char1"/>
        </w:rPr>
        <w:t>:</w:t>
      </w:r>
    </w:p>
    <w:p w:rsidR="00980496" w:rsidRPr="007712F7" w:rsidRDefault="00980496" w:rsidP="000C4763">
      <w:pPr>
        <w:pStyle w:val="afa"/>
        <w:numPr>
          <w:ilvl w:val="0"/>
          <w:numId w:val="100"/>
        </w:numPr>
        <w:spacing w:line="276" w:lineRule="auto"/>
        <w:contextualSpacing/>
        <w:rPr>
          <w:sz w:val="24"/>
          <w:szCs w:val="24"/>
        </w:rPr>
      </w:pPr>
      <w:r w:rsidRPr="007712F7">
        <w:rPr>
          <w:rStyle w:val="list005f0020paragraph005f005fchar1char1"/>
        </w:rPr>
        <w:t>реализацию требований Стандарта к личностным и метапредметным результатам освоения образовательной программы общего образования, системно-деятельностного подхода, развивающего потенциала общего образования;</w:t>
      </w:r>
    </w:p>
    <w:p w:rsidR="00980496" w:rsidRPr="007712F7" w:rsidRDefault="00980496" w:rsidP="000C4763">
      <w:pPr>
        <w:pStyle w:val="afa"/>
        <w:numPr>
          <w:ilvl w:val="0"/>
          <w:numId w:val="100"/>
        </w:numPr>
        <w:spacing w:line="276" w:lineRule="auto"/>
        <w:contextualSpacing/>
        <w:rPr>
          <w:sz w:val="24"/>
          <w:szCs w:val="24"/>
        </w:rPr>
      </w:pPr>
      <w:r w:rsidRPr="007712F7">
        <w:rPr>
          <w:rStyle w:val="dash041e005f0431005f044b005f0447005f043d005f044b005f0439char1"/>
        </w:rPr>
        <w:t xml:space="preserve">усвоение знаний и учебных действий </w:t>
      </w:r>
      <w:proofErr w:type="gramStart"/>
      <w:r w:rsidRPr="007712F7">
        <w:rPr>
          <w:rStyle w:val="dash041e005f0431005f044b005f0447005f043d005f044b005f0439char1"/>
        </w:rPr>
        <w:t>обучающимися</w:t>
      </w:r>
      <w:proofErr w:type="gramEnd"/>
      <w:r w:rsidRPr="007712F7">
        <w:rPr>
          <w:rStyle w:val="dash041e005f0431005f044b005f0447005f043d005f044b005f0439char1"/>
        </w:rPr>
        <w:t>,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980496" w:rsidRPr="007712F7" w:rsidRDefault="00980496" w:rsidP="000C4763">
      <w:pPr>
        <w:pStyle w:val="afa"/>
        <w:numPr>
          <w:ilvl w:val="0"/>
          <w:numId w:val="100"/>
        </w:numPr>
        <w:spacing w:line="276" w:lineRule="auto"/>
        <w:contextualSpacing/>
        <w:rPr>
          <w:sz w:val="24"/>
          <w:szCs w:val="24"/>
        </w:rPr>
      </w:pPr>
      <w:r w:rsidRPr="007712F7">
        <w:rPr>
          <w:rStyle w:val="dash041e005f0431005f044b005f0447005f043d005f044b005f0439char1"/>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rsidRPr="007712F7">
        <w:rPr>
          <w:rStyle w:val="dash041e005f0431005f044b005f0447005f043d005f044b005f0439char1"/>
        </w:rPr>
        <w:t>обучающимися</w:t>
      </w:r>
      <w:proofErr w:type="gramEnd"/>
      <w:r w:rsidRPr="007712F7">
        <w:rPr>
          <w:rStyle w:val="dash041e005f0431005f044b005f0447005f043d005f044b005f0439char1"/>
        </w:rPr>
        <w:t xml:space="preserve"> результатов исследования, предметного и метапредметного учебного проекта, направленного на решение научной, личностно и (или) социально значимой проблемы.</w:t>
      </w:r>
    </w:p>
    <w:p w:rsidR="00980496" w:rsidRPr="007712F7" w:rsidRDefault="00980496" w:rsidP="007712F7">
      <w:pPr>
        <w:pStyle w:val="afa"/>
        <w:spacing w:line="276" w:lineRule="auto"/>
        <w:contextualSpacing/>
        <w:jc w:val="center"/>
        <w:outlineLvl w:val="0"/>
        <w:rPr>
          <w:b/>
          <w:sz w:val="24"/>
          <w:szCs w:val="24"/>
        </w:rPr>
      </w:pPr>
      <w:r w:rsidRPr="007712F7">
        <w:rPr>
          <w:b/>
          <w:sz w:val="24"/>
          <w:szCs w:val="24"/>
        </w:rPr>
        <w:t>Универсальные учебные действия и социальный опыт</w:t>
      </w:r>
    </w:p>
    <w:p w:rsidR="00980496" w:rsidRPr="007712F7" w:rsidRDefault="00980496" w:rsidP="007712F7">
      <w:pPr>
        <w:pStyle w:val="afa"/>
        <w:spacing w:line="276" w:lineRule="auto"/>
        <w:contextualSpacing/>
        <w:jc w:val="center"/>
        <w:rPr>
          <w:b/>
          <w:sz w:val="24"/>
          <w:szCs w:val="24"/>
        </w:rPr>
      </w:pPr>
      <w:r w:rsidRPr="007712F7">
        <w:rPr>
          <w:b/>
          <w:sz w:val="24"/>
          <w:szCs w:val="24"/>
        </w:rPr>
        <w:t>как основы ключевых  компетентностей</w:t>
      </w:r>
    </w:p>
    <w:tbl>
      <w:tblPr>
        <w:tblW w:w="1072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94"/>
        <w:gridCol w:w="2835"/>
        <w:gridCol w:w="2552"/>
        <w:gridCol w:w="2643"/>
      </w:tblGrid>
      <w:tr w:rsidR="00980496" w:rsidRPr="00AE6CB4" w:rsidTr="000154B5">
        <w:tc>
          <w:tcPr>
            <w:tcW w:w="8081" w:type="dxa"/>
            <w:gridSpan w:val="3"/>
            <w:shd w:val="clear" w:color="auto" w:fill="FFFFFF"/>
          </w:tcPr>
          <w:p w:rsidR="00980496" w:rsidRPr="00AE6CB4" w:rsidRDefault="00980496" w:rsidP="00AE6CB4">
            <w:pPr>
              <w:pStyle w:val="afa"/>
              <w:spacing w:line="240" w:lineRule="auto"/>
              <w:ind w:firstLine="0"/>
              <w:contextualSpacing/>
              <w:jc w:val="center"/>
              <w:rPr>
                <w:b/>
                <w:sz w:val="20"/>
                <w:szCs w:val="20"/>
              </w:rPr>
            </w:pPr>
            <w:r w:rsidRPr="00AE6CB4">
              <w:rPr>
                <w:b/>
                <w:sz w:val="20"/>
                <w:szCs w:val="20"/>
              </w:rPr>
              <w:t>Универсальные учебные действия, лежащие в основании ключевых компетентностей:</w:t>
            </w:r>
          </w:p>
        </w:tc>
        <w:tc>
          <w:tcPr>
            <w:tcW w:w="2643" w:type="dxa"/>
            <w:vMerge w:val="restart"/>
            <w:shd w:val="clear" w:color="auto" w:fill="FFFFFF"/>
            <w:vAlign w:val="center"/>
          </w:tcPr>
          <w:p w:rsidR="00980496" w:rsidRPr="00AE6CB4" w:rsidRDefault="00980496" w:rsidP="00AE6CB4">
            <w:pPr>
              <w:pStyle w:val="afa"/>
              <w:spacing w:line="240" w:lineRule="auto"/>
              <w:ind w:firstLine="0"/>
              <w:contextualSpacing/>
              <w:rPr>
                <w:b/>
                <w:sz w:val="20"/>
                <w:szCs w:val="20"/>
              </w:rPr>
            </w:pPr>
            <w:r w:rsidRPr="00AE6CB4">
              <w:rPr>
                <w:b/>
                <w:sz w:val="20"/>
                <w:szCs w:val="20"/>
              </w:rPr>
              <w:t>Социальный  опыт</w:t>
            </w:r>
          </w:p>
        </w:tc>
      </w:tr>
      <w:tr w:rsidR="00980496" w:rsidRPr="00AE6CB4" w:rsidTr="000154B5">
        <w:tc>
          <w:tcPr>
            <w:tcW w:w="2694" w:type="dxa"/>
            <w:shd w:val="clear" w:color="auto" w:fill="FFFFFF"/>
          </w:tcPr>
          <w:p w:rsidR="00980496" w:rsidRPr="00AE6CB4" w:rsidRDefault="00980496" w:rsidP="00AE6CB4">
            <w:pPr>
              <w:pStyle w:val="afa"/>
              <w:spacing w:line="240" w:lineRule="auto"/>
              <w:ind w:firstLine="0"/>
              <w:contextualSpacing/>
              <w:rPr>
                <w:b/>
                <w:sz w:val="20"/>
                <w:szCs w:val="20"/>
              </w:rPr>
            </w:pPr>
            <w:r w:rsidRPr="00AE6CB4">
              <w:rPr>
                <w:b/>
                <w:sz w:val="20"/>
                <w:szCs w:val="20"/>
              </w:rPr>
              <w:t>Учебная (образовательная)</w:t>
            </w:r>
          </w:p>
          <w:p w:rsidR="00980496" w:rsidRPr="00AE6CB4" w:rsidRDefault="00980496" w:rsidP="00AE6CB4">
            <w:pPr>
              <w:pStyle w:val="afa"/>
              <w:spacing w:line="240" w:lineRule="auto"/>
              <w:ind w:firstLine="0"/>
              <w:contextualSpacing/>
              <w:rPr>
                <w:b/>
                <w:sz w:val="20"/>
                <w:szCs w:val="20"/>
              </w:rPr>
            </w:pPr>
            <w:r w:rsidRPr="00AE6CB4">
              <w:rPr>
                <w:b/>
                <w:sz w:val="20"/>
                <w:szCs w:val="20"/>
              </w:rPr>
              <w:t>компетентность</w:t>
            </w:r>
          </w:p>
        </w:tc>
        <w:tc>
          <w:tcPr>
            <w:tcW w:w="2835" w:type="dxa"/>
            <w:shd w:val="clear" w:color="auto" w:fill="FFFFFF"/>
          </w:tcPr>
          <w:p w:rsidR="00980496" w:rsidRPr="00AE6CB4" w:rsidRDefault="00980496" w:rsidP="00AE6CB4">
            <w:pPr>
              <w:pStyle w:val="afa"/>
              <w:spacing w:line="240" w:lineRule="auto"/>
              <w:ind w:firstLine="0"/>
              <w:contextualSpacing/>
              <w:rPr>
                <w:b/>
                <w:sz w:val="20"/>
                <w:szCs w:val="20"/>
              </w:rPr>
            </w:pPr>
            <w:r w:rsidRPr="00AE6CB4">
              <w:rPr>
                <w:b/>
                <w:sz w:val="20"/>
                <w:szCs w:val="20"/>
              </w:rPr>
              <w:t>Компетентность взаимодействия (коммуникации)</w:t>
            </w:r>
          </w:p>
        </w:tc>
        <w:tc>
          <w:tcPr>
            <w:tcW w:w="2552" w:type="dxa"/>
            <w:shd w:val="clear" w:color="auto" w:fill="FFFFFF"/>
          </w:tcPr>
          <w:p w:rsidR="00980496" w:rsidRPr="00AE6CB4" w:rsidRDefault="00980496" w:rsidP="00AE6CB4">
            <w:pPr>
              <w:pStyle w:val="afa"/>
              <w:spacing w:line="240" w:lineRule="auto"/>
              <w:ind w:firstLine="0"/>
              <w:contextualSpacing/>
              <w:rPr>
                <w:b/>
                <w:sz w:val="20"/>
                <w:szCs w:val="20"/>
              </w:rPr>
            </w:pPr>
            <w:r w:rsidRPr="00AE6CB4">
              <w:rPr>
                <w:b/>
                <w:sz w:val="20"/>
                <w:szCs w:val="20"/>
              </w:rPr>
              <w:t>Информационная компетентность</w:t>
            </w:r>
          </w:p>
        </w:tc>
        <w:tc>
          <w:tcPr>
            <w:tcW w:w="2643" w:type="dxa"/>
            <w:vMerge/>
            <w:shd w:val="clear" w:color="auto" w:fill="FFFFFF"/>
          </w:tcPr>
          <w:p w:rsidR="00980496" w:rsidRPr="00AE6CB4" w:rsidRDefault="00980496" w:rsidP="00AE6CB4">
            <w:pPr>
              <w:pStyle w:val="afa"/>
              <w:spacing w:line="240" w:lineRule="auto"/>
              <w:contextualSpacing/>
              <w:rPr>
                <w:b/>
                <w:sz w:val="20"/>
                <w:szCs w:val="20"/>
              </w:rPr>
            </w:pPr>
          </w:p>
        </w:tc>
      </w:tr>
      <w:tr w:rsidR="00980496" w:rsidRPr="00AE6CB4" w:rsidTr="000154B5">
        <w:tc>
          <w:tcPr>
            <w:tcW w:w="2694" w:type="dxa"/>
          </w:tcPr>
          <w:p w:rsidR="00980496" w:rsidRPr="00AE6CB4" w:rsidRDefault="00980496" w:rsidP="00AE6CB4">
            <w:pPr>
              <w:pStyle w:val="afa"/>
              <w:spacing w:line="240" w:lineRule="auto"/>
              <w:contextualSpacing/>
              <w:rPr>
                <w:b/>
                <w:sz w:val="20"/>
                <w:szCs w:val="20"/>
              </w:rPr>
            </w:pPr>
            <w:r w:rsidRPr="00AE6CB4">
              <w:rPr>
                <w:sz w:val="20"/>
                <w:szCs w:val="20"/>
              </w:rPr>
              <w:t xml:space="preserve">производить </w:t>
            </w:r>
            <w:proofErr w:type="gramStart"/>
            <w:r w:rsidRPr="00AE6CB4">
              <w:rPr>
                <w:sz w:val="20"/>
                <w:szCs w:val="20"/>
              </w:rPr>
              <w:t>контроль за</w:t>
            </w:r>
            <w:proofErr w:type="gramEnd"/>
            <w:r w:rsidRPr="00AE6CB4">
              <w:rPr>
                <w:sz w:val="20"/>
                <w:szCs w:val="20"/>
              </w:rPr>
              <w:t xml:space="preserve"> своими действиями и результатом по заданному образцу;</w:t>
            </w:r>
          </w:p>
          <w:p w:rsidR="00980496" w:rsidRPr="00AE6CB4" w:rsidRDefault="00980496" w:rsidP="00AE6CB4">
            <w:pPr>
              <w:pStyle w:val="afa"/>
              <w:spacing w:line="240" w:lineRule="auto"/>
              <w:contextualSpacing/>
              <w:rPr>
                <w:b/>
                <w:sz w:val="20"/>
                <w:szCs w:val="20"/>
              </w:rPr>
            </w:pPr>
            <w:r w:rsidRPr="00AE6CB4">
              <w:rPr>
                <w:sz w:val="20"/>
                <w:szCs w:val="20"/>
              </w:rPr>
              <w:t>производить самооценку и оценку  действий другого человека на основе заданных критериев (параметров);</w:t>
            </w:r>
          </w:p>
          <w:p w:rsidR="00980496" w:rsidRPr="00AE6CB4" w:rsidRDefault="00980496" w:rsidP="00AE6CB4">
            <w:pPr>
              <w:pStyle w:val="afa"/>
              <w:spacing w:line="240" w:lineRule="auto"/>
              <w:contextualSpacing/>
              <w:rPr>
                <w:b/>
                <w:sz w:val="20"/>
                <w:szCs w:val="20"/>
              </w:rPr>
            </w:pPr>
            <w:r w:rsidRPr="00AE6CB4">
              <w:rPr>
                <w:sz w:val="20"/>
                <w:szCs w:val="20"/>
              </w:rPr>
              <w:t>различать оценку личности от оценки действия;</w:t>
            </w:r>
          </w:p>
          <w:p w:rsidR="00980496" w:rsidRPr="00AE6CB4" w:rsidRDefault="00980496" w:rsidP="00AE6CB4">
            <w:pPr>
              <w:pStyle w:val="afa"/>
              <w:spacing w:line="240" w:lineRule="auto"/>
              <w:contextualSpacing/>
              <w:rPr>
                <w:b/>
                <w:sz w:val="20"/>
                <w:szCs w:val="20"/>
              </w:rPr>
            </w:pPr>
            <w:r w:rsidRPr="00AE6CB4">
              <w:rPr>
                <w:sz w:val="20"/>
                <w:szCs w:val="20"/>
              </w:rPr>
              <w:lastRenderedPageBreak/>
              <w:t>сопоставлять свою оценку с оценкой педагога и определять свои  предметные «дефициты»;</w:t>
            </w:r>
          </w:p>
          <w:p w:rsidR="00980496" w:rsidRPr="00AE6CB4" w:rsidRDefault="00980496" w:rsidP="00AE6CB4">
            <w:pPr>
              <w:pStyle w:val="afa"/>
              <w:spacing w:line="240" w:lineRule="auto"/>
              <w:contextualSpacing/>
              <w:rPr>
                <w:b/>
                <w:sz w:val="20"/>
                <w:szCs w:val="20"/>
              </w:rPr>
            </w:pPr>
            <w:r w:rsidRPr="00AE6CB4">
              <w:rPr>
                <w:sz w:val="20"/>
                <w:szCs w:val="20"/>
              </w:rPr>
              <w:t>выполнять  задание на основе заданного  алгоритма (инструкции);</w:t>
            </w:r>
          </w:p>
          <w:p w:rsidR="00980496" w:rsidRPr="00AE6CB4" w:rsidRDefault="00980496" w:rsidP="00AE6CB4">
            <w:pPr>
              <w:pStyle w:val="afa"/>
              <w:spacing w:line="240" w:lineRule="auto"/>
              <w:contextualSpacing/>
              <w:rPr>
                <w:b/>
                <w:sz w:val="20"/>
                <w:szCs w:val="20"/>
              </w:rPr>
            </w:pPr>
            <w:r w:rsidRPr="00AE6CB4">
              <w:rPr>
                <w:sz w:val="20"/>
                <w:szCs w:val="20"/>
              </w:rPr>
              <w:t xml:space="preserve"> задавать «умный» вопрос взрослому или сверстнику;</w:t>
            </w:r>
          </w:p>
          <w:p w:rsidR="00980496" w:rsidRPr="00AE6CB4" w:rsidRDefault="00980496" w:rsidP="00AE6CB4">
            <w:pPr>
              <w:pStyle w:val="afa"/>
              <w:spacing w:line="240" w:lineRule="auto"/>
              <w:contextualSpacing/>
              <w:rPr>
                <w:sz w:val="20"/>
                <w:szCs w:val="20"/>
              </w:rPr>
            </w:pPr>
            <w:r w:rsidRPr="00AE6CB4">
              <w:rPr>
                <w:sz w:val="20"/>
                <w:szCs w:val="20"/>
              </w:rPr>
              <w:t xml:space="preserve">отличать </w:t>
            </w:r>
            <w:proofErr w:type="gramStart"/>
            <w:r w:rsidRPr="00AE6CB4">
              <w:rPr>
                <w:sz w:val="20"/>
                <w:szCs w:val="20"/>
              </w:rPr>
              <w:t>известное</w:t>
            </w:r>
            <w:proofErr w:type="gramEnd"/>
            <w:r w:rsidRPr="00AE6CB4">
              <w:rPr>
                <w:sz w:val="20"/>
                <w:szCs w:val="20"/>
              </w:rPr>
              <w:t xml:space="preserve"> от неизвестного в специально созданной ситуации  учителем;</w:t>
            </w:r>
          </w:p>
          <w:p w:rsidR="00980496" w:rsidRPr="00AE6CB4" w:rsidRDefault="00980496" w:rsidP="00AE6CB4">
            <w:pPr>
              <w:pStyle w:val="afa"/>
              <w:spacing w:line="240" w:lineRule="auto"/>
              <w:contextualSpacing/>
              <w:rPr>
                <w:b/>
                <w:sz w:val="20"/>
                <w:szCs w:val="20"/>
              </w:rPr>
            </w:pPr>
            <w:r w:rsidRPr="00AE6CB4">
              <w:rPr>
                <w:sz w:val="20"/>
                <w:szCs w:val="20"/>
              </w:rPr>
              <w:t>указывать в недоопределенной ситуации, каких знаний и умений не хватает для успешного действия;</w:t>
            </w:r>
          </w:p>
          <w:p w:rsidR="00980496" w:rsidRPr="00AE6CB4" w:rsidRDefault="00980496" w:rsidP="00AE6CB4">
            <w:pPr>
              <w:pStyle w:val="afa"/>
              <w:spacing w:line="240" w:lineRule="auto"/>
              <w:contextualSpacing/>
              <w:rPr>
                <w:b/>
                <w:sz w:val="20"/>
                <w:szCs w:val="20"/>
              </w:rPr>
            </w:pPr>
            <w:r w:rsidRPr="00AE6CB4">
              <w:rPr>
                <w:sz w:val="20"/>
                <w:szCs w:val="20"/>
              </w:rPr>
              <w:t xml:space="preserve">совместно </w:t>
            </w:r>
            <w:proofErr w:type="gramStart"/>
            <w:r w:rsidRPr="00AE6CB4">
              <w:rPr>
                <w:sz w:val="20"/>
                <w:szCs w:val="20"/>
              </w:rPr>
              <w:t>с</w:t>
            </w:r>
            <w:proofErr w:type="gramEnd"/>
            <w:r w:rsidR="00AE6CB4">
              <w:rPr>
                <w:sz w:val="20"/>
                <w:szCs w:val="20"/>
              </w:rPr>
              <w:t xml:space="preserve"> </w:t>
            </w:r>
            <w:proofErr w:type="gramStart"/>
            <w:r w:rsidRPr="00AE6CB4">
              <w:rPr>
                <w:sz w:val="20"/>
                <w:szCs w:val="20"/>
              </w:rPr>
              <w:t>другим</w:t>
            </w:r>
            <w:proofErr w:type="gramEnd"/>
            <w:r w:rsidRPr="00AE6CB4">
              <w:rPr>
                <w:sz w:val="20"/>
                <w:szCs w:val="20"/>
              </w:rPr>
              <w:t xml:space="preserve"> (в т.ч. с родителями) отбирать учебный материал и планировать его выполнение  в ходе домашней самостоятельной  работы. </w:t>
            </w:r>
          </w:p>
        </w:tc>
        <w:tc>
          <w:tcPr>
            <w:tcW w:w="2835" w:type="dxa"/>
          </w:tcPr>
          <w:p w:rsidR="00980496" w:rsidRPr="00AE6CB4" w:rsidRDefault="00980496" w:rsidP="00AE6CB4">
            <w:pPr>
              <w:pStyle w:val="afa"/>
              <w:spacing w:line="240" w:lineRule="auto"/>
              <w:contextualSpacing/>
              <w:rPr>
                <w:sz w:val="20"/>
                <w:szCs w:val="20"/>
              </w:rPr>
            </w:pPr>
            <w:r w:rsidRPr="00AE6CB4">
              <w:rPr>
                <w:sz w:val="20"/>
                <w:szCs w:val="20"/>
              </w:rPr>
              <w:lastRenderedPageBreak/>
              <w:t>использовать специальные знаки при  организации коммуникации  между учащимися;</w:t>
            </w:r>
          </w:p>
          <w:p w:rsidR="00980496" w:rsidRPr="00AE6CB4" w:rsidRDefault="00980496" w:rsidP="00AE6CB4">
            <w:pPr>
              <w:pStyle w:val="afa"/>
              <w:spacing w:line="240" w:lineRule="auto"/>
              <w:contextualSpacing/>
              <w:rPr>
                <w:sz w:val="20"/>
                <w:szCs w:val="20"/>
              </w:rPr>
            </w:pPr>
            <w:r w:rsidRPr="00AE6CB4">
              <w:rPr>
                <w:sz w:val="20"/>
                <w:szCs w:val="20"/>
              </w:rPr>
              <w:t>инициировать «умный»  вопрос к взрослому и сверстнику;</w:t>
            </w:r>
          </w:p>
          <w:p w:rsidR="00980496" w:rsidRPr="00AE6CB4" w:rsidRDefault="00980496" w:rsidP="00AE6CB4">
            <w:pPr>
              <w:pStyle w:val="afa"/>
              <w:spacing w:line="240" w:lineRule="auto"/>
              <w:contextualSpacing/>
              <w:rPr>
                <w:sz w:val="20"/>
                <w:szCs w:val="20"/>
              </w:rPr>
            </w:pPr>
            <w:r w:rsidRPr="00AE6CB4">
              <w:rPr>
                <w:sz w:val="20"/>
                <w:szCs w:val="20"/>
              </w:rPr>
              <w:t>различать оценку действия и оценку личности;</w:t>
            </w:r>
          </w:p>
          <w:p w:rsidR="00980496" w:rsidRPr="00AE6CB4" w:rsidRDefault="00980496" w:rsidP="00AE6CB4">
            <w:pPr>
              <w:pStyle w:val="afa"/>
              <w:spacing w:line="240" w:lineRule="auto"/>
              <w:contextualSpacing/>
              <w:rPr>
                <w:sz w:val="20"/>
                <w:szCs w:val="20"/>
              </w:rPr>
            </w:pPr>
            <w:r w:rsidRPr="00AE6CB4">
              <w:rPr>
                <w:sz w:val="20"/>
                <w:szCs w:val="20"/>
              </w:rPr>
              <w:t xml:space="preserve">договариваться и приходить к общему мнению (решению) внутри малой </w:t>
            </w:r>
            <w:r w:rsidRPr="00AE6CB4">
              <w:rPr>
                <w:sz w:val="20"/>
                <w:szCs w:val="20"/>
              </w:rPr>
              <w:lastRenderedPageBreak/>
              <w:t>группы, учитывать разные точки зрения внутри  группы;</w:t>
            </w:r>
          </w:p>
          <w:p w:rsidR="00980496" w:rsidRPr="00AE6CB4" w:rsidRDefault="00980496" w:rsidP="00AE6CB4">
            <w:pPr>
              <w:pStyle w:val="afa"/>
              <w:spacing w:line="240" w:lineRule="auto"/>
              <w:contextualSpacing/>
              <w:rPr>
                <w:sz w:val="20"/>
                <w:szCs w:val="20"/>
              </w:rPr>
            </w:pPr>
            <w:r w:rsidRPr="00AE6CB4">
              <w:rPr>
                <w:sz w:val="20"/>
                <w:szCs w:val="20"/>
              </w:rPr>
              <w:t>строить полный (устный) ответ на вопрос  учителя, аргументировать  свое согласие (несогласие)  с мнениями  участников   учебного  диалога.</w:t>
            </w:r>
          </w:p>
          <w:p w:rsidR="00980496" w:rsidRPr="00AE6CB4" w:rsidRDefault="00980496" w:rsidP="00AE6CB4">
            <w:pPr>
              <w:pStyle w:val="afa"/>
              <w:spacing w:line="240" w:lineRule="auto"/>
              <w:contextualSpacing/>
              <w:rPr>
                <w:b/>
                <w:sz w:val="20"/>
                <w:szCs w:val="20"/>
              </w:rPr>
            </w:pPr>
          </w:p>
        </w:tc>
        <w:tc>
          <w:tcPr>
            <w:tcW w:w="2552" w:type="dxa"/>
          </w:tcPr>
          <w:p w:rsidR="00980496" w:rsidRPr="00AE6CB4" w:rsidRDefault="00980496" w:rsidP="00AE6CB4">
            <w:pPr>
              <w:pStyle w:val="afa"/>
              <w:spacing w:line="240" w:lineRule="auto"/>
              <w:contextualSpacing/>
              <w:rPr>
                <w:sz w:val="20"/>
                <w:szCs w:val="20"/>
              </w:rPr>
            </w:pPr>
            <w:r w:rsidRPr="00AE6CB4">
              <w:rPr>
                <w:sz w:val="20"/>
                <w:szCs w:val="20"/>
              </w:rPr>
              <w:lastRenderedPageBreak/>
              <w:t>формулировать поисковый запрос и выбирать способы получения  информации;</w:t>
            </w:r>
          </w:p>
          <w:p w:rsidR="00980496" w:rsidRPr="00AE6CB4" w:rsidRDefault="00980496" w:rsidP="00AE6CB4">
            <w:pPr>
              <w:pStyle w:val="afa"/>
              <w:spacing w:line="240" w:lineRule="auto"/>
              <w:contextualSpacing/>
              <w:rPr>
                <w:sz w:val="20"/>
                <w:szCs w:val="20"/>
              </w:rPr>
            </w:pPr>
            <w:r w:rsidRPr="00AE6CB4">
              <w:rPr>
                <w:sz w:val="20"/>
                <w:szCs w:val="20"/>
              </w:rPr>
              <w:t xml:space="preserve">проводить самостоятельные наблюдения; </w:t>
            </w:r>
          </w:p>
          <w:p w:rsidR="00980496" w:rsidRPr="00AE6CB4" w:rsidRDefault="00980496" w:rsidP="00AE6CB4">
            <w:pPr>
              <w:pStyle w:val="afa"/>
              <w:spacing w:line="240" w:lineRule="auto"/>
              <w:contextualSpacing/>
              <w:rPr>
                <w:sz w:val="20"/>
                <w:szCs w:val="20"/>
              </w:rPr>
            </w:pPr>
            <w:r w:rsidRPr="00AE6CB4">
              <w:rPr>
                <w:sz w:val="20"/>
                <w:szCs w:val="20"/>
              </w:rPr>
              <w:t xml:space="preserve">формулировать вопросы к взрослому с указанием на недостаточность информации или свое </w:t>
            </w:r>
            <w:r w:rsidRPr="00AE6CB4">
              <w:rPr>
                <w:sz w:val="20"/>
                <w:szCs w:val="20"/>
              </w:rPr>
              <w:lastRenderedPageBreak/>
              <w:t>непонимание информации;</w:t>
            </w:r>
          </w:p>
          <w:p w:rsidR="00980496" w:rsidRPr="00AE6CB4" w:rsidRDefault="00980496" w:rsidP="00AE6CB4">
            <w:pPr>
              <w:pStyle w:val="afa"/>
              <w:spacing w:line="240" w:lineRule="auto"/>
              <w:contextualSpacing/>
              <w:rPr>
                <w:sz w:val="20"/>
                <w:szCs w:val="20"/>
              </w:rPr>
            </w:pPr>
            <w:r w:rsidRPr="00AE6CB4">
              <w:rPr>
                <w:sz w:val="20"/>
                <w:szCs w:val="20"/>
              </w:rPr>
              <w:t>находить в сообщении информацию в явном  виде;</w:t>
            </w:r>
          </w:p>
          <w:p w:rsidR="00980496" w:rsidRPr="00AE6CB4" w:rsidRDefault="00980496" w:rsidP="00AE6CB4">
            <w:pPr>
              <w:pStyle w:val="afa"/>
              <w:spacing w:line="240" w:lineRule="auto"/>
              <w:contextualSpacing/>
              <w:rPr>
                <w:sz w:val="20"/>
                <w:szCs w:val="20"/>
              </w:rPr>
            </w:pPr>
            <w:r w:rsidRPr="00AE6CB4">
              <w:rPr>
                <w:sz w:val="20"/>
                <w:szCs w:val="20"/>
              </w:rPr>
              <w:t xml:space="preserve">использовать знаково-символические средства (чертежи, формулы)  представления </w:t>
            </w:r>
            <w:r w:rsidRPr="00AE6CB4">
              <w:rPr>
                <w:spacing w:val="-1"/>
                <w:sz w:val="20"/>
                <w:szCs w:val="20"/>
              </w:rPr>
              <w:t xml:space="preserve">информации для создания моделей изучаемых объектов и процессов, схем </w:t>
            </w:r>
            <w:r w:rsidRPr="00AE6CB4">
              <w:rPr>
                <w:sz w:val="20"/>
                <w:szCs w:val="20"/>
              </w:rPr>
              <w:t>решения учебных и практических задач;</w:t>
            </w:r>
          </w:p>
          <w:p w:rsidR="00980496" w:rsidRPr="00AE6CB4" w:rsidRDefault="00980496" w:rsidP="00AE6CB4">
            <w:pPr>
              <w:pStyle w:val="afa"/>
              <w:spacing w:line="240" w:lineRule="auto"/>
              <w:contextualSpacing/>
              <w:rPr>
                <w:b/>
                <w:sz w:val="20"/>
                <w:szCs w:val="20"/>
              </w:rPr>
            </w:pPr>
            <w:r w:rsidRPr="00AE6CB4">
              <w:rPr>
                <w:sz w:val="20"/>
                <w:szCs w:val="20"/>
              </w:rPr>
              <w:t>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tc>
        <w:tc>
          <w:tcPr>
            <w:tcW w:w="2643" w:type="dxa"/>
            <w:shd w:val="clear" w:color="auto" w:fill="auto"/>
          </w:tcPr>
          <w:p w:rsidR="00980496" w:rsidRPr="00AE6CB4" w:rsidRDefault="00980496" w:rsidP="00AE6CB4">
            <w:pPr>
              <w:pStyle w:val="afa"/>
              <w:spacing w:line="240" w:lineRule="auto"/>
              <w:contextualSpacing/>
              <w:rPr>
                <w:sz w:val="20"/>
                <w:szCs w:val="20"/>
              </w:rPr>
            </w:pPr>
            <w:r w:rsidRPr="00AE6CB4">
              <w:rPr>
                <w:sz w:val="20"/>
                <w:szCs w:val="20"/>
              </w:rPr>
              <w:lastRenderedPageBreak/>
              <w:t xml:space="preserve">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w:t>
            </w:r>
            <w:r w:rsidRPr="00AE6CB4">
              <w:rPr>
                <w:sz w:val="20"/>
                <w:szCs w:val="20"/>
              </w:rPr>
              <w:lastRenderedPageBreak/>
              <w:t>собственные творческие замыслы;</w:t>
            </w:r>
          </w:p>
          <w:p w:rsidR="00980496" w:rsidRPr="00AE6CB4" w:rsidRDefault="00980496" w:rsidP="00AE6CB4">
            <w:pPr>
              <w:pStyle w:val="afa"/>
              <w:spacing w:line="240" w:lineRule="auto"/>
              <w:contextualSpacing/>
              <w:rPr>
                <w:sz w:val="20"/>
                <w:szCs w:val="20"/>
              </w:rPr>
            </w:pPr>
            <w:r w:rsidRPr="00AE6CB4">
              <w:rPr>
                <w:sz w:val="20"/>
                <w:szCs w:val="20"/>
              </w:rPr>
              <w:t>организовывать  рабочее  место, планировать работу и соблюдать технику  безопасности  для разных  видов деятельности  (учебная, изобразительная, трудовая и т.д.);</w:t>
            </w:r>
          </w:p>
          <w:p w:rsidR="00980496" w:rsidRPr="00AE6CB4" w:rsidRDefault="00980496" w:rsidP="00AE6CB4">
            <w:pPr>
              <w:pStyle w:val="afa"/>
              <w:spacing w:line="240" w:lineRule="auto"/>
              <w:contextualSpacing/>
              <w:rPr>
                <w:sz w:val="20"/>
                <w:szCs w:val="20"/>
              </w:rPr>
            </w:pPr>
            <w:r w:rsidRPr="00AE6CB4">
              <w:rPr>
                <w:sz w:val="20"/>
                <w:szCs w:val="20"/>
              </w:rPr>
              <w:t>руководствоваться выработанными правилами жизни в классе;</w:t>
            </w:r>
          </w:p>
          <w:p w:rsidR="00980496" w:rsidRPr="00AE6CB4" w:rsidRDefault="00980496" w:rsidP="00AE6CB4">
            <w:pPr>
              <w:pStyle w:val="afa"/>
              <w:spacing w:line="240" w:lineRule="auto"/>
              <w:contextualSpacing/>
              <w:rPr>
                <w:b/>
                <w:sz w:val="20"/>
                <w:szCs w:val="20"/>
              </w:rPr>
            </w:pPr>
            <w:r w:rsidRPr="00AE6CB4">
              <w:rPr>
                <w:sz w:val="20"/>
                <w:szCs w:val="20"/>
              </w:rPr>
              <w:t>определять по вербальному и невербальному поведению состояние других людей и живых существ  и адекватно реагировать;</w:t>
            </w:r>
          </w:p>
          <w:p w:rsidR="00980496" w:rsidRPr="00AE6CB4" w:rsidRDefault="00980496" w:rsidP="00AE6CB4">
            <w:pPr>
              <w:pStyle w:val="afa"/>
              <w:spacing w:line="240" w:lineRule="auto"/>
              <w:contextualSpacing/>
              <w:rPr>
                <w:b/>
                <w:sz w:val="20"/>
                <w:szCs w:val="20"/>
              </w:rPr>
            </w:pPr>
            <w:r w:rsidRPr="00AE6CB4">
              <w:rPr>
                <w:sz w:val="20"/>
                <w:szCs w:val="20"/>
              </w:rPr>
              <w:t>управлять проявлениями  своих  эмоций.</w:t>
            </w:r>
          </w:p>
          <w:p w:rsidR="00980496" w:rsidRPr="00AE6CB4" w:rsidRDefault="00980496" w:rsidP="00AE6CB4">
            <w:pPr>
              <w:pStyle w:val="afa"/>
              <w:spacing w:line="240" w:lineRule="auto"/>
              <w:contextualSpacing/>
              <w:rPr>
                <w:b/>
                <w:sz w:val="20"/>
                <w:szCs w:val="20"/>
              </w:rPr>
            </w:pPr>
          </w:p>
          <w:p w:rsidR="00980496" w:rsidRPr="00AE6CB4" w:rsidRDefault="00980496" w:rsidP="00AE6CB4">
            <w:pPr>
              <w:pStyle w:val="afa"/>
              <w:spacing w:line="240" w:lineRule="auto"/>
              <w:contextualSpacing/>
              <w:rPr>
                <w:b/>
                <w:sz w:val="20"/>
                <w:szCs w:val="20"/>
              </w:rPr>
            </w:pPr>
          </w:p>
        </w:tc>
      </w:tr>
    </w:tbl>
    <w:p w:rsidR="00AE6CB4" w:rsidRPr="007712F7" w:rsidRDefault="00AE6CB4" w:rsidP="007712F7">
      <w:pPr>
        <w:pStyle w:val="afa"/>
        <w:spacing w:line="276" w:lineRule="auto"/>
        <w:ind w:firstLine="0"/>
        <w:contextualSpacing/>
        <w:rPr>
          <w:b/>
          <w:sz w:val="24"/>
          <w:szCs w:val="24"/>
        </w:rPr>
      </w:pPr>
    </w:p>
    <w:p w:rsidR="00980496" w:rsidRPr="007712F7" w:rsidRDefault="00980496" w:rsidP="007712F7">
      <w:pPr>
        <w:pStyle w:val="afa"/>
        <w:spacing w:line="276" w:lineRule="auto"/>
        <w:contextualSpacing/>
        <w:rPr>
          <w:sz w:val="24"/>
          <w:szCs w:val="24"/>
        </w:rPr>
      </w:pPr>
      <w:r w:rsidRPr="007712F7">
        <w:rPr>
          <w:b/>
          <w:sz w:val="24"/>
          <w:szCs w:val="24"/>
        </w:rPr>
        <w:t>На первой ступени обучения</w:t>
      </w:r>
      <w:r w:rsidRPr="007712F7">
        <w:rPr>
          <w:sz w:val="24"/>
          <w:szCs w:val="24"/>
        </w:rPr>
        <w:t xml:space="preserve"> педагогический коллектив  призван сформировать у детей желание и умение учиться; гуманизировать отношения между учащимися, учителями и родителями; помочь школьникам приобрести опыт общения и сотрудничества; повысить интерес к знаниям и самопознанию, сформировать первые навыки творчества на основе положительной мотивации на учение; введение развивающего образования,  дополнительное творческое образование с введением  занятий внеаудит</w:t>
      </w:r>
      <w:r w:rsidR="000154B5">
        <w:rPr>
          <w:sz w:val="24"/>
          <w:szCs w:val="24"/>
        </w:rPr>
        <w:t>орной деятельности (шашки, «Тэрут дьарык</w:t>
      </w:r>
      <w:r w:rsidRPr="007712F7">
        <w:rPr>
          <w:sz w:val="24"/>
          <w:szCs w:val="24"/>
        </w:rPr>
        <w:t xml:space="preserve">», «Умелые </w:t>
      </w:r>
      <w:r w:rsidR="00516C18">
        <w:rPr>
          <w:sz w:val="24"/>
          <w:szCs w:val="24"/>
        </w:rPr>
        <w:t>руки», «Творчество», «Робототехника</w:t>
      </w:r>
      <w:r w:rsidRPr="007712F7">
        <w:rPr>
          <w:sz w:val="24"/>
          <w:szCs w:val="24"/>
        </w:rPr>
        <w:t>», вокал, логика, национа</w:t>
      </w:r>
      <w:r w:rsidR="006F0365">
        <w:rPr>
          <w:sz w:val="24"/>
          <w:szCs w:val="24"/>
        </w:rPr>
        <w:t>льные игры</w:t>
      </w:r>
      <w:proofErr w:type="gramStart"/>
      <w:r w:rsidR="00516C18">
        <w:rPr>
          <w:sz w:val="24"/>
          <w:szCs w:val="24"/>
        </w:rPr>
        <w:t xml:space="preserve"> </w:t>
      </w:r>
      <w:r w:rsidRPr="007712F7">
        <w:rPr>
          <w:sz w:val="24"/>
          <w:szCs w:val="24"/>
        </w:rPr>
        <w:t>)</w:t>
      </w:r>
      <w:proofErr w:type="gramEnd"/>
      <w:r w:rsidRPr="007712F7">
        <w:rPr>
          <w:sz w:val="24"/>
          <w:szCs w:val="24"/>
        </w:rPr>
        <w:t xml:space="preserve">, также организуется </w:t>
      </w:r>
      <w:r w:rsidR="008F47F0">
        <w:rPr>
          <w:sz w:val="24"/>
          <w:szCs w:val="24"/>
        </w:rPr>
        <w:t>изучение иностранного языка со 2</w:t>
      </w:r>
      <w:r w:rsidRPr="007712F7">
        <w:rPr>
          <w:sz w:val="24"/>
          <w:szCs w:val="24"/>
        </w:rPr>
        <w:t xml:space="preserve"> класса. Начата работа по составлению индивидуального маршрута развития первоклассника. Ведется логопедическое наблюдение, выстраивается схема создания специальной психолого – логопедической службы по внедрению эксперимента. Предоставлена отдельная территория для создан</w:t>
      </w:r>
      <w:r w:rsidR="008F47F0">
        <w:rPr>
          <w:sz w:val="24"/>
          <w:szCs w:val="24"/>
        </w:rPr>
        <w:t>ия зоны отдыха. Для классов ОУ</w:t>
      </w:r>
      <w:r w:rsidRPr="007712F7">
        <w:rPr>
          <w:sz w:val="24"/>
          <w:szCs w:val="24"/>
        </w:rPr>
        <w:t xml:space="preserve"> </w:t>
      </w:r>
      <w:r w:rsidR="008F47F0">
        <w:rPr>
          <w:sz w:val="24"/>
          <w:szCs w:val="24"/>
        </w:rPr>
        <w:t xml:space="preserve"> </w:t>
      </w:r>
      <w:r w:rsidRPr="007712F7">
        <w:rPr>
          <w:sz w:val="24"/>
          <w:szCs w:val="24"/>
        </w:rPr>
        <w:t xml:space="preserve">организовано 2-х разовое питание. </w:t>
      </w:r>
    </w:p>
    <w:p w:rsidR="00980496" w:rsidRPr="007712F7" w:rsidRDefault="00980496" w:rsidP="007712F7">
      <w:pPr>
        <w:pStyle w:val="afa"/>
        <w:spacing w:line="276" w:lineRule="auto"/>
        <w:contextualSpacing/>
        <w:rPr>
          <w:sz w:val="24"/>
          <w:szCs w:val="24"/>
        </w:rPr>
      </w:pPr>
      <w:proofErr w:type="gramStart"/>
      <w:r w:rsidRPr="007712F7">
        <w:rPr>
          <w:b/>
          <w:sz w:val="24"/>
          <w:szCs w:val="24"/>
        </w:rPr>
        <w:t>На второй ступени обучения</w:t>
      </w:r>
      <w:r w:rsidRPr="007712F7">
        <w:rPr>
          <w:sz w:val="24"/>
          <w:szCs w:val="24"/>
        </w:rPr>
        <w:t xml:space="preserve">,  представляющей собой продолжение формирования познавательных интересов учащихся и их самообразовательных навыков, педагогический коллектив  стремится  заложить фундамент общей образовательной подготовки школьников, необходимый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 создать условия для самовыражения учащихся на учебных и внеучебных занятиях  в школе. </w:t>
      </w:r>
      <w:proofErr w:type="gramEnd"/>
    </w:p>
    <w:p w:rsidR="00980496" w:rsidRPr="007712F7" w:rsidRDefault="00980496" w:rsidP="007712F7">
      <w:pPr>
        <w:pStyle w:val="afa"/>
        <w:spacing w:line="276" w:lineRule="auto"/>
        <w:contextualSpacing/>
        <w:rPr>
          <w:sz w:val="24"/>
          <w:szCs w:val="24"/>
        </w:rPr>
      </w:pPr>
      <w:proofErr w:type="gramStart"/>
      <w:r w:rsidRPr="007712F7">
        <w:rPr>
          <w:b/>
          <w:sz w:val="24"/>
          <w:szCs w:val="24"/>
        </w:rPr>
        <w:t>Образование на третьей ступени обучения</w:t>
      </w:r>
      <w:r w:rsidRPr="007712F7">
        <w:rPr>
          <w:sz w:val="24"/>
          <w:szCs w:val="24"/>
        </w:rPr>
        <w:t xml:space="preserve">, ориентированное на продолжение развития самообразовательных навыков и особенно навыков самоорганизации и самовоспитания, предопределило необходимость решения педагогическим коллективом  следующих задач: продолжить нравственное, физическое и духовное становление выпускников, полное раскрытие и развитие их способностей; формирование психологической и интеллектуальной готовности их к профессиональному и личностному самоопределению; обеспечение развития теоретического мышления, высокий уровень </w:t>
      </w:r>
      <w:r w:rsidRPr="007712F7">
        <w:rPr>
          <w:sz w:val="24"/>
          <w:szCs w:val="24"/>
        </w:rPr>
        <w:lastRenderedPageBreak/>
        <w:t>общекультурного развития</w:t>
      </w:r>
      <w:r w:rsidRPr="000154B5">
        <w:rPr>
          <w:sz w:val="24"/>
          <w:szCs w:val="24"/>
        </w:rPr>
        <w:t>.</w:t>
      </w:r>
      <w:proofErr w:type="gramEnd"/>
      <w:r w:rsidR="008F47F0" w:rsidRPr="000154B5">
        <w:rPr>
          <w:sz w:val="24"/>
          <w:szCs w:val="24"/>
        </w:rPr>
        <w:t xml:space="preserve"> </w:t>
      </w:r>
      <w:r w:rsidRPr="000154B5">
        <w:rPr>
          <w:sz w:val="24"/>
          <w:szCs w:val="24"/>
        </w:rPr>
        <w:t xml:space="preserve">С учетом этого в школьный компонент учебного плана введены курсы профильные курсы по </w:t>
      </w:r>
      <w:r w:rsidR="000154B5" w:rsidRPr="000154B5">
        <w:rPr>
          <w:sz w:val="24"/>
          <w:szCs w:val="24"/>
        </w:rPr>
        <w:t xml:space="preserve">биологии, </w:t>
      </w:r>
      <w:r w:rsidRPr="000154B5">
        <w:rPr>
          <w:sz w:val="24"/>
          <w:szCs w:val="24"/>
        </w:rPr>
        <w:t xml:space="preserve"> химии, математике, физике, экологии, биологии,  общество</w:t>
      </w:r>
      <w:r w:rsidR="000154B5" w:rsidRPr="000154B5">
        <w:rPr>
          <w:sz w:val="24"/>
          <w:szCs w:val="24"/>
        </w:rPr>
        <w:t>знанию, русской литературе.</w:t>
      </w:r>
    </w:p>
    <w:p w:rsidR="00980496" w:rsidRPr="007712F7" w:rsidRDefault="00980496" w:rsidP="007712F7">
      <w:pPr>
        <w:pStyle w:val="afa"/>
        <w:spacing w:line="276" w:lineRule="auto"/>
        <w:contextualSpacing/>
        <w:outlineLvl w:val="0"/>
        <w:rPr>
          <w:b/>
          <w:sz w:val="24"/>
          <w:szCs w:val="24"/>
        </w:rPr>
      </w:pPr>
      <w:r w:rsidRPr="007712F7">
        <w:rPr>
          <w:b/>
          <w:sz w:val="24"/>
          <w:szCs w:val="24"/>
        </w:rPr>
        <w:t>Уровень реализуемых образовательных программ</w:t>
      </w:r>
    </w:p>
    <w:p w:rsidR="00980496" w:rsidRPr="007712F7" w:rsidRDefault="00980496" w:rsidP="007712F7">
      <w:pPr>
        <w:pStyle w:val="afa"/>
        <w:spacing w:line="276" w:lineRule="auto"/>
        <w:contextualSpacing/>
        <w:rPr>
          <w:sz w:val="24"/>
          <w:szCs w:val="24"/>
        </w:rPr>
      </w:pPr>
      <w:r w:rsidRPr="007712F7">
        <w:rPr>
          <w:sz w:val="24"/>
          <w:szCs w:val="24"/>
        </w:rPr>
        <w:t>В школе используются учебные   программы, утверждённые Министерством образования  и науки РФ. Объём и время прохождения программ соответствует базовому стандарту. Программы школьного компонента разработаны учителями школы или используются программы, утвержденные Министерством образования  и науки РФ, Министерством образования РС (Я).</w:t>
      </w:r>
    </w:p>
    <w:p w:rsidR="00980496" w:rsidRPr="007712F7" w:rsidRDefault="00980496" w:rsidP="007712F7">
      <w:pPr>
        <w:pStyle w:val="afa"/>
        <w:spacing w:line="276" w:lineRule="auto"/>
        <w:contextualSpacing/>
        <w:rPr>
          <w:sz w:val="24"/>
          <w:szCs w:val="24"/>
        </w:rPr>
      </w:pPr>
      <w:r w:rsidRPr="007712F7">
        <w:rPr>
          <w:sz w:val="24"/>
          <w:szCs w:val="24"/>
        </w:rPr>
        <w:t>Для реализации концепции школы о формировании  ответственной и самостоятельной личности в школе созданы условия для самостоятельного выбора учеником кратких курсов по</w:t>
      </w:r>
      <w:r w:rsidR="008F47F0">
        <w:rPr>
          <w:sz w:val="24"/>
          <w:szCs w:val="24"/>
        </w:rPr>
        <w:t xml:space="preserve"> выбору, рассчитанных на 15 – 34</w:t>
      </w:r>
      <w:r w:rsidRPr="007712F7">
        <w:rPr>
          <w:sz w:val="24"/>
          <w:szCs w:val="24"/>
        </w:rPr>
        <w:t xml:space="preserve"> часов.</w:t>
      </w:r>
    </w:p>
    <w:p w:rsidR="00980496" w:rsidRPr="007712F7" w:rsidRDefault="00980496" w:rsidP="007712F7">
      <w:pPr>
        <w:pStyle w:val="afa"/>
        <w:spacing w:line="276" w:lineRule="auto"/>
        <w:contextualSpacing/>
        <w:rPr>
          <w:sz w:val="24"/>
          <w:szCs w:val="24"/>
        </w:rPr>
      </w:pPr>
      <w:r w:rsidRPr="007712F7">
        <w:rPr>
          <w:sz w:val="24"/>
          <w:szCs w:val="24"/>
        </w:rPr>
        <w:t>Формы внеурочной, внеклассной работы обеспечивают расширение знаний и дополнительное образование (спортивные секции, клубные объединения,  студии, лаборатории).</w:t>
      </w:r>
    </w:p>
    <w:p w:rsidR="00CA5568" w:rsidRPr="007712F7" w:rsidRDefault="00CA5568" w:rsidP="001259A8">
      <w:pPr>
        <w:spacing w:line="276" w:lineRule="auto"/>
        <w:jc w:val="both"/>
        <w:rPr>
          <w:rFonts w:ascii="Times New Roman" w:hAnsi="Times New Roman" w:cs="Times New Roman"/>
          <w:sz w:val="24"/>
          <w:szCs w:val="24"/>
        </w:rPr>
      </w:pPr>
    </w:p>
    <w:p w:rsidR="005709A9" w:rsidRPr="007712F7" w:rsidRDefault="00EA7837" w:rsidP="00094154">
      <w:pPr>
        <w:pStyle w:val="ac"/>
        <w:numPr>
          <w:ilvl w:val="1"/>
          <w:numId w:val="24"/>
        </w:num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709A9" w:rsidRPr="007712F7">
        <w:rPr>
          <w:rFonts w:ascii="Times New Roman" w:hAnsi="Times New Roman" w:cs="Times New Roman"/>
          <w:b/>
          <w:sz w:val="24"/>
          <w:szCs w:val="24"/>
        </w:rPr>
        <w:t xml:space="preserve">Программа допрофессионального аграрного </w:t>
      </w:r>
      <w:r w:rsidR="00A13247">
        <w:rPr>
          <w:rFonts w:ascii="Times New Roman" w:hAnsi="Times New Roman" w:cs="Times New Roman"/>
          <w:b/>
          <w:sz w:val="24"/>
          <w:szCs w:val="24"/>
        </w:rPr>
        <w:t xml:space="preserve">и политехнического </w:t>
      </w:r>
      <w:r w:rsidR="005709A9" w:rsidRPr="007712F7">
        <w:rPr>
          <w:rFonts w:ascii="Times New Roman" w:hAnsi="Times New Roman" w:cs="Times New Roman"/>
          <w:b/>
          <w:sz w:val="24"/>
          <w:szCs w:val="24"/>
        </w:rPr>
        <w:t>образования</w:t>
      </w:r>
    </w:p>
    <w:p w:rsidR="00591258" w:rsidRDefault="005709A9" w:rsidP="007712F7">
      <w:pPr>
        <w:spacing w:line="276" w:lineRule="auto"/>
        <w:jc w:val="both"/>
        <w:rPr>
          <w:rFonts w:ascii="Times New Roman" w:hAnsi="Times New Roman" w:cs="Times New Roman"/>
          <w:b/>
          <w:sz w:val="24"/>
          <w:szCs w:val="24"/>
        </w:rPr>
      </w:pPr>
      <w:r w:rsidRPr="007712F7">
        <w:rPr>
          <w:rFonts w:ascii="Times New Roman" w:hAnsi="Times New Roman" w:cs="Times New Roman"/>
          <w:b/>
          <w:sz w:val="24"/>
          <w:szCs w:val="24"/>
        </w:rPr>
        <w:t xml:space="preserve">                                           </w:t>
      </w:r>
      <w:r w:rsidR="00A13247">
        <w:rPr>
          <w:rFonts w:ascii="Times New Roman" w:hAnsi="Times New Roman" w:cs="Times New Roman"/>
          <w:b/>
          <w:sz w:val="24"/>
          <w:szCs w:val="24"/>
        </w:rPr>
        <w:t xml:space="preserve">          </w:t>
      </w:r>
    </w:p>
    <w:p w:rsidR="005709A9" w:rsidRPr="007712F7" w:rsidRDefault="005709A9" w:rsidP="00591258">
      <w:pPr>
        <w:spacing w:line="276" w:lineRule="auto"/>
        <w:jc w:val="center"/>
        <w:rPr>
          <w:rFonts w:ascii="Times New Roman" w:hAnsi="Times New Roman" w:cs="Times New Roman"/>
          <w:b/>
          <w:sz w:val="24"/>
          <w:szCs w:val="24"/>
        </w:rPr>
      </w:pPr>
      <w:r w:rsidRPr="007712F7">
        <w:rPr>
          <w:rFonts w:ascii="Times New Roman" w:hAnsi="Times New Roman" w:cs="Times New Roman"/>
          <w:b/>
          <w:sz w:val="24"/>
          <w:szCs w:val="24"/>
        </w:rPr>
        <w:t>Объяснительная записка</w:t>
      </w:r>
    </w:p>
    <w:p w:rsidR="000154B5" w:rsidRPr="00FF4C53" w:rsidRDefault="005709A9" w:rsidP="000C4763">
      <w:pPr>
        <w:spacing w:line="276" w:lineRule="auto"/>
        <w:jc w:val="both"/>
        <w:rPr>
          <w:rFonts w:ascii="Times New Roman" w:hAnsi="Times New Roman" w:cs="Times New Roman"/>
          <w:sz w:val="24"/>
          <w:szCs w:val="24"/>
          <w:shd w:val="clear" w:color="auto" w:fill="EDF6FC"/>
        </w:rPr>
      </w:pPr>
      <w:r w:rsidRPr="007712F7">
        <w:rPr>
          <w:rFonts w:ascii="Times New Roman" w:hAnsi="Times New Roman" w:cs="Times New Roman"/>
          <w:sz w:val="24"/>
          <w:szCs w:val="24"/>
        </w:rPr>
        <w:t xml:space="preserve"> </w:t>
      </w:r>
      <w:r w:rsidRPr="007712F7">
        <w:rPr>
          <w:rFonts w:ascii="Times New Roman" w:hAnsi="Times New Roman" w:cs="Times New Roman"/>
          <w:sz w:val="24"/>
          <w:szCs w:val="24"/>
        </w:rPr>
        <w:tab/>
      </w:r>
    </w:p>
    <w:p w:rsidR="005709A9" w:rsidRPr="007712F7" w:rsidRDefault="000C4763" w:rsidP="00FF4C5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Допрофессиональное агротехнологическое </w:t>
      </w:r>
      <w:r w:rsidR="005709A9" w:rsidRPr="007712F7">
        <w:rPr>
          <w:rFonts w:ascii="Times New Roman" w:hAnsi="Times New Roman" w:cs="Times New Roman"/>
          <w:sz w:val="24"/>
          <w:szCs w:val="24"/>
        </w:rPr>
        <w:t xml:space="preserve"> </w:t>
      </w:r>
      <w:r w:rsidR="00591258">
        <w:rPr>
          <w:rFonts w:ascii="Times New Roman" w:hAnsi="Times New Roman" w:cs="Times New Roman"/>
          <w:sz w:val="24"/>
          <w:szCs w:val="24"/>
        </w:rPr>
        <w:t xml:space="preserve">и политехническое </w:t>
      </w:r>
      <w:r w:rsidR="005709A9" w:rsidRPr="007712F7">
        <w:rPr>
          <w:rFonts w:ascii="Times New Roman" w:hAnsi="Times New Roman" w:cs="Times New Roman"/>
          <w:sz w:val="24"/>
          <w:szCs w:val="24"/>
        </w:rPr>
        <w:t>образование в нашей школе ведется по двум направлениям:</w:t>
      </w:r>
    </w:p>
    <w:p w:rsidR="005709A9" w:rsidRPr="004B5368" w:rsidRDefault="001259A8" w:rsidP="007712F7">
      <w:pPr>
        <w:spacing w:line="276" w:lineRule="auto"/>
        <w:jc w:val="both"/>
        <w:rPr>
          <w:rFonts w:ascii="Times New Roman" w:hAnsi="Times New Roman" w:cs="Times New Roman"/>
          <w:b/>
          <w:color w:val="7030A0"/>
          <w:sz w:val="24"/>
          <w:szCs w:val="24"/>
        </w:rPr>
      </w:pPr>
      <w:r>
        <w:rPr>
          <w:rFonts w:ascii="Times New Roman" w:hAnsi="Times New Roman" w:cs="Times New Roman"/>
          <w:sz w:val="24"/>
          <w:szCs w:val="24"/>
        </w:rPr>
        <w:t>-</w:t>
      </w:r>
      <w:r w:rsidRPr="004B5368">
        <w:rPr>
          <w:rFonts w:ascii="Times New Roman" w:hAnsi="Times New Roman" w:cs="Times New Roman"/>
          <w:b/>
          <w:color w:val="7030A0"/>
          <w:sz w:val="24"/>
          <w:szCs w:val="24"/>
        </w:rPr>
        <w:t>н</w:t>
      </w:r>
      <w:r w:rsidR="005709A9" w:rsidRPr="004B5368">
        <w:rPr>
          <w:rFonts w:ascii="Times New Roman" w:hAnsi="Times New Roman" w:cs="Times New Roman"/>
          <w:b/>
          <w:color w:val="7030A0"/>
          <w:sz w:val="24"/>
          <w:szCs w:val="24"/>
        </w:rPr>
        <w:t>аучно – теоретическая подготовка (включение в учебный план сельскохозяйственных</w:t>
      </w:r>
      <w:proofErr w:type="gramStart"/>
      <w:r w:rsidR="005709A9" w:rsidRPr="004B5368">
        <w:rPr>
          <w:rFonts w:ascii="Times New Roman" w:hAnsi="Times New Roman" w:cs="Times New Roman"/>
          <w:b/>
          <w:color w:val="7030A0"/>
          <w:sz w:val="24"/>
          <w:szCs w:val="24"/>
        </w:rPr>
        <w:t xml:space="preserve"> </w:t>
      </w:r>
      <w:r w:rsidR="004B5368">
        <w:rPr>
          <w:rFonts w:ascii="Times New Roman" w:hAnsi="Times New Roman" w:cs="Times New Roman"/>
          <w:b/>
          <w:color w:val="7030A0"/>
          <w:sz w:val="24"/>
          <w:szCs w:val="24"/>
        </w:rPr>
        <w:t>,</w:t>
      </w:r>
      <w:proofErr w:type="gramEnd"/>
      <w:r w:rsidR="004B5368">
        <w:rPr>
          <w:rFonts w:ascii="Times New Roman" w:hAnsi="Times New Roman" w:cs="Times New Roman"/>
          <w:b/>
          <w:color w:val="7030A0"/>
          <w:sz w:val="24"/>
          <w:szCs w:val="24"/>
        </w:rPr>
        <w:t xml:space="preserve"> политехнических </w:t>
      </w:r>
      <w:r w:rsidR="005709A9" w:rsidRPr="004B5368">
        <w:rPr>
          <w:rFonts w:ascii="Times New Roman" w:hAnsi="Times New Roman" w:cs="Times New Roman"/>
          <w:b/>
          <w:color w:val="7030A0"/>
          <w:sz w:val="24"/>
          <w:szCs w:val="24"/>
        </w:rPr>
        <w:t>дисциплин).</w:t>
      </w:r>
    </w:p>
    <w:p w:rsidR="005709A9" w:rsidRPr="004B5368" w:rsidRDefault="001259A8" w:rsidP="007712F7">
      <w:pPr>
        <w:spacing w:line="276" w:lineRule="auto"/>
        <w:jc w:val="both"/>
        <w:rPr>
          <w:rFonts w:ascii="Times New Roman" w:hAnsi="Times New Roman" w:cs="Times New Roman"/>
          <w:b/>
          <w:color w:val="7030A0"/>
          <w:sz w:val="24"/>
          <w:szCs w:val="24"/>
        </w:rPr>
      </w:pPr>
      <w:r w:rsidRPr="004B5368">
        <w:rPr>
          <w:rFonts w:ascii="Times New Roman" w:hAnsi="Times New Roman" w:cs="Times New Roman"/>
          <w:b/>
          <w:color w:val="7030A0"/>
          <w:sz w:val="24"/>
          <w:szCs w:val="24"/>
        </w:rPr>
        <w:t>-п</w:t>
      </w:r>
      <w:r w:rsidR="005709A9" w:rsidRPr="004B5368">
        <w:rPr>
          <w:rFonts w:ascii="Times New Roman" w:hAnsi="Times New Roman" w:cs="Times New Roman"/>
          <w:b/>
          <w:color w:val="7030A0"/>
          <w:sz w:val="24"/>
          <w:szCs w:val="24"/>
        </w:rPr>
        <w:t>рактическая подготовка (создание гибки</w:t>
      </w:r>
      <w:r w:rsidR="00591258" w:rsidRPr="004B5368">
        <w:rPr>
          <w:rFonts w:ascii="Times New Roman" w:hAnsi="Times New Roman" w:cs="Times New Roman"/>
          <w:b/>
          <w:color w:val="7030A0"/>
          <w:sz w:val="24"/>
          <w:szCs w:val="24"/>
        </w:rPr>
        <w:t xml:space="preserve">х форм </w:t>
      </w:r>
      <w:r w:rsidR="005709A9" w:rsidRPr="004B5368">
        <w:rPr>
          <w:rFonts w:ascii="Times New Roman" w:hAnsi="Times New Roman" w:cs="Times New Roman"/>
          <w:b/>
          <w:color w:val="7030A0"/>
          <w:sz w:val="24"/>
          <w:szCs w:val="24"/>
        </w:rPr>
        <w:t xml:space="preserve"> производительного труда).</w:t>
      </w:r>
    </w:p>
    <w:p w:rsidR="005709A9" w:rsidRPr="007712F7" w:rsidRDefault="001259A8"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09A9" w:rsidRPr="007712F7">
        <w:rPr>
          <w:rFonts w:ascii="Times New Roman" w:hAnsi="Times New Roman" w:cs="Times New Roman"/>
          <w:sz w:val="24"/>
          <w:szCs w:val="24"/>
        </w:rPr>
        <w:t xml:space="preserve">Одна из главных задач средней общеобразовательной школы состоит в том, чтобы обеспечить высокий уровень </w:t>
      </w:r>
      <w:r w:rsidR="005709A9" w:rsidRPr="001259A8">
        <w:rPr>
          <w:rFonts w:ascii="Times New Roman" w:hAnsi="Times New Roman" w:cs="Times New Roman"/>
          <w:color w:val="C00000"/>
          <w:sz w:val="24"/>
          <w:szCs w:val="24"/>
        </w:rPr>
        <w:t>общего образования и политехнический характер знаний школьников,</w:t>
      </w:r>
      <w:r w:rsidR="005709A9" w:rsidRPr="007712F7">
        <w:rPr>
          <w:rFonts w:ascii="Times New Roman" w:hAnsi="Times New Roman" w:cs="Times New Roman"/>
          <w:sz w:val="24"/>
          <w:szCs w:val="24"/>
        </w:rPr>
        <w:t xml:space="preserve"> подготовить учащихся к сознательному выбору профессии. Применительно к сельской школе задача подготовки учащихся к жизни означает, прежде всего, воспитание у них высокой сознательности, любви к земле, глубокого понимания значения сельскохозяйственного труда, развитие интереса к профессиям сельскохозяйственного производства, стремления овладеть ими. На решение этой задачи направлен весь учебно-воспитательный процесс в сельской школе, и, прежде всего, обучение к сельскохозяйственному труду.</w:t>
      </w:r>
    </w:p>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Школьные учебные программы по биологии и трудовому обучению определяют следующие общие задачи обучения учащихся сельскохозяйственному труду:</w:t>
      </w:r>
    </w:p>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формирование практических умений, навыков, научно-технических знаний, необходимых для вовлечения школьников в общественный полезный, производительный труд в сельском хозяйстве, побуждение к сознательному выбору профессии и </w:t>
      </w:r>
      <w:r w:rsidRPr="001259A8">
        <w:rPr>
          <w:rFonts w:ascii="Times New Roman" w:hAnsi="Times New Roman" w:cs="Times New Roman"/>
          <w:color w:val="C00000"/>
          <w:sz w:val="24"/>
          <w:szCs w:val="24"/>
        </w:rPr>
        <w:t>получение первоначальной подготовки по определенной сельскохозяйственной</w:t>
      </w:r>
      <w:r w:rsidR="001259A8" w:rsidRPr="001259A8">
        <w:rPr>
          <w:rFonts w:ascii="Times New Roman" w:hAnsi="Times New Roman" w:cs="Times New Roman"/>
          <w:color w:val="C00000"/>
          <w:sz w:val="24"/>
          <w:szCs w:val="24"/>
        </w:rPr>
        <w:t xml:space="preserve">, технической </w:t>
      </w:r>
      <w:r w:rsidRPr="001259A8">
        <w:rPr>
          <w:rFonts w:ascii="Times New Roman" w:hAnsi="Times New Roman" w:cs="Times New Roman"/>
          <w:color w:val="C00000"/>
          <w:sz w:val="24"/>
          <w:szCs w:val="24"/>
        </w:rPr>
        <w:t xml:space="preserve"> профессии;</w:t>
      </w:r>
    </w:p>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расширение </w:t>
      </w:r>
      <w:r w:rsidRPr="001259A8">
        <w:rPr>
          <w:rFonts w:ascii="Times New Roman" w:hAnsi="Times New Roman" w:cs="Times New Roman"/>
          <w:color w:val="C00000"/>
          <w:sz w:val="24"/>
          <w:szCs w:val="24"/>
        </w:rPr>
        <w:t>политехнического кругозора учащихся</w:t>
      </w:r>
      <w:r w:rsidRPr="007712F7">
        <w:rPr>
          <w:rFonts w:ascii="Times New Roman" w:hAnsi="Times New Roman" w:cs="Times New Roman"/>
          <w:sz w:val="24"/>
          <w:szCs w:val="24"/>
        </w:rPr>
        <w:t xml:space="preserve"> и развитие их творческих способностей на основе взаимосвязи трудового обучения с основами наук, активное ознакомление с массовыми профессиями сельскохозяйственного производства и формирование устойчивых профессиональных интересов к труду в сельском хозяйстве.</w:t>
      </w:r>
    </w:p>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lastRenderedPageBreak/>
        <w:t xml:space="preserve">- обучение учащихся сельскохозяйственному труду начинается с начальных классов. Программой предусмотрены доступные этой возрастной </w:t>
      </w:r>
      <w:r w:rsidRPr="00A13247">
        <w:rPr>
          <w:rFonts w:ascii="Times New Roman" w:hAnsi="Times New Roman" w:cs="Times New Roman"/>
          <w:sz w:val="24"/>
          <w:szCs w:val="24"/>
          <w:highlight w:val="yellow"/>
        </w:rPr>
        <w:t>категории учащихся практические работы по выращиванию некоторых комнатных, однолетних и многолетних цветочно-декоративных растений, для озеленения территории школы, а также овощных растений и ягодников</w:t>
      </w:r>
      <w:r w:rsidRPr="007712F7">
        <w:rPr>
          <w:rFonts w:ascii="Times New Roman" w:hAnsi="Times New Roman" w:cs="Times New Roman"/>
          <w:sz w:val="24"/>
          <w:szCs w:val="24"/>
        </w:rPr>
        <w:t xml:space="preserve">. Основное место на уроках сельскохозяйственного труда занимают опыты учащихся. Выращивание растений осуществляется в школьном помещении, теплице, открытом грунте. </w:t>
      </w:r>
    </w:p>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В средних классах обучение сельскохозяйственному труду становится более обширным, углубленным, тесно связанным с курсом биологии. В каждом классе программой предусматриваются три вида работ: весенние, летние и осенние. </w:t>
      </w:r>
      <w:proofErr w:type="gramStart"/>
      <w:r w:rsidRPr="004B5368">
        <w:rPr>
          <w:rFonts w:ascii="Times New Roman" w:hAnsi="Times New Roman" w:cs="Times New Roman"/>
          <w:color w:val="C00000"/>
          <w:sz w:val="24"/>
          <w:szCs w:val="24"/>
        </w:rPr>
        <w:t>На занятиях учащиеся  получают основные знания и практические умения по выращиванию ведущих в данной зоне овощных, полевых, плодово-ягодных, цветочно-декоративны</w:t>
      </w:r>
      <w:r w:rsidR="00A13247" w:rsidRPr="004B5368">
        <w:rPr>
          <w:rFonts w:ascii="Times New Roman" w:hAnsi="Times New Roman" w:cs="Times New Roman"/>
          <w:color w:val="C00000"/>
          <w:sz w:val="24"/>
          <w:szCs w:val="24"/>
        </w:rPr>
        <w:t xml:space="preserve">х культур и </w:t>
      </w:r>
      <w:r w:rsidRPr="004B5368">
        <w:rPr>
          <w:rFonts w:ascii="Times New Roman" w:hAnsi="Times New Roman" w:cs="Times New Roman"/>
          <w:color w:val="C00000"/>
          <w:sz w:val="24"/>
          <w:szCs w:val="24"/>
        </w:rPr>
        <w:t>знакомятся с устройством и принципом работы сельскохозяйственных машин, с различными сельскохозяйственным</w:t>
      </w:r>
      <w:r w:rsidR="00A13247" w:rsidRPr="004B5368">
        <w:rPr>
          <w:rFonts w:ascii="Times New Roman" w:hAnsi="Times New Roman" w:cs="Times New Roman"/>
          <w:color w:val="C00000"/>
          <w:sz w:val="24"/>
          <w:szCs w:val="24"/>
        </w:rPr>
        <w:t xml:space="preserve">, техническим </w:t>
      </w:r>
      <w:r w:rsidRPr="004B5368">
        <w:rPr>
          <w:rFonts w:ascii="Times New Roman" w:hAnsi="Times New Roman" w:cs="Times New Roman"/>
          <w:color w:val="C00000"/>
          <w:sz w:val="24"/>
          <w:szCs w:val="24"/>
        </w:rPr>
        <w:t xml:space="preserve"> профессиями.</w:t>
      </w:r>
      <w:proofErr w:type="gramEnd"/>
    </w:p>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ab/>
        <w:t>В процессе выполнения различных расчетов (потребности количества семян для посева, удобрений, материалов и т.п.), составления планов по опытнической работе, учете труда, установления экономической эффективности опытов и др. у учащихся закладываются основы экономических знаний. С целью ознакомления школьников с содержанием и спецификой труда работников различных отраслей сельскохозяйственного производства в каждом классе предусмотрено проведение экскурсий.</w:t>
      </w:r>
    </w:p>
    <w:p w:rsidR="005709A9"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ab/>
        <w:t xml:space="preserve">Принципы </w:t>
      </w:r>
      <w:r w:rsidRPr="00A13247">
        <w:rPr>
          <w:rFonts w:ascii="Times New Roman" w:hAnsi="Times New Roman" w:cs="Times New Roman"/>
          <w:color w:val="C00000"/>
          <w:sz w:val="24"/>
          <w:szCs w:val="24"/>
        </w:rPr>
        <w:t>политехнического образования реализуются в процессе практической работы</w:t>
      </w:r>
      <w:r w:rsidR="00A13247">
        <w:rPr>
          <w:rFonts w:ascii="Times New Roman" w:hAnsi="Times New Roman" w:cs="Times New Roman"/>
          <w:sz w:val="24"/>
          <w:szCs w:val="24"/>
        </w:rPr>
        <w:t xml:space="preserve"> учащихся, интеграция двух основных направлений школы дает возможность учащимся восприятия полной картины  природных явлений и применения их в жизни.  </w:t>
      </w:r>
      <w:r w:rsidRPr="007712F7">
        <w:rPr>
          <w:rFonts w:ascii="Times New Roman" w:hAnsi="Times New Roman" w:cs="Times New Roman"/>
          <w:sz w:val="24"/>
          <w:szCs w:val="24"/>
        </w:rPr>
        <w:t xml:space="preserve"> Практические работы проводятся учащимися в различных условиях - в классе, </w:t>
      </w:r>
      <w:r w:rsidR="00CF58CF">
        <w:rPr>
          <w:rFonts w:ascii="Times New Roman" w:hAnsi="Times New Roman" w:cs="Times New Roman"/>
          <w:sz w:val="24"/>
          <w:szCs w:val="24"/>
        </w:rPr>
        <w:t xml:space="preserve">в мастерской, </w:t>
      </w:r>
      <w:r w:rsidRPr="007712F7">
        <w:rPr>
          <w:rFonts w:ascii="Times New Roman" w:hAnsi="Times New Roman" w:cs="Times New Roman"/>
          <w:sz w:val="24"/>
          <w:szCs w:val="24"/>
        </w:rPr>
        <w:t>на пришкольном участке, в домашних условиях и непосредственно на производстве.</w:t>
      </w:r>
    </w:p>
    <w:p w:rsidR="00FF4C53" w:rsidRDefault="00FF4C53" w:rsidP="007712F7">
      <w:pPr>
        <w:spacing w:line="276" w:lineRule="auto"/>
        <w:jc w:val="both"/>
        <w:rPr>
          <w:rFonts w:ascii="Times New Roman" w:hAnsi="Times New Roman" w:cs="Times New Roman"/>
          <w:sz w:val="24"/>
          <w:szCs w:val="24"/>
        </w:rPr>
      </w:pPr>
    </w:p>
    <w:p w:rsidR="00FF4C53" w:rsidRDefault="00FF4C53" w:rsidP="007712F7">
      <w:pPr>
        <w:spacing w:line="276" w:lineRule="auto"/>
        <w:jc w:val="both"/>
        <w:rPr>
          <w:rFonts w:ascii="Times New Roman" w:hAnsi="Times New Roman" w:cs="Times New Roman"/>
          <w:sz w:val="24"/>
          <w:szCs w:val="24"/>
        </w:rPr>
      </w:pPr>
    </w:p>
    <w:p w:rsidR="00FF4C53" w:rsidRDefault="00FF4C53" w:rsidP="007712F7">
      <w:pPr>
        <w:spacing w:line="276" w:lineRule="auto"/>
        <w:jc w:val="both"/>
        <w:rPr>
          <w:rFonts w:ascii="Times New Roman" w:hAnsi="Times New Roman" w:cs="Times New Roman"/>
          <w:sz w:val="24"/>
          <w:szCs w:val="24"/>
        </w:rPr>
      </w:pPr>
    </w:p>
    <w:p w:rsidR="00FF4C53" w:rsidRDefault="00FF4C53" w:rsidP="007712F7">
      <w:pPr>
        <w:spacing w:line="276" w:lineRule="auto"/>
        <w:jc w:val="both"/>
        <w:rPr>
          <w:rFonts w:ascii="Times New Roman" w:hAnsi="Times New Roman" w:cs="Times New Roman"/>
          <w:sz w:val="24"/>
          <w:szCs w:val="24"/>
        </w:rPr>
      </w:pPr>
    </w:p>
    <w:p w:rsidR="00FF4C53" w:rsidRDefault="00FF4C53" w:rsidP="007712F7">
      <w:pPr>
        <w:spacing w:line="276" w:lineRule="auto"/>
        <w:jc w:val="both"/>
        <w:rPr>
          <w:rFonts w:ascii="Times New Roman" w:hAnsi="Times New Roman" w:cs="Times New Roman"/>
          <w:sz w:val="24"/>
          <w:szCs w:val="24"/>
        </w:rPr>
      </w:pPr>
    </w:p>
    <w:p w:rsidR="006F0365" w:rsidRDefault="006F0365" w:rsidP="007712F7">
      <w:pPr>
        <w:spacing w:line="276" w:lineRule="auto"/>
        <w:jc w:val="both"/>
        <w:rPr>
          <w:rFonts w:ascii="Times New Roman" w:hAnsi="Times New Roman" w:cs="Times New Roman"/>
          <w:sz w:val="24"/>
          <w:szCs w:val="24"/>
        </w:rPr>
      </w:pPr>
    </w:p>
    <w:p w:rsidR="006F0365" w:rsidRDefault="006F0365" w:rsidP="007712F7">
      <w:pPr>
        <w:spacing w:line="276" w:lineRule="auto"/>
        <w:jc w:val="both"/>
        <w:rPr>
          <w:rFonts w:ascii="Times New Roman" w:hAnsi="Times New Roman" w:cs="Times New Roman"/>
          <w:sz w:val="24"/>
          <w:szCs w:val="24"/>
        </w:rPr>
      </w:pPr>
    </w:p>
    <w:p w:rsidR="006F0365" w:rsidRDefault="006F0365" w:rsidP="007712F7">
      <w:pPr>
        <w:spacing w:line="276" w:lineRule="auto"/>
        <w:jc w:val="both"/>
        <w:rPr>
          <w:rFonts w:ascii="Times New Roman" w:hAnsi="Times New Roman" w:cs="Times New Roman"/>
          <w:sz w:val="24"/>
          <w:szCs w:val="24"/>
        </w:rPr>
      </w:pPr>
    </w:p>
    <w:p w:rsidR="006F0365" w:rsidRDefault="006F0365" w:rsidP="007712F7">
      <w:pPr>
        <w:spacing w:line="276" w:lineRule="auto"/>
        <w:jc w:val="both"/>
        <w:rPr>
          <w:rFonts w:ascii="Times New Roman" w:hAnsi="Times New Roman" w:cs="Times New Roman"/>
          <w:sz w:val="24"/>
          <w:szCs w:val="24"/>
        </w:rPr>
      </w:pPr>
    </w:p>
    <w:p w:rsidR="006F0365" w:rsidRDefault="006F0365" w:rsidP="007712F7">
      <w:pPr>
        <w:spacing w:line="276" w:lineRule="auto"/>
        <w:jc w:val="both"/>
        <w:rPr>
          <w:rFonts w:ascii="Times New Roman" w:hAnsi="Times New Roman" w:cs="Times New Roman"/>
          <w:sz w:val="24"/>
          <w:szCs w:val="24"/>
        </w:rPr>
      </w:pPr>
    </w:p>
    <w:p w:rsidR="006F0365" w:rsidRDefault="006F0365" w:rsidP="007712F7">
      <w:pPr>
        <w:spacing w:line="276" w:lineRule="auto"/>
        <w:jc w:val="both"/>
        <w:rPr>
          <w:rFonts w:ascii="Times New Roman" w:hAnsi="Times New Roman" w:cs="Times New Roman"/>
          <w:sz w:val="24"/>
          <w:szCs w:val="24"/>
        </w:rPr>
      </w:pPr>
    </w:p>
    <w:p w:rsidR="006F0365" w:rsidRDefault="006F0365" w:rsidP="007712F7">
      <w:pPr>
        <w:spacing w:line="276" w:lineRule="auto"/>
        <w:jc w:val="both"/>
        <w:rPr>
          <w:rFonts w:ascii="Times New Roman" w:hAnsi="Times New Roman" w:cs="Times New Roman"/>
          <w:sz w:val="24"/>
          <w:szCs w:val="24"/>
        </w:rPr>
      </w:pPr>
    </w:p>
    <w:p w:rsidR="008D48D9" w:rsidRDefault="008D48D9" w:rsidP="007712F7">
      <w:pPr>
        <w:spacing w:line="276" w:lineRule="auto"/>
        <w:jc w:val="both"/>
        <w:rPr>
          <w:rFonts w:ascii="Times New Roman" w:hAnsi="Times New Roman" w:cs="Times New Roman"/>
          <w:sz w:val="24"/>
          <w:szCs w:val="24"/>
        </w:rPr>
      </w:pPr>
    </w:p>
    <w:p w:rsidR="008D48D9" w:rsidRDefault="008D48D9" w:rsidP="007712F7">
      <w:pPr>
        <w:spacing w:line="276" w:lineRule="auto"/>
        <w:jc w:val="both"/>
        <w:rPr>
          <w:rFonts w:ascii="Times New Roman" w:hAnsi="Times New Roman" w:cs="Times New Roman"/>
          <w:sz w:val="24"/>
          <w:szCs w:val="24"/>
        </w:rPr>
      </w:pPr>
    </w:p>
    <w:p w:rsidR="008D48D9" w:rsidRDefault="008D48D9" w:rsidP="007712F7">
      <w:pPr>
        <w:spacing w:line="276" w:lineRule="auto"/>
        <w:jc w:val="both"/>
        <w:rPr>
          <w:rFonts w:ascii="Times New Roman" w:hAnsi="Times New Roman" w:cs="Times New Roman"/>
          <w:sz w:val="24"/>
          <w:szCs w:val="24"/>
        </w:rPr>
      </w:pPr>
    </w:p>
    <w:p w:rsidR="006F0365" w:rsidRDefault="006F0365" w:rsidP="007712F7">
      <w:pPr>
        <w:spacing w:line="276" w:lineRule="auto"/>
        <w:jc w:val="both"/>
        <w:rPr>
          <w:rFonts w:ascii="Times New Roman" w:hAnsi="Times New Roman" w:cs="Times New Roman"/>
          <w:sz w:val="24"/>
          <w:szCs w:val="24"/>
        </w:rPr>
      </w:pPr>
    </w:p>
    <w:p w:rsidR="003E6046" w:rsidRDefault="003E6046" w:rsidP="007712F7">
      <w:pPr>
        <w:spacing w:line="276" w:lineRule="auto"/>
        <w:jc w:val="both"/>
        <w:rPr>
          <w:rFonts w:ascii="Times New Roman" w:hAnsi="Times New Roman" w:cs="Times New Roman"/>
          <w:sz w:val="24"/>
          <w:szCs w:val="24"/>
        </w:rPr>
      </w:pPr>
    </w:p>
    <w:p w:rsidR="003E6046" w:rsidRPr="003E6046" w:rsidRDefault="00FF4C53" w:rsidP="00FF4C53">
      <w:pPr>
        <w:spacing w:line="360" w:lineRule="auto"/>
        <w:rPr>
          <w:sz w:val="24"/>
          <w:szCs w:val="24"/>
        </w:rPr>
      </w:pPr>
      <w:r w:rsidRPr="00FF4C53">
        <w:rPr>
          <w:b/>
          <w:noProof/>
          <w:sz w:val="24"/>
          <w:szCs w:val="24"/>
          <w:u w:val="single"/>
        </w:rPr>
        <w:lastRenderedPageBreak/>
        <w:drawing>
          <wp:inline distT="0" distB="0" distL="0" distR="0">
            <wp:extent cx="772920" cy="1017917"/>
            <wp:effectExtent l="19050" t="0" r="8130" b="0"/>
            <wp:docPr id="22" name="Рисунок 22" descr="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фото"/>
                    <pic:cNvPicPr>
                      <a:picLocks noChangeAspect="1" noChangeArrowheads="1"/>
                    </pic:cNvPicPr>
                  </pic:nvPicPr>
                  <pic:blipFill>
                    <a:blip r:embed="rId9" cstate="print"/>
                    <a:srcRect b="16326"/>
                    <a:stretch>
                      <a:fillRect/>
                    </a:stretch>
                  </pic:blipFill>
                  <pic:spPr bwMode="auto">
                    <a:xfrm>
                      <a:off x="0" y="0"/>
                      <a:ext cx="774209" cy="1019615"/>
                    </a:xfrm>
                    <a:prstGeom prst="rect">
                      <a:avLst/>
                    </a:prstGeom>
                    <a:noFill/>
                    <a:ln w="9525">
                      <a:noFill/>
                      <a:miter lim="800000"/>
                      <a:headEnd/>
                      <a:tailEnd/>
                    </a:ln>
                  </pic:spPr>
                </pic:pic>
              </a:graphicData>
            </a:graphic>
          </wp:inline>
        </w:drawing>
      </w:r>
      <w:r>
        <w:rPr>
          <w:b/>
          <w:sz w:val="24"/>
          <w:szCs w:val="24"/>
          <w:u w:val="single"/>
        </w:rPr>
        <w:t xml:space="preserve">                      </w:t>
      </w:r>
      <w:r w:rsidR="003E6046">
        <w:rPr>
          <w:b/>
          <w:sz w:val="24"/>
          <w:szCs w:val="24"/>
          <w:u w:val="single"/>
        </w:rPr>
        <w:t>Агротехнологическое  образования</w:t>
      </w:r>
    </w:p>
    <w:p w:rsidR="00FF4C53" w:rsidRDefault="00424584" w:rsidP="007712F7">
      <w:pPr>
        <w:spacing w:line="276"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93" type="#_x0000_t202" style="position:absolute;left:0;text-align:left;margin-left:113.95pt;margin-top:1.4pt;width:199.55pt;height:33.3pt;z-index:251721728" fillcolor="white [3201]" strokecolor="#4bacc6 [3208]" strokeweight="5pt">
            <v:stroke linestyle="thickThin"/>
            <v:shadow color="#868686"/>
            <v:textbox>
              <w:txbxContent>
                <w:p w:rsidR="00085A44" w:rsidRPr="003424B0" w:rsidRDefault="00085A44" w:rsidP="003424B0">
                  <w:pPr>
                    <w:jc w:val="center"/>
                    <w:rPr>
                      <w:b/>
                      <w:color w:val="FF0000"/>
                    </w:rPr>
                  </w:pPr>
                  <w:r w:rsidRPr="003424B0">
                    <w:rPr>
                      <w:b/>
                      <w:color w:val="FF0000"/>
                    </w:rPr>
                    <w:t>СХПК «Бигэрэл»</w:t>
                  </w:r>
                </w:p>
              </w:txbxContent>
            </v:textbox>
          </v:shape>
        </w:pict>
      </w:r>
      <w:r w:rsidR="005709A9" w:rsidRPr="007712F7">
        <w:rPr>
          <w:rFonts w:ascii="Times New Roman" w:hAnsi="Times New Roman" w:cs="Times New Roman"/>
          <w:sz w:val="24"/>
          <w:szCs w:val="24"/>
        </w:rPr>
        <w:t xml:space="preserve">                                                    </w:t>
      </w:r>
    </w:p>
    <w:p w:rsidR="00FF4C53" w:rsidRDefault="00424584" w:rsidP="007712F7">
      <w:pPr>
        <w:spacing w:line="276"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99" type="#_x0000_t32" style="position:absolute;left:0;text-align:left;margin-left:238.25pt;margin-top:.75pt;width:95.1pt;height:182.7pt;flip:x;z-index:251724800" o:connectortype="straight">
            <v:stroke endarrow="block"/>
          </v:shape>
        </w:pict>
      </w:r>
      <w:r>
        <w:rPr>
          <w:rFonts w:ascii="Times New Roman" w:hAnsi="Times New Roman" w:cs="Times New Roman"/>
          <w:noProof/>
          <w:sz w:val="24"/>
          <w:szCs w:val="24"/>
        </w:rPr>
        <w:pict>
          <v:shape id="_x0000_s1098" type="#_x0000_t32" style="position:absolute;left:0;text-align:left;margin-left:80.7pt;margin-top:12.05pt;width:103.25pt;height:171.4pt;z-index:251723776" o:connectortype="straight">
            <v:stroke endarrow="block"/>
          </v:shape>
        </w:pict>
      </w:r>
    </w:p>
    <w:p w:rsidR="00FF4C53" w:rsidRDefault="00FF4C53" w:rsidP="007712F7">
      <w:pPr>
        <w:spacing w:line="276" w:lineRule="auto"/>
        <w:jc w:val="both"/>
        <w:rPr>
          <w:rFonts w:ascii="Times New Roman" w:hAnsi="Times New Roman" w:cs="Times New Roman"/>
          <w:sz w:val="24"/>
          <w:szCs w:val="24"/>
        </w:rPr>
      </w:pPr>
    </w:p>
    <w:p w:rsidR="00FF4C53" w:rsidRDefault="00FF4C53" w:rsidP="007712F7">
      <w:pPr>
        <w:spacing w:line="276" w:lineRule="auto"/>
        <w:jc w:val="both"/>
        <w:rPr>
          <w:rFonts w:ascii="Times New Roman" w:hAnsi="Times New Roman" w:cs="Times New Roman"/>
          <w:sz w:val="24"/>
          <w:szCs w:val="24"/>
        </w:rPr>
      </w:pPr>
    </w:p>
    <w:p w:rsidR="00FF4C53" w:rsidRDefault="00424584" w:rsidP="007712F7">
      <w:pPr>
        <w:spacing w:line="276"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10" type="#_x0000_t202" style="position:absolute;left:0;text-align:left;margin-left:161.5pt;margin-top:5.9pt;width:106pt;height:65.85pt;z-index:251734016" fillcolor="#d99594 [1941]" strokecolor="#d99594 [1941]" strokeweight="1pt">
            <v:fill color2="#f2dbdb [661]" angle="-45" focus="-50%" type="gradient"/>
            <v:shadow on="t" type="perspective" color="#622423 [1605]" opacity=".5" offset="1pt" offset2="-3pt"/>
            <v:textbox>
              <w:txbxContent>
                <w:p w:rsidR="00085A44" w:rsidRPr="00F771BC" w:rsidRDefault="00085A44" w:rsidP="00B00AE1">
                  <w:pPr>
                    <w:widowControl/>
                    <w:numPr>
                      <w:ilvl w:val="0"/>
                      <w:numId w:val="97"/>
                    </w:numPr>
                    <w:autoSpaceDE/>
                    <w:autoSpaceDN/>
                    <w:adjustRightInd/>
                    <w:spacing w:line="207" w:lineRule="atLeast"/>
                    <w:ind w:left="0"/>
                    <w:jc w:val="center"/>
                    <w:rPr>
                      <w:rFonts w:ascii="Verdana" w:hAnsi="Verdana" w:cs="Times New Roman"/>
                      <w:sz w:val="18"/>
                      <w:szCs w:val="18"/>
                    </w:rPr>
                  </w:pPr>
                  <w:r w:rsidRPr="00F771BC">
                    <w:rPr>
                      <w:rFonts w:ascii="Verdana" w:hAnsi="Verdana" w:cs="Times New Roman"/>
                      <w:sz w:val="18"/>
                      <w:szCs w:val="18"/>
                    </w:rPr>
                    <w:t>Экологическое воспитание и образов</w:t>
                  </w:r>
                  <w:r>
                    <w:rPr>
                      <w:rFonts w:ascii="Verdana" w:hAnsi="Verdana" w:cs="Times New Roman"/>
                      <w:sz w:val="18"/>
                      <w:szCs w:val="18"/>
                    </w:rPr>
                    <w:t>а</w:t>
                  </w:r>
                  <w:r w:rsidRPr="00F771BC">
                    <w:rPr>
                      <w:rFonts w:ascii="Verdana" w:hAnsi="Verdana" w:cs="Times New Roman"/>
                      <w:sz w:val="18"/>
                      <w:szCs w:val="18"/>
                    </w:rPr>
                    <w:t>ние.</w:t>
                  </w:r>
                </w:p>
                <w:p w:rsidR="00085A44" w:rsidRPr="00F771BC" w:rsidRDefault="00085A44" w:rsidP="00B00AE1">
                  <w:pPr>
                    <w:widowControl/>
                    <w:numPr>
                      <w:ilvl w:val="0"/>
                      <w:numId w:val="97"/>
                    </w:numPr>
                    <w:autoSpaceDE/>
                    <w:autoSpaceDN/>
                    <w:adjustRightInd/>
                    <w:spacing w:line="207" w:lineRule="atLeast"/>
                    <w:ind w:left="0"/>
                    <w:jc w:val="center"/>
                    <w:rPr>
                      <w:rFonts w:ascii="Verdana" w:hAnsi="Verdana" w:cs="Times New Roman"/>
                      <w:sz w:val="18"/>
                      <w:szCs w:val="18"/>
                    </w:rPr>
                  </w:pPr>
                  <w:r w:rsidRPr="00F771BC">
                    <w:rPr>
                      <w:rFonts w:ascii="Verdana" w:hAnsi="Verdana" w:cs="Times New Roman"/>
                      <w:sz w:val="18"/>
                      <w:szCs w:val="18"/>
                    </w:rPr>
                    <w:t>Туризм и краеведение.</w:t>
                  </w:r>
                </w:p>
                <w:p w:rsidR="00085A44" w:rsidRDefault="00085A44"/>
              </w:txbxContent>
            </v:textbox>
          </v:shape>
        </w:pict>
      </w:r>
    </w:p>
    <w:p w:rsidR="00B00AE1" w:rsidRDefault="00B00AE1"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Опыты</w:t>
      </w:r>
    </w:p>
    <w:p w:rsidR="00B00AE1" w:rsidRDefault="00424584" w:rsidP="007712F7">
      <w:pPr>
        <w:spacing w:line="276"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00" type="#_x0000_t32" style="position:absolute;left:0;text-align:left;margin-left:-28pt;margin-top:15.15pt;width:141.95pt;height:156.9pt;z-index:251725824" o:connectortype="straight">
            <v:stroke endarrow="block"/>
          </v:shape>
        </w:pict>
      </w:r>
      <w:r w:rsidR="00B00AE1">
        <w:rPr>
          <w:rFonts w:ascii="Times New Roman" w:hAnsi="Times New Roman" w:cs="Times New Roman"/>
          <w:sz w:val="24"/>
          <w:szCs w:val="24"/>
        </w:rPr>
        <w:t xml:space="preserve">      Наблюдения                                                                   информационно-цифровые</w:t>
      </w:r>
    </w:p>
    <w:p w:rsidR="00FF4C53" w:rsidRDefault="00B00AE1"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Исследования                                                                   технические                  </w:t>
      </w:r>
    </w:p>
    <w:p w:rsidR="00FF4C53" w:rsidRDefault="00424584" w:rsidP="007712F7">
      <w:pPr>
        <w:spacing w:line="276"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04" type="#_x0000_t32" style="position:absolute;left:0;text-align:left;margin-left:313.5pt;margin-top:8.25pt;width:169.3pt;height:132.05pt;flip:x;z-index:251729920" o:connectortype="straight">
            <v:stroke endarrow="block"/>
          </v:shape>
        </w:pict>
      </w:r>
      <w:r w:rsidR="00B00AE1">
        <w:rPr>
          <w:rFonts w:ascii="Times New Roman" w:hAnsi="Times New Roman" w:cs="Times New Roman"/>
          <w:sz w:val="24"/>
          <w:szCs w:val="24"/>
        </w:rPr>
        <w:t xml:space="preserve">           Семейные проекты                                                     технологические  </w:t>
      </w:r>
    </w:p>
    <w:p w:rsidR="00FF4C53" w:rsidRDefault="00B00AE1"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Эксперименты                                              рационализаторские </w:t>
      </w:r>
    </w:p>
    <w:p w:rsidR="00B64202" w:rsidRPr="00EB4787" w:rsidRDefault="00B64202" w:rsidP="00B64202">
      <w:pPr>
        <w:widowControl/>
        <w:numPr>
          <w:ilvl w:val="0"/>
          <w:numId w:val="50"/>
        </w:numPr>
        <w:autoSpaceDE/>
        <w:autoSpaceDN/>
        <w:adjustRightInd/>
        <w:jc w:val="both"/>
      </w:pPr>
      <w:r>
        <w:rPr>
          <w:rFonts w:ascii="Times New Roman" w:hAnsi="Times New Roman" w:cs="Times New Roman"/>
          <w:sz w:val="24"/>
          <w:szCs w:val="24"/>
        </w:rPr>
        <w:t xml:space="preserve">                 Экскурсии                                        к</w:t>
      </w:r>
      <w:r w:rsidRPr="00B64202">
        <w:rPr>
          <w:rFonts w:ascii="Times New Roman" w:hAnsi="Times New Roman" w:cs="Times New Roman"/>
          <w:sz w:val="24"/>
          <w:szCs w:val="24"/>
        </w:rPr>
        <w:t>онструкторские</w:t>
      </w:r>
    </w:p>
    <w:p w:rsidR="00FF4C53" w:rsidRDefault="00FF4C53" w:rsidP="007712F7">
      <w:pPr>
        <w:spacing w:line="276" w:lineRule="auto"/>
        <w:jc w:val="both"/>
        <w:rPr>
          <w:rFonts w:ascii="Times New Roman" w:hAnsi="Times New Roman" w:cs="Times New Roman"/>
          <w:sz w:val="24"/>
          <w:szCs w:val="24"/>
        </w:rPr>
      </w:pPr>
    </w:p>
    <w:p w:rsidR="00FF4C53" w:rsidRDefault="00424584" w:rsidP="00FF4C53">
      <w:r w:rsidRPr="00424584">
        <w:rPr>
          <w:rFonts w:ascii="Times New Roman" w:hAnsi="Times New Roman" w:cs="Times New Roman"/>
          <w:b/>
          <w:noProof/>
          <w:color w:val="C00000"/>
          <w:sz w:val="24"/>
          <w:szCs w:val="24"/>
        </w:rPr>
        <w:pict>
          <v:shape id="_x0000_s1112" type="#_x0000_t202" style="position:absolute;margin-left:349pt;margin-top:78.9pt;width:156.9pt;height:84pt;z-index:251735040" fillcolor="#fabf8f [1945]" strokecolor="#fabf8f [1945]" strokeweight="1pt">
            <v:fill color2="#fde9d9 [665]" angle="-45" focus="-50%" type="gradient"/>
            <v:shadow on="t" type="perspective" color="#974706 [1609]" opacity=".5" offset="1pt" offset2="-3pt"/>
            <v:textbox>
              <w:txbxContent>
                <w:p w:rsidR="00085A44" w:rsidRDefault="00085A44" w:rsidP="003424B0">
                  <w:pPr>
                    <w:jc w:val="center"/>
                  </w:pPr>
                  <w:r>
                    <w:t>Экономические расчеты опытов</w:t>
                  </w:r>
                </w:p>
                <w:p w:rsidR="00085A44" w:rsidRDefault="00085A44" w:rsidP="003424B0">
                  <w:pPr>
                    <w:jc w:val="center"/>
                  </w:pPr>
                  <w:r>
                    <w:t>Основы рыночной экономики</w:t>
                  </w:r>
                </w:p>
                <w:p w:rsidR="00085A44" w:rsidRDefault="00085A44" w:rsidP="003424B0">
                  <w:pPr>
                    <w:jc w:val="center"/>
                  </w:pPr>
                  <w:r>
                    <w:t>Семейная экономика</w:t>
                  </w:r>
                </w:p>
                <w:p w:rsidR="00085A44" w:rsidRDefault="00085A44" w:rsidP="003424B0">
                  <w:pPr>
                    <w:jc w:val="center"/>
                  </w:pPr>
                  <w:r>
                    <w:t>Менеджер мини хозяйства</w:t>
                  </w:r>
                </w:p>
                <w:p w:rsidR="00085A44" w:rsidRDefault="00085A44" w:rsidP="003424B0">
                  <w:pPr>
                    <w:jc w:val="center"/>
                  </w:pPr>
                  <w:r>
                    <w:t>Индивидуальный пред</w:t>
                  </w:r>
                </w:p>
                <w:p w:rsidR="00085A44" w:rsidRDefault="00085A44"/>
              </w:txbxContent>
            </v:textbox>
          </v:shape>
        </w:pict>
      </w:r>
      <w:r w:rsidRPr="00424584">
        <w:rPr>
          <w:rFonts w:ascii="Times New Roman" w:hAnsi="Times New Roman" w:cs="Times New Roman"/>
          <w:b/>
          <w:noProof/>
          <w:color w:val="C00000"/>
          <w:sz w:val="24"/>
          <w:szCs w:val="24"/>
        </w:rPr>
        <w:pict>
          <v:shape id="_x0000_s1108" type="#_x0000_t202" style="position:absolute;margin-left:-72.2pt;margin-top:83.2pt;width:152.9pt;height:67.9pt;z-index:251731968" fillcolor="#c2d69b [1942]" strokecolor="#c2d69b [1942]" strokeweight="1pt">
            <v:fill color2="#eaf1dd [662]" angle="-45" focus="-50%" type="gradient"/>
            <v:shadow on="t" type="perspective" color="#4e6128 [1606]" opacity=".5" offset="1pt" offset2="-3pt"/>
            <v:textbox>
              <w:txbxContent>
                <w:p w:rsidR="00085A44" w:rsidRDefault="00085A44" w:rsidP="0091048D">
                  <w:pPr>
                    <w:jc w:val="center"/>
                  </w:pPr>
                  <w:r>
                    <w:t>Цветоводство,</w:t>
                  </w:r>
                </w:p>
                <w:p w:rsidR="00085A44" w:rsidRDefault="00085A44" w:rsidP="0091048D">
                  <w:pPr>
                    <w:jc w:val="center"/>
                  </w:pPr>
                  <w:r>
                    <w:t>декоративное растениеводство</w:t>
                  </w:r>
                </w:p>
                <w:p w:rsidR="00085A44" w:rsidRDefault="00085A44" w:rsidP="0091048D">
                  <w:pPr>
                    <w:jc w:val="center"/>
                  </w:pPr>
                  <w:r>
                    <w:t>экзотические растения</w:t>
                  </w:r>
                </w:p>
                <w:p w:rsidR="00085A44" w:rsidRPr="00F771BC" w:rsidRDefault="00085A44" w:rsidP="0091048D">
                  <w:pPr>
                    <w:widowControl/>
                    <w:numPr>
                      <w:ilvl w:val="0"/>
                      <w:numId w:val="96"/>
                    </w:numPr>
                    <w:shd w:val="clear" w:color="auto" w:fill="EDF6FC"/>
                    <w:autoSpaceDE/>
                    <w:autoSpaceDN/>
                    <w:adjustRightInd/>
                    <w:spacing w:line="207" w:lineRule="atLeast"/>
                    <w:ind w:left="0"/>
                    <w:jc w:val="center"/>
                    <w:rPr>
                      <w:rFonts w:ascii="Verdana" w:hAnsi="Verdana" w:cs="Times New Roman"/>
                      <w:b/>
                      <w:color w:val="C00000"/>
                    </w:rPr>
                  </w:pPr>
                  <w:r w:rsidRPr="00F771BC">
                    <w:rPr>
                      <w:rFonts w:ascii="Verdana" w:hAnsi="Verdana" w:cs="Times New Roman"/>
                      <w:b/>
                      <w:color w:val="C00000"/>
                    </w:rPr>
                    <w:t>ландшафтный дизайн</w:t>
                  </w:r>
                </w:p>
                <w:p w:rsidR="00085A44" w:rsidRDefault="00085A44" w:rsidP="0091048D">
                  <w:pPr>
                    <w:jc w:val="center"/>
                  </w:pPr>
                </w:p>
              </w:txbxContent>
            </v:textbox>
          </v:shape>
        </w:pict>
      </w:r>
      <w:r w:rsidRPr="00424584">
        <w:rPr>
          <w:rFonts w:ascii="Times New Roman" w:hAnsi="Times New Roman" w:cs="Times New Roman"/>
          <w:noProof/>
          <w:sz w:val="24"/>
          <w:szCs w:val="24"/>
        </w:rPr>
        <w:pict>
          <v:shape id="_x0000_s1105" type="#_x0000_t32" style="position:absolute;margin-left:317.75pt;margin-top:157.9pt;width:177.3pt;height:141.95pt;flip:x y;z-index:251730944" o:connectortype="straight">
            <v:stroke endarrow="block"/>
          </v:shape>
        </w:pict>
      </w:r>
      <w:r w:rsidRPr="00424584">
        <w:rPr>
          <w:rFonts w:ascii="Times New Roman" w:hAnsi="Times New Roman" w:cs="Times New Roman"/>
          <w:noProof/>
          <w:sz w:val="24"/>
          <w:szCs w:val="24"/>
        </w:rPr>
        <w:pict>
          <v:shape id="_x0000_s1103" type="#_x0000_t32" style="position:absolute;margin-left:238.25pt;margin-top:243.5pt;width:101.25pt;height:189.5pt;flip:x y;z-index:251728896" o:connectortype="straight">
            <v:stroke endarrow="block"/>
          </v:shape>
        </w:pict>
      </w:r>
      <w:r w:rsidRPr="00424584">
        <w:rPr>
          <w:rFonts w:ascii="Times New Roman" w:hAnsi="Times New Roman" w:cs="Times New Roman"/>
          <w:noProof/>
          <w:sz w:val="24"/>
          <w:szCs w:val="24"/>
        </w:rPr>
        <w:pict>
          <v:shape id="_x0000_s1102" type="#_x0000_t32" style="position:absolute;margin-left:80.7pt;margin-top:243.5pt;width:108pt;height:182.05pt;flip:y;z-index:251727872" o:connectortype="straight">
            <v:stroke endarrow="block"/>
          </v:shape>
        </w:pict>
      </w:r>
      <w:r w:rsidRPr="00424584">
        <w:rPr>
          <w:rFonts w:ascii="Times New Roman" w:hAnsi="Times New Roman" w:cs="Times New Roman"/>
          <w:noProof/>
          <w:sz w:val="24"/>
          <w:szCs w:val="24"/>
        </w:rPr>
        <w:pict>
          <v:shape id="_x0000_s1101" type="#_x0000_t32" style="position:absolute;margin-left:-41.6pt;margin-top:151.1pt;width:137.9pt;height:114.1pt;flip:y;z-index:251726848" o:connectortype="straight">
            <v:stroke endarrow="block"/>
          </v:shape>
        </w:pict>
      </w:r>
      <w:r w:rsidR="003E6046">
        <w:rPr>
          <w:rFonts w:ascii="Times New Roman" w:hAnsi="Times New Roman" w:cs="Times New Roman"/>
          <w:noProof/>
          <w:sz w:val="24"/>
          <w:szCs w:val="24"/>
        </w:rPr>
        <w:drawing>
          <wp:inline distT="0" distB="0" distL="0" distR="0">
            <wp:extent cx="5486400" cy="3200400"/>
            <wp:effectExtent l="0" t="0" r="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FF4C53" w:rsidRPr="00FF4C53">
        <w:t xml:space="preserve"> </w:t>
      </w:r>
    </w:p>
    <w:p w:rsidR="00FF4C53" w:rsidRDefault="00FF4C53" w:rsidP="00B64202">
      <w:pPr>
        <w:spacing w:line="276" w:lineRule="auto"/>
        <w:rPr>
          <w:rFonts w:ascii="Times New Roman" w:hAnsi="Times New Roman" w:cs="Times New Roman"/>
          <w:sz w:val="24"/>
          <w:szCs w:val="24"/>
        </w:rPr>
      </w:pPr>
    </w:p>
    <w:p w:rsidR="00B64202" w:rsidRDefault="00B64202" w:rsidP="00B64202">
      <w:pPr>
        <w:spacing w:line="276" w:lineRule="auto"/>
        <w:rPr>
          <w:rFonts w:ascii="Times New Roman" w:hAnsi="Times New Roman" w:cs="Times New Roman"/>
          <w:sz w:val="24"/>
          <w:szCs w:val="24"/>
        </w:rPr>
      </w:pPr>
    </w:p>
    <w:p w:rsidR="00B64202" w:rsidRDefault="00B64202" w:rsidP="00B64202">
      <w:pPr>
        <w:spacing w:line="276" w:lineRule="auto"/>
        <w:rPr>
          <w:rFonts w:ascii="Times New Roman" w:hAnsi="Times New Roman" w:cs="Times New Roman"/>
          <w:b/>
          <w:color w:val="C00000"/>
          <w:sz w:val="24"/>
          <w:szCs w:val="24"/>
        </w:rPr>
      </w:pPr>
    </w:p>
    <w:p w:rsidR="00FF4C53" w:rsidRDefault="00B64202" w:rsidP="00B64202">
      <w:pPr>
        <w:spacing w:line="276" w:lineRule="auto"/>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w:t>
      </w:r>
      <w:r w:rsidR="00B00AE1">
        <w:rPr>
          <w:rFonts w:ascii="Times New Roman" w:hAnsi="Times New Roman" w:cs="Times New Roman"/>
          <w:b/>
          <w:color w:val="C00000"/>
          <w:sz w:val="24"/>
          <w:szCs w:val="24"/>
        </w:rPr>
        <w:t>Земельный участок</w:t>
      </w:r>
    </w:p>
    <w:p w:rsidR="00FF4C53" w:rsidRDefault="00424584" w:rsidP="00591258">
      <w:pPr>
        <w:spacing w:line="276" w:lineRule="auto"/>
        <w:jc w:val="center"/>
        <w:rPr>
          <w:rFonts w:ascii="Times New Roman" w:hAnsi="Times New Roman" w:cs="Times New Roman"/>
          <w:b/>
          <w:color w:val="C00000"/>
          <w:sz w:val="24"/>
          <w:szCs w:val="24"/>
        </w:rPr>
      </w:pPr>
      <w:r>
        <w:rPr>
          <w:rFonts w:ascii="Times New Roman" w:hAnsi="Times New Roman" w:cs="Times New Roman"/>
          <w:b/>
          <w:noProof/>
          <w:color w:val="C00000"/>
          <w:sz w:val="24"/>
          <w:szCs w:val="24"/>
        </w:rPr>
        <w:pict>
          <v:shape id="_x0000_s1109" type="#_x0000_t202" style="position:absolute;left:0;text-align:left;margin-left:136.4pt;margin-top:15.4pt;width:142.65pt;height:33.25pt;z-index:251732992" fillcolor="#c2d69b [1942]" strokecolor="#9bbb59 [3206]" strokeweight="1pt">
            <v:fill color2="#9bbb59 [3206]" focus="50%" type="gradient"/>
            <v:shadow on="t" type="perspective" color="#4e6128 [1606]" offset="1pt" offset2="-3pt"/>
            <v:textbox>
              <w:txbxContent>
                <w:p w:rsidR="00085A44" w:rsidRDefault="00085A44" w:rsidP="003424B0">
                  <w:pPr>
                    <w:jc w:val="center"/>
                  </w:pPr>
                  <w:r>
                    <w:t>Овощеводство закрытого, открытого грунта</w:t>
                  </w:r>
                </w:p>
              </w:txbxContent>
            </v:textbox>
          </v:shape>
        </w:pict>
      </w:r>
    </w:p>
    <w:p w:rsidR="00FF4C53" w:rsidRDefault="00FF4C53" w:rsidP="00591258">
      <w:pPr>
        <w:spacing w:line="276" w:lineRule="auto"/>
        <w:jc w:val="center"/>
        <w:rPr>
          <w:rFonts w:ascii="Times New Roman" w:hAnsi="Times New Roman" w:cs="Times New Roman"/>
          <w:b/>
          <w:color w:val="C00000"/>
          <w:sz w:val="24"/>
          <w:szCs w:val="24"/>
        </w:rPr>
      </w:pPr>
    </w:p>
    <w:p w:rsidR="00FF4C53" w:rsidRDefault="00FF4C53" w:rsidP="00B00AE1">
      <w:pPr>
        <w:spacing w:line="276" w:lineRule="auto"/>
        <w:rPr>
          <w:rFonts w:ascii="Times New Roman" w:hAnsi="Times New Roman" w:cs="Times New Roman"/>
          <w:b/>
          <w:color w:val="C00000"/>
          <w:sz w:val="24"/>
          <w:szCs w:val="24"/>
        </w:rPr>
      </w:pPr>
    </w:p>
    <w:p w:rsidR="00FF4C53" w:rsidRDefault="00FF4C53" w:rsidP="00591258">
      <w:pPr>
        <w:spacing w:line="276" w:lineRule="auto"/>
        <w:jc w:val="center"/>
        <w:rPr>
          <w:rFonts w:ascii="Times New Roman" w:hAnsi="Times New Roman" w:cs="Times New Roman"/>
          <w:b/>
          <w:color w:val="C00000"/>
          <w:sz w:val="24"/>
          <w:szCs w:val="24"/>
        </w:rPr>
      </w:pPr>
    </w:p>
    <w:p w:rsidR="00FF4C53" w:rsidRDefault="00FF4C53" w:rsidP="00591258">
      <w:pPr>
        <w:spacing w:line="276" w:lineRule="auto"/>
        <w:jc w:val="center"/>
        <w:rPr>
          <w:rFonts w:ascii="Times New Roman" w:hAnsi="Times New Roman" w:cs="Times New Roman"/>
          <w:b/>
          <w:color w:val="C00000"/>
          <w:sz w:val="24"/>
          <w:szCs w:val="24"/>
        </w:rPr>
      </w:pPr>
    </w:p>
    <w:p w:rsidR="00FF4C53" w:rsidRDefault="00FF4C53" w:rsidP="00591258">
      <w:pPr>
        <w:spacing w:line="276" w:lineRule="auto"/>
        <w:jc w:val="center"/>
        <w:rPr>
          <w:rFonts w:ascii="Times New Roman" w:hAnsi="Times New Roman" w:cs="Times New Roman"/>
          <w:b/>
          <w:color w:val="C00000"/>
          <w:sz w:val="24"/>
          <w:szCs w:val="24"/>
        </w:rPr>
      </w:pPr>
    </w:p>
    <w:p w:rsidR="00FF4C53" w:rsidRDefault="00FF4C53" w:rsidP="00591258">
      <w:pPr>
        <w:spacing w:line="276" w:lineRule="auto"/>
        <w:jc w:val="center"/>
        <w:rPr>
          <w:rFonts w:ascii="Times New Roman" w:hAnsi="Times New Roman" w:cs="Times New Roman"/>
          <w:b/>
          <w:color w:val="C00000"/>
          <w:sz w:val="24"/>
          <w:szCs w:val="24"/>
        </w:rPr>
      </w:pPr>
    </w:p>
    <w:p w:rsidR="00FF4C53" w:rsidRDefault="00424584" w:rsidP="00591258">
      <w:pPr>
        <w:spacing w:line="276" w:lineRule="auto"/>
        <w:jc w:val="center"/>
        <w:rPr>
          <w:rFonts w:ascii="Times New Roman" w:hAnsi="Times New Roman" w:cs="Times New Roman"/>
          <w:b/>
          <w:color w:val="C00000"/>
          <w:sz w:val="24"/>
          <w:szCs w:val="24"/>
        </w:rPr>
      </w:pPr>
      <w:r>
        <w:rPr>
          <w:rFonts w:ascii="Times New Roman" w:hAnsi="Times New Roman" w:cs="Times New Roman"/>
          <w:b/>
          <w:noProof/>
          <w:color w:val="C00000"/>
          <w:sz w:val="24"/>
          <w:szCs w:val="24"/>
        </w:rPr>
        <w:pict>
          <v:shape id="_x0000_s1113" type="#_x0000_t202" style="position:absolute;left:0;text-align:left;margin-left:102.4pt;margin-top:6.45pt;width:222.15pt;height:26.5pt;z-index:251736064;mso-width-relative:margin;mso-height-relative:margin" fillcolor="#b2a1c7 [1943]" strokecolor="#b2a1c7 [1943]" strokeweight="1pt">
            <v:fill color2="#e5dfec [663]" angle="-45" focus="-50%" type="gradient"/>
            <v:shadow on="t" type="perspective" color="#3f3151 [1607]" opacity=".5" offset="1pt" offset2="-3pt"/>
            <v:textbox>
              <w:txbxContent>
                <w:p w:rsidR="00085A44" w:rsidRPr="00EB4787" w:rsidRDefault="00085A44" w:rsidP="00B64202">
                  <w:pPr>
                    <w:jc w:val="center"/>
                    <w:rPr>
                      <w:b/>
                    </w:rPr>
                  </w:pPr>
                  <w:r w:rsidRPr="00EB4787">
                    <w:rPr>
                      <w:b/>
                    </w:rPr>
                    <w:t xml:space="preserve">Технический труд </w:t>
                  </w:r>
                </w:p>
                <w:p w:rsidR="00085A44" w:rsidRPr="00EB4787" w:rsidRDefault="00085A44" w:rsidP="00B64202">
                  <w:pPr>
                    <w:jc w:val="center"/>
                    <w:rPr>
                      <w:b/>
                    </w:rPr>
                  </w:pPr>
                </w:p>
              </w:txbxContent>
            </v:textbox>
          </v:shape>
        </w:pict>
      </w:r>
    </w:p>
    <w:p w:rsidR="00FF4C53" w:rsidRDefault="00FF4C53" w:rsidP="00591258">
      <w:pPr>
        <w:spacing w:line="276" w:lineRule="auto"/>
        <w:jc w:val="center"/>
        <w:rPr>
          <w:rFonts w:ascii="Times New Roman" w:hAnsi="Times New Roman" w:cs="Times New Roman"/>
          <w:b/>
          <w:color w:val="C00000"/>
          <w:sz w:val="24"/>
          <w:szCs w:val="24"/>
        </w:rPr>
      </w:pPr>
    </w:p>
    <w:p w:rsidR="00FF4C53" w:rsidRDefault="00FF4C53" w:rsidP="00591258">
      <w:pPr>
        <w:spacing w:line="276" w:lineRule="auto"/>
        <w:jc w:val="center"/>
        <w:rPr>
          <w:rFonts w:ascii="Times New Roman" w:hAnsi="Times New Roman" w:cs="Times New Roman"/>
          <w:b/>
          <w:color w:val="C00000"/>
          <w:sz w:val="24"/>
          <w:szCs w:val="24"/>
        </w:rPr>
      </w:pPr>
    </w:p>
    <w:p w:rsidR="00FF4C53" w:rsidRDefault="00FF4C53" w:rsidP="00B00AE1">
      <w:pPr>
        <w:spacing w:line="276" w:lineRule="auto"/>
        <w:rPr>
          <w:rFonts w:ascii="Times New Roman" w:hAnsi="Times New Roman" w:cs="Times New Roman"/>
          <w:b/>
          <w:color w:val="C00000"/>
          <w:sz w:val="24"/>
          <w:szCs w:val="24"/>
        </w:rPr>
      </w:pPr>
    </w:p>
    <w:p w:rsidR="005709A9" w:rsidRPr="00EC0FF9" w:rsidRDefault="005709A9" w:rsidP="00591258">
      <w:pPr>
        <w:spacing w:line="276" w:lineRule="auto"/>
        <w:jc w:val="center"/>
        <w:rPr>
          <w:rFonts w:ascii="Times New Roman" w:hAnsi="Times New Roman" w:cs="Times New Roman"/>
          <w:b/>
          <w:color w:val="C00000"/>
          <w:sz w:val="24"/>
          <w:szCs w:val="24"/>
        </w:rPr>
      </w:pPr>
      <w:r w:rsidRPr="00EC0FF9">
        <w:rPr>
          <w:rFonts w:ascii="Times New Roman" w:hAnsi="Times New Roman" w:cs="Times New Roman"/>
          <w:b/>
          <w:color w:val="C00000"/>
          <w:sz w:val="24"/>
          <w:szCs w:val="24"/>
        </w:rPr>
        <w:t>I ступень</w:t>
      </w:r>
    </w:p>
    <w:p w:rsidR="005709A9" w:rsidRPr="00591258" w:rsidRDefault="005709A9" w:rsidP="00591258">
      <w:pPr>
        <w:spacing w:line="276" w:lineRule="auto"/>
        <w:jc w:val="center"/>
        <w:rPr>
          <w:rFonts w:ascii="Times New Roman" w:hAnsi="Times New Roman" w:cs="Times New Roman"/>
          <w:b/>
          <w:sz w:val="24"/>
          <w:szCs w:val="24"/>
        </w:rPr>
      </w:pPr>
      <w:r w:rsidRPr="00591258">
        <w:rPr>
          <w:rFonts w:ascii="Times New Roman" w:hAnsi="Times New Roman" w:cs="Times New Roman"/>
          <w:b/>
          <w:sz w:val="24"/>
          <w:szCs w:val="24"/>
        </w:rPr>
        <w:t>Теоретическая часть</w:t>
      </w:r>
    </w:p>
    <w:tbl>
      <w:tblPr>
        <w:tblW w:w="9610" w:type="dxa"/>
        <w:tblInd w:w="40" w:type="dxa"/>
        <w:tblLayout w:type="fixed"/>
        <w:tblCellMar>
          <w:left w:w="40" w:type="dxa"/>
          <w:right w:w="40" w:type="dxa"/>
        </w:tblCellMar>
        <w:tblLook w:val="04A0"/>
      </w:tblPr>
      <w:tblGrid>
        <w:gridCol w:w="3226"/>
        <w:gridCol w:w="3153"/>
        <w:gridCol w:w="3231"/>
      </w:tblGrid>
      <w:tr w:rsidR="005709A9" w:rsidRPr="007712F7" w:rsidTr="00CF58CF">
        <w:trPr>
          <w:trHeight w:hRule="exact" w:val="288"/>
        </w:trPr>
        <w:tc>
          <w:tcPr>
            <w:tcW w:w="322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Предмет</w:t>
            </w:r>
          </w:p>
          <w:p w:rsidR="005709A9" w:rsidRPr="007712F7" w:rsidRDefault="005709A9" w:rsidP="007712F7">
            <w:pPr>
              <w:spacing w:line="276" w:lineRule="auto"/>
              <w:jc w:val="both"/>
              <w:rPr>
                <w:rFonts w:ascii="Times New Roman" w:hAnsi="Times New Roman" w:cs="Times New Roman"/>
                <w:sz w:val="24"/>
                <w:szCs w:val="24"/>
              </w:rPr>
            </w:pPr>
          </w:p>
        </w:tc>
        <w:tc>
          <w:tcPr>
            <w:tcW w:w="3153"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Учитель</w:t>
            </w:r>
          </w:p>
          <w:p w:rsidR="005709A9" w:rsidRPr="007712F7" w:rsidRDefault="005709A9" w:rsidP="007712F7">
            <w:pPr>
              <w:spacing w:line="276" w:lineRule="auto"/>
              <w:jc w:val="both"/>
              <w:rPr>
                <w:rFonts w:ascii="Times New Roman" w:hAnsi="Times New Roman" w:cs="Times New Roman"/>
                <w:sz w:val="24"/>
                <w:szCs w:val="24"/>
              </w:rPr>
            </w:pPr>
          </w:p>
        </w:tc>
        <w:tc>
          <w:tcPr>
            <w:tcW w:w="3231"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Классы</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CF58CF">
        <w:trPr>
          <w:trHeight w:hRule="exact" w:val="298"/>
        </w:trPr>
        <w:tc>
          <w:tcPr>
            <w:tcW w:w="322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«Окружающий мир»</w:t>
            </w:r>
          </w:p>
          <w:p w:rsidR="005709A9" w:rsidRPr="007712F7" w:rsidRDefault="005709A9" w:rsidP="007712F7">
            <w:pPr>
              <w:spacing w:line="276" w:lineRule="auto"/>
              <w:jc w:val="both"/>
              <w:rPr>
                <w:rFonts w:ascii="Times New Roman" w:hAnsi="Times New Roman" w:cs="Times New Roman"/>
                <w:sz w:val="24"/>
                <w:szCs w:val="24"/>
              </w:rPr>
            </w:pPr>
          </w:p>
        </w:tc>
        <w:tc>
          <w:tcPr>
            <w:tcW w:w="3153"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учителя нач. классов</w:t>
            </w:r>
          </w:p>
          <w:p w:rsidR="005709A9" w:rsidRPr="007712F7" w:rsidRDefault="005709A9" w:rsidP="007712F7">
            <w:pPr>
              <w:spacing w:line="276" w:lineRule="auto"/>
              <w:jc w:val="both"/>
              <w:rPr>
                <w:rFonts w:ascii="Times New Roman" w:hAnsi="Times New Roman" w:cs="Times New Roman"/>
                <w:sz w:val="24"/>
                <w:szCs w:val="24"/>
              </w:rPr>
            </w:pPr>
          </w:p>
        </w:tc>
        <w:tc>
          <w:tcPr>
            <w:tcW w:w="3231" w:type="dxa"/>
            <w:tcBorders>
              <w:top w:val="single" w:sz="6" w:space="0" w:color="auto"/>
              <w:left w:val="single" w:sz="6" w:space="0" w:color="auto"/>
              <w:bottom w:val="single" w:sz="6" w:space="0" w:color="auto"/>
              <w:right w:val="single" w:sz="6" w:space="0" w:color="auto"/>
            </w:tcBorders>
          </w:tcPr>
          <w:p w:rsidR="005709A9" w:rsidRPr="007712F7" w:rsidRDefault="00CF58CF" w:rsidP="00CF58CF">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r>
      <w:tr w:rsidR="005709A9" w:rsidRPr="007712F7" w:rsidTr="00CF58CF">
        <w:trPr>
          <w:trHeight w:hRule="exact" w:val="278"/>
        </w:trPr>
        <w:tc>
          <w:tcPr>
            <w:tcW w:w="322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«Технология (труд)»</w:t>
            </w:r>
          </w:p>
          <w:p w:rsidR="005709A9" w:rsidRPr="007712F7" w:rsidRDefault="005709A9" w:rsidP="007712F7">
            <w:pPr>
              <w:spacing w:line="276" w:lineRule="auto"/>
              <w:jc w:val="both"/>
              <w:rPr>
                <w:rFonts w:ascii="Times New Roman" w:hAnsi="Times New Roman" w:cs="Times New Roman"/>
                <w:sz w:val="24"/>
                <w:szCs w:val="24"/>
              </w:rPr>
            </w:pPr>
          </w:p>
        </w:tc>
        <w:tc>
          <w:tcPr>
            <w:tcW w:w="3153"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учителя нач. классов</w:t>
            </w:r>
          </w:p>
          <w:p w:rsidR="005709A9" w:rsidRPr="007712F7" w:rsidRDefault="005709A9" w:rsidP="007712F7">
            <w:pPr>
              <w:spacing w:line="276" w:lineRule="auto"/>
              <w:jc w:val="both"/>
              <w:rPr>
                <w:rFonts w:ascii="Times New Roman" w:hAnsi="Times New Roman" w:cs="Times New Roman"/>
                <w:sz w:val="24"/>
                <w:szCs w:val="24"/>
              </w:rPr>
            </w:pPr>
          </w:p>
        </w:tc>
        <w:tc>
          <w:tcPr>
            <w:tcW w:w="3231"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1-4</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CF58CF">
        <w:trPr>
          <w:trHeight w:hRule="exact" w:val="298"/>
        </w:trPr>
        <w:tc>
          <w:tcPr>
            <w:tcW w:w="3226" w:type="dxa"/>
            <w:tcBorders>
              <w:top w:val="single" w:sz="6" w:space="0" w:color="auto"/>
              <w:left w:val="single" w:sz="6" w:space="0" w:color="auto"/>
              <w:bottom w:val="single" w:sz="6" w:space="0" w:color="auto"/>
              <w:right w:val="single" w:sz="6" w:space="0" w:color="auto"/>
            </w:tcBorders>
          </w:tcPr>
          <w:p w:rsidR="005709A9" w:rsidRPr="007712F7" w:rsidRDefault="00CF58CF"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Тэрут дьарык</w:t>
            </w:r>
          </w:p>
          <w:p w:rsidR="005709A9" w:rsidRPr="007712F7" w:rsidRDefault="005709A9" w:rsidP="007712F7">
            <w:pPr>
              <w:spacing w:line="276" w:lineRule="auto"/>
              <w:jc w:val="both"/>
              <w:rPr>
                <w:rFonts w:ascii="Times New Roman" w:hAnsi="Times New Roman" w:cs="Times New Roman"/>
                <w:sz w:val="24"/>
                <w:szCs w:val="24"/>
              </w:rPr>
            </w:pPr>
          </w:p>
        </w:tc>
        <w:tc>
          <w:tcPr>
            <w:tcW w:w="3153" w:type="dxa"/>
            <w:tcBorders>
              <w:top w:val="single" w:sz="6" w:space="0" w:color="auto"/>
              <w:left w:val="single" w:sz="6" w:space="0" w:color="auto"/>
              <w:bottom w:val="single" w:sz="6" w:space="0" w:color="auto"/>
              <w:right w:val="single" w:sz="6" w:space="0" w:color="auto"/>
            </w:tcBorders>
          </w:tcPr>
          <w:p w:rsidR="005709A9" w:rsidRPr="007712F7" w:rsidRDefault="009D2E2A" w:rsidP="00CF58CF">
            <w:pPr>
              <w:spacing w:line="276" w:lineRule="auto"/>
              <w:jc w:val="both"/>
              <w:rPr>
                <w:rFonts w:ascii="Times New Roman" w:hAnsi="Times New Roman" w:cs="Times New Roman"/>
                <w:sz w:val="24"/>
                <w:szCs w:val="24"/>
              </w:rPr>
            </w:pPr>
            <w:r>
              <w:rPr>
                <w:rFonts w:ascii="Times New Roman" w:hAnsi="Times New Roman" w:cs="Times New Roman"/>
                <w:sz w:val="24"/>
                <w:szCs w:val="24"/>
              </w:rPr>
              <w:t>вне</w:t>
            </w:r>
          </w:p>
        </w:tc>
        <w:tc>
          <w:tcPr>
            <w:tcW w:w="3231"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1-4</w:t>
            </w:r>
          </w:p>
          <w:p w:rsidR="005709A9" w:rsidRPr="007712F7" w:rsidRDefault="005709A9" w:rsidP="007712F7">
            <w:pPr>
              <w:spacing w:line="276" w:lineRule="auto"/>
              <w:jc w:val="both"/>
              <w:rPr>
                <w:rFonts w:ascii="Times New Roman" w:hAnsi="Times New Roman" w:cs="Times New Roman"/>
                <w:sz w:val="24"/>
                <w:szCs w:val="24"/>
              </w:rPr>
            </w:pPr>
          </w:p>
        </w:tc>
      </w:tr>
      <w:tr w:rsidR="00AF77D8" w:rsidRPr="007712F7" w:rsidTr="00CF58CF">
        <w:trPr>
          <w:trHeight w:hRule="exact" w:val="298"/>
        </w:trPr>
        <w:tc>
          <w:tcPr>
            <w:tcW w:w="3226" w:type="dxa"/>
            <w:tcBorders>
              <w:top w:val="single" w:sz="6" w:space="0" w:color="auto"/>
              <w:left w:val="single" w:sz="6" w:space="0" w:color="auto"/>
              <w:bottom w:val="single" w:sz="6" w:space="0" w:color="auto"/>
              <w:right w:val="single" w:sz="6" w:space="0" w:color="auto"/>
            </w:tcBorders>
          </w:tcPr>
          <w:p w:rsidR="00AF77D8" w:rsidRDefault="00AF77D8"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«Игровая экология»</w:t>
            </w:r>
          </w:p>
        </w:tc>
        <w:tc>
          <w:tcPr>
            <w:tcW w:w="3153" w:type="dxa"/>
            <w:tcBorders>
              <w:top w:val="single" w:sz="6" w:space="0" w:color="auto"/>
              <w:left w:val="single" w:sz="6" w:space="0" w:color="auto"/>
              <w:bottom w:val="single" w:sz="6" w:space="0" w:color="auto"/>
              <w:right w:val="single" w:sz="6" w:space="0" w:color="auto"/>
            </w:tcBorders>
          </w:tcPr>
          <w:p w:rsidR="00AF77D8" w:rsidRDefault="00AF77D8" w:rsidP="00CF58CF">
            <w:pPr>
              <w:spacing w:line="276" w:lineRule="auto"/>
              <w:jc w:val="both"/>
              <w:rPr>
                <w:rFonts w:ascii="Times New Roman" w:hAnsi="Times New Roman" w:cs="Times New Roman"/>
                <w:sz w:val="24"/>
                <w:szCs w:val="24"/>
              </w:rPr>
            </w:pPr>
          </w:p>
        </w:tc>
        <w:tc>
          <w:tcPr>
            <w:tcW w:w="3231" w:type="dxa"/>
            <w:tcBorders>
              <w:top w:val="single" w:sz="6" w:space="0" w:color="auto"/>
              <w:left w:val="single" w:sz="6" w:space="0" w:color="auto"/>
              <w:bottom w:val="single" w:sz="6" w:space="0" w:color="auto"/>
              <w:right w:val="single" w:sz="6" w:space="0" w:color="auto"/>
            </w:tcBorders>
          </w:tcPr>
          <w:p w:rsidR="00AF77D8" w:rsidRPr="007712F7" w:rsidRDefault="00AF77D8"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r>
    </w:tbl>
    <w:p w:rsidR="005709A9" w:rsidRPr="00EC0FF9" w:rsidRDefault="005709A9" w:rsidP="00EC0FF9">
      <w:pPr>
        <w:spacing w:line="276" w:lineRule="auto"/>
        <w:jc w:val="center"/>
        <w:rPr>
          <w:rFonts w:ascii="Times New Roman" w:hAnsi="Times New Roman" w:cs="Times New Roman"/>
          <w:b/>
          <w:sz w:val="24"/>
          <w:szCs w:val="24"/>
        </w:rPr>
      </w:pPr>
      <w:r w:rsidRPr="00EC0FF9">
        <w:rPr>
          <w:rFonts w:ascii="Times New Roman" w:hAnsi="Times New Roman" w:cs="Times New Roman"/>
          <w:b/>
          <w:sz w:val="24"/>
          <w:szCs w:val="24"/>
        </w:rPr>
        <w:t>Практическая часть</w:t>
      </w:r>
    </w:p>
    <w:p w:rsidR="005709A9" w:rsidRPr="00591258" w:rsidRDefault="005709A9" w:rsidP="007712F7">
      <w:pPr>
        <w:spacing w:line="276" w:lineRule="auto"/>
        <w:jc w:val="both"/>
        <w:rPr>
          <w:rFonts w:ascii="Times New Roman" w:hAnsi="Times New Roman" w:cs="Times New Roman"/>
          <w:b/>
          <w:sz w:val="24"/>
          <w:szCs w:val="24"/>
        </w:rPr>
      </w:pPr>
      <w:r w:rsidRPr="00591258">
        <w:rPr>
          <w:rFonts w:ascii="Times New Roman" w:hAnsi="Times New Roman" w:cs="Times New Roman"/>
          <w:b/>
          <w:sz w:val="24"/>
          <w:szCs w:val="24"/>
        </w:rPr>
        <w:t>Круглогодичный труд</w:t>
      </w:r>
    </w:p>
    <w:tbl>
      <w:tblPr>
        <w:tblW w:w="0" w:type="auto"/>
        <w:tblInd w:w="40" w:type="dxa"/>
        <w:tblLayout w:type="fixed"/>
        <w:tblCellMar>
          <w:left w:w="40" w:type="dxa"/>
          <w:right w:w="40" w:type="dxa"/>
        </w:tblCellMar>
        <w:tblLook w:val="04A0"/>
      </w:tblPr>
      <w:tblGrid>
        <w:gridCol w:w="6422"/>
        <w:gridCol w:w="3408"/>
      </w:tblGrid>
      <w:tr w:rsidR="005709A9" w:rsidRPr="007712F7" w:rsidTr="005709A9">
        <w:trPr>
          <w:trHeight w:hRule="exact" w:val="298"/>
        </w:trPr>
        <w:tc>
          <w:tcPr>
            <w:tcW w:w="642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Виды деятельности</w:t>
            </w:r>
          </w:p>
          <w:p w:rsidR="005709A9" w:rsidRPr="007712F7" w:rsidRDefault="005709A9" w:rsidP="007712F7">
            <w:pPr>
              <w:spacing w:line="276" w:lineRule="auto"/>
              <w:jc w:val="both"/>
              <w:rPr>
                <w:rFonts w:ascii="Times New Roman" w:hAnsi="Times New Roman" w:cs="Times New Roman"/>
                <w:sz w:val="24"/>
                <w:szCs w:val="24"/>
              </w:rPr>
            </w:pPr>
          </w:p>
        </w:tc>
        <w:tc>
          <w:tcPr>
            <w:tcW w:w="340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Время деятельности</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278"/>
        </w:trPr>
        <w:tc>
          <w:tcPr>
            <w:tcW w:w="642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«Мин сайылык о5отобун»</w:t>
            </w:r>
          </w:p>
          <w:p w:rsidR="005709A9" w:rsidRPr="007712F7" w:rsidRDefault="005709A9" w:rsidP="007712F7">
            <w:pPr>
              <w:spacing w:line="276" w:lineRule="auto"/>
              <w:jc w:val="both"/>
              <w:rPr>
                <w:rFonts w:ascii="Times New Roman" w:hAnsi="Times New Roman" w:cs="Times New Roman"/>
                <w:sz w:val="24"/>
                <w:szCs w:val="24"/>
              </w:rPr>
            </w:pPr>
          </w:p>
        </w:tc>
        <w:tc>
          <w:tcPr>
            <w:tcW w:w="3408" w:type="dxa"/>
            <w:vMerge w:val="restart"/>
            <w:tcBorders>
              <w:top w:val="single" w:sz="6" w:space="0" w:color="auto"/>
              <w:left w:val="single" w:sz="6" w:space="0" w:color="auto"/>
              <w:bottom w:val="single" w:sz="6" w:space="0" w:color="auto"/>
              <w:right w:val="single" w:sz="6" w:space="0" w:color="auto"/>
            </w:tcBorders>
          </w:tcPr>
          <w:p w:rsidR="005709A9" w:rsidRPr="007712F7" w:rsidRDefault="008D48D9" w:rsidP="00591258">
            <w:pPr>
              <w:spacing w:line="276" w:lineRule="auto"/>
              <w:jc w:val="both"/>
              <w:rPr>
                <w:rFonts w:ascii="Times New Roman" w:hAnsi="Times New Roman" w:cs="Times New Roman"/>
                <w:sz w:val="24"/>
                <w:szCs w:val="24"/>
              </w:rPr>
            </w:pPr>
            <w:r>
              <w:rPr>
                <w:rFonts w:ascii="Times New Roman" w:hAnsi="Times New Roman" w:cs="Times New Roman"/>
                <w:sz w:val="24"/>
                <w:szCs w:val="24"/>
              </w:rPr>
              <w:t>1-4 четверть</w:t>
            </w:r>
          </w:p>
        </w:tc>
      </w:tr>
      <w:tr w:rsidR="005709A9" w:rsidRPr="007712F7" w:rsidTr="005709A9">
        <w:trPr>
          <w:trHeight w:val="298"/>
        </w:trPr>
        <w:tc>
          <w:tcPr>
            <w:tcW w:w="6422" w:type="dxa"/>
            <w:tcBorders>
              <w:top w:val="single" w:sz="6" w:space="0" w:color="auto"/>
              <w:left w:val="single" w:sz="6" w:space="0" w:color="auto"/>
              <w:bottom w:val="single" w:sz="6" w:space="0" w:color="auto"/>
              <w:right w:val="single" w:sz="6" w:space="0" w:color="auto"/>
            </w:tcBorders>
          </w:tcPr>
          <w:p w:rsidR="005709A9" w:rsidRPr="007712F7" w:rsidRDefault="00591258"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«Я - хозяин (ка) своей усадьбы»</w:t>
            </w:r>
          </w:p>
        </w:tc>
        <w:tc>
          <w:tcPr>
            <w:tcW w:w="3408"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val="278"/>
        </w:trPr>
        <w:tc>
          <w:tcPr>
            <w:tcW w:w="6422" w:type="dxa"/>
            <w:tcBorders>
              <w:top w:val="single" w:sz="6" w:space="0" w:color="auto"/>
              <w:left w:val="single" w:sz="6" w:space="0" w:color="auto"/>
              <w:bottom w:val="single" w:sz="6" w:space="0" w:color="auto"/>
              <w:right w:val="single" w:sz="6" w:space="0" w:color="auto"/>
            </w:tcBorders>
          </w:tcPr>
          <w:p w:rsidR="005709A9" w:rsidRPr="007712F7" w:rsidRDefault="00591258"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Я - помощник родителей на огороде</w:t>
            </w:r>
          </w:p>
        </w:tc>
        <w:tc>
          <w:tcPr>
            <w:tcW w:w="3408"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val="278"/>
        </w:trPr>
        <w:tc>
          <w:tcPr>
            <w:tcW w:w="6422" w:type="dxa"/>
            <w:tcBorders>
              <w:top w:val="single" w:sz="6" w:space="0" w:color="auto"/>
              <w:left w:val="single" w:sz="6" w:space="0" w:color="auto"/>
              <w:bottom w:val="single" w:sz="6" w:space="0" w:color="auto"/>
              <w:right w:val="single" w:sz="6" w:space="0" w:color="auto"/>
            </w:tcBorders>
          </w:tcPr>
          <w:p w:rsidR="005709A9" w:rsidRPr="007712F7" w:rsidRDefault="00591258"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Я - юный механизатор</w:t>
            </w:r>
          </w:p>
        </w:tc>
        <w:tc>
          <w:tcPr>
            <w:tcW w:w="3408"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val="288"/>
        </w:trPr>
        <w:tc>
          <w:tcPr>
            <w:tcW w:w="6422" w:type="dxa"/>
            <w:tcBorders>
              <w:top w:val="single" w:sz="6" w:space="0" w:color="auto"/>
              <w:left w:val="single" w:sz="6" w:space="0" w:color="auto"/>
              <w:bottom w:val="single" w:sz="6" w:space="0" w:color="auto"/>
              <w:right w:val="single" w:sz="6" w:space="0" w:color="auto"/>
            </w:tcBorders>
          </w:tcPr>
          <w:p w:rsidR="005709A9" w:rsidRPr="007712F7" w:rsidRDefault="00591258" w:rsidP="00591258">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«Я - цветовод»</w:t>
            </w:r>
          </w:p>
        </w:tc>
        <w:tc>
          <w:tcPr>
            <w:tcW w:w="3408"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278"/>
        </w:trPr>
        <w:tc>
          <w:tcPr>
            <w:tcW w:w="6422" w:type="dxa"/>
            <w:tcBorders>
              <w:top w:val="single" w:sz="6" w:space="0" w:color="auto"/>
              <w:left w:val="single" w:sz="6" w:space="0" w:color="auto"/>
              <w:bottom w:val="single" w:sz="6" w:space="0" w:color="auto"/>
              <w:right w:val="single" w:sz="6" w:space="0" w:color="auto"/>
            </w:tcBorders>
          </w:tcPr>
          <w:p w:rsidR="005709A9" w:rsidRPr="007712F7" w:rsidRDefault="00591258" w:rsidP="00591258">
            <w:pPr>
              <w:spacing w:line="276" w:lineRule="auto"/>
              <w:jc w:val="both"/>
              <w:rPr>
                <w:rFonts w:ascii="Times New Roman" w:hAnsi="Times New Roman" w:cs="Times New Roman"/>
                <w:sz w:val="24"/>
                <w:szCs w:val="24"/>
              </w:rPr>
            </w:pPr>
            <w:r>
              <w:rPr>
                <w:rFonts w:ascii="Times New Roman" w:hAnsi="Times New Roman" w:cs="Times New Roman"/>
                <w:sz w:val="24"/>
                <w:szCs w:val="24"/>
              </w:rPr>
              <w:t>Мо</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домашние растения</w:t>
            </w:r>
          </w:p>
        </w:tc>
        <w:tc>
          <w:tcPr>
            <w:tcW w:w="340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307"/>
        </w:trPr>
        <w:tc>
          <w:tcPr>
            <w:tcW w:w="6422" w:type="dxa"/>
            <w:tcBorders>
              <w:top w:val="single" w:sz="6" w:space="0" w:color="auto"/>
              <w:left w:val="single" w:sz="6" w:space="0" w:color="auto"/>
              <w:bottom w:val="single" w:sz="6" w:space="0" w:color="auto"/>
              <w:right w:val="single" w:sz="6" w:space="0" w:color="auto"/>
            </w:tcBorders>
          </w:tcPr>
          <w:p w:rsidR="005709A9" w:rsidRPr="007712F7" w:rsidRDefault="005709A9" w:rsidP="00591258">
            <w:pPr>
              <w:spacing w:line="276" w:lineRule="auto"/>
              <w:jc w:val="both"/>
              <w:rPr>
                <w:rFonts w:ascii="Times New Roman" w:hAnsi="Times New Roman" w:cs="Times New Roman"/>
                <w:sz w:val="24"/>
                <w:szCs w:val="24"/>
              </w:rPr>
            </w:pPr>
          </w:p>
        </w:tc>
        <w:tc>
          <w:tcPr>
            <w:tcW w:w="340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
        </w:tc>
      </w:tr>
    </w:tbl>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Помогая родителям и наблюдая за домашними животными и растениями, школьники углубляют и расширяют эколого-биологические знания, формируют приемы самостоятельной познавательной деятельности, которые в дальнейшем могут стать основой для более серьезных исследований.</w:t>
      </w:r>
    </w:p>
    <w:p w:rsidR="00A13247" w:rsidRPr="00591258" w:rsidRDefault="005709A9" w:rsidP="00591258">
      <w:pPr>
        <w:spacing w:line="276" w:lineRule="auto"/>
        <w:jc w:val="center"/>
        <w:rPr>
          <w:rFonts w:ascii="Times New Roman" w:hAnsi="Times New Roman" w:cs="Times New Roman"/>
          <w:b/>
          <w:sz w:val="24"/>
          <w:szCs w:val="24"/>
        </w:rPr>
      </w:pPr>
      <w:r w:rsidRPr="00591258">
        <w:rPr>
          <w:rFonts w:ascii="Times New Roman" w:hAnsi="Times New Roman" w:cs="Times New Roman"/>
          <w:b/>
          <w:sz w:val="24"/>
          <w:szCs w:val="24"/>
        </w:rPr>
        <w:t>Научно-экспериментальная часть</w:t>
      </w:r>
    </w:p>
    <w:p w:rsidR="005709A9" w:rsidRPr="00AF77D8" w:rsidRDefault="00A13247" w:rsidP="007712F7">
      <w:pPr>
        <w:spacing w:line="276" w:lineRule="auto"/>
        <w:jc w:val="both"/>
        <w:rPr>
          <w:rFonts w:ascii="Times New Roman" w:hAnsi="Times New Roman" w:cs="Times New Roman"/>
          <w:b/>
          <w:color w:val="FF0000"/>
          <w:sz w:val="24"/>
          <w:szCs w:val="24"/>
        </w:rPr>
      </w:pPr>
      <w:r w:rsidRPr="00AF77D8">
        <w:rPr>
          <w:rFonts w:ascii="Times New Roman" w:hAnsi="Times New Roman" w:cs="Times New Roman"/>
          <w:b/>
          <w:color w:val="FF0000"/>
          <w:sz w:val="24"/>
          <w:szCs w:val="24"/>
        </w:rPr>
        <w:t>П</w:t>
      </w:r>
      <w:r w:rsidR="005709A9" w:rsidRPr="00AF77D8">
        <w:rPr>
          <w:rFonts w:ascii="Times New Roman" w:hAnsi="Times New Roman" w:cs="Times New Roman"/>
          <w:b/>
          <w:color w:val="FF0000"/>
          <w:sz w:val="24"/>
          <w:szCs w:val="24"/>
        </w:rPr>
        <w:t>роекты и доклады</w:t>
      </w:r>
    </w:p>
    <w:tbl>
      <w:tblPr>
        <w:tblW w:w="9580" w:type="dxa"/>
        <w:tblInd w:w="40" w:type="dxa"/>
        <w:tblLayout w:type="fixed"/>
        <w:tblCellMar>
          <w:left w:w="40" w:type="dxa"/>
          <w:right w:w="40" w:type="dxa"/>
        </w:tblCellMar>
        <w:tblLook w:val="04A0"/>
      </w:tblPr>
      <w:tblGrid>
        <w:gridCol w:w="4454"/>
        <w:gridCol w:w="1939"/>
        <w:gridCol w:w="3187"/>
      </w:tblGrid>
      <w:tr w:rsidR="005709A9" w:rsidRPr="007712F7" w:rsidTr="009D2E2A">
        <w:trPr>
          <w:trHeight w:hRule="exact" w:val="298"/>
        </w:trPr>
        <w:tc>
          <w:tcPr>
            <w:tcW w:w="445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Темы</w:t>
            </w:r>
          </w:p>
          <w:p w:rsidR="005709A9" w:rsidRPr="007712F7" w:rsidRDefault="005709A9" w:rsidP="007712F7">
            <w:pPr>
              <w:spacing w:line="276" w:lineRule="auto"/>
              <w:jc w:val="both"/>
              <w:rPr>
                <w:rFonts w:ascii="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Классы</w:t>
            </w:r>
          </w:p>
          <w:p w:rsidR="005709A9" w:rsidRPr="007712F7" w:rsidRDefault="005709A9" w:rsidP="007712F7">
            <w:pPr>
              <w:spacing w:line="276" w:lineRule="auto"/>
              <w:jc w:val="both"/>
              <w:rPr>
                <w:rFonts w:ascii="Times New Roman" w:hAnsi="Times New Roman" w:cs="Times New Roman"/>
                <w:sz w:val="24"/>
                <w:szCs w:val="24"/>
              </w:rPr>
            </w:pPr>
          </w:p>
        </w:tc>
        <w:tc>
          <w:tcPr>
            <w:tcW w:w="3187"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Руководители</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9D2E2A">
        <w:trPr>
          <w:trHeight w:hRule="exact" w:val="278"/>
        </w:trPr>
        <w:tc>
          <w:tcPr>
            <w:tcW w:w="445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roofErr w:type="gramStart"/>
            <w:r w:rsidRPr="007712F7">
              <w:rPr>
                <w:rFonts w:ascii="Times New Roman" w:hAnsi="Times New Roman" w:cs="Times New Roman"/>
                <w:sz w:val="24"/>
                <w:szCs w:val="24"/>
              </w:rPr>
              <w:t>Экологические</w:t>
            </w:r>
            <w:proofErr w:type="gramEnd"/>
            <w:r w:rsidRPr="007712F7">
              <w:rPr>
                <w:rFonts w:ascii="Times New Roman" w:hAnsi="Times New Roman" w:cs="Times New Roman"/>
                <w:sz w:val="24"/>
                <w:szCs w:val="24"/>
              </w:rPr>
              <w:t xml:space="preserve"> (семейные)</w:t>
            </w:r>
            <w:r w:rsidR="009D2E2A" w:rsidRPr="007712F7">
              <w:rPr>
                <w:rFonts w:ascii="Times New Roman" w:hAnsi="Times New Roman" w:cs="Times New Roman"/>
                <w:sz w:val="24"/>
                <w:szCs w:val="24"/>
              </w:rPr>
              <w:t xml:space="preserve"> проект</w:t>
            </w:r>
          </w:p>
          <w:p w:rsidR="005709A9" w:rsidRPr="007712F7" w:rsidRDefault="005709A9" w:rsidP="007712F7">
            <w:pPr>
              <w:spacing w:line="276" w:lineRule="auto"/>
              <w:jc w:val="both"/>
              <w:rPr>
                <w:rFonts w:ascii="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2 -4</w:t>
            </w:r>
          </w:p>
          <w:p w:rsidR="005709A9" w:rsidRPr="007712F7" w:rsidRDefault="005709A9" w:rsidP="007712F7">
            <w:pPr>
              <w:spacing w:line="276" w:lineRule="auto"/>
              <w:jc w:val="both"/>
              <w:rPr>
                <w:rFonts w:ascii="Times New Roman" w:hAnsi="Times New Roman" w:cs="Times New Roman"/>
                <w:sz w:val="24"/>
                <w:szCs w:val="24"/>
              </w:rPr>
            </w:pPr>
          </w:p>
        </w:tc>
        <w:tc>
          <w:tcPr>
            <w:tcW w:w="3187"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Родители, учителя</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9D2E2A">
        <w:trPr>
          <w:trHeight w:hRule="exact" w:val="288"/>
        </w:trPr>
        <w:tc>
          <w:tcPr>
            <w:tcW w:w="445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Краеведческие</w:t>
            </w:r>
          </w:p>
          <w:p w:rsidR="005709A9" w:rsidRPr="007712F7" w:rsidRDefault="005709A9" w:rsidP="007712F7">
            <w:pPr>
              <w:spacing w:line="276" w:lineRule="auto"/>
              <w:jc w:val="both"/>
              <w:rPr>
                <w:rFonts w:ascii="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2 -4</w:t>
            </w:r>
          </w:p>
          <w:p w:rsidR="005709A9" w:rsidRPr="007712F7" w:rsidRDefault="005709A9" w:rsidP="007712F7">
            <w:pPr>
              <w:spacing w:line="276" w:lineRule="auto"/>
              <w:jc w:val="both"/>
              <w:rPr>
                <w:rFonts w:ascii="Times New Roman" w:hAnsi="Times New Roman" w:cs="Times New Roman"/>
                <w:sz w:val="24"/>
                <w:szCs w:val="24"/>
              </w:rPr>
            </w:pPr>
          </w:p>
        </w:tc>
        <w:tc>
          <w:tcPr>
            <w:tcW w:w="3187"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Родители, учителя</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9D2E2A">
        <w:trPr>
          <w:trHeight w:hRule="exact" w:val="298"/>
        </w:trPr>
        <w:tc>
          <w:tcPr>
            <w:tcW w:w="445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Биологические</w:t>
            </w:r>
          </w:p>
          <w:p w:rsidR="005709A9" w:rsidRPr="007712F7" w:rsidRDefault="005709A9" w:rsidP="007712F7">
            <w:pPr>
              <w:spacing w:line="276" w:lineRule="auto"/>
              <w:jc w:val="both"/>
              <w:rPr>
                <w:rFonts w:ascii="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2 -4</w:t>
            </w:r>
          </w:p>
          <w:p w:rsidR="005709A9" w:rsidRPr="007712F7" w:rsidRDefault="005709A9" w:rsidP="007712F7">
            <w:pPr>
              <w:spacing w:line="276" w:lineRule="auto"/>
              <w:jc w:val="both"/>
              <w:rPr>
                <w:rFonts w:ascii="Times New Roman" w:hAnsi="Times New Roman" w:cs="Times New Roman"/>
                <w:sz w:val="24"/>
                <w:szCs w:val="24"/>
              </w:rPr>
            </w:pPr>
          </w:p>
        </w:tc>
        <w:tc>
          <w:tcPr>
            <w:tcW w:w="3187"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Родители, учителя</w:t>
            </w:r>
          </w:p>
          <w:p w:rsidR="005709A9" w:rsidRPr="007712F7" w:rsidRDefault="005709A9" w:rsidP="007712F7">
            <w:pPr>
              <w:spacing w:line="276" w:lineRule="auto"/>
              <w:jc w:val="both"/>
              <w:rPr>
                <w:rFonts w:ascii="Times New Roman" w:hAnsi="Times New Roman" w:cs="Times New Roman"/>
                <w:sz w:val="24"/>
                <w:szCs w:val="24"/>
              </w:rPr>
            </w:pPr>
          </w:p>
        </w:tc>
      </w:tr>
      <w:tr w:rsidR="00591258" w:rsidRPr="007712F7" w:rsidTr="009D2E2A">
        <w:trPr>
          <w:trHeight w:hRule="exact" w:val="298"/>
        </w:trPr>
        <w:tc>
          <w:tcPr>
            <w:tcW w:w="4454" w:type="dxa"/>
            <w:tcBorders>
              <w:top w:val="single" w:sz="6" w:space="0" w:color="auto"/>
              <w:left w:val="single" w:sz="6" w:space="0" w:color="auto"/>
              <w:bottom w:val="single" w:sz="6" w:space="0" w:color="auto"/>
              <w:right w:val="single" w:sz="6" w:space="0" w:color="auto"/>
            </w:tcBorders>
          </w:tcPr>
          <w:p w:rsidR="00591258" w:rsidRPr="007712F7" w:rsidRDefault="00591258"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Технологические </w:t>
            </w:r>
          </w:p>
        </w:tc>
        <w:tc>
          <w:tcPr>
            <w:tcW w:w="1939" w:type="dxa"/>
            <w:tcBorders>
              <w:top w:val="single" w:sz="6" w:space="0" w:color="auto"/>
              <w:left w:val="single" w:sz="6" w:space="0" w:color="auto"/>
              <w:bottom w:val="single" w:sz="6" w:space="0" w:color="auto"/>
              <w:right w:val="single" w:sz="6" w:space="0" w:color="auto"/>
            </w:tcBorders>
          </w:tcPr>
          <w:p w:rsidR="00591258" w:rsidRPr="007712F7" w:rsidRDefault="00591258"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3187" w:type="dxa"/>
            <w:tcBorders>
              <w:top w:val="single" w:sz="6" w:space="0" w:color="auto"/>
              <w:left w:val="single" w:sz="6" w:space="0" w:color="auto"/>
              <w:bottom w:val="single" w:sz="6" w:space="0" w:color="auto"/>
              <w:right w:val="single" w:sz="6" w:space="0" w:color="auto"/>
            </w:tcBorders>
          </w:tcPr>
          <w:p w:rsidR="00591258" w:rsidRPr="007712F7" w:rsidRDefault="00591258" w:rsidP="00591258">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Родители, учителя</w:t>
            </w:r>
          </w:p>
          <w:p w:rsidR="00591258" w:rsidRPr="007712F7" w:rsidRDefault="00591258" w:rsidP="007712F7">
            <w:pPr>
              <w:spacing w:line="276" w:lineRule="auto"/>
              <w:jc w:val="both"/>
              <w:rPr>
                <w:rFonts w:ascii="Times New Roman" w:hAnsi="Times New Roman" w:cs="Times New Roman"/>
                <w:sz w:val="24"/>
                <w:szCs w:val="24"/>
              </w:rPr>
            </w:pPr>
          </w:p>
        </w:tc>
      </w:tr>
    </w:tbl>
    <w:p w:rsidR="005709A9" w:rsidRPr="004B5368" w:rsidRDefault="005709A9" w:rsidP="007712F7">
      <w:pPr>
        <w:spacing w:line="276" w:lineRule="auto"/>
        <w:jc w:val="both"/>
        <w:rPr>
          <w:rFonts w:ascii="Times New Roman" w:hAnsi="Times New Roman" w:cs="Times New Roman"/>
          <w:b/>
          <w:color w:val="C00000"/>
          <w:sz w:val="24"/>
          <w:szCs w:val="24"/>
        </w:rPr>
      </w:pPr>
      <w:r w:rsidRPr="004B5368">
        <w:rPr>
          <w:rFonts w:ascii="Times New Roman" w:hAnsi="Times New Roman" w:cs="Times New Roman"/>
          <w:b/>
          <w:color w:val="C00000"/>
          <w:sz w:val="24"/>
          <w:szCs w:val="24"/>
        </w:rPr>
        <w:t>Опыты на подоконнике</w:t>
      </w:r>
    </w:p>
    <w:tbl>
      <w:tblPr>
        <w:tblW w:w="9590" w:type="dxa"/>
        <w:tblInd w:w="40" w:type="dxa"/>
        <w:tblLayout w:type="fixed"/>
        <w:tblCellMar>
          <w:left w:w="40" w:type="dxa"/>
          <w:right w:w="40" w:type="dxa"/>
        </w:tblCellMar>
        <w:tblLook w:val="04A0"/>
      </w:tblPr>
      <w:tblGrid>
        <w:gridCol w:w="6250"/>
        <w:gridCol w:w="1430"/>
        <w:gridCol w:w="1910"/>
      </w:tblGrid>
      <w:tr w:rsidR="005709A9" w:rsidRPr="007712F7" w:rsidTr="005709A9">
        <w:trPr>
          <w:trHeight w:hRule="exact" w:val="298"/>
        </w:trPr>
        <w:tc>
          <w:tcPr>
            <w:tcW w:w="625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Названия</w:t>
            </w:r>
          </w:p>
          <w:p w:rsidR="005709A9" w:rsidRPr="007712F7" w:rsidRDefault="005709A9" w:rsidP="007712F7">
            <w:pPr>
              <w:spacing w:line="276" w:lineRule="auto"/>
              <w:jc w:val="both"/>
              <w:rPr>
                <w:rFonts w:ascii="Times New Roman" w:hAnsi="Times New Roman" w:cs="Times New Roman"/>
                <w:sz w:val="24"/>
                <w:szCs w:val="24"/>
              </w:rPr>
            </w:pPr>
          </w:p>
        </w:tc>
        <w:tc>
          <w:tcPr>
            <w:tcW w:w="143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Классы</w:t>
            </w:r>
          </w:p>
          <w:p w:rsidR="005709A9" w:rsidRPr="007712F7" w:rsidRDefault="005709A9" w:rsidP="007712F7">
            <w:pPr>
              <w:spacing w:line="276" w:lineRule="auto"/>
              <w:jc w:val="both"/>
              <w:rPr>
                <w:rFonts w:ascii="Times New Roman" w:hAnsi="Times New Roman" w:cs="Times New Roman"/>
                <w:sz w:val="24"/>
                <w:szCs w:val="24"/>
              </w:rPr>
            </w:pPr>
          </w:p>
        </w:tc>
        <w:tc>
          <w:tcPr>
            <w:tcW w:w="191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Руководители</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val="278"/>
        </w:trPr>
        <w:tc>
          <w:tcPr>
            <w:tcW w:w="625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Замачивание и проращивание семян огурца</w:t>
            </w:r>
          </w:p>
        </w:tc>
        <w:tc>
          <w:tcPr>
            <w:tcW w:w="143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I - II класс</w:t>
            </w:r>
          </w:p>
        </w:tc>
        <w:tc>
          <w:tcPr>
            <w:tcW w:w="1910" w:type="dxa"/>
            <w:vMerge w:val="restart"/>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Классные руководители</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288"/>
        </w:trPr>
        <w:tc>
          <w:tcPr>
            <w:tcW w:w="6250" w:type="dxa"/>
            <w:tcBorders>
              <w:top w:val="single" w:sz="6" w:space="0" w:color="auto"/>
              <w:left w:val="single" w:sz="6" w:space="0" w:color="auto"/>
              <w:bottom w:val="single" w:sz="6" w:space="0" w:color="auto"/>
              <w:right w:val="single" w:sz="6" w:space="0" w:color="auto"/>
            </w:tcBorders>
          </w:tcPr>
          <w:p w:rsidR="005709A9" w:rsidRPr="007712F7" w:rsidRDefault="009D2E2A"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Выращивание зелен</w:t>
            </w:r>
            <w:r w:rsidR="005709A9" w:rsidRPr="007712F7">
              <w:rPr>
                <w:rFonts w:ascii="Times New Roman" w:hAnsi="Times New Roman" w:cs="Times New Roman"/>
                <w:sz w:val="24"/>
                <w:szCs w:val="24"/>
              </w:rPr>
              <w:t>ых культур для столовой</w:t>
            </w:r>
          </w:p>
          <w:p w:rsidR="005709A9" w:rsidRPr="007712F7" w:rsidRDefault="005709A9" w:rsidP="007712F7">
            <w:pPr>
              <w:spacing w:line="276" w:lineRule="auto"/>
              <w:jc w:val="both"/>
              <w:rPr>
                <w:rFonts w:ascii="Times New Roman" w:hAnsi="Times New Roman" w:cs="Times New Roman"/>
                <w:sz w:val="24"/>
                <w:szCs w:val="24"/>
              </w:rPr>
            </w:pPr>
          </w:p>
        </w:tc>
        <w:tc>
          <w:tcPr>
            <w:tcW w:w="143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
          <w:p w:rsidR="005709A9" w:rsidRPr="007712F7" w:rsidRDefault="005709A9" w:rsidP="007712F7">
            <w:pPr>
              <w:spacing w:line="276" w:lineRule="auto"/>
              <w:jc w:val="both"/>
              <w:rPr>
                <w:rFonts w:ascii="Times New Roman" w:hAnsi="Times New Roman" w:cs="Times New Roman"/>
                <w:sz w:val="24"/>
                <w:szCs w:val="24"/>
              </w:rPr>
            </w:pPr>
          </w:p>
        </w:tc>
        <w:tc>
          <w:tcPr>
            <w:tcW w:w="1910"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547"/>
        </w:trPr>
        <w:tc>
          <w:tcPr>
            <w:tcW w:w="625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Влияние водного режима на рост и развитие цветов</w:t>
            </w:r>
          </w:p>
        </w:tc>
        <w:tc>
          <w:tcPr>
            <w:tcW w:w="143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IV классы</w:t>
            </w:r>
          </w:p>
          <w:p w:rsidR="005709A9" w:rsidRPr="007712F7" w:rsidRDefault="005709A9" w:rsidP="007712F7">
            <w:pPr>
              <w:spacing w:line="276" w:lineRule="auto"/>
              <w:jc w:val="both"/>
              <w:rPr>
                <w:rFonts w:ascii="Times New Roman" w:hAnsi="Times New Roman" w:cs="Times New Roman"/>
                <w:sz w:val="24"/>
                <w:szCs w:val="24"/>
              </w:rPr>
            </w:pPr>
          </w:p>
        </w:tc>
        <w:tc>
          <w:tcPr>
            <w:tcW w:w="1910"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r>
    </w:tbl>
    <w:p w:rsidR="00EC0FF9" w:rsidRDefault="00EC0FF9" w:rsidP="007712F7">
      <w:pPr>
        <w:spacing w:line="276" w:lineRule="auto"/>
        <w:jc w:val="both"/>
        <w:rPr>
          <w:rFonts w:ascii="Times New Roman" w:hAnsi="Times New Roman" w:cs="Times New Roman"/>
          <w:sz w:val="24"/>
          <w:szCs w:val="24"/>
        </w:rPr>
      </w:pPr>
    </w:p>
    <w:p w:rsidR="005709A9" w:rsidRPr="004B5368" w:rsidRDefault="005709A9" w:rsidP="007712F7">
      <w:pPr>
        <w:spacing w:line="276" w:lineRule="auto"/>
        <w:jc w:val="both"/>
        <w:rPr>
          <w:rFonts w:ascii="Times New Roman" w:hAnsi="Times New Roman" w:cs="Times New Roman"/>
          <w:b/>
          <w:color w:val="C00000"/>
          <w:sz w:val="24"/>
          <w:szCs w:val="24"/>
        </w:rPr>
      </w:pPr>
      <w:r w:rsidRPr="004B5368">
        <w:rPr>
          <w:rFonts w:ascii="Times New Roman" w:hAnsi="Times New Roman" w:cs="Times New Roman"/>
          <w:b/>
          <w:color w:val="C00000"/>
          <w:sz w:val="24"/>
          <w:szCs w:val="24"/>
        </w:rPr>
        <w:t>Наблюдения</w:t>
      </w:r>
    </w:p>
    <w:tbl>
      <w:tblPr>
        <w:tblW w:w="9723" w:type="dxa"/>
        <w:tblInd w:w="-102" w:type="dxa"/>
        <w:tblLayout w:type="fixed"/>
        <w:tblCellMar>
          <w:left w:w="40" w:type="dxa"/>
          <w:right w:w="40" w:type="dxa"/>
        </w:tblCellMar>
        <w:tblLook w:val="04A0"/>
      </w:tblPr>
      <w:tblGrid>
        <w:gridCol w:w="6382"/>
        <w:gridCol w:w="1248"/>
        <w:gridCol w:w="2093"/>
      </w:tblGrid>
      <w:tr w:rsidR="005709A9" w:rsidRPr="007712F7" w:rsidTr="005709A9">
        <w:trPr>
          <w:trHeight w:hRule="exact" w:val="307"/>
        </w:trPr>
        <w:tc>
          <w:tcPr>
            <w:tcW w:w="638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Названия</w:t>
            </w:r>
          </w:p>
          <w:p w:rsidR="005709A9" w:rsidRPr="007712F7" w:rsidRDefault="005709A9" w:rsidP="007712F7">
            <w:pPr>
              <w:spacing w:line="276"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Классы</w:t>
            </w:r>
          </w:p>
          <w:p w:rsidR="005709A9" w:rsidRPr="007712F7" w:rsidRDefault="005709A9" w:rsidP="007712F7">
            <w:pPr>
              <w:spacing w:line="276" w:lineRule="auto"/>
              <w:jc w:val="both"/>
              <w:rPr>
                <w:rFonts w:ascii="Times New Roman" w:hAnsi="Times New Roman" w:cs="Times New Roman"/>
                <w:sz w:val="24"/>
                <w:szCs w:val="24"/>
              </w:rPr>
            </w:pPr>
          </w:p>
        </w:tc>
        <w:tc>
          <w:tcPr>
            <w:tcW w:w="2093"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Руководители</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288"/>
        </w:trPr>
        <w:tc>
          <w:tcPr>
            <w:tcW w:w="638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Фенологические наблюдения за комнатными растениями</w:t>
            </w:r>
          </w:p>
          <w:p w:rsidR="005709A9" w:rsidRPr="007712F7" w:rsidRDefault="005709A9" w:rsidP="007712F7">
            <w:pPr>
              <w:spacing w:line="276"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tcPr>
          <w:p w:rsidR="005709A9" w:rsidRPr="007712F7" w:rsidRDefault="00EC0FF9"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p w:rsidR="005709A9" w:rsidRPr="007712F7" w:rsidRDefault="005709A9" w:rsidP="007712F7">
            <w:pPr>
              <w:spacing w:line="276" w:lineRule="auto"/>
              <w:jc w:val="both"/>
              <w:rPr>
                <w:rFonts w:ascii="Times New Roman" w:hAnsi="Times New Roman" w:cs="Times New Roman"/>
                <w:sz w:val="24"/>
                <w:szCs w:val="24"/>
              </w:rPr>
            </w:pPr>
          </w:p>
        </w:tc>
        <w:tc>
          <w:tcPr>
            <w:tcW w:w="2093" w:type="dxa"/>
            <w:tcBorders>
              <w:top w:val="single" w:sz="6" w:space="0" w:color="auto"/>
              <w:left w:val="single" w:sz="6" w:space="0" w:color="auto"/>
              <w:bottom w:val="single" w:sz="6" w:space="0" w:color="auto"/>
              <w:right w:val="single" w:sz="6" w:space="0" w:color="auto"/>
            </w:tcBorders>
          </w:tcPr>
          <w:p w:rsidR="00EC0FF9" w:rsidRPr="007712F7" w:rsidRDefault="00EC0FF9" w:rsidP="00EC0FF9">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Кл</w:t>
            </w:r>
            <w:proofErr w:type="gramStart"/>
            <w:r w:rsidRPr="007712F7">
              <w:rPr>
                <w:rFonts w:ascii="Times New Roman" w:hAnsi="Times New Roman" w:cs="Times New Roman"/>
                <w:sz w:val="24"/>
                <w:szCs w:val="24"/>
              </w:rPr>
              <w:t>.</w:t>
            </w:r>
            <w:proofErr w:type="gramEnd"/>
            <w:r w:rsidRPr="007712F7">
              <w:rPr>
                <w:rFonts w:ascii="Times New Roman" w:hAnsi="Times New Roman" w:cs="Times New Roman"/>
                <w:sz w:val="24"/>
                <w:szCs w:val="24"/>
              </w:rPr>
              <w:t xml:space="preserve"> </w:t>
            </w:r>
            <w:proofErr w:type="gramStart"/>
            <w:r w:rsidRPr="007712F7">
              <w:rPr>
                <w:rFonts w:ascii="Times New Roman" w:hAnsi="Times New Roman" w:cs="Times New Roman"/>
                <w:sz w:val="24"/>
                <w:szCs w:val="24"/>
              </w:rPr>
              <w:t>р</w:t>
            </w:r>
            <w:proofErr w:type="gramEnd"/>
            <w:r w:rsidRPr="007712F7">
              <w:rPr>
                <w:rFonts w:ascii="Times New Roman" w:hAnsi="Times New Roman" w:cs="Times New Roman"/>
                <w:sz w:val="24"/>
                <w:szCs w:val="24"/>
              </w:rPr>
              <w:t>ук-ли</w:t>
            </w:r>
          </w:p>
          <w:p w:rsidR="005709A9" w:rsidRPr="007712F7" w:rsidRDefault="005709A9" w:rsidP="00EC0FF9">
            <w:pPr>
              <w:spacing w:line="276" w:lineRule="auto"/>
              <w:jc w:val="both"/>
              <w:rPr>
                <w:rFonts w:ascii="Times New Roman" w:hAnsi="Times New Roman" w:cs="Times New Roman"/>
                <w:sz w:val="24"/>
                <w:szCs w:val="24"/>
              </w:rPr>
            </w:pPr>
          </w:p>
        </w:tc>
      </w:tr>
      <w:tr w:rsidR="005709A9" w:rsidRPr="007712F7" w:rsidTr="005709A9">
        <w:trPr>
          <w:trHeight w:hRule="exact" w:val="288"/>
        </w:trPr>
        <w:tc>
          <w:tcPr>
            <w:tcW w:w="638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Метеорологические наблюдения</w:t>
            </w:r>
          </w:p>
          <w:p w:rsidR="005709A9" w:rsidRPr="007712F7" w:rsidRDefault="005709A9" w:rsidP="007712F7">
            <w:pPr>
              <w:spacing w:line="276" w:lineRule="auto"/>
              <w:jc w:val="both"/>
              <w:rPr>
                <w:rFonts w:ascii="Times New Roman" w:hAnsi="Times New Roman" w:cs="Times New Roman"/>
                <w:sz w:val="24"/>
                <w:szCs w:val="24"/>
              </w:rPr>
            </w:pPr>
          </w:p>
        </w:tc>
        <w:tc>
          <w:tcPr>
            <w:tcW w:w="124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III - IV</w:t>
            </w:r>
          </w:p>
          <w:p w:rsidR="005709A9" w:rsidRPr="007712F7" w:rsidRDefault="005709A9" w:rsidP="007712F7">
            <w:pPr>
              <w:spacing w:line="276" w:lineRule="auto"/>
              <w:jc w:val="both"/>
              <w:rPr>
                <w:rFonts w:ascii="Times New Roman" w:hAnsi="Times New Roman" w:cs="Times New Roman"/>
                <w:sz w:val="24"/>
                <w:szCs w:val="24"/>
              </w:rPr>
            </w:pPr>
          </w:p>
        </w:tc>
        <w:tc>
          <w:tcPr>
            <w:tcW w:w="2093"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Кл</w:t>
            </w:r>
            <w:proofErr w:type="gramStart"/>
            <w:r w:rsidRPr="007712F7">
              <w:rPr>
                <w:rFonts w:ascii="Times New Roman" w:hAnsi="Times New Roman" w:cs="Times New Roman"/>
                <w:sz w:val="24"/>
                <w:szCs w:val="24"/>
              </w:rPr>
              <w:t>.</w:t>
            </w:r>
            <w:proofErr w:type="gramEnd"/>
            <w:r w:rsidRPr="007712F7">
              <w:rPr>
                <w:rFonts w:ascii="Times New Roman" w:hAnsi="Times New Roman" w:cs="Times New Roman"/>
                <w:sz w:val="24"/>
                <w:szCs w:val="24"/>
              </w:rPr>
              <w:t xml:space="preserve"> </w:t>
            </w:r>
            <w:proofErr w:type="gramStart"/>
            <w:r w:rsidRPr="007712F7">
              <w:rPr>
                <w:rFonts w:ascii="Times New Roman" w:hAnsi="Times New Roman" w:cs="Times New Roman"/>
                <w:sz w:val="24"/>
                <w:szCs w:val="24"/>
              </w:rPr>
              <w:t>р</w:t>
            </w:r>
            <w:proofErr w:type="gramEnd"/>
            <w:r w:rsidRPr="007712F7">
              <w:rPr>
                <w:rFonts w:ascii="Times New Roman" w:hAnsi="Times New Roman" w:cs="Times New Roman"/>
                <w:sz w:val="24"/>
                <w:szCs w:val="24"/>
              </w:rPr>
              <w:t>ук-ли</w:t>
            </w:r>
          </w:p>
          <w:p w:rsidR="005709A9" w:rsidRPr="007712F7" w:rsidRDefault="005709A9" w:rsidP="007712F7">
            <w:pPr>
              <w:spacing w:line="276" w:lineRule="auto"/>
              <w:jc w:val="both"/>
              <w:rPr>
                <w:rFonts w:ascii="Times New Roman" w:hAnsi="Times New Roman" w:cs="Times New Roman"/>
                <w:sz w:val="24"/>
                <w:szCs w:val="24"/>
              </w:rPr>
            </w:pPr>
          </w:p>
        </w:tc>
      </w:tr>
    </w:tbl>
    <w:p w:rsidR="005709A9" w:rsidRPr="007712F7" w:rsidRDefault="005709A9" w:rsidP="007712F7">
      <w:pPr>
        <w:spacing w:line="276" w:lineRule="auto"/>
        <w:jc w:val="both"/>
        <w:rPr>
          <w:rFonts w:ascii="Times New Roman" w:hAnsi="Times New Roman" w:cs="Times New Roman"/>
          <w:sz w:val="24"/>
          <w:szCs w:val="24"/>
        </w:rPr>
      </w:pPr>
    </w:p>
    <w:p w:rsidR="005709A9" w:rsidRPr="007712F7" w:rsidRDefault="00EC0FF9"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09A9" w:rsidRPr="007712F7">
        <w:rPr>
          <w:rFonts w:ascii="Times New Roman" w:hAnsi="Times New Roman" w:cs="Times New Roman"/>
          <w:sz w:val="24"/>
          <w:szCs w:val="24"/>
        </w:rPr>
        <w:t>Организация любой посильной опытнической работы школьниками младшего возраста дает возможность ознакомиться с основами выращивания растений и жизнедеятельности животных. Прежде всего, важно правильно выбрать тему опыта, она должна быть доступна и интересна. Приступая к выполнению опыта, они должны знать основные его цели. Проводя простейшие опыты, учащиеся убеждаются в зависимости роста растений и жизни животных от внешних условий.</w:t>
      </w:r>
    </w:p>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lastRenderedPageBreak/>
        <w:t>Наблюдения за ростом и развитием растений, за природой фиксируются в дневнике. На основании наблюдений учащиеся должны как можно самостоятельнее делать практические выводы.</w:t>
      </w:r>
    </w:p>
    <w:p w:rsidR="005709A9" w:rsidRPr="00EC0FF9" w:rsidRDefault="005709A9" w:rsidP="00EC0FF9">
      <w:pPr>
        <w:spacing w:line="276" w:lineRule="auto"/>
        <w:jc w:val="center"/>
        <w:rPr>
          <w:rFonts w:ascii="Times New Roman" w:hAnsi="Times New Roman" w:cs="Times New Roman"/>
          <w:b/>
          <w:color w:val="C00000"/>
          <w:sz w:val="24"/>
          <w:szCs w:val="24"/>
        </w:rPr>
      </w:pPr>
      <w:r w:rsidRPr="00EC0FF9">
        <w:rPr>
          <w:rFonts w:ascii="Times New Roman" w:hAnsi="Times New Roman" w:cs="Times New Roman"/>
          <w:b/>
          <w:color w:val="C00000"/>
          <w:sz w:val="24"/>
          <w:szCs w:val="24"/>
        </w:rPr>
        <w:t>II ступень</w:t>
      </w:r>
    </w:p>
    <w:p w:rsidR="005709A9" w:rsidRPr="00EC0FF9" w:rsidRDefault="005709A9" w:rsidP="00EC0FF9">
      <w:pPr>
        <w:spacing w:line="276" w:lineRule="auto"/>
        <w:jc w:val="center"/>
        <w:rPr>
          <w:rFonts w:ascii="Times New Roman" w:hAnsi="Times New Roman" w:cs="Times New Roman"/>
          <w:b/>
          <w:sz w:val="24"/>
          <w:szCs w:val="24"/>
        </w:rPr>
      </w:pPr>
      <w:r w:rsidRPr="00EC0FF9">
        <w:rPr>
          <w:rFonts w:ascii="Times New Roman" w:hAnsi="Times New Roman" w:cs="Times New Roman"/>
          <w:b/>
          <w:sz w:val="24"/>
          <w:szCs w:val="24"/>
        </w:rPr>
        <w:t>Теоретическая часть</w:t>
      </w:r>
    </w:p>
    <w:tbl>
      <w:tblPr>
        <w:tblW w:w="9888" w:type="dxa"/>
        <w:tblInd w:w="40" w:type="dxa"/>
        <w:tblLayout w:type="fixed"/>
        <w:tblCellMar>
          <w:left w:w="40" w:type="dxa"/>
          <w:right w:w="40" w:type="dxa"/>
        </w:tblCellMar>
        <w:tblLook w:val="04A0"/>
      </w:tblPr>
      <w:tblGrid>
        <w:gridCol w:w="4819"/>
        <w:gridCol w:w="2515"/>
        <w:gridCol w:w="2554"/>
      </w:tblGrid>
      <w:tr w:rsidR="005709A9" w:rsidRPr="007712F7" w:rsidTr="00516C18">
        <w:trPr>
          <w:trHeight w:hRule="exact" w:val="307"/>
        </w:trPr>
        <w:tc>
          <w:tcPr>
            <w:tcW w:w="4819"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r w:rsidRPr="007712F7">
              <w:rPr>
                <w:rFonts w:ascii="Times New Roman" w:hAnsi="Times New Roman" w:cs="Times New Roman"/>
                <w:sz w:val="24"/>
                <w:szCs w:val="24"/>
              </w:rPr>
              <w:t xml:space="preserve">             Теоретическая часть</w:t>
            </w:r>
          </w:p>
          <w:p w:rsidR="005709A9" w:rsidRPr="007712F7" w:rsidRDefault="005709A9" w:rsidP="0014666E">
            <w:pPr>
              <w:jc w:val="both"/>
              <w:rPr>
                <w:rFonts w:ascii="Times New Roman" w:hAnsi="Times New Roman" w:cs="Times New Roman"/>
                <w:sz w:val="24"/>
                <w:szCs w:val="24"/>
              </w:rPr>
            </w:pPr>
          </w:p>
        </w:tc>
        <w:tc>
          <w:tcPr>
            <w:tcW w:w="2515"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r w:rsidRPr="007712F7">
              <w:rPr>
                <w:rFonts w:ascii="Times New Roman" w:hAnsi="Times New Roman" w:cs="Times New Roman"/>
                <w:sz w:val="24"/>
                <w:szCs w:val="24"/>
              </w:rPr>
              <w:t xml:space="preserve">        Учитель</w:t>
            </w:r>
          </w:p>
          <w:p w:rsidR="005709A9" w:rsidRPr="007712F7" w:rsidRDefault="005709A9" w:rsidP="0014666E">
            <w:pPr>
              <w:jc w:val="both"/>
              <w:rPr>
                <w:rFonts w:ascii="Times New Roman" w:hAnsi="Times New Roman" w:cs="Times New Roman"/>
                <w:sz w:val="24"/>
                <w:szCs w:val="24"/>
              </w:rPr>
            </w:pPr>
          </w:p>
        </w:tc>
        <w:tc>
          <w:tcPr>
            <w:tcW w:w="2554"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r w:rsidRPr="007712F7">
              <w:rPr>
                <w:rFonts w:ascii="Times New Roman" w:hAnsi="Times New Roman" w:cs="Times New Roman"/>
                <w:sz w:val="24"/>
                <w:szCs w:val="24"/>
              </w:rPr>
              <w:t xml:space="preserve">          Классы</w:t>
            </w:r>
          </w:p>
          <w:p w:rsidR="005709A9" w:rsidRPr="007712F7" w:rsidRDefault="005709A9" w:rsidP="0014666E">
            <w:pPr>
              <w:jc w:val="both"/>
              <w:rPr>
                <w:rFonts w:ascii="Times New Roman" w:hAnsi="Times New Roman" w:cs="Times New Roman"/>
                <w:sz w:val="24"/>
                <w:szCs w:val="24"/>
              </w:rPr>
            </w:pPr>
          </w:p>
        </w:tc>
      </w:tr>
      <w:tr w:rsidR="005709A9" w:rsidRPr="007712F7" w:rsidTr="00516C18">
        <w:trPr>
          <w:trHeight w:hRule="exact" w:val="278"/>
        </w:trPr>
        <w:tc>
          <w:tcPr>
            <w:tcW w:w="4819"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r w:rsidRPr="007712F7">
              <w:rPr>
                <w:rFonts w:ascii="Times New Roman" w:hAnsi="Times New Roman" w:cs="Times New Roman"/>
                <w:sz w:val="24"/>
                <w:szCs w:val="24"/>
              </w:rPr>
              <w:t>«Экономика»</w:t>
            </w:r>
          </w:p>
          <w:p w:rsidR="005709A9" w:rsidRPr="007712F7" w:rsidRDefault="005709A9" w:rsidP="0014666E">
            <w:pPr>
              <w:jc w:val="both"/>
              <w:rPr>
                <w:rFonts w:ascii="Times New Roman" w:hAnsi="Times New Roman" w:cs="Times New Roman"/>
                <w:sz w:val="24"/>
                <w:szCs w:val="24"/>
              </w:rPr>
            </w:pPr>
          </w:p>
        </w:tc>
        <w:tc>
          <w:tcPr>
            <w:tcW w:w="2515"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p>
        </w:tc>
        <w:tc>
          <w:tcPr>
            <w:tcW w:w="2554"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r w:rsidRPr="007712F7">
              <w:rPr>
                <w:rFonts w:ascii="Times New Roman" w:hAnsi="Times New Roman" w:cs="Times New Roman"/>
                <w:sz w:val="24"/>
                <w:szCs w:val="24"/>
              </w:rPr>
              <w:t xml:space="preserve"> </w:t>
            </w:r>
            <w:r w:rsidR="00B64202">
              <w:rPr>
                <w:rFonts w:ascii="Times New Roman" w:hAnsi="Times New Roman" w:cs="Times New Roman"/>
                <w:sz w:val="24"/>
                <w:szCs w:val="24"/>
              </w:rPr>
              <w:t>5-8</w:t>
            </w:r>
          </w:p>
          <w:p w:rsidR="005709A9" w:rsidRPr="007712F7" w:rsidRDefault="005709A9" w:rsidP="0014666E">
            <w:pPr>
              <w:jc w:val="both"/>
              <w:rPr>
                <w:rFonts w:ascii="Times New Roman" w:hAnsi="Times New Roman" w:cs="Times New Roman"/>
                <w:sz w:val="24"/>
                <w:szCs w:val="24"/>
              </w:rPr>
            </w:pPr>
          </w:p>
        </w:tc>
      </w:tr>
      <w:tr w:rsidR="005709A9" w:rsidRPr="007712F7" w:rsidTr="00516C18">
        <w:trPr>
          <w:trHeight w:hRule="exact" w:val="566"/>
        </w:trPr>
        <w:tc>
          <w:tcPr>
            <w:tcW w:w="4819"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r w:rsidRPr="007712F7">
              <w:rPr>
                <w:rFonts w:ascii="Times New Roman" w:hAnsi="Times New Roman" w:cs="Times New Roman"/>
                <w:sz w:val="24"/>
                <w:szCs w:val="24"/>
              </w:rPr>
              <w:t>«Экология»</w:t>
            </w:r>
          </w:p>
        </w:tc>
        <w:tc>
          <w:tcPr>
            <w:tcW w:w="2515"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p>
        </w:tc>
        <w:tc>
          <w:tcPr>
            <w:tcW w:w="2554" w:type="dxa"/>
            <w:tcBorders>
              <w:top w:val="single" w:sz="6" w:space="0" w:color="auto"/>
              <w:left w:val="single" w:sz="6" w:space="0" w:color="auto"/>
              <w:bottom w:val="single" w:sz="6" w:space="0" w:color="auto"/>
              <w:right w:val="single" w:sz="6" w:space="0" w:color="auto"/>
            </w:tcBorders>
          </w:tcPr>
          <w:p w:rsidR="005709A9" w:rsidRPr="007712F7" w:rsidRDefault="00B64202" w:rsidP="0014666E">
            <w:pPr>
              <w:jc w:val="both"/>
              <w:rPr>
                <w:rFonts w:ascii="Times New Roman" w:hAnsi="Times New Roman" w:cs="Times New Roman"/>
                <w:sz w:val="24"/>
                <w:szCs w:val="24"/>
              </w:rPr>
            </w:pPr>
            <w:r>
              <w:rPr>
                <w:rFonts w:ascii="Times New Roman" w:hAnsi="Times New Roman" w:cs="Times New Roman"/>
                <w:sz w:val="24"/>
                <w:szCs w:val="24"/>
              </w:rPr>
              <w:t>5-9</w:t>
            </w:r>
          </w:p>
        </w:tc>
      </w:tr>
      <w:tr w:rsidR="005709A9" w:rsidRPr="007712F7" w:rsidTr="00516C18">
        <w:trPr>
          <w:trHeight w:hRule="exact" w:val="288"/>
        </w:trPr>
        <w:tc>
          <w:tcPr>
            <w:tcW w:w="4819"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r w:rsidRPr="007712F7">
              <w:rPr>
                <w:rFonts w:ascii="Times New Roman" w:hAnsi="Times New Roman" w:cs="Times New Roman"/>
                <w:sz w:val="24"/>
                <w:szCs w:val="24"/>
              </w:rPr>
              <w:t>«Информатика»</w:t>
            </w:r>
          </w:p>
          <w:p w:rsidR="005709A9" w:rsidRPr="007712F7" w:rsidRDefault="005709A9" w:rsidP="0014666E">
            <w:pPr>
              <w:jc w:val="both"/>
              <w:rPr>
                <w:rFonts w:ascii="Times New Roman" w:hAnsi="Times New Roman" w:cs="Times New Roman"/>
                <w:sz w:val="24"/>
                <w:szCs w:val="24"/>
              </w:rPr>
            </w:pPr>
          </w:p>
        </w:tc>
        <w:tc>
          <w:tcPr>
            <w:tcW w:w="2515"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p>
        </w:tc>
        <w:tc>
          <w:tcPr>
            <w:tcW w:w="2554" w:type="dxa"/>
            <w:tcBorders>
              <w:top w:val="single" w:sz="6" w:space="0" w:color="auto"/>
              <w:left w:val="single" w:sz="6" w:space="0" w:color="auto"/>
              <w:bottom w:val="single" w:sz="6" w:space="0" w:color="auto"/>
              <w:right w:val="single" w:sz="6" w:space="0" w:color="auto"/>
            </w:tcBorders>
          </w:tcPr>
          <w:p w:rsidR="005709A9" w:rsidRPr="007712F7" w:rsidRDefault="00B64202" w:rsidP="0014666E">
            <w:pPr>
              <w:jc w:val="both"/>
              <w:rPr>
                <w:rFonts w:ascii="Times New Roman" w:hAnsi="Times New Roman" w:cs="Times New Roman"/>
                <w:sz w:val="24"/>
                <w:szCs w:val="24"/>
              </w:rPr>
            </w:pPr>
            <w:r>
              <w:rPr>
                <w:rFonts w:ascii="Times New Roman" w:hAnsi="Times New Roman" w:cs="Times New Roman"/>
                <w:sz w:val="24"/>
                <w:szCs w:val="24"/>
              </w:rPr>
              <w:t>5 -</w:t>
            </w:r>
            <w:r w:rsidR="005709A9" w:rsidRPr="007712F7">
              <w:rPr>
                <w:rFonts w:ascii="Times New Roman" w:hAnsi="Times New Roman" w:cs="Times New Roman"/>
                <w:sz w:val="24"/>
                <w:szCs w:val="24"/>
              </w:rPr>
              <w:t xml:space="preserve"> 9 кл</w:t>
            </w:r>
          </w:p>
          <w:p w:rsidR="005709A9" w:rsidRPr="007712F7" w:rsidRDefault="005709A9" w:rsidP="0014666E">
            <w:pPr>
              <w:jc w:val="both"/>
              <w:rPr>
                <w:rFonts w:ascii="Times New Roman" w:hAnsi="Times New Roman" w:cs="Times New Roman"/>
                <w:sz w:val="24"/>
                <w:szCs w:val="24"/>
              </w:rPr>
            </w:pPr>
          </w:p>
        </w:tc>
      </w:tr>
      <w:tr w:rsidR="005709A9" w:rsidRPr="007712F7" w:rsidTr="00516C18">
        <w:trPr>
          <w:trHeight w:hRule="exact" w:val="557"/>
        </w:trPr>
        <w:tc>
          <w:tcPr>
            <w:tcW w:w="4819"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r w:rsidRPr="007712F7">
              <w:rPr>
                <w:rFonts w:ascii="Times New Roman" w:hAnsi="Times New Roman" w:cs="Times New Roman"/>
                <w:sz w:val="24"/>
                <w:szCs w:val="24"/>
              </w:rPr>
              <w:t>«Технология»</w:t>
            </w:r>
          </w:p>
        </w:tc>
        <w:tc>
          <w:tcPr>
            <w:tcW w:w="2515"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p>
        </w:tc>
        <w:tc>
          <w:tcPr>
            <w:tcW w:w="2554" w:type="dxa"/>
            <w:tcBorders>
              <w:top w:val="single" w:sz="6" w:space="0" w:color="auto"/>
              <w:left w:val="single" w:sz="6" w:space="0" w:color="auto"/>
              <w:bottom w:val="single" w:sz="6" w:space="0" w:color="auto"/>
              <w:right w:val="single" w:sz="6" w:space="0" w:color="auto"/>
            </w:tcBorders>
          </w:tcPr>
          <w:p w:rsidR="005709A9" w:rsidRPr="007712F7" w:rsidRDefault="00B64202" w:rsidP="0014666E">
            <w:pPr>
              <w:jc w:val="both"/>
              <w:rPr>
                <w:rFonts w:ascii="Times New Roman" w:hAnsi="Times New Roman" w:cs="Times New Roman"/>
                <w:sz w:val="24"/>
                <w:szCs w:val="24"/>
              </w:rPr>
            </w:pPr>
            <w:r>
              <w:rPr>
                <w:rFonts w:ascii="Times New Roman" w:hAnsi="Times New Roman" w:cs="Times New Roman"/>
                <w:sz w:val="24"/>
                <w:szCs w:val="24"/>
              </w:rPr>
              <w:t>5-9</w:t>
            </w:r>
          </w:p>
        </w:tc>
      </w:tr>
      <w:tr w:rsidR="005709A9" w:rsidRPr="007712F7" w:rsidTr="00516C18">
        <w:trPr>
          <w:trHeight w:hRule="exact" w:val="547"/>
        </w:trPr>
        <w:tc>
          <w:tcPr>
            <w:tcW w:w="4819"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r w:rsidRPr="007712F7">
              <w:rPr>
                <w:rFonts w:ascii="Times New Roman" w:hAnsi="Times New Roman" w:cs="Times New Roman"/>
                <w:sz w:val="24"/>
                <w:szCs w:val="24"/>
              </w:rPr>
              <w:t>Спецкурс «Цветоводство»</w:t>
            </w:r>
          </w:p>
          <w:p w:rsidR="005709A9" w:rsidRPr="007712F7" w:rsidRDefault="005709A9" w:rsidP="0014666E">
            <w:pPr>
              <w:jc w:val="both"/>
              <w:rPr>
                <w:rFonts w:ascii="Times New Roman" w:hAnsi="Times New Roman" w:cs="Times New Roman"/>
                <w:sz w:val="24"/>
                <w:szCs w:val="24"/>
              </w:rPr>
            </w:pPr>
          </w:p>
        </w:tc>
        <w:tc>
          <w:tcPr>
            <w:tcW w:w="2515"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p>
        </w:tc>
        <w:tc>
          <w:tcPr>
            <w:tcW w:w="2554" w:type="dxa"/>
            <w:tcBorders>
              <w:top w:val="single" w:sz="6" w:space="0" w:color="auto"/>
              <w:left w:val="single" w:sz="6" w:space="0" w:color="auto"/>
              <w:bottom w:val="single" w:sz="6" w:space="0" w:color="auto"/>
              <w:right w:val="single" w:sz="6" w:space="0" w:color="auto"/>
            </w:tcBorders>
          </w:tcPr>
          <w:p w:rsidR="005709A9" w:rsidRPr="007712F7" w:rsidRDefault="00B64202" w:rsidP="0014666E">
            <w:pPr>
              <w:jc w:val="both"/>
              <w:rPr>
                <w:rFonts w:ascii="Times New Roman" w:hAnsi="Times New Roman" w:cs="Times New Roman"/>
                <w:sz w:val="24"/>
                <w:szCs w:val="24"/>
              </w:rPr>
            </w:pPr>
            <w:r>
              <w:rPr>
                <w:rFonts w:ascii="Times New Roman" w:hAnsi="Times New Roman" w:cs="Times New Roman"/>
                <w:sz w:val="24"/>
                <w:szCs w:val="24"/>
              </w:rPr>
              <w:t>6 -7</w:t>
            </w:r>
          </w:p>
          <w:p w:rsidR="005709A9" w:rsidRPr="007712F7" w:rsidRDefault="005709A9" w:rsidP="0014666E">
            <w:pPr>
              <w:jc w:val="both"/>
              <w:rPr>
                <w:rFonts w:ascii="Times New Roman" w:hAnsi="Times New Roman" w:cs="Times New Roman"/>
                <w:sz w:val="24"/>
                <w:szCs w:val="24"/>
              </w:rPr>
            </w:pPr>
          </w:p>
        </w:tc>
      </w:tr>
      <w:tr w:rsidR="005709A9" w:rsidRPr="007712F7" w:rsidTr="00516C18">
        <w:trPr>
          <w:trHeight w:hRule="exact" w:val="278"/>
        </w:trPr>
        <w:tc>
          <w:tcPr>
            <w:tcW w:w="4819"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r w:rsidRPr="007712F7">
              <w:rPr>
                <w:rFonts w:ascii="Times New Roman" w:hAnsi="Times New Roman" w:cs="Times New Roman"/>
                <w:sz w:val="24"/>
                <w:szCs w:val="24"/>
              </w:rPr>
              <w:t>Спецкурс «Овощеводство»</w:t>
            </w:r>
          </w:p>
          <w:p w:rsidR="005709A9" w:rsidRPr="007712F7" w:rsidRDefault="005709A9" w:rsidP="0014666E">
            <w:pPr>
              <w:jc w:val="both"/>
              <w:rPr>
                <w:rFonts w:ascii="Times New Roman" w:hAnsi="Times New Roman" w:cs="Times New Roman"/>
                <w:sz w:val="24"/>
                <w:szCs w:val="24"/>
              </w:rPr>
            </w:pPr>
          </w:p>
        </w:tc>
        <w:tc>
          <w:tcPr>
            <w:tcW w:w="2515"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p>
        </w:tc>
        <w:tc>
          <w:tcPr>
            <w:tcW w:w="2554" w:type="dxa"/>
            <w:tcBorders>
              <w:top w:val="single" w:sz="6" w:space="0" w:color="auto"/>
              <w:left w:val="single" w:sz="6" w:space="0" w:color="auto"/>
              <w:bottom w:val="single" w:sz="6" w:space="0" w:color="auto"/>
              <w:right w:val="single" w:sz="6" w:space="0" w:color="auto"/>
            </w:tcBorders>
          </w:tcPr>
          <w:p w:rsidR="005709A9" w:rsidRPr="007712F7" w:rsidRDefault="00516C18" w:rsidP="0014666E">
            <w:pPr>
              <w:jc w:val="both"/>
              <w:rPr>
                <w:rFonts w:ascii="Times New Roman" w:hAnsi="Times New Roman" w:cs="Times New Roman"/>
                <w:sz w:val="24"/>
                <w:szCs w:val="24"/>
              </w:rPr>
            </w:pPr>
            <w:r>
              <w:rPr>
                <w:rFonts w:ascii="Times New Roman" w:hAnsi="Times New Roman" w:cs="Times New Roman"/>
                <w:sz w:val="24"/>
                <w:szCs w:val="24"/>
              </w:rPr>
              <w:t>8-9</w:t>
            </w:r>
          </w:p>
          <w:p w:rsidR="005709A9" w:rsidRPr="007712F7" w:rsidRDefault="005709A9" w:rsidP="0014666E">
            <w:pPr>
              <w:jc w:val="both"/>
              <w:rPr>
                <w:rFonts w:ascii="Times New Roman" w:hAnsi="Times New Roman" w:cs="Times New Roman"/>
                <w:sz w:val="24"/>
                <w:szCs w:val="24"/>
              </w:rPr>
            </w:pPr>
          </w:p>
        </w:tc>
      </w:tr>
      <w:tr w:rsidR="005709A9" w:rsidRPr="007712F7" w:rsidTr="00516C18">
        <w:trPr>
          <w:trHeight w:hRule="exact" w:val="278"/>
        </w:trPr>
        <w:tc>
          <w:tcPr>
            <w:tcW w:w="4819"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r w:rsidRPr="007712F7">
              <w:rPr>
                <w:rFonts w:ascii="Times New Roman" w:hAnsi="Times New Roman" w:cs="Times New Roman"/>
                <w:sz w:val="24"/>
                <w:szCs w:val="24"/>
              </w:rPr>
              <w:t>Спецкурс «Растениеводство»</w:t>
            </w:r>
          </w:p>
          <w:p w:rsidR="005709A9" w:rsidRPr="007712F7" w:rsidRDefault="005709A9" w:rsidP="0014666E">
            <w:pPr>
              <w:jc w:val="both"/>
              <w:rPr>
                <w:rFonts w:ascii="Times New Roman" w:hAnsi="Times New Roman" w:cs="Times New Roman"/>
                <w:sz w:val="24"/>
                <w:szCs w:val="24"/>
              </w:rPr>
            </w:pPr>
          </w:p>
        </w:tc>
        <w:tc>
          <w:tcPr>
            <w:tcW w:w="2515"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p>
        </w:tc>
        <w:tc>
          <w:tcPr>
            <w:tcW w:w="2554" w:type="dxa"/>
            <w:tcBorders>
              <w:top w:val="single" w:sz="6" w:space="0" w:color="auto"/>
              <w:left w:val="single" w:sz="6" w:space="0" w:color="auto"/>
              <w:bottom w:val="single" w:sz="6" w:space="0" w:color="auto"/>
              <w:right w:val="single" w:sz="6" w:space="0" w:color="auto"/>
            </w:tcBorders>
          </w:tcPr>
          <w:p w:rsidR="005709A9" w:rsidRPr="007712F7" w:rsidRDefault="005709A9" w:rsidP="0014666E">
            <w:pPr>
              <w:jc w:val="both"/>
              <w:rPr>
                <w:rFonts w:ascii="Times New Roman" w:hAnsi="Times New Roman" w:cs="Times New Roman"/>
                <w:sz w:val="24"/>
                <w:szCs w:val="24"/>
              </w:rPr>
            </w:pPr>
            <w:r w:rsidRPr="007712F7">
              <w:rPr>
                <w:rFonts w:ascii="Times New Roman" w:hAnsi="Times New Roman" w:cs="Times New Roman"/>
                <w:sz w:val="24"/>
                <w:szCs w:val="24"/>
              </w:rPr>
              <w:t>9а</w:t>
            </w:r>
          </w:p>
          <w:p w:rsidR="005709A9" w:rsidRPr="007712F7" w:rsidRDefault="005709A9" w:rsidP="0014666E">
            <w:pPr>
              <w:jc w:val="both"/>
              <w:rPr>
                <w:rFonts w:ascii="Times New Roman" w:hAnsi="Times New Roman" w:cs="Times New Roman"/>
                <w:sz w:val="24"/>
                <w:szCs w:val="24"/>
              </w:rPr>
            </w:pPr>
          </w:p>
        </w:tc>
      </w:tr>
      <w:tr w:rsidR="00EC0FF9" w:rsidRPr="007712F7" w:rsidTr="00516C18">
        <w:trPr>
          <w:trHeight w:hRule="exact" w:val="307"/>
        </w:trPr>
        <w:tc>
          <w:tcPr>
            <w:tcW w:w="4819"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r>
              <w:rPr>
                <w:rFonts w:ascii="Times New Roman" w:hAnsi="Times New Roman" w:cs="Times New Roman"/>
                <w:sz w:val="24"/>
                <w:szCs w:val="24"/>
              </w:rPr>
              <w:t>Ранняя физика</w:t>
            </w:r>
          </w:p>
        </w:tc>
        <w:tc>
          <w:tcPr>
            <w:tcW w:w="2515"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p>
        </w:tc>
        <w:tc>
          <w:tcPr>
            <w:tcW w:w="2554"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r>
              <w:rPr>
                <w:rFonts w:ascii="Times New Roman" w:hAnsi="Times New Roman" w:cs="Times New Roman"/>
                <w:sz w:val="24"/>
                <w:szCs w:val="24"/>
              </w:rPr>
              <w:t>5</w:t>
            </w:r>
          </w:p>
        </w:tc>
      </w:tr>
      <w:tr w:rsidR="00EC0FF9" w:rsidRPr="007712F7" w:rsidTr="00516C18">
        <w:trPr>
          <w:trHeight w:hRule="exact" w:val="307"/>
        </w:trPr>
        <w:tc>
          <w:tcPr>
            <w:tcW w:w="4819"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2515"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p>
        </w:tc>
        <w:tc>
          <w:tcPr>
            <w:tcW w:w="2554"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r>
              <w:rPr>
                <w:rFonts w:ascii="Times New Roman" w:hAnsi="Times New Roman" w:cs="Times New Roman"/>
                <w:sz w:val="24"/>
                <w:szCs w:val="24"/>
              </w:rPr>
              <w:t>5</w:t>
            </w:r>
          </w:p>
        </w:tc>
      </w:tr>
      <w:tr w:rsidR="00EC0FF9" w:rsidRPr="007712F7" w:rsidTr="00516C18">
        <w:trPr>
          <w:trHeight w:hRule="exact" w:val="307"/>
        </w:trPr>
        <w:tc>
          <w:tcPr>
            <w:tcW w:w="4819"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r>
              <w:rPr>
                <w:rFonts w:ascii="Times New Roman" w:hAnsi="Times New Roman" w:cs="Times New Roman"/>
                <w:sz w:val="24"/>
                <w:szCs w:val="24"/>
              </w:rPr>
              <w:t>Экспериментальная физика</w:t>
            </w:r>
          </w:p>
        </w:tc>
        <w:tc>
          <w:tcPr>
            <w:tcW w:w="2515"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p>
        </w:tc>
        <w:tc>
          <w:tcPr>
            <w:tcW w:w="2554"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r>
              <w:rPr>
                <w:rFonts w:ascii="Times New Roman" w:hAnsi="Times New Roman" w:cs="Times New Roman"/>
                <w:sz w:val="24"/>
                <w:szCs w:val="24"/>
              </w:rPr>
              <w:t>6-</w:t>
            </w:r>
            <w:r w:rsidR="000064EA">
              <w:rPr>
                <w:rFonts w:ascii="Times New Roman" w:hAnsi="Times New Roman" w:cs="Times New Roman"/>
                <w:sz w:val="24"/>
                <w:szCs w:val="24"/>
              </w:rPr>
              <w:t>8</w:t>
            </w:r>
          </w:p>
        </w:tc>
      </w:tr>
      <w:tr w:rsidR="00EC0FF9" w:rsidRPr="007712F7" w:rsidTr="00516C18">
        <w:trPr>
          <w:trHeight w:hRule="exact" w:val="307"/>
        </w:trPr>
        <w:tc>
          <w:tcPr>
            <w:tcW w:w="4819"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r>
              <w:rPr>
                <w:rFonts w:ascii="Times New Roman" w:hAnsi="Times New Roman" w:cs="Times New Roman"/>
                <w:sz w:val="24"/>
                <w:szCs w:val="24"/>
              </w:rPr>
              <w:t>Конструирование физических приборов</w:t>
            </w:r>
          </w:p>
        </w:tc>
        <w:tc>
          <w:tcPr>
            <w:tcW w:w="2515"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p>
        </w:tc>
        <w:tc>
          <w:tcPr>
            <w:tcW w:w="2554"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r>
              <w:rPr>
                <w:rFonts w:ascii="Times New Roman" w:hAnsi="Times New Roman" w:cs="Times New Roman"/>
                <w:sz w:val="24"/>
                <w:szCs w:val="24"/>
              </w:rPr>
              <w:t>6-9</w:t>
            </w:r>
          </w:p>
        </w:tc>
      </w:tr>
      <w:tr w:rsidR="00EC0FF9" w:rsidRPr="007712F7" w:rsidTr="00516C18">
        <w:trPr>
          <w:trHeight w:hRule="exact" w:val="307"/>
        </w:trPr>
        <w:tc>
          <w:tcPr>
            <w:tcW w:w="4819"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r>
              <w:rPr>
                <w:rFonts w:ascii="Times New Roman" w:hAnsi="Times New Roman" w:cs="Times New Roman"/>
                <w:sz w:val="24"/>
                <w:szCs w:val="24"/>
              </w:rPr>
              <w:t xml:space="preserve">Логика </w:t>
            </w:r>
          </w:p>
        </w:tc>
        <w:tc>
          <w:tcPr>
            <w:tcW w:w="2515"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p>
        </w:tc>
        <w:tc>
          <w:tcPr>
            <w:tcW w:w="2554"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r>
              <w:rPr>
                <w:rFonts w:ascii="Times New Roman" w:hAnsi="Times New Roman" w:cs="Times New Roman"/>
                <w:sz w:val="24"/>
                <w:szCs w:val="24"/>
              </w:rPr>
              <w:t>5</w:t>
            </w:r>
          </w:p>
        </w:tc>
      </w:tr>
      <w:tr w:rsidR="00EC0FF9" w:rsidRPr="007712F7" w:rsidTr="00516C18">
        <w:trPr>
          <w:trHeight w:hRule="exact" w:val="307"/>
        </w:trPr>
        <w:tc>
          <w:tcPr>
            <w:tcW w:w="4819"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r>
              <w:rPr>
                <w:rFonts w:ascii="Times New Roman" w:hAnsi="Times New Roman" w:cs="Times New Roman"/>
                <w:sz w:val="24"/>
                <w:szCs w:val="24"/>
              </w:rPr>
              <w:t>Начертательная геометрия</w:t>
            </w:r>
          </w:p>
        </w:tc>
        <w:tc>
          <w:tcPr>
            <w:tcW w:w="2515"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p>
        </w:tc>
        <w:tc>
          <w:tcPr>
            <w:tcW w:w="2554" w:type="dxa"/>
            <w:tcBorders>
              <w:top w:val="single" w:sz="6" w:space="0" w:color="auto"/>
              <w:left w:val="single" w:sz="6" w:space="0" w:color="auto"/>
              <w:bottom w:val="single" w:sz="6" w:space="0" w:color="auto"/>
              <w:right w:val="single" w:sz="6" w:space="0" w:color="auto"/>
            </w:tcBorders>
          </w:tcPr>
          <w:p w:rsidR="00EC0FF9" w:rsidRPr="007712F7" w:rsidRDefault="00EC0FF9" w:rsidP="0014666E">
            <w:pPr>
              <w:jc w:val="both"/>
              <w:rPr>
                <w:rFonts w:ascii="Times New Roman" w:hAnsi="Times New Roman" w:cs="Times New Roman"/>
                <w:sz w:val="24"/>
                <w:szCs w:val="24"/>
              </w:rPr>
            </w:pPr>
            <w:r>
              <w:rPr>
                <w:rFonts w:ascii="Times New Roman" w:hAnsi="Times New Roman" w:cs="Times New Roman"/>
                <w:sz w:val="24"/>
                <w:szCs w:val="24"/>
              </w:rPr>
              <w:t>8-9</w:t>
            </w:r>
          </w:p>
        </w:tc>
      </w:tr>
    </w:tbl>
    <w:p w:rsidR="005709A9" w:rsidRPr="007712F7" w:rsidRDefault="00EC0FF9"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09A9" w:rsidRPr="007712F7">
        <w:rPr>
          <w:rFonts w:ascii="Times New Roman" w:hAnsi="Times New Roman" w:cs="Times New Roman"/>
          <w:sz w:val="24"/>
          <w:szCs w:val="24"/>
        </w:rPr>
        <w:t>Важным условием' поддержания интереса к обучению является не только обязательное изучение основных разделов биологии,</w:t>
      </w:r>
      <w:r>
        <w:rPr>
          <w:rFonts w:ascii="Times New Roman" w:hAnsi="Times New Roman" w:cs="Times New Roman"/>
          <w:sz w:val="24"/>
          <w:szCs w:val="24"/>
        </w:rPr>
        <w:t xml:space="preserve"> </w:t>
      </w:r>
      <w:proofErr w:type="gramStart"/>
      <w:r>
        <w:rPr>
          <w:rFonts w:ascii="Times New Roman" w:hAnsi="Times New Roman" w:cs="Times New Roman"/>
          <w:sz w:val="24"/>
          <w:szCs w:val="24"/>
        </w:rPr>
        <w:t>физики</w:t>
      </w:r>
      <w:proofErr w:type="gramEnd"/>
      <w:r>
        <w:rPr>
          <w:rFonts w:ascii="Times New Roman" w:hAnsi="Times New Roman" w:cs="Times New Roman"/>
          <w:sz w:val="24"/>
          <w:szCs w:val="24"/>
        </w:rPr>
        <w:t xml:space="preserve"> </w:t>
      </w:r>
      <w:r w:rsidR="005709A9" w:rsidRPr="007712F7">
        <w:rPr>
          <w:rFonts w:ascii="Times New Roman" w:hAnsi="Times New Roman" w:cs="Times New Roman"/>
          <w:sz w:val="24"/>
          <w:szCs w:val="24"/>
        </w:rPr>
        <w:t xml:space="preserve"> но и включение в школьную программу спецкурсов, которые помогают развивать исследовательский характер работы учащихся в процессе обучения.</w:t>
      </w:r>
    </w:p>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Неотъемлемой составной частью естественнонаучного образования в нашей школе является учебный предмет «Экология», программа которого составлена  с учетом изучения родного края.</w:t>
      </w:r>
    </w:p>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Работа     кружков    дает    детям     основы     цветоводства,     овощеводства     в     процессе непосредственной работы в оранжерее школы, теплице, в саду.</w:t>
      </w:r>
    </w:p>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Регулярные музейные уроки по краеведению помогают изучению истории хозяйственной социальной жизни села, знакомят с агрономической практикой села, района, республики.</w:t>
      </w:r>
    </w:p>
    <w:p w:rsidR="005709A9" w:rsidRPr="00EC0FF9" w:rsidRDefault="005709A9" w:rsidP="00EC0FF9">
      <w:pPr>
        <w:spacing w:line="276" w:lineRule="auto"/>
        <w:jc w:val="center"/>
        <w:rPr>
          <w:rFonts w:ascii="Times New Roman" w:hAnsi="Times New Roman" w:cs="Times New Roman"/>
          <w:b/>
          <w:sz w:val="24"/>
          <w:szCs w:val="24"/>
        </w:rPr>
      </w:pPr>
      <w:r w:rsidRPr="00EC0FF9">
        <w:rPr>
          <w:rFonts w:ascii="Times New Roman" w:hAnsi="Times New Roman" w:cs="Times New Roman"/>
          <w:b/>
          <w:sz w:val="24"/>
          <w:szCs w:val="24"/>
        </w:rPr>
        <w:t>Практическая часть</w:t>
      </w:r>
    </w:p>
    <w:p w:rsidR="005709A9" w:rsidRPr="0014666E" w:rsidRDefault="005709A9" w:rsidP="007712F7">
      <w:pPr>
        <w:spacing w:line="276" w:lineRule="auto"/>
        <w:jc w:val="both"/>
        <w:rPr>
          <w:rFonts w:ascii="Times New Roman" w:hAnsi="Times New Roman" w:cs="Times New Roman"/>
          <w:b/>
          <w:sz w:val="24"/>
          <w:szCs w:val="24"/>
        </w:rPr>
      </w:pPr>
      <w:r w:rsidRPr="0014666E">
        <w:rPr>
          <w:rFonts w:ascii="Times New Roman" w:hAnsi="Times New Roman" w:cs="Times New Roman"/>
          <w:b/>
          <w:sz w:val="24"/>
          <w:szCs w:val="24"/>
        </w:rPr>
        <w:t>Научно-экспериментальная часть</w:t>
      </w:r>
    </w:p>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Проекты и доклады</w:t>
      </w:r>
    </w:p>
    <w:tbl>
      <w:tblPr>
        <w:tblW w:w="9781" w:type="dxa"/>
        <w:tblInd w:w="40" w:type="dxa"/>
        <w:tblLayout w:type="fixed"/>
        <w:tblCellMar>
          <w:left w:w="40" w:type="dxa"/>
          <w:right w:w="40" w:type="dxa"/>
        </w:tblCellMar>
        <w:tblLook w:val="04A0"/>
      </w:tblPr>
      <w:tblGrid>
        <w:gridCol w:w="4454"/>
        <w:gridCol w:w="1939"/>
        <w:gridCol w:w="3388"/>
      </w:tblGrid>
      <w:tr w:rsidR="005709A9" w:rsidRPr="007712F7" w:rsidTr="005709A9">
        <w:trPr>
          <w:trHeight w:hRule="exact" w:val="288"/>
        </w:trPr>
        <w:tc>
          <w:tcPr>
            <w:tcW w:w="445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Темы</w:t>
            </w:r>
          </w:p>
          <w:p w:rsidR="005709A9" w:rsidRPr="007712F7" w:rsidRDefault="005709A9" w:rsidP="007712F7">
            <w:pPr>
              <w:spacing w:line="276" w:lineRule="auto"/>
              <w:jc w:val="both"/>
              <w:rPr>
                <w:rFonts w:ascii="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Учащиеся</w:t>
            </w:r>
          </w:p>
          <w:p w:rsidR="005709A9" w:rsidRPr="007712F7" w:rsidRDefault="005709A9" w:rsidP="007712F7">
            <w:pPr>
              <w:spacing w:line="276" w:lineRule="auto"/>
              <w:jc w:val="both"/>
              <w:rPr>
                <w:rFonts w:ascii="Times New Roman" w:hAnsi="Times New Roman" w:cs="Times New Roman"/>
                <w:sz w:val="24"/>
                <w:szCs w:val="24"/>
              </w:rPr>
            </w:pPr>
          </w:p>
        </w:tc>
        <w:tc>
          <w:tcPr>
            <w:tcW w:w="338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Руководители</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288"/>
        </w:trPr>
        <w:tc>
          <w:tcPr>
            <w:tcW w:w="445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Экологические (семейные)</w:t>
            </w:r>
          </w:p>
          <w:p w:rsidR="005709A9" w:rsidRPr="007712F7" w:rsidRDefault="005709A9" w:rsidP="007712F7">
            <w:pPr>
              <w:spacing w:line="276" w:lineRule="auto"/>
              <w:jc w:val="both"/>
              <w:rPr>
                <w:rFonts w:ascii="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5 - 9</w:t>
            </w:r>
          </w:p>
          <w:p w:rsidR="005709A9" w:rsidRPr="007712F7" w:rsidRDefault="005709A9" w:rsidP="007712F7">
            <w:pPr>
              <w:spacing w:line="276" w:lineRule="auto"/>
              <w:jc w:val="both"/>
              <w:rPr>
                <w:rFonts w:ascii="Times New Roman" w:hAnsi="Times New Roman" w:cs="Times New Roman"/>
                <w:sz w:val="24"/>
                <w:szCs w:val="24"/>
              </w:rPr>
            </w:pPr>
          </w:p>
        </w:tc>
        <w:tc>
          <w:tcPr>
            <w:tcW w:w="338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Родители, учителя</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288"/>
        </w:trPr>
        <w:tc>
          <w:tcPr>
            <w:tcW w:w="445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Экономические</w:t>
            </w:r>
          </w:p>
          <w:p w:rsidR="005709A9" w:rsidRPr="007712F7" w:rsidRDefault="005709A9" w:rsidP="007712F7">
            <w:pPr>
              <w:spacing w:line="276" w:lineRule="auto"/>
              <w:jc w:val="both"/>
              <w:rPr>
                <w:rFonts w:ascii="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5 - 9</w:t>
            </w:r>
          </w:p>
          <w:p w:rsidR="005709A9" w:rsidRPr="007712F7" w:rsidRDefault="005709A9" w:rsidP="007712F7">
            <w:pPr>
              <w:spacing w:line="276" w:lineRule="auto"/>
              <w:jc w:val="both"/>
              <w:rPr>
                <w:rFonts w:ascii="Times New Roman" w:hAnsi="Times New Roman" w:cs="Times New Roman"/>
                <w:sz w:val="24"/>
                <w:szCs w:val="24"/>
              </w:rPr>
            </w:pPr>
          </w:p>
        </w:tc>
        <w:tc>
          <w:tcPr>
            <w:tcW w:w="338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Учителя</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278"/>
        </w:trPr>
        <w:tc>
          <w:tcPr>
            <w:tcW w:w="445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Краеведческие</w:t>
            </w:r>
          </w:p>
          <w:p w:rsidR="005709A9" w:rsidRPr="007712F7" w:rsidRDefault="005709A9" w:rsidP="007712F7">
            <w:pPr>
              <w:spacing w:line="276" w:lineRule="auto"/>
              <w:jc w:val="both"/>
              <w:rPr>
                <w:rFonts w:ascii="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5 - 9</w:t>
            </w:r>
          </w:p>
          <w:p w:rsidR="005709A9" w:rsidRPr="007712F7" w:rsidRDefault="005709A9" w:rsidP="007712F7">
            <w:pPr>
              <w:spacing w:line="276" w:lineRule="auto"/>
              <w:jc w:val="both"/>
              <w:rPr>
                <w:rFonts w:ascii="Times New Roman" w:hAnsi="Times New Roman" w:cs="Times New Roman"/>
                <w:sz w:val="24"/>
                <w:szCs w:val="24"/>
              </w:rPr>
            </w:pPr>
          </w:p>
        </w:tc>
        <w:tc>
          <w:tcPr>
            <w:tcW w:w="338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Родители, учителя</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307"/>
        </w:trPr>
        <w:tc>
          <w:tcPr>
            <w:tcW w:w="445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Биологические</w:t>
            </w:r>
          </w:p>
          <w:p w:rsidR="005709A9" w:rsidRPr="007712F7" w:rsidRDefault="005709A9" w:rsidP="007712F7">
            <w:pPr>
              <w:spacing w:line="276" w:lineRule="auto"/>
              <w:jc w:val="both"/>
              <w:rPr>
                <w:rFonts w:ascii="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5 - 9</w:t>
            </w:r>
          </w:p>
          <w:p w:rsidR="005709A9" w:rsidRPr="007712F7" w:rsidRDefault="005709A9" w:rsidP="007712F7">
            <w:pPr>
              <w:spacing w:line="276" w:lineRule="auto"/>
              <w:jc w:val="both"/>
              <w:rPr>
                <w:rFonts w:ascii="Times New Roman" w:hAnsi="Times New Roman" w:cs="Times New Roman"/>
                <w:sz w:val="24"/>
                <w:szCs w:val="24"/>
              </w:rPr>
            </w:pPr>
          </w:p>
        </w:tc>
        <w:tc>
          <w:tcPr>
            <w:tcW w:w="338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Родители, учителя</w:t>
            </w:r>
          </w:p>
          <w:p w:rsidR="005709A9" w:rsidRPr="007712F7" w:rsidRDefault="005709A9" w:rsidP="007712F7">
            <w:pPr>
              <w:spacing w:line="276" w:lineRule="auto"/>
              <w:jc w:val="both"/>
              <w:rPr>
                <w:rFonts w:ascii="Times New Roman" w:hAnsi="Times New Roman" w:cs="Times New Roman"/>
                <w:sz w:val="24"/>
                <w:szCs w:val="24"/>
              </w:rPr>
            </w:pPr>
          </w:p>
        </w:tc>
      </w:tr>
      <w:tr w:rsidR="00EC0FF9" w:rsidRPr="007712F7" w:rsidTr="005709A9">
        <w:trPr>
          <w:trHeight w:hRule="exact" w:val="307"/>
        </w:trPr>
        <w:tc>
          <w:tcPr>
            <w:tcW w:w="4454" w:type="dxa"/>
            <w:tcBorders>
              <w:top w:val="single" w:sz="6" w:space="0" w:color="auto"/>
              <w:left w:val="single" w:sz="6" w:space="0" w:color="auto"/>
              <w:bottom w:val="single" w:sz="6" w:space="0" w:color="auto"/>
              <w:right w:val="single" w:sz="6" w:space="0" w:color="auto"/>
            </w:tcBorders>
          </w:tcPr>
          <w:p w:rsidR="00EC0FF9" w:rsidRPr="007712F7" w:rsidRDefault="00EC0FF9"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Физико-математические </w:t>
            </w:r>
          </w:p>
        </w:tc>
        <w:tc>
          <w:tcPr>
            <w:tcW w:w="1939" w:type="dxa"/>
            <w:tcBorders>
              <w:top w:val="single" w:sz="6" w:space="0" w:color="auto"/>
              <w:left w:val="single" w:sz="6" w:space="0" w:color="auto"/>
              <w:bottom w:val="single" w:sz="6" w:space="0" w:color="auto"/>
              <w:right w:val="single" w:sz="6" w:space="0" w:color="auto"/>
            </w:tcBorders>
          </w:tcPr>
          <w:p w:rsidR="00EC0FF9" w:rsidRPr="007712F7" w:rsidRDefault="00EC0FF9"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3388" w:type="dxa"/>
            <w:tcBorders>
              <w:top w:val="single" w:sz="6" w:space="0" w:color="auto"/>
              <w:left w:val="single" w:sz="6" w:space="0" w:color="auto"/>
              <w:bottom w:val="single" w:sz="6" w:space="0" w:color="auto"/>
              <w:right w:val="single" w:sz="6" w:space="0" w:color="auto"/>
            </w:tcBorders>
          </w:tcPr>
          <w:p w:rsidR="00EC0FF9" w:rsidRPr="007712F7" w:rsidRDefault="00EC0FF9"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учителя</w:t>
            </w:r>
          </w:p>
        </w:tc>
      </w:tr>
      <w:tr w:rsidR="00EC0FF9" w:rsidRPr="007712F7" w:rsidTr="005709A9">
        <w:trPr>
          <w:trHeight w:hRule="exact" w:val="307"/>
        </w:trPr>
        <w:tc>
          <w:tcPr>
            <w:tcW w:w="4454" w:type="dxa"/>
            <w:tcBorders>
              <w:top w:val="single" w:sz="6" w:space="0" w:color="auto"/>
              <w:left w:val="single" w:sz="6" w:space="0" w:color="auto"/>
              <w:bottom w:val="single" w:sz="6" w:space="0" w:color="auto"/>
              <w:right w:val="single" w:sz="6" w:space="0" w:color="auto"/>
            </w:tcBorders>
          </w:tcPr>
          <w:p w:rsidR="00EC0FF9" w:rsidRPr="007712F7" w:rsidRDefault="00EC0FF9"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Информационно-технические </w:t>
            </w:r>
          </w:p>
        </w:tc>
        <w:tc>
          <w:tcPr>
            <w:tcW w:w="1939" w:type="dxa"/>
            <w:tcBorders>
              <w:top w:val="single" w:sz="6" w:space="0" w:color="auto"/>
              <w:left w:val="single" w:sz="6" w:space="0" w:color="auto"/>
              <w:bottom w:val="single" w:sz="6" w:space="0" w:color="auto"/>
              <w:right w:val="single" w:sz="6" w:space="0" w:color="auto"/>
            </w:tcBorders>
          </w:tcPr>
          <w:p w:rsidR="00EC0FF9" w:rsidRPr="007712F7" w:rsidRDefault="00EC0FF9"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3388" w:type="dxa"/>
            <w:tcBorders>
              <w:top w:val="single" w:sz="6" w:space="0" w:color="auto"/>
              <w:left w:val="single" w:sz="6" w:space="0" w:color="auto"/>
              <w:bottom w:val="single" w:sz="6" w:space="0" w:color="auto"/>
              <w:right w:val="single" w:sz="6" w:space="0" w:color="auto"/>
            </w:tcBorders>
          </w:tcPr>
          <w:p w:rsidR="00EC0FF9" w:rsidRPr="007712F7" w:rsidRDefault="00EC0FF9"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учителя</w:t>
            </w:r>
          </w:p>
        </w:tc>
      </w:tr>
      <w:tr w:rsidR="00EC0FF9" w:rsidRPr="007712F7" w:rsidTr="005709A9">
        <w:trPr>
          <w:trHeight w:hRule="exact" w:val="307"/>
        </w:trPr>
        <w:tc>
          <w:tcPr>
            <w:tcW w:w="4454" w:type="dxa"/>
            <w:tcBorders>
              <w:top w:val="single" w:sz="6" w:space="0" w:color="auto"/>
              <w:left w:val="single" w:sz="6" w:space="0" w:color="auto"/>
              <w:bottom w:val="single" w:sz="6" w:space="0" w:color="auto"/>
              <w:right w:val="single" w:sz="6" w:space="0" w:color="auto"/>
            </w:tcBorders>
          </w:tcPr>
          <w:p w:rsidR="00EC0FF9" w:rsidRDefault="00EC0FF9"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Технологические </w:t>
            </w:r>
          </w:p>
        </w:tc>
        <w:tc>
          <w:tcPr>
            <w:tcW w:w="1939" w:type="dxa"/>
            <w:tcBorders>
              <w:top w:val="single" w:sz="6" w:space="0" w:color="auto"/>
              <w:left w:val="single" w:sz="6" w:space="0" w:color="auto"/>
              <w:bottom w:val="single" w:sz="6" w:space="0" w:color="auto"/>
              <w:right w:val="single" w:sz="6" w:space="0" w:color="auto"/>
            </w:tcBorders>
          </w:tcPr>
          <w:p w:rsidR="00EC0FF9" w:rsidRPr="007712F7" w:rsidRDefault="00EC0FF9"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3388" w:type="dxa"/>
            <w:tcBorders>
              <w:top w:val="single" w:sz="6" w:space="0" w:color="auto"/>
              <w:left w:val="single" w:sz="6" w:space="0" w:color="auto"/>
              <w:bottom w:val="single" w:sz="6" w:space="0" w:color="auto"/>
              <w:right w:val="single" w:sz="6" w:space="0" w:color="auto"/>
            </w:tcBorders>
          </w:tcPr>
          <w:p w:rsidR="00EC0FF9" w:rsidRPr="007712F7" w:rsidRDefault="00EC0FF9"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учителя</w:t>
            </w:r>
          </w:p>
        </w:tc>
      </w:tr>
    </w:tbl>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Проекты и доклады по экологии</w:t>
      </w:r>
    </w:p>
    <w:tbl>
      <w:tblPr>
        <w:tblW w:w="9781" w:type="dxa"/>
        <w:tblInd w:w="40" w:type="dxa"/>
        <w:tblLayout w:type="fixed"/>
        <w:tblCellMar>
          <w:left w:w="40" w:type="dxa"/>
          <w:right w:w="40" w:type="dxa"/>
        </w:tblCellMar>
        <w:tblLook w:val="04A0"/>
      </w:tblPr>
      <w:tblGrid>
        <w:gridCol w:w="672"/>
        <w:gridCol w:w="4512"/>
        <w:gridCol w:w="2323"/>
        <w:gridCol w:w="2274"/>
      </w:tblGrid>
      <w:tr w:rsidR="005709A9" w:rsidRPr="007712F7" w:rsidTr="005709A9">
        <w:trPr>
          <w:trHeight w:hRule="exact" w:val="298"/>
        </w:trPr>
        <w:tc>
          <w:tcPr>
            <w:tcW w:w="67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w:t>
            </w:r>
          </w:p>
          <w:p w:rsidR="005709A9" w:rsidRPr="007712F7" w:rsidRDefault="005709A9" w:rsidP="007712F7">
            <w:pPr>
              <w:spacing w:line="276" w:lineRule="auto"/>
              <w:jc w:val="both"/>
              <w:rPr>
                <w:rFonts w:ascii="Times New Roman" w:hAnsi="Times New Roman" w:cs="Times New Roman"/>
                <w:sz w:val="24"/>
                <w:szCs w:val="24"/>
              </w:rPr>
            </w:pPr>
          </w:p>
        </w:tc>
        <w:tc>
          <w:tcPr>
            <w:tcW w:w="451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Темы</w:t>
            </w:r>
          </w:p>
          <w:p w:rsidR="005709A9" w:rsidRPr="007712F7" w:rsidRDefault="005709A9" w:rsidP="007712F7">
            <w:pPr>
              <w:spacing w:line="276" w:lineRule="auto"/>
              <w:jc w:val="both"/>
              <w:rPr>
                <w:rFonts w:ascii="Times New Roman" w:hAnsi="Times New Roman" w:cs="Times New Roman"/>
                <w:sz w:val="24"/>
                <w:szCs w:val="24"/>
              </w:rPr>
            </w:pPr>
          </w:p>
        </w:tc>
        <w:tc>
          <w:tcPr>
            <w:tcW w:w="2323"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Классы</w:t>
            </w:r>
          </w:p>
          <w:p w:rsidR="005709A9" w:rsidRPr="007712F7" w:rsidRDefault="005709A9" w:rsidP="007712F7">
            <w:pPr>
              <w:spacing w:line="276" w:lineRule="auto"/>
              <w:jc w:val="both"/>
              <w:rPr>
                <w:rFonts w:ascii="Times New Roman" w:hAnsi="Times New Roman" w:cs="Times New Roman"/>
                <w:sz w:val="24"/>
                <w:szCs w:val="24"/>
              </w:rPr>
            </w:pPr>
          </w:p>
        </w:tc>
        <w:tc>
          <w:tcPr>
            <w:tcW w:w="227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Руководители</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val="566"/>
        </w:trPr>
        <w:tc>
          <w:tcPr>
            <w:tcW w:w="67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1</w:t>
            </w:r>
          </w:p>
          <w:p w:rsidR="005709A9" w:rsidRPr="007712F7" w:rsidRDefault="005709A9" w:rsidP="007712F7">
            <w:pPr>
              <w:spacing w:line="276" w:lineRule="auto"/>
              <w:jc w:val="both"/>
              <w:rPr>
                <w:rFonts w:ascii="Times New Roman" w:hAnsi="Times New Roman" w:cs="Times New Roman"/>
                <w:sz w:val="24"/>
                <w:szCs w:val="24"/>
              </w:rPr>
            </w:pPr>
          </w:p>
        </w:tc>
        <w:tc>
          <w:tcPr>
            <w:tcW w:w="451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«Экологическая оценка естественных древос</w:t>
            </w:r>
            <w:r w:rsidR="00EC0FF9">
              <w:rPr>
                <w:rFonts w:ascii="Times New Roman" w:hAnsi="Times New Roman" w:cs="Times New Roman"/>
                <w:sz w:val="24"/>
                <w:szCs w:val="24"/>
              </w:rPr>
              <w:t xml:space="preserve">тоев в окрестностях </w:t>
            </w:r>
            <w:proofErr w:type="gramStart"/>
            <w:r w:rsidR="00EC0FF9">
              <w:rPr>
                <w:rFonts w:ascii="Times New Roman" w:hAnsi="Times New Roman" w:cs="Times New Roman"/>
                <w:sz w:val="24"/>
                <w:szCs w:val="24"/>
              </w:rPr>
              <w:t>с</w:t>
            </w:r>
            <w:proofErr w:type="gramEnd"/>
            <w:r w:rsidR="00EC0FF9">
              <w:rPr>
                <w:rFonts w:ascii="Times New Roman" w:hAnsi="Times New Roman" w:cs="Times New Roman"/>
                <w:sz w:val="24"/>
                <w:szCs w:val="24"/>
              </w:rPr>
              <w:t>. Майя</w:t>
            </w:r>
            <w:r w:rsidRPr="007712F7">
              <w:rPr>
                <w:rFonts w:ascii="Times New Roman" w:hAnsi="Times New Roman" w:cs="Times New Roman"/>
                <w:sz w:val="24"/>
                <w:szCs w:val="24"/>
              </w:rPr>
              <w:t xml:space="preserve">»   </w:t>
            </w:r>
          </w:p>
        </w:tc>
        <w:tc>
          <w:tcPr>
            <w:tcW w:w="2323" w:type="dxa"/>
            <w:tcBorders>
              <w:top w:val="single" w:sz="6" w:space="0" w:color="auto"/>
              <w:left w:val="single" w:sz="6" w:space="0" w:color="auto"/>
              <w:bottom w:val="single" w:sz="6" w:space="0" w:color="auto"/>
              <w:right w:val="single" w:sz="6" w:space="0" w:color="auto"/>
            </w:tcBorders>
          </w:tcPr>
          <w:p w:rsidR="005709A9" w:rsidRPr="007712F7" w:rsidRDefault="00EC0FF9" w:rsidP="00EC0FF9">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274" w:type="dxa"/>
            <w:vMerge w:val="restart"/>
            <w:tcBorders>
              <w:top w:val="single" w:sz="6" w:space="0" w:color="auto"/>
              <w:left w:val="single" w:sz="6" w:space="0" w:color="auto"/>
              <w:bottom w:val="single" w:sz="6" w:space="0" w:color="auto"/>
              <w:right w:val="single" w:sz="6" w:space="0" w:color="auto"/>
            </w:tcBorders>
          </w:tcPr>
          <w:p w:rsidR="005709A9" w:rsidRDefault="00EC0FF9" w:rsidP="00EC0FF9">
            <w:pPr>
              <w:spacing w:line="276" w:lineRule="auto"/>
              <w:jc w:val="both"/>
              <w:rPr>
                <w:rFonts w:ascii="Times New Roman" w:hAnsi="Times New Roman" w:cs="Times New Roman"/>
                <w:sz w:val="24"/>
                <w:szCs w:val="24"/>
              </w:rPr>
            </w:pPr>
            <w:r>
              <w:rPr>
                <w:rFonts w:ascii="Times New Roman" w:hAnsi="Times New Roman" w:cs="Times New Roman"/>
                <w:sz w:val="24"/>
                <w:szCs w:val="24"/>
              </w:rPr>
              <w:t>Андреева А.Н., Прокопьева О.И.</w:t>
            </w:r>
          </w:p>
          <w:p w:rsidR="00EC0FF9" w:rsidRPr="007712F7" w:rsidRDefault="00EC0FF9" w:rsidP="00EC0FF9">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Федорова В.И.</w:t>
            </w:r>
          </w:p>
        </w:tc>
      </w:tr>
      <w:tr w:rsidR="005709A9" w:rsidRPr="007712F7" w:rsidTr="00EC0FF9">
        <w:trPr>
          <w:trHeight w:hRule="exact" w:val="1047"/>
        </w:trPr>
        <w:tc>
          <w:tcPr>
            <w:tcW w:w="67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lastRenderedPageBreak/>
              <w:t>2</w:t>
            </w:r>
          </w:p>
          <w:p w:rsidR="005709A9" w:rsidRPr="007712F7" w:rsidRDefault="005709A9" w:rsidP="007712F7">
            <w:pPr>
              <w:spacing w:line="276" w:lineRule="auto"/>
              <w:jc w:val="both"/>
              <w:rPr>
                <w:rFonts w:ascii="Times New Roman" w:hAnsi="Times New Roman" w:cs="Times New Roman"/>
                <w:sz w:val="24"/>
                <w:szCs w:val="24"/>
              </w:rPr>
            </w:pPr>
          </w:p>
        </w:tc>
        <w:tc>
          <w:tcPr>
            <w:tcW w:w="451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Определение загрязнения воздуха пришкольного участка выхлопными газами транспорта</w:t>
            </w:r>
          </w:p>
          <w:p w:rsidR="005709A9" w:rsidRPr="007712F7" w:rsidRDefault="005709A9" w:rsidP="007712F7">
            <w:pPr>
              <w:spacing w:line="276" w:lineRule="auto"/>
              <w:jc w:val="both"/>
              <w:rPr>
                <w:rFonts w:ascii="Times New Roman" w:hAnsi="Times New Roman" w:cs="Times New Roman"/>
                <w:sz w:val="24"/>
                <w:szCs w:val="24"/>
              </w:rPr>
            </w:pPr>
          </w:p>
        </w:tc>
        <w:tc>
          <w:tcPr>
            <w:tcW w:w="2323"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5-6</w:t>
            </w:r>
          </w:p>
          <w:p w:rsidR="005709A9" w:rsidRPr="007712F7" w:rsidRDefault="005709A9" w:rsidP="007712F7">
            <w:pPr>
              <w:spacing w:line="276" w:lineRule="auto"/>
              <w:jc w:val="both"/>
              <w:rPr>
                <w:rFonts w:ascii="Times New Roman" w:hAnsi="Times New Roman" w:cs="Times New Roman"/>
                <w:sz w:val="24"/>
                <w:szCs w:val="24"/>
              </w:rPr>
            </w:pPr>
          </w:p>
          <w:p w:rsidR="005709A9" w:rsidRPr="007712F7" w:rsidRDefault="005709A9" w:rsidP="007712F7">
            <w:pPr>
              <w:spacing w:line="276" w:lineRule="auto"/>
              <w:jc w:val="both"/>
              <w:rPr>
                <w:rFonts w:ascii="Times New Roman" w:hAnsi="Times New Roman" w:cs="Times New Roman"/>
                <w:sz w:val="24"/>
                <w:szCs w:val="24"/>
              </w:rPr>
            </w:pPr>
          </w:p>
        </w:tc>
        <w:tc>
          <w:tcPr>
            <w:tcW w:w="2274"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835"/>
        </w:trPr>
        <w:tc>
          <w:tcPr>
            <w:tcW w:w="67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lastRenderedPageBreak/>
              <w:t>3</w:t>
            </w:r>
          </w:p>
        </w:tc>
        <w:tc>
          <w:tcPr>
            <w:tcW w:w="451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От сезонно цветущих луковичных до выгоночных</w:t>
            </w:r>
          </w:p>
        </w:tc>
        <w:tc>
          <w:tcPr>
            <w:tcW w:w="2323" w:type="dxa"/>
            <w:tcBorders>
              <w:top w:val="single" w:sz="6" w:space="0" w:color="auto"/>
              <w:left w:val="single" w:sz="6" w:space="0" w:color="auto"/>
              <w:bottom w:val="single" w:sz="6" w:space="0" w:color="auto"/>
              <w:right w:val="single" w:sz="6" w:space="0" w:color="auto"/>
            </w:tcBorders>
          </w:tcPr>
          <w:p w:rsidR="005709A9" w:rsidRPr="007712F7" w:rsidRDefault="00EC0FF9"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2274" w:type="dxa"/>
            <w:tcBorders>
              <w:top w:val="single" w:sz="6" w:space="0" w:color="auto"/>
              <w:left w:val="single" w:sz="6" w:space="0" w:color="auto"/>
              <w:bottom w:val="single" w:sz="6" w:space="0" w:color="auto"/>
              <w:right w:val="single" w:sz="6" w:space="0" w:color="auto"/>
            </w:tcBorders>
            <w:vAlign w:val="center"/>
            <w:hideMark/>
          </w:tcPr>
          <w:p w:rsidR="005709A9" w:rsidRPr="007712F7" w:rsidRDefault="00EC0FF9"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Андреева А.Н.</w:t>
            </w:r>
          </w:p>
        </w:tc>
      </w:tr>
    </w:tbl>
    <w:p w:rsidR="00EB4787" w:rsidRPr="007712F7" w:rsidRDefault="00EB4787" w:rsidP="007712F7">
      <w:pPr>
        <w:spacing w:line="276" w:lineRule="auto"/>
        <w:jc w:val="both"/>
        <w:rPr>
          <w:rFonts w:ascii="Times New Roman" w:hAnsi="Times New Roman" w:cs="Times New Roman"/>
          <w:sz w:val="24"/>
          <w:szCs w:val="24"/>
        </w:rPr>
      </w:pPr>
    </w:p>
    <w:p w:rsidR="005709A9" w:rsidRPr="00EC0FF9" w:rsidRDefault="005709A9" w:rsidP="00EC0FF9">
      <w:pPr>
        <w:spacing w:line="276" w:lineRule="auto"/>
        <w:jc w:val="center"/>
        <w:rPr>
          <w:rFonts w:ascii="Times New Roman" w:hAnsi="Times New Roman" w:cs="Times New Roman"/>
          <w:b/>
          <w:color w:val="C00000"/>
          <w:sz w:val="24"/>
          <w:szCs w:val="24"/>
        </w:rPr>
      </w:pPr>
      <w:r w:rsidRPr="00EC0FF9">
        <w:rPr>
          <w:rFonts w:ascii="Times New Roman" w:hAnsi="Times New Roman" w:cs="Times New Roman"/>
          <w:b/>
          <w:color w:val="C00000"/>
          <w:sz w:val="24"/>
          <w:szCs w:val="24"/>
        </w:rPr>
        <w:t>III ступень</w:t>
      </w:r>
    </w:p>
    <w:p w:rsidR="005709A9" w:rsidRPr="00EC0FF9" w:rsidRDefault="005709A9" w:rsidP="00EC0FF9">
      <w:pPr>
        <w:spacing w:line="276" w:lineRule="auto"/>
        <w:jc w:val="center"/>
        <w:rPr>
          <w:rFonts w:ascii="Times New Roman" w:hAnsi="Times New Roman" w:cs="Times New Roman"/>
          <w:b/>
          <w:sz w:val="24"/>
          <w:szCs w:val="24"/>
        </w:rPr>
      </w:pPr>
      <w:r w:rsidRPr="00EC0FF9">
        <w:rPr>
          <w:rFonts w:ascii="Times New Roman" w:hAnsi="Times New Roman" w:cs="Times New Roman"/>
          <w:b/>
          <w:sz w:val="24"/>
          <w:szCs w:val="24"/>
        </w:rPr>
        <w:t>Теоретическая часть</w:t>
      </w:r>
    </w:p>
    <w:tbl>
      <w:tblPr>
        <w:tblW w:w="9620" w:type="dxa"/>
        <w:tblInd w:w="40" w:type="dxa"/>
        <w:tblLayout w:type="fixed"/>
        <w:tblCellMar>
          <w:left w:w="40" w:type="dxa"/>
          <w:right w:w="40" w:type="dxa"/>
        </w:tblCellMar>
        <w:tblLook w:val="04A0"/>
      </w:tblPr>
      <w:tblGrid>
        <w:gridCol w:w="3226"/>
        <w:gridCol w:w="3178"/>
        <w:gridCol w:w="3216"/>
      </w:tblGrid>
      <w:tr w:rsidR="005709A9" w:rsidRPr="007712F7" w:rsidTr="00C77C18">
        <w:trPr>
          <w:trHeight w:hRule="exact" w:val="298"/>
        </w:trPr>
        <w:tc>
          <w:tcPr>
            <w:tcW w:w="322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Теоретическая часть</w:t>
            </w:r>
          </w:p>
          <w:p w:rsidR="005709A9" w:rsidRPr="007712F7" w:rsidRDefault="005709A9" w:rsidP="007712F7">
            <w:pPr>
              <w:spacing w:line="276" w:lineRule="auto"/>
              <w:jc w:val="both"/>
              <w:rPr>
                <w:rFonts w:ascii="Times New Roman" w:hAnsi="Times New Roman" w:cs="Times New Roman"/>
                <w:sz w:val="24"/>
                <w:szCs w:val="24"/>
              </w:rPr>
            </w:pPr>
          </w:p>
        </w:tc>
        <w:tc>
          <w:tcPr>
            <w:tcW w:w="317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Учитель</w:t>
            </w:r>
          </w:p>
          <w:p w:rsidR="005709A9" w:rsidRPr="007712F7" w:rsidRDefault="005709A9" w:rsidP="007712F7">
            <w:pPr>
              <w:spacing w:line="276" w:lineRule="auto"/>
              <w:jc w:val="both"/>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Классы</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C77C18">
        <w:trPr>
          <w:trHeight w:hRule="exact" w:val="278"/>
        </w:trPr>
        <w:tc>
          <w:tcPr>
            <w:tcW w:w="322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«Экономика»</w:t>
            </w:r>
          </w:p>
          <w:p w:rsidR="005709A9" w:rsidRPr="007712F7" w:rsidRDefault="005709A9" w:rsidP="007712F7">
            <w:pPr>
              <w:spacing w:line="276" w:lineRule="auto"/>
              <w:jc w:val="both"/>
              <w:rPr>
                <w:rFonts w:ascii="Times New Roman" w:hAnsi="Times New Roman" w:cs="Times New Roman"/>
                <w:sz w:val="24"/>
                <w:szCs w:val="24"/>
              </w:rPr>
            </w:pPr>
          </w:p>
        </w:tc>
        <w:tc>
          <w:tcPr>
            <w:tcW w:w="317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1 0 а</w:t>
            </w:r>
            <w:proofErr w:type="gramStart"/>
            <w:r w:rsidRPr="007712F7">
              <w:rPr>
                <w:rFonts w:ascii="Times New Roman" w:hAnsi="Times New Roman" w:cs="Times New Roman"/>
                <w:sz w:val="24"/>
                <w:szCs w:val="24"/>
              </w:rPr>
              <w:t>,б</w:t>
            </w:r>
            <w:proofErr w:type="gramEnd"/>
            <w:r w:rsidRPr="007712F7">
              <w:rPr>
                <w:rFonts w:ascii="Times New Roman" w:hAnsi="Times New Roman" w:cs="Times New Roman"/>
                <w:sz w:val="24"/>
                <w:szCs w:val="24"/>
              </w:rPr>
              <w:t>,, 1 1 а,б,в</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C77C18">
        <w:trPr>
          <w:trHeight w:hRule="exact" w:val="288"/>
        </w:trPr>
        <w:tc>
          <w:tcPr>
            <w:tcW w:w="322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«Экология»</w:t>
            </w:r>
          </w:p>
          <w:p w:rsidR="005709A9" w:rsidRPr="007712F7" w:rsidRDefault="005709A9" w:rsidP="007712F7">
            <w:pPr>
              <w:spacing w:line="276" w:lineRule="auto"/>
              <w:jc w:val="both"/>
              <w:rPr>
                <w:rFonts w:ascii="Times New Roman" w:hAnsi="Times New Roman" w:cs="Times New Roman"/>
                <w:sz w:val="24"/>
                <w:szCs w:val="24"/>
              </w:rPr>
            </w:pPr>
          </w:p>
        </w:tc>
        <w:tc>
          <w:tcPr>
            <w:tcW w:w="317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10а,11а</w:t>
            </w:r>
            <w:proofErr w:type="gramStart"/>
            <w:r w:rsidRPr="007712F7">
              <w:rPr>
                <w:rFonts w:ascii="Times New Roman" w:hAnsi="Times New Roman" w:cs="Times New Roman"/>
                <w:sz w:val="24"/>
                <w:szCs w:val="24"/>
              </w:rPr>
              <w:t>,б</w:t>
            </w:r>
            <w:proofErr w:type="gramEnd"/>
            <w:r w:rsidRPr="007712F7">
              <w:rPr>
                <w:rFonts w:ascii="Times New Roman" w:hAnsi="Times New Roman" w:cs="Times New Roman"/>
                <w:sz w:val="24"/>
                <w:szCs w:val="24"/>
              </w:rPr>
              <w:t>,в</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C77C18">
        <w:trPr>
          <w:trHeight w:hRule="exact" w:val="278"/>
        </w:trPr>
        <w:tc>
          <w:tcPr>
            <w:tcW w:w="322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«Информатика»</w:t>
            </w:r>
          </w:p>
          <w:p w:rsidR="005709A9" w:rsidRPr="007712F7" w:rsidRDefault="005709A9" w:rsidP="007712F7">
            <w:pPr>
              <w:spacing w:line="276" w:lineRule="auto"/>
              <w:jc w:val="both"/>
              <w:rPr>
                <w:rFonts w:ascii="Times New Roman" w:hAnsi="Times New Roman" w:cs="Times New Roman"/>
                <w:sz w:val="24"/>
                <w:szCs w:val="24"/>
              </w:rPr>
            </w:pPr>
          </w:p>
        </w:tc>
        <w:tc>
          <w:tcPr>
            <w:tcW w:w="317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10 - 11</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C77C18">
        <w:trPr>
          <w:trHeight w:hRule="exact" w:val="557"/>
        </w:trPr>
        <w:tc>
          <w:tcPr>
            <w:tcW w:w="322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Технология</w:t>
            </w:r>
          </w:p>
          <w:p w:rsidR="005709A9" w:rsidRPr="007712F7" w:rsidRDefault="005709A9" w:rsidP="007712F7">
            <w:pPr>
              <w:spacing w:line="276" w:lineRule="auto"/>
              <w:jc w:val="both"/>
              <w:rPr>
                <w:rFonts w:ascii="Times New Roman" w:hAnsi="Times New Roman" w:cs="Times New Roman"/>
                <w:sz w:val="24"/>
                <w:szCs w:val="24"/>
              </w:rPr>
            </w:pPr>
          </w:p>
        </w:tc>
        <w:tc>
          <w:tcPr>
            <w:tcW w:w="317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10-1</w:t>
            </w:r>
            <w:r w:rsidR="00F155F4">
              <w:rPr>
                <w:rFonts w:ascii="Times New Roman" w:hAnsi="Times New Roman" w:cs="Times New Roman"/>
                <w:sz w:val="24"/>
                <w:szCs w:val="24"/>
              </w:rPr>
              <w:t>1</w:t>
            </w:r>
          </w:p>
        </w:tc>
      </w:tr>
      <w:tr w:rsidR="005709A9" w:rsidRPr="007712F7" w:rsidTr="00C77C18">
        <w:trPr>
          <w:trHeight w:hRule="exact" w:val="586"/>
        </w:trPr>
        <w:tc>
          <w:tcPr>
            <w:tcW w:w="3226" w:type="dxa"/>
            <w:tcBorders>
              <w:top w:val="single" w:sz="6" w:space="0" w:color="auto"/>
              <w:left w:val="single" w:sz="6" w:space="0" w:color="auto"/>
              <w:bottom w:val="single" w:sz="6" w:space="0" w:color="auto"/>
              <w:right w:val="single" w:sz="6" w:space="0" w:color="auto"/>
            </w:tcBorders>
          </w:tcPr>
          <w:p w:rsidR="005709A9" w:rsidRPr="007712F7" w:rsidRDefault="00EC0FF9"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317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
        </w:tc>
        <w:tc>
          <w:tcPr>
            <w:tcW w:w="321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
        </w:tc>
      </w:tr>
    </w:tbl>
    <w:p w:rsidR="005709A9" w:rsidRPr="00EC0FF9" w:rsidRDefault="005709A9" w:rsidP="00EC0FF9">
      <w:pPr>
        <w:spacing w:line="276" w:lineRule="auto"/>
        <w:jc w:val="center"/>
        <w:rPr>
          <w:rFonts w:ascii="Times New Roman" w:hAnsi="Times New Roman" w:cs="Times New Roman"/>
          <w:b/>
          <w:sz w:val="24"/>
          <w:szCs w:val="24"/>
        </w:rPr>
      </w:pPr>
      <w:r w:rsidRPr="00EC0FF9">
        <w:rPr>
          <w:rFonts w:ascii="Times New Roman" w:hAnsi="Times New Roman" w:cs="Times New Roman"/>
          <w:b/>
          <w:sz w:val="24"/>
          <w:szCs w:val="24"/>
        </w:rPr>
        <w:t>Практическая часть</w:t>
      </w:r>
    </w:p>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Научно-экспериментальная часть</w:t>
      </w:r>
    </w:p>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Проекты, доклады и опытническая работа</w:t>
      </w:r>
    </w:p>
    <w:tbl>
      <w:tblPr>
        <w:tblW w:w="9599" w:type="dxa"/>
        <w:tblInd w:w="40" w:type="dxa"/>
        <w:tblLayout w:type="fixed"/>
        <w:tblCellMar>
          <w:left w:w="40" w:type="dxa"/>
          <w:right w:w="40" w:type="dxa"/>
        </w:tblCellMar>
        <w:tblLook w:val="04A0"/>
      </w:tblPr>
      <w:tblGrid>
        <w:gridCol w:w="4454"/>
        <w:gridCol w:w="1939"/>
        <w:gridCol w:w="3206"/>
      </w:tblGrid>
      <w:tr w:rsidR="005709A9" w:rsidRPr="007712F7" w:rsidTr="005709A9">
        <w:trPr>
          <w:trHeight w:hRule="exact" w:val="298"/>
        </w:trPr>
        <w:tc>
          <w:tcPr>
            <w:tcW w:w="445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Темы</w:t>
            </w:r>
          </w:p>
          <w:p w:rsidR="005709A9" w:rsidRPr="007712F7" w:rsidRDefault="005709A9" w:rsidP="007712F7">
            <w:pPr>
              <w:spacing w:line="276" w:lineRule="auto"/>
              <w:jc w:val="both"/>
              <w:rPr>
                <w:rFonts w:ascii="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Классы</w:t>
            </w:r>
          </w:p>
          <w:p w:rsidR="005709A9" w:rsidRPr="007712F7" w:rsidRDefault="005709A9" w:rsidP="007712F7">
            <w:pPr>
              <w:spacing w:line="276" w:lineRule="auto"/>
              <w:jc w:val="both"/>
              <w:rPr>
                <w:rFonts w:ascii="Times New Roman" w:hAnsi="Times New Roman" w:cs="Times New Roman"/>
                <w:sz w:val="24"/>
                <w:szCs w:val="24"/>
              </w:rPr>
            </w:pPr>
          </w:p>
        </w:tc>
        <w:tc>
          <w:tcPr>
            <w:tcW w:w="320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Руководители</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288"/>
        </w:trPr>
        <w:tc>
          <w:tcPr>
            <w:tcW w:w="445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Экологические (семейные)</w:t>
            </w:r>
          </w:p>
          <w:p w:rsidR="005709A9" w:rsidRPr="007712F7" w:rsidRDefault="005709A9" w:rsidP="007712F7">
            <w:pPr>
              <w:spacing w:line="276" w:lineRule="auto"/>
              <w:jc w:val="both"/>
              <w:rPr>
                <w:rFonts w:ascii="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9 - 11</w:t>
            </w:r>
          </w:p>
          <w:p w:rsidR="005709A9" w:rsidRPr="007712F7" w:rsidRDefault="005709A9" w:rsidP="007712F7">
            <w:pPr>
              <w:spacing w:line="276" w:lineRule="auto"/>
              <w:jc w:val="both"/>
              <w:rPr>
                <w:rFonts w:ascii="Times New Roman" w:hAnsi="Times New Roman" w:cs="Times New Roman"/>
                <w:sz w:val="24"/>
                <w:szCs w:val="24"/>
              </w:rPr>
            </w:pPr>
          </w:p>
        </w:tc>
        <w:tc>
          <w:tcPr>
            <w:tcW w:w="320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Родители, учителя</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278"/>
        </w:trPr>
        <w:tc>
          <w:tcPr>
            <w:tcW w:w="445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Экономические</w:t>
            </w:r>
          </w:p>
          <w:p w:rsidR="005709A9" w:rsidRPr="007712F7" w:rsidRDefault="005709A9" w:rsidP="007712F7">
            <w:pPr>
              <w:spacing w:line="276" w:lineRule="auto"/>
              <w:jc w:val="both"/>
              <w:rPr>
                <w:rFonts w:ascii="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9 - 11</w:t>
            </w:r>
          </w:p>
          <w:p w:rsidR="005709A9" w:rsidRPr="007712F7" w:rsidRDefault="005709A9" w:rsidP="007712F7">
            <w:pPr>
              <w:spacing w:line="276" w:lineRule="auto"/>
              <w:jc w:val="both"/>
              <w:rPr>
                <w:rFonts w:ascii="Times New Roman" w:hAnsi="Times New Roman" w:cs="Times New Roman"/>
                <w:sz w:val="24"/>
                <w:szCs w:val="24"/>
              </w:rPr>
            </w:pPr>
          </w:p>
        </w:tc>
        <w:tc>
          <w:tcPr>
            <w:tcW w:w="320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Учителя</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288"/>
        </w:trPr>
        <w:tc>
          <w:tcPr>
            <w:tcW w:w="445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Краеведческие</w:t>
            </w:r>
          </w:p>
          <w:p w:rsidR="005709A9" w:rsidRPr="007712F7" w:rsidRDefault="005709A9" w:rsidP="007712F7">
            <w:pPr>
              <w:spacing w:line="276" w:lineRule="auto"/>
              <w:jc w:val="both"/>
              <w:rPr>
                <w:rFonts w:ascii="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9 - 11</w:t>
            </w:r>
          </w:p>
          <w:p w:rsidR="005709A9" w:rsidRPr="007712F7" w:rsidRDefault="005709A9" w:rsidP="007712F7">
            <w:pPr>
              <w:spacing w:line="276" w:lineRule="auto"/>
              <w:jc w:val="both"/>
              <w:rPr>
                <w:rFonts w:ascii="Times New Roman" w:hAnsi="Times New Roman" w:cs="Times New Roman"/>
                <w:sz w:val="24"/>
                <w:szCs w:val="24"/>
              </w:rPr>
            </w:pPr>
          </w:p>
        </w:tc>
        <w:tc>
          <w:tcPr>
            <w:tcW w:w="320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Родители, учителя</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298"/>
        </w:trPr>
        <w:tc>
          <w:tcPr>
            <w:tcW w:w="445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Биологические</w:t>
            </w:r>
          </w:p>
          <w:p w:rsidR="005709A9" w:rsidRPr="007712F7" w:rsidRDefault="005709A9" w:rsidP="007712F7">
            <w:pPr>
              <w:spacing w:line="276" w:lineRule="auto"/>
              <w:jc w:val="both"/>
              <w:rPr>
                <w:rFonts w:ascii="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9 - 11</w:t>
            </w:r>
          </w:p>
          <w:p w:rsidR="005709A9" w:rsidRPr="007712F7" w:rsidRDefault="005709A9" w:rsidP="007712F7">
            <w:pPr>
              <w:spacing w:line="276" w:lineRule="auto"/>
              <w:jc w:val="both"/>
              <w:rPr>
                <w:rFonts w:ascii="Times New Roman" w:hAnsi="Times New Roman" w:cs="Times New Roman"/>
                <w:sz w:val="24"/>
                <w:szCs w:val="24"/>
              </w:rPr>
            </w:pPr>
          </w:p>
        </w:tc>
        <w:tc>
          <w:tcPr>
            <w:tcW w:w="3206"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Родители, учителя</w:t>
            </w:r>
          </w:p>
          <w:p w:rsidR="005709A9" w:rsidRPr="007712F7" w:rsidRDefault="005709A9" w:rsidP="007712F7">
            <w:pPr>
              <w:spacing w:line="276" w:lineRule="auto"/>
              <w:jc w:val="both"/>
              <w:rPr>
                <w:rFonts w:ascii="Times New Roman" w:hAnsi="Times New Roman" w:cs="Times New Roman"/>
                <w:sz w:val="24"/>
                <w:szCs w:val="24"/>
              </w:rPr>
            </w:pPr>
          </w:p>
        </w:tc>
      </w:tr>
      <w:tr w:rsidR="00EC0FF9" w:rsidRPr="007712F7" w:rsidTr="005709A9">
        <w:trPr>
          <w:trHeight w:hRule="exact" w:val="298"/>
        </w:trPr>
        <w:tc>
          <w:tcPr>
            <w:tcW w:w="4454" w:type="dxa"/>
            <w:tcBorders>
              <w:top w:val="single" w:sz="6" w:space="0" w:color="auto"/>
              <w:left w:val="single" w:sz="6" w:space="0" w:color="auto"/>
              <w:bottom w:val="single" w:sz="6" w:space="0" w:color="auto"/>
              <w:right w:val="single" w:sz="6" w:space="0" w:color="auto"/>
            </w:tcBorders>
          </w:tcPr>
          <w:p w:rsidR="00EC0FF9" w:rsidRPr="007712F7" w:rsidRDefault="00EC0FF9" w:rsidP="00703EC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Физико-математические </w:t>
            </w:r>
          </w:p>
        </w:tc>
        <w:tc>
          <w:tcPr>
            <w:tcW w:w="1939" w:type="dxa"/>
            <w:tcBorders>
              <w:top w:val="single" w:sz="6" w:space="0" w:color="auto"/>
              <w:left w:val="single" w:sz="6" w:space="0" w:color="auto"/>
              <w:bottom w:val="single" w:sz="6" w:space="0" w:color="auto"/>
              <w:right w:val="single" w:sz="6" w:space="0" w:color="auto"/>
            </w:tcBorders>
          </w:tcPr>
          <w:p w:rsidR="00EC0FF9" w:rsidRPr="007712F7" w:rsidRDefault="00EC0FF9" w:rsidP="00703EC3">
            <w:pPr>
              <w:spacing w:line="276"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3206" w:type="dxa"/>
            <w:tcBorders>
              <w:top w:val="single" w:sz="6" w:space="0" w:color="auto"/>
              <w:left w:val="single" w:sz="6" w:space="0" w:color="auto"/>
              <w:bottom w:val="single" w:sz="6" w:space="0" w:color="auto"/>
              <w:right w:val="single" w:sz="6" w:space="0" w:color="auto"/>
            </w:tcBorders>
          </w:tcPr>
          <w:p w:rsidR="00EC0FF9" w:rsidRPr="007712F7" w:rsidRDefault="00EC0FF9" w:rsidP="00703EC3">
            <w:pPr>
              <w:spacing w:line="276" w:lineRule="auto"/>
              <w:jc w:val="both"/>
              <w:rPr>
                <w:rFonts w:ascii="Times New Roman" w:hAnsi="Times New Roman" w:cs="Times New Roman"/>
                <w:sz w:val="24"/>
                <w:szCs w:val="24"/>
              </w:rPr>
            </w:pPr>
            <w:r>
              <w:rPr>
                <w:rFonts w:ascii="Times New Roman" w:hAnsi="Times New Roman" w:cs="Times New Roman"/>
                <w:sz w:val="24"/>
                <w:szCs w:val="24"/>
              </w:rPr>
              <w:t>учителя</w:t>
            </w:r>
          </w:p>
        </w:tc>
      </w:tr>
      <w:tr w:rsidR="00EC0FF9" w:rsidRPr="007712F7" w:rsidTr="005709A9">
        <w:trPr>
          <w:trHeight w:hRule="exact" w:val="298"/>
        </w:trPr>
        <w:tc>
          <w:tcPr>
            <w:tcW w:w="4454" w:type="dxa"/>
            <w:tcBorders>
              <w:top w:val="single" w:sz="6" w:space="0" w:color="auto"/>
              <w:left w:val="single" w:sz="6" w:space="0" w:color="auto"/>
              <w:bottom w:val="single" w:sz="6" w:space="0" w:color="auto"/>
              <w:right w:val="single" w:sz="6" w:space="0" w:color="auto"/>
            </w:tcBorders>
          </w:tcPr>
          <w:p w:rsidR="00EC0FF9" w:rsidRPr="007712F7" w:rsidRDefault="00EC0FF9" w:rsidP="00703EC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Информационно-технические </w:t>
            </w:r>
          </w:p>
        </w:tc>
        <w:tc>
          <w:tcPr>
            <w:tcW w:w="1939" w:type="dxa"/>
            <w:tcBorders>
              <w:top w:val="single" w:sz="6" w:space="0" w:color="auto"/>
              <w:left w:val="single" w:sz="6" w:space="0" w:color="auto"/>
              <w:bottom w:val="single" w:sz="6" w:space="0" w:color="auto"/>
              <w:right w:val="single" w:sz="6" w:space="0" w:color="auto"/>
            </w:tcBorders>
          </w:tcPr>
          <w:p w:rsidR="00EC0FF9" w:rsidRPr="007712F7" w:rsidRDefault="00EC0FF9" w:rsidP="00703EC3">
            <w:pPr>
              <w:spacing w:line="276"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3206" w:type="dxa"/>
            <w:tcBorders>
              <w:top w:val="single" w:sz="6" w:space="0" w:color="auto"/>
              <w:left w:val="single" w:sz="6" w:space="0" w:color="auto"/>
              <w:bottom w:val="single" w:sz="6" w:space="0" w:color="auto"/>
              <w:right w:val="single" w:sz="6" w:space="0" w:color="auto"/>
            </w:tcBorders>
          </w:tcPr>
          <w:p w:rsidR="00EC0FF9" w:rsidRPr="007712F7" w:rsidRDefault="00EC0FF9" w:rsidP="00703EC3">
            <w:pPr>
              <w:spacing w:line="276" w:lineRule="auto"/>
              <w:jc w:val="both"/>
              <w:rPr>
                <w:rFonts w:ascii="Times New Roman" w:hAnsi="Times New Roman" w:cs="Times New Roman"/>
                <w:sz w:val="24"/>
                <w:szCs w:val="24"/>
              </w:rPr>
            </w:pPr>
            <w:r>
              <w:rPr>
                <w:rFonts w:ascii="Times New Roman" w:hAnsi="Times New Roman" w:cs="Times New Roman"/>
                <w:sz w:val="24"/>
                <w:szCs w:val="24"/>
              </w:rPr>
              <w:t>учителя</w:t>
            </w:r>
          </w:p>
        </w:tc>
      </w:tr>
      <w:tr w:rsidR="00EC0FF9" w:rsidRPr="007712F7" w:rsidTr="005709A9">
        <w:trPr>
          <w:trHeight w:hRule="exact" w:val="298"/>
        </w:trPr>
        <w:tc>
          <w:tcPr>
            <w:tcW w:w="4454" w:type="dxa"/>
            <w:tcBorders>
              <w:top w:val="single" w:sz="6" w:space="0" w:color="auto"/>
              <w:left w:val="single" w:sz="6" w:space="0" w:color="auto"/>
              <w:bottom w:val="single" w:sz="6" w:space="0" w:color="auto"/>
              <w:right w:val="single" w:sz="6" w:space="0" w:color="auto"/>
            </w:tcBorders>
          </w:tcPr>
          <w:p w:rsidR="00EC0FF9" w:rsidRDefault="00EC0FF9" w:rsidP="00703EC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Технологические </w:t>
            </w:r>
          </w:p>
        </w:tc>
        <w:tc>
          <w:tcPr>
            <w:tcW w:w="1939" w:type="dxa"/>
            <w:tcBorders>
              <w:top w:val="single" w:sz="6" w:space="0" w:color="auto"/>
              <w:left w:val="single" w:sz="6" w:space="0" w:color="auto"/>
              <w:bottom w:val="single" w:sz="6" w:space="0" w:color="auto"/>
              <w:right w:val="single" w:sz="6" w:space="0" w:color="auto"/>
            </w:tcBorders>
          </w:tcPr>
          <w:p w:rsidR="00EC0FF9" w:rsidRPr="007712F7" w:rsidRDefault="00EC0FF9" w:rsidP="00703EC3">
            <w:pPr>
              <w:spacing w:line="276"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3206" w:type="dxa"/>
            <w:tcBorders>
              <w:top w:val="single" w:sz="6" w:space="0" w:color="auto"/>
              <w:left w:val="single" w:sz="6" w:space="0" w:color="auto"/>
              <w:bottom w:val="single" w:sz="6" w:space="0" w:color="auto"/>
              <w:right w:val="single" w:sz="6" w:space="0" w:color="auto"/>
            </w:tcBorders>
          </w:tcPr>
          <w:p w:rsidR="00EC0FF9" w:rsidRPr="007712F7" w:rsidRDefault="00EC0FF9" w:rsidP="00703EC3">
            <w:pPr>
              <w:spacing w:line="276" w:lineRule="auto"/>
              <w:jc w:val="both"/>
              <w:rPr>
                <w:rFonts w:ascii="Times New Roman" w:hAnsi="Times New Roman" w:cs="Times New Roman"/>
                <w:sz w:val="24"/>
                <w:szCs w:val="24"/>
              </w:rPr>
            </w:pPr>
            <w:r>
              <w:rPr>
                <w:rFonts w:ascii="Times New Roman" w:hAnsi="Times New Roman" w:cs="Times New Roman"/>
                <w:sz w:val="24"/>
                <w:szCs w:val="24"/>
              </w:rPr>
              <w:t>учителя</w:t>
            </w:r>
          </w:p>
        </w:tc>
      </w:tr>
    </w:tbl>
    <w:p w:rsidR="005709A9" w:rsidRPr="00AF77D8" w:rsidRDefault="005709A9" w:rsidP="007712F7">
      <w:pPr>
        <w:spacing w:line="276" w:lineRule="auto"/>
        <w:jc w:val="both"/>
        <w:rPr>
          <w:rFonts w:ascii="Times New Roman" w:hAnsi="Times New Roman" w:cs="Times New Roman"/>
          <w:color w:val="FF0000"/>
          <w:sz w:val="24"/>
          <w:szCs w:val="24"/>
        </w:rPr>
      </w:pPr>
      <w:r w:rsidRPr="007712F7">
        <w:rPr>
          <w:rFonts w:ascii="Times New Roman" w:hAnsi="Times New Roman" w:cs="Times New Roman"/>
          <w:sz w:val="24"/>
          <w:szCs w:val="24"/>
        </w:rPr>
        <w:t xml:space="preserve">                                </w:t>
      </w:r>
      <w:r w:rsidRPr="00AF77D8">
        <w:rPr>
          <w:rFonts w:ascii="Times New Roman" w:hAnsi="Times New Roman" w:cs="Times New Roman"/>
          <w:color w:val="FF0000"/>
          <w:sz w:val="24"/>
          <w:szCs w:val="24"/>
        </w:rPr>
        <w:t xml:space="preserve">Опыты на подоконнике </w:t>
      </w:r>
      <w:proofErr w:type="gramStart"/>
      <w:r w:rsidRPr="00AF77D8">
        <w:rPr>
          <w:rFonts w:ascii="Times New Roman" w:hAnsi="Times New Roman" w:cs="Times New Roman"/>
          <w:color w:val="FF0000"/>
          <w:sz w:val="24"/>
          <w:szCs w:val="24"/>
        </w:rPr>
        <w:t xml:space="preserve">( </w:t>
      </w:r>
      <w:proofErr w:type="gramEnd"/>
      <w:r w:rsidRPr="00AF77D8">
        <w:rPr>
          <w:rFonts w:ascii="Times New Roman" w:hAnsi="Times New Roman" w:cs="Times New Roman"/>
          <w:color w:val="FF0000"/>
          <w:sz w:val="24"/>
          <w:szCs w:val="24"/>
        </w:rPr>
        <w:t>2 – 3 ступени)</w:t>
      </w:r>
    </w:p>
    <w:p w:rsidR="005709A9" w:rsidRPr="007712F7" w:rsidRDefault="005709A9" w:rsidP="007712F7">
      <w:pPr>
        <w:spacing w:line="276" w:lineRule="auto"/>
        <w:jc w:val="both"/>
        <w:rPr>
          <w:rFonts w:ascii="Times New Roman" w:hAnsi="Times New Roman" w:cs="Times New Roman"/>
          <w:sz w:val="24"/>
          <w:szCs w:val="24"/>
        </w:rPr>
      </w:pPr>
    </w:p>
    <w:tbl>
      <w:tblPr>
        <w:tblW w:w="9590" w:type="dxa"/>
        <w:tblInd w:w="40" w:type="dxa"/>
        <w:tblLayout w:type="fixed"/>
        <w:tblCellMar>
          <w:left w:w="40" w:type="dxa"/>
          <w:right w:w="40" w:type="dxa"/>
        </w:tblCellMar>
        <w:tblLook w:val="04A0"/>
      </w:tblPr>
      <w:tblGrid>
        <w:gridCol w:w="6250"/>
        <w:gridCol w:w="1430"/>
        <w:gridCol w:w="1910"/>
      </w:tblGrid>
      <w:tr w:rsidR="005709A9" w:rsidRPr="007712F7" w:rsidTr="005709A9">
        <w:trPr>
          <w:trHeight w:hRule="exact" w:val="298"/>
        </w:trPr>
        <w:tc>
          <w:tcPr>
            <w:tcW w:w="625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Названия</w:t>
            </w:r>
          </w:p>
          <w:p w:rsidR="005709A9" w:rsidRPr="007712F7" w:rsidRDefault="005709A9" w:rsidP="007712F7">
            <w:pPr>
              <w:spacing w:line="276" w:lineRule="auto"/>
              <w:jc w:val="both"/>
              <w:rPr>
                <w:rFonts w:ascii="Times New Roman" w:hAnsi="Times New Roman" w:cs="Times New Roman"/>
                <w:sz w:val="24"/>
                <w:szCs w:val="24"/>
              </w:rPr>
            </w:pPr>
          </w:p>
        </w:tc>
        <w:tc>
          <w:tcPr>
            <w:tcW w:w="143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Классы</w:t>
            </w:r>
          </w:p>
          <w:p w:rsidR="005709A9" w:rsidRPr="007712F7" w:rsidRDefault="005709A9" w:rsidP="007712F7">
            <w:pPr>
              <w:spacing w:line="276" w:lineRule="auto"/>
              <w:jc w:val="both"/>
              <w:rPr>
                <w:rFonts w:ascii="Times New Roman" w:hAnsi="Times New Roman" w:cs="Times New Roman"/>
                <w:sz w:val="24"/>
                <w:szCs w:val="24"/>
              </w:rPr>
            </w:pPr>
          </w:p>
        </w:tc>
        <w:tc>
          <w:tcPr>
            <w:tcW w:w="191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Руководители</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val="278"/>
        </w:trPr>
        <w:tc>
          <w:tcPr>
            <w:tcW w:w="625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Замачивание и проращивание семян огурца,</w:t>
            </w:r>
            <w:r w:rsidR="00EC0FF9">
              <w:rPr>
                <w:rFonts w:ascii="Times New Roman" w:hAnsi="Times New Roman" w:cs="Times New Roman"/>
                <w:sz w:val="24"/>
                <w:szCs w:val="24"/>
              </w:rPr>
              <w:t xml:space="preserve"> </w:t>
            </w:r>
            <w:r w:rsidRPr="007712F7">
              <w:rPr>
                <w:rFonts w:ascii="Times New Roman" w:hAnsi="Times New Roman" w:cs="Times New Roman"/>
                <w:sz w:val="24"/>
                <w:szCs w:val="24"/>
              </w:rPr>
              <w:t>помидора</w:t>
            </w:r>
            <w:proofErr w:type="gramStart"/>
            <w:r w:rsidRPr="007712F7">
              <w:rPr>
                <w:rFonts w:ascii="Times New Roman" w:hAnsi="Times New Roman" w:cs="Times New Roman"/>
                <w:sz w:val="24"/>
                <w:szCs w:val="24"/>
              </w:rPr>
              <w:t>.</w:t>
            </w:r>
            <w:proofErr w:type="gramEnd"/>
            <w:r w:rsidR="00EC0FF9">
              <w:rPr>
                <w:rFonts w:ascii="Times New Roman" w:hAnsi="Times New Roman" w:cs="Times New Roman"/>
                <w:sz w:val="24"/>
                <w:szCs w:val="24"/>
              </w:rPr>
              <w:t xml:space="preserve"> </w:t>
            </w:r>
            <w:proofErr w:type="gramStart"/>
            <w:r w:rsidRPr="007712F7">
              <w:rPr>
                <w:rFonts w:ascii="Times New Roman" w:hAnsi="Times New Roman" w:cs="Times New Roman"/>
                <w:sz w:val="24"/>
                <w:szCs w:val="24"/>
              </w:rPr>
              <w:t>п</w:t>
            </w:r>
            <w:proofErr w:type="gramEnd"/>
            <w:r w:rsidRPr="007712F7">
              <w:rPr>
                <w:rFonts w:ascii="Times New Roman" w:hAnsi="Times New Roman" w:cs="Times New Roman"/>
                <w:sz w:val="24"/>
                <w:szCs w:val="24"/>
              </w:rPr>
              <w:t>ерца</w:t>
            </w:r>
          </w:p>
        </w:tc>
        <w:tc>
          <w:tcPr>
            <w:tcW w:w="143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5 - 11</w:t>
            </w:r>
          </w:p>
        </w:tc>
        <w:tc>
          <w:tcPr>
            <w:tcW w:w="1910" w:type="dxa"/>
            <w:vMerge w:val="restart"/>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Классные руководители, зав. кабинетами</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288"/>
        </w:trPr>
        <w:tc>
          <w:tcPr>
            <w:tcW w:w="625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Посев семян летних сортов цветов</w:t>
            </w:r>
          </w:p>
          <w:p w:rsidR="005709A9" w:rsidRPr="007712F7" w:rsidRDefault="005709A9" w:rsidP="007712F7">
            <w:pPr>
              <w:spacing w:line="276" w:lineRule="auto"/>
              <w:jc w:val="both"/>
              <w:rPr>
                <w:rFonts w:ascii="Times New Roman" w:hAnsi="Times New Roman" w:cs="Times New Roman"/>
                <w:sz w:val="24"/>
                <w:szCs w:val="24"/>
              </w:rPr>
            </w:pPr>
          </w:p>
        </w:tc>
        <w:tc>
          <w:tcPr>
            <w:tcW w:w="143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5 - 11</w:t>
            </w:r>
          </w:p>
          <w:p w:rsidR="005709A9" w:rsidRPr="007712F7" w:rsidRDefault="005709A9" w:rsidP="007712F7">
            <w:pPr>
              <w:spacing w:line="276" w:lineRule="auto"/>
              <w:jc w:val="both"/>
              <w:rPr>
                <w:rFonts w:ascii="Times New Roman" w:hAnsi="Times New Roman" w:cs="Times New Roman"/>
                <w:sz w:val="24"/>
                <w:szCs w:val="24"/>
              </w:rPr>
            </w:pPr>
          </w:p>
          <w:p w:rsidR="005709A9" w:rsidRPr="007712F7" w:rsidRDefault="005709A9" w:rsidP="007712F7">
            <w:pPr>
              <w:spacing w:line="276" w:lineRule="auto"/>
              <w:jc w:val="both"/>
              <w:rPr>
                <w:rFonts w:ascii="Times New Roman" w:hAnsi="Times New Roman" w:cs="Times New Roman"/>
                <w:sz w:val="24"/>
                <w:szCs w:val="24"/>
              </w:rPr>
            </w:pPr>
          </w:p>
        </w:tc>
        <w:tc>
          <w:tcPr>
            <w:tcW w:w="1910"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547"/>
        </w:trPr>
        <w:tc>
          <w:tcPr>
            <w:tcW w:w="625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Наблюдение за сортами комнатных цветов</w:t>
            </w:r>
          </w:p>
        </w:tc>
        <w:tc>
          <w:tcPr>
            <w:tcW w:w="143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5 - 11</w:t>
            </w:r>
          </w:p>
          <w:p w:rsidR="005709A9" w:rsidRPr="007712F7" w:rsidRDefault="005709A9" w:rsidP="007712F7">
            <w:pPr>
              <w:spacing w:line="276" w:lineRule="auto"/>
              <w:jc w:val="both"/>
              <w:rPr>
                <w:rFonts w:ascii="Times New Roman" w:hAnsi="Times New Roman" w:cs="Times New Roman"/>
                <w:sz w:val="24"/>
                <w:szCs w:val="24"/>
              </w:rPr>
            </w:pPr>
          </w:p>
        </w:tc>
        <w:tc>
          <w:tcPr>
            <w:tcW w:w="1910"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r>
    </w:tbl>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Данные и результаты опытов используются при изучении данных культур на уроках  общей биологии, экологии.</w:t>
      </w:r>
    </w:p>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Круглогодичный труд</w:t>
      </w:r>
    </w:p>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Опытнические работы по зоологии</w:t>
      </w:r>
    </w:p>
    <w:tbl>
      <w:tblPr>
        <w:tblW w:w="8765" w:type="dxa"/>
        <w:tblInd w:w="40" w:type="dxa"/>
        <w:tblLayout w:type="fixed"/>
        <w:tblCellMar>
          <w:left w:w="40" w:type="dxa"/>
          <w:right w:w="40" w:type="dxa"/>
        </w:tblCellMar>
        <w:tblLook w:val="04A0"/>
      </w:tblPr>
      <w:tblGrid>
        <w:gridCol w:w="672"/>
        <w:gridCol w:w="4857"/>
        <w:gridCol w:w="1134"/>
        <w:gridCol w:w="2102"/>
      </w:tblGrid>
      <w:tr w:rsidR="005709A9" w:rsidRPr="007712F7" w:rsidTr="00703EC3">
        <w:trPr>
          <w:trHeight w:hRule="exact" w:val="288"/>
        </w:trPr>
        <w:tc>
          <w:tcPr>
            <w:tcW w:w="67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w:t>
            </w:r>
          </w:p>
          <w:p w:rsidR="005709A9" w:rsidRPr="007712F7" w:rsidRDefault="005709A9" w:rsidP="007712F7">
            <w:pPr>
              <w:spacing w:line="276" w:lineRule="auto"/>
              <w:jc w:val="both"/>
              <w:rPr>
                <w:rFonts w:ascii="Times New Roman" w:hAnsi="Times New Roman" w:cs="Times New Roman"/>
                <w:sz w:val="24"/>
                <w:szCs w:val="24"/>
              </w:rPr>
            </w:pPr>
          </w:p>
        </w:tc>
        <w:tc>
          <w:tcPr>
            <w:tcW w:w="4857"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Темы</w:t>
            </w:r>
          </w:p>
          <w:p w:rsidR="005709A9" w:rsidRPr="007712F7" w:rsidRDefault="005709A9" w:rsidP="007712F7">
            <w:pPr>
              <w:spacing w:line="276" w:lineRule="auto"/>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Классы</w:t>
            </w:r>
          </w:p>
          <w:p w:rsidR="005709A9" w:rsidRPr="007712F7" w:rsidRDefault="005709A9" w:rsidP="007712F7">
            <w:pPr>
              <w:spacing w:line="276" w:lineRule="auto"/>
              <w:jc w:val="both"/>
              <w:rPr>
                <w:rFonts w:ascii="Times New Roman" w:hAnsi="Times New Roman" w:cs="Times New Roman"/>
                <w:sz w:val="24"/>
                <w:szCs w:val="24"/>
              </w:rPr>
            </w:pPr>
          </w:p>
        </w:tc>
        <w:tc>
          <w:tcPr>
            <w:tcW w:w="210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Руководители</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703EC3">
        <w:trPr>
          <w:trHeight w:val="557"/>
        </w:trPr>
        <w:tc>
          <w:tcPr>
            <w:tcW w:w="67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1</w:t>
            </w:r>
          </w:p>
          <w:p w:rsidR="005709A9" w:rsidRPr="007712F7" w:rsidRDefault="005709A9" w:rsidP="007712F7">
            <w:pPr>
              <w:spacing w:line="276" w:lineRule="auto"/>
              <w:jc w:val="both"/>
              <w:rPr>
                <w:rFonts w:ascii="Times New Roman" w:hAnsi="Times New Roman" w:cs="Times New Roman"/>
                <w:sz w:val="24"/>
                <w:szCs w:val="24"/>
              </w:rPr>
            </w:pPr>
          </w:p>
        </w:tc>
        <w:tc>
          <w:tcPr>
            <w:tcW w:w="4857"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Фауна и экология мелких грызунов в окрестности </w:t>
            </w:r>
            <w:proofErr w:type="gramStart"/>
            <w:r w:rsidRPr="007712F7">
              <w:rPr>
                <w:rFonts w:ascii="Times New Roman" w:hAnsi="Times New Roman" w:cs="Times New Roman"/>
                <w:sz w:val="24"/>
                <w:szCs w:val="24"/>
              </w:rPr>
              <w:t>с</w:t>
            </w:r>
            <w:proofErr w:type="gramEnd"/>
            <w:r w:rsidRPr="007712F7">
              <w:rPr>
                <w:rFonts w:ascii="Times New Roman" w:hAnsi="Times New Roman" w:cs="Times New Roman"/>
                <w:sz w:val="24"/>
                <w:szCs w:val="24"/>
              </w:rPr>
              <w:t xml:space="preserve">. </w:t>
            </w:r>
            <w:r w:rsidR="00703EC3">
              <w:rPr>
                <w:rFonts w:ascii="Times New Roman" w:hAnsi="Times New Roman" w:cs="Times New Roman"/>
                <w:sz w:val="24"/>
                <w:szCs w:val="24"/>
              </w:rPr>
              <w:t>Майя</w:t>
            </w:r>
          </w:p>
          <w:p w:rsidR="005709A9" w:rsidRPr="007712F7" w:rsidRDefault="005709A9" w:rsidP="007712F7">
            <w:pPr>
              <w:spacing w:line="276" w:lineRule="auto"/>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9</w:t>
            </w:r>
          </w:p>
          <w:p w:rsidR="005709A9" w:rsidRPr="007712F7" w:rsidRDefault="005709A9" w:rsidP="007712F7">
            <w:pPr>
              <w:spacing w:line="276" w:lineRule="auto"/>
              <w:jc w:val="both"/>
              <w:rPr>
                <w:rFonts w:ascii="Times New Roman" w:hAnsi="Times New Roman" w:cs="Times New Roman"/>
                <w:sz w:val="24"/>
                <w:szCs w:val="24"/>
              </w:rPr>
            </w:pPr>
          </w:p>
        </w:tc>
        <w:tc>
          <w:tcPr>
            <w:tcW w:w="2102" w:type="dxa"/>
            <w:vMerge w:val="restart"/>
            <w:tcBorders>
              <w:top w:val="single" w:sz="6" w:space="0" w:color="auto"/>
              <w:left w:val="single" w:sz="6" w:space="0" w:color="auto"/>
              <w:bottom w:val="single" w:sz="6" w:space="0" w:color="auto"/>
              <w:right w:val="single" w:sz="6" w:space="0" w:color="auto"/>
            </w:tcBorders>
          </w:tcPr>
          <w:p w:rsidR="005709A9" w:rsidRPr="007712F7" w:rsidRDefault="005709A9" w:rsidP="00703EC3">
            <w:pPr>
              <w:spacing w:line="276" w:lineRule="auto"/>
              <w:jc w:val="both"/>
              <w:rPr>
                <w:rFonts w:ascii="Times New Roman" w:hAnsi="Times New Roman" w:cs="Times New Roman"/>
                <w:sz w:val="24"/>
                <w:szCs w:val="24"/>
              </w:rPr>
            </w:pPr>
          </w:p>
        </w:tc>
      </w:tr>
      <w:tr w:rsidR="005709A9" w:rsidRPr="007712F7" w:rsidTr="00703EC3">
        <w:trPr>
          <w:trHeight w:hRule="exact" w:val="586"/>
        </w:trPr>
        <w:tc>
          <w:tcPr>
            <w:tcW w:w="67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2</w:t>
            </w:r>
          </w:p>
          <w:p w:rsidR="005709A9" w:rsidRPr="007712F7" w:rsidRDefault="005709A9" w:rsidP="007712F7">
            <w:pPr>
              <w:spacing w:line="276" w:lineRule="auto"/>
              <w:jc w:val="both"/>
              <w:rPr>
                <w:rFonts w:ascii="Times New Roman" w:hAnsi="Times New Roman" w:cs="Times New Roman"/>
                <w:sz w:val="24"/>
                <w:szCs w:val="24"/>
              </w:rPr>
            </w:pPr>
          </w:p>
        </w:tc>
        <w:tc>
          <w:tcPr>
            <w:tcW w:w="4857" w:type="dxa"/>
            <w:tcBorders>
              <w:top w:val="single" w:sz="6" w:space="0" w:color="auto"/>
              <w:left w:val="single" w:sz="6" w:space="0" w:color="auto"/>
              <w:bottom w:val="single" w:sz="6" w:space="0" w:color="auto"/>
              <w:right w:val="single" w:sz="6" w:space="0" w:color="auto"/>
            </w:tcBorders>
          </w:tcPr>
          <w:p w:rsidR="005709A9" w:rsidRPr="007712F7" w:rsidRDefault="00703EC3" w:rsidP="007712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Майинская </w:t>
            </w:r>
            <w:r w:rsidR="005709A9" w:rsidRPr="007712F7">
              <w:rPr>
                <w:rFonts w:ascii="Times New Roman" w:hAnsi="Times New Roman" w:cs="Times New Roman"/>
                <w:sz w:val="24"/>
                <w:szCs w:val="24"/>
              </w:rPr>
              <w:t xml:space="preserve">свалка - источник питания и размножения </w:t>
            </w:r>
            <w:proofErr w:type="gramStart"/>
            <w:r w:rsidR="005709A9" w:rsidRPr="007712F7">
              <w:rPr>
                <w:rFonts w:ascii="Times New Roman" w:hAnsi="Times New Roman" w:cs="Times New Roman"/>
                <w:sz w:val="24"/>
                <w:szCs w:val="24"/>
              </w:rPr>
              <w:t>мышевидных</w:t>
            </w:r>
            <w:proofErr w:type="gramEnd"/>
          </w:p>
          <w:p w:rsidR="005709A9" w:rsidRPr="007712F7" w:rsidRDefault="005709A9" w:rsidP="007712F7">
            <w:pPr>
              <w:spacing w:line="276" w:lineRule="auto"/>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10</w:t>
            </w:r>
          </w:p>
          <w:p w:rsidR="005709A9" w:rsidRPr="007712F7" w:rsidRDefault="005709A9" w:rsidP="007712F7">
            <w:pPr>
              <w:spacing w:line="276" w:lineRule="auto"/>
              <w:jc w:val="both"/>
              <w:rPr>
                <w:rFonts w:ascii="Times New Roman" w:hAnsi="Times New Roman" w:cs="Times New Roman"/>
                <w:sz w:val="24"/>
                <w:szCs w:val="24"/>
              </w:rPr>
            </w:pPr>
          </w:p>
          <w:p w:rsidR="005709A9" w:rsidRPr="007712F7" w:rsidRDefault="005709A9" w:rsidP="007712F7">
            <w:pPr>
              <w:spacing w:line="276" w:lineRule="auto"/>
              <w:jc w:val="both"/>
              <w:rPr>
                <w:rFonts w:ascii="Times New Roman" w:hAnsi="Times New Roman" w:cs="Times New Roman"/>
                <w:sz w:val="24"/>
                <w:szCs w:val="24"/>
              </w:rPr>
            </w:pPr>
          </w:p>
        </w:tc>
        <w:tc>
          <w:tcPr>
            <w:tcW w:w="2102"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r>
    </w:tbl>
    <w:p w:rsidR="00B64202" w:rsidRDefault="00B64202" w:rsidP="007712F7">
      <w:pPr>
        <w:spacing w:line="276" w:lineRule="auto"/>
        <w:jc w:val="both"/>
        <w:rPr>
          <w:rFonts w:ascii="Times New Roman" w:hAnsi="Times New Roman" w:cs="Times New Roman"/>
          <w:b/>
          <w:sz w:val="24"/>
          <w:szCs w:val="24"/>
        </w:rPr>
      </w:pPr>
    </w:p>
    <w:p w:rsidR="005709A9" w:rsidRPr="00B64202" w:rsidRDefault="005709A9" w:rsidP="007712F7">
      <w:pPr>
        <w:spacing w:line="276" w:lineRule="auto"/>
        <w:jc w:val="both"/>
        <w:rPr>
          <w:rFonts w:ascii="Times New Roman" w:hAnsi="Times New Roman" w:cs="Times New Roman"/>
          <w:b/>
          <w:sz w:val="24"/>
          <w:szCs w:val="24"/>
        </w:rPr>
      </w:pPr>
      <w:r w:rsidRPr="00B64202">
        <w:rPr>
          <w:rFonts w:ascii="Times New Roman" w:hAnsi="Times New Roman" w:cs="Times New Roman"/>
          <w:b/>
          <w:sz w:val="24"/>
          <w:szCs w:val="24"/>
        </w:rPr>
        <w:t>Опытнические работы по растениеводству</w:t>
      </w:r>
    </w:p>
    <w:tbl>
      <w:tblPr>
        <w:tblW w:w="9639" w:type="dxa"/>
        <w:tblInd w:w="40" w:type="dxa"/>
        <w:tblLayout w:type="fixed"/>
        <w:tblCellMar>
          <w:left w:w="40" w:type="dxa"/>
          <w:right w:w="40" w:type="dxa"/>
        </w:tblCellMar>
        <w:tblLook w:val="04A0"/>
      </w:tblPr>
      <w:tblGrid>
        <w:gridCol w:w="778"/>
        <w:gridCol w:w="5213"/>
        <w:gridCol w:w="1757"/>
        <w:gridCol w:w="1891"/>
      </w:tblGrid>
      <w:tr w:rsidR="005709A9" w:rsidRPr="007712F7" w:rsidTr="005709A9">
        <w:trPr>
          <w:trHeight w:hRule="exact" w:val="298"/>
        </w:trPr>
        <w:tc>
          <w:tcPr>
            <w:tcW w:w="77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lastRenderedPageBreak/>
              <w:t>№</w:t>
            </w:r>
          </w:p>
          <w:p w:rsidR="005709A9" w:rsidRPr="007712F7" w:rsidRDefault="005709A9" w:rsidP="007712F7">
            <w:pPr>
              <w:spacing w:line="276" w:lineRule="auto"/>
              <w:jc w:val="both"/>
              <w:rPr>
                <w:rFonts w:ascii="Times New Roman" w:hAnsi="Times New Roman" w:cs="Times New Roman"/>
                <w:sz w:val="24"/>
                <w:szCs w:val="24"/>
              </w:rPr>
            </w:pPr>
          </w:p>
        </w:tc>
        <w:tc>
          <w:tcPr>
            <w:tcW w:w="5213"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Темы</w:t>
            </w:r>
          </w:p>
          <w:p w:rsidR="005709A9" w:rsidRPr="007712F7" w:rsidRDefault="005709A9" w:rsidP="007712F7">
            <w:pPr>
              <w:spacing w:line="276" w:lineRule="auto"/>
              <w:jc w:val="both"/>
              <w:rPr>
                <w:rFonts w:ascii="Times New Roman" w:hAnsi="Times New Roman" w:cs="Times New Roman"/>
                <w:sz w:val="24"/>
                <w:szCs w:val="24"/>
              </w:rPr>
            </w:pPr>
          </w:p>
        </w:tc>
        <w:tc>
          <w:tcPr>
            <w:tcW w:w="1757"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Руководители</w:t>
            </w:r>
          </w:p>
          <w:p w:rsidR="005709A9" w:rsidRPr="007712F7" w:rsidRDefault="005709A9" w:rsidP="007712F7">
            <w:pPr>
              <w:spacing w:line="276" w:lineRule="auto"/>
              <w:jc w:val="both"/>
              <w:rPr>
                <w:rFonts w:ascii="Times New Roman" w:hAnsi="Times New Roman" w:cs="Times New Roman"/>
                <w:sz w:val="24"/>
                <w:szCs w:val="24"/>
              </w:rPr>
            </w:pPr>
          </w:p>
        </w:tc>
        <w:tc>
          <w:tcPr>
            <w:tcW w:w="1891"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Сроки</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1114"/>
        </w:trPr>
        <w:tc>
          <w:tcPr>
            <w:tcW w:w="77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1</w:t>
            </w:r>
          </w:p>
          <w:p w:rsidR="005709A9" w:rsidRPr="007712F7" w:rsidRDefault="005709A9" w:rsidP="007712F7">
            <w:pPr>
              <w:spacing w:line="276" w:lineRule="auto"/>
              <w:jc w:val="both"/>
              <w:rPr>
                <w:rFonts w:ascii="Times New Roman" w:hAnsi="Times New Roman" w:cs="Times New Roman"/>
                <w:sz w:val="24"/>
                <w:szCs w:val="24"/>
              </w:rPr>
            </w:pPr>
          </w:p>
        </w:tc>
        <w:tc>
          <w:tcPr>
            <w:tcW w:w="5213"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Влияние пасынкования и прищипки верхушечного стебля на сроки плодоношения и урожайность помидора.</w:t>
            </w:r>
          </w:p>
          <w:p w:rsidR="005709A9" w:rsidRPr="007712F7" w:rsidRDefault="005709A9" w:rsidP="007712F7">
            <w:pPr>
              <w:spacing w:line="276" w:lineRule="auto"/>
              <w:jc w:val="both"/>
              <w:rPr>
                <w:rFonts w:ascii="Times New Roman" w:hAnsi="Times New Roman" w:cs="Times New Roman"/>
                <w:sz w:val="24"/>
                <w:szCs w:val="24"/>
              </w:rPr>
            </w:pPr>
          </w:p>
        </w:tc>
        <w:tc>
          <w:tcPr>
            <w:tcW w:w="1757"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
        </w:tc>
        <w:tc>
          <w:tcPr>
            <w:tcW w:w="1891"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июнь-июль</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703EC3">
        <w:trPr>
          <w:trHeight w:hRule="exact" w:val="732"/>
        </w:trPr>
        <w:tc>
          <w:tcPr>
            <w:tcW w:w="77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2</w:t>
            </w:r>
          </w:p>
          <w:p w:rsidR="005709A9" w:rsidRPr="007712F7" w:rsidRDefault="005709A9" w:rsidP="007712F7">
            <w:pPr>
              <w:spacing w:line="276" w:lineRule="auto"/>
              <w:jc w:val="both"/>
              <w:rPr>
                <w:rFonts w:ascii="Times New Roman" w:hAnsi="Times New Roman" w:cs="Times New Roman"/>
                <w:sz w:val="24"/>
                <w:szCs w:val="24"/>
              </w:rPr>
            </w:pPr>
          </w:p>
        </w:tc>
        <w:tc>
          <w:tcPr>
            <w:tcW w:w="5213"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Выращивание огурцов с применением предпосевной закалки семян</w:t>
            </w:r>
          </w:p>
          <w:p w:rsidR="005709A9" w:rsidRPr="007712F7" w:rsidRDefault="005709A9" w:rsidP="007712F7">
            <w:pPr>
              <w:spacing w:line="276" w:lineRule="auto"/>
              <w:jc w:val="both"/>
              <w:rPr>
                <w:rFonts w:ascii="Times New Roman" w:hAnsi="Times New Roman" w:cs="Times New Roman"/>
                <w:sz w:val="24"/>
                <w:szCs w:val="24"/>
              </w:rPr>
            </w:pPr>
          </w:p>
        </w:tc>
        <w:tc>
          <w:tcPr>
            <w:tcW w:w="1757"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
        </w:tc>
        <w:tc>
          <w:tcPr>
            <w:tcW w:w="1891"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март-апрель</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566"/>
        </w:trPr>
        <w:tc>
          <w:tcPr>
            <w:tcW w:w="77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3</w:t>
            </w:r>
          </w:p>
          <w:p w:rsidR="005709A9" w:rsidRPr="007712F7" w:rsidRDefault="005709A9" w:rsidP="007712F7">
            <w:pPr>
              <w:spacing w:line="276" w:lineRule="auto"/>
              <w:jc w:val="both"/>
              <w:rPr>
                <w:rFonts w:ascii="Times New Roman" w:hAnsi="Times New Roman" w:cs="Times New Roman"/>
                <w:sz w:val="24"/>
                <w:szCs w:val="24"/>
              </w:rPr>
            </w:pPr>
          </w:p>
        </w:tc>
        <w:tc>
          <w:tcPr>
            <w:tcW w:w="5213"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Выращивание земляники</w:t>
            </w:r>
          </w:p>
          <w:p w:rsidR="005709A9" w:rsidRPr="007712F7" w:rsidRDefault="005709A9" w:rsidP="007712F7">
            <w:pPr>
              <w:spacing w:line="276" w:lineRule="auto"/>
              <w:jc w:val="both"/>
              <w:rPr>
                <w:rFonts w:ascii="Times New Roman" w:hAnsi="Times New Roman" w:cs="Times New Roman"/>
                <w:sz w:val="24"/>
                <w:szCs w:val="24"/>
              </w:rPr>
            </w:pPr>
          </w:p>
        </w:tc>
        <w:tc>
          <w:tcPr>
            <w:tcW w:w="1757"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
        </w:tc>
        <w:tc>
          <w:tcPr>
            <w:tcW w:w="1891"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февраль-сентябрь</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566"/>
        </w:trPr>
        <w:tc>
          <w:tcPr>
            <w:tcW w:w="77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4</w:t>
            </w:r>
          </w:p>
          <w:p w:rsidR="005709A9" w:rsidRPr="007712F7" w:rsidRDefault="005709A9" w:rsidP="007712F7">
            <w:pPr>
              <w:spacing w:line="276" w:lineRule="auto"/>
              <w:jc w:val="both"/>
              <w:rPr>
                <w:rFonts w:ascii="Times New Roman" w:hAnsi="Times New Roman" w:cs="Times New Roman"/>
                <w:sz w:val="24"/>
                <w:szCs w:val="24"/>
              </w:rPr>
            </w:pPr>
          </w:p>
        </w:tc>
        <w:tc>
          <w:tcPr>
            <w:tcW w:w="5213"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Изучение роста, развития картофеля при различных приемах размножения</w:t>
            </w:r>
          </w:p>
          <w:p w:rsidR="005709A9" w:rsidRPr="007712F7" w:rsidRDefault="005709A9" w:rsidP="007712F7">
            <w:pPr>
              <w:spacing w:line="276" w:lineRule="auto"/>
              <w:jc w:val="both"/>
              <w:rPr>
                <w:rFonts w:ascii="Times New Roman" w:hAnsi="Times New Roman" w:cs="Times New Roman"/>
                <w:sz w:val="24"/>
                <w:szCs w:val="24"/>
              </w:rPr>
            </w:pPr>
          </w:p>
        </w:tc>
        <w:tc>
          <w:tcPr>
            <w:tcW w:w="1757"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
        </w:tc>
        <w:tc>
          <w:tcPr>
            <w:tcW w:w="1891"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май-сентябрь</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566"/>
        </w:trPr>
        <w:tc>
          <w:tcPr>
            <w:tcW w:w="77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5</w:t>
            </w:r>
          </w:p>
          <w:p w:rsidR="005709A9" w:rsidRPr="007712F7" w:rsidRDefault="005709A9" w:rsidP="007712F7">
            <w:pPr>
              <w:spacing w:line="276" w:lineRule="auto"/>
              <w:jc w:val="both"/>
              <w:rPr>
                <w:rFonts w:ascii="Times New Roman" w:hAnsi="Times New Roman" w:cs="Times New Roman"/>
                <w:sz w:val="24"/>
                <w:szCs w:val="24"/>
              </w:rPr>
            </w:pPr>
          </w:p>
        </w:tc>
        <w:tc>
          <w:tcPr>
            <w:tcW w:w="5213"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Изучение морфологических, фенологических особенностей березы белой при интродукции</w:t>
            </w:r>
          </w:p>
          <w:p w:rsidR="005709A9" w:rsidRPr="007712F7" w:rsidRDefault="005709A9" w:rsidP="007712F7">
            <w:pPr>
              <w:spacing w:line="276" w:lineRule="auto"/>
              <w:jc w:val="both"/>
              <w:rPr>
                <w:rFonts w:ascii="Times New Roman" w:hAnsi="Times New Roman" w:cs="Times New Roman"/>
                <w:sz w:val="24"/>
                <w:szCs w:val="24"/>
              </w:rPr>
            </w:pPr>
          </w:p>
        </w:tc>
        <w:tc>
          <w:tcPr>
            <w:tcW w:w="1757"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
        </w:tc>
        <w:tc>
          <w:tcPr>
            <w:tcW w:w="1891"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май-сентябрь</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557"/>
        </w:trPr>
        <w:tc>
          <w:tcPr>
            <w:tcW w:w="77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7</w:t>
            </w:r>
          </w:p>
          <w:p w:rsidR="005709A9" w:rsidRPr="007712F7" w:rsidRDefault="005709A9" w:rsidP="007712F7">
            <w:pPr>
              <w:spacing w:line="276" w:lineRule="auto"/>
              <w:jc w:val="both"/>
              <w:rPr>
                <w:rFonts w:ascii="Times New Roman" w:hAnsi="Times New Roman" w:cs="Times New Roman"/>
                <w:sz w:val="24"/>
                <w:szCs w:val="24"/>
              </w:rPr>
            </w:pPr>
          </w:p>
        </w:tc>
        <w:tc>
          <w:tcPr>
            <w:tcW w:w="5213"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Декоративное цветоводство</w:t>
            </w:r>
          </w:p>
          <w:p w:rsidR="005709A9" w:rsidRPr="007712F7" w:rsidRDefault="005709A9" w:rsidP="007712F7">
            <w:pPr>
              <w:spacing w:line="276" w:lineRule="auto"/>
              <w:jc w:val="both"/>
              <w:rPr>
                <w:rFonts w:ascii="Times New Roman" w:hAnsi="Times New Roman" w:cs="Times New Roman"/>
                <w:sz w:val="24"/>
                <w:szCs w:val="24"/>
              </w:rPr>
            </w:pPr>
          </w:p>
        </w:tc>
        <w:tc>
          <w:tcPr>
            <w:tcW w:w="1757"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
        </w:tc>
        <w:tc>
          <w:tcPr>
            <w:tcW w:w="1891"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март-сентябрь</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566"/>
        </w:trPr>
        <w:tc>
          <w:tcPr>
            <w:tcW w:w="77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8</w:t>
            </w:r>
          </w:p>
          <w:p w:rsidR="005709A9" w:rsidRPr="007712F7" w:rsidRDefault="005709A9" w:rsidP="007712F7">
            <w:pPr>
              <w:spacing w:line="276" w:lineRule="auto"/>
              <w:jc w:val="both"/>
              <w:rPr>
                <w:rFonts w:ascii="Times New Roman" w:hAnsi="Times New Roman" w:cs="Times New Roman"/>
                <w:sz w:val="24"/>
                <w:szCs w:val="24"/>
              </w:rPr>
            </w:pPr>
          </w:p>
        </w:tc>
        <w:tc>
          <w:tcPr>
            <w:tcW w:w="5213"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Влияние сроков посева и нормы высева на урожайность зерновых культур</w:t>
            </w:r>
          </w:p>
          <w:p w:rsidR="005709A9" w:rsidRPr="007712F7" w:rsidRDefault="005709A9" w:rsidP="007712F7">
            <w:pPr>
              <w:spacing w:line="276" w:lineRule="auto"/>
              <w:jc w:val="both"/>
              <w:rPr>
                <w:rFonts w:ascii="Times New Roman" w:hAnsi="Times New Roman" w:cs="Times New Roman"/>
                <w:sz w:val="24"/>
                <w:szCs w:val="24"/>
              </w:rPr>
            </w:pPr>
          </w:p>
        </w:tc>
        <w:tc>
          <w:tcPr>
            <w:tcW w:w="1757"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
        </w:tc>
        <w:tc>
          <w:tcPr>
            <w:tcW w:w="1891"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май-сентябрь</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586"/>
        </w:trPr>
        <w:tc>
          <w:tcPr>
            <w:tcW w:w="778"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9</w:t>
            </w:r>
          </w:p>
          <w:p w:rsidR="005709A9" w:rsidRPr="007712F7" w:rsidRDefault="005709A9" w:rsidP="007712F7">
            <w:pPr>
              <w:spacing w:line="276" w:lineRule="auto"/>
              <w:jc w:val="both"/>
              <w:rPr>
                <w:rFonts w:ascii="Times New Roman" w:hAnsi="Times New Roman" w:cs="Times New Roman"/>
                <w:sz w:val="24"/>
                <w:szCs w:val="24"/>
              </w:rPr>
            </w:pPr>
          </w:p>
        </w:tc>
        <w:tc>
          <w:tcPr>
            <w:tcW w:w="5213"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Опыты и наблюдения в зимнем саду</w:t>
            </w:r>
          </w:p>
          <w:p w:rsidR="005709A9" w:rsidRPr="007712F7" w:rsidRDefault="005709A9" w:rsidP="007712F7">
            <w:pPr>
              <w:spacing w:line="276" w:lineRule="auto"/>
              <w:jc w:val="both"/>
              <w:rPr>
                <w:rFonts w:ascii="Times New Roman" w:hAnsi="Times New Roman" w:cs="Times New Roman"/>
                <w:sz w:val="24"/>
                <w:szCs w:val="24"/>
              </w:rPr>
            </w:pPr>
          </w:p>
        </w:tc>
        <w:tc>
          <w:tcPr>
            <w:tcW w:w="1757"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p>
        </w:tc>
        <w:tc>
          <w:tcPr>
            <w:tcW w:w="1891"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круглый год</w:t>
            </w:r>
          </w:p>
          <w:p w:rsidR="005709A9" w:rsidRPr="007712F7" w:rsidRDefault="005709A9" w:rsidP="007712F7">
            <w:pPr>
              <w:spacing w:line="276" w:lineRule="auto"/>
              <w:jc w:val="both"/>
              <w:rPr>
                <w:rFonts w:ascii="Times New Roman" w:hAnsi="Times New Roman" w:cs="Times New Roman"/>
                <w:sz w:val="24"/>
                <w:szCs w:val="24"/>
              </w:rPr>
            </w:pPr>
          </w:p>
        </w:tc>
      </w:tr>
    </w:tbl>
    <w:p w:rsidR="005709A9" w:rsidRPr="007712F7" w:rsidRDefault="005709A9" w:rsidP="007712F7">
      <w:pPr>
        <w:spacing w:line="276" w:lineRule="auto"/>
        <w:jc w:val="both"/>
        <w:rPr>
          <w:rFonts w:ascii="Times New Roman" w:hAnsi="Times New Roman" w:cs="Times New Roman"/>
          <w:sz w:val="24"/>
          <w:szCs w:val="24"/>
        </w:rPr>
      </w:pPr>
    </w:p>
    <w:p w:rsidR="005709A9" w:rsidRPr="00B64202" w:rsidRDefault="005709A9" w:rsidP="007712F7">
      <w:pPr>
        <w:spacing w:line="276" w:lineRule="auto"/>
        <w:jc w:val="both"/>
        <w:rPr>
          <w:rFonts w:ascii="Times New Roman" w:hAnsi="Times New Roman" w:cs="Times New Roman"/>
          <w:b/>
          <w:sz w:val="24"/>
          <w:szCs w:val="24"/>
        </w:rPr>
      </w:pPr>
      <w:r w:rsidRPr="00B64202">
        <w:rPr>
          <w:rFonts w:ascii="Times New Roman" w:hAnsi="Times New Roman" w:cs="Times New Roman"/>
          <w:b/>
          <w:sz w:val="24"/>
          <w:szCs w:val="24"/>
        </w:rPr>
        <w:t>Опытнические работы с декоративно-цветочными культурами</w:t>
      </w:r>
    </w:p>
    <w:tbl>
      <w:tblPr>
        <w:tblW w:w="0" w:type="auto"/>
        <w:tblInd w:w="40" w:type="dxa"/>
        <w:tblLayout w:type="fixed"/>
        <w:tblCellMar>
          <w:left w:w="40" w:type="dxa"/>
          <w:right w:w="40" w:type="dxa"/>
        </w:tblCellMar>
        <w:tblLook w:val="04A0"/>
      </w:tblPr>
      <w:tblGrid>
        <w:gridCol w:w="672"/>
        <w:gridCol w:w="5030"/>
        <w:gridCol w:w="1795"/>
        <w:gridCol w:w="2102"/>
      </w:tblGrid>
      <w:tr w:rsidR="005709A9" w:rsidRPr="007712F7" w:rsidTr="005709A9">
        <w:trPr>
          <w:trHeight w:hRule="exact" w:val="288"/>
        </w:trPr>
        <w:tc>
          <w:tcPr>
            <w:tcW w:w="67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w:t>
            </w:r>
          </w:p>
          <w:p w:rsidR="005709A9" w:rsidRPr="007712F7" w:rsidRDefault="005709A9" w:rsidP="007712F7">
            <w:pPr>
              <w:spacing w:line="276" w:lineRule="auto"/>
              <w:jc w:val="both"/>
              <w:rPr>
                <w:rFonts w:ascii="Times New Roman" w:hAnsi="Times New Roman" w:cs="Times New Roman"/>
                <w:sz w:val="24"/>
                <w:szCs w:val="24"/>
              </w:rPr>
            </w:pPr>
          </w:p>
        </w:tc>
        <w:tc>
          <w:tcPr>
            <w:tcW w:w="503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Темы</w:t>
            </w:r>
          </w:p>
          <w:p w:rsidR="005709A9" w:rsidRPr="007712F7" w:rsidRDefault="005709A9" w:rsidP="007712F7">
            <w:pPr>
              <w:spacing w:line="276" w:lineRule="auto"/>
              <w:jc w:val="both"/>
              <w:rPr>
                <w:rFonts w:ascii="Times New Roman" w:hAnsi="Times New Roman" w:cs="Times New Roman"/>
                <w:sz w:val="24"/>
                <w:szCs w:val="24"/>
              </w:rPr>
            </w:pPr>
          </w:p>
        </w:tc>
        <w:tc>
          <w:tcPr>
            <w:tcW w:w="1795"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Классы</w:t>
            </w:r>
          </w:p>
          <w:p w:rsidR="005709A9" w:rsidRPr="007712F7" w:rsidRDefault="005709A9" w:rsidP="007712F7">
            <w:pPr>
              <w:spacing w:line="276" w:lineRule="auto"/>
              <w:jc w:val="both"/>
              <w:rPr>
                <w:rFonts w:ascii="Times New Roman" w:hAnsi="Times New Roman" w:cs="Times New Roman"/>
                <w:sz w:val="24"/>
                <w:szCs w:val="24"/>
              </w:rPr>
            </w:pPr>
          </w:p>
        </w:tc>
        <w:tc>
          <w:tcPr>
            <w:tcW w:w="210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Руководители</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703EC3">
        <w:trPr>
          <w:trHeight w:hRule="exact" w:val="620"/>
        </w:trPr>
        <w:tc>
          <w:tcPr>
            <w:tcW w:w="67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1</w:t>
            </w:r>
          </w:p>
          <w:p w:rsidR="005709A9" w:rsidRPr="007712F7" w:rsidRDefault="005709A9" w:rsidP="007712F7">
            <w:pPr>
              <w:spacing w:line="276" w:lineRule="auto"/>
              <w:jc w:val="both"/>
              <w:rPr>
                <w:rFonts w:ascii="Times New Roman" w:hAnsi="Times New Roman" w:cs="Times New Roman"/>
                <w:sz w:val="24"/>
                <w:szCs w:val="24"/>
              </w:rPr>
            </w:pPr>
          </w:p>
        </w:tc>
        <w:tc>
          <w:tcPr>
            <w:tcW w:w="503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Определение сроков высаживания однолетних в грунт</w:t>
            </w:r>
          </w:p>
          <w:p w:rsidR="005709A9" w:rsidRPr="007712F7" w:rsidRDefault="005709A9" w:rsidP="007712F7">
            <w:pPr>
              <w:spacing w:line="276" w:lineRule="auto"/>
              <w:jc w:val="both"/>
              <w:rPr>
                <w:rFonts w:ascii="Times New Roman" w:hAnsi="Times New Roman" w:cs="Times New Roman"/>
                <w:sz w:val="24"/>
                <w:szCs w:val="24"/>
              </w:rPr>
            </w:pPr>
          </w:p>
        </w:tc>
        <w:tc>
          <w:tcPr>
            <w:tcW w:w="1795" w:type="dxa"/>
            <w:vMerge w:val="restart"/>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5-8</w:t>
            </w:r>
          </w:p>
          <w:p w:rsidR="005709A9" w:rsidRPr="007712F7" w:rsidRDefault="005709A9" w:rsidP="007712F7">
            <w:pPr>
              <w:spacing w:line="276" w:lineRule="auto"/>
              <w:jc w:val="both"/>
              <w:rPr>
                <w:rFonts w:ascii="Times New Roman" w:hAnsi="Times New Roman" w:cs="Times New Roman"/>
                <w:sz w:val="24"/>
                <w:szCs w:val="24"/>
              </w:rPr>
            </w:pPr>
          </w:p>
        </w:tc>
        <w:tc>
          <w:tcPr>
            <w:tcW w:w="2102" w:type="dxa"/>
            <w:vMerge w:val="restart"/>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Руководители экологического лагеря</w:t>
            </w:r>
          </w:p>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«Овощевод»</w:t>
            </w:r>
          </w:p>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557"/>
        </w:trPr>
        <w:tc>
          <w:tcPr>
            <w:tcW w:w="67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2</w:t>
            </w:r>
          </w:p>
          <w:p w:rsidR="005709A9" w:rsidRPr="007712F7" w:rsidRDefault="005709A9" w:rsidP="007712F7">
            <w:pPr>
              <w:spacing w:line="276" w:lineRule="auto"/>
              <w:jc w:val="both"/>
              <w:rPr>
                <w:rFonts w:ascii="Times New Roman" w:hAnsi="Times New Roman" w:cs="Times New Roman"/>
                <w:sz w:val="24"/>
                <w:szCs w:val="24"/>
              </w:rPr>
            </w:pPr>
          </w:p>
        </w:tc>
        <w:tc>
          <w:tcPr>
            <w:tcW w:w="503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Влияние света на образование хлорофилла в листьях</w:t>
            </w:r>
          </w:p>
          <w:p w:rsidR="005709A9" w:rsidRPr="007712F7" w:rsidRDefault="005709A9" w:rsidP="007712F7">
            <w:pPr>
              <w:spacing w:line="276" w:lineRule="auto"/>
              <w:jc w:val="both"/>
              <w:rPr>
                <w:rFonts w:ascii="Times New Roman" w:hAnsi="Times New Roman" w:cs="Times New Roman"/>
                <w:sz w:val="24"/>
                <w:szCs w:val="24"/>
              </w:rPr>
            </w:pPr>
          </w:p>
          <w:p w:rsidR="005709A9" w:rsidRPr="007712F7" w:rsidRDefault="005709A9" w:rsidP="007712F7">
            <w:pPr>
              <w:spacing w:line="276" w:lineRule="auto"/>
              <w:jc w:val="both"/>
              <w:rPr>
                <w:rFonts w:ascii="Times New Roman" w:hAnsi="Times New Roman" w:cs="Times New Roman"/>
                <w:sz w:val="24"/>
                <w:szCs w:val="24"/>
              </w:rPr>
            </w:pPr>
          </w:p>
          <w:p w:rsidR="005709A9" w:rsidRPr="007712F7" w:rsidRDefault="005709A9" w:rsidP="007712F7">
            <w:pPr>
              <w:spacing w:line="276" w:lineRule="auto"/>
              <w:jc w:val="both"/>
              <w:rPr>
                <w:rFonts w:ascii="Times New Roman" w:hAnsi="Times New Roman" w:cs="Times New Roman"/>
                <w:sz w:val="24"/>
                <w:szCs w:val="24"/>
              </w:rPr>
            </w:pPr>
          </w:p>
        </w:tc>
        <w:tc>
          <w:tcPr>
            <w:tcW w:w="1795"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c>
          <w:tcPr>
            <w:tcW w:w="2102"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557"/>
        </w:trPr>
        <w:tc>
          <w:tcPr>
            <w:tcW w:w="67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3</w:t>
            </w:r>
          </w:p>
          <w:p w:rsidR="005709A9" w:rsidRPr="007712F7" w:rsidRDefault="005709A9" w:rsidP="007712F7">
            <w:pPr>
              <w:spacing w:line="276" w:lineRule="auto"/>
              <w:jc w:val="both"/>
              <w:rPr>
                <w:rFonts w:ascii="Times New Roman" w:hAnsi="Times New Roman" w:cs="Times New Roman"/>
                <w:sz w:val="24"/>
                <w:szCs w:val="24"/>
              </w:rPr>
            </w:pPr>
          </w:p>
        </w:tc>
        <w:tc>
          <w:tcPr>
            <w:tcW w:w="503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Влияние пикировки на развитие сеянцев при выращивании летников рассадой.</w:t>
            </w:r>
          </w:p>
          <w:p w:rsidR="005709A9" w:rsidRPr="007712F7" w:rsidRDefault="005709A9" w:rsidP="007712F7">
            <w:pPr>
              <w:spacing w:line="276" w:lineRule="auto"/>
              <w:jc w:val="both"/>
              <w:rPr>
                <w:rFonts w:ascii="Times New Roman" w:hAnsi="Times New Roman" w:cs="Times New Roman"/>
                <w:sz w:val="24"/>
                <w:szCs w:val="24"/>
              </w:rPr>
            </w:pPr>
          </w:p>
          <w:p w:rsidR="005709A9" w:rsidRPr="007712F7" w:rsidRDefault="005709A9" w:rsidP="007712F7">
            <w:pPr>
              <w:spacing w:line="276" w:lineRule="auto"/>
              <w:jc w:val="both"/>
              <w:rPr>
                <w:rFonts w:ascii="Times New Roman" w:hAnsi="Times New Roman" w:cs="Times New Roman"/>
                <w:sz w:val="24"/>
                <w:szCs w:val="24"/>
              </w:rPr>
            </w:pPr>
          </w:p>
          <w:p w:rsidR="005709A9" w:rsidRPr="007712F7" w:rsidRDefault="005709A9" w:rsidP="007712F7">
            <w:pPr>
              <w:spacing w:line="276" w:lineRule="auto"/>
              <w:jc w:val="both"/>
              <w:rPr>
                <w:rFonts w:ascii="Times New Roman" w:hAnsi="Times New Roman" w:cs="Times New Roman"/>
                <w:sz w:val="24"/>
                <w:szCs w:val="24"/>
              </w:rPr>
            </w:pPr>
          </w:p>
        </w:tc>
        <w:tc>
          <w:tcPr>
            <w:tcW w:w="1795"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c>
          <w:tcPr>
            <w:tcW w:w="2102"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5709A9">
        <w:trPr>
          <w:trHeight w:hRule="exact" w:val="278"/>
        </w:trPr>
        <w:tc>
          <w:tcPr>
            <w:tcW w:w="67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4</w:t>
            </w:r>
          </w:p>
          <w:p w:rsidR="005709A9" w:rsidRPr="007712F7" w:rsidRDefault="005709A9" w:rsidP="007712F7">
            <w:pPr>
              <w:spacing w:line="276" w:lineRule="auto"/>
              <w:jc w:val="both"/>
              <w:rPr>
                <w:rFonts w:ascii="Times New Roman" w:hAnsi="Times New Roman" w:cs="Times New Roman"/>
                <w:sz w:val="24"/>
                <w:szCs w:val="24"/>
              </w:rPr>
            </w:pPr>
          </w:p>
        </w:tc>
        <w:tc>
          <w:tcPr>
            <w:tcW w:w="503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Влияние затенения на величину листьев.</w:t>
            </w:r>
          </w:p>
          <w:p w:rsidR="005709A9" w:rsidRPr="007712F7" w:rsidRDefault="005709A9" w:rsidP="007712F7">
            <w:pPr>
              <w:spacing w:line="276" w:lineRule="auto"/>
              <w:jc w:val="both"/>
              <w:rPr>
                <w:rFonts w:ascii="Times New Roman" w:hAnsi="Times New Roman" w:cs="Times New Roman"/>
                <w:sz w:val="24"/>
                <w:szCs w:val="24"/>
              </w:rPr>
            </w:pPr>
          </w:p>
          <w:p w:rsidR="005709A9" w:rsidRPr="007712F7" w:rsidRDefault="005709A9" w:rsidP="007712F7">
            <w:pPr>
              <w:spacing w:line="276" w:lineRule="auto"/>
              <w:jc w:val="both"/>
              <w:rPr>
                <w:rFonts w:ascii="Times New Roman" w:hAnsi="Times New Roman" w:cs="Times New Roman"/>
                <w:sz w:val="24"/>
                <w:szCs w:val="24"/>
              </w:rPr>
            </w:pPr>
          </w:p>
          <w:p w:rsidR="005709A9" w:rsidRPr="007712F7" w:rsidRDefault="005709A9" w:rsidP="007712F7">
            <w:pPr>
              <w:spacing w:line="276" w:lineRule="auto"/>
              <w:jc w:val="both"/>
              <w:rPr>
                <w:rFonts w:ascii="Times New Roman" w:hAnsi="Times New Roman" w:cs="Times New Roman"/>
                <w:sz w:val="24"/>
                <w:szCs w:val="24"/>
              </w:rPr>
            </w:pPr>
          </w:p>
        </w:tc>
        <w:tc>
          <w:tcPr>
            <w:tcW w:w="1795"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c>
          <w:tcPr>
            <w:tcW w:w="2102"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r>
      <w:tr w:rsidR="005709A9" w:rsidRPr="007712F7" w:rsidTr="00703EC3">
        <w:trPr>
          <w:trHeight w:hRule="exact" w:val="1445"/>
        </w:trPr>
        <w:tc>
          <w:tcPr>
            <w:tcW w:w="672"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5</w:t>
            </w:r>
          </w:p>
          <w:p w:rsidR="005709A9" w:rsidRPr="007712F7" w:rsidRDefault="005709A9" w:rsidP="007712F7">
            <w:pPr>
              <w:spacing w:line="276" w:lineRule="auto"/>
              <w:jc w:val="both"/>
              <w:rPr>
                <w:rFonts w:ascii="Times New Roman" w:hAnsi="Times New Roman" w:cs="Times New Roman"/>
                <w:sz w:val="24"/>
                <w:szCs w:val="24"/>
              </w:rPr>
            </w:pPr>
          </w:p>
        </w:tc>
        <w:tc>
          <w:tcPr>
            <w:tcW w:w="5030" w:type="dxa"/>
            <w:tcBorders>
              <w:top w:val="single" w:sz="6" w:space="0" w:color="auto"/>
              <w:left w:val="single" w:sz="6" w:space="0" w:color="auto"/>
              <w:bottom w:val="single" w:sz="6" w:space="0" w:color="auto"/>
              <w:right w:val="single" w:sz="6" w:space="0" w:color="auto"/>
            </w:tcBorders>
          </w:tcPr>
          <w:p w:rsidR="005709A9" w:rsidRPr="007712F7" w:rsidRDefault="005709A9" w:rsidP="007712F7">
            <w:p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Влияние    удаления    отцветших    цветков    и соцветий    на    продолжител</w:t>
            </w:r>
            <w:r w:rsidR="00C77C18">
              <w:rPr>
                <w:rFonts w:ascii="Times New Roman" w:hAnsi="Times New Roman" w:cs="Times New Roman"/>
                <w:sz w:val="24"/>
                <w:szCs w:val="24"/>
              </w:rPr>
              <w:t>ьность    цветения.</w:t>
            </w:r>
          </w:p>
          <w:p w:rsidR="005709A9" w:rsidRPr="007712F7" w:rsidRDefault="005709A9" w:rsidP="007712F7">
            <w:pPr>
              <w:spacing w:line="276" w:lineRule="auto"/>
              <w:jc w:val="both"/>
              <w:rPr>
                <w:rFonts w:ascii="Times New Roman" w:hAnsi="Times New Roman" w:cs="Times New Roman"/>
                <w:sz w:val="24"/>
                <w:szCs w:val="24"/>
              </w:rPr>
            </w:pPr>
          </w:p>
          <w:p w:rsidR="005709A9" w:rsidRPr="007712F7" w:rsidRDefault="005709A9" w:rsidP="007712F7">
            <w:pPr>
              <w:spacing w:line="276" w:lineRule="auto"/>
              <w:jc w:val="both"/>
              <w:rPr>
                <w:rFonts w:ascii="Times New Roman" w:hAnsi="Times New Roman" w:cs="Times New Roman"/>
                <w:sz w:val="24"/>
                <w:szCs w:val="24"/>
              </w:rPr>
            </w:pPr>
          </w:p>
          <w:p w:rsidR="005709A9" w:rsidRPr="007712F7" w:rsidRDefault="005709A9" w:rsidP="007712F7">
            <w:pPr>
              <w:spacing w:line="276" w:lineRule="auto"/>
              <w:jc w:val="both"/>
              <w:rPr>
                <w:rFonts w:ascii="Times New Roman" w:hAnsi="Times New Roman" w:cs="Times New Roman"/>
                <w:sz w:val="24"/>
                <w:szCs w:val="24"/>
              </w:rPr>
            </w:pPr>
          </w:p>
        </w:tc>
        <w:tc>
          <w:tcPr>
            <w:tcW w:w="1795"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c>
          <w:tcPr>
            <w:tcW w:w="2102" w:type="dxa"/>
            <w:vMerge/>
            <w:tcBorders>
              <w:top w:val="single" w:sz="6" w:space="0" w:color="auto"/>
              <w:left w:val="single" w:sz="6" w:space="0" w:color="auto"/>
              <w:bottom w:val="single" w:sz="6" w:space="0" w:color="auto"/>
              <w:right w:val="single" w:sz="6" w:space="0" w:color="auto"/>
            </w:tcBorders>
            <w:vAlign w:val="center"/>
            <w:hideMark/>
          </w:tcPr>
          <w:p w:rsidR="005709A9" w:rsidRPr="007712F7" w:rsidRDefault="005709A9" w:rsidP="007712F7">
            <w:pPr>
              <w:spacing w:line="276" w:lineRule="auto"/>
              <w:jc w:val="both"/>
              <w:rPr>
                <w:rFonts w:ascii="Times New Roman" w:hAnsi="Times New Roman" w:cs="Times New Roman"/>
                <w:sz w:val="24"/>
                <w:szCs w:val="24"/>
              </w:rPr>
            </w:pPr>
          </w:p>
        </w:tc>
      </w:tr>
    </w:tbl>
    <w:p w:rsidR="005709A9" w:rsidRDefault="005709A9" w:rsidP="007712F7">
      <w:pPr>
        <w:spacing w:line="276" w:lineRule="auto"/>
        <w:jc w:val="both"/>
        <w:rPr>
          <w:rFonts w:ascii="Times New Roman" w:hAnsi="Times New Roman" w:cs="Times New Roman"/>
          <w:sz w:val="24"/>
          <w:szCs w:val="24"/>
        </w:rPr>
      </w:pPr>
    </w:p>
    <w:p w:rsidR="00FF4C53" w:rsidRDefault="00FF4C53" w:rsidP="0014666E">
      <w:pPr>
        <w:spacing w:line="360" w:lineRule="auto"/>
        <w:jc w:val="center"/>
        <w:rPr>
          <w:b/>
          <w:sz w:val="24"/>
          <w:szCs w:val="24"/>
          <w:u w:val="single"/>
        </w:rPr>
      </w:pPr>
    </w:p>
    <w:p w:rsidR="00FF4C53" w:rsidRDefault="00FF4C53" w:rsidP="0014666E">
      <w:pPr>
        <w:spacing w:line="360" w:lineRule="auto"/>
        <w:jc w:val="center"/>
        <w:rPr>
          <w:b/>
          <w:sz w:val="24"/>
          <w:szCs w:val="24"/>
          <w:u w:val="single"/>
        </w:rPr>
      </w:pPr>
    </w:p>
    <w:p w:rsidR="00FF4C53" w:rsidRDefault="00FF4C53" w:rsidP="0014666E">
      <w:pPr>
        <w:spacing w:line="360" w:lineRule="auto"/>
        <w:jc w:val="center"/>
        <w:rPr>
          <w:b/>
          <w:sz w:val="24"/>
          <w:szCs w:val="24"/>
          <w:u w:val="single"/>
        </w:rPr>
      </w:pPr>
    </w:p>
    <w:p w:rsidR="00FF4C53" w:rsidRDefault="00FF4C53" w:rsidP="0014666E">
      <w:pPr>
        <w:spacing w:line="360" w:lineRule="auto"/>
        <w:jc w:val="center"/>
        <w:rPr>
          <w:b/>
          <w:sz w:val="24"/>
          <w:szCs w:val="24"/>
          <w:u w:val="single"/>
        </w:rPr>
      </w:pPr>
    </w:p>
    <w:p w:rsidR="00FF4C53" w:rsidRDefault="00FF4C53" w:rsidP="0014666E">
      <w:pPr>
        <w:spacing w:line="360" w:lineRule="auto"/>
        <w:jc w:val="center"/>
        <w:rPr>
          <w:b/>
          <w:sz w:val="24"/>
          <w:szCs w:val="24"/>
          <w:u w:val="single"/>
        </w:rPr>
      </w:pPr>
    </w:p>
    <w:p w:rsidR="00AF77D8" w:rsidRDefault="00AF77D8" w:rsidP="0014666E">
      <w:pPr>
        <w:spacing w:line="360" w:lineRule="auto"/>
        <w:jc w:val="center"/>
        <w:rPr>
          <w:b/>
          <w:sz w:val="24"/>
          <w:szCs w:val="24"/>
          <w:u w:val="single"/>
        </w:rPr>
      </w:pPr>
    </w:p>
    <w:p w:rsidR="00AF77D8" w:rsidRDefault="00AF77D8" w:rsidP="0014666E">
      <w:pPr>
        <w:spacing w:line="360" w:lineRule="auto"/>
        <w:jc w:val="center"/>
        <w:rPr>
          <w:b/>
          <w:sz w:val="24"/>
          <w:szCs w:val="24"/>
          <w:u w:val="single"/>
        </w:rPr>
      </w:pPr>
    </w:p>
    <w:p w:rsidR="00AF77D8" w:rsidRDefault="00AF77D8" w:rsidP="0014666E">
      <w:pPr>
        <w:spacing w:line="360" w:lineRule="auto"/>
        <w:jc w:val="center"/>
        <w:rPr>
          <w:b/>
          <w:sz w:val="24"/>
          <w:szCs w:val="24"/>
          <w:u w:val="single"/>
        </w:rPr>
      </w:pPr>
    </w:p>
    <w:p w:rsidR="00AF77D8" w:rsidRDefault="00AF77D8" w:rsidP="0014666E">
      <w:pPr>
        <w:spacing w:line="360" w:lineRule="auto"/>
        <w:jc w:val="center"/>
        <w:rPr>
          <w:b/>
          <w:sz w:val="24"/>
          <w:szCs w:val="24"/>
          <w:u w:val="single"/>
        </w:rPr>
      </w:pPr>
    </w:p>
    <w:p w:rsidR="00AF77D8" w:rsidRDefault="00AF77D8" w:rsidP="0014666E">
      <w:pPr>
        <w:spacing w:line="360" w:lineRule="auto"/>
        <w:jc w:val="center"/>
        <w:rPr>
          <w:b/>
          <w:sz w:val="24"/>
          <w:szCs w:val="24"/>
          <w:u w:val="single"/>
        </w:rPr>
      </w:pPr>
    </w:p>
    <w:p w:rsidR="00FF4C53" w:rsidRDefault="00FF4C53" w:rsidP="00B64202">
      <w:pPr>
        <w:spacing w:line="360" w:lineRule="auto"/>
        <w:rPr>
          <w:b/>
          <w:sz w:val="24"/>
          <w:szCs w:val="24"/>
          <w:u w:val="single"/>
        </w:rPr>
      </w:pPr>
    </w:p>
    <w:p w:rsidR="00EB4787" w:rsidRPr="00067D8D" w:rsidRDefault="003E6046" w:rsidP="0014666E">
      <w:pPr>
        <w:spacing w:line="360" w:lineRule="auto"/>
        <w:jc w:val="center"/>
        <w:rPr>
          <w:sz w:val="24"/>
          <w:szCs w:val="24"/>
        </w:rPr>
      </w:pPr>
      <w:r>
        <w:rPr>
          <w:b/>
          <w:sz w:val="24"/>
          <w:szCs w:val="24"/>
          <w:u w:val="single"/>
        </w:rPr>
        <w:lastRenderedPageBreak/>
        <w:t>П</w:t>
      </w:r>
      <w:r w:rsidR="00EB4787">
        <w:rPr>
          <w:b/>
          <w:sz w:val="24"/>
          <w:szCs w:val="24"/>
          <w:u w:val="single"/>
        </w:rPr>
        <w:t>олитехнического образования</w:t>
      </w:r>
    </w:p>
    <w:p w:rsidR="00EB4787" w:rsidRPr="00067D8D" w:rsidRDefault="00EB4787" w:rsidP="00EB4787">
      <w:pPr>
        <w:jc w:val="both"/>
        <w:rPr>
          <w:sz w:val="24"/>
          <w:szCs w:val="24"/>
        </w:rPr>
      </w:pPr>
    </w:p>
    <w:p w:rsidR="00EB4787" w:rsidRPr="00067D8D" w:rsidRDefault="00424584" w:rsidP="00EB4787">
      <w:pPr>
        <w:jc w:val="both"/>
        <w:rPr>
          <w:sz w:val="24"/>
          <w:szCs w:val="24"/>
        </w:rPr>
      </w:pPr>
      <w:r>
        <w:rPr>
          <w:noProof/>
          <w:sz w:val="24"/>
          <w:szCs w:val="24"/>
          <w:lang w:eastAsia="en-US"/>
        </w:rPr>
        <w:pict>
          <v:shape id="_x0000_s1076" type="#_x0000_t202" style="position:absolute;left:0;text-align:left;margin-left:286.45pt;margin-top:7.8pt;width:172.5pt;height:39.05pt;z-index:251706368;mso-width-relative:margin;mso-height-relative:margin">
            <v:textbox>
              <w:txbxContent>
                <w:p w:rsidR="00085A44" w:rsidRDefault="00085A44" w:rsidP="00EB4787">
                  <w:pPr>
                    <w:jc w:val="center"/>
                    <w:rPr>
                      <w:b/>
                      <w:sz w:val="24"/>
                      <w:szCs w:val="24"/>
                    </w:rPr>
                  </w:pPr>
                  <w:r w:rsidRPr="00067D8D">
                    <w:rPr>
                      <w:b/>
                      <w:sz w:val="24"/>
                      <w:szCs w:val="24"/>
                    </w:rPr>
                    <w:t>Элективные курсы</w:t>
                  </w:r>
                </w:p>
                <w:p w:rsidR="00085A44" w:rsidRPr="00067D8D" w:rsidRDefault="00085A44" w:rsidP="00EB4787">
                  <w:pPr>
                    <w:jc w:val="center"/>
                    <w:rPr>
                      <w:b/>
                      <w:sz w:val="24"/>
                      <w:szCs w:val="24"/>
                    </w:rPr>
                  </w:pPr>
                  <w:r>
                    <w:rPr>
                      <w:b/>
                      <w:sz w:val="24"/>
                      <w:szCs w:val="24"/>
                    </w:rPr>
                    <w:t xml:space="preserve"> 7-8</w:t>
                  </w:r>
                  <w:r w:rsidRPr="00067D8D">
                    <w:rPr>
                      <w:b/>
                      <w:sz w:val="24"/>
                      <w:szCs w:val="24"/>
                    </w:rPr>
                    <w:t xml:space="preserve"> классы</w:t>
                  </w:r>
                </w:p>
                <w:p w:rsidR="00085A44" w:rsidRPr="00067D8D" w:rsidRDefault="00085A44" w:rsidP="00EB4787">
                  <w:pPr>
                    <w:rPr>
                      <w:sz w:val="24"/>
                      <w:szCs w:val="24"/>
                    </w:rPr>
                  </w:pPr>
                </w:p>
              </w:txbxContent>
            </v:textbox>
          </v:shape>
        </w:pict>
      </w:r>
      <w:r>
        <w:rPr>
          <w:noProof/>
          <w:sz w:val="24"/>
          <w:szCs w:val="24"/>
          <w:lang w:eastAsia="en-US"/>
        </w:rPr>
        <w:pict>
          <v:shape id="_x0000_s1077" type="#_x0000_t202" style="position:absolute;left:0;text-align:left;margin-left:24.65pt;margin-top:7.8pt;width:172.5pt;height:42.75pt;z-index:251707392;mso-width-relative:margin;mso-height-relative:margin">
            <v:textbox>
              <w:txbxContent>
                <w:p w:rsidR="00085A44" w:rsidRDefault="00085A44" w:rsidP="00EB4787">
                  <w:pPr>
                    <w:jc w:val="center"/>
                    <w:rPr>
                      <w:b/>
                      <w:sz w:val="24"/>
                      <w:szCs w:val="24"/>
                    </w:rPr>
                  </w:pPr>
                  <w:r w:rsidRPr="00067D8D">
                    <w:rPr>
                      <w:b/>
                      <w:sz w:val="24"/>
                      <w:szCs w:val="24"/>
                    </w:rPr>
                    <w:t xml:space="preserve">Элективные курсы </w:t>
                  </w:r>
                </w:p>
                <w:p w:rsidR="00085A44" w:rsidRPr="00067D8D" w:rsidRDefault="00085A44" w:rsidP="00EB4787">
                  <w:pPr>
                    <w:jc w:val="center"/>
                    <w:rPr>
                      <w:b/>
                      <w:sz w:val="24"/>
                      <w:szCs w:val="24"/>
                    </w:rPr>
                  </w:pPr>
                  <w:r>
                    <w:rPr>
                      <w:b/>
                      <w:sz w:val="24"/>
                      <w:szCs w:val="24"/>
                    </w:rPr>
                    <w:t xml:space="preserve">5-6 </w:t>
                  </w:r>
                  <w:r w:rsidRPr="00067D8D">
                    <w:rPr>
                      <w:b/>
                      <w:sz w:val="24"/>
                      <w:szCs w:val="24"/>
                    </w:rPr>
                    <w:t>классы</w:t>
                  </w:r>
                </w:p>
              </w:txbxContent>
            </v:textbox>
          </v:shape>
        </w:pict>
      </w:r>
    </w:p>
    <w:p w:rsidR="00EB4787" w:rsidRPr="00067D8D" w:rsidRDefault="00424584" w:rsidP="00EB4787">
      <w:pPr>
        <w:jc w:val="both"/>
        <w:rPr>
          <w:sz w:val="24"/>
          <w:szCs w:val="24"/>
        </w:rPr>
      </w:pPr>
      <w:r>
        <w:rPr>
          <w:noProof/>
          <w:sz w:val="24"/>
          <w:szCs w:val="24"/>
        </w:rPr>
        <w:pict>
          <v:shape id="_x0000_s1084" type="#_x0000_t32" style="position:absolute;left:0;text-align:left;margin-left:197.15pt;margin-top:12.05pt;width:89.3pt;height:0;z-index:251714560" o:connectortype="straight">
            <v:stroke startarrow="block" endarrow="block"/>
          </v:shape>
        </w:pict>
      </w:r>
    </w:p>
    <w:p w:rsidR="00EB4787" w:rsidRPr="00067D8D" w:rsidRDefault="00EB4787" w:rsidP="00EB4787">
      <w:pPr>
        <w:jc w:val="both"/>
        <w:rPr>
          <w:sz w:val="24"/>
          <w:szCs w:val="24"/>
        </w:rPr>
      </w:pPr>
    </w:p>
    <w:p w:rsidR="00EB4787" w:rsidRPr="00067D8D" w:rsidRDefault="00424584" w:rsidP="00EB4787">
      <w:pPr>
        <w:jc w:val="both"/>
        <w:rPr>
          <w:sz w:val="24"/>
          <w:szCs w:val="24"/>
        </w:rPr>
      </w:pPr>
      <w:r>
        <w:rPr>
          <w:noProof/>
          <w:sz w:val="24"/>
          <w:szCs w:val="24"/>
          <w:lang w:eastAsia="en-US"/>
        </w:rPr>
        <w:pict>
          <v:shape id="_x0000_s1079" type="#_x0000_t202" style="position:absolute;left:0;text-align:left;margin-left:17.75pt;margin-top:13.6pt;width:185.55pt;height:90.75pt;z-index:251709440;mso-width-percent:400;mso-height-percent:200;mso-width-percent:400;mso-height-percent:200;mso-width-relative:margin;mso-height-relative:margin">
            <v:textbox style="mso-fit-shape-to-text:t">
              <w:txbxContent>
                <w:p w:rsidR="00085A44" w:rsidRPr="00EB4787" w:rsidRDefault="00085A44" w:rsidP="00EB4787">
                  <w:r w:rsidRPr="00455309">
                    <w:rPr>
                      <w:sz w:val="24"/>
                      <w:szCs w:val="24"/>
                    </w:rPr>
                    <w:t xml:space="preserve"> </w:t>
                  </w:r>
                  <w:r w:rsidRPr="00EB4787">
                    <w:t>« Ранняя физика»</w:t>
                  </w:r>
                </w:p>
                <w:p w:rsidR="00085A44" w:rsidRPr="00EB4787" w:rsidRDefault="00085A44" w:rsidP="00EB4787">
                  <w:r w:rsidRPr="00EB4787">
                    <w:t>« Информатика »</w:t>
                  </w:r>
                </w:p>
                <w:p w:rsidR="00085A44" w:rsidRPr="00EB4787" w:rsidRDefault="00085A44" w:rsidP="00EB4787">
                  <w:r w:rsidRPr="00EB4787">
                    <w:t>« Экспериментальная физика»</w:t>
                  </w:r>
                </w:p>
                <w:p w:rsidR="00085A44" w:rsidRPr="00EB4787" w:rsidRDefault="00085A44" w:rsidP="00EB4787">
                  <w:r w:rsidRPr="00EB4787">
                    <w:t>« История техники»</w:t>
                  </w:r>
                </w:p>
                <w:p w:rsidR="00085A44" w:rsidRPr="00EB4787" w:rsidRDefault="00085A44" w:rsidP="00EB4787">
                  <w:r w:rsidRPr="00EB4787">
                    <w:t>«Логика»</w:t>
                  </w:r>
                </w:p>
                <w:p w:rsidR="00085A44" w:rsidRPr="00067D8D" w:rsidRDefault="00085A44" w:rsidP="00EB4787">
                  <w:pPr>
                    <w:rPr>
                      <w:sz w:val="24"/>
                      <w:szCs w:val="24"/>
                    </w:rPr>
                  </w:pPr>
                </w:p>
              </w:txbxContent>
            </v:textbox>
          </v:shape>
        </w:pict>
      </w:r>
    </w:p>
    <w:p w:rsidR="00EB4787" w:rsidRPr="00067D8D" w:rsidRDefault="00424584" w:rsidP="00EB4787">
      <w:pPr>
        <w:jc w:val="both"/>
        <w:rPr>
          <w:sz w:val="24"/>
          <w:szCs w:val="24"/>
        </w:rPr>
      </w:pPr>
      <w:r>
        <w:rPr>
          <w:noProof/>
          <w:sz w:val="24"/>
          <w:szCs w:val="24"/>
          <w:lang w:eastAsia="en-US"/>
        </w:rPr>
        <w:pict>
          <v:shape id="_x0000_s1078" type="#_x0000_t202" style="position:absolute;left:0;text-align:left;margin-left:280.55pt;margin-top:.25pt;width:207.05pt;height:79.2pt;z-index:251708416;mso-width-relative:margin;mso-height-relative:margin">
            <v:textbox>
              <w:txbxContent>
                <w:p w:rsidR="00085A44" w:rsidRPr="00EB4787" w:rsidRDefault="00085A44" w:rsidP="00EB4787">
                  <w:r w:rsidRPr="00EB4787">
                    <w:t>« Конструирование физических приборов»</w:t>
                  </w:r>
                </w:p>
                <w:p w:rsidR="00085A44" w:rsidRPr="00EB4787" w:rsidRDefault="00085A44" w:rsidP="00EB4787">
                  <w:r w:rsidRPr="00EB4787">
                    <w:t>« Энергетика в Якутии»</w:t>
                  </w:r>
                </w:p>
                <w:p w:rsidR="00085A44" w:rsidRPr="00EB4787" w:rsidRDefault="00085A44" w:rsidP="00EB4787">
                  <w:r w:rsidRPr="00EB4787">
                    <w:t>«Железная дорога»</w:t>
                  </w:r>
                </w:p>
                <w:p w:rsidR="00085A44" w:rsidRPr="00EB4787" w:rsidRDefault="00085A44" w:rsidP="00EB4787">
                  <w:r w:rsidRPr="00EB4787">
                    <w:t>«Новая техника в сельском хозяйстве»</w:t>
                  </w:r>
                </w:p>
                <w:p w:rsidR="00085A44" w:rsidRPr="00EB4787" w:rsidRDefault="00085A44" w:rsidP="00EB4787">
                  <w:r w:rsidRPr="00EB4787">
                    <w:t>« Мастерская рационализатора»</w:t>
                  </w:r>
                </w:p>
              </w:txbxContent>
            </v:textbox>
          </v:shape>
        </w:pict>
      </w:r>
    </w:p>
    <w:p w:rsidR="00EB4787" w:rsidRPr="00067D8D" w:rsidRDefault="00EB4787" w:rsidP="00EB4787">
      <w:pPr>
        <w:jc w:val="both"/>
        <w:rPr>
          <w:sz w:val="24"/>
          <w:szCs w:val="24"/>
        </w:rPr>
      </w:pPr>
    </w:p>
    <w:p w:rsidR="00EB4787" w:rsidRPr="00067D8D" w:rsidRDefault="00EB4787" w:rsidP="00EB4787">
      <w:pPr>
        <w:jc w:val="both"/>
        <w:rPr>
          <w:sz w:val="24"/>
          <w:szCs w:val="24"/>
        </w:rPr>
      </w:pPr>
    </w:p>
    <w:p w:rsidR="00EB4787" w:rsidRPr="00067D8D" w:rsidRDefault="00EB4787" w:rsidP="00EB4787">
      <w:pPr>
        <w:jc w:val="both"/>
        <w:rPr>
          <w:sz w:val="24"/>
          <w:szCs w:val="24"/>
        </w:rPr>
      </w:pPr>
    </w:p>
    <w:p w:rsidR="00EB4787" w:rsidRPr="00067D8D" w:rsidRDefault="00EB4787" w:rsidP="00EB4787">
      <w:pPr>
        <w:jc w:val="both"/>
        <w:rPr>
          <w:sz w:val="24"/>
          <w:szCs w:val="24"/>
        </w:rPr>
      </w:pPr>
    </w:p>
    <w:p w:rsidR="00EB4787" w:rsidRPr="00067D8D" w:rsidRDefault="00EB4787" w:rsidP="00EB4787">
      <w:pPr>
        <w:tabs>
          <w:tab w:val="left" w:pos="3255"/>
        </w:tabs>
        <w:jc w:val="both"/>
        <w:rPr>
          <w:sz w:val="24"/>
          <w:szCs w:val="24"/>
        </w:rPr>
      </w:pPr>
    </w:p>
    <w:p w:rsidR="00EB4787" w:rsidRPr="00067D8D" w:rsidRDefault="00424584" w:rsidP="00EB4787">
      <w:pPr>
        <w:jc w:val="both"/>
        <w:rPr>
          <w:sz w:val="24"/>
          <w:szCs w:val="24"/>
        </w:rPr>
      </w:pPr>
      <w:r>
        <w:rPr>
          <w:noProof/>
          <w:sz w:val="24"/>
          <w:szCs w:val="24"/>
        </w:rPr>
        <w:pict>
          <v:shape id="_x0000_s1086" type="#_x0000_t32" style="position:absolute;left:0;text-align:left;margin-left:332.3pt;margin-top:8.2pt;width:82.1pt;height:62.5pt;flip:x;z-index:251716608" o:connectortype="straight">
            <v:stroke endarrow="block"/>
          </v:shape>
        </w:pict>
      </w:r>
      <w:r>
        <w:rPr>
          <w:noProof/>
          <w:sz w:val="24"/>
          <w:szCs w:val="24"/>
        </w:rPr>
        <w:pict>
          <v:shape id="_x0000_s1085" type="#_x0000_t32" style="position:absolute;left:0;text-align:left;margin-left:73.2pt;margin-top:8.2pt;width:73.15pt;height:62.5pt;z-index:251715584" o:connectortype="straight">
            <v:stroke endarrow="block"/>
          </v:shape>
        </w:pict>
      </w:r>
    </w:p>
    <w:p w:rsidR="00EB4787" w:rsidRPr="00067D8D" w:rsidRDefault="00EB4787" w:rsidP="00EB4787">
      <w:pPr>
        <w:jc w:val="both"/>
        <w:rPr>
          <w:sz w:val="24"/>
          <w:szCs w:val="24"/>
        </w:rPr>
      </w:pPr>
    </w:p>
    <w:p w:rsidR="00EB4787" w:rsidRPr="00067D8D" w:rsidRDefault="00EB4787" w:rsidP="00EB4787">
      <w:pPr>
        <w:jc w:val="both"/>
        <w:rPr>
          <w:sz w:val="24"/>
          <w:szCs w:val="24"/>
        </w:rPr>
      </w:pPr>
    </w:p>
    <w:p w:rsidR="00EB4787" w:rsidRPr="00067D8D" w:rsidRDefault="00EB4787" w:rsidP="00EB4787">
      <w:pPr>
        <w:jc w:val="center"/>
        <w:rPr>
          <w:sz w:val="24"/>
          <w:szCs w:val="24"/>
        </w:rPr>
      </w:pPr>
      <w:r w:rsidRPr="00067D8D">
        <w:rPr>
          <w:sz w:val="24"/>
          <w:szCs w:val="24"/>
        </w:rPr>
        <w:t>Вид деятельности</w:t>
      </w:r>
    </w:p>
    <w:p w:rsidR="00EB4787" w:rsidRPr="00067D8D" w:rsidRDefault="00424584" w:rsidP="00EB4787">
      <w:pPr>
        <w:jc w:val="both"/>
        <w:rPr>
          <w:sz w:val="24"/>
          <w:szCs w:val="24"/>
        </w:rPr>
      </w:pPr>
      <w:r>
        <w:rPr>
          <w:noProof/>
          <w:sz w:val="24"/>
          <w:szCs w:val="24"/>
          <w:lang w:eastAsia="en-US"/>
        </w:rPr>
        <w:pict>
          <v:shape id="_x0000_s1083" type="#_x0000_t202" style="position:absolute;left:0;text-align:left;margin-left:146.55pt;margin-top:3.85pt;width:185.35pt;height:122.65pt;z-index:251713536;mso-width-percent:400;mso-height-percent:200;mso-width-percent:400;mso-height-percent:200;mso-width-relative:margin;mso-height-relative:margin">
            <v:textbox style="mso-fit-shape-to-text:t">
              <w:txbxContent>
                <w:p w:rsidR="00085A44" w:rsidRPr="00EB4787" w:rsidRDefault="00085A44" w:rsidP="00A76237">
                  <w:pPr>
                    <w:widowControl/>
                    <w:numPr>
                      <w:ilvl w:val="0"/>
                      <w:numId w:val="50"/>
                    </w:numPr>
                    <w:autoSpaceDE/>
                    <w:autoSpaceDN/>
                    <w:adjustRightInd/>
                    <w:jc w:val="both"/>
                  </w:pPr>
                  <w:r w:rsidRPr="00EB4787">
                    <w:t>Конструкторские работы</w:t>
                  </w:r>
                </w:p>
                <w:p w:rsidR="00085A44" w:rsidRPr="00EB4787" w:rsidRDefault="00085A44" w:rsidP="00A76237">
                  <w:pPr>
                    <w:widowControl/>
                    <w:numPr>
                      <w:ilvl w:val="0"/>
                      <w:numId w:val="50"/>
                    </w:numPr>
                    <w:autoSpaceDE/>
                    <w:autoSpaceDN/>
                    <w:adjustRightInd/>
                    <w:jc w:val="both"/>
                  </w:pPr>
                  <w:r w:rsidRPr="00EB4787">
                    <w:t>Лабораторные исследовательские работы и наблюдения</w:t>
                  </w:r>
                </w:p>
                <w:p w:rsidR="00085A44" w:rsidRPr="00EB4787" w:rsidRDefault="00085A44" w:rsidP="00A76237">
                  <w:pPr>
                    <w:widowControl/>
                    <w:numPr>
                      <w:ilvl w:val="0"/>
                      <w:numId w:val="50"/>
                    </w:numPr>
                    <w:autoSpaceDE/>
                    <w:autoSpaceDN/>
                    <w:adjustRightInd/>
                    <w:jc w:val="both"/>
                  </w:pPr>
                  <w:r w:rsidRPr="00EB4787">
                    <w:t>Поисковая работа</w:t>
                  </w:r>
                </w:p>
                <w:p w:rsidR="00085A44" w:rsidRPr="00EB4787" w:rsidRDefault="00085A44" w:rsidP="00A76237">
                  <w:pPr>
                    <w:widowControl/>
                    <w:numPr>
                      <w:ilvl w:val="0"/>
                      <w:numId w:val="50"/>
                    </w:numPr>
                    <w:autoSpaceDE/>
                    <w:autoSpaceDN/>
                    <w:adjustRightInd/>
                    <w:jc w:val="both"/>
                  </w:pPr>
                  <w:r w:rsidRPr="00EB4787">
                    <w:t>Экскурсии</w:t>
                  </w:r>
                </w:p>
                <w:p w:rsidR="00085A44" w:rsidRPr="00EB4787" w:rsidRDefault="00085A44" w:rsidP="00A76237">
                  <w:pPr>
                    <w:widowControl/>
                    <w:numPr>
                      <w:ilvl w:val="0"/>
                      <w:numId w:val="50"/>
                    </w:numPr>
                    <w:autoSpaceDE/>
                    <w:autoSpaceDN/>
                    <w:adjustRightInd/>
                    <w:jc w:val="both"/>
                  </w:pPr>
                  <w:r w:rsidRPr="00EB4787">
                    <w:t>Решение экспериментальных задач</w:t>
                  </w:r>
                </w:p>
              </w:txbxContent>
            </v:textbox>
          </v:shape>
        </w:pict>
      </w:r>
    </w:p>
    <w:p w:rsidR="00EB4787" w:rsidRPr="00067D8D" w:rsidRDefault="00EB4787" w:rsidP="00EB4787">
      <w:pPr>
        <w:jc w:val="both"/>
        <w:rPr>
          <w:sz w:val="24"/>
          <w:szCs w:val="24"/>
        </w:rPr>
      </w:pPr>
    </w:p>
    <w:p w:rsidR="00EB4787" w:rsidRPr="00067D8D" w:rsidRDefault="00EB4787" w:rsidP="00EB4787">
      <w:pPr>
        <w:jc w:val="both"/>
        <w:rPr>
          <w:sz w:val="24"/>
          <w:szCs w:val="24"/>
        </w:rPr>
      </w:pPr>
    </w:p>
    <w:p w:rsidR="00EB4787" w:rsidRPr="00067D8D" w:rsidRDefault="00424584" w:rsidP="00EB4787">
      <w:pPr>
        <w:jc w:val="both"/>
        <w:rPr>
          <w:sz w:val="24"/>
          <w:szCs w:val="24"/>
        </w:rPr>
      </w:pPr>
      <w:r>
        <w:rPr>
          <w:noProof/>
          <w:sz w:val="24"/>
          <w:szCs w:val="24"/>
          <w:lang w:eastAsia="en-US"/>
        </w:rPr>
        <w:pict>
          <v:shape id="_x0000_s1081" type="#_x0000_t202" style="position:absolute;left:0;text-align:left;margin-left:-28.85pt;margin-top:8.55pt;width:143pt;height:48.3pt;z-index:251711488;mso-width-relative:margin;mso-height-relative:margin">
            <v:textbox>
              <w:txbxContent>
                <w:p w:rsidR="00085A44" w:rsidRPr="00067D8D" w:rsidRDefault="00085A44" w:rsidP="00EB4787">
                  <w:pPr>
                    <w:jc w:val="center"/>
                    <w:rPr>
                      <w:b/>
                      <w:sz w:val="24"/>
                      <w:szCs w:val="24"/>
                    </w:rPr>
                  </w:pPr>
                  <w:r w:rsidRPr="00EB4787">
                    <w:rPr>
                      <w:b/>
                    </w:rPr>
                    <w:t>Кружки (радиомодел</w:t>
                  </w:r>
                  <w:r>
                    <w:rPr>
                      <w:b/>
                    </w:rPr>
                    <w:t>ирование</w:t>
                  </w:r>
                  <w:r w:rsidRPr="00EB4787">
                    <w:rPr>
                      <w:b/>
                    </w:rPr>
                    <w:t xml:space="preserve"> робототехника) и  лагеря</w:t>
                  </w:r>
                </w:p>
              </w:txbxContent>
            </v:textbox>
          </v:shape>
        </w:pict>
      </w:r>
    </w:p>
    <w:p w:rsidR="00EB4787" w:rsidRPr="00067D8D" w:rsidRDefault="00424584" w:rsidP="00EB4787">
      <w:pPr>
        <w:jc w:val="both"/>
        <w:rPr>
          <w:sz w:val="24"/>
          <w:szCs w:val="24"/>
        </w:rPr>
      </w:pPr>
      <w:r>
        <w:rPr>
          <w:noProof/>
          <w:sz w:val="24"/>
          <w:szCs w:val="24"/>
          <w:lang w:eastAsia="en-US"/>
        </w:rPr>
        <w:pict>
          <v:shape id="_x0000_s1080" type="#_x0000_t202" style="position:absolute;left:0;text-align:left;margin-left:348.45pt;margin-top:.75pt;width:156.25pt;height:42.3pt;z-index:251710464;mso-width-relative:margin;mso-height-relative:margin">
            <v:textbox>
              <w:txbxContent>
                <w:p w:rsidR="00085A44" w:rsidRDefault="00085A44" w:rsidP="00EB4787">
                  <w:pPr>
                    <w:jc w:val="center"/>
                    <w:rPr>
                      <w:b/>
                    </w:rPr>
                  </w:pPr>
                  <w:r w:rsidRPr="00EB4787">
                    <w:rPr>
                      <w:b/>
                    </w:rPr>
                    <w:t xml:space="preserve">Технический труд </w:t>
                  </w:r>
                  <w:proofErr w:type="gramStart"/>
                  <w:r w:rsidRPr="00EB4787">
                    <w:rPr>
                      <w:b/>
                    </w:rPr>
                    <w:t>для</w:t>
                  </w:r>
                  <w:proofErr w:type="gramEnd"/>
                  <w:r w:rsidRPr="00EB4787">
                    <w:rPr>
                      <w:b/>
                    </w:rPr>
                    <w:t xml:space="preserve"> </w:t>
                  </w:r>
                </w:p>
                <w:p w:rsidR="00085A44" w:rsidRPr="00EB4787" w:rsidRDefault="00085A44" w:rsidP="00EB4787">
                  <w:pPr>
                    <w:jc w:val="center"/>
                    <w:rPr>
                      <w:b/>
                    </w:rPr>
                  </w:pPr>
                  <w:r w:rsidRPr="00EB4787">
                    <w:rPr>
                      <w:b/>
                    </w:rPr>
                    <w:t>6-9 кл</w:t>
                  </w:r>
                </w:p>
              </w:txbxContent>
            </v:textbox>
          </v:shape>
        </w:pict>
      </w:r>
    </w:p>
    <w:p w:rsidR="00EB4787" w:rsidRPr="00067D8D" w:rsidRDefault="00424584" w:rsidP="00EB4787">
      <w:pPr>
        <w:jc w:val="both"/>
        <w:rPr>
          <w:sz w:val="24"/>
          <w:szCs w:val="24"/>
        </w:rPr>
      </w:pPr>
      <w:r>
        <w:rPr>
          <w:noProof/>
          <w:sz w:val="24"/>
          <w:szCs w:val="24"/>
        </w:rPr>
        <w:pict>
          <v:shape id="_x0000_s1088" type="#_x0000_t32" style="position:absolute;left:0;text-align:left;margin-left:332.3pt;margin-top:3.5pt;width:16.15pt;height:0;flip:x;z-index:251718656" o:connectortype="straight">
            <v:stroke endarrow="block"/>
          </v:shape>
        </w:pict>
      </w:r>
      <w:r>
        <w:rPr>
          <w:noProof/>
          <w:sz w:val="24"/>
          <w:szCs w:val="24"/>
        </w:rPr>
        <w:pict>
          <v:shape id="_x0000_s1087" type="#_x0000_t32" style="position:absolute;left:0;text-align:left;margin-left:114.15pt;margin-top:3.5pt;width:32.2pt;height:0;z-index:251717632" o:connectortype="straight">
            <v:stroke endarrow="block"/>
          </v:shape>
        </w:pict>
      </w:r>
    </w:p>
    <w:p w:rsidR="00EB4787" w:rsidRPr="00067D8D" w:rsidRDefault="00EB4787" w:rsidP="00EB4787">
      <w:pPr>
        <w:jc w:val="both"/>
        <w:rPr>
          <w:sz w:val="24"/>
          <w:szCs w:val="24"/>
        </w:rPr>
      </w:pPr>
    </w:p>
    <w:p w:rsidR="00EB4787" w:rsidRPr="00067D8D" w:rsidRDefault="00EB4787" w:rsidP="00EB4787">
      <w:pPr>
        <w:jc w:val="both"/>
        <w:rPr>
          <w:sz w:val="24"/>
          <w:szCs w:val="24"/>
        </w:rPr>
      </w:pPr>
    </w:p>
    <w:p w:rsidR="00EB4787" w:rsidRPr="00067D8D" w:rsidRDefault="00424584" w:rsidP="00EB4787">
      <w:pPr>
        <w:jc w:val="both"/>
        <w:rPr>
          <w:sz w:val="24"/>
          <w:szCs w:val="24"/>
        </w:rPr>
      </w:pPr>
      <w:r>
        <w:rPr>
          <w:noProof/>
          <w:sz w:val="24"/>
          <w:szCs w:val="24"/>
        </w:rPr>
        <w:pict>
          <v:shape id="_x0000_s1089" type="#_x0000_t32" style="position:absolute;left:0;text-align:left;margin-left:238.6pt;margin-top:5.4pt;width:0;height:25.45pt;flip:y;z-index:251719680" o:connectortype="straight">
            <v:stroke endarrow="block"/>
          </v:shape>
        </w:pict>
      </w:r>
    </w:p>
    <w:p w:rsidR="00EB4787" w:rsidRPr="00067D8D" w:rsidRDefault="00EB4787" w:rsidP="00EB4787">
      <w:pPr>
        <w:jc w:val="both"/>
        <w:rPr>
          <w:sz w:val="24"/>
          <w:szCs w:val="24"/>
        </w:rPr>
      </w:pPr>
    </w:p>
    <w:p w:rsidR="00EB4787" w:rsidRPr="00067D8D" w:rsidRDefault="00424584" w:rsidP="00EB4787">
      <w:pPr>
        <w:jc w:val="both"/>
        <w:rPr>
          <w:sz w:val="24"/>
          <w:szCs w:val="24"/>
        </w:rPr>
      </w:pPr>
      <w:r>
        <w:rPr>
          <w:noProof/>
          <w:sz w:val="24"/>
          <w:szCs w:val="24"/>
          <w:lang w:eastAsia="en-US"/>
        </w:rPr>
        <w:pict>
          <v:shape id="_x0000_s1082" type="#_x0000_t202" style="position:absolute;left:0;text-align:left;margin-left:146.6pt;margin-top:3.25pt;width:186.3pt;height:63.7pt;z-index:251712512;mso-width-percent:400;mso-width-percent:400;mso-width-relative:margin;mso-height-relative:margin">
            <v:textbox>
              <w:txbxContent>
                <w:p w:rsidR="00085A44" w:rsidRPr="00EB4787" w:rsidRDefault="00085A44" w:rsidP="00EB4787">
                  <w:r w:rsidRPr="00EB4787">
                    <w:t>Применение полученных  знаний и умений в эл/курсах  в кружках, научных докладах, летних  творческих мастерских</w:t>
                  </w:r>
                </w:p>
              </w:txbxContent>
            </v:textbox>
          </v:shape>
        </w:pict>
      </w:r>
    </w:p>
    <w:p w:rsidR="00EB4787" w:rsidRPr="00067D8D" w:rsidRDefault="00EB4787" w:rsidP="00EB4787">
      <w:pPr>
        <w:jc w:val="both"/>
        <w:rPr>
          <w:sz w:val="24"/>
          <w:szCs w:val="24"/>
        </w:rPr>
      </w:pPr>
    </w:p>
    <w:p w:rsidR="00EB4787" w:rsidRPr="00067D8D" w:rsidRDefault="00EB4787" w:rsidP="00EB4787">
      <w:pPr>
        <w:jc w:val="both"/>
        <w:rPr>
          <w:sz w:val="24"/>
          <w:szCs w:val="24"/>
        </w:rPr>
      </w:pPr>
    </w:p>
    <w:p w:rsidR="00EB4787" w:rsidRDefault="00EB4787" w:rsidP="00EB4787">
      <w:pPr>
        <w:jc w:val="both"/>
        <w:rPr>
          <w:sz w:val="24"/>
          <w:szCs w:val="24"/>
        </w:rPr>
      </w:pPr>
    </w:p>
    <w:p w:rsidR="00EB4787" w:rsidRDefault="00EB4787" w:rsidP="00EB4787">
      <w:pPr>
        <w:jc w:val="both"/>
        <w:rPr>
          <w:sz w:val="24"/>
          <w:szCs w:val="24"/>
        </w:rPr>
      </w:pPr>
    </w:p>
    <w:p w:rsidR="00EB4787" w:rsidRDefault="00EB4787" w:rsidP="00EB4787">
      <w:pPr>
        <w:jc w:val="both"/>
        <w:rPr>
          <w:sz w:val="24"/>
          <w:szCs w:val="24"/>
        </w:rPr>
      </w:pPr>
    </w:p>
    <w:p w:rsidR="005709A9" w:rsidRPr="007712F7" w:rsidRDefault="005709A9" w:rsidP="007712F7">
      <w:pPr>
        <w:spacing w:line="276" w:lineRule="auto"/>
        <w:jc w:val="both"/>
        <w:rPr>
          <w:rFonts w:ascii="Times New Roman" w:hAnsi="Times New Roman" w:cs="Times New Roman"/>
          <w:sz w:val="24"/>
          <w:szCs w:val="24"/>
        </w:rPr>
      </w:pPr>
    </w:p>
    <w:p w:rsidR="00980496" w:rsidRPr="00C077DC" w:rsidRDefault="00A13247" w:rsidP="00A13247">
      <w:pPr>
        <w:pStyle w:val="afa"/>
        <w:spacing w:line="276" w:lineRule="auto"/>
        <w:ind w:left="426" w:firstLine="0"/>
        <w:contextualSpacing/>
        <w:jc w:val="center"/>
        <w:rPr>
          <w:b/>
          <w:sz w:val="24"/>
          <w:szCs w:val="24"/>
        </w:rPr>
      </w:pPr>
      <w:r w:rsidRPr="00C077DC">
        <w:rPr>
          <w:b/>
          <w:sz w:val="24"/>
          <w:szCs w:val="24"/>
        </w:rPr>
        <w:t>2.3.</w:t>
      </w:r>
      <w:r w:rsidR="005709A9" w:rsidRPr="00C077DC">
        <w:rPr>
          <w:b/>
          <w:sz w:val="24"/>
          <w:szCs w:val="24"/>
        </w:rPr>
        <w:t xml:space="preserve"> </w:t>
      </w:r>
      <w:r w:rsidR="00980496" w:rsidRPr="00C077DC">
        <w:rPr>
          <w:b/>
          <w:sz w:val="24"/>
          <w:szCs w:val="24"/>
        </w:rPr>
        <w:t>Программы отдельных учебных предметов, курсов</w:t>
      </w:r>
    </w:p>
    <w:p w:rsidR="00B4650D" w:rsidRPr="00C077DC" w:rsidRDefault="00944EA4" w:rsidP="007712F7">
      <w:pPr>
        <w:spacing w:line="276" w:lineRule="auto"/>
        <w:ind w:left="567"/>
        <w:jc w:val="center"/>
        <w:rPr>
          <w:rFonts w:ascii="Times New Roman" w:hAnsi="Times New Roman" w:cs="Times New Roman"/>
          <w:sz w:val="24"/>
          <w:szCs w:val="24"/>
        </w:rPr>
      </w:pPr>
      <w:r w:rsidRPr="00C077DC">
        <w:rPr>
          <w:rFonts w:ascii="Times New Roman" w:hAnsi="Times New Roman" w:cs="Times New Roman"/>
          <w:sz w:val="24"/>
          <w:szCs w:val="24"/>
        </w:rPr>
        <w:t>Учебно-методическое обеспечение</w:t>
      </w:r>
      <w:r w:rsidR="00B4650D" w:rsidRPr="00C077DC">
        <w:rPr>
          <w:rFonts w:ascii="Times New Roman" w:hAnsi="Times New Roman" w:cs="Times New Roman"/>
          <w:sz w:val="24"/>
          <w:szCs w:val="24"/>
        </w:rPr>
        <w:t xml:space="preserve"> реализуемых образовательных программ</w:t>
      </w:r>
      <w:r w:rsidR="00500CED" w:rsidRPr="00C077DC">
        <w:rPr>
          <w:rFonts w:ascii="Times New Roman" w:hAnsi="Times New Roman" w:cs="Times New Roman"/>
          <w:sz w:val="24"/>
          <w:szCs w:val="24"/>
        </w:rPr>
        <w:t xml:space="preserve"> </w:t>
      </w:r>
      <w:r w:rsidR="00B4650D" w:rsidRPr="00C077DC">
        <w:rPr>
          <w:rFonts w:ascii="Times New Roman" w:hAnsi="Times New Roman" w:cs="Times New Roman"/>
          <w:sz w:val="24"/>
          <w:szCs w:val="24"/>
        </w:rPr>
        <w:t xml:space="preserve"> на </w:t>
      </w:r>
      <w:r w:rsidR="00500CED" w:rsidRPr="00C077DC">
        <w:rPr>
          <w:rFonts w:ascii="Times New Roman" w:hAnsi="Times New Roman" w:cs="Times New Roman"/>
          <w:sz w:val="24"/>
          <w:szCs w:val="24"/>
        </w:rPr>
        <w:t>2</w:t>
      </w:r>
      <w:r w:rsidR="00A13247" w:rsidRPr="00C077DC">
        <w:rPr>
          <w:rFonts w:ascii="Times New Roman" w:hAnsi="Times New Roman" w:cs="Times New Roman"/>
          <w:sz w:val="24"/>
          <w:szCs w:val="24"/>
        </w:rPr>
        <w:t>013-2014</w:t>
      </w:r>
      <w:r w:rsidR="00B4650D" w:rsidRPr="00C077DC">
        <w:rPr>
          <w:rFonts w:ascii="Times New Roman" w:hAnsi="Times New Roman" w:cs="Times New Roman"/>
          <w:sz w:val="24"/>
          <w:szCs w:val="24"/>
        </w:rPr>
        <w:t xml:space="preserve"> учебный год</w:t>
      </w:r>
    </w:p>
    <w:p w:rsidR="00C077DC" w:rsidRPr="00C077DC" w:rsidRDefault="00C077DC" w:rsidP="00C077DC">
      <w:pPr>
        <w:ind w:right="140"/>
        <w:jc w:val="center"/>
        <w:rPr>
          <w:rFonts w:ascii="Times New Roman" w:hAnsi="Times New Roman"/>
          <w:sz w:val="24"/>
          <w:szCs w:val="24"/>
        </w:rPr>
      </w:pPr>
    </w:p>
    <w:p w:rsidR="00C077DC" w:rsidRPr="00C077DC" w:rsidRDefault="00C077DC" w:rsidP="00C077DC">
      <w:pPr>
        <w:ind w:right="140"/>
        <w:jc w:val="both"/>
        <w:rPr>
          <w:rFonts w:ascii="Times New Roman" w:hAnsi="Times New Roman"/>
          <w:sz w:val="24"/>
          <w:szCs w:val="24"/>
        </w:rPr>
      </w:pPr>
      <w:r w:rsidRPr="00C077DC">
        <w:rPr>
          <w:rFonts w:ascii="Times New Roman" w:hAnsi="Times New Roman"/>
          <w:sz w:val="24"/>
          <w:szCs w:val="24"/>
        </w:rPr>
        <w:t>Библиотечно-информационный центр Майинской средней общеобразовательной школы  имени В</w:t>
      </w:r>
      <w:r>
        <w:rPr>
          <w:rFonts w:ascii="Times New Roman" w:hAnsi="Times New Roman"/>
          <w:sz w:val="24"/>
          <w:szCs w:val="24"/>
        </w:rPr>
        <w:t>.</w:t>
      </w:r>
      <w:r w:rsidRPr="00C077DC">
        <w:rPr>
          <w:rFonts w:ascii="Times New Roman" w:hAnsi="Times New Roman"/>
          <w:sz w:val="24"/>
          <w:szCs w:val="24"/>
        </w:rPr>
        <w:t>П</w:t>
      </w:r>
      <w:r>
        <w:rPr>
          <w:rFonts w:ascii="Times New Roman" w:hAnsi="Times New Roman"/>
          <w:sz w:val="24"/>
          <w:szCs w:val="24"/>
        </w:rPr>
        <w:t>.</w:t>
      </w:r>
      <w:r w:rsidRPr="00C077DC">
        <w:rPr>
          <w:rFonts w:ascii="Times New Roman" w:hAnsi="Times New Roman"/>
          <w:sz w:val="24"/>
          <w:szCs w:val="24"/>
        </w:rPr>
        <w:t xml:space="preserve"> Ларионова, содействуя выполнению учебной программы, постоянно решает следующие задачи:</w:t>
      </w:r>
    </w:p>
    <w:p w:rsidR="00C077DC" w:rsidRPr="00C077DC" w:rsidRDefault="00C077DC" w:rsidP="00C077DC">
      <w:pPr>
        <w:widowControl/>
        <w:numPr>
          <w:ilvl w:val="0"/>
          <w:numId w:val="42"/>
        </w:numPr>
        <w:autoSpaceDE/>
        <w:autoSpaceDN/>
        <w:adjustRightInd/>
        <w:ind w:left="0" w:right="140" w:firstLine="0"/>
        <w:jc w:val="both"/>
        <w:rPr>
          <w:rFonts w:ascii="Times New Roman" w:hAnsi="Times New Roman"/>
          <w:sz w:val="24"/>
          <w:szCs w:val="24"/>
        </w:rPr>
      </w:pPr>
      <w:r w:rsidRPr="00C077DC">
        <w:rPr>
          <w:rFonts w:ascii="Times New Roman" w:hAnsi="Times New Roman"/>
          <w:sz w:val="24"/>
          <w:szCs w:val="24"/>
        </w:rPr>
        <w:t>Поддержать весь учебный процесс и обеспечить каждого ученика и учителя учебной литературой.</w:t>
      </w:r>
    </w:p>
    <w:p w:rsidR="00C077DC" w:rsidRPr="00C077DC" w:rsidRDefault="00C077DC" w:rsidP="00C077DC">
      <w:pPr>
        <w:widowControl/>
        <w:numPr>
          <w:ilvl w:val="0"/>
          <w:numId w:val="42"/>
        </w:numPr>
        <w:autoSpaceDE/>
        <w:autoSpaceDN/>
        <w:adjustRightInd/>
        <w:ind w:left="0" w:right="140" w:firstLine="0"/>
        <w:jc w:val="both"/>
        <w:rPr>
          <w:rFonts w:ascii="Times New Roman" w:hAnsi="Times New Roman"/>
          <w:sz w:val="24"/>
          <w:szCs w:val="24"/>
        </w:rPr>
      </w:pPr>
      <w:r w:rsidRPr="00C077DC">
        <w:rPr>
          <w:rFonts w:ascii="Times New Roman" w:hAnsi="Times New Roman"/>
          <w:sz w:val="24"/>
          <w:szCs w:val="24"/>
        </w:rPr>
        <w:t>Создать медиазал для проведения медиауроков с 2005года.</w:t>
      </w:r>
    </w:p>
    <w:p w:rsidR="00C077DC" w:rsidRPr="00C077DC" w:rsidRDefault="00C077DC" w:rsidP="00C077DC">
      <w:pPr>
        <w:widowControl/>
        <w:numPr>
          <w:ilvl w:val="0"/>
          <w:numId w:val="42"/>
        </w:numPr>
        <w:autoSpaceDE/>
        <w:autoSpaceDN/>
        <w:adjustRightInd/>
        <w:ind w:left="0" w:right="140" w:firstLine="0"/>
        <w:jc w:val="both"/>
        <w:rPr>
          <w:rFonts w:ascii="Times New Roman" w:hAnsi="Times New Roman"/>
          <w:sz w:val="24"/>
          <w:szCs w:val="24"/>
        </w:rPr>
      </w:pPr>
      <w:r w:rsidRPr="00C077DC">
        <w:rPr>
          <w:rFonts w:ascii="Times New Roman" w:hAnsi="Times New Roman"/>
          <w:sz w:val="24"/>
          <w:szCs w:val="24"/>
        </w:rPr>
        <w:t>Приобрести  электронные материалы по учебным предметам.</w:t>
      </w:r>
    </w:p>
    <w:p w:rsidR="00C077DC" w:rsidRPr="00C077DC" w:rsidRDefault="00C077DC" w:rsidP="00C077DC">
      <w:pPr>
        <w:widowControl/>
        <w:numPr>
          <w:ilvl w:val="0"/>
          <w:numId w:val="42"/>
        </w:numPr>
        <w:autoSpaceDE/>
        <w:autoSpaceDN/>
        <w:adjustRightInd/>
        <w:ind w:left="0" w:right="140" w:firstLine="0"/>
        <w:jc w:val="both"/>
        <w:rPr>
          <w:rFonts w:ascii="Times New Roman" w:hAnsi="Times New Roman"/>
          <w:sz w:val="24"/>
          <w:szCs w:val="24"/>
          <w:u w:val="single"/>
        </w:rPr>
      </w:pPr>
      <w:r w:rsidRPr="00C077DC">
        <w:rPr>
          <w:rFonts w:ascii="Times New Roman" w:hAnsi="Times New Roman"/>
          <w:sz w:val="24"/>
          <w:szCs w:val="24"/>
        </w:rPr>
        <w:t>Привлекать учителей предметников и классных руководителей на  сохранность фонда учебников.</w:t>
      </w:r>
    </w:p>
    <w:p w:rsidR="00C077DC" w:rsidRPr="00C077DC" w:rsidRDefault="00C077DC" w:rsidP="008774CE">
      <w:pPr>
        <w:widowControl/>
        <w:autoSpaceDE/>
        <w:autoSpaceDN/>
        <w:adjustRightInd/>
        <w:spacing w:after="200" w:line="276" w:lineRule="auto"/>
        <w:jc w:val="center"/>
        <w:rPr>
          <w:rFonts w:ascii="Times New Roman" w:hAnsi="Times New Roman"/>
          <w:b/>
          <w:sz w:val="24"/>
          <w:szCs w:val="24"/>
        </w:rPr>
      </w:pPr>
      <w:r w:rsidRPr="00C077DC">
        <w:rPr>
          <w:rFonts w:ascii="Times New Roman" w:hAnsi="Times New Roman"/>
          <w:b/>
          <w:sz w:val="24"/>
          <w:szCs w:val="24"/>
        </w:rPr>
        <w:t>Обеспеченность учебниками библиотеки</w:t>
      </w:r>
    </w:p>
    <w:tbl>
      <w:tblPr>
        <w:tblStyle w:val="af1"/>
        <w:tblW w:w="10000" w:type="dxa"/>
        <w:tblLook w:val="04A0"/>
      </w:tblPr>
      <w:tblGrid>
        <w:gridCol w:w="1042"/>
        <w:gridCol w:w="1363"/>
        <w:gridCol w:w="118"/>
        <w:gridCol w:w="186"/>
        <w:gridCol w:w="357"/>
        <w:gridCol w:w="437"/>
        <w:gridCol w:w="236"/>
        <w:gridCol w:w="1851"/>
        <w:gridCol w:w="2064"/>
        <w:gridCol w:w="960"/>
        <w:gridCol w:w="1386"/>
      </w:tblGrid>
      <w:tr w:rsidR="00C077DC" w:rsidRPr="0060307A" w:rsidTr="00C077DC">
        <w:trPr>
          <w:trHeight w:val="300"/>
        </w:trPr>
        <w:tc>
          <w:tcPr>
            <w:tcW w:w="1042" w:type="dxa"/>
            <w:shd w:val="clear" w:color="auto" w:fill="EEECE1" w:themeFill="background2"/>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класс</w:t>
            </w:r>
          </w:p>
        </w:tc>
        <w:tc>
          <w:tcPr>
            <w:tcW w:w="1363" w:type="dxa"/>
            <w:shd w:val="clear" w:color="auto" w:fill="EEECE1" w:themeFill="background2"/>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предмет</w:t>
            </w:r>
          </w:p>
        </w:tc>
        <w:tc>
          <w:tcPr>
            <w:tcW w:w="1334" w:type="dxa"/>
            <w:gridSpan w:val="5"/>
            <w:shd w:val="clear" w:color="auto" w:fill="EEECE1" w:themeFill="background2"/>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программа</w:t>
            </w:r>
          </w:p>
        </w:tc>
        <w:tc>
          <w:tcPr>
            <w:tcW w:w="1851" w:type="dxa"/>
            <w:shd w:val="clear" w:color="auto" w:fill="EEECE1" w:themeFill="background2"/>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учебник</w:t>
            </w:r>
          </w:p>
        </w:tc>
        <w:tc>
          <w:tcPr>
            <w:tcW w:w="2064" w:type="dxa"/>
            <w:shd w:val="clear" w:color="auto" w:fill="EEECE1" w:themeFill="background2"/>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 xml:space="preserve">автор </w:t>
            </w:r>
          </w:p>
        </w:tc>
        <w:tc>
          <w:tcPr>
            <w:tcW w:w="960" w:type="dxa"/>
            <w:shd w:val="clear" w:color="auto" w:fill="EEECE1" w:themeFill="background2"/>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 xml:space="preserve">год </w:t>
            </w:r>
            <w:proofErr w:type="gramStart"/>
            <w:r w:rsidRPr="0060307A">
              <w:rPr>
                <w:rFonts w:ascii="Times New Roman" w:hAnsi="Times New Roman"/>
                <w:b/>
                <w:color w:val="000000"/>
                <w:sz w:val="18"/>
                <w:szCs w:val="18"/>
              </w:rPr>
              <w:t>изд</w:t>
            </w:r>
            <w:proofErr w:type="gramEnd"/>
          </w:p>
        </w:tc>
        <w:tc>
          <w:tcPr>
            <w:tcW w:w="1386" w:type="dxa"/>
            <w:shd w:val="clear" w:color="auto" w:fill="EEECE1" w:themeFill="background2"/>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 охвата</w:t>
            </w:r>
          </w:p>
        </w:tc>
      </w:tr>
      <w:tr w:rsidR="00C077DC" w:rsidRPr="0060307A" w:rsidTr="00C077DC">
        <w:trPr>
          <w:trHeight w:val="300"/>
        </w:trPr>
        <w:tc>
          <w:tcPr>
            <w:tcW w:w="1042" w:type="dxa"/>
            <w:vMerge w:val="restart"/>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1а</w:t>
            </w:r>
          </w:p>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ФМК</w:t>
            </w:r>
          </w:p>
        </w:tc>
        <w:tc>
          <w:tcPr>
            <w:tcW w:w="2697" w:type="dxa"/>
            <w:gridSpan w:val="6"/>
            <w:vMerge w:val="restart"/>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математ</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матем ч</w:t>
            </w:r>
            <w:proofErr w:type="gramStart"/>
            <w:r w:rsidRPr="0060307A">
              <w:rPr>
                <w:rFonts w:ascii="Times New Roman" w:hAnsi="Times New Roman"/>
                <w:color w:val="000000"/>
                <w:sz w:val="18"/>
                <w:szCs w:val="18"/>
              </w:rPr>
              <w:t>1</w:t>
            </w:r>
            <w:proofErr w:type="gramEnd"/>
          </w:p>
        </w:tc>
        <w:tc>
          <w:tcPr>
            <w:tcW w:w="3024" w:type="dxa"/>
            <w:gridSpan w:val="2"/>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Петерсон2011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vMerge/>
            <w:noWrap/>
            <w:hideMark/>
          </w:tcPr>
          <w:p w:rsidR="00C077DC" w:rsidRPr="0060307A" w:rsidRDefault="00C077DC" w:rsidP="00C077DC">
            <w:pPr>
              <w:jc w:val="center"/>
              <w:rPr>
                <w:rFonts w:ascii="Times New Roman" w:hAnsi="Times New Roman"/>
                <w:color w:val="000000"/>
                <w:sz w:val="18"/>
                <w:szCs w:val="18"/>
              </w:rPr>
            </w:pP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матем ч</w:t>
            </w:r>
            <w:proofErr w:type="gramStart"/>
            <w:r w:rsidRPr="0060307A">
              <w:rPr>
                <w:rFonts w:ascii="Times New Roman" w:hAnsi="Times New Roman"/>
                <w:color w:val="000000"/>
                <w:sz w:val="18"/>
                <w:szCs w:val="18"/>
              </w:rPr>
              <w:t>2</w:t>
            </w:r>
            <w:proofErr w:type="gramEnd"/>
          </w:p>
        </w:tc>
        <w:tc>
          <w:tcPr>
            <w:tcW w:w="3024" w:type="dxa"/>
            <w:gridSpan w:val="2"/>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Петерсон2011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vMerge/>
            <w:noWrap/>
            <w:hideMark/>
          </w:tcPr>
          <w:p w:rsidR="00C077DC" w:rsidRPr="0060307A" w:rsidRDefault="00C077DC" w:rsidP="00C077DC">
            <w:pPr>
              <w:jc w:val="center"/>
              <w:rPr>
                <w:rFonts w:ascii="Times New Roman" w:hAnsi="Times New Roman"/>
                <w:color w:val="000000"/>
                <w:sz w:val="18"/>
                <w:szCs w:val="18"/>
              </w:rPr>
            </w:pP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мате ч</w:t>
            </w:r>
            <w:proofErr w:type="gramStart"/>
            <w:r w:rsidRPr="0060307A">
              <w:rPr>
                <w:rFonts w:ascii="Times New Roman" w:hAnsi="Times New Roman"/>
                <w:color w:val="000000"/>
                <w:sz w:val="18"/>
                <w:szCs w:val="18"/>
              </w:rPr>
              <w:t>1</w:t>
            </w:r>
            <w:proofErr w:type="gramEnd"/>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Моро</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vMerge/>
            <w:noWrap/>
            <w:hideMark/>
          </w:tcPr>
          <w:p w:rsidR="00C077DC" w:rsidRPr="0060307A" w:rsidRDefault="00C077DC" w:rsidP="00C077DC">
            <w:pPr>
              <w:jc w:val="center"/>
              <w:rPr>
                <w:rFonts w:ascii="Times New Roman" w:hAnsi="Times New Roman"/>
                <w:color w:val="000000"/>
                <w:sz w:val="18"/>
                <w:szCs w:val="18"/>
              </w:rPr>
            </w:pP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матем ч</w:t>
            </w:r>
            <w:proofErr w:type="gramStart"/>
            <w:r w:rsidRPr="0060307A">
              <w:rPr>
                <w:rFonts w:ascii="Times New Roman" w:hAnsi="Times New Roman"/>
                <w:color w:val="000000"/>
                <w:sz w:val="18"/>
                <w:szCs w:val="18"/>
              </w:rPr>
              <w:t>2</w:t>
            </w:r>
            <w:proofErr w:type="gramEnd"/>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Моро</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 xml:space="preserve">лит </w:t>
            </w:r>
            <w:proofErr w:type="gramStart"/>
            <w:r w:rsidRPr="0060307A">
              <w:rPr>
                <w:rFonts w:ascii="Times New Roman" w:hAnsi="Times New Roman"/>
                <w:b/>
                <w:color w:val="000000"/>
                <w:sz w:val="18"/>
                <w:szCs w:val="18"/>
              </w:rPr>
              <w:t>чт</w:t>
            </w:r>
            <w:proofErr w:type="gramEnd"/>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Родничок</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Габышева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2010</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саха тыла</w:t>
            </w:r>
          </w:p>
        </w:tc>
        <w:tc>
          <w:tcPr>
            <w:tcW w:w="1851" w:type="dxa"/>
            <w:noWrap/>
            <w:hideMark/>
          </w:tcPr>
          <w:p w:rsidR="00C077DC" w:rsidRPr="0060307A" w:rsidRDefault="00C077DC" w:rsidP="00C077DC">
            <w:pPr>
              <w:jc w:val="center"/>
              <w:rPr>
                <w:rFonts w:ascii="Times New Roman" w:hAnsi="Times New Roman"/>
                <w:color w:val="000000"/>
                <w:sz w:val="18"/>
                <w:szCs w:val="18"/>
              </w:rPr>
            </w:pPr>
            <w:r>
              <w:rPr>
                <w:rFonts w:ascii="Times New Roman" w:hAnsi="Times New Roman"/>
                <w:color w:val="000000"/>
                <w:sz w:val="18"/>
                <w:szCs w:val="18"/>
              </w:rPr>
              <w:t>Б</w:t>
            </w:r>
            <w:r w:rsidRPr="0060307A">
              <w:rPr>
                <w:rFonts w:ascii="Times New Roman" w:hAnsi="Times New Roman"/>
                <w:color w:val="000000"/>
                <w:sz w:val="18"/>
                <w:szCs w:val="18"/>
              </w:rPr>
              <w:t>укубаар</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Колесова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2009</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vMerge w:val="restart"/>
            <w:noWrap/>
            <w:hideMark/>
          </w:tcPr>
          <w:p w:rsidR="00C077DC" w:rsidRPr="0060307A" w:rsidRDefault="00C077DC" w:rsidP="00C077DC">
            <w:pPr>
              <w:jc w:val="center"/>
              <w:rPr>
                <w:rFonts w:ascii="Times New Roman" w:hAnsi="Times New Roman"/>
                <w:b/>
                <w:color w:val="000000"/>
                <w:sz w:val="18"/>
                <w:szCs w:val="18"/>
              </w:rPr>
            </w:pPr>
            <w:proofErr w:type="gramStart"/>
            <w:r w:rsidRPr="0060307A">
              <w:rPr>
                <w:rFonts w:ascii="Times New Roman" w:hAnsi="Times New Roman"/>
                <w:b/>
                <w:color w:val="000000"/>
                <w:sz w:val="18"/>
                <w:szCs w:val="18"/>
              </w:rPr>
              <w:t>русск</w:t>
            </w:r>
            <w:proofErr w:type="gramEnd"/>
            <w:r w:rsidRPr="0060307A">
              <w:rPr>
                <w:rFonts w:ascii="Times New Roman" w:hAnsi="Times New Roman"/>
                <w:b/>
                <w:color w:val="000000"/>
                <w:sz w:val="18"/>
                <w:szCs w:val="18"/>
              </w:rPr>
              <w:t xml:space="preserve"> яз</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Букв ч</w:t>
            </w:r>
            <w:proofErr w:type="gramStart"/>
            <w:r w:rsidRPr="0060307A">
              <w:rPr>
                <w:rFonts w:ascii="Times New Roman" w:hAnsi="Times New Roman"/>
                <w:color w:val="000000"/>
                <w:sz w:val="18"/>
                <w:szCs w:val="18"/>
              </w:rPr>
              <w:t>1</w:t>
            </w:r>
            <w:proofErr w:type="gramEnd"/>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Репкин</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2010</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vMerge/>
            <w:noWrap/>
            <w:hideMark/>
          </w:tcPr>
          <w:p w:rsidR="00C077DC" w:rsidRPr="0060307A" w:rsidRDefault="00C077DC" w:rsidP="00C077DC">
            <w:pPr>
              <w:jc w:val="center"/>
              <w:rPr>
                <w:rFonts w:ascii="Times New Roman" w:hAnsi="Times New Roman"/>
                <w:color w:val="000000"/>
                <w:sz w:val="18"/>
                <w:szCs w:val="18"/>
              </w:rPr>
            </w:pP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Буквч</w:t>
            </w:r>
            <w:proofErr w:type="gramStart"/>
            <w:r w:rsidRPr="0060307A">
              <w:rPr>
                <w:rFonts w:ascii="Times New Roman" w:hAnsi="Times New Roman"/>
                <w:color w:val="000000"/>
                <w:sz w:val="18"/>
                <w:szCs w:val="18"/>
              </w:rPr>
              <w:t>2</w:t>
            </w:r>
            <w:proofErr w:type="gramEnd"/>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Репкин</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2010</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val="restart"/>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1б</w:t>
            </w:r>
          </w:p>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БТА</w:t>
            </w: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саха тыла</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букубаар</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Колесова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Л аа5ыы</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Сыккыс</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Кондакова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2001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proofErr w:type="gramStart"/>
            <w:r w:rsidRPr="0060307A">
              <w:rPr>
                <w:rFonts w:ascii="Times New Roman" w:hAnsi="Times New Roman"/>
                <w:b/>
                <w:color w:val="000000"/>
                <w:sz w:val="18"/>
                <w:szCs w:val="18"/>
              </w:rPr>
              <w:t>русск</w:t>
            </w:r>
            <w:proofErr w:type="gramEnd"/>
            <w:r w:rsidRPr="0060307A">
              <w:rPr>
                <w:rFonts w:ascii="Times New Roman" w:hAnsi="Times New Roman"/>
                <w:b/>
                <w:color w:val="000000"/>
                <w:sz w:val="18"/>
                <w:szCs w:val="18"/>
              </w:rPr>
              <w:t xml:space="preserve"> яз</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букварь</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Репкин</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2010</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vMerge w:val="restart"/>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лит чтен</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Лит чтен</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Климанова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2009</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vMerge/>
            <w:noWrap/>
            <w:hideMark/>
          </w:tcPr>
          <w:p w:rsidR="00C077DC" w:rsidRPr="0060307A" w:rsidRDefault="00C077DC" w:rsidP="00C077DC">
            <w:pPr>
              <w:jc w:val="center"/>
              <w:rPr>
                <w:rFonts w:ascii="Times New Roman" w:hAnsi="Times New Roman"/>
                <w:b/>
                <w:color w:val="000000"/>
                <w:sz w:val="18"/>
                <w:szCs w:val="18"/>
              </w:rPr>
            </w:pP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часть 2</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Климанова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2009</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vMerge w:val="restart"/>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Матем</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Матам ч</w:t>
            </w:r>
            <w:proofErr w:type="gramStart"/>
            <w:r w:rsidRPr="0060307A">
              <w:rPr>
                <w:rFonts w:ascii="Times New Roman" w:hAnsi="Times New Roman"/>
                <w:color w:val="000000"/>
                <w:sz w:val="18"/>
                <w:szCs w:val="18"/>
              </w:rPr>
              <w:t>1</w:t>
            </w:r>
            <w:proofErr w:type="gramEnd"/>
          </w:p>
        </w:tc>
        <w:tc>
          <w:tcPr>
            <w:tcW w:w="3024" w:type="dxa"/>
            <w:gridSpan w:val="2"/>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Петерсон2011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vMerge/>
            <w:noWrap/>
            <w:hideMark/>
          </w:tcPr>
          <w:p w:rsidR="00C077DC" w:rsidRPr="0060307A" w:rsidRDefault="00C077DC" w:rsidP="00C077DC">
            <w:pPr>
              <w:jc w:val="center"/>
              <w:rPr>
                <w:rFonts w:ascii="Times New Roman" w:hAnsi="Times New Roman"/>
                <w:color w:val="000000"/>
                <w:sz w:val="18"/>
                <w:szCs w:val="18"/>
              </w:rPr>
            </w:pP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часть</w:t>
            </w:r>
            <w:proofErr w:type="gramStart"/>
            <w:r w:rsidRPr="0060307A">
              <w:rPr>
                <w:rFonts w:ascii="Times New Roman" w:hAnsi="Times New Roman"/>
                <w:color w:val="000000"/>
                <w:sz w:val="18"/>
                <w:szCs w:val="18"/>
              </w:rPr>
              <w:t>2</w:t>
            </w:r>
            <w:proofErr w:type="gramEnd"/>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Петерсон2011</w:t>
            </w:r>
          </w:p>
        </w:tc>
        <w:tc>
          <w:tcPr>
            <w:tcW w:w="960" w:type="dxa"/>
            <w:noWrap/>
            <w:hideMark/>
          </w:tcPr>
          <w:p w:rsidR="00C077DC" w:rsidRPr="0060307A" w:rsidRDefault="00C077DC" w:rsidP="00C077DC">
            <w:pPr>
              <w:jc w:val="center"/>
              <w:rPr>
                <w:rFonts w:ascii="Times New Roman" w:hAnsi="Times New Roman"/>
                <w:color w:val="000000"/>
                <w:sz w:val="18"/>
                <w:szCs w:val="18"/>
              </w:rPr>
            </w:pPr>
            <w:r>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vMerge/>
            <w:noWrap/>
            <w:hideMark/>
          </w:tcPr>
          <w:p w:rsidR="00C077DC" w:rsidRPr="0060307A" w:rsidRDefault="00C077DC" w:rsidP="00C077DC">
            <w:pPr>
              <w:jc w:val="center"/>
              <w:rPr>
                <w:rFonts w:ascii="Times New Roman" w:hAnsi="Times New Roman"/>
                <w:color w:val="000000"/>
                <w:sz w:val="18"/>
                <w:szCs w:val="18"/>
              </w:rPr>
            </w:pP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часть3</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Петерсон2011</w:t>
            </w:r>
          </w:p>
        </w:tc>
        <w:tc>
          <w:tcPr>
            <w:tcW w:w="960" w:type="dxa"/>
            <w:noWrap/>
            <w:hideMark/>
          </w:tcPr>
          <w:p w:rsidR="00C077DC" w:rsidRPr="0060307A" w:rsidRDefault="00C077DC" w:rsidP="00C077DC">
            <w:pPr>
              <w:jc w:val="center"/>
              <w:rPr>
                <w:rFonts w:ascii="Times New Roman" w:hAnsi="Times New Roman"/>
                <w:color w:val="000000"/>
                <w:sz w:val="18"/>
                <w:szCs w:val="18"/>
              </w:rPr>
            </w:pPr>
            <w:r>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val="restart"/>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1в</w:t>
            </w:r>
          </w:p>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КОВ</w:t>
            </w:r>
          </w:p>
        </w:tc>
        <w:tc>
          <w:tcPr>
            <w:tcW w:w="1363" w:type="dxa"/>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Руск яз</w:t>
            </w:r>
          </w:p>
        </w:tc>
        <w:tc>
          <w:tcPr>
            <w:tcW w:w="1334" w:type="dxa"/>
            <w:gridSpan w:val="5"/>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перспек</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Азбука</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Климанова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1363" w:type="dxa"/>
            <w:noWrap/>
            <w:hideMark/>
          </w:tcPr>
          <w:p w:rsidR="00C077DC" w:rsidRPr="0060307A" w:rsidRDefault="00C077DC" w:rsidP="00C077DC">
            <w:pPr>
              <w:jc w:val="center"/>
              <w:rPr>
                <w:rFonts w:ascii="Times New Roman" w:hAnsi="Times New Roman"/>
                <w:b/>
                <w:color w:val="000000"/>
                <w:sz w:val="18"/>
                <w:szCs w:val="18"/>
              </w:rPr>
            </w:pPr>
          </w:p>
        </w:tc>
        <w:tc>
          <w:tcPr>
            <w:tcW w:w="1334" w:type="dxa"/>
            <w:gridSpan w:val="5"/>
            <w:noWrap/>
            <w:hideMark/>
          </w:tcPr>
          <w:p w:rsidR="00C077DC" w:rsidRPr="0060307A" w:rsidRDefault="00C077DC" w:rsidP="00C077DC">
            <w:pPr>
              <w:jc w:val="center"/>
              <w:rPr>
                <w:rFonts w:ascii="Times New Roman" w:hAnsi="Times New Roman"/>
                <w:b/>
                <w:color w:val="000000"/>
                <w:sz w:val="18"/>
                <w:szCs w:val="18"/>
              </w:rPr>
            </w:pP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часть</w:t>
            </w:r>
            <w:proofErr w:type="gramStart"/>
            <w:r w:rsidRPr="0060307A">
              <w:rPr>
                <w:rFonts w:ascii="Times New Roman" w:hAnsi="Times New Roman"/>
                <w:color w:val="000000"/>
                <w:sz w:val="18"/>
                <w:szCs w:val="18"/>
              </w:rPr>
              <w:t>2</w:t>
            </w:r>
            <w:proofErr w:type="gramEnd"/>
          </w:p>
        </w:tc>
        <w:tc>
          <w:tcPr>
            <w:tcW w:w="2064" w:type="dxa"/>
            <w:noWrap/>
            <w:hideMark/>
          </w:tcPr>
          <w:p w:rsidR="00C077DC" w:rsidRPr="0060307A" w:rsidRDefault="00C077DC" w:rsidP="00C077DC">
            <w:pPr>
              <w:jc w:val="center"/>
              <w:rPr>
                <w:rFonts w:ascii="Times New Roman" w:hAnsi="Times New Roman"/>
                <w:color w:val="000000"/>
                <w:sz w:val="18"/>
                <w:szCs w:val="18"/>
              </w:rPr>
            </w:pP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лит чтен</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Лит чтен</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Климанова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proofErr w:type="gramStart"/>
            <w:r w:rsidRPr="0060307A">
              <w:rPr>
                <w:rFonts w:ascii="Times New Roman" w:hAnsi="Times New Roman"/>
                <w:b/>
                <w:color w:val="000000"/>
                <w:sz w:val="18"/>
                <w:szCs w:val="18"/>
              </w:rPr>
              <w:t>русск</w:t>
            </w:r>
            <w:proofErr w:type="gramEnd"/>
            <w:r w:rsidRPr="0060307A">
              <w:rPr>
                <w:rFonts w:ascii="Times New Roman" w:hAnsi="Times New Roman"/>
                <w:b/>
                <w:color w:val="000000"/>
                <w:sz w:val="18"/>
                <w:szCs w:val="18"/>
              </w:rPr>
              <w:t xml:space="preserve"> яз</w:t>
            </w:r>
          </w:p>
        </w:tc>
        <w:tc>
          <w:tcPr>
            <w:tcW w:w="1851" w:type="dxa"/>
            <w:noWrap/>
            <w:hideMark/>
          </w:tcPr>
          <w:p w:rsidR="00C077DC" w:rsidRPr="0060307A" w:rsidRDefault="00C077DC" w:rsidP="00C077DC">
            <w:pPr>
              <w:jc w:val="center"/>
              <w:rPr>
                <w:rFonts w:ascii="Times New Roman" w:hAnsi="Times New Roman"/>
                <w:color w:val="000000"/>
                <w:sz w:val="18"/>
                <w:szCs w:val="18"/>
              </w:rPr>
            </w:pPr>
            <w:proofErr w:type="gramStart"/>
            <w:r w:rsidRPr="0060307A">
              <w:rPr>
                <w:rFonts w:ascii="Times New Roman" w:hAnsi="Times New Roman"/>
                <w:color w:val="000000"/>
                <w:sz w:val="18"/>
                <w:szCs w:val="18"/>
              </w:rPr>
              <w:t>Русск</w:t>
            </w:r>
            <w:proofErr w:type="gramEnd"/>
            <w:r w:rsidRPr="0060307A">
              <w:rPr>
                <w:rFonts w:ascii="Times New Roman" w:hAnsi="Times New Roman"/>
                <w:color w:val="000000"/>
                <w:sz w:val="18"/>
                <w:szCs w:val="18"/>
              </w:rPr>
              <w:t xml:space="preserve"> яз</w:t>
            </w:r>
            <w:r>
              <w:rPr>
                <w:rFonts w:ascii="Times New Roman" w:hAnsi="Times New Roman"/>
                <w:color w:val="000000"/>
                <w:sz w:val="18"/>
                <w:szCs w:val="18"/>
              </w:rPr>
              <w:t xml:space="preserve"> </w:t>
            </w:r>
            <w:r w:rsidRPr="0060307A">
              <w:rPr>
                <w:rFonts w:ascii="Times New Roman" w:hAnsi="Times New Roman"/>
                <w:color w:val="000000"/>
                <w:sz w:val="18"/>
                <w:szCs w:val="18"/>
              </w:rPr>
              <w:t>Клим</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Климанова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2007</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Лит аа5ыы</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Сыккыс</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Кондакова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2005</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саха тыла</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букубаар</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Колесова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2006</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технол</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Технолог</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Роговцева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изо</w:t>
            </w:r>
          </w:p>
        </w:tc>
        <w:tc>
          <w:tcPr>
            <w:tcW w:w="1851" w:type="dxa"/>
            <w:noWrap/>
            <w:hideMark/>
          </w:tcPr>
          <w:p w:rsidR="00C077DC" w:rsidRPr="0060307A" w:rsidRDefault="00C077DC" w:rsidP="00C077DC">
            <w:pPr>
              <w:jc w:val="center"/>
              <w:rPr>
                <w:rFonts w:ascii="Times New Roman" w:hAnsi="Times New Roman"/>
                <w:color w:val="000000"/>
                <w:sz w:val="18"/>
                <w:szCs w:val="18"/>
              </w:rPr>
            </w:pPr>
            <w:proofErr w:type="gramStart"/>
            <w:r w:rsidRPr="0060307A">
              <w:rPr>
                <w:rFonts w:ascii="Times New Roman" w:hAnsi="Times New Roman"/>
                <w:color w:val="000000"/>
                <w:sz w:val="18"/>
                <w:szCs w:val="18"/>
              </w:rPr>
              <w:t>Изо</w:t>
            </w:r>
            <w:proofErr w:type="gramEnd"/>
            <w:r w:rsidRPr="0060307A">
              <w:rPr>
                <w:rFonts w:ascii="Times New Roman" w:hAnsi="Times New Roman"/>
                <w:color w:val="000000"/>
                <w:sz w:val="18"/>
                <w:szCs w:val="18"/>
              </w:rPr>
              <w:t xml:space="preserve"> искус</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Шпикалова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математ</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Матем</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Моро</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2010</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val="restart"/>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2а</w:t>
            </w:r>
          </w:p>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САГ</w:t>
            </w:r>
          </w:p>
        </w:tc>
        <w:tc>
          <w:tcPr>
            <w:tcW w:w="1481" w:type="dxa"/>
            <w:gridSpan w:val="2"/>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 xml:space="preserve">Лит </w:t>
            </w:r>
            <w:proofErr w:type="gramStart"/>
            <w:r w:rsidRPr="0060307A">
              <w:rPr>
                <w:rFonts w:ascii="Times New Roman" w:hAnsi="Times New Roman"/>
                <w:b/>
                <w:color w:val="000000"/>
                <w:sz w:val="18"/>
                <w:szCs w:val="18"/>
              </w:rPr>
              <w:t>чт</w:t>
            </w:r>
            <w:proofErr w:type="gramEnd"/>
          </w:p>
        </w:tc>
        <w:tc>
          <w:tcPr>
            <w:tcW w:w="1216" w:type="dxa"/>
            <w:gridSpan w:val="4"/>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перспек</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 xml:space="preserve">Лит </w:t>
            </w:r>
            <w:proofErr w:type="gramStart"/>
            <w:r w:rsidRPr="0060307A">
              <w:rPr>
                <w:rFonts w:ascii="Times New Roman" w:hAnsi="Times New Roman"/>
                <w:color w:val="000000"/>
                <w:sz w:val="18"/>
                <w:szCs w:val="18"/>
              </w:rPr>
              <w:t>чт</w:t>
            </w:r>
            <w:proofErr w:type="gramEnd"/>
            <w:r>
              <w:rPr>
                <w:rFonts w:ascii="Times New Roman" w:hAnsi="Times New Roman"/>
                <w:color w:val="000000"/>
                <w:sz w:val="18"/>
                <w:szCs w:val="18"/>
              </w:rPr>
              <w:t xml:space="preserve"> </w:t>
            </w:r>
            <w:r w:rsidRPr="0060307A">
              <w:rPr>
                <w:rFonts w:ascii="Times New Roman" w:hAnsi="Times New Roman"/>
                <w:color w:val="000000"/>
                <w:sz w:val="18"/>
                <w:szCs w:val="18"/>
              </w:rPr>
              <w:t>ч1</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Климанова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2012</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vMerge w:val="restart"/>
            <w:noWrap/>
            <w:hideMark/>
          </w:tcPr>
          <w:p w:rsidR="00C077DC" w:rsidRPr="0060307A" w:rsidRDefault="00C077DC" w:rsidP="00C077DC">
            <w:pPr>
              <w:jc w:val="center"/>
              <w:rPr>
                <w:rFonts w:ascii="Times New Roman" w:hAnsi="Times New Roman"/>
                <w:b/>
                <w:color w:val="000000"/>
                <w:sz w:val="18"/>
                <w:szCs w:val="18"/>
              </w:rPr>
            </w:pPr>
            <w:proofErr w:type="gramStart"/>
            <w:r w:rsidRPr="0060307A">
              <w:rPr>
                <w:rFonts w:ascii="Times New Roman" w:hAnsi="Times New Roman"/>
                <w:b/>
                <w:color w:val="000000"/>
                <w:sz w:val="18"/>
                <w:szCs w:val="18"/>
              </w:rPr>
              <w:t>русск</w:t>
            </w:r>
            <w:proofErr w:type="gramEnd"/>
            <w:r w:rsidRPr="0060307A">
              <w:rPr>
                <w:rFonts w:ascii="Times New Roman" w:hAnsi="Times New Roman"/>
                <w:b/>
                <w:color w:val="000000"/>
                <w:sz w:val="18"/>
                <w:szCs w:val="18"/>
              </w:rPr>
              <w:t xml:space="preserve"> яз</w:t>
            </w:r>
          </w:p>
        </w:tc>
        <w:tc>
          <w:tcPr>
            <w:tcW w:w="1851" w:type="dxa"/>
            <w:noWrap/>
            <w:hideMark/>
          </w:tcPr>
          <w:p w:rsidR="00C077DC" w:rsidRPr="0060307A" w:rsidRDefault="00C077DC" w:rsidP="00C077DC">
            <w:pPr>
              <w:jc w:val="center"/>
              <w:rPr>
                <w:rFonts w:ascii="Times New Roman" w:hAnsi="Times New Roman"/>
                <w:color w:val="000000"/>
                <w:sz w:val="18"/>
                <w:szCs w:val="18"/>
              </w:rPr>
            </w:pPr>
            <w:proofErr w:type="gramStart"/>
            <w:r w:rsidRPr="0060307A">
              <w:rPr>
                <w:rFonts w:ascii="Times New Roman" w:hAnsi="Times New Roman"/>
                <w:color w:val="000000"/>
                <w:sz w:val="18"/>
                <w:szCs w:val="18"/>
              </w:rPr>
              <w:t>Русск</w:t>
            </w:r>
            <w:proofErr w:type="gramEnd"/>
            <w:r w:rsidRPr="0060307A">
              <w:rPr>
                <w:rFonts w:ascii="Times New Roman" w:hAnsi="Times New Roman"/>
                <w:color w:val="000000"/>
                <w:sz w:val="18"/>
                <w:szCs w:val="18"/>
              </w:rPr>
              <w:t xml:space="preserve"> яз</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Рамзаева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vMerge/>
            <w:noWrap/>
            <w:hideMark/>
          </w:tcPr>
          <w:p w:rsidR="00C077DC" w:rsidRPr="0060307A" w:rsidRDefault="00C077DC" w:rsidP="00C077DC">
            <w:pPr>
              <w:jc w:val="center"/>
              <w:rPr>
                <w:rFonts w:ascii="Times New Roman" w:hAnsi="Times New Roman"/>
                <w:b/>
                <w:color w:val="000000"/>
                <w:sz w:val="18"/>
                <w:szCs w:val="18"/>
              </w:rPr>
            </w:pP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часть</w:t>
            </w:r>
            <w:proofErr w:type="gramStart"/>
            <w:r w:rsidRPr="0060307A">
              <w:rPr>
                <w:rFonts w:ascii="Times New Roman" w:hAnsi="Times New Roman"/>
                <w:color w:val="000000"/>
                <w:sz w:val="18"/>
                <w:szCs w:val="18"/>
              </w:rPr>
              <w:t>2</w:t>
            </w:r>
            <w:proofErr w:type="gramEnd"/>
          </w:p>
        </w:tc>
        <w:tc>
          <w:tcPr>
            <w:tcW w:w="2064" w:type="dxa"/>
            <w:noWrap/>
            <w:hideMark/>
          </w:tcPr>
          <w:p w:rsidR="00C077DC" w:rsidRPr="0060307A" w:rsidRDefault="00C077DC" w:rsidP="00C077DC">
            <w:pPr>
              <w:jc w:val="center"/>
              <w:rPr>
                <w:rFonts w:ascii="Times New Roman" w:hAnsi="Times New Roman"/>
                <w:color w:val="000000"/>
                <w:sz w:val="18"/>
                <w:szCs w:val="18"/>
              </w:rPr>
            </w:pP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Окру мир</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Окр мирч</w:t>
            </w:r>
            <w:proofErr w:type="gramStart"/>
            <w:r w:rsidRPr="0060307A">
              <w:rPr>
                <w:rFonts w:ascii="Times New Roman" w:hAnsi="Times New Roman"/>
                <w:color w:val="000000"/>
                <w:sz w:val="18"/>
                <w:szCs w:val="18"/>
              </w:rPr>
              <w:t>1</w:t>
            </w:r>
            <w:proofErr w:type="gramEnd"/>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Плешаков</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2010</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Лит аа5ыы</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Саьар5а</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Захарова</w:t>
            </w:r>
          </w:p>
        </w:tc>
        <w:tc>
          <w:tcPr>
            <w:tcW w:w="960" w:type="dxa"/>
            <w:noWrap/>
            <w:hideMark/>
          </w:tcPr>
          <w:p w:rsidR="00C077DC" w:rsidRPr="0060307A" w:rsidRDefault="00C077DC" w:rsidP="00C077DC">
            <w:pPr>
              <w:jc w:val="center"/>
              <w:rPr>
                <w:rFonts w:ascii="Times New Roman" w:hAnsi="Times New Roman"/>
                <w:color w:val="000000"/>
                <w:sz w:val="18"/>
                <w:szCs w:val="18"/>
              </w:rPr>
            </w:pP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саха тыла</w:t>
            </w:r>
          </w:p>
        </w:tc>
        <w:tc>
          <w:tcPr>
            <w:tcW w:w="3915" w:type="dxa"/>
            <w:gridSpan w:val="2"/>
            <w:noWrap/>
            <w:hideMark/>
          </w:tcPr>
          <w:p w:rsidR="00C077DC" w:rsidRPr="0060307A" w:rsidRDefault="00C077DC" w:rsidP="00C077DC">
            <w:pPr>
              <w:jc w:val="center"/>
              <w:rPr>
                <w:rFonts w:ascii="Times New Roman" w:hAnsi="Times New Roman"/>
                <w:color w:val="000000"/>
                <w:sz w:val="18"/>
                <w:szCs w:val="18"/>
              </w:rPr>
            </w:pPr>
            <w:r>
              <w:rPr>
                <w:rFonts w:ascii="Times New Roman" w:hAnsi="Times New Roman"/>
                <w:color w:val="000000"/>
                <w:sz w:val="18"/>
                <w:szCs w:val="18"/>
              </w:rPr>
              <w:t>С</w:t>
            </w:r>
            <w:r w:rsidRPr="0060307A">
              <w:rPr>
                <w:rFonts w:ascii="Times New Roman" w:hAnsi="Times New Roman"/>
                <w:color w:val="000000"/>
                <w:sz w:val="18"/>
                <w:szCs w:val="18"/>
              </w:rPr>
              <w:t>аха тыла</w:t>
            </w:r>
            <w:r>
              <w:rPr>
                <w:rFonts w:ascii="Times New Roman" w:hAnsi="Times New Roman"/>
                <w:color w:val="000000"/>
                <w:sz w:val="18"/>
                <w:szCs w:val="18"/>
              </w:rPr>
              <w:t xml:space="preserve">  </w:t>
            </w:r>
            <w:r w:rsidRPr="0060307A">
              <w:rPr>
                <w:rFonts w:ascii="Times New Roman" w:hAnsi="Times New Roman"/>
                <w:color w:val="000000"/>
                <w:sz w:val="18"/>
                <w:szCs w:val="18"/>
              </w:rPr>
              <w:t>Захарова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Окру мир</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часть</w:t>
            </w:r>
            <w:proofErr w:type="gramStart"/>
            <w:r w:rsidRPr="0060307A">
              <w:rPr>
                <w:rFonts w:ascii="Times New Roman" w:hAnsi="Times New Roman"/>
                <w:color w:val="000000"/>
                <w:sz w:val="18"/>
                <w:szCs w:val="18"/>
              </w:rPr>
              <w:t>2</w:t>
            </w:r>
            <w:proofErr w:type="gramEnd"/>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Плешаков</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proofErr w:type="gramStart"/>
            <w:r w:rsidRPr="0060307A">
              <w:rPr>
                <w:rFonts w:ascii="Times New Roman" w:hAnsi="Times New Roman"/>
                <w:b/>
                <w:color w:val="000000"/>
                <w:sz w:val="18"/>
                <w:szCs w:val="18"/>
              </w:rPr>
              <w:t>англ</w:t>
            </w:r>
            <w:proofErr w:type="gramEnd"/>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Милли</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Азарова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2010</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Лит аа5ыы</w:t>
            </w:r>
          </w:p>
        </w:tc>
        <w:tc>
          <w:tcPr>
            <w:tcW w:w="1851" w:type="dxa"/>
            <w:noWrap/>
            <w:hideMark/>
          </w:tcPr>
          <w:p w:rsidR="00C077DC" w:rsidRPr="0060307A" w:rsidRDefault="00C077DC" w:rsidP="00C077DC">
            <w:pPr>
              <w:jc w:val="center"/>
              <w:rPr>
                <w:rFonts w:ascii="Times New Roman" w:hAnsi="Times New Roman"/>
                <w:color w:val="000000"/>
                <w:sz w:val="18"/>
                <w:szCs w:val="18"/>
              </w:rPr>
            </w:pPr>
            <w:proofErr w:type="gramStart"/>
            <w:r w:rsidRPr="0060307A">
              <w:rPr>
                <w:rFonts w:ascii="Times New Roman" w:hAnsi="Times New Roman"/>
                <w:color w:val="000000"/>
                <w:sz w:val="18"/>
                <w:szCs w:val="18"/>
              </w:rPr>
              <w:t>Ай</w:t>
            </w:r>
            <w:proofErr w:type="gramEnd"/>
            <w:r w:rsidRPr="0060307A">
              <w:rPr>
                <w:rFonts w:ascii="Times New Roman" w:hAnsi="Times New Roman"/>
                <w:color w:val="000000"/>
                <w:sz w:val="18"/>
                <w:szCs w:val="18"/>
              </w:rPr>
              <w:t xml:space="preserve"> туьулгэ</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Захарова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val="restart"/>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2б</w:t>
            </w:r>
          </w:p>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ПДП</w:t>
            </w:r>
          </w:p>
        </w:tc>
        <w:tc>
          <w:tcPr>
            <w:tcW w:w="1481" w:type="dxa"/>
            <w:gridSpan w:val="2"/>
            <w:noWrap/>
            <w:hideMark/>
          </w:tcPr>
          <w:p w:rsidR="00C077DC" w:rsidRPr="0060307A" w:rsidRDefault="00C077DC" w:rsidP="00C077DC">
            <w:pPr>
              <w:jc w:val="center"/>
              <w:rPr>
                <w:rFonts w:ascii="Times New Roman" w:hAnsi="Times New Roman"/>
                <w:b/>
                <w:color w:val="000000"/>
                <w:sz w:val="18"/>
                <w:szCs w:val="18"/>
              </w:rPr>
            </w:pPr>
            <w:proofErr w:type="gramStart"/>
            <w:r w:rsidRPr="0060307A">
              <w:rPr>
                <w:rFonts w:ascii="Times New Roman" w:hAnsi="Times New Roman"/>
                <w:b/>
                <w:color w:val="000000"/>
                <w:sz w:val="18"/>
                <w:szCs w:val="18"/>
              </w:rPr>
              <w:t>русск</w:t>
            </w:r>
            <w:proofErr w:type="gramEnd"/>
            <w:r w:rsidRPr="0060307A">
              <w:rPr>
                <w:rFonts w:ascii="Times New Roman" w:hAnsi="Times New Roman"/>
                <w:b/>
                <w:color w:val="000000"/>
                <w:sz w:val="18"/>
                <w:szCs w:val="18"/>
              </w:rPr>
              <w:t xml:space="preserve"> яз</w:t>
            </w:r>
          </w:p>
        </w:tc>
        <w:tc>
          <w:tcPr>
            <w:tcW w:w="1216" w:type="dxa"/>
            <w:gridSpan w:val="4"/>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перспек</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Русс яз</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Рамзаева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b/>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часть</w:t>
            </w:r>
            <w:proofErr w:type="gramStart"/>
            <w:r w:rsidRPr="0060307A">
              <w:rPr>
                <w:rFonts w:ascii="Times New Roman" w:hAnsi="Times New Roman"/>
                <w:color w:val="000000"/>
                <w:sz w:val="18"/>
                <w:szCs w:val="18"/>
              </w:rPr>
              <w:t>2</w:t>
            </w:r>
            <w:proofErr w:type="gramEnd"/>
          </w:p>
        </w:tc>
        <w:tc>
          <w:tcPr>
            <w:tcW w:w="2064" w:type="dxa"/>
            <w:noWrap/>
            <w:hideMark/>
          </w:tcPr>
          <w:p w:rsidR="00C077DC" w:rsidRPr="0060307A" w:rsidRDefault="00C077DC" w:rsidP="00C077DC">
            <w:pPr>
              <w:jc w:val="center"/>
              <w:rPr>
                <w:rFonts w:ascii="Times New Roman" w:hAnsi="Times New Roman"/>
                <w:color w:val="000000"/>
                <w:sz w:val="18"/>
                <w:szCs w:val="18"/>
              </w:rPr>
            </w:pP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b/>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саха тыла</w:t>
            </w:r>
          </w:p>
        </w:tc>
        <w:tc>
          <w:tcPr>
            <w:tcW w:w="3915" w:type="dxa"/>
            <w:gridSpan w:val="2"/>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Саха тыла</w:t>
            </w:r>
            <w:r>
              <w:rPr>
                <w:rFonts w:ascii="Times New Roman" w:hAnsi="Times New Roman"/>
                <w:color w:val="000000"/>
                <w:sz w:val="18"/>
                <w:szCs w:val="18"/>
              </w:rPr>
              <w:t xml:space="preserve">  </w:t>
            </w:r>
            <w:r w:rsidRPr="0060307A">
              <w:rPr>
                <w:rFonts w:ascii="Times New Roman" w:hAnsi="Times New Roman"/>
                <w:color w:val="000000"/>
                <w:sz w:val="18"/>
                <w:szCs w:val="18"/>
              </w:rPr>
              <w:t>Колесова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2006</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b/>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математ</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матем ч 1</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Моро</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2008</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b/>
                <w:color w:val="000000"/>
                <w:sz w:val="18"/>
                <w:szCs w:val="18"/>
              </w:rPr>
            </w:pPr>
          </w:p>
        </w:tc>
        <w:tc>
          <w:tcPr>
            <w:tcW w:w="2697" w:type="dxa"/>
            <w:gridSpan w:val="6"/>
            <w:vMerge w:val="restart"/>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окр мир</w:t>
            </w:r>
          </w:p>
        </w:tc>
        <w:tc>
          <w:tcPr>
            <w:tcW w:w="3915" w:type="dxa"/>
            <w:gridSpan w:val="2"/>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Окр мирч</w:t>
            </w:r>
            <w:proofErr w:type="gramStart"/>
            <w:r w:rsidRPr="0060307A">
              <w:rPr>
                <w:rFonts w:ascii="Times New Roman" w:hAnsi="Times New Roman"/>
                <w:color w:val="000000"/>
                <w:sz w:val="18"/>
                <w:szCs w:val="18"/>
              </w:rPr>
              <w:t>1</w:t>
            </w:r>
            <w:proofErr w:type="gramEnd"/>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b/>
                <w:color w:val="000000"/>
                <w:sz w:val="18"/>
                <w:szCs w:val="18"/>
              </w:rPr>
            </w:pPr>
          </w:p>
        </w:tc>
        <w:tc>
          <w:tcPr>
            <w:tcW w:w="2697" w:type="dxa"/>
            <w:gridSpan w:val="6"/>
            <w:vMerge/>
            <w:noWrap/>
            <w:hideMark/>
          </w:tcPr>
          <w:p w:rsidR="00C077DC" w:rsidRPr="0060307A" w:rsidRDefault="00C077DC" w:rsidP="00C077DC">
            <w:pPr>
              <w:jc w:val="center"/>
              <w:rPr>
                <w:rFonts w:ascii="Times New Roman" w:hAnsi="Times New Roman"/>
                <w:b/>
                <w:color w:val="000000"/>
                <w:sz w:val="18"/>
                <w:szCs w:val="18"/>
              </w:rPr>
            </w:pP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часть</w:t>
            </w:r>
            <w:proofErr w:type="gramStart"/>
            <w:r w:rsidRPr="0060307A">
              <w:rPr>
                <w:rFonts w:ascii="Times New Roman" w:hAnsi="Times New Roman"/>
                <w:color w:val="000000"/>
                <w:sz w:val="18"/>
                <w:szCs w:val="18"/>
              </w:rPr>
              <w:t>2</w:t>
            </w:r>
            <w:proofErr w:type="gramEnd"/>
          </w:p>
        </w:tc>
        <w:tc>
          <w:tcPr>
            <w:tcW w:w="2064" w:type="dxa"/>
            <w:noWrap/>
            <w:hideMark/>
          </w:tcPr>
          <w:p w:rsidR="00C077DC" w:rsidRPr="0060307A" w:rsidRDefault="00C077DC" w:rsidP="00C077DC">
            <w:pPr>
              <w:jc w:val="center"/>
              <w:rPr>
                <w:rFonts w:ascii="Times New Roman" w:hAnsi="Times New Roman"/>
                <w:color w:val="000000"/>
                <w:sz w:val="18"/>
                <w:szCs w:val="18"/>
              </w:rPr>
            </w:pP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b/>
                <w:color w:val="000000"/>
                <w:sz w:val="18"/>
                <w:szCs w:val="18"/>
              </w:rPr>
            </w:pPr>
          </w:p>
        </w:tc>
        <w:tc>
          <w:tcPr>
            <w:tcW w:w="2697" w:type="dxa"/>
            <w:gridSpan w:val="6"/>
            <w:vMerge w:val="restart"/>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Лит аа5ыы</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Аа5арбын</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Захарова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b/>
                <w:color w:val="000000"/>
                <w:sz w:val="18"/>
                <w:szCs w:val="18"/>
              </w:rPr>
            </w:pPr>
          </w:p>
        </w:tc>
        <w:tc>
          <w:tcPr>
            <w:tcW w:w="2697" w:type="dxa"/>
            <w:gridSpan w:val="6"/>
            <w:vMerge/>
            <w:noWrap/>
            <w:hideMark/>
          </w:tcPr>
          <w:p w:rsidR="00C077DC" w:rsidRPr="0060307A" w:rsidRDefault="00C077DC" w:rsidP="00C077DC">
            <w:pPr>
              <w:jc w:val="center"/>
              <w:rPr>
                <w:rFonts w:ascii="Times New Roman" w:hAnsi="Times New Roman"/>
                <w:b/>
                <w:color w:val="000000"/>
                <w:sz w:val="18"/>
                <w:szCs w:val="18"/>
              </w:rPr>
            </w:pP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Айымньы</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Захарова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noWrap/>
            <w:hideMark/>
          </w:tcPr>
          <w:p w:rsidR="00C077DC" w:rsidRPr="0060307A" w:rsidRDefault="00C077DC" w:rsidP="00C077DC">
            <w:pPr>
              <w:jc w:val="center"/>
              <w:rPr>
                <w:rFonts w:ascii="Times New Roman" w:hAnsi="Times New Roman"/>
                <w:b/>
                <w:color w:val="000000"/>
                <w:sz w:val="18"/>
                <w:szCs w:val="18"/>
              </w:rPr>
            </w:pP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proofErr w:type="gramStart"/>
            <w:r w:rsidRPr="0060307A">
              <w:rPr>
                <w:rFonts w:ascii="Times New Roman" w:hAnsi="Times New Roman"/>
                <w:b/>
                <w:color w:val="000000"/>
                <w:sz w:val="18"/>
                <w:szCs w:val="18"/>
              </w:rPr>
              <w:t>англ</w:t>
            </w:r>
            <w:proofErr w:type="gramEnd"/>
          </w:p>
        </w:tc>
        <w:tc>
          <w:tcPr>
            <w:tcW w:w="1851" w:type="dxa"/>
            <w:noWrap/>
            <w:hideMark/>
          </w:tcPr>
          <w:p w:rsidR="00C077DC" w:rsidRPr="0060307A" w:rsidRDefault="00C077DC" w:rsidP="00C077DC">
            <w:pPr>
              <w:jc w:val="center"/>
              <w:rPr>
                <w:rFonts w:ascii="Times New Roman" w:hAnsi="Times New Roman"/>
                <w:color w:val="000000"/>
                <w:sz w:val="18"/>
                <w:szCs w:val="18"/>
              </w:rPr>
            </w:pPr>
            <w:proofErr w:type="gramStart"/>
            <w:r w:rsidRPr="0060307A">
              <w:rPr>
                <w:rFonts w:ascii="Times New Roman" w:hAnsi="Times New Roman"/>
                <w:color w:val="000000"/>
                <w:sz w:val="18"/>
                <w:szCs w:val="18"/>
              </w:rPr>
              <w:t>Милле</w:t>
            </w:r>
            <w:proofErr w:type="gramEnd"/>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Азарова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2010</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rPr>
          <w:trHeight w:val="300"/>
        </w:trPr>
        <w:tc>
          <w:tcPr>
            <w:tcW w:w="1042" w:type="dxa"/>
            <w:vMerge w:val="restart"/>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2в</w:t>
            </w:r>
          </w:p>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sz w:val="18"/>
                <w:szCs w:val="18"/>
              </w:rPr>
              <w:t>ПСА</w:t>
            </w:r>
          </w:p>
        </w:tc>
        <w:tc>
          <w:tcPr>
            <w:tcW w:w="2697" w:type="dxa"/>
            <w:gridSpan w:val="6"/>
            <w:noWrap/>
            <w:hideMark/>
          </w:tcPr>
          <w:p w:rsidR="00C077DC" w:rsidRPr="0060307A" w:rsidRDefault="00C077DC" w:rsidP="00C077DC">
            <w:pPr>
              <w:jc w:val="center"/>
              <w:rPr>
                <w:rFonts w:ascii="Times New Roman" w:hAnsi="Times New Roman"/>
                <w:b/>
                <w:color w:val="000000"/>
                <w:sz w:val="18"/>
                <w:szCs w:val="18"/>
              </w:rPr>
            </w:pPr>
            <w:r w:rsidRPr="0060307A">
              <w:rPr>
                <w:rFonts w:ascii="Times New Roman" w:hAnsi="Times New Roman"/>
                <w:b/>
                <w:color w:val="000000"/>
                <w:sz w:val="18"/>
                <w:szCs w:val="18"/>
              </w:rPr>
              <w:t>Саха ты</w:t>
            </w:r>
          </w:p>
        </w:tc>
        <w:tc>
          <w:tcPr>
            <w:tcW w:w="1851"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Саха тыла</w:t>
            </w:r>
          </w:p>
        </w:tc>
        <w:tc>
          <w:tcPr>
            <w:tcW w:w="2064"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Захарова</w:t>
            </w:r>
          </w:p>
        </w:tc>
        <w:tc>
          <w:tcPr>
            <w:tcW w:w="960"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2011</w:t>
            </w:r>
          </w:p>
        </w:tc>
        <w:tc>
          <w:tcPr>
            <w:tcW w:w="1386" w:type="dxa"/>
            <w:noWrap/>
            <w:hideMark/>
          </w:tcPr>
          <w:p w:rsidR="00C077DC" w:rsidRPr="0060307A" w:rsidRDefault="00C077DC" w:rsidP="00C077DC">
            <w:pPr>
              <w:jc w:val="center"/>
              <w:rPr>
                <w:rFonts w:ascii="Times New Roman" w:hAnsi="Times New Roman"/>
                <w:color w:val="000000"/>
                <w:sz w:val="18"/>
                <w:szCs w:val="18"/>
              </w:rPr>
            </w:pPr>
            <w:r w:rsidRPr="0060307A">
              <w:rPr>
                <w:rFonts w:ascii="Times New Roman" w:hAnsi="Times New Roman"/>
                <w:color w:val="000000"/>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Русс яз</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Русс яз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Рамзаева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Окр мир</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Окр мир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Плешаков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Лит чтен</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Лит</w:t>
            </w:r>
            <w:proofErr w:type="gramEnd"/>
            <w:r w:rsidRPr="0060307A">
              <w:rPr>
                <w:rFonts w:ascii="Times New Roman" w:hAnsi="Times New Roman"/>
                <w:sz w:val="18"/>
                <w:szCs w:val="18"/>
              </w:rPr>
              <w:t xml:space="preserve"> чтение</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Свиридова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90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90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Нац культ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Обугэ угэьэ</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Винокурова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Аа5ыы</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Аа5ар тапт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Захарова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Милле</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Азарова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3а</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lastRenderedPageBreak/>
              <w:t>РМЭ</w:t>
            </w: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lastRenderedPageBreak/>
              <w:t>Аа5ыы</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Кустук</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Захарова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Саха ты</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 тыла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Захарова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val="restart"/>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Лит</w:t>
            </w:r>
            <w:proofErr w:type="gramEnd"/>
            <w:r w:rsidRPr="0060307A">
              <w:rPr>
                <w:rFonts w:ascii="Times New Roman" w:hAnsi="Times New Roman"/>
                <w:b/>
                <w:sz w:val="18"/>
                <w:szCs w:val="18"/>
              </w:rPr>
              <w:t xml:space="preserve"> чтение</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 xml:space="preserve">Лит </w:t>
            </w:r>
            <w:proofErr w:type="gramStart"/>
            <w:r w:rsidRPr="0060307A">
              <w:rPr>
                <w:rFonts w:ascii="Times New Roman" w:hAnsi="Times New Roman"/>
                <w:sz w:val="18"/>
                <w:szCs w:val="18"/>
              </w:rPr>
              <w:t>чт</w:t>
            </w:r>
            <w:proofErr w:type="gramEnd"/>
            <w:r w:rsidRPr="0060307A">
              <w:rPr>
                <w:rFonts w:ascii="Times New Roman" w:hAnsi="Times New Roman"/>
                <w:sz w:val="18"/>
                <w:szCs w:val="18"/>
              </w:rPr>
              <w:t xml:space="preserve"> ч 1</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Климанова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Нац культ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Обугэ угэьэ</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Винокурова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Окр мир</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Окр мир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Плешаков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val="restart"/>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 ч1</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Рамзаева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Милле</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Азарова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3б</w:t>
            </w:r>
          </w:p>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КАА</w:t>
            </w:r>
          </w:p>
        </w:tc>
        <w:tc>
          <w:tcPr>
            <w:tcW w:w="2697" w:type="dxa"/>
            <w:gridSpan w:val="6"/>
            <w:vMerge w:val="restart"/>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 ч1</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Рамзаева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 2</w:t>
            </w:r>
          </w:p>
        </w:tc>
        <w:tc>
          <w:tcPr>
            <w:tcW w:w="2064" w:type="dxa"/>
          </w:tcPr>
          <w:p w:rsidR="00C077DC" w:rsidRPr="0060307A" w:rsidRDefault="00C077DC" w:rsidP="00C077DC">
            <w:pPr>
              <w:jc w:val="center"/>
              <w:rPr>
                <w:rFonts w:ascii="Times New Roman" w:hAnsi="Times New Roman"/>
                <w:sz w:val="18"/>
                <w:szCs w:val="18"/>
              </w:rPr>
            </w:pP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Окр мир</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Окр мир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Плешаков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Аа5ыы</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Кустук</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Захарова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val="restart"/>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Лит</w:t>
            </w:r>
            <w:proofErr w:type="gramEnd"/>
            <w:r w:rsidRPr="0060307A">
              <w:rPr>
                <w:rFonts w:ascii="Times New Roman" w:hAnsi="Times New Roman"/>
                <w:b/>
                <w:sz w:val="18"/>
                <w:szCs w:val="18"/>
              </w:rPr>
              <w:t xml:space="preserve"> чтение</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 xml:space="preserve">Кн для </w:t>
            </w:r>
            <w:proofErr w:type="gramStart"/>
            <w:r w:rsidRPr="0060307A">
              <w:rPr>
                <w:rFonts w:ascii="Times New Roman" w:hAnsi="Times New Roman"/>
                <w:sz w:val="18"/>
                <w:szCs w:val="18"/>
              </w:rPr>
              <w:t>чт</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Габышева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Мин о5обу</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Филиппова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Милле</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Азарова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3в</w:t>
            </w:r>
          </w:p>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ППИ</w:t>
            </w: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Лит</w:t>
            </w:r>
            <w:proofErr w:type="gramEnd"/>
            <w:r w:rsidRPr="0060307A">
              <w:rPr>
                <w:rFonts w:ascii="Times New Roman" w:hAnsi="Times New Roman"/>
                <w:b/>
                <w:sz w:val="18"/>
                <w:szCs w:val="18"/>
              </w:rPr>
              <w:t xml:space="preserve"> чтение</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 xml:space="preserve">Кн для </w:t>
            </w:r>
            <w:proofErr w:type="gramStart"/>
            <w:r w:rsidRPr="0060307A">
              <w:rPr>
                <w:rFonts w:ascii="Times New Roman" w:hAnsi="Times New Roman"/>
                <w:sz w:val="18"/>
                <w:szCs w:val="18"/>
              </w:rPr>
              <w:t>чт</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Габышева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Саха ты</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 тыла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Каратаев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val="restart"/>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Математ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Матем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Моро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Моро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Аа5ыы</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Кустук</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Захарова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val="restart"/>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Окр мир</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Окр мир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Плешаков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 ч1</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Рамзаева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Нац культ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Обугэ угэьэ</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Винокурова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Милле</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Азарова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3г</w:t>
            </w:r>
          </w:p>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УМН</w:t>
            </w: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Саха тыла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 тыла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Каратаев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80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Окр мир</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Аан дойду</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Федоров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Лит</w:t>
            </w:r>
            <w:proofErr w:type="gramEnd"/>
            <w:r w:rsidRPr="0060307A">
              <w:rPr>
                <w:rFonts w:ascii="Times New Roman" w:hAnsi="Times New Roman"/>
                <w:b/>
                <w:sz w:val="18"/>
                <w:szCs w:val="18"/>
              </w:rPr>
              <w:t xml:space="preserve"> чтение</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 xml:space="preserve">Лит </w:t>
            </w:r>
            <w:proofErr w:type="gramStart"/>
            <w:r w:rsidRPr="0060307A">
              <w:rPr>
                <w:rFonts w:ascii="Times New Roman" w:hAnsi="Times New Roman"/>
                <w:sz w:val="18"/>
                <w:szCs w:val="18"/>
              </w:rPr>
              <w:t>чт</w:t>
            </w:r>
            <w:proofErr w:type="gramEnd"/>
            <w:r w:rsidRPr="0060307A">
              <w:rPr>
                <w:rFonts w:ascii="Times New Roman" w:hAnsi="Times New Roman"/>
                <w:sz w:val="18"/>
                <w:szCs w:val="18"/>
              </w:rPr>
              <w:t xml:space="preserve">  ч1</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Бунеев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1667" w:type="dxa"/>
            <w:gridSpan w:val="3"/>
          </w:tcPr>
          <w:p w:rsidR="00C077DC" w:rsidRPr="0060307A" w:rsidRDefault="00C077DC" w:rsidP="00C077DC">
            <w:pPr>
              <w:jc w:val="center"/>
              <w:rPr>
                <w:rFonts w:ascii="Times New Roman" w:hAnsi="Times New Roman"/>
                <w:b/>
                <w:sz w:val="18"/>
                <w:szCs w:val="18"/>
              </w:rPr>
            </w:pPr>
          </w:p>
        </w:tc>
        <w:tc>
          <w:tcPr>
            <w:tcW w:w="1030" w:type="dxa"/>
            <w:gridSpan w:val="3"/>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 2</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Бунеев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Аа5ыы</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Кустук</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Захарова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Милле</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Азарова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val="restart"/>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Математик</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Матем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Моро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2005</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 2</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Моро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val="restart"/>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язык</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Русс яз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Рамзаева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Рамзаева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sz w:val="18"/>
                <w:szCs w:val="18"/>
                <w:lang w:val="en-US"/>
              </w:rPr>
            </w:pPr>
            <w:r w:rsidRPr="0060307A">
              <w:rPr>
                <w:rFonts w:ascii="Times New Roman" w:hAnsi="Times New Roman"/>
                <w:sz w:val="18"/>
                <w:szCs w:val="18"/>
              </w:rPr>
              <w:t>4а</w:t>
            </w:r>
          </w:p>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ИЕН</w:t>
            </w: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Чтение</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Кн для чте</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Габышева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2004</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 ч1</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Рамзаева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Рамзаева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матем</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Матем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Моро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Моро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Саха тыла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 тыла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Захарова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2005</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Аа5ыы</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Ньургуьун</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Захарова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2003</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Миллениум</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Деревянко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4б</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АТЕ</w:t>
            </w:r>
          </w:p>
        </w:tc>
        <w:tc>
          <w:tcPr>
            <w:tcW w:w="2697" w:type="dxa"/>
            <w:gridSpan w:val="6"/>
            <w:vMerge w:val="restart"/>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 ч1</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Рамзаева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Рамзаева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Саха тыла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 тыла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Захарова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2005</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Природов</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Природ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Плешаков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Плешаков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Аа5ыы</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Ньургуьун</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Захарова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2004</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Чтение</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Родная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Голов</w:t>
            </w:r>
          </w:p>
        </w:tc>
        <w:tc>
          <w:tcPr>
            <w:tcW w:w="960" w:type="dxa"/>
          </w:tcPr>
          <w:p w:rsidR="00C077DC" w:rsidRPr="0060307A" w:rsidRDefault="00C077DC" w:rsidP="00C077DC">
            <w:pPr>
              <w:jc w:val="center"/>
              <w:rPr>
                <w:rFonts w:ascii="Times New Roman" w:hAnsi="Times New Roman"/>
                <w:sz w:val="18"/>
                <w:szCs w:val="18"/>
              </w:rPr>
            </w:pP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1667" w:type="dxa"/>
            <w:gridSpan w:val="3"/>
          </w:tcPr>
          <w:p w:rsidR="00C077DC" w:rsidRPr="0060307A" w:rsidRDefault="00C077DC" w:rsidP="00C077DC">
            <w:pPr>
              <w:jc w:val="center"/>
              <w:rPr>
                <w:rFonts w:ascii="Times New Roman" w:hAnsi="Times New Roman"/>
                <w:b/>
                <w:sz w:val="18"/>
                <w:szCs w:val="18"/>
              </w:rPr>
            </w:pPr>
          </w:p>
        </w:tc>
        <w:tc>
          <w:tcPr>
            <w:tcW w:w="1030" w:type="dxa"/>
            <w:gridSpan w:val="3"/>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Голов</w:t>
            </w:r>
          </w:p>
        </w:tc>
        <w:tc>
          <w:tcPr>
            <w:tcW w:w="960" w:type="dxa"/>
          </w:tcPr>
          <w:p w:rsidR="00C077DC" w:rsidRPr="0060307A" w:rsidRDefault="00C077DC" w:rsidP="00C077DC">
            <w:pPr>
              <w:jc w:val="center"/>
              <w:rPr>
                <w:rFonts w:ascii="Times New Roman" w:hAnsi="Times New Roman"/>
                <w:sz w:val="18"/>
                <w:szCs w:val="18"/>
              </w:rPr>
            </w:pP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4в</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БАА</w:t>
            </w: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Чтение</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Кн для чте</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Габышева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2004</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val="restart"/>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 ч1</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Рамзаева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Рамзаева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матем</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Матем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Моро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Моро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Саха тыла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 тыла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Захарова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2005</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Аа5ыы</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Ньургуьун</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Захарова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2003</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Миллениум</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Деревянко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5а</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ПСА</w:t>
            </w:r>
          </w:p>
        </w:tc>
        <w:tc>
          <w:tcPr>
            <w:tcW w:w="2697" w:type="dxa"/>
            <w:gridSpan w:val="6"/>
            <w:vMerge w:val="restart"/>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Литература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Ахметзянов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1997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Ахметзянов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1997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Ладыженская</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ОБЖ</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ОБЖ</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Фролов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Саха тыла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 тыла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Петрова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Природов</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Природов</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Плешаков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Торооб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Торооб лит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Филиппова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История</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Ист</w:t>
            </w:r>
            <w:proofErr w:type="gramEnd"/>
            <w:r w:rsidRPr="0060307A">
              <w:rPr>
                <w:rFonts w:ascii="Times New Roman" w:hAnsi="Times New Roman"/>
                <w:sz w:val="18"/>
                <w:szCs w:val="18"/>
              </w:rPr>
              <w:t xml:space="preserve"> др мир</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Вигасин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Миллен</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Деревянко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Математ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Математ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Виленкин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5б</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ПОИ</w:t>
            </w: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Ладыженская</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Математ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Математ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Виленвин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История</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Ист</w:t>
            </w:r>
            <w:proofErr w:type="gramEnd"/>
            <w:r w:rsidRPr="0060307A">
              <w:rPr>
                <w:rFonts w:ascii="Times New Roman" w:hAnsi="Times New Roman"/>
                <w:sz w:val="18"/>
                <w:szCs w:val="18"/>
              </w:rPr>
              <w:t xml:space="preserve"> др мир</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Вигасин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Нью милл</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Деревянко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val="restart"/>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Литература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Ахметзянов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Ахметзянов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ОБЖ</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ОБЖ</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Фролов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Саха тыла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 тыла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Неустроев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Тор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Тор лит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Филиппова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Природ</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Природов</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Плешаков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5в</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ШФВ</w:t>
            </w: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Саха тыла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 тыла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Неустроев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Тор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Тор лит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Филиппова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Математ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Математ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Виленкин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История</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Ист</w:t>
            </w:r>
            <w:proofErr w:type="gramEnd"/>
            <w:r w:rsidRPr="0060307A">
              <w:rPr>
                <w:rFonts w:ascii="Times New Roman" w:hAnsi="Times New Roman"/>
                <w:sz w:val="18"/>
                <w:szCs w:val="18"/>
              </w:rPr>
              <w:t xml:space="preserve"> др мир</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Вигасин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Природов</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Природов</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Плешаков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Нью милл</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Деревянко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Баранников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val="restart"/>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Литература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Ахметзянов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Ахметзянов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ОБЖ</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ОБЖ</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Фролов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6а</w:t>
            </w:r>
          </w:p>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ШЕГ</w:t>
            </w: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Счастливый анг</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Кузовлев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Обществозн</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Обществозн</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Кравченко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математ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Математи</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Виленкин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ОБЖ</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ОБЖ</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Фролов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география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Нач курс ге</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Герасим</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val="restart"/>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Литература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Меркин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2005</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Меркин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Тор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Тор лит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Оконешник</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история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Истор ср век</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Агибалова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rPr>
          <w:trHeight w:val="341"/>
        </w:trPr>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Саха тыла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 тыла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Неустроев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Баранов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биология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Биология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Пасечник</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Нац культ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Айылгы аар</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Сергина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2004</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история</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Ист</w:t>
            </w:r>
            <w:proofErr w:type="gramEnd"/>
            <w:r w:rsidRPr="0060307A">
              <w:rPr>
                <w:rFonts w:ascii="Times New Roman" w:hAnsi="Times New Roman"/>
                <w:sz w:val="18"/>
                <w:szCs w:val="18"/>
              </w:rPr>
              <w:t xml:space="preserve"> ср век</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Агибалова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6б</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ПЛТ</w:t>
            </w: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 xml:space="preserve">СЧ </w:t>
            </w:r>
            <w:proofErr w:type="gramStart"/>
            <w:r w:rsidRPr="0060307A">
              <w:rPr>
                <w:rFonts w:ascii="Times New Roman" w:hAnsi="Times New Roman"/>
                <w:sz w:val="18"/>
                <w:szCs w:val="18"/>
              </w:rPr>
              <w:t>англ</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Деревянко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история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 xml:space="preserve">Истрия ср </w:t>
            </w:r>
            <w:proofErr w:type="gramStart"/>
            <w:r w:rsidRPr="0060307A">
              <w:rPr>
                <w:rFonts w:ascii="Times New Roman" w:hAnsi="Times New Roman"/>
                <w:sz w:val="18"/>
                <w:szCs w:val="18"/>
              </w:rPr>
              <w:t>в</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Агибалова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география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 xml:space="preserve">Нач к </w:t>
            </w:r>
            <w:proofErr w:type="gramStart"/>
            <w:r w:rsidRPr="0060307A">
              <w:rPr>
                <w:rFonts w:ascii="Times New Roman" w:hAnsi="Times New Roman"/>
                <w:sz w:val="18"/>
                <w:szCs w:val="18"/>
              </w:rPr>
              <w:t>геогр</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Герасим</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Саха тыла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 тыла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Неустроев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ОБЖ</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ОБЖ</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Фролов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Тор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Тор лит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Оконешн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Обществозн</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Обществозн</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Кравченко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математ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Математика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Виленкин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Ладыженская</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Биология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Биология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Пасечник</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val="restart"/>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Литерат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Полухина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Полухина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Нац культ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Айылгы аар</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сергина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2004</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7а</w:t>
            </w:r>
          </w:p>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ГАД</w:t>
            </w:r>
            <w:proofErr w:type="gramEnd"/>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Математика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Алгебра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Теляковский</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черчение</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Черчение</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Ботвинников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биология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Биология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Никишов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физика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Физика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Перышкин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обществ</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Обществознан</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Кравченко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Тор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Тор лит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Колодезник</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геометрия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Геометрия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Погорелов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Англ</w:t>
            </w:r>
            <w:proofErr w:type="gramEnd"/>
            <w:r w:rsidRPr="0060307A">
              <w:rPr>
                <w:rFonts w:ascii="Times New Roman" w:hAnsi="Times New Roman"/>
                <w:sz w:val="18"/>
                <w:szCs w:val="18"/>
              </w:rPr>
              <w:t xml:space="preserve"> яз</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Кузовлев</w:t>
            </w:r>
          </w:p>
        </w:tc>
        <w:tc>
          <w:tcPr>
            <w:tcW w:w="960" w:type="dxa"/>
          </w:tcPr>
          <w:p w:rsidR="00C077DC" w:rsidRPr="0060307A" w:rsidRDefault="00C077DC" w:rsidP="00C077DC">
            <w:pPr>
              <w:jc w:val="center"/>
              <w:rPr>
                <w:rFonts w:ascii="Times New Roman" w:hAnsi="Times New Roman"/>
                <w:sz w:val="18"/>
                <w:szCs w:val="18"/>
              </w:rPr>
            </w:pP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Нац культ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Утум</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Васильев</w:t>
            </w:r>
          </w:p>
        </w:tc>
        <w:tc>
          <w:tcPr>
            <w:tcW w:w="960" w:type="dxa"/>
          </w:tcPr>
          <w:p w:rsidR="00C077DC" w:rsidRPr="0060307A" w:rsidRDefault="00C077DC" w:rsidP="00C077DC">
            <w:pPr>
              <w:jc w:val="center"/>
              <w:rPr>
                <w:rFonts w:ascii="Times New Roman" w:hAnsi="Times New Roman"/>
                <w:sz w:val="18"/>
                <w:szCs w:val="18"/>
              </w:rPr>
            </w:pP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географ</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 xml:space="preserve">Географ </w:t>
            </w:r>
            <w:proofErr w:type="gramStart"/>
            <w:r w:rsidRPr="0060307A">
              <w:rPr>
                <w:rFonts w:ascii="Times New Roman" w:hAnsi="Times New Roman"/>
                <w:sz w:val="18"/>
                <w:szCs w:val="18"/>
              </w:rPr>
              <w:t>мате</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Коринская</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2003</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Барнов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история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Новая история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Юдовская</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1667" w:type="dxa"/>
            <w:gridSpan w:val="3"/>
          </w:tcPr>
          <w:p w:rsidR="00C077DC" w:rsidRPr="0060307A" w:rsidRDefault="00C077DC" w:rsidP="00C077DC">
            <w:pPr>
              <w:jc w:val="center"/>
              <w:rPr>
                <w:rFonts w:ascii="Times New Roman" w:hAnsi="Times New Roman"/>
                <w:sz w:val="18"/>
                <w:szCs w:val="18"/>
              </w:rPr>
            </w:pPr>
          </w:p>
        </w:tc>
        <w:tc>
          <w:tcPr>
            <w:tcW w:w="1030" w:type="dxa"/>
            <w:gridSpan w:val="3"/>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История Росс</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Пчелов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2003</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7б</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БСН</w:t>
            </w:r>
          </w:p>
        </w:tc>
        <w:tc>
          <w:tcPr>
            <w:tcW w:w="2697" w:type="dxa"/>
            <w:gridSpan w:val="6"/>
            <w:vMerge w:val="restart"/>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Литерат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Коровина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Коровина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val="restart"/>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история</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Нов</w:t>
            </w:r>
            <w:proofErr w:type="gramEnd"/>
            <w:r w:rsidRPr="0060307A">
              <w:rPr>
                <w:rFonts w:ascii="Times New Roman" w:hAnsi="Times New Roman"/>
                <w:sz w:val="18"/>
                <w:szCs w:val="18"/>
              </w:rPr>
              <w:t xml:space="preserve"> история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Юдовская</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Ист</w:t>
            </w:r>
            <w:proofErr w:type="gramEnd"/>
            <w:r w:rsidRPr="0060307A">
              <w:rPr>
                <w:rFonts w:ascii="Times New Roman" w:hAnsi="Times New Roman"/>
                <w:sz w:val="18"/>
                <w:szCs w:val="18"/>
              </w:rPr>
              <w:t xml:space="preserve"> России</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Пчелов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2003</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обществозн</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Обществозн</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Кравченко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матем</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Алгебра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Макарычев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информат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Информатика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Угрюмович</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Английс</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Кузовлев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география</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Геогр</w:t>
            </w:r>
            <w:proofErr w:type="gramEnd"/>
            <w:r w:rsidRPr="0060307A">
              <w:rPr>
                <w:rFonts w:ascii="Times New Roman" w:hAnsi="Times New Roman"/>
                <w:sz w:val="18"/>
                <w:szCs w:val="18"/>
              </w:rPr>
              <w:t xml:space="preserve"> материк</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Коринская</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биология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Животные</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Никишов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2004</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физика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Физика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Перышкин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Нац культ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Утум</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Василь</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ОБЖ</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ОБЖ</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Фролов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2003</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Саха тыла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 тыла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Неустр</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2004</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черчение</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Черчение</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Ботвинников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Тор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Тор лит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Колодезн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геометрия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геометрия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Погорелов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2005</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язык</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Баранников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2004</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7в</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АТИ</w:t>
            </w: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Литература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Коровина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Алгебра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Алгебра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Теляковский</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Англ</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Кузовлев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val="restart"/>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история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Истор   Росс</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Пчелов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2003</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Новая истор</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Юдовская</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Саха тыла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 тыла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Неустроев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2004</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обществозн</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Обществозн</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Кравченко</w:t>
            </w:r>
          </w:p>
        </w:tc>
        <w:tc>
          <w:tcPr>
            <w:tcW w:w="960" w:type="dxa"/>
          </w:tcPr>
          <w:p w:rsidR="00C077DC" w:rsidRPr="0060307A" w:rsidRDefault="00C077DC" w:rsidP="00C077DC">
            <w:pPr>
              <w:jc w:val="center"/>
              <w:rPr>
                <w:rFonts w:ascii="Times New Roman" w:hAnsi="Times New Roman"/>
                <w:sz w:val="18"/>
                <w:szCs w:val="18"/>
              </w:rPr>
            </w:pP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физика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Физика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Перышкин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2004</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Тор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Тор лит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Колодезн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геометрия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Геометрия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Погорелов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2005</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ОБЖ</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ОБЖ</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Фролов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биология</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Животные</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Никишов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Нац культ</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Утум</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Васильева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язык</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Ладыженская</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8а</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ПГВ</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лицейск</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класс</w:t>
            </w: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география</w:t>
            </w:r>
          </w:p>
        </w:tc>
        <w:tc>
          <w:tcPr>
            <w:tcW w:w="236" w:type="dxa"/>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 xml:space="preserve">Геог </w:t>
            </w:r>
            <w:proofErr w:type="gramStart"/>
            <w:r w:rsidRPr="0060307A">
              <w:rPr>
                <w:rFonts w:ascii="Times New Roman" w:hAnsi="Times New Roman"/>
                <w:sz w:val="18"/>
                <w:szCs w:val="18"/>
              </w:rPr>
              <w:t>р</w:t>
            </w:r>
            <w:proofErr w:type="gramEnd"/>
            <w:r w:rsidRPr="0060307A">
              <w:rPr>
                <w:rFonts w:ascii="Times New Roman" w:hAnsi="Times New Roman"/>
                <w:sz w:val="18"/>
                <w:szCs w:val="18"/>
              </w:rPr>
              <w:t xml:space="preserve"> нас</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Баринов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лит</w:t>
            </w:r>
          </w:p>
        </w:tc>
        <w:tc>
          <w:tcPr>
            <w:tcW w:w="236" w:type="dxa"/>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Литература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макарычев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p>
        </w:tc>
        <w:tc>
          <w:tcPr>
            <w:tcW w:w="236" w:type="dxa"/>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 2</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Беленький</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физика</w:t>
            </w:r>
          </w:p>
        </w:tc>
        <w:tc>
          <w:tcPr>
            <w:tcW w:w="236" w:type="dxa"/>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Физика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Перышкин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обществозн</w:t>
            </w:r>
          </w:p>
        </w:tc>
        <w:tc>
          <w:tcPr>
            <w:tcW w:w="236" w:type="dxa"/>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Обществозн</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Кравч</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информат</w:t>
            </w:r>
          </w:p>
        </w:tc>
        <w:tc>
          <w:tcPr>
            <w:tcW w:w="236" w:type="dxa"/>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Информат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Угринович</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геометрия</w:t>
            </w:r>
          </w:p>
        </w:tc>
        <w:tc>
          <w:tcPr>
            <w:tcW w:w="236" w:type="dxa"/>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Геометрия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Погорелов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английск</w:t>
            </w:r>
          </w:p>
        </w:tc>
        <w:tc>
          <w:tcPr>
            <w:tcW w:w="236" w:type="dxa"/>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Английск</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Кузовлев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история</w:t>
            </w:r>
          </w:p>
        </w:tc>
        <w:tc>
          <w:tcPr>
            <w:tcW w:w="236" w:type="dxa"/>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Новая истор</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Юдовская</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2005</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p>
        </w:tc>
        <w:tc>
          <w:tcPr>
            <w:tcW w:w="236" w:type="dxa"/>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История Отеч</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Боханов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черчение</w:t>
            </w:r>
          </w:p>
        </w:tc>
        <w:tc>
          <w:tcPr>
            <w:tcW w:w="236" w:type="dxa"/>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Ботвинников</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Черчение</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Саха тыла</w:t>
            </w:r>
          </w:p>
        </w:tc>
        <w:tc>
          <w:tcPr>
            <w:tcW w:w="236" w:type="dxa"/>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 тыла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Винокурова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алгебра</w:t>
            </w:r>
          </w:p>
        </w:tc>
        <w:tc>
          <w:tcPr>
            <w:tcW w:w="236" w:type="dxa"/>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Алгебра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макарычев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химия</w:t>
            </w:r>
          </w:p>
        </w:tc>
        <w:tc>
          <w:tcPr>
            <w:tcW w:w="236" w:type="dxa"/>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химия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Рудзитис</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биология</w:t>
            </w:r>
          </w:p>
        </w:tc>
        <w:tc>
          <w:tcPr>
            <w:tcW w:w="236" w:type="dxa"/>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биология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Драгомилов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236" w:type="dxa"/>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Баранников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Торооб лит</w:t>
            </w:r>
          </w:p>
        </w:tc>
        <w:tc>
          <w:tcPr>
            <w:tcW w:w="236" w:type="dxa"/>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Торообут лит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Колодезн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алгебра</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алгебра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макарычев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8б</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ЛАР</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эстет</w:t>
            </w: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история</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История Росс</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Боханов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Новая история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Юдовская</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Всеобщ</w:t>
            </w:r>
            <w:proofErr w:type="gramEnd"/>
            <w:r w:rsidRPr="0060307A">
              <w:rPr>
                <w:rFonts w:ascii="Times New Roman" w:hAnsi="Times New Roman"/>
                <w:sz w:val="18"/>
                <w:szCs w:val="18"/>
              </w:rPr>
              <w:t xml:space="preserve">  история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Загладин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математ</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Математ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Виленкин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химия</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Химия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Рудзит</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физика</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физика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Першкин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ОБЖ</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ОБЖ</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Фролов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Саха тыла</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 тыла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Винокур</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rPr>
          <w:trHeight w:val="385"/>
        </w:trPr>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география</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Геогр</w:t>
            </w:r>
            <w:proofErr w:type="gramEnd"/>
            <w:r w:rsidRPr="0060307A">
              <w:rPr>
                <w:rFonts w:ascii="Times New Roman" w:hAnsi="Times New Roman"/>
                <w:sz w:val="18"/>
                <w:szCs w:val="18"/>
              </w:rPr>
              <w:t xml:space="preserve"> Росс</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Баринов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2оо6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черчение</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Черчение</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Ботвинников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rPr>
          <w:trHeight w:val="135"/>
        </w:trPr>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обществозн</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обществозн</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Ботвинников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литер</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Литерат ч 1</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Беленький</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 2</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Беленький</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англ</w:t>
            </w:r>
            <w:proofErr w:type="gramEnd"/>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Английс</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Кузовлев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Тор лит</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Тор лит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Колод</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информат</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информат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Угринович</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геометрия</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Геометрия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Погорелов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биология</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Человек</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Беляев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Биология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Драгомилов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алгебра</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Алгебра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Макарыч</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461" w:type="dxa"/>
            <w:gridSpan w:val="5"/>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236" w:type="dxa"/>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Бархудар</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lastRenderedPageBreak/>
              <w:t>9а</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АИН</w:t>
            </w: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биология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О.биологияи эко</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Каменская</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физика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Физика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Перышк</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1667" w:type="dxa"/>
            <w:gridSpan w:val="3"/>
          </w:tcPr>
          <w:p w:rsidR="00C077DC" w:rsidRPr="0060307A" w:rsidRDefault="00C077DC" w:rsidP="00C077DC">
            <w:pPr>
              <w:jc w:val="center"/>
              <w:rPr>
                <w:rFonts w:ascii="Times New Roman" w:hAnsi="Times New Roman"/>
                <w:b/>
                <w:sz w:val="18"/>
                <w:szCs w:val="18"/>
              </w:rPr>
            </w:pPr>
          </w:p>
        </w:tc>
        <w:tc>
          <w:tcPr>
            <w:tcW w:w="1030" w:type="dxa"/>
            <w:gridSpan w:val="3"/>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Сборн задач</w:t>
            </w:r>
          </w:p>
        </w:tc>
        <w:tc>
          <w:tcPr>
            <w:tcW w:w="2064" w:type="dxa"/>
          </w:tcPr>
          <w:p w:rsidR="00C077DC" w:rsidRPr="0060307A" w:rsidRDefault="00C077DC" w:rsidP="00C077DC">
            <w:pPr>
              <w:jc w:val="center"/>
              <w:rPr>
                <w:rFonts w:ascii="Times New Roman" w:hAnsi="Times New Roman"/>
                <w:sz w:val="18"/>
                <w:szCs w:val="18"/>
              </w:rPr>
            </w:pPr>
          </w:p>
        </w:tc>
        <w:tc>
          <w:tcPr>
            <w:tcW w:w="960" w:type="dxa"/>
          </w:tcPr>
          <w:p w:rsidR="00C077DC" w:rsidRPr="0060307A" w:rsidRDefault="00C077DC" w:rsidP="00C077DC">
            <w:pPr>
              <w:jc w:val="center"/>
              <w:rPr>
                <w:rFonts w:ascii="Times New Roman" w:hAnsi="Times New Roman"/>
                <w:sz w:val="18"/>
                <w:szCs w:val="18"/>
              </w:rPr>
            </w:pP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90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черчение</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Черчение</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Ботвинн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Бархударов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химия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Химия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Рудзит</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Информат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Информат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Угринович</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024" w:type="dxa"/>
            <w:gridSpan w:val="4"/>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Саха тыла</w:t>
            </w:r>
          </w:p>
        </w:tc>
        <w:tc>
          <w:tcPr>
            <w:tcW w:w="673" w:type="dxa"/>
            <w:gridSpan w:val="2"/>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 тыла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Винокур</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024" w:type="dxa"/>
            <w:gridSpan w:val="4"/>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физика</w:t>
            </w:r>
          </w:p>
        </w:tc>
        <w:tc>
          <w:tcPr>
            <w:tcW w:w="673" w:type="dxa"/>
            <w:gridSpan w:val="2"/>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Физика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Перышк</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024" w:type="dxa"/>
            <w:gridSpan w:val="4"/>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Обществознан</w:t>
            </w:r>
          </w:p>
        </w:tc>
        <w:tc>
          <w:tcPr>
            <w:tcW w:w="673" w:type="dxa"/>
            <w:gridSpan w:val="2"/>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Обществознан</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Кравченко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024" w:type="dxa"/>
            <w:gridSpan w:val="4"/>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лит</w:t>
            </w:r>
          </w:p>
        </w:tc>
        <w:tc>
          <w:tcPr>
            <w:tcW w:w="673" w:type="dxa"/>
            <w:gridSpan w:val="2"/>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Литература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Коровина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2004</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024" w:type="dxa"/>
            <w:gridSpan w:val="4"/>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Тор лит</w:t>
            </w:r>
          </w:p>
        </w:tc>
        <w:tc>
          <w:tcPr>
            <w:tcW w:w="673" w:type="dxa"/>
            <w:gridSpan w:val="2"/>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Тор лит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Шишигина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024" w:type="dxa"/>
            <w:gridSpan w:val="4"/>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география</w:t>
            </w:r>
          </w:p>
        </w:tc>
        <w:tc>
          <w:tcPr>
            <w:tcW w:w="673" w:type="dxa"/>
            <w:gridSpan w:val="2"/>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География насел</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Дронов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024" w:type="dxa"/>
            <w:gridSpan w:val="4"/>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геометрия</w:t>
            </w:r>
          </w:p>
        </w:tc>
        <w:tc>
          <w:tcPr>
            <w:tcW w:w="673" w:type="dxa"/>
            <w:gridSpan w:val="2"/>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Геометрия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Погорелов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024" w:type="dxa"/>
            <w:gridSpan w:val="4"/>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англ</w:t>
            </w:r>
            <w:proofErr w:type="gramEnd"/>
          </w:p>
        </w:tc>
        <w:tc>
          <w:tcPr>
            <w:tcW w:w="673" w:type="dxa"/>
            <w:gridSpan w:val="2"/>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Англ</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Кузовлев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024" w:type="dxa"/>
            <w:gridSpan w:val="4"/>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алгебра</w:t>
            </w:r>
          </w:p>
        </w:tc>
        <w:tc>
          <w:tcPr>
            <w:tcW w:w="673" w:type="dxa"/>
            <w:gridSpan w:val="2"/>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спец</w:t>
            </w:r>
            <w:proofErr w:type="gramEnd"/>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Алгебра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Виленкин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70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024" w:type="dxa"/>
            <w:gridSpan w:val="4"/>
          </w:tcPr>
          <w:p w:rsidR="00C077DC" w:rsidRPr="0060307A" w:rsidRDefault="00C077DC" w:rsidP="00C077DC">
            <w:pPr>
              <w:jc w:val="center"/>
              <w:rPr>
                <w:rFonts w:ascii="Times New Roman" w:hAnsi="Times New Roman"/>
                <w:b/>
                <w:sz w:val="18"/>
                <w:szCs w:val="18"/>
              </w:rPr>
            </w:pPr>
          </w:p>
        </w:tc>
        <w:tc>
          <w:tcPr>
            <w:tcW w:w="673" w:type="dxa"/>
            <w:gridSpan w:val="2"/>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курс</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Алгебра с углубл</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Макарычев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70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024" w:type="dxa"/>
            <w:gridSpan w:val="4"/>
          </w:tcPr>
          <w:p w:rsidR="00C077DC" w:rsidRPr="0060307A" w:rsidRDefault="00C077DC" w:rsidP="00C077DC">
            <w:pPr>
              <w:jc w:val="center"/>
              <w:rPr>
                <w:rFonts w:ascii="Times New Roman" w:hAnsi="Times New Roman"/>
                <w:b/>
                <w:sz w:val="18"/>
                <w:szCs w:val="18"/>
              </w:rPr>
            </w:pPr>
          </w:p>
        </w:tc>
        <w:tc>
          <w:tcPr>
            <w:tcW w:w="673" w:type="dxa"/>
            <w:gridSpan w:val="2"/>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Алгебра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Теляковский</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024" w:type="dxa"/>
            <w:gridSpan w:val="4"/>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история</w:t>
            </w:r>
          </w:p>
        </w:tc>
        <w:tc>
          <w:tcPr>
            <w:tcW w:w="673" w:type="dxa"/>
            <w:gridSpan w:val="2"/>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Ист</w:t>
            </w:r>
            <w:proofErr w:type="gramEnd"/>
            <w:r w:rsidRPr="0060307A">
              <w:rPr>
                <w:rFonts w:ascii="Times New Roman" w:hAnsi="Times New Roman"/>
                <w:sz w:val="18"/>
                <w:szCs w:val="18"/>
              </w:rPr>
              <w:t xml:space="preserve"> России</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Данилов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9б</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СГИ</w:t>
            </w: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информат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Информат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Угринович</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черчение</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Черчение</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Ботвинников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Саха тыла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 тыла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Винокур</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Бархударов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химия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Химия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Рудзитис</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Англ</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Кузовлев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история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Истор Отеч</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Заглад</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физика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физика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Перышкин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алгебра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Алгебра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Макарыч</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геометрия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Геометрия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Погор</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география</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Геогр</w:t>
            </w:r>
            <w:proofErr w:type="gramEnd"/>
            <w:r w:rsidRPr="0060307A">
              <w:rPr>
                <w:rFonts w:ascii="Times New Roman" w:hAnsi="Times New Roman"/>
                <w:sz w:val="18"/>
                <w:szCs w:val="18"/>
              </w:rPr>
              <w:t xml:space="preserve"> насел</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Баринова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обществознан</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Обществозн</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Боголюб</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 xml:space="preserve">Саха </w:t>
            </w:r>
            <w:proofErr w:type="gramStart"/>
            <w:r w:rsidRPr="0060307A">
              <w:rPr>
                <w:rFonts w:ascii="Times New Roman" w:hAnsi="Times New Roman"/>
                <w:b/>
                <w:sz w:val="18"/>
                <w:szCs w:val="18"/>
              </w:rPr>
              <w:t>лит</w:t>
            </w:r>
            <w:proofErr w:type="gramEnd"/>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 xml:space="preserve">Саха </w:t>
            </w:r>
            <w:proofErr w:type="gramStart"/>
            <w:r w:rsidRPr="0060307A">
              <w:rPr>
                <w:rFonts w:ascii="Times New Roman" w:hAnsi="Times New Roman"/>
                <w:sz w:val="18"/>
                <w:szCs w:val="18"/>
              </w:rPr>
              <w:t>лит</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Колодезн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10а</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ДМВ</w:t>
            </w: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Биология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О.Биология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Сивоглазов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 xml:space="preserve">Саха </w:t>
            </w:r>
            <w:proofErr w:type="gramStart"/>
            <w:r w:rsidRPr="0060307A">
              <w:rPr>
                <w:rFonts w:ascii="Times New Roman" w:hAnsi="Times New Roman"/>
                <w:b/>
                <w:sz w:val="18"/>
                <w:szCs w:val="18"/>
              </w:rPr>
              <w:t>лит</w:t>
            </w:r>
            <w:proofErr w:type="gramEnd"/>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 xml:space="preserve">Саха </w:t>
            </w:r>
            <w:proofErr w:type="gramStart"/>
            <w:r w:rsidRPr="0060307A">
              <w:rPr>
                <w:rFonts w:ascii="Times New Roman" w:hAnsi="Times New Roman"/>
                <w:sz w:val="18"/>
                <w:szCs w:val="18"/>
              </w:rPr>
              <w:t>лит</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Поликарп</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история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Исто Отеч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Сахаров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Сахаров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право</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Право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Певцова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vMerge/>
          </w:tcPr>
          <w:p w:rsidR="00C077DC" w:rsidRPr="0060307A" w:rsidRDefault="00C077DC" w:rsidP="00C077DC">
            <w:pPr>
              <w:jc w:val="center"/>
              <w:rPr>
                <w:rFonts w:ascii="Times New Roman" w:hAnsi="Times New Roman"/>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Певцова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геометрия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Геометрия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Погорелов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алгебра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Алгебра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Колмог</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Литерат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Нартов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1996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география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Географ</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Кузнецова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физика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Физика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Мякишев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2005</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Англ</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Кузовлев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Обществ</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Обществ</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Кравченко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Гольцова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химия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Химия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Рудзит</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b/>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информатика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Информат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Угринович</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10в</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ДОЕ</w:t>
            </w: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Биология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О.Биология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Сивоглазов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 xml:space="preserve">Саха </w:t>
            </w:r>
            <w:proofErr w:type="gramStart"/>
            <w:r w:rsidRPr="0060307A">
              <w:rPr>
                <w:rFonts w:ascii="Times New Roman" w:hAnsi="Times New Roman"/>
                <w:b/>
                <w:sz w:val="18"/>
                <w:szCs w:val="18"/>
              </w:rPr>
              <w:t>лит</w:t>
            </w:r>
            <w:proofErr w:type="gramEnd"/>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 xml:space="preserve">Саха </w:t>
            </w:r>
            <w:proofErr w:type="gramStart"/>
            <w:r w:rsidRPr="0060307A">
              <w:rPr>
                <w:rFonts w:ascii="Times New Roman" w:hAnsi="Times New Roman"/>
                <w:sz w:val="18"/>
                <w:szCs w:val="18"/>
              </w:rPr>
              <w:t>лит</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Поликарп</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история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Исто Отеч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Сахаров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Сахаров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право</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Право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Певцова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Певцова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геометрия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Геометрия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Погорелов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алгебра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Алгебра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Колмог</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Литерат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Нартов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1996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география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Географ</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Кузнецова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физика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Физика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Мякишев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2005</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Англ</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Кузовлев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Обществ</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Обществ</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Кравченко</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Гольцова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rPr>
          <w:trHeight w:val="376"/>
        </w:trPr>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химия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Химия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Рудзит</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информатика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Информат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Угринович</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10б</w:t>
            </w:r>
          </w:p>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ХМД</w:t>
            </w:r>
          </w:p>
        </w:tc>
        <w:tc>
          <w:tcPr>
            <w:tcW w:w="2697" w:type="dxa"/>
            <w:gridSpan w:val="6"/>
            <w:vMerge w:val="restart"/>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лит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Литерат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Нартов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1996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Нартов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1996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 xml:space="preserve">Саха </w:t>
            </w:r>
            <w:proofErr w:type="gramStart"/>
            <w:r w:rsidRPr="0060307A">
              <w:rPr>
                <w:rFonts w:ascii="Times New Roman" w:hAnsi="Times New Roman"/>
                <w:b/>
                <w:sz w:val="18"/>
                <w:szCs w:val="18"/>
              </w:rPr>
              <w:t>лит</w:t>
            </w:r>
            <w:proofErr w:type="gramEnd"/>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 xml:space="preserve">Саха лит </w:t>
            </w:r>
            <w:proofErr w:type="gramStart"/>
            <w:r w:rsidRPr="0060307A">
              <w:rPr>
                <w:rFonts w:ascii="Times New Roman" w:hAnsi="Times New Roman"/>
                <w:sz w:val="18"/>
                <w:szCs w:val="18"/>
              </w:rPr>
              <w:t>хр</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Поликарп</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физика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Физика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Мякиш</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2005</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информат</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Информат</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Угринович</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Греков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геометрия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Геометрия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Погорелов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алгебра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Алгебра и нач</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Колмогор</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английск</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Английск</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Кузовлев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право</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Право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Певцова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w:t>
            </w:r>
            <w:proofErr w:type="gramStart"/>
            <w:r w:rsidRPr="0060307A">
              <w:rPr>
                <w:rFonts w:ascii="Times New Roman" w:hAnsi="Times New Roman"/>
                <w:sz w:val="18"/>
                <w:szCs w:val="18"/>
              </w:rPr>
              <w:t>2</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Певцова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2007</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биология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О. Биология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Сивоглазов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география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География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Кузнецова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2002</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история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История Росс  ч</w:t>
            </w:r>
            <w:proofErr w:type="gramStart"/>
            <w:r w:rsidRPr="0060307A">
              <w:rPr>
                <w:rFonts w:ascii="Times New Roman" w:hAnsi="Times New Roman"/>
                <w:sz w:val="18"/>
                <w:szCs w:val="18"/>
              </w:rPr>
              <w:t>1</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Сахаров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vMerge/>
          </w:tcPr>
          <w:p w:rsidR="00C077DC" w:rsidRPr="0060307A" w:rsidRDefault="00C077DC" w:rsidP="00C077DC">
            <w:pPr>
              <w:jc w:val="center"/>
              <w:rPr>
                <w:rFonts w:ascii="Times New Roman" w:hAnsi="Times New Roman"/>
                <w:b/>
                <w:sz w:val="18"/>
                <w:szCs w:val="18"/>
              </w:rPr>
            </w:pP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Часть 2</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Сахаров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2009</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val="restart"/>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11а</w:t>
            </w:r>
          </w:p>
          <w:p w:rsidR="00C077DC" w:rsidRPr="0060307A" w:rsidRDefault="00C077DC" w:rsidP="00C077DC">
            <w:pPr>
              <w:jc w:val="center"/>
              <w:rPr>
                <w:rFonts w:ascii="Times New Roman" w:hAnsi="Times New Roman"/>
                <w:sz w:val="18"/>
                <w:szCs w:val="18"/>
              </w:rPr>
            </w:pPr>
            <w:r w:rsidRPr="0060307A">
              <w:rPr>
                <w:rFonts w:ascii="Times New Roman" w:hAnsi="Times New Roman"/>
                <w:b/>
                <w:sz w:val="18"/>
                <w:szCs w:val="18"/>
              </w:rPr>
              <w:t>НВК</w:t>
            </w: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Русск</w:t>
            </w:r>
            <w:proofErr w:type="gramEnd"/>
            <w:r w:rsidRPr="0060307A">
              <w:rPr>
                <w:rFonts w:ascii="Times New Roman" w:hAnsi="Times New Roman"/>
                <w:b/>
                <w:sz w:val="18"/>
                <w:szCs w:val="18"/>
              </w:rPr>
              <w:t xml:space="preserve"> яз</w:t>
            </w:r>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Русск</w:t>
            </w:r>
            <w:proofErr w:type="gramEnd"/>
            <w:r w:rsidRPr="0060307A">
              <w:rPr>
                <w:rFonts w:ascii="Times New Roman" w:hAnsi="Times New Roman"/>
                <w:sz w:val="18"/>
                <w:szCs w:val="18"/>
              </w:rPr>
              <w:t xml:space="preserve"> яз</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Гольцова</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2005</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геометрия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Геометрия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Погорелов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химия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Химия</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Рудзитис</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2011</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алгебра</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Алгебра</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Колмог</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2008</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r w:rsidRPr="0060307A">
              <w:rPr>
                <w:rFonts w:ascii="Times New Roman" w:hAnsi="Times New Roman"/>
                <w:b/>
                <w:sz w:val="18"/>
                <w:szCs w:val="18"/>
              </w:rPr>
              <w:t>История</w:t>
            </w:r>
          </w:p>
        </w:tc>
        <w:tc>
          <w:tcPr>
            <w:tcW w:w="1851"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Истор Росс</w:t>
            </w:r>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Загладин</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2006</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r w:rsidR="00C077DC" w:rsidRPr="0060307A" w:rsidTr="00C077DC">
        <w:tc>
          <w:tcPr>
            <w:tcW w:w="1042" w:type="dxa"/>
            <w:vMerge/>
          </w:tcPr>
          <w:p w:rsidR="00C077DC" w:rsidRPr="0060307A" w:rsidRDefault="00C077DC" w:rsidP="00C077DC">
            <w:pPr>
              <w:jc w:val="center"/>
              <w:rPr>
                <w:rFonts w:ascii="Times New Roman" w:hAnsi="Times New Roman"/>
                <w:sz w:val="18"/>
                <w:szCs w:val="18"/>
              </w:rPr>
            </w:pPr>
          </w:p>
        </w:tc>
        <w:tc>
          <w:tcPr>
            <w:tcW w:w="2697" w:type="dxa"/>
            <w:gridSpan w:val="6"/>
          </w:tcPr>
          <w:p w:rsidR="00C077DC" w:rsidRPr="0060307A" w:rsidRDefault="00C077DC" w:rsidP="00C077DC">
            <w:pPr>
              <w:jc w:val="center"/>
              <w:rPr>
                <w:rFonts w:ascii="Times New Roman" w:hAnsi="Times New Roman"/>
                <w:b/>
                <w:sz w:val="18"/>
                <w:szCs w:val="18"/>
              </w:rPr>
            </w:pPr>
            <w:proofErr w:type="gramStart"/>
            <w:r w:rsidRPr="0060307A">
              <w:rPr>
                <w:rFonts w:ascii="Times New Roman" w:hAnsi="Times New Roman"/>
                <w:b/>
                <w:sz w:val="18"/>
                <w:szCs w:val="18"/>
              </w:rPr>
              <w:t>англ</w:t>
            </w:r>
            <w:proofErr w:type="gramEnd"/>
          </w:p>
        </w:tc>
        <w:tc>
          <w:tcPr>
            <w:tcW w:w="1851" w:type="dxa"/>
          </w:tcPr>
          <w:p w:rsidR="00C077DC" w:rsidRPr="0060307A" w:rsidRDefault="00C077DC" w:rsidP="00C077DC">
            <w:pPr>
              <w:jc w:val="center"/>
              <w:rPr>
                <w:rFonts w:ascii="Times New Roman" w:hAnsi="Times New Roman"/>
                <w:sz w:val="18"/>
                <w:szCs w:val="18"/>
              </w:rPr>
            </w:pPr>
            <w:proofErr w:type="gramStart"/>
            <w:r w:rsidRPr="0060307A">
              <w:rPr>
                <w:rFonts w:ascii="Times New Roman" w:hAnsi="Times New Roman"/>
                <w:sz w:val="18"/>
                <w:szCs w:val="18"/>
              </w:rPr>
              <w:t>Англ</w:t>
            </w:r>
            <w:proofErr w:type="gramEnd"/>
          </w:p>
        </w:tc>
        <w:tc>
          <w:tcPr>
            <w:tcW w:w="2064"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Кузовлев</w:t>
            </w:r>
          </w:p>
        </w:tc>
        <w:tc>
          <w:tcPr>
            <w:tcW w:w="960"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2010</w:t>
            </w:r>
          </w:p>
        </w:tc>
        <w:tc>
          <w:tcPr>
            <w:tcW w:w="1386" w:type="dxa"/>
          </w:tcPr>
          <w:p w:rsidR="00C077DC" w:rsidRPr="0060307A" w:rsidRDefault="00C077DC" w:rsidP="00C077DC">
            <w:pPr>
              <w:jc w:val="center"/>
              <w:rPr>
                <w:rFonts w:ascii="Times New Roman" w:hAnsi="Times New Roman"/>
                <w:sz w:val="18"/>
                <w:szCs w:val="18"/>
              </w:rPr>
            </w:pPr>
            <w:r w:rsidRPr="0060307A">
              <w:rPr>
                <w:rFonts w:ascii="Times New Roman" w:hAnsi="Times New Roman"/>
                <w:sz w:val="18"/>
                <w:szCs w:val="18"/>
              </w:rPr>
              <w:t>100</w:t>
            </w:r>
          </w:p>
        </w:tc>
      </w:tr>
    </w:tbl>
    <w:p w:rsidR="00703EC3" w:rsidRDefault="00703EC3" w:rsidP="007712F7">
      <w:pPr>
        <w:spacing w:line="276" w:lineRule="auto"/>
        <w:ind w:left="567"/>
        <w:jc w:val="center"/>
        <w:rPr>
          <w:rFonts w:ascii="Times New Roman" w:hAnsi="Times New Roman" w:cs="Times New Roman"/>
          <w:sz w:val="24"/>
          <w:szCs w:val="24"/>
        </w:rPr>
      </w:pPr>
    </w:p>
    <w:p w:rsidR="008774CE" w:rsidRDefault="008774CE" w:rsidP="008774CE">
      <w:pPr>
        <w:tabs>
          <w:tab w:val="left" w:pos="3749"/>
        </w:tabs>
        <w:rPr>
          <w:rFonts w:ascii="Times New Roman" w:hAnsi="Times New Roman" w:cs="Times New Roman"/>
          <w:sz w:val="24"/>
          <w:szCs w:val="24"/>
        </w:rPr>
      </w:pPr>
    </w:p>
    <w:p w:rsidR="008774CE" w:rsidRPr="008774CE" w:rsidRDefault="008774CE" w:rsidP="008774CE">
      <w:pPr>
        <w:tabs>
          <w:tab w:val="left" w:pos="3749"/>
        </w:tabs>
        <w:rPr>
          <w:rFonts w:ascii="Times New Roman" w:hAnsi="Times New Roman" w:cs="Times New Roman"/>
          <w:sz w:val="24"/>
          <w:szCs w:val="24"/>
        </w:rPr>
      </w:pPr>
    </w:p>
    <w:p w:rsidR="00DD035A" w:rsidRDefault="00DD035A" w:rsidP="00DD035A">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Программа ВУД  «Игровая экология</w:t>
      </w:r>
      <w:r w:rsidRPr="00DD035A">
        <w:rPr>
          <w:rFonts w:ascii="Times New Roman" w:hAnsi="Times New Roman" w:cs="Times New Roman"/>
          <w:b/>
          <w:sz w:val="28"/>
          <w:szCs w:val="28"/>
        </w:rPr>
        <w:t>»</w:t>
      </w:r>
    </w:p>
    <w:p w:rsidR="0014666E" w:rsidRPr="00DD035A" w:rsidRDefault="0014666E" w:rsidP="00DD035A">
      <w:pPr>
        <w:spacing w:line="276" w:lineRule="auto"/>
        <w:ind w:firstLine="709"/>
        <w:jc w:val="center"/>
        <w:rPr>
          <w:rFonts w:ascii="Times New Roman" w:hAnsi="Times New Roman" w:cs="Times New Roman"/>
          <w:b/>
          <w:sz w:val="28"/>
          <w:szCs w:val="28"/>
        </w:rPr>
      </w:pPr>
    </w:p>
    <w:p w:rsidR="00B70D17" w:rsidRPr="007712F7" w:rsidRDefault="00B70D17" w:rsidP="007712F7">
      <w:pPr>
        <w:spacing w:line="276" w:lineRule="auto"/>
        <w:ind w:firstLine="709"/>
        <w:jc w:val="both"/>
        <w:rPr>
          <w:rFonts w:ascii="Times New Roman" w:hAnsi="Times New Roman" w:cs="Times New Roman"/>
          <w:sz w:val="24"/>
          <w:szCs w:val="24"/>
        </w:rPr>
      </w:pPr>
      <w:r w:rsidRPr="007712F7">
        <w:rPr>
          <w:rFonts w:ascii="Times New Roman" w:hAnsi="Times New Roman" w:cs="Times New Roman"/>
          <w:sz w:val="24"/>
          <w:szCs w:val="24"/>
        </w:rPr>
        <w:t>Внеаудиторное занятие «Игровая экология» ведется по курсу программ</w:t>
      </w:r>
      <w:r w:rsidR="00B517B8" w:rsidRPr="007712F7">
        <w:rPr>
          <w:rFonts w:ascii="Times New Roman" w:hAnsi="Times New Roman" w:cs="Times New Roman"/>
          <w:sz w:val="24"/>
          <w:szCs w:val="24"/>
        </w:rPr>
        <w:t>ы</w:t>
      </w:r>
      <w:r w:rsidR="008774CE">
        <w:rPr>
          <w:rFonts w:ascii="Times New Roman" w:hAnsi="Times New Roman" w:cs="Times New Roman"/>
          <w:sz w:val="24"/>
          <w:szCs w:val="24"/>
        </w:rPr>
        <w:t xml:space="preserve"> Шпотовой Т.В. для работы 3-4 кл</w:t>
      </w:r>
      <w:r w:rsidRPr="007712F7">
        <w:rPr>
          <w:rFonts w:ascii="Times New Roman" w:hAnsi="Times New Roman" w:cs="Times New Roman"/>
          <w:sz w:val="24"/>
          <w:szCs w:val="24"/>
        </w:rPr>
        <w:t>. Разработки ведутся по трем направлениям:</w:t>
      </w:r>
    </w:p>
    <w:p w:rsidR="00B70D17" w:rsidRPr="007712F7" w:rsidRDefault="00B70D17" w:rsidP="00094154">
      <w:pPr>
        <w:pStyle w:val="ac"/>
        <w:widowControl/>
        <w:numPr>
          <w:ilvl w:val="0"/>
          <w:numId w:val="23"/>
        </w:numPr>
        <w:autoSpaceDE/>
        <w:autoSpaceDN/>
        <w:adjustRightInd/>
        <w:spacing w:line="276" w:lineRule="auto"/>
        <w:jc w:val="both"/>
        <w:rPr>
          <w:rFonts w:ascii="Times New Roman" w:hAnsi="Times New Roman" w:cs="Times New Roman"/>
          <w:sz w:val="24"/>
          <w:szCs w:val="24"/>
        </w:rPr>
      </w:pPr>
      <w:r w:rsidRPr="00DD035A">
        <w:rPr>
          <w:rFonts w:ascii="Times New Roman" w:hAnsi="Times New Roman" w:cs="Times New Roman"/>
          <w:color w:val="C00000"/>
          <w:sz w:val="24"/>
          <w:szCs w:val="24"/>
        </w:rPr>
        <w:t>естественнонаучное направление,</w:t>
      </w:r>
      <w:r w:rsidRPr="007712F7">
        <w:rPr>
          <w:rFonts w:ascii="Times New Roman" w:hAnsi="Times New Roman" w:cs="Times New Roman"/>
          <w:sz w:val="24"/>
          <w:szCs w:val="24"/>
        </w:rPr>
        <w:t xml:space="preserve"> целью которого  является передача суммы знаний об окружающем мире, основанная на толковании термина «экология» как науки  о взаимосвязях в природе. В основе этого направления лежат шесть экологических понятий: среда и место обитания организмов, условия их существования, приспособления к условиям существования, взаимоотношения между организмами и объектами неживой природы, цикличность природных процессов, биоразнообразие;</w:t>
      </w:r>
    </w:p>
    <w:p w:rsidR="00B70D17" w:rsidRPr="007712F7" w:rsidRDefault="00B70D17" w:rsidP="00094154">
      <w:pPr>
        <w:pStyle w:val="ac"/>
        <w:widowControl/>
        <w:numPr>
          <w:ilvl w:val="0"/>
          <w:numId w:val="23"/>
        </w:numPr>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направление </w:t>
      </w:r>
      <w:r w:rsidRPr="00DD035A">
        <w:rPr>
          <w:rFonts w:ascii="Times New Roman" w:hAnsi="Times New Roman" w:cs="Times New Roman"/>
          <w:color w:val="C00000"/>
          <w:sz w:val="24"/>
          <w:szCs w:val="24"/>
        </w:rPr>
        <w:t>эмоционально-чувственного развития детей</w:t>
      </w:r>
      <w:r w:rsidRPr="007712F7">
        <w:rPr>
          <w:rFonts w:ascii="Times New Roman" w:hAnsi="Times New Roman" w:cs="Times New Roman"/>
          <w:sz w:val="24"/>
          <w:szCs w:val="24"/>
        </w:rPr>
        <w:t>, целью которого является обучение детей умению восхищаться окружающим миром, тонко чувствовать красоту и гармонию природы и выражать свое отношение с помощью различных приемов и способов;</w:t>
      </w:r>
    </w:p>
    <w:p w:rsidR="00B70D17" w:rsidRPr="007712F7" w:rsidRDefault="00B70D17" w:rsidP="00094154">
      <w:pPr>
        <w:pStyle w:val="ac"/>
        <w:widowControl/>
        <w:numPr>
          <w:ilvl w:val="0"/>
          <w:numId w:val="23"/>
        </w:numPr>
        <w:autoSpaceDE/>
        <w:autoSpaceDN/>
        <w:adjustRightInd/>
        <w:spacing w:line="276" w:lineRule="auto"/>
        <w:jc w:val="both"/>
        <w:rPr>
          <w:rFonts w:ascii="Times New Roman" w:hAnsi="Times New Roman" w:cs="Times New Roman"/>
          <w:i/>
          <w:sz w:val="24"/>
          <w:szCs w:val="24"/>
          <w:u w:val="single"/>
        </w:rPr>
      </w:pPr>
      <w:proofErr w:type="gramStart"/>
      <w:r w:rsidRPr="00DD035A">
        <w:rPr>
          <w:rFonts w:ascii="Times New Roman" w:hAnsi="Times New Roman" w:cs="Times New Roman"/>
          <w:color w:val="C00000"/>
          <w:sz w:val="24"/>
          <w:szCs w:val="24"/>
        </w:rPr>
        <w:t>эколого-валеологическое направление,</w:t>
      </w:r>
      <w:r w:rsidRPr="007712F7">
        <w:rPr>
          <w:rFonts w:ascii="Times New Roman" w:hAnsi="Times New Roman" w:cs="Times New Roman"/>
          <w:sz w:val="24"/>
          <w:szCs w:val="24"/>
        </w:rPr>
        <w:t xml:space="preserve"> главные цели которого пробудить в детях чувство родства со всеми живыми существами Земли, дать представление о сложности строения и функционирования любого организма как равновесной природной системы, внушить уважение к своему собственному организму, научить детей заботиться о своем здоровье, дать им возможность задуматься о своем месте среди других обитателей нашей планеты.</w:t>
      </w:r>
      <w:proofErr w:type="gramEnd"/>
    </w:p>
    <w:p w:rsidR="00B70D17" w:rsidRPr="007712F7" w:rsidRDefault="00B70D17" w:rsidP="007712F7">
      <w:pPr>
        <w:spacing w:line="276" w:lineRule="auto"/>
        <w:jc w:val="both"/>
        <w:rPr>
          <w:rFonts w:ascii="Times New Roman" w:hAnsi="Times New Roman" w:cs="Times New Roman"/>
          <w:sz w:val="24"/>
          <w:szCs w:val="24"/>
        </w:rPr>
      </w:pPr>
      <w:r w:rsidRPr="007712F7">
        <w:rPr>
          <w:rFonts w:ascii="Times New Roman" w:hAnsi="Times New Roman" w:cs="Times New Roman"/>
          <w:i/>
          <w:sz w:val="24"/>
          <w:szCs w:val="24"/>
          <w:u w:val="single"/>
        </w:rPr>
        <w:t>Цель программы</w:t>
      </w:r>
      <w:r w:rsidRPr="007712F7">
        <w:rPr>
          <w:rFonts w:ascii="Times New Roman" w:hAnsi="Times New Roman" w:cs="Times New Roman"/>
          <w:sz w:val="24"/>
          <w:szCs w:val="24"/>
        </w:rPr>
        <w:t>: заложить фундамент знаний о связях в природе, которые будут способствовать формированию экологической культуры личности</w:t>
      </w:r>
    </w:p>
    <w:p w:rsidR="00B70D17" w:rsidRPr="007712F7" w:rsidRDefault="00B70D17" w:rsidP="007712F7">
      <w:pPr>
        <w:spacing w:line="276" w:lineRule="auto"/>
        <w:jc w:val="both"/>
        <w:rPr>
          <w:rFonts w:ascii="Times New Roman" w:hAnsi="Times New Roman" w:cs="Times New Roman"/>
          <w:i/>
          <w:sz w:val="24"/>
          <w:szCs w:val="24"/>
          <w:u w:val="single"/>
        </w:rPr>
      </w:pPr>
      <w:r w:rsidRPr="007712F7">
        <w:rPr>
          <w:rFonts w:ascii="Times New Roman" w:hAnsi="Times New Roman" w:cs="Times New Roman"/>
          <w:i/>
          <w:sz w:val="24"/>
          <w:szCs w:val="24"/>
          <w:u w:val="single"/>
        </w:rPr>
        <w:t>Задачи программы:</w:t>
      </w:r>
    </w:p>
    <w:p w:rsidR="00B70D17" w:rsidRPr="007712F7" w:rsidRDefault="00B70D17" w:rsidP="00094154">
      <w:pPr>
        <w:pStyle w:val="ac"/>
        <w:widowControl/>
        <w:numPr>
          <w:ilvl w:val="0"/>
          <w:numId w:val="20"/>
        </w:numPr>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Развитие и поддержание у детей устойчивого интереса к получению знаний вообще и знаний о связях в окружающем мире в частности.</w:t>
      </w:r>
    </w:p>
    <w:p w:rsidR="00B70D17" w:rsidRPr="007712F7" w:rsidRDefault="00B70D17" w:rsidP="00094154">
      <w:pPr>
        <w:pStyle w:val="ac"/>
        <w:widowControl/>
        <w:numPr>
          <w:ilvl w:val="0"/>
          <w:numId w:val="20"/>
        </w:numPr>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Формирование навыков наблюдения за объектами живой и неживой природы.</w:t>
      </w:r>
    </w:p>
    <w:p w:rsidR="00B70D17" w:rsidRPr="007712F7" w:rsidRDefault="00B70D17" w:rsidP="00094154">
      <w:pPr>
        <w:pStyle w:val="ac"/>
        <w:widowControl/>
        <w:numPr>
          <w:ilvl w:val="0"/>
          <w:numId w:val="20"/>
        </w:numPr>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Формирование умения находить в окружающем мире локальные проявления глобальных экологических проблем.</w:t>
      </w:r>
    </w:p>
    <w:p w:rsidR="00B70D17" w:rsidRPr="007712F7" w:rsidRDefault="00B70D17" w:rsidP="00094154">
      <w:pPr>
        <w:pStyle w:val="ac"/>
        <w:widowControl/>
        <w:numPr>
          <w:ilvl w:val="0"/>
          <w:numId w:val="20"/>
        </w:numPr>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Развитие духовного мира детей, их интеллектуальных и творческих способностей.</w:t>
      </w:r>
    </w:p>
    <w:p w:rsidR="00B70D17" w:rsidRPr="007712F7" w:rsidRDefault="00B70D17" w:rsidP="00094154">
      <w:pPr>
        <w:pStyle w:val="ac"/>
        <w:widowControl/>
        <w:numPr>
          <w:ilvl w:val="0"/>
          <w:numId w:val="20"/>
        </w:numPr>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lastRenderedPageBreak/>
        <w:t>Формирование у детей эмоционально-положительного отношения к природе и навыков поведения в ней.</w:t>
      </w:r>
    </w:p>
    <w:p w:rsidR="00B70D17" w:rsidRPr="007712F7" w:rsidRDefault="00B70D17" w:rsidP="00094154">
      <w:pPr>
        <w:pStyle w:val="ac"/>
        <w:widowControl/>
        <w:numPr>
          <w:ilvl w:val="0"/>
          <w:numId w:val="20"/>
        </w:numPr>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Воспитание чувства ответственности за свои действия в природе, базирующегося на знании закономерностей протекания природных процессов.</w:t>
      </w:r>
    </w:p>
    <w:p w:rsidR="00B70D17" w:rsidRPr="007712F7" w:rsidRDefault="00B70D17" w:rsidP="007712F7">
      <w:pPr>
        <w:tabs>
          <w:tab w:val="left" w:pos="3915"/>
        </w:tabs>
        <w:spacing w:line="276" w:lineRule="auto"/>
        <w:jc w:val="both"/>
        <w:rPr>
          <w:rFonts w:ascii="Times New Roman" w:hAnsi="Times New Roman" w:cs="Times New Roman"/>
          <w:i/>
          <w:sz w:val="24"/>
          <w:szCs w:val="24"/>
          <w:u w:val="single"/>
        </w:rPr>
      </w:pPr>
      <w:r w:rsidRPr="007712F7">
        <w:rPr>
          <w:rFonts w:ascii="Times New Roman" w:hAnsi="Times New Roman" w:cs="Times New Roman"/>
          <w:i/>
          <w:sz w:val="24"/>
          <w:szCs w:val="24"/>
          <w:u w:val="single"/>
        </w:rPr>
        <w:t>Методика преподавания:</w:t>
      </w:r>
    </w:p>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Программа построена на принципах развивающего обучения, предполагающего формирование у детей умения самостоятельно мыслить, устанавливать причинно-следственные связи в окружающем мире, тонко чувствовать красоту и гармонию этого мира и выражать свои чувства с помощью различных приемов, давать этическую оценку действиям людей в отношении природы.</w:t>
      </w:r>
    </w:p>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Занятия строятся на основе «игровой» технологии: игра используется как одна из наиболее эффективных форм передачи и усвоения информации.</w:t>
      </w:r>
    </w:p>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Каждое занятие является комплексным – на нем используется до 8-10 различных видов учебной деятельности. </w:t>
      </w:r>
      <w:proofErr w:type="gramStart"/>
      <w:r w:rsidRPr="007712F7">
        <w:rPr>
          <w:rFonts w:ascii="Times New Roman" w:hAnsi="Times New Roman" w:cs="Times New Roman"/>
          <w:sz w:val="24"/>
          <w:szCs w:val="24"/>
        </w:rPr>
        <w:t>Разнообразие видов деятельности (учебные спектакли, «погружение» в психологические тексты, подвижные и интеллектуальные игры, работа с наглядными пособиями и т.д.) не только позволяет гармонично работать оба полушария головного мозга, но и делает занятия привлекательными для детей, а умелое чередование этих видов деятельности позволяет учителю постоянно удерживать внимание детей и дает возможность учащимся усвоить большой объем информации.</w:t>
      </w:r>
      <w:proofErr w:type="gramEnd"/>
      <w:r w:rsidRPr="007712F7">
        <w:rPr>
          <w:rFonts w:ascii="Times New Roman" w:hAnsi="Times New Roman" w:cs="Times New Roman"/>
          <w:sz w:val="24"/>
          <w:szCs w:val="24"/>
        </w:rPr>
        <w:t xml:space="preserve"> Обязательным завершением любого вида деятельности является его немедленный анализ.</w:t>
      </w:r>
    </w:p>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Главной задачей учителя является создание на занятиях атмосферы сотрудничества и радости для формирования у детей устойчивого положительного отношения к занятиям экологии, что, в свою очередь, необходимо для формирования доброго отношения к природе.</w:t>
      </w:r>
    </w:p>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Занятия в классе чередуются с экологическими экскурсиями, проводимыми на территории школьного двора, сада. Экскурсии являются такими же информативными и насыщенными различными видами деятельности, как и занятия в классе.</w:t>
      </w:r>
    </w:p>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         Проведение два раза в год итоговых уроков, позволяет осуществить проверку уровня знаний и навыков каждого ребенка, уровня его интеллектуального и эмоционального развития.</w:t>
      </w:r>
    </w:p>
    <w:p w:rsidR="00B70D17" w:rsidRPr="007712F7" w:rsidRDefault="00B70D17" w:rsidP="007712F7">
      <w:pPr>
        <w:tabs>
          <w:tab w:val="left" w:pos="3915"/>
        </w:tabs>
        <w:spacing w:line="276" w:lineRule="auto"/>
        <w:jc w:val="both"/>
        <w:rPr>
          <w:rFonts w:ascii="Times New Roman" w:hAnsi="Times New Roman" w:cs="Times New Roman"/>
          <w:i/>
          <w:sz w:val="24"/>
          <w:szCs w:val="24"/>
          <w:u w:val="single"/>
        </w:rPr>
      </w:pPr>
      <w:r w:rsidRPr="007712F7">
        <w:rPr>
          <w:rFonts w:ascii="Times New Roman" w:hAnsi="Times New Roman" w:cs="Times New Roman"/>
          <w:i/>
          <w:sz w:val="24"/>
          <w:szCs w:val="24"/>
          <w:u w:val="single"/>
        </w:rPr>
        <w:t>Требования к уровню знаний и умений учащихся:</w:t>
      </w:r>
    </w:p>
    <w:p w:rsidR="00B70D17" w:rsidRPr="007712F7" w:rsidRDefault="00B70D17" w:rsidP="007712F7">
      <w:pPr>
        <w:tabs>
          <w:tab w:val="left" w:pos="3915"/>
        </w:tabs>
        <w:spacing w:line="276" w:lineRule="auto"/>
        <w:jc w:val="both"/>
        <w:rPr>
          <w:rFonts w:ascii="Times New Roman" w:hAnsi="Times New Roman" w:cs="Times New Roman"/>
          <w:i/>
          <w:sz w:val="24"/>
          <w:szCs w:val="24"/>
          <w:u w:val="single"/>
        </w:rPr>
      </w:pPr>
      <w:r w:rsidRPr="007712F7">
        <w:rPr>
          <w:rFonts w:ascii="Times New Roman" w:hAnsi="Times New Roman" w:cs="Times New Roman"/>
          <w:i/>
          <w:sz w:val="24"/>
          <w:szCs w:val="24"/>
          <w:u w:val="single"/>
        </w:rPr>
        <w:t>Учащиеся должны знать:</w:t>
      </w:r>
    </w:p>
    <w:p w:rsidR="00B70D17" w:rsidRPr="007712F7" w:rsidRDefault="00B70D17" w:rsidP="00094154">
      <w:pPr>
        <w:pStyle w:val="ac"/>
        <w:widowControl/>
        <w:numPr>
          <w:ilvl w:val="0"/>
          <w:numId w:val="21"/>
        </w:numPr>
        <w:tabs>
          <w:tab w:val="left" w:pos="3915"/>
        </w:tabs>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Место Земли в Солнечной планете.</w:t>
      </w:r>
    </w:p>
    <w:p w:rsidR="00B70D17" w:rsidRPr="007712F7" w:rsidRDefault="00B70D17" w:rsidP="00094154">
      <w:pPr>
        <w:pStyle w:val="ac"/>
        <w:widowControl/>
        <w:numPr>
          <w:ilvl w:val="0"/>
          <w:numId w:val="21"/>
        </w:numPr>
        <w:tabs>
          <w:tab w:val="left" w:pos="3915"/>
        </w:tabs>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 значении Солнца как источнике энергии для жизни на Земле.</w:t>
      </w:r>
    </w:p>
    <w:p w:rsidR="00B70D17" w:rsidRPr="007712F7" w:rsidRDefault="00B70D17" w:rsidP="00094154">
      <w:pPr>
        <w:pStyle w:val="ac"/>
        <w:widowControl/>
        <w:numPr>
          <w:ilvl w:val="0"/>
          <w:numId w:val="21"/>
        </w:numPr>
        <w:tabs>
          <w:tab w:val="left" w:pos="3915"/>
        </w:tabs>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Основные этапы развития жизни на Земле. </w:t>
      </w:r>
    </w:p>
    <w:p w:rsidR="00B70D17" w:rsidRPr="007712F7" w:rsidRDefault="00B70D17" w:rsidP="00094154">
      <w:pPr>
        <w:pStyle w:val="ac"/>
        <w:widowControl/>
        <w:numPr>
          <w:ilvl w:val="0"/>
          <w:numId w:val="21"/>
        </w:numPr>
        <w:tabs>
          <w:tab w:val="left" w:pos="3915"/>
        </w:tabs>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 смене времен года как смене условий существования организмов.</w:t>
      </w:r>
    </w:p>
    <w:p w:rsidR="00B70D17" w:rsidRPr="007712F7" w:rsidRDefault="00B70D17" w:rsidP="00094154">
      <w:pPr>
        <w:pStyle w:val="ac"/>
        <w:widowControl/>
        <w:numPr>
          <w:ilvl w:val="0"/>
          <w:numId w:val="21"/>
        </w:numPr>
        <w:tabs>
          <w:tab w:val="left" w:pos="3915"/>
        </w:tabs>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 значении абиотических факторов в жизни организмов.</w:t>
      </w:r>
    </w:p>
    <w:p w:rsidR="00B70D17" w:rsidRPr="007712F7" w:rsidRDefault="00B70D17" w:rsidP="00094154">
      <w:pPr>
        <w:pStyle w:val="ac"/>
        <w:widowControl/>
        <w:numPr>
          <w:ilvl w:val="0"/>
          <w:numId w:val="21"/>
        </w:numPr>
        <w:tabs>
          <w:tab w:val="left" w:pos="3915"/>
        </w:tabs>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Особенности климата и представителей флоры и фауны своего региона.</w:t>
      </w:r>
    </w:p>
    <w:p w:rsidR="00B70D17" w:rsidRPr="007712F7" w:rsidRDefault="00B70D17" w:rsidP="00094154">
      <w:pPr>
        <w:pStyle w:val="ac"/>
        <w:widowControl/>
        <w:numPr>
          <w:ilvl w:val="0"/>
          <w:numId w:val="21"/>
        </w:numPr>
        <w:tabs>
          <w:tab w:val="left" w:pos="3915"/>
        </w:tabs>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 значении основных культурных растений и домашних животных региона в жизни людей.</w:t>
      </w:r>
    </w:p>
    <w:p w:rsidR="00B70D17" w:rsidRPr="007712F7" w:rsidRDefault="00B70D17" w:rsidP="00094154">
      <w:pPr>
        <w:pStyle w:val="ac"/>
        <w:widowControl/>
        <w:numPr>
          <w:ilvl w:val="0"/>
          <w:numId w:val="21"/>
        </w:numPr>
        <w:tabs>
          <w:tab w:val="left" w:pos="3915"/>
        </w:tabs>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Экосистемы своей местности.</w:t>
      </w:r>
    </w:p>
    <w:p w:rsidR="00B70D17" w:rsidRPr="007712F7" w:rsidRDefault="00B70D17" w:rsidP="00094154">
      <w:pPr>
        <w:pStyle w:val="ac"/>
        <w:widowControl/>
        <w:numPr>
          <w:ilvl w:val="0"/>
          <w:numId w:val="21"/>
        </w:numPr>
        <w:tabs>
          <w:tab w:val="left" w:pos="3915"/>
        </w:tabs>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 неправомерности деления живых существ на «полезных» и «вредных».</w:t>
      </w:r>
    </w:p>
    <w:p w:rsidR="00B70D17" w:rsidRPr="007712F7" w:rsidRDefault="00B70D17" w:rsidP="00094154">
      <w:pPr>
        <w:pStyle w:val="ac"/>
        <w:widowControl/>
        <w:numPr>
          <w:ilvl w:val="0"/>
          <w:numId w:val="21"/>
        </w:numPr>
        <w:tabs>
          <w:tab w:val="left" w:pos="3915"/>
        </w:tabs>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 влиянии деятельности человека на условия существования живых существ.</w:t>
      </w:r>
    </w:p>
    <w:p w:rsidR="00B70D17" w:rsidRPr="007712F7" w:rsidRDefault="00B70D17" w:rsidP="00094154">
      <w:pPr>
        <w:pStyle w:val="ac"/>
        <w:widowControl/>
        <w:numPr>
          <w:ilvl w:val="0"/>
          <w:numId w:val="21"/>
        </w:numPr>
        <w:tabs>
          <w:tab w:val="left" w:pos="3915"/>
        </w:tabs>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Основные экологические проблемы своей местности.</w:t>
      </w:r>
    </w:p>
    <w:p w:rsidR="00B70D17" w:rsidRPr="007712F7" w:rsidRDefault="00B70D17" w:rsidP="00094154">
      <w:pPr>
        <w:pStyle w:val="ac"/>
        <w:widowControl/>
        <w:numPr>
          <w:ilvl w:val="0"/>
          <w:numId w:val="21"/>
        </w:numPr>
        <w:tabs>
          <w:tab w:val="left" w:pos="3915"/>
        </w:tabs>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Правила здорового образа жизни.</w:t>
      </w:r>
    </w:p>
    <w:p w:rsidR="00B70D17" w:rsidRPr="007712F7" w:rsidRDefault="00B70D17" w:rsidP="007712F7">
      <w:pPr>
        <w:tabs>
          <w:tab w:val="left" w:pos="3915"/>
        </w:tabs>
        <w:spacing w:line="276" w:lineRule="auto"/>
        <w:jc w:val="both"/>
        <w:rPr>
          <w:rFonts w:ascii="Times New Roman" w:hAnsi="Times New Roman" w:cs="Times New Roman"/>
          <w:i/>
          <w:sz w:val="24"/>
          <w:szCs w:val="24"/>
          <w:u w:val="single"/>
        </w:rPr>
      </w:pPr>
      <w:r w:rsidRPr="007712F7">
        <w:rPr>
          <w:rFonts w:ascii="Times New Roman" w:hAnsi="Times New Roman" w:cs="Times New Roman"/>
          <w:i/>
          <w:sz w:val="24"/>
          <w:szCs w:val="24"/>
          <w:u w:val="single"/>
        </w:rPr>
        <w:t>Учащиеся должны уметь:</w:t>
      </w:r>
    </w:p>
    <w:p w:rsidR="00B70D17" w:rsidRPr="007712F7" w:rsidRDefault="00B70D17" w:rsidP="00094154">
      <w:pPr>
        <w:pStyle w:val="ac"/>
        <w:widowControl/>
        <w:numPr>
          <w:ilvl w:val="0"/>
          <w:numId w:val="22"/>
        </w:numPr>
        <w:tabs>
          <w:tab w:val="left" w:pos="3915"/>
        </w:tabs>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lastRenderedPageBreak/>
        <w:t>Выполнять правила поведения в природе.</w:t>
      </w:r>
    </w:p>
    <w:p w:rsidR="00B70D17" w:rsidRPr="007712F7" w:rsidRDefault="00B70D17" w:rsidP="00094154">
      <w:pPr>
        <w:pStyle w:val="ac"/>
        <w:widowControl/>
        <w:numPr>
          <w:ilvl w:val="0"/>
          <w:numId w:val="22"/>
        </w:numPr>
        <w:tabs>
          <w:tab w:val="left" w:pos="3915"/>
        </w:tabs>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Наблюдать за объектами живой и неживой природы, заносить результаты в соответствующие рабочие карточки и делать выводы, основываясь на результатах наблюдений.</w:t>
      </w:r>
    </w:p>
    <w:p w:rsidR="00B70D17" w:rsidRPr="007712F7" w:rsidRDefault="00B70D17" w:rsidP="00094154">
      <w:pPr>
        <w:pStyle w:val="ac"/>
        <w:widowControl/>
        <w:numPr>
          <w:ilvl w:val="0"/>
          <w:numId w:val="22"/>
        </w:numPr>
        <w:tabs>
          <w:tab w:val="left" w:pos="3915"/>
        </w:tabs>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Описывать структуру сетей пищевых отношений, характерных для наиболее распространенных организмов своей местности.</w:t>
      </w:r>
    </w:p>
    <w:p w:rsidR="00B70D17" w:rsidRPr="007712F7" w:rsidRDefault="00B70D17" w:rsidP="00094154">
      <w:pPr>
        <w:pStyle w:val="ac"/>
        <w:widowControl/>
        <w:numPr>
          <w:ilvl w:val="0"/>
          <w:numId w:val="22"/>
        </w:numPr>
        <w:tabs>
          <w:tab w:val="left" w:pos="3915"/>
        </w:tabs>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Участвовать в деятельности по охране окружающей среды своей деревни.</w:t>
      </w:r>
    </w:p>
    <w:p w:rsidR="00B70D17" w:rsidRPr="007712F7" w:rsidRDefault="00B70D17" w:rsidP="00094154">
      <w:pPr>
        <w:pStyle w:val="ac"/>
        <w:widowControl/>
        <w:numPr>
          <w:ilvl w:val="0"/>
          <w:numId w:val="22"/>
        </w:numPr>
        <w:tabs>
          <w:tab w:val="left" w:pos="3915"/>
        </w:tabs>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В учебных и реальных ситуациях давать оценку деятельности людей в природе и предлагать альтернативные варианты действий.</w:t>
      </w:r>
    </w:p>
    <w:p w:rsidR="00B70D17" w:rsidRPr="007712F7" w:rsidRDefault="00B70D17" w:rsidP="007712F7">
      <w:pPr>
        <w:tabs>
          <w:tab w:val="left" w:pos="3915"/>
        </w:tabs>
        <w:spacing w:line="276" w:lineRule="auto"/>
        <w:jc w:val="center"/>
        <w:rPr>
          <w:rFonts w:ascii="Times New Roman" w:hAnsi="Times New Roman" w:cs="Times New Roman"/>
          <w:b/>
          <w:sz w:val="24"/>
          <w:szCs w:val="24"/>
        </w:rPr>
      </w:pPr>
      <w:r w:rsidRPr="007712F7">
        <w:rPr>
          <w:rFonts w:ascii="Times New Roman" w:hAnsi="Times New Roman" w:cs="Times New Roman"/>
          <w:b/>
          <w:sz w:val="24"/>
          <w:szCs w:val="24"/>
        </w:rPr>
        <w:t xml:space="preserve">Содержание программы </w:t>
      </w:r>
    </w:p>
    <w:p w:rsidR="00B70D17" w:rsidRPr="007712F7" w:rsidRDefault="00B70D17" w:rsidP="007712F7">
      <w:pPr>
        <w:tabs>
          <w:tab w:val="left" w:pos="3915"/>
        </w:tabs>
        <w:spacing w:line="276" w:lineRule="auto"/>
        <w:ind w:firstLine="567"/>
        <w:jc w:val="both"/>
        <w:rPr>
          <w:rFonts w:ascii="Times New Roman" w:hAnsi="Times New Roman" w:cs="Times New Roman"/>
          <w:i/>
          <w:sz w:val="24"/>
          <w:szCs w:val="24"/>
          <w:u w:val="single"/>
        </w:rPr>
      </w:pPr>
      <w:r w:rsidRPr="007712F7">
        <w:rPr>
          <w:rFonts w:ascii="Times New Roman" w:hAnsi="Times New Roman" w:cs="Times New Roman"/>
          <w:i/>
          <w:sz w:val="24"/>
          <w:szCs w:val="24"/>
          <w:u w:val="single"/>
        </w:rPr>
        <w:t>Вселенная и время</w:t>
      </w:r>
    </w:p>
    <w:p w:rsidR="00B70D17" w:rsidRPr="007712F7" w:rsidRDefault="00B70D17" w:rsidP="007712F7">
      <w:pPr>
        <w:tabs>
          <w:tab w:val="left" w:pos="3915"/>
        </w:tabs>
        <w:spacing w:line="276" w:lineRule="auto"/>
        <w:ind w:firstLine="567"/>
        <w:jc w:val="both"/>
        <w:rPr>
          <w:rFonts w:ascii="Times New Roman" w:hAnsi="Times New Roman" w:cs="Times New Roman"/>
          <w:sz w:val="24"/>
          <w:szCs w:val="24"/>
        </w:rPr>
      </w:pPr>
      <w:r w:rsidRPr="007712F7">
        <w:rPr>
          <w:rFonts w:ascii="Times New Roman" w:hAnsi="Times New Roman" w:cs="Times New Roman"/>
          <w:sz w:val="24"/>
          <w:szCs w:val="24"/>
        </w:rPr>
        <w:t>Земля – планета Солнечной системы. Строение Солнечной системы. Солнце – источник тепла и света. «Адрес» планеты Земля и адрес учащегося.</w:t>
      </w:r>
    </w:p>
    <w:p w:rsidR="00B70D17" w:rsidRPr="007712F7" w:rsidRDefault="00B70D17" w:rsidP="007712F7">
      <w:pPr>
        <w:tabs>
          <w:tab w:val="left" w:pos="3915"/>
        </w:tabs>
        <w:spacing w:line="276" w:lineRule="auto"/>
        <w:ind w:firstLine="567"/>
        <w:jc w:val="both"/>
        <w:rPr>
          <w:rFonts w:ascii="Times New Roman" w:hAnsi="Times New Roman" w:cs="Times New Roman"/>
          <w:sz w:val="24"/>
          <w:szCs w:val="24"/>
        </w:rPr>
      </w:pPr>
      <w:r w:rsidRPr="007712F7">
        <w:rPr>
          <w:rFonts w:ascii="Times New Roman" w:hAnsi="Times New Roman" w:cs="Times New Roman"/>
          <w:sz w:val="24"/>
          <w:szCs w:val="24"/>
        </w:rPr>
        <w:t>Компоненты неживой природы. Живые существа Земли. Царства живой природы. Экология – наука о взаимосвязях в природе. Продолжительность формирования Земли как твердого небесного тела. Процесс появления и формирования современных форм жизни. Лента Времени. Человек – житель планеты Земля: эволюция человека и его место среди других живых организмов. Предки и потомки.</w:t>
      </w:r>
    </w:p>
    <w:p w:rsidR="00B70D17" w:rsidRPr="007712F7" w:rsidRDefault="00B70D17" w:rsidP="007712F7">
      <w:pPr>
        <w:tabs>
          <w:tab w:val="left" w:pos="3915"/>
        </w:tabs>
        <w:spacing w:line="276" w:lineRule="auto"/>
        <w:ind w:firstLine="567"/>
        <w:jc w:val="both"/>
        <w:rPr>
          <w:rFonts w:ascii="Times New Roman" w:hAnsi="Times New Roman" w:cs="Times New Roman"/>
          <w:i/>
          <w:sz w:val="24"/>
          <w:szCs w:val="24"/>
          <w:u w:val="single"/>
        </w:rPr>
      </w:pPr>
      <w:r w:rsidRPr="007712F7">
        <w:rPr>
          <w:rFonts w:ascii="Times New Roman" w:hAnsi="Times New Roman" w:cs="Times New Roman"/>
          <w:i/>
          <w:sz w:val="24"/>
          <w:szCs w:val="24"/>
          <w:u w:val="single"/>
        </w:rPr>
        <w:t>Место обитания и условия существования живых существ.</w:t>
      </w:r>
    </w:p>
    <w:p w:rsidR="00B70D17" w:rsidRPr="007712F7" w:rsidRDefault="00B70D17" w:rsidP="007712F7">
      <w:pPr>
        <w:tabs>
          <w:tab w:val="left" w:pos="3915"/>
        </w:tabs>
        <w:spacing w:line="276" w:lineRule="auto"/>
        <w:ind w:firstLine="567"/>
        <w:jc w:val="both"/>
        <w:rPr>
          <w:rFonts w:ascii="Times New Roman" w:hAnsi="Times New Roman" w:cs="Times New Roman"/>
          <w:sz w:val="24"/>
          <w:szCs w:val="24"/>
        </w:rPr>
      </w:pPr>
      <w:r w:rsidRPr="007712F7">
        <w:rPr>
          <w:rFonts w:ascii="Times New Roman" w:hAnsi="Times New Roman" w:cs="Times New Roman"/>
          <w:sz w:val="24"/>
          <w:szCs w:val="24"/>
        </w:rPr>
        <w:t>«Среда обитания» и «место обитания» живых существ. Места обитания организмов в окрестностях школы. Лес как место обитания живых существ. Деревня – место обитания человека. Растительное и животное сообщества, сообщество грибов. Связь внутри сообщества на примере лесного сообщества.</w:t>
      </w:r>
    </w:p>
    <w:p w:rsidR="00B70D17" w:rsidRPr="007712F7" w:rsidRDefault="00B70D17" w:rsidP="007712F7">
      <w:pPr>
        <w:tabs>
          <w:tab w:val="left" w:pos="3915"/>
        </w:tabs>
        <w:spacing w:line="276" w:lineRule="auto"/>
        <w:ind w:firstLine="567"/>
        <w:jc w:val="both"/>
        <w:rPr>
          <w:rFonts w:ascii="Times New Roman" w:hAnsi="Times New Roman" w:cs="Times New Roman"/>
          <w:sz w:val="24"/>
          <w:szCs w:val="24"/>
        </w:rPr>
      </w:pPr>
      <w:r w:rsidRPr="007712F7">
        <w:rPr>
          <w:rFonts w:ascii="Times New Roman" w:hAnsi="Times New Roman" w:cs="Times New Roman"/>
          <w:sz w:val="24"/>
          <w:szCs w:val="24"/>
        </w:rPr>
        <w:t>Биоценоз. Биоценоз леса, луга, водоема. Роль Солнца как основного источника энергии. Пищевые отношения в биоценозе. Пищевая цепь (на примере пищевых цепей луга и водоема). Правила поведения в лесу и лугу. Место представителей различных Царств живой природы в пищевых цепях.</w:t>
      </w:r>
    </w:p>
    <w:p w:rsidR="00B70D17" w:rsidRPr="007712F7" w:rsidRDefault="00B70D17" w:rsidP="007712F7">
      <w:pPr>
        <w:tabs>
          <w:tab w:val="left" w:pos="3915"/>
        </w:tabs>
        <w:spacing w:line="276" w:lineRule="auto"/>
        <w:ind w:firstLine="567"/>
        <w:jc w:val="both"/>
        <w:rPr>
          <w:rFonts w:ascii="Times New Roman" w:hAnsi="Times New Roman" w:cs="Times New Roman"/>
          <w:sz w:val="24"/>
          <w:szCs w:val="24"/>
        </w:rPr>
      </w:pPr>
      <w:r w:rsidRPr="007712F7">
        <w:rPr>
          <w:rFonts w:ascii="Times New Roman" w:hAnsi="Times New Roman" w:cs="Times New Roman"/>
          <w:sz w:val="24"/>
          <w:szCs w:val="24"/>
        </w:rPr>
        <w:t>Вода как среда обитания живых существ. Условия существования организмов в водной среде. Живые существа водоема как звенья пищевой цепочки. Основные представители биоценоза пресноводного водоема. Правила поведения у водоема.</w:t>
      </w:r>
    </w:p>
    <w:p w:rsidR="00B70D17" w:rsidRPr="007712F7" w:rsidRDefault="00B70D17" w:rsidP="007712F7">
      <w:pPr>
        <w:tabs>
          <w:tab w:val="left" w:pos="3915"/>
        </w:tabs>
        <w:spacing w:line="276" w:lineRule="auto"/>
        <w:ind w:firstLine="567"/>
        <w:jc w:val="both"/>
        <w:rPr>
          <w:rFonts w:ascii="Times New Roman" w:hAnsi="Times New Roman" w:cs="Times New Roman"/>
          <w:sz w:val="24"/>
          <w:szCs w:val="24"/>
        </w:rPr>
      </w:pPr>
      <w:r w:rsidRPr="007712F7">
        <w:rPr>
          <w:rFonts w:ascii="Times New Roman" w:hAnsi="Times New Roman" w:cs="Times New Roman"/>
          <w:sz w:val="24"/>
          <w:szCs w:val="24"/>
        </w:rPr>
        <w:t>Почва как среда обитания живых существ. Продолжительность процесса формирования почвы. Многокомпонентность почвы. Биоценоз почвы. Основные приспособления живых организмов к почвенной среде обитания. Живые существа почвы как звенья пищевой цепочки.</w:t>
      </w:r>
    </w:p>
    <w:p w:rsidR="00B70D17" w:rsidRPr="007712F7" w:rsidRDefault="00B70D17" w:rsidP="007712F7">
      <w:pPr>
        <w:tabs>
          <w:tab w:val="left" w:pos="3915"/>
        </w:tabs>
        <w:spacing w:line="276" w:lineRule="auto"/>
        <w:ind w:firstLine="567"/>
        <w:jc w:val="both"/>
        <w:rPr>
          <w:rFonts w:ascii="Times New Roman" w:hAnsi="Times New Roman" w:cs="Times New Roman"/>
          <w:sz w:val="24"/>
          <w:szCs w:val="24"/>
        </w:rPr>
      </w:pPr>
      <w:r w:rsidRPr="007712F7">
        <w:rPr>
          <w:rFonts w:ascii="Times New Roman" w:hAnsi="Times New Roman" w:cs="Times New Roman"/>
          <w:sz w:val="24"/>
          <w:szCs w:val="24"/>
        </w:rPr>
        <w:t>Смена времен года как смена условий существования живых организмов. Сокращение потока тепла и света в зимнее время. Неблагоприятные условия существования живых организмов и приспособления к ним (на примере растений и животных своего края). Роль снега для живых организмов.</w:t>
      </w:r>
    </w:p>
    <w:p w:rsidR="00B70D17" w:rsidRPr="007712F7" w:rsidRDefault="00B70D17" w:rsidP="007712F7">
      <w:pPr>
        <w:tabs>
          <w:tab w:val="left" w:pos="3915"/>
        </w:tabs>
        <w:spacing w:line="276" w:lineRule="auto"/>
        <w:ind w:firstLine="567"/>
        <w:jc w:val="both"/>
        <w:rPr>
          <w:rFonts w:ascii="Times New Roman" w:hAnsi="Times New Roman" w:cs="Times New Roman"/>
          <w:i/>
          <w:sz w:val="24"/>
          <w:szCs w:val="24"/>
          <w:u w:val="single"/>
        </w:rPr>
      </w:pPr>
      <w:r w:rsidRPr="007712F7">
        <w:rPr>
          <w:rFonts w:ascii="Times New Roman" w:hAnsi="Times New Roman" w:cs="Times New Roman"/>
          <w:i/>
          <w:sz w:val="24"/>
          <w:szCs w:val="24"/>
          <w:u w:val="single"/>
        </w:rPr>
        <w:t>Приспособление к условиям существования.</w:t>
      </w:r>
    </w:p>
    <w:p w:rsidR="00B70D17" w:rsidRPr="007712F7" w:rsidRDefault="00B70D17" w:rsidP="007712F7">
      <w:pPr>
        <w:tabs>
          <w:tab w:val="left" w:pos="3915"/>
        </w:tabs>
        <w:spacing w:line="276" w:lineRule="auto"/>
        <w:ind w:firstLine="567"/>
        <w:jc w:val="both"/>
        <w:rPr>
          <w:rFonts w:ascii="Times New Roman" w:hAnsi="Times New Roman" w:cs="Times New Roman"/>
          <w:sz w:val="24"/>
          <w:szCs w:val="24"/>
        </w:rPr>
      </w:pPr>
      <w:r w:rsidRPr="007712F7">
        <w:rPr>
          <w:rFonts w:ascii="Times New Roman" w:hAnsi="Times New Roman" w:cs="Times New Roman"/>
          <w:sz w:val="24"/>
          <w:szCs w:val="24"/>
        </w:rPr>
        <w:t>Приспособления живых существ к жизни в неблагоприятных зимних условиях: миграция, активный образ жизни, заготовка пищевых запасов, спячка. Сбрасывание листьев деревьями как приспособление к зимним условиям. Особенности строения тела животного как следствие приспособления к определенным условиям жизни.</w:t>
      </w:r>
    </w:p>
    <w:p w:rsidR="00B70D17" w:rsidRPr="007712F7" w:rsidRDefault="00B70D17" w:rsidP="007712F7">
      <w:pPr>
        <w:tabs>
          <w:tab w:val="left" w:pos="3915"/>
        </w:tabs>
        <w:spacing w:line="276" w:lineRule="auto"/>
        <w:ind w:firstLine="567"/>
        <w:jc w:val="both"/>
        <w:rPr>
          <w:rFonts w:ascii="Times New Roman" w:hAnsi="Times New Roman" w:cs="Times New Roman"/>
          <w:sz w:val="24"/>
          <w:szCs w:val="24"/>
        </w:rPr>
      </w:pPr>
      <w:r w:rsidRPr="007712F7">
        <w:rPr>
          <w:rFonts w:ascii="Times New Roman" w:hAnsi="Times New Roman" w:cs="Times New Roman"/>
          <w:sz w:val="24"/>
          <w:szCs w:val="24"/>
        </w:rPr>
        <w:t>Насекомые – самая многочисленная группа животных на Земле. Признаки насекомых. Стадии развития насекомых как способ выживания в меняющихся условиях жизни. Насекомые родного края.</w:t>
      </w:r>
    </w:p>
    <w:p w:rsidR="00B70D17" w:rsidRPr="007712F7" w:rsidRDefault="00B70D17" w:rsidP="007712F7">
      <w:pPr>
        <w:tabs>
          <w:tab w:val="left" w:pos="3915"/>
        </w:tabs>
        <w:spacing w:line="276" w:lineRule="auto"/>
        <w:ind w:firstLine="567"/>
        <w:jc w:val="both"/>
        <w:rPr>
          <w:rFonts w:ascii="Times New Roman" w:hAnsi="Times New Roman" w:cs="Times New Roman"/>
          <w:sz w:val="24"/>
          <w:szCs w:val="24"/>
        </w:rPr>
      </w:pPr>
      <w:r w:rsidRPr="007712F7">
        <w:rPr>
          <w:rFonts w:ascii="Times New Roman" w:hAnsi="Times New Roman" w:cs="Times New Roman"/>
          <w:sz w:val="24"/>
          <w:szCs w:val="24"/>
        </w:rPr>
        <w:lastRenderedPageBreak/>
        <w:t>Многообразие форм носов, ушей, хвостов, зубов, клювов, крыльев животных как проявление приспособления к определенным условиям существования. Связь между формой и размерами частей тела и его образом жизни и питанием. Типы питания.</w:t>
      </w:r>
    </w:p>
    <w:p w:rsidR="00B70D17" w:rsidRPr="007712F7" w:rsidRDefault="00B70D17" w:rsidP="007712F7">
      <w:pPr>
        <w:tabs>
          <w:tab w:val="left" w:pos="3915"/>
        </w:tabs>
        <w:spacing w:line="276" w:lineRule="auto"/>
        <w:ind w:firstLine="567"/>
        <w:jc w:val="both"/>
        <w:rPr>
          <w:rFonts w:ascii="Times New Roman" w:hAnsi="Times New Roman" w:cs="Times New Roman"/>
          <w:sz w:val="24"/>
          <w:szCs w:val="24"/>
        </w:rPr>
      </w:pPr>
      <w:r w:rsidRPr="007712F7">
        <w:rPr>
          <w:rFonts w:ascii="Times New Roman" w:hAnsi="Times New Roman" w:cs="Times New Roman"/>
          <w:sz w:val="24"/>
          <w:szCs w:val="24"/>
        </w:rPr>
        <w:t>Защитные приспособления растений и животных.</w:t>
      </w:r>
    </w:p>
    <w:p w:rsidR="00B70D17" w:rsidRPr="007712F7" w:rsidRDefault="00B70D17" w:rsidP="007712F7">
      <w:pPr>
        <w:tabs>
          <w:tab w:val="left" w:pos="3915"/>
        </w:tabs>
        <w:spacing w:line="276" w:lineRule="auto"/>
        <w:ind w:firstLine="567"/>
        <w:jc w:val="both"/>
        <w:rPr>
          <w:rFonts w:ascii="Times New Roman" w:hAnsi="Times New Roman" w:cs="Times New Roman"/>
          <w:sz w:val="24"/>
          <w:szCs w:val="24"/>
        </w:rPr>
      </w:pPr>
      <w:r w:rsidRPr="007712F7">
        <w:rPr>
          <w:rFonts w:ascii="Times New Roman" w:hAnsi="Times New Roman" w:cs="Times New Roman"/>
          <w:sz w:val="24"/>
          <w:szCs w:val="24"/>
        </w:rPr>
        <w:t>Части дерева и их функции. Ярусы леса как приспособление членов растительного сообщества к совместному проживанию в одном месте обитания. Представители различных ярусов леса и их отношения друг с другом. Части растений и их функции. Приспособление растений к различным условиям жизни. Приспособление живых существ к суточному ритму жизни на Земле.</w:t>
      </w:r>
    </w:p>
    <w:p w:rsidR="00B70D17" w:rsidRPr="007712F7" w:rsidRDefault="00B70D17" w:rsidP="007712F7">
      <w:pPr>
        <w:tabs>
          <w:tab w:val="left" w:pos="3915"/>
        </w:tabs>
        <w:spacing w:line="276" w:lineRule="auto"/>
        <w:ind w:firstLine="567"/>
        <w:jc w:val="both"/>
        <w:rPr>
          <w:rFonts w:ascii="Times New Roman" w:hAnsi="Times New Roman" w:cs="Times New Roman"/>
          <w:i/>
          <w:sz w:val="24"/>
          <w:szCs w:val="24"/>
          <w:u w:val="single"/>
        </w:rPr>
      </w:pPr>
      <w:r w:rsidRPr="007712F7">
        <w:rPr>
          <w:rFonts w:ascii="Times New Roman" w:hAnsi="Times New Roman" w:cs="Times New Roman"/>
          <w:i/>
          <w:sz w:val="24"/>
          <w:szCs w:val="24"/>
          <w:u w:val="single"/>
        </w:rPr>
        <w:t>Цикличность природных процессов.</w:t>
      </w:r>
    </w:p>
    <w:p w:rsidR="00B70D17" w:rsidRPr="007712F7" w:rsidRDefault="00B70D17" w:rsidP="007712F7">
      <w:pPr>
        <w:tabs>
          <w:tab w:val="left" w:pos="3915"/>
        </w:tabs>
        <w:spacing w:line="276" w:lineRule="auto"/>
        <w:ind w:firstLine="567"/>
        <w:jc w:val="both"/>
        <w:rPr>
          <w:rFonts w:ascii="Times New Roman" w:hAnsi="Times New Roman" w:cs="Times New Roman"/>
          <w:sz w:val="24"/>
          <w:szCs w:val="24"/>
        </w:rPr>
      </w:pPr>
      <w:r w:rsidRPr="007712F7">
        <w:rPr>
          <w:rFonts w:ascii="Times New Roman" w:hAnsi="Times New Roman" w:cs="Times New Roman"/>
          <w:sz w:val="24"/>
          <w:szCs w:val="24"/>
        </w:rPr>
        <w:t>Смена времен года как пример цикличности природных процессов. Круговорот воды в природе. Осадки. Снег. Роль круговорота воды в жизни живых существ. Жизненный цикл животных (на примере насекомых). Сезонный цикл развития травянистых растений и деревьев. Многолетние и однолетние растения. Цветение – одна из стадий развития цветковых растений. Появление семян как звено жизненного цикла растений. Роль Солнца в смене дня и ночи и сезонов. Вращение Земли вокруг своей оси. Вращение Земли вокруг Солнца. Смена светлого и темного времени суток и ее влияние на жизнь живых существ.</w:t>
      </w:r>
    </w:p>
    <w:p w:rsidR="00B70D17" w:rsidRPr="007712F7" w:rsidRDefault="00B70D17" w:rsidP="007712F7">
      <w:pPr>
        <w:tabs>
          <w:tab w:val="left" w:pos="3915"/>
        </w:tabs>
        <w:spacing w:line="276" w:lineRule="auto"/>
        <w:ind w:firstLine="567"/>
        <w:jc w:val="both"/>
        <w:rPr>
          <w:rFonts w:ascii="Times New Roman" w:hAnsi="Times New Roman" w:cs="Times New Roman"/>
          <w:i/>
          <w:sz w:val="24"/>
          <w:szCs w:val="24"/>
          <w:u w:val="single"/>
        </w:rPr>
      </w:pPr>
      <w:r w:rsidRPr="007712F7">
        <w:rPr>
          <w:rFonts w:ascii="Times New Roman" w:hAnsi="Times New Roman" w:cs="Times New Roman"/>
          <w:i/>
          <w:sz w:val="24"/>
          <w:szCs w:val="24"/>
          <w:u w:val="single"/>
        </w:rPr>
        <w:t>Биоразнообразие.</w:t>
      </w:r>
    </w:p>
    <w:p w:rsidR="00B70D17" w:rsidRPr="007712F7" w:rsidRDefault="00B70D17" w:rsidP="007712F7">
      <w:pPr>
        <w:tabs>
          <w:tab w:val="left" w:pos="3915"/>
        </w:tabs>
        <w:spacing w:line="276" w:lineRule="auto"/>
        <w:ind w:firstLine="567"/>
        <w:jc w:val="both"/>
        <w:rPr>
          <w:rFonts w:ascii="Times New Roman" w:hAnsi="Times New Roman" w:cs="Times New Roman"/>
          <w:sz w:val="24"/>
          <w:szCs w:val="24"/>
        </w:rPr>
      </w:pPr>
      <w:r w:rsidRPr="007712F7">
        <w:rPr>
          <w:rFonts w:ascii="Times New Roman" w:hAnsi="Times New Roman" w:cs="Times New Roman"/>
          <w:sz w:val="24"/>
          <w:szCs w:val="24"/>
        </w:rPr>
        <w:t>Разнообразие живых существ Земли. Царства живой Природы. Зависимость живых существ от условий существования. Различные представители Царств живой Природы. Приспособления разных представителей Царств живой Природы к условиям жизни. Жизненный и сезонный цикл представителей разных Царств живой Природы.</w:t>
      </w:r>
    </w:p>
    <w:p w:rsidR="00B70D17" w:rsidRPr="007712F7" w:rsidRDefault="00B70D17" w:rsidP="007712F7">
      <w:pPr>
        <w:tabs>
          <w:tab w:val="left" w:pos="3915"/>
        </w:tabs>
        <w:spacing w:line="276" w:lineRule="auto"/>
        <w:ind w:firstLine="567"/>
        <w:jc w:val="both"/>
        <w:rPr>
          <w:rFonts w:ascii="Times New Roman" w:hAnsi="Times New Roman" w:cs="Times New Roman"/>
          <w:i/>
          <w:sz w:val="24"/>
          <w:szCs w:val="24"/>
          <w:u w:val="single"/>
        </w:rPr>
      </w:pPr>
      <w:r w:rsidRPr="007712F7">
        <w:rPr>
          <w:rFonts w:ascii="Times New Roman" w:hAnsi="Times New Roman" w:cs="Times New Roman"/>
          <w:i/>
          <w:sz w:val="24"/>
          <w:szCs w:val="24"/>
          <w:u w:val="single"/>
        </w:rPr>
        <w:t>Экологические прогулки. Экскурсии.</w:t>
      </w:r>
    </w:p>
    <w:p w:rsidR="00B70D17" w:rsidRPr="007712F7" w:rsidRDefault="00B70D17" w:rsidP="007712F7">
      <w:pPr>
        <w:tabs>
          <w:tab w:val="left" w:pos="3915"/>
        </w:tabs>
        <w:spacing w:line="276" w:lineRule="auto"/>
        <w:jc w:val="both"/>
        <w:rPr>
          <w:rFonts w:ascii="Times New Roman" w:hAnsi="Times New Roman" w:cs="Times New Roman"/>
          <w:i/>
          <w:sz w:val="24"/>
          <w:szCs w:val="24"/>
          <w:u w:val="single"/>
        </w:rPr>
      </w:pPr>
    </w:p>
    <w:p w:rsidR="00B70D17" w:rsidRPr="007712F7" w:rsidRDefault="00DD035A" w:rsidP="007712F7">
      <w:pPr>
        <w:tabs>
          <w:tab w:val="left" w:pos="3915"/>
        </w:tabs>
        <w:spacing w:line="276" w:lineRule="auto"/>
        <w:ind w:left="709"/>
        <w:jc w:val="center"/>
        <w:rPr>
          <w:rFonts w:ascii="Times New Roman" w:hAnsi="Times New Roman" w:cs="Times New Roman"/>
          <w:sz w:val="24"/>
          <w:szCs w:val="24"/>
          <w:u w:val="single"/>
        </w:rPr>
      </w:pPr>
      <w:r>
        <w:rPr>
          <w:rFonts w:ascii="Times New Roman" w:hAnsi="Times New Roman" w:cs="Times New Roman"/>
          <w:sz w:val="24"/>
          <w:szCs w:val="24"/>
          <w:u w:val="single"/>
        </w:rPr>
        <w:t>Календарно-тематический план (3</w:t>
      </w:r>
      <w:r w:rsidR="00B70D17" w:rsidRPr="007712F7">
        <w:rPr>
          <w:rFonts w:ascii="Times New Roman" w:hAnsi="Times New Roman" w:cs="Times New Roman"/>
          <w:sz w:val="24"/>
          <w:szCs w:val="24"/>
          <w:u w:val="single"/>
        </w:rPr>
        <w:t xml:space="preserve"> класс)</w:t>
      </w:r>
    </w:p>
    <w:p w:rsidR="00B70D17" w:rsidRPr="007712F7" w:rsidRDefault="00B70D17" w:rsidP="007712F7">
      <w:pPr>
        <w:tabs>
          <w:tab w:val="left" w:pos="3915"/>
        </w:tabs>
        <w:spacing w:line="276" w:lineRule="auto"/>
        <w:ind w:left="709"/>
        <w:jc w:val="center"/>
        <w:rPr>
          <w:rFonts w:ascii="Times New Roman" w:hAnsi="Times New Roman" w:cs="Times New Roman"/>
          <w:sz w:val="24"/>
          <w:szCs w:val="24"/>
          <w:u w:val="single"/>
        </w:rPr>
      </w:pPr>
    </w:p>
    <w:tbl>
      <w:tblPr>
        <w:tblStyle w:val="af1"/>
        <w:tblW w:w="0" w:type="auto"/>
        <w:tblLook w:val="04A0"/>
      </w:tblPr>
      <w:tblGrid>
        <w:gridCol w:w="534"/>
        <w:gridCol w:w="3969"/>
        <w:gridCol w:w="1560"/>
        <w:gridCol w:w="1133"/>
        <w:gridCol w:w="2126"/>
      </w:tblGrid>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w:t>
            </w:r>
          </w:p>
        </w:tc>
        <w:tc>
          <w:tcPr>
            <w:tcW w:w="3969"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Тема</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Кол-во часов</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Дата</w:t>
            </w: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 xml:space="preserve">Примечание </w:t>
            </w: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\экскурсия/ Мы – жители Земли</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Я и время</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Времена года \прогулка/</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4.</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Кто где живет? \экскурсия/</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5.</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Нарисуем настоящий лес</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6.</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Чудесный лес! \экскурсия/</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7.</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Кто живет на лугу?</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8.</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Гармония в природе \прогулка/</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9.</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Кто живет в почве?</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10.</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Кто живет в воде?</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11.</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Кто где живет?</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12.</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Кто с кем дружит, кто кого ест?</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13.</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Круговорот воды в природе</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14.</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Уют в снегу</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15.</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Белая страница Книги Природы</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16.</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Зимние ветки</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17.</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Чудо белого цвета!</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18.</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Зимний лес \экскурсия/</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19.</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Где и как зимуют насекомые?</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lastRenderedPageBreak/>
              <w:t>20.</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Зимняя сказка</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21.</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Время вьюг</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22.</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Калейдоскоп</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23.</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Зубы, носы, уши</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24.</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Крылья и клювы</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25.</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Колючки и угрозы</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26.</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Знакомство с деревом</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27.</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Этажи леса</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28.</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Цветы</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29.</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Первоцветы</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30.</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Картина мира</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31.</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Семена – дети растений</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32.</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Растения и почва \прогулка/</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33.</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Ритмы и циклы в природе</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34.</w:t>
            </w:r>
          </w:p>
        </w:tc>
        <w:tc>
          <w:tcPr>
            <w:tcW w:w="3969"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Итоговое занятие (на природе)</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3969" w:type="dxa"/>
          </w:tcPr>
          <w:p w:rsidR="00B70D17" w:rsidRPr="007712F7" w:rsidRDefault="00B70D17" w:rsidP="007712F7">
            <w:pPr>
              <w:tabs>
                <w:tab w:val="left" w:pos="3915"/>
              </w:tabs>
              <w:spacing w:line="276" w:lineRule="auto"/>
              <w:jc w:val="right"/>
              <w:rPr>
                <w:rFonts w:ascii="Times New Roman" w:hAnsi="Times New Roman" w:cs="Times New Roman"/>
                <w:sz w:val="24"/>
                <w:szCs w:val="24"/>
              </w:rPr>
            </w:pPr>
            <w:r w:rsidRPr="007712F7">
              <w:rPr>
                <w:rFonts w:ascii="Times New Roman" w:hAnsi="Times New Roman" w:cs="Times New Roman"/>
                <w:sz w:val="24"/>
                <w:szCs w:val="24"/>
              </w:rPr>
              <w:t>Всего:</w:t>
            </w:r>
          </w:p>
        </w:tc>
        <w:tc>
          <w:tcPr>
            <w:tcW w:w="1560"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34ч</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bl>
    <w:p w:rsidR="00B70D17" w:rsidRPr="007712F7" w:rsidRDefault="00B70D17" w:rsidP="007712F7">
      <w:pPr>
        <w:tabs>
          <w:tab w:val="left" w:pos="3915"/>
        </w:tabs>
        <w:spacing w:line="276" w:lineRule="auto"/>
        <w:jc w:val="both"/>
        <w:rPr>
          <w:rFonts w:ascii="Times New Roman" w:hAnsi="Times New Roman" w:cs="Times New Roman"/>
          <w:sz w:val="24"/>
          <w:szCs w:val="24"/>
        </w:rPr>
      </w:pPr>
    </w:p>
    <w:p w:rsidR="00B70D17" w:rsidRPr="007712F7" w:rsidRDefault="00B70D17" w:rsidP="007712F7">
      <w:pPr>
        <w:tabs>
          <w:tab w:val="left" w:pos="3915"/>
        </w:tabs>
        <w:spacing w:line="276" w:lineRule="auto"/>
        <w:ind w:left="709"/>
        <w:jc w:val="center"/>
        <w:rPr>
          <w:rFonts w:ascii="Times New Roman" w:hAnsi="Times New Roman" w:cs="Times New Roman"/>
          <w:sz w:val="24"/>
          <w:szCs w:val="24"/>
          <w:u w:val="single"/>
        </w:rPr>
      </w:pPr>
      <w:r w:rsidRPr="007712F7">
        <w:rPr>
          <w:rFonts w:ascii="Times New Roman" w:hAnsi="Times New Roman" w:cs="Times New Roman"/>
          <w:sz w:val="24"/>
          <w:szCs w:val="24"/>
          <w:u w:val="single"/>
        </w:rPr>
        <w:t>Календарно-тематический план (4 класс)</w:t>
      </w:r>
    </w:p>
    <w:p w:rsidR="00B70D17" w:rsidRPr="007712F7" w:rsidRDefault="00B70D17" w:rsidP="007712F7">
      <w:pPr>
        <w:tabs>
          <w:tab w:val="left" w:pos="3915"/>
        </w:tabs>
        <w:spacing w:line="276" w:lineRule="auto"/>
        <w:ind w:left="709"/>
        <w:jc w:val="center"/>
        <w:rPr>
          <w:rFonts w:ascii="Times New Roman" w:hAnsi="Times New Roman" w:cs="Times New Roman"/>
          <w:sz w:val="24"/>
          <w:szCs w:val="24"/>
          <w:u w:val="single"/>
        </w:rPr>
      </w:pPr>
    </w:p>
    <w:tbl>
      <w:tblPr>
        <w:tblStyle w:val="af1"/>
        <w:tblW w:w="9463" w:type="dxa"/>
        <w:tblLook w:val="04A0"/>
      </w:tblPr>
      <w:tblGrid>
        <w:gridCol w:w="534"/>
        <w:gridCol w:w="4536"/>
        <w:gridCol w:w="1134"/>
        <w:gridCol w:w="1133"/>
        <w:gridCol w:w="2126"/>
      </w:tblGrid>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w:t>
            </w:r>
          </w:p>
        </w:tc>
        <w:tc>
          <w:tcPr>
            <w:tcW w:w="453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Тема</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 xml:space="preserve">Кол-во </w:t>
            </w:r>
            <w:proofErr w:type="gramStart"/>
            <w:r w:rsidRPr="007712F7">
              <w:rPr>
                <w:rFonts w:ascii="Times New Roman" w:hAnsi="Times New Roman" w:cs="Times New Roman"/>
                <w:sz w:val="24"/>
                <w:szCs w:val="24"/>
              </w:rPr>
              <w:t>ч</w:t>
            </w:r>
            <w:proofErr w:type="gramEnd"/>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Дата</w:t>
            </w: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 xml:space="preserve">Примечание </w:t>
            </w: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Биосфера.</w:t>
            </w:r>
          </w:p>
          <w:p w:rsidR="00B70D17" w:rsidRPr="007712F7" w:rsidRDefault="009B1C5B" w:rsidP="007712F7">
            <w:pPr>
              <w:tabs>
                <w:tab w:val="left" w:pos="3915"/>
              </w:tabs>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70D17" w:rsidRPr="007712F7">
              <w:rPr>
                <w:rFonts w:ascii="Times New Roman" w:hAnsi="Times New Roman" w:cs="Times New Roman"/>
                <w:sz w:val="24"/>
                <w:szCs w:val="24"/>
              </w:rPr>
              <w:t>экскурсия/ Место обитания</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w:t>
            </w:r>
          </w:p>
        </w:tc>
        <w:tc>
          <w:tcPr>
            <w:tcW w:w="4536" w:type="dxa"/>
          </w:tcPr>
          <w:p w:rsidR="00B70D17" w:rsidRPr="007712F7" w:rsidRDefault="00B70D17" w:rsidP="007712F7">
            <w:pPr>
              <w:tabs>
                <w:tab w:val="left" w:pos="3915"/>
              </w:tabs>
              <w:spacing w:line="276" w:lineRule="auto"/>
              <w:rPr>
                <w:rFonts w:ascii="Times New Roman" w:hAnsi="Times New Roman" w:cs="Times New Roman"/>
                <w:sz w:val="24"/>
                <w:szCs w:val="24"/>
              </w:rPr>
            </w:pPr>
            <w:r w:rsidRPr="007712F7">
              <w:rPr>
                <w:rFonts w:ascii="Times New Roman" w:hAnsi="Times New Roman" w:cs="Times New Roman"/>
                <w:sz w:val="24"/>
                <w:szCs w:val="24"/>
              </w:rPr>
              <w:t>/экскурсия/ Границы распространения жизни</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Строение биосферы</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4.</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Сферы Земли  \экскурсия/</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5.</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Оптимальные условия жизни организмов</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6.</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Приспос-ние орг-мов к жизни на Земле</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7.</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Сколько экосистем в биосфере?</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8.</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Многообразие экосистем \экскурсия/</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9.</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Вз\отнош. орг-мов и компонентов неж\</w:t>
            </w:r>
            <w:proofErr w:type="gramStart"/>
            <w:r w:rsidRPr="007712F7">
              <w:rPr>
                <w:rFonts w:ascii="Times New Roman" w:hAnsi="Times New Roman" w:cs="Times New Roman"/>
                <w:sz w:val="24"/>
                <w:szCs w:val="24"/>
              </w:rPr>
              <w:t>пр</w:t>
            </w:r>
            <w:proofErr w:type="gramEnd"/>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10.</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Пищевые отношения в природе</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11.</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Взаимоотношения в природе</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12.</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Круговороты в природе</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13.</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Урок-итог по теме «Биосфера»</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14.</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Человек – сын природы</w:t>
            </w:r>
          </w:p>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Биоразнообразие на Земле</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15.</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Человек – сын природы</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4</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16.</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Основной преобразующий фактор природы</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17.</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Природа как природный ресурс</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18.</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Потребности человека</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19.</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Экологическая проблема как следствие нарушений связи в природе</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1</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20.</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Человек и экологические проблемы</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lastRenderedPageBreak/>
              <w:t>21.</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Экологические проблемы Нюрбы</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22.</w:t>
            </w:r>
          </w:p>
        </w:tc>
        <w:tc>
          <w:tcPr>
            <w:tcW w:w="4536" w:type="dxa"/>
          </w:tcPr>
          <w:p w:rsidR="00B70D17" w:rsidRPr="007712F7" w:rsidRDefault="00B70D17" w:rsidP="007712F7">
            <w:pPr>
              <w:tabs>
                <w:tab w:val="left" w:pos="3915"/>
              </w:tabs>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Экскурсии</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4</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r w:rsidR="00B70D17" w:rsidRPr="007712F7" w:rsidTr="00B70D17">
        <w:tc>
          <w:tcPr>
            <w:tcW w:w="5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4536" w:type="dxa"/>
          </w:tcPr>
          <w:p w:rsidR="00B70D17" w:rsidRPr="007712F7" w:rsidRDefault="00B70D17" w:rsidP="007712F7">
            <w:pPr>
              <w:tabs>
                <w:tab w:val="left" w:pos="3915"/>
              </w:tabs>
              <w:spacing w:line="276" w:lineRule="auto"/>
              <w:jc w:val="right"/>
              <w:rPr>
                <w:rFonts w:ascii="Times New Roman" w:hAnsi="Times New Roman" w:cs="Times New Roman"/>
                <w:sz w:val="24"/>
                <w:szCs w:val="24"/>
              </w:rPr>
            </w:pPr>
            <w:r w:rsidRPr="007712F7">
              <w:rPr>
                <w:rFonts w:ascii="Times New Roman" w:hAnsi="Times New Roman" w:cs="Times New Roman"/>
                <w:sz w:val="24"/>
                <w:szCs w:val="24"/>
              </w:rPr>
              <w:t>Всего:</w:t>
            </w:r>
          </w:p>
        </w:tc>
        <w:tc>
          <w:tcPr>
            <w:tcW w:w="1134"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r w:rsidRPr="007712F7">
              <w:rPr>
                <w:rFonts w:ascii="Times New Roman" w:hAnsi="Times New Roman" w:cs="Times New Roman"/>
                <w:sz w:val="24"/>
                <w:szCs w:val="24"/>
              </w:rPr>
              <w:t>34ч</w:t>
            </w:r>
          </w:p>
        </w:tc>
        <w:tc>
          <w:tcPr>
            <w:tcW w:w="1133"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c>
          <w:tcPr>
            <w:tcW w:w="2126" w:type="dxa"/>
          </w:tcPr>
          <w:p w:rsidR="00B70D17" w:rsidRPr="007712F7" w:rsidRDefault="00B70D17" w:rsidP="007712F7">
            <w:pPr>
              <w:tabs>
                <w:tab w:val="left" w:pos="3915"/>
              </w:tabs>
              <w:spacing w:line="276" w:lineRule="auto"/>
              <w:jc w:val="center"/>
              <w:rPr>
                <w:rFonts w:ascii="Times New Roman" w:hAnsi="Times New Roman" w:cs="Times New Roman"/>
                <w:sz w:val="24"/>
                <w:szCs w:val="24"/>
              </w:rPr>
            </w:pPr>
          </w:p>
        </w:tc>
      </w:tr>
    </w:tbl>
    <w:p w:rsidR="00B70D17" w:rsidRPr="007712F7" w:rsidRDefault="00B70D17" w:rsidP="007712F7">
      <w:pPr>
        <w:spacing w:line="276" w:lineRule="auto"/>
        <w:rPr>
          <w:rFonts w:ascii="Times New Roman" w:hAnsi="Times New Roman" w:cs="Times New Roman"/>
          <w:sz w:val="24"/>
          <w:szCs w:val="24"/>
        </w:rPr>
      </w:pPr>
    </w:p>
    <w:p w:rsidR="00B4650D" w:rsidRPr="007712F7" w:rsidRDefault="00B4650D" w:rsidP="00DD035A">
      <w:pPr>
        <w:spacing w:line="276" w:lineRule="auto"/>
        <w:jc w:val="both"/>
        <w:rPr>
          <w:rFonts w:ascii="Times New Roman" w:hAnsi="Times New Roman" w:cs="Times New Roman"/>
          <w:sz w:val="24"/>
          <w:szCs w:val="24"/>
        </w:rPr>
      </w:pPr>
    </w:p>
    <w:p w:rsidR="00466EBF" w:rsidRPr="00DD035A" w:rsidRDefault="00466EBF" w:rsidP="00DD035A">
      <w:pPr>
        <w:spacing w:line="276" w:lineRule="auto"/>
        <w:ind w:firstLine="709"/>
        <w:jc w:val="center"/>
        <w:rPr>
          <w:rFonts w:ascii="Times New Roman" w:hAnsi="Times New Roman" w:cs="Times New Roman"/>
          <w:b/>
          <w:sz w:val="28"/>
          <w:szCs w:val="28"/>
        </w:rPr>
      </w:pPr>
      <w:r w:rsidRPr="00DD035A">
        <w:rPr>
          <w:rFonts w:ascii="Times New Roman" w:hAnsi="Times New Roman" w:cs="Times New Roman"/>
          <w:b/>
          <w:sz w:val="28"/>
          <w:szCs w:val="28"/>
        </w:rPr>
        <w:t>Программа спецкурса «Цветоводство»</w:t>
      </w:r>
    </w:p>
    <w:p w:rsidR="00466EBF" w:rsidRPr="007712F7" w:rsidRDefault="00466EBF" w:rsidP="007712F7">
      <w:pPr>
        <w:spacing w:line="276" w:lineRule="auto"/>
        <w:ind w:firstLine="709"/>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I. Пояснительная записка.</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Спецкурс "Цветоводство" введено в структуру внеклассной работы в рамках реализации </w:t>
      </w:r>
      <w:r w:rsidRPr="00743BC6">
        <w:rPr>
          <w:rFonts w:ascii="Times New Roman" w:hAnsi="Times New Roman" w:cs="Times New Roman"/>
          <w:color w:val="C00000"/>
          <w:sz w:val="24"/>
          <w:szCs w:val="24"/>
        </w:rPr>
        <w:t>модели экологического образования и воспитания.</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Основная цель: формирование эколого-эстетического мировоззрения учащихся через разведение и выращивание цветочных и древесно-кустарниковых культур. К числу основных задач относятся:</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 Осознание учащимися связи растений с внешней средой.</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 Знакомство с разнообразием цветочно-декоративных и древесно-кустарниковых культур открытого и закрытого грунта.</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3. Приобретение навыков по размножению, выращиванию и уходу за растениями.</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 Ведение наблюдений за ростом и развитием растений, обобщение итогов исследовательской работы.</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Возможность выращивания цветочно-декоративных и древесно-кустарниковых культур в открытом и закрытом грунте, доступность проведения наблюдений за ростом и развитием растений практически в течение всего года, быстрота получения результатов, эстетические свойства и качества растений вызывают повышенный интерес со стороны детей. Выявление в природе и изучение дикорастущих растений с целью использования их в озеленении. Сортоизучение, сортоиспытание культурных растений в местных условиях и их размножение, а также другие вопросы, связанные с улучшением ассортимента и выращиванием цветочно-декоративных и древесно-кустарниковых растений, доступны учащимся и входят в содержание занятий и тематику исследовательской работы кружковцев.</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Основными формами работы являются: " Наблюдение за цветочно-декоративными и древесно-кустарниковыми растениями в природе, дендрарии и учебно-опытном участке. " Экскурсии на учебно-опытный участок, дендрарий и в природу с целью выявления красивоцветущих дикорастущих растений. " Коллективные, индивидуальные и групповые занятия, </w:t>
      </w:r>
      <w:r w:rsidRPr="00743BC6">
        <w:rPr>
          <w:rFonts w:ascii="Times New Roman" w:hAnsi="Times New Roman" w:cs="Times New Roman"/>
          <w:color w:val="C00000"/>
          <w:sz w:val="24"/>
          <w:szCs w:val="24"/>
        </w:rPr>
        <w:t>экологические операции</w:t>
      </w:r>
      <w:r w:rsidRPr="007712F7">
        <w:rPr>
          <w:rFonts w:ascii="Times New Roman" w:hAnsi="Times New Roman" w:cs="Times New Roman"/>
          <w:color w:val="000000"/>
          <w:sz w:val="24"/>
          <w:szCs w:val="24"/>
        </w:rPr>
        <w:t xml:space="preserve"> ("Посади цветок у дома", "Начни с дома своего", "Класс - оранжерея", "Дендросад"). " Подготовка и написание исследовательских работ по цветоводству и дендрологии. По окончании работы творческого объединения учащиеся получают теоретические знания в области цветоводства и основ дендрологии, необходимые практические навыки по уходу за районированными основными цветочно-декоративными и древесно-кустарниковыми культурами. Учёт необходимых знаний, умений и навыков организуется через проведение таких мероприятий как выставки, конкурсы, викторины, степень личного участия в озеленении классных помещений и пришкольных территорий. Необходимое оборудование: инструмент для работы на учебно-опытном участке (лопаты, грабли, шнуры, колышки для разбивки), удобрения, иллюстративный материал для проведения занятий, цветочные горшки, кашпо для комнатных растений, ящики для выращивания рассады.</w:t>
      </w:r>
    </w:p>
    <w:p w:rsidR="00466EBF"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Данная программа используется для внеклассной работы с учащимися 5-6 классов. Тематика занятий предусматривает индивидуальную работу с учащимися по выполнению </w:t>
      </w:r>
      <w:r w:rsidRPr="007712F7">
        <w:rPr>
          <w:rFonts w:ascii="Times New Roman" w:hAnsi="Times New Roman" w:cs="Times New Roman"/>
          <w:color w:val="000000"/>
          <w:sz w:val="24"/>
          <w:szCs w:val="24"/>
        </w:rPr>
        <w:lastRenderedPageBreak/>
        <w:t xml:space="preserve">контрольных работ данного спецкурса. Занятия в спецкурсе "Цветоводство" рассчитаны на 2 </w:t>
      </w:r>
      <w:r w:rsidR="00743BC6">
        <w:rPr>
          <w:rFonts w:ascii="Times New Roman" w:hAnsi="Times New Roman" w:cs="Times New Roman"/>
          <w:color w:val="000000"/>
          <w:sz w:val="24"/>
          <w:szCs w:val="24"/>
        </w:rPr>
        <w:t xml:space="preserve">года обучения. Объём занятий – 3-6 часов в неделю, 102-204 </w:t>
      </w:r>
      <w:r w:rsidRPr="007712F7">
        <w:rPr>
          <w:rFonts w:ascii="Times New Roman" w:hAnsi="Times New Roman" w:cs="Times New Roman"/>
          <w:color w:val="000000"/>
          <w:sz w:val="24"/>
          <w:szCs w:val="24"/>
        </w:rPr>
        <w:t>часов в год.</w:t>
      </w:r>
    </w:p>
    <w:p w:rsidR="00703EC3" w:rsidRPr="007712F7" w:rsidRDefault="00703EC3" w:rsidP="00B924E9">
      <w:pPr>
        <w:spacing w:line="276" w:lineRule="auto"/>
        <w:jc w:val="both"/>
        <w:rPr>
          <w:rFonts w:ascii="Times New Roman" w:hAnsi="Times New Roman" w:cs="Times New Roman"/>
          <w:color w:val="000000"/>
          <w:sz w:val="24"/>
          <w:szCs w:val="24"/>
        </w:rPr>
      </w:pPr>
    </w:p>
    <w:p w:rsidR="00466EBF" w:rsidRPr="007712F7" w:rsidRDefault="00466EBF" w:rsidP="007712F7">
      <w:pPr>
        <w:spacing w:line="276" w:lineRule="auto"/>
        <w:ind w:firstLine="709"/>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 xml:space="preserve">II. Учебно-тематический план _ </w:t>
      </w:r>
      <w:r w:rsidRPr="007712F7">
        <w:rPr>
          <w:rFonts w:ascii="Times New Roman" w:hAnsi="Times New Roman" w:cs="Times New Roman"/>
          <w:b/>
          <w:bCs/>
          <w:color w:val="000000"/>
          <w:sz w:val="24"/>
          <w:szCs w:val="24"/>
          <w:u w:val="single"/>
        </w:rPr>
        <w:t>I год обучения.</w:t>
      </w:r>
      <w:r w:rsidRPr="007712F7">
        <w:rPr>
          <w:rFonts w:ascii="Times New Roman" w:hAnsi="Times New Roman" w:cs="Times New Roman"/>
          <w:b/>
          <w:bCs/>
          <w:color w:val="000000"/>
          <w:sz w:val="24"/>
          <w:szCs w:val="24"/>
        </w:rPr>
        <w:t>___</w:t>
      </w:r>
    </w:p>
    <w:tbl>
      <w:tblPr>
        <w:tblW w:w="0" w:type="auto"/>
        <w:tblInd w:w="40" w:type="dxa"/>
        <w:tblLayout w:type="fixed"/>
        <w:tblCellMar>
          <w:left w:w="40" w:type="dxa"/>
          <w:right w:w="40" w:type="dxa"/>
        </w:tblCellMar>
        <w:tblLook w:val="0000"/>
      </w:tblPr>
      <w:tblGrid>
        <w:gridCol w:w="408"/>
        <w:gridCol w:w="5582"/>
        <w:gridCol w:w="950"/>
        <w:gridCol w:w="1291"/>
        <w:gridCol w:w="1248"/>
      </w:tblGrid>
      <w:tr w:rsidR="00466EBF" w:rsidRPr="007712F7" w:rsidTr="00466EBF">
        <w:trPr>
          <w:trHeight w:val="600"/>
        </w:trPr>
        <w:tc>
          <w:tcPr>
            <w:tcW w:w="408" w:type="dxa"/>
            <w:tcBorders>
              <w:top w:val="single" w:sz="6" w:space="0" w:color="auto"/>
              <w:left w:val="single" w:sz="6" w:space="0" w:color="auto"/>
              <w:bottom w:val="nil"/>
              <w:right w:val="single" w:sz="6" w:space="0" w:color="auto"/>
            </w:tcBorders>
          </w:tcPr>
          <w:p w:rsidR="00466EBF" w:rsidRPr="007712F7" w:rsidRDefault="00466EBF" w:rsidP="007712F7">
            <w:pPr>
              <w:spacing w:line="276" w:lineRule="auto"/>
              <w:ind w:firstLine="709"/>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w:t>
            </w:r>
          </w:p>
        </w:tc>
        <w:tc>
          <w:tcPr>
            <w:tcW w:w="5582" w:type="dxa"/>
            <w:tcBorders>
              <w:top w:val="single" w:sz="6" w:space="0" w:color="auto"/>
              <w:left w:val="single" w:sz="6" w:space="0" w:color="auto"/>
              <w:bottom w:val="nil"/>
              <w:right w:val="single" w:sz="6" w:space="0" w:color="auto"/>
            </w:tcBorders>
          </w:tcPr>
          <w:p w:rsidR="00466EBF" w:rsidRPr="007712F7" w:rsidRDefault="00466EBF" w:rsidP="007712F7">
            <w:pPr>
              <w:spacing w:line="276" w:lineRule="auto"/>
              <w:ind w:firstLine="709"/>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Название тем</w:t>
            </w:r>
          </w:p>
        </w:tc>
        <w:tc>
          <w:tcPr>
            <w:tcW w:w="950" w:type="dxa"/>
            <w:tcBorders>
              <w:top w:val="single" w:sz="6" w:space="0" w:color="auto"/>
              <w:left w:val="single" w:sz="6" w:space="0" w:color="auto"/>
              <w:bottom w:val="nil"/>
              <w:right w:val="single" w:sz="6" w:space="0" w:color="auto"/>
            </w:tcBorders>
          </w:tcPr>
          <w:p w:rsidR="00466EBF" w:rsidRPr="007712F7" w:rsidRDefault="00466EBF" w:rsidP="007712F7">
            <w:pPr>
              <w:spacing w:line="276" w:lineRule="auto"/>
              <w:ind w:firstLine="66"/>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Всего</w:t>
            </w:r>
          </w:p>
        </w:tc>
        <w:tc>
          <w:tcPr>
            <w:tcW w:w="2539" w:type="dxa"/>
            <w:gridSpan w:val="2"/>
            <w:tcBorders>
              <w:top w:val="single" w:sz="6" w:space="0" w:color="auto"/>
              <w:left w:val="single" w:sz="6" w:space="0" w:color="auto"/>
              <w:bottom w:val="single" w:sz="6" w:space="0" w:color="auto"/>
              <w:right w:val="single" w:sz="6" w:space="0" w:color="auto"/>
            </w:tcBorders>
          </w:tcPr>
          <w:p w:rsidR="00466EBF" w:rsidRPr="007712F7" w:rsidRDefault="00466EBF" w:rsidP="007712F7">
            <w:pPr>
              <w:spacing w:line="276" w:lineRule="auto"/>
              <w:ind w:firstLine="709"/>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В том числе</w:t>
            </w:r>
          </w:p>
        </w:tc>
      </w:tr>
      <w:tr w:rsidR="00466EBF" w:rsidRPr="007712F7" w:rsidTr="00466EBF">
        <w:trPr>
          <w:trHeight w:val="533"/>
        </w:trPr>
        <w:tc>
          <w:tcPr>
            <w:tcW w:w="408" w:type="dxa"/>
            <w:tcBorders>
              <w:top w:val="nil"/>
              <w:left w:val="single" w:sz="6" w:space="0" w:color="auto"/>
              <w:bottom w:val="single" w:sz="6" w:space="0" w:color="auto"/>
              <w:right w:val="single" w:sz="6" w:space="0" w:color="auto"/>
            </w:tcBorders>
          </w:tcPr>
          <w:p w:rsidR="00466EBF" w:rsidRPr="007712F7" w:rsidRDefault="00466EBF" w:rsidP="007712F7">
            <w:pPr>
              <w:spacing w:line="276" w:lineRule="auto"/>
              <w:ind w:firstLine="709"/>
              <w:jc w:val="both"/>
              <w:rPr>
                <w:rFonts w:ascii="Times New Roman" w:hAnsi="Times New Roman" w:cs="Times New Roman"/>
                <w:sz w:val="24"/>
                <w:szCs w:val="24"/>
              </w:rPr>
            </w:pPr>
          </w:p>
        </w:tc>
        <w:tc>
          <w:tcPr>
            <w:tcW w:w="5582" w:type="dxa"/>
            <w:tcBorders>
              <w:top w:val="nil"/>
              <w:left w:val="single" w:sz="6" w:space="0" w:color="auto"/>
              <w:bottom w:val="single" w:sz="6" w:space="0" w:color="auto"/>
              <w:right w:val="single" w:sz="6" w:space="0" w:color="auto"/>
            </w:tcBorders>
          </w:tcPr>
          <w:p w:rsidR="00466EBF" w:rsidRPr="007712F7" w:rsidRDefault="00466EBF" w:rsidP="007712F7">
            <w:pPr>
              <w:spacing w:line="276" w:lineRule="auto"/>
              <w:ind w:firstLine="709"/>
              <w:jc w:val="both"/>
              <w:rPr>
                <w:rFonts w:ascii="Times New Roman" w:hAnsi="Times New Roman" w:cs="Times New Roman"/>
                <w:sz w:val="24"/>
                <w:szCs w:val="24"/>
              </w:rPr>
            </w:pPr>
          </w:p>
        </w:tc>
        <w:tc>
          <w:tcPr>
            <w:tcW w:w="950" w:type="dxa"/>
            <w:tcBorders>
              <w:top w:val="nil"/>
              <w:left w:val="single" w:sz="6" w:space="0" w:color="auto"/>
              <w:bottom w:val="single" w:sz="6" w:space="0" w:color="auto"/>
              <w:right w:val="single" w:sz="6" w:space="0" w:color="auto"/>
            </w:tcBorders>
          </w:tcPr>
          <w:p w:rsidR="00466EBF" w:rsidRPr="007712F7" w:rsidRDefault="00466EBF" w:rsidP="007712F7">
            <w:pPr>
              <w:spacing w:line="276" w:lineRule="auto"/>
              <w:ind w:firstLine="66"/>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часов</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712F7">
            <w:pPr>
              <w:spacing w:line="276" w:lineRule="auto"/>
              <w:ind w:firstLine="108"/>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Теоретич.</w:t>
            </w:r>
          </w:p>
        </w:tc>
        <w:tc>
          <w:tcPr>
            <w:tcW w:w="1248" w:type="dxa"/>
            <w:tcBorders>
              <w:top w:val="single" w:sz="6" w:space="0" w:color="auto"/>
              <w:left w:val="single" w:sz="6" w:space="0" w:color="auto"/>
              <w:bottom w:val="single" w:sz="6" w:space="0" w:color="auto"/>
              <w:right w:val="single" w:sz="6" w:space="0" w:color="auto"/>
            </w:tcBorders>
          </w:tcPr>
          <w:p w:rsidR="00466EBF" w:rsidRPr="007712F7" w:rsidRDefault="00466EBF" w:rsidP="007712F7">
            <w:pPr>
              <w:spacing w:line="276" w:lineRule="auto"/>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Практич.</w:t>
            </w:r>
          </w:p>
        </w:tc>
      </w:tr>
      <w:tr w:rsidR="00466EBF" w:rsidRPr="007712F7" w:rsidTr="00466EBF">
        <w:trPr>
          <w:trHeight w:val="302"/>
        </w:trPr>
        <w:tc>
          <w:tcPr>
            <w:tcW w:w="40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w:t>
            </w:r>
          </w:p>
        </w:tc>
        <w:tc>
          <w:tcPr>
            <w:tcW w:w="5582"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Вводное занятие</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left="50"/>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709"/>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w:t>
            </w:r>
          </w:p>
        </w:tc>
        <w:tc>
          <w:tcPr>
            <w:tcW w:w="124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709"/>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w:t>
            </w:r>
          </w:p>
        </w:tc>
      </w:tr>
      <w:tr w:rsidR="00466EBF" w:rsidRPr="007712F7" w:rsidTr="00466EBF">
        <w:trPr>
          <w:trHeight w:val="317"/>
        </w:trPr>
        <w:tc>
          <w:tcPr>
            <w:tcW w:w="40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5582"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Осенние работы на УОУ</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66"/>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16</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250"/>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124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376"/>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26</w:t>
            </w:r>
          </w:p>
        </w:tc>
      </w:tr>
      <w:tr w:rsidR="00466EBF" w:rsidRPr="007712F7" w:rsidTr="00466EBF">
        <w:trPr>
          <w:trHeight w:val="322"/>
        </w:trPr>
        <w:tc>
          <w:tcPr>
            <w:tcW w:w="40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3</w:t>
            </w:r>
          </w:p>
        </w:tc>
        <w:tc>
          <w:tcPr>
            <w:tcW w:w="5582"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Цветочно-декоративные растения</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66"/>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250"/>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c>
          <w:tcPr>
            <w:tcW w:w="124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376"/>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12</w:t>
            </w:r>
          </w:p>
        </w:tc>
      </w:tr>
      <w:tr w:rsidR="00466EBF" w:rsidRPr="007712F7" w:rsidTr="00466EBF">
        <w:trPr>
          <w:trHeight w:val="523"/>
        </w:trPr>
        <w:tc>
          <w:tcPr>
            <w:tcW w:w="40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c>
          <w:tcPr>
            <w:tcW w:w="5582"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Особенности семенного размножения цветочно-декоративных культур</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66"/>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10</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250"/>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c>
          <w:tcPr>
            <w:tcW w:w="124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376"/>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19</w:t>
            </w:r>
          </w:p>
        </w:tc>
      </w:tr>
      <w:tr w:rsidR="00466EBF" w:rsidRPr="007712F7" w:rsidTr="00466EBF">
        <w:trPr>
          <w:trHeight w:val="523"/>
        </w:trPr>
        <w:tc>
          <w:tcPr>
            <w:tcW w:w="40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5</w:t>
            </w:r>
          </w:p>
        </w:tc>
        <w:tc>
          <w:tcPr>
            <w:tcW w:w="5582"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Особенности вегетативного размножения цветочно-декоративных культур</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66"/>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10</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250"/>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c>
          <w:tcPr>
            <w:tcW w:w="124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376"/>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18</w:t>
            </w:r>
          </w:p>
        </w:tc>
      </w:tr>
      <w:tr w:rsidR="00466EBF" w:rsidRPr="007712F7" w:rsidTr="00466EBF">
        <w:trPr>
          <w:trHeight w:val="336"/>
        </w:trPr>
        <w:tc>
          <w:tcPr>
            <w:tcW w:w="40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6</w:t>
            </w:r>
          </w:p>
        </w:tc>
        <w:tc>
          <w:tcPr>
            <w:tcW w:w="5582"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Основы аранжировки. Зимние композиции</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66"/>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8</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250"/>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c>
          <w:tcPr>
            <w:tcW w:w="124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spacing w:line="276" w:lineRule="auto"/>
              <w:ind w:firstLine="376"/>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16</w:t>
            </w:r>
          </w:p>
        </w:tc>
      </w:tr>
    </w:tbl>
    <w:p w:rsidR="00466EBF" w:rsidRPr="00743BC6" w:rsidRDefault="00466EBF" w:rsidP="00703EC3">
      <w:pPr>
        <w:spacing w:line="276"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456"/>
        <w:gridCol w:w="5578"/>
        <w:gridCol w:w="950"/>
        <w:gridCol w:w="1291"/>
        <w:gridCol w:w="1282"/>
      </w:tblGrid>
      <w:tr w:rsidR="00466EBF" w:rsidRPr="007712F7" w:rsidTr="00466EBF">
        <w:trPr>
          <w:trHeight w:val="326"/>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7</w:t>
            </w: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Комнатное цветоводство</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163"/>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20</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47"/>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10</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3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23</w:t>
            </w:r>
          </w:p>
        </w:tc>
      </w:tr>
      <w:tr w:rsidR="00466EBF" w:rsidRPr="007712F7" w:rsidTr="00466EBF">
        <w:trPr>
          <w:trHeight w:val="528"/>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8</w:t>
            </w: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Экологическая    операция    "Класс-оранжерея". Основы фитодизайна</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163"/>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10</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47"/>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3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18</w:t>
            </w:r>
          </w:p>
        </w:tc>
      </w:tr>
      <w:tr w:rsidR="00466EBF" w:rsidRPr="007712F7" w:rsidTr="00466EBF">
        <w:trPr>
          <w:trHeight w:val="312"/>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9</w:t>
            </w: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Этикетаж комнатных растений</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163"/>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12</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47"/>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3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32</w:t>
            </w:r>
          </w:p>
        </w:tc>
      </w:tr>
      <w:tr w:rsidR="00466EBF" w:rsidRPr="007712F7" w:rsidTr="00743BC6">
        <w:trPr>
          <w:trHeight w:val="317"/>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Выращивание рассады однолетников</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163"/>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10</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47"/>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3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20</w:t>
            </w:r>
          </w:p>
        </w:tc>
      </w:tr>
      <w:tr w:rsidR="00466EBF" w:rsidRPr="007712F7" w:rsidTr="00743BC6">
        <w:trPr>
          <w:trHeight w:val="528"/>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Подготовка почвы  под цветочно-декоративные растения</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163"/>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8</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47"/>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3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21</w:t>
            </w:r>
          </w:p>
        </w:tc>
      </w:tr>
      <w:tr w:rsidR="00466EBF" w:rsidRPr="007712F7" w:rsidTr="00743BC6">
        <w:trPr>
          <w:trHeight w:val="528"/>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Выращивание цветочно-декоративных растений посевом семян в грунт</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163"/>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8</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47"/>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3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21</w:t>
            </w:r>
          </w:p>
        </w:tc>
      </w:tr>
      <w:tr w:rsidR="00466EBF" w:rsidRPr="007712F7" w:rsidTr="00743BC6">
        <w:trPr>
          <w:trHeight w:val="523"/>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Работа по подготовке научно-исследовательских проектов</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12</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47"/>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3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21</w:t>
            </w:r>
          </w:p>
        </w:tc>
      </w:tr>
      <w:tr w:rsidR="00466EBF" w:rsidRPr="007712F7" w:rsidTr="00743BC6">
        <w:trPr>
          <w:trHeight w:val="317"/>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Научно-исследовательская конференция</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47"/>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3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r>
      <w:tr w:rsidR="00466EBF" w:rsidRPr="007712F7" w:rsidTr="00743BC6">
        <w:trPr>
          <w:trHeight w:val="317"/>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Высадка рассады</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8</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47"/>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3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18</w:t>
            </w:r>
          </w:p>
        </w:tc>
      </w:tr>
      <w:tr w:rsidR="00466EBF" w:rsidRPr="007712F7" w:rsidTr="00743BC6">
        <w:trPr>
          <w:trHeight w:val="312"/>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Итоговое занятие</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47"/>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3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24</w:t>
            </w:r>
          </w:p>
        </w:tc>
      </w:tr>
      <w:tr w:rsidR="00466EBF" w:rsidRPr="007712F7" w:rsidTr="00466EBF">
        <w:trPr>
          <w:trHeight w:val="317"/>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sz w:val="24"/>
                <w:szCs w:val="24"/>
              </w:rPr>
            </w:pP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ИТОГО:</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343</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47"/>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50</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03EC3">
            <w:pPr>
              <w:ind w:firstLine="33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293</w:t>
            </w:r>
          </w:p>
        </w:tc>
      </w:tr>
      <w:tr w:rsidR="00466EBF" w:rsidRPr="007712F7" w:rsidTr="00466EBF">
        <w:trPr>
          <w:trHeight w:val="854"/>
        </w:trPr>
        <w:tc>
          <w:tcPr>
            <w:tcW w:w="9557" w:type="dxa"/>
            <w:gridSpan w:val="5"/>
            <w:tcBorders>
              <w:top w:val="single" w:sz="6" w:space="0" w:color="auto"/>
              <w:left w:val="nil"/>
              <w:bottom w:val="single" w:sz="6" w:space="0" w:color="auto"/>
              <w:right w:val="nil"/>
            </w:tcBorders>
          </w:tcPr>
          <w:p w:rsidR="00B924E9" w:rsidRDefault="00B924E9" w:rsidP="00743BC6">
            <w:pPr>
              <w:ind w:firstLine="22"/>
              <w:jc w:val="both"/>
              <w:rPr>
                <w:rFonts w:ascii="Times New Roman" w:hAnsi="Times New Roman" w:cs="Times New Roman"/>
                <w:b/>
                <w:bCs/>
                <w:color w:val="000000"/>
                <w:sz w:val="24"/>
                <w:szCs w:val="24"/>
              </w:rPr>
            </w:pPr>
          </w:p>
          <w:p w:rsidR="00466EBF" w:rsidRPr="007712F7" w:rsidRDefault="00466EBF" w:rsidP="00743BC6">
            <w:pPr>
              <w:ind w:firstLine="22"/>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II год обучения.</w:t>
            </w:r>
          </w:p>
        </w:tc>
      </w:tr>
      <w:tr w:rsidR="00466EBF" w:rsidRPr="007712F7" w:rsidTr="00466EBF">
        <w:trPr>
          <w:trHeight w:val="552"/>
        </w:trPr>
        <w:tc>
          <w:tcPr>
            <w:tcW w:w="456" w:type="dxa"/>
            <w:vMerge w:val="restart"/>
            <w:tcBorders>
              <w:top w:val="single" w:sz="6" w:space="0" w:color="auto"/>
              <w:left w:val="single" w:sz="6" w:space="0" w:color="auto"/>
              <w:bottom w:val="nil"/>
              <w:right w:val="single" w:sz="6" w:space="0" w:color="auto"/>
            </w:tcBorders>
          </w:tcPr>
          <w:p w:rsidR="00466EBF" w:rsidRPr="007712F7" w:rsidRDefault="00466EBF" w:rsidP="00743BC6">
            <w:pPr>
              <w:ind w:firstLine="709"/>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w:t>
            </w:r>
          </w:p>
        </w:tc>
        <w:tc>
          <w:tcPr>
            <w:tcW w:w="5578" w:type="dxa"/>
            <w:vMerge w:val="restart"/>
            <w:tcBorders>
              <w:top w:val="single" w:sz="6" w:space="0" w:color="auto"/>
              <w:left w:val="single" w:sz="6" w:space="0" w:color="auto"/>
              <w:bottom w:val="nil"/>
              <w:right w:val="single" w:sz="6" w:space="0" w:color="auto"/>
            </w:tcBorders>
          </w:tcPr>
          <w:p w:rsidR="00466EBF" w:rsidRPr="007712F7" w:rsidRDefault="00466EBF" w:rsidP="00743BC6">
            <w:pPr>
              <w:ind w:firstLine="709"/>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Название тем</w:t>
            </w:r>
          </w:p>
        </w:tc>
        <w:tc>
          <w:tcPr>
            <w:tcW w:w="950" w:type="dxa"/>
            <w:vMerge w:val="restart"/>
            <w:tcBorders>
              <w:top w:val="single" w:sz="6" w:space="0" w:color="auto"/>
              <w:left w:val="single" w:sz="6" w:space="0" w:color="auto"/>
              <w:bottom w:val="nil"/>
              <w:right w:val="single" w:sz="6" w:space="0" w:color="auto"/>
            </w:tcBorders>
          </w:tcPr>
          <w:p w:rsidR="00466EBF" w:rsidRPr="007712F7" w:rsidRDefault="00466EBF" w:rsidP="00743BC6">
            <w:pPr>
              <w:ind w:firstLine="22"/>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Всего часов</w:t>
            </w:r>
          </w:p>
        </w:tc>
        <w:tc>
          <w:tcPr>
            <w:tcW w:w="2573" w:type="dxa"/>
            <w:gridSpan w:val="2"/>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В том числе</w:t>
            </w:r>
          </w:p>
        </w:tc>
      </w:tr>
      <w:tr w:rsidR="00466EBF" w:rsidRPr="007712F7" w:rsidTr="00466EBF">
        <w:trPr>
          <w:trHeight w:val="547"/>
        </w:trPr>
        <w:tc>
          <w:tcPr>
            <w:tcW w:w="456" w:type="dxa"/>
            <w:vMerge/>
            <w:tcBorders>
              <w:top w:val="nil"/>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b/>
                <w:bCs/>
                <w:color w:val="000000"/>
                <w:sz w:val="24"/>
                <w:szCs w:val="24"/>
              </w:rPr>
            </w:pPr>
          </w:p>
          <w:p w:rsidR="00466EBF" w:rsidRPr="007712F7" w:rsidRDefault="00466EBF" w:rsidP="00743BC6">
            <w:pPr>
              <w:ind w:firstLine="709"/>
              <w:jc w:val="both"/>
              <w:rPr>
                <w:rFonts w:ascii="Times New Roman" w:hAnsi="Times New Roman" w:cs="Times New Roman"/>
                <w:b/>
                <w:bCs/>
                <w:color w:val="000000"/>
                <w:sz w:val="24"/>
                <w:szCs w:val="24"/>
              </w:rPr>
            </w:pPr>
          </w:p>
        </w:tc>
        <w:tc>
          <w:tcPr>
            <w:tcW w:w="5578" w:type="dxa"/>
            <w:vMerge/>
            <w:tcBorders>
              <w:top w:val="nil"/>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b/>
                <w:bCs/>
                <w:color w:val="000000"/>
                <w:sz w:val="24"/>
                <w:szCs w:val="24"/>
              </w:rPr>
            </w:pPr>
          </w:p>
          <w:p w:rsidR="00466EBF" w:rsidRPr="007712F7" w:rsidRDefault="00466EBF" w:rsidP="00743BC6">
            <w:pPr>
              <w:ind w:firstLine="709"/>
              <w:jc w:val="both"/>
              <w:rPr>
                <w:rFonts w:ascii="Times New Roman" w:hAnsi="Times New Roman" w:cs="Times New Roman"/>
                <w:b/>
                <w:bCs/>
                <w:color w:val="000000"/>
                <w:sz w:val="24"/>
                <w:szCs w:val="24"/>
              </w:rPr>
            </w:pPr>
          </w:p>
        </w:tc>
        <w:tc>
          <w:tcPr>
            <w:tcW w:w="950" w:type="dxa"/>
            <w:vMerge/>
            <w:tcBorders>
              <w:top w:val="nil"/>
              <w:left w:val="single" w:sz="6" w:space="0" w:color="auto"/>
              <w:bottom w:val="single" w:sz="6" w:space="0" w:color="auto"/>
              <w:right w:val="single" w:sz="6" w:space="0" w:color="auto"/>
            </w:tcBorders>
          </w:tcPr>
          <w:p w:rsidR="00466EBF" w:rsidRPr="007712F7" w:rsidRDefault="00466EBF" w:rsidP="00743BC6">
            <w:pPr>
              <w:ind w:firstLine="22"/>
              <w:jc w:val="both"/>
              <w:rPr>
                <w:rFonts w:ascii="Times New Roman" w:hAnsi="Times New Roman" w:cs="Times New Roman"/>
                <w:b/>
                <w:bCs/>
                <w:color w:val="000000"/>
                <w:sz w:val="24"/>
                <w:szCs w:val="24"/>
              </w:rPr>
            </w:pPr>
          </w:p>
          <w:p w:rsidR="00466EBF" w:rsidRPr="007712F7" w:rsidRDefault="00466EBF" w:rsidP="00743BC6">
            <w:pPr>
              <w:ind w:firstLine="22"/>
              <w:jc w:val="both"/>
              <w:rPr>
                <w:rFonts w:ascii="Times New Roman" w:hAnsi="Times New Roman" w:cs="Times New Roman"/>
                <w:b/>
                <w:bCs/>
                <w:color w:val="000000"/>
                <w:sz w:val="24"/>
                <w:szCs w:val="24"/>
              </w:rPr>
            </w:pP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64"/>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Теоретич.</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49"/>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Практич.</w:t>
            </w:r>
          </w:p>
        </w:tc>
      </w:tr>
      <w:tr w:rsidR="00466EBF" w:rsidRPr="007712F7" w:rsidTr="00466EBF">
        <w:trPr>
          <w:trHeight w:val="307"/>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w:t>
            </w: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Вводное занятие</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w:t>
            </w:r>
          </w:p>
        </w:tc>
      </w:tr>
      <w:tr w:rsidR="00466EBF" w:rsidRPr="007712F7" w:rsidTr="00466EBF">
        <w:trPr>
          <w:trHeight w:val="307"/>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Осенние работы на УОУ и дендрарии</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18</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37</w:t>
            </w:r>
          </w:p>
        </w:tc>
      </w:tr>
      <w:tr w:rsidR="00466EBF" w:rsidRPr="007712F7" w:rsidTr="00466EBF">
        <w:trPr>
          <w:trHeight w:val="302"/>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3</w:t>
            </w: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Дендрология</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6</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25</w:t>
            </w:r>
          </w:p>
        </w:tc>
      </w:tr>
      <w:tr w:rsidR="00466EBF" w:rsidRPr="007712F7" w:rsidTr="00466EBF">
        <w:trPr>
          <w:trHeight w:val="302"/>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Описание древесно-кустарниковых растений</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26</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22</w:t>
            </w:r>
          </w:p>
        </w:tc>
      </w:tr>
      <w:tr w:rsidR="00466EBF" w:rsidRPr="007712F7" w:rsidTr="00466EBF">
        <w:trPr>
          <w:trHeight w:val="571"/>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5</w:t>
            </w: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Особенности размножения древесно-кустарниковых растений</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12</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8</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8</w:t>
            </w:r>
          </w:p>
        </w:tc>
      </w:tr>
      <w:tr w:rsidR="00466EBF" w:rsidRPr="007712F7" w:rsidTr="00466EBF">
        <w:trPr>
          <w:trHeight w:val="581"/>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6</w:t>
            </w: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Выращивание    декоративных    деревьев    и кустарников и их формирование</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12</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12</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25</w:t>
            </w:r>
          </w:p>
        </w:tc>
      </w:tr>
      <w:tr w:rsidR="00466EBF" w:rsidRPr="007712F7" w:rsidTr="00466EBF">
        <w:trPr>
          <w:trHeight w:val="302"/>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7</w:t>
            </w: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Организация объектов зелёных насаждений</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8</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6</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34</w:t>
            </w:r>
          </w:p>
        </w:tc>
      </w:tr>
      <w:tr w:rsidR="00466EBF" w:rsidRPr="007712F7" w:rsidTr="00466EBF">
        <w:trPr>
          <w:trHeight w:val="586"/>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lastRenderedPageBreak/>
              <w:t>8</w:t>
            </w: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Основы композиционного направления зелёных насаждений</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10</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6</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12</w:t>
            </w:r>
          </w:p>
        </w:tc>
      </w:tr>
      <w:tr w:rsidR="00466EBF" w:rsidRPr="007712F7" w:rsidTr="00466EBF">
        <w:trPr>
          <w:trHeight w:val="302"/>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9</w:t>
            </w: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Способы создания зелёных насаждений</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14</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14</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32</w:t>
            </w:r>
          </w:p>
        </w:tc>
      </w:tr>
      <w:tr w:rsidR="00466EBF" w:rsidRPr="007712F7" w:rsidTr="00466EBF">
        <w:trPr>
          <w:trHeight w:val="581"/>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Внутреннее   озеленение   производственных   и общественных помещений</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8</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6</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35</w:t>
            </w:r>
          </w:p>
        </w:tc>
      </w:tr>
      <w:tr w:rsidR="00466EBF" w:rsidRPr="007712F7" w:rsidTr="00466EBF">
        <w:trPr>
          <w:trHeight w:val="312"/>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Охрана зелёных насаждений</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35</w:t>
            </w:r>
          </w:p>
        </w:tc>
      </w:tr>
      <w:tr w:rsidR="00466EBF" w:rsidRPr="007712F7" w:rsidTr="00466EBF">
        <w:trPr>
          <w:trHeight w:val="312"/>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Весенние работы на УОУ и дендрарии</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22</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20</w:t>
            </w:r>
          </w:p>
        </w:tc>
      </w:tr>
      <w:tr w:rsidR="00466EBF" w:rsidRPr="007712F7" w:rsidTr="00466EBF">
        <w:trPr>
          <w:trHeight w:val="302"/>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Итоговое занятие</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w:t>
            </w:r>
          </w:p>
        </w:tc>
      </w:tr>
      <w:tr w:rsidR="00466EBF" w:rsidRPr="007712F7" w:rsidTr="00466EBF">
        <w:trPr>
          <w:trHeight w:val="326"/>
        </w:trPr>
        <w:tc>
          <w:tcPr>
            <w:tcW w:w="456"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sz w:val="24"/>
                <w:szCs w:val="24"/>
              </w:rPr>
            </w:pPr>
          </w:p>
        </w:tc>
        <w:tc>
          <w:tcPr>
            <w:tcW w:w="5578"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ИТОГО:</w:t>
            </w:r>
          </w:p>
        </w:tc>
        <w:tc>
          <w:tcPr>
            <w:tcW w:w="950"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22"/>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357</w:t>
            </w:r>
          </w:p>
        </w:tc>
        <w:tc>
          <w:tcPr>
            <w:tcW w:w="1291"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72</w:t>
            </w:r>
          </w:p>
        </w:tc>
        <w:tc>
          <w:tcPr>
            <w:tcW w:w="1282" w:type="dxa"/>
            <w:tcBorders>
              <w:top w:val="single" w:sz="6" w:space="0" w:color="auto"/>
              <w:left w:val="single" w:sz="6" w:space="0" w:color="auto"/>
              <w:bottom w:val="single" w:sz="6" w:space="0" w:color="auto"/>
              <w:right w:val="single" w:sz="6" w:space="0" w:color="auto"/>
            </w:tcBorders>
          </w:tcPr>
          <w:p w:rsidR="00466EBF" w:rsidRPr="007712F7" w:rsidRDefault="00466EBF" w:rsidP="00743BC6">
            <w:pPr>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285</w:t>
            </w:r>
          </w:p>
        </w:tc>
      </w:tr>
    </w:tbl>
    <w:p w:rsidR="00466EBF" w:rsidRPr="007712F7" w:rsidRDefault="00466EBF" w:rsidP="007712F7">
      <w:pPr>
        <w:spacing w:line="276" w:lineRule="auto"/>
        <w:ind w:firstLine="709"/>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III. Содержание программы I год обучения.</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 Вводное занятие. Ознакомление с планом работы кружка, с видами общественно-полезного труда по озеленению, с различными мероприятиями, в которых будут участвовать члены кружка.</w:t>
      </w:r>
    </w:p>
    <w:p w:rsidR="00466EBF" w:rsidRPr="007712F7" w:rsidRDefault="00466EBF" w:rsidP="00743BC6">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2. Цветочно-декоративные растения, их значение в жизни человека. </w:t>
      </w:r>
      <w:proofErr w:type="gramStart"/>
      <w:r w:rsidRPr="007712F7">
        <w:rPr>
          <w:rFonts w:ascii="Times New Roman" w:hAnsi="Times New Roman" w:cs="Times New Roman"/>
          <w:color w:val="000000"/>
          <w:sz w:val="24"/>
          <w:szCs w:val="24"/>
        </w:rPr>
        <w:t>Ознакомление с грунтовыми и комнатными цветочно-декоративными растениями, травами, используемые для озеленения.</w:t>
      </w:r>
      <w:proofErr w:type="gramEnd"/>
      <w:r w:rsidRPr="007712F7">
        <w:rPr>
          <w:rFonts w:ascii="Times New Roman" w:hAnsi="Times New Roman" w:cs="Times New Roman"/>
          <w:color w:val="000000"/>
          <w:sz w:val="24"/>
          <w:szCs w:val="24"/>
        </w:rPr>
        <w:t xml:space="preserve"> Значение зелёных насаждений в жизни человека.</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3. Осенние работы на У.О.У. Сбор семян цветочно-декоративных однолетних культур. Выкопка многолетних цветочно-декоративных культур, не зимующих в открытом грунте, обеспечение их хранения. Выкопка, деление кустов, посадка многолетников, зимующих в открытом грунте, сортировка семян.</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 Особенности семенного размножения цветочно-декоративных культур. Особенности строение семя однолетних и многолетних цветочно-декоративных культур. Классификация семян. Условия хранения семян. Продолжительность жизни и сроки хранения семян. Влияние на качество сохранности семян температуры, влажности.</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5. Особенности вегетативного размножения цветочно-декоративных культур. Вегетативное размножение как наиболее доступный способ разведения цветочных культур. Размножение луковицами, клубнелуковицами, клубнями, черенками, листьями. Сохранение сортовой чистоты.</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6. Основы аранжировки. Зимние композиции. Общие представления </w:t>
      </w:r>
      <w:proofErr w:type="gramStart"/>
      <w:r w:rsidRPr="007712F7">
        <w:rPr>
          <w:rFonts w:ascii="Times New Roman" w:hAnsi="Times New Roman" w:cs="Times New Roman"/>
          <w:color w:val="000000"/>
          <w:sz w:val="24"/>
          <w:szCs w:val="24"/>
        </w:rPr>
        <w:t>о</w:t>
      </w:r>
      <w:proofErr w:type="gramEnd"/>
      <w:r w:rsidRPr="007712F7">
        <w:rPr>
          <w:rFonts w:ascii="Times New Roman" w:hAnsi="Times New Roman" w:cs="Times New Roman"/>
          <w:color w:val="000000"/>
          <w:sz w:val="24"/>
          <w:szCs w:val="24"/>
        </w:rPr>
        <w:t xml:space="preserve"> аранжировке. Создание цветочных композиций. Основные направления: икебана, бонсай и др. Основные школы и направления флористики. Создание зимних композиций с использованием веток хвойных деревьев и искусственных материалов.</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7. Комнатное цветоводство. Значение комнатных растений, их группировка, биологические особенности. Требовательность комнатных растений к влажности почвы и воздуха, температуре, освещению. Виды ухода за комнатными растениями и сроки его проведения в связи с биологическими особенностями растений и временем года. Значение перевалки и пересадки для роста и развития растений. Сроки и техника проведения этой работы.</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8. Экологическая операция "Класс-оранжерея". Основы фитодизайна. Понятие фитодизайна, рациональное размещение комнатных растений, в соответствии с интерьером помещения. Эстетика размещения. Зависимость от внешних факторов (свет, тепло, влажность). Участие в общешкольном соревновании на самую зелёную классную комнату.</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9. Этикетаж комнатных растений. Этикетка как источник информации о растении. Видовое название растения, происхождение, особенности ухода в летний и зимний период.</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lastRenderedPageBreak/>
        <w:t>10. Выращивание рассады однолетников. Условия, необходимые для выращивания рассады в теплице, парниках. Подготовка ящиков, плошек и земли для посева. Посев семян. Написание и установка этикеток на ящиках. Уход за посевами, пикировка, уход за рассадой. Работа со справочной литературой по выращиванию цветочной рассады.</w:t>
      </w:r>
    </w:p>
    <w:p w:rsidR="00466EBF" w:rsidRPr="00871753" w:rsidRDefault="00466EBF" w:rsidP="00871753">
      <w:pPr>
        <w:pStyle w:val="afa"/>
        <w:spacing w:line="276" w:lineRule="auto"/>
        <w:contextualSpacing/>
        <w:rPr>
          <w:sz w:val="24"/>
          <w:szCs w:val="24"/>
        </w:rPr>
      </w:pPr>
      <w:r w:rsidRPr="007712F7">
        <w:rPr>
          <w:color w:val="000000"/>
          <w:sz w:val="24"/>
          <w:szCs w:val="24"/>
        </w:rPr>
        <w:t>11. Подготовка почвы под цветочно-декоративные растения. Понятие о почве, её свойствах, плодородии. Питание растений из почвы, значение обработки почвы и внесение удобрений для роста и развития растений</w:t>
      </w:r>
      <w:r w:rsidR="00871753">
        <w:rPr>
          <w:color w:val="000000"/>
          <w:sz w:val="24"/>
          <w:szCs w:val="24"/>
        </w:rPr>
        <w:t>.</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12. Выращивание цветочно-декоративных растений посевом семян в грунт. Значение выращивания цветочно-декоративных растений посевом семян в грунт. Сроки и способы посева. Площади питания и глубина заделки семян. Уход за посевами. Наблюдение за появлением всходов, ростом и развитием растений.</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13. Работа по подготовке научно-исследовательских проектов. Постановка целей и задач в научно-исследовательской деятельности.  Основные методы работы. Содержание работы.</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Литературный обзор. Изложение собственных результатов. Выводы. Приложения. Работа осуществляется в индивидуальном порядке.</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14. Научно-исследовательская конференция. Выступление учащихся, обсуждение проектов, отбор лучших работ на краевую конференцию по исследовательской работе в природе и краевой экологический сбор учащихся.</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15. Высадка рассады. Агротехнические правила высадки растений в грунт. Распределение клумб и грядок. Подготовка рассады, высадка, уход, наблюдение за ростом и развитием.</w:t>
      </w:r>
    </w:p>
    <w:p w:rsidR="00466EBF" w:rsidRPr="007712F7" w:rsidRDefault="00466EBF" w:rsidP="007712F7">
      <w:pPr>
        <w:spacing w:line="276" w:lineRule="auto"/>
        <w:ind w:firstLine="709"/>
        <w:jc w:val="both"/>
        <w:rPr>
          <w:rFonts w:ascii="Times New Roman" w:hAnsi="Times New Roman" w:cs="Times New Roman"/>
          <w:b/>
          <w:bCs/>
          <w:color w:val="000000"/>
          <w:sz w:val="24"/>
          <w:szCs w:val="24"/>
        </w:rPr>
      </w:pPr>
      <w:proofErr w:type="gramStart"/>
      <w:r w:rsidRPr="007712F7">
        <w:rPr>
          <w:rFonts w:ascii="Times New Roman" w:hAnsi="Times New Roman" w:cs="Times New Roman"/>
          <w:b/>
          <w:bCs/>
          <w:color w:val="000000"/>
          <w:sz w:val="24"/>
          <w:szCs w:val="24"/>
        </w:rPr>
        <w:t>П</w:t>
      </w:r>
      <w:proofErr w:type="gramEnd"/>
      <w:r w:rsidRPr="007712F7">
        <w:rPr>
          <w:rFonts w:ascii="Times New Roman" w:hAnsi="Times New Roman" w:cs="Times New Roman"/>
          <w:b/>
          <w:bCs/>
          <w:color w:val="000000"/>
          <w:sz w:val="24"/>
          <w:szCs w:val="24"/>
        </w:rPr>
        <w:t xml:space="preserve"> год обучения.</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 Вводное занятие. Ознакомление с планом работы кружка, с видами общественно-полезного труда по озеленению, с различными мероприятиями, в которых будут участвовать члены кружка.</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 Осенние работы на УОУ и дендрарии. Ознакомление с древесно-кустарниковыми растениями, используемыми для озеленения. Уход за растениями. Подготовка к зиме.</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3. Дендрология. Классификация древесных растений. Жизненные формы. Экологические группы растений по отношению к влаге, солнечному свету, теплу. Морфология, интродукция, акклиматизация.</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4. Описание древесно-кустарниковых растений. Описание и систематика голосеменных и покрытосеменных растений. Виды и сорта древесно-кустарниковых растений. Особенности морфологии </w:t>
      </w:r>
      <w:proofErr w:type="gramStart"/>
      <w:r w:rsidRPr="007712F7">
        <w:rPr>
          <w:rFonts w:ascii="Times New Roman" w:hAnsi="Times New Roman" w:cs="Times New Roman"/>
          <w:color w:val="000000"/>
          <w:sz w:val="24"/>
          <w:szCs w:val="24"/>
        </w:rPr>
        <w:t>голосеменных</w:t>
      </w:r>
      <w:proofErr w:type="gramEnd"/>
      <w:r w:rsidRPr="007712F7">
        <w:rPr>
          <w:rFonts w:ascii="Times New Roman" w:hAnsi="Times New Roman" w:cs="Times New Roman"/>
          <w:color w:val="000000"/>
          <w:sz w:val="24"/>
          <w:szCs w:val="24"/>
        </w:rPr>
        <w:t>: сосны, лиственницы, пихты, кедра, можжевельника, ели. Морфология важнейших покрытосеменных растений.</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5. Особенности размножения древесно-кустарниковых растений. Семенное, бесполое, вегетативное размножение голосеменных и покрытосеменных растений. Сбор плодов и семян. Заготовка семян. Определение всхожести. Хранение семян. Меры профилактики и борьбы с болезнями семян при хранении. Подготовка семян к посеву. Сроки, нормы и способы посева. Вегетативное размножение. Размножение отводками. Размножение делением кустов и корневыми отпрысками. Размножение черенками. Размножение прививкой.</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6. Выращивание декоративных деревьев и кустарников и их формирование. Размещение посадочного материала и сроки его выращивания. Выращивание саженцев древесных пород, уход за ними. Формирование штамба и кроны. Привитые и </w:t>
      </w:r>
      <w:r w:rsidRPr="007712F7">
        <w:rPr>
          <w:rFonts w:ascii="Times New Roman" w:hAnsi="Times New Roman" w:cs="Times New Roman"/>
          <w:color w:val="000000"/>
          <w:sz w:val="24"/>
          <w:szCs w:val="24"/>
        </w:rPr>
        <w:lastRenderedPageBreak/>
        <w:t>архитектурные формы деревьев. Особенности выращивания крупномерного посадочного материала. Выращивание саженцев кустарников, уход за ними, формирование куста.</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7. Организация объектов зелёных насаждений. Насаждения общего пользования. Парки, сады, скверы, бульвары. Насаждения ограниченного пользования. Дендросады, ботанические сады.</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8. Основы композиционного направления зелёных насаждений. Стили садово-паркового хозяйства и их особенности. Композиции зелёных насаждений. Древесные массивы, куртины, рядовые посадки, живые изгороди, бордюры, солитеры.</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9. Способы создания зелёных насаждений. Подготовка участка к озеленению. Дренаж, водоснабжение. Разбивка участка в соответствии с проектом. Предпосевная обработка почвы. Посадка деревьев и кустарников. Устройство садовых дорожек. Газоны. Альпийские горки. Рокарии. Водоёмы. Уход за почвой и зелёными насаждениями.</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10. Внутреннее озеленение производственных и общественных помещений. Основные принципы внутреннего озеленения. Основной ассортимент древесно-кустарниковых растений для внутреннего озеленения.</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11. Охрана зелёных насаждений. Влияние почвенно-климатических, биологических и хозяйственных факторов на сохранность и развитие зелёных насаждений. Формы охраны зелёных насаждений. Административная ответственность.</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12. Весенние работы на УОУ и дендрарии. Виды весенних работ. Весенняя ревизия. Формирование и обрезка кроны. Обработка почвы. Внесение удобрений. Очистка и побелка штамбов. Закладка опытов.</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13. Итоговое занятие. Подведение итогов работы. Изготовление учебно-наглядных пособий. Оформление дневников.</w:t>
      </w:r>
    </w:p>
    <w:p w:rsidR="00466EBF" w:rsidRPr="007712F7" w:rsidRDefault="00466EBF" w:rsidP="007712F7">
      <w:pPr>
        <w:spacing w:line="276" w:lineRule="auto"/>
        <w:ind w:firstLine="709"/>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IV. Основные требования к знаниям и умениям</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По окончании первого года обучения в творческом объединении: Учащиеся должны знать: " Основные цветочно-декоративные растения, их значение. " Биологические особенности однолетних и многолетних цветочно-декоративных растений, открытого грунта и комнатных растений. " Особенности семенного и вегетативного размножения цветочно-декоративных культур. " Основные приёмы выращивания рассады. " Основы флористики и фитодизайна. " Основные методы исследования цветочно-декоративных культур.</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Учащиеся должны уметь: " Осуществлять сбор и хранение семян цветочно-декоративных растений. " Проводить вегетативное размножение растений. " Определять • растения по определителям. " Работать со справочной литературой. " Проводить</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паспортизацию комнатных растений. " Высаживать рассаду в открытый грунт. " Осуществлять основные приёмы ухода за растениями открытого грунта и комнатными культурами</w:t>
      </w:r>
      <w:proofErr w:type="gramStart"/>
      <w:r w:rsidRPr="007712F7">
        <w:rPr>
          <w:rFonts w:ascii="Times New Roman" w:hAnsi="Times New Roman" w:cs="Times New Roman"/>
          <w:color w:val="000000"/>
          <w:sz w:val="24"/>
          <w:szCs w:val="24"/>
        </w:rPr>
        <w:t xml:space="preserve">." </w:t>
      </w:r>
      <w:proofErr w:type="gramEnd"/>
      <w:r w:rsidRPr="007712F7">
        <w:rPr>
          <w:rFonts w:ascii="Times New Roman" w:hAnsi="Times New Roman" w:cs="Times New Roman"/>
          <w:color w:val="000000"/>
          <w:sz w:val="24"/>
          <w:szCs w:val="24"/>
        </w:rPr>
        <w:t>Подготовить, правильно оформить и защитить научно-исследовательскую работу по цветоводству.</w:t>
      </w:r>
    </w:p>
    <w:p w:rsidR="00466EBF" w:rsidRPr="007712F7" w:rsidRDefault="00466EBF"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По окончании второго года обучения в творческом объединении: Учащиеся должны знать: " Основные древесно-кустарниковые растения, их значение. " Биологические особенности древесно-кустарниковые растений. " Особенности семенного и вегетативного размножения</w:t>
      </w:r>
    </w:p>
    <w:p w:rsidR="00466EBF" w:rsidRPr="007712F7" w:rsidRDefault="00466EBF" w:rsidP="007712F7">
      <w:pPr>
        <w:spacing w:line="276" w:lineRule="auto"/>
        <w:ind w:firstLine="709"/>
        <w:jc w:val="both"/>
        <w:rPr>
          <w:rFonts w:ascii="Times New Roman" w:hAnsi="Times New Roman" w:cs="Times New Roman"/>
          <w:color w:val="000000"/>
          <w:sz w:val="24"/>
          <w:szCs w:val="24"/>
        </w:rPr>
      </w:pPr>
    </w:p>
    <w:p w:rsidR="00466EBF" w:rsidRPr="007712F7" w:rsidRDefault="00466EBF" w:rsidP="007712F7">
      <w:pPr>
        <w:spacing w:line="276" w:lineRule="auto"/>
        <w:ind w:firstLine="709"/>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Литература</w:t>
      </w:r>
    </w:p>
    <w:p w:rsidR="00466EBF" w:rsidRPr="007712F7" w:rsidRDefault="00466EBF" w:rsidP="007712F7">
      <w:pPr>
        <w:spacing w:line="276" w:lineRule="auto"/>
        <w:ind w:firstLine="709"/>
        <w:jc w:val="both"/>
        <w:rPr>
          <w:rFonts w:ascii="Times New Roman" w:hAnsi="Times New Roman" w:cs="Times New Roman"/>
          <w:sz w:val="24"/>
          <w:szCs w:val="24"/>
        </w:rPr>
      </w:pPr>
      <w:r w:rsidRPr="007712F7">
        <w:rPr>
          <w:rFonts w:ascii="Times New Roman" w:hAnsi="Times New Roman" w:cs="Times New Roman"/>
          <w:color w:val="000000"/>
          <w:sz w:val="24"/>
          <w:szCs w:val="24"/>
        </w:rPr>
        <w:t xml:space="preserve">Верзилин Н.М. Путешествие с домашними растениями. Л., "Детская литература", 1970. Верзилин Н.М., Рождественский В. Цветы из сада. М, "Детгиз", 1962. Катц К.В. </w:t>
      </w:r>
      <w:r w:rsidRPr="007712F7">
        <w:rPr>
          <w:rFonts w:ascii="Times New Roman" w:hAnsi="Times New Roman" w:cs="Times New Roman"/>
          <w:color w:val="000000"/>
          <w:sz w:val="24"/>
          <w:szCs w:val="24"/>
        </w:rPr>
        <w:lastRenderedPageBreak/>
        <w:t xml:space="preserve">Декоративные кустарники. М, "Колос", 1966. Киселёв Г.Е. Цветоводство. М., "Колос", 1964. Кудрявей, Д.Б., Петренко Н.А. Как вырастить цветы. М., "Просвещение", 1993. Лучник З.И. Деревья и кустарники для озеленения городов и сёл. Барнаул, Алтайское книжное издательство, 1974. Одынец А.П. Дендрология для садовника. М., "Высшая школа", 1982. Рычин Ю.В. Древесно-кустарниковая флора. М, "Просвещение", 1972. Тавликова Т.К., Серпухова В.И. Комнатные и балконные растения. "Лениздат", 1964. Холявко </w:t>
      </w:r>
      <w:r w:rsidRPr="007712F7">
        <w:rPr>
          <w:rFonts w:ascii="Times New Roman" w:hAnsi="Times New Roman" w:cs="Times New Roman"/>
          <w:color w:val="000000"/>
          <w:sz w:val="24"/>
          <w:szCs w:val="24"/>
          <w:lang w:val="en-US"/>
        </w:rPr>
        <w:t>B</w:t>
      </w:r>
      <w:r w:rsidRPr="007712F7">
        <w:rPr>
          <w:rFonts w:ascii="Times New Roman" w:hAnsi="Times New Roman" w:cs="Times New Roman"/>
          <w:color w:val="000000"/>
          <w:sz w:val="24"/>
          <w:szCs w:val="24"/>
        </w:rPr>
        <w:t>.</w:t>
      </w:r>
      <w:r w:rsidRPr="007712F7">
        <w:rPr>
          <w:rFonts w:ascii="Times New Roman" w:hAnsi="Times New Roman" w:cs="Times New Roman"/>
          <w:color w:val="000000"/>
          <w:sz w:val="24"/>
          <w:szCs w:val="24"/>
          <w:lang w:val="en-US"/>
        </w:rPr>
        <w:t>C</w:t>
      </w:r>
      <w:r w:rsidRPr="007712F7">
        <w:rPr>
          <w:rFonts w:ascii="Times New Roman" w:hAnsi="Times New Roman" w:cs="Times New Roman"/>
          <w:color w:val="000000"/>
          <w:sz w:val="24"/>
          <w:szCs w:val="24"/>
        </w:rPr>
        <w:t>. и др. Дендрология и основы зелёного строительства. М., "Агропромиздат", 1988.</w:t>
      </w:r>
    </w:p>
    <w:p w:rsidR="00980496" w:rsidRPr="007712F7" w:rsidRDefault="00980496" w:rsidP="007712F7">
      <w:pPr>
        <w:pStyle w:val="afa"/>
        <w:spacing w:line="276" w:lineRule="auto"/>
        <w:ind w:firstLine="709"/>
        <w:contextualSpacing/>
        <w:outlineLvl w:val="0"/>
        <w:rPr>
          <w:b/>
          <w:sz w:val="24"/>
          <w:szCs w:val="24"/>
        </w:rPr>
      </w:pPr>
    </w:p>
    <w:p w:rsidR="00A7397D" w:rsidRPr="007712F7" w:rsidRDefault="00A7397D" w:rsidP="007712F7">
      <w:pPr>
        <w:spacing w:line="276" w:lineRule="auto"/>
        <w:ind w:firstLine="709"/>
        <w:jc w:val="both"/>
        <w:rPr>
          <w:rFonts w:ascii="Times New Roman" w:hAnsi="Times New Roman" w:cs="Times New Roman"/>
          <w:b/>
          <w:sz w:val="24"/>
          <w:szCs w:val="24"/>
        </w:rPr>
      </w:pPr>
    </w:p>
    <w:p w:rsidR="00D20B44" w:rsidRPr="00DD035A" w:rsidRDefault="00D20B44" w:rsidP="00DD035A">
      <w:pPr>
        <w:pStyle w:val="aff4"/>
        <w:spacing w:line="276" w:lineRule="auto"/>
        <w:ind w:firstLine="709"/>
        <w:jc w:val="center"/>
        <w:rPr>
          <w:b/>
          <w:bCs/>
          <w:color w:val="000000"/>
          <w:sz w:val="28"/>
          <w:szCs w:val="28"/>
        </w:rPr>
      </w:pPr>
      <w:r w:rsidRPr="00DD035A">
        <w:rPr>
          <w:b/>
          <w:bCs/>
          <w:color w:val="000000"/>
          <w:sz w:val="28"/>
          <w:szCs w:val="28"/>
        </w:rPr>
        <w:t>Программа спецкурса «Овощеводство»</w:t>
      </w:r>
    </w:p>
    <w:p w:rsidR="00D20B44" w:rsidRPr="007712F7" w:rsidRDefault="00D20B44" w:rsidP="007712F7">
      <w:pPr>
        <w:pStyle w:val="aff4"/>
        <w:spacing w:line="276" w:lineRule="auto"/>
        <w:ind w:firstLine="709"/>
        <w:jc w:val="both"/>
        <w:rPr>
          <w:color w:val="000000"/>
        </w:rPr>
      </w:pPr>
      <w:r w:rsidRPr="007712F7">
        <w:rPr>
          <w:b/>
          <w:bCs/>
          <w:color w:val="000000"/>
        </w:rPr>
        <w:t xml:space="preserve">Андреев Ю.М. Основы овощеводства открытого грунта. </w:t>
      </w:r>
      <w:r w:rsidRPr="007712F7">
        <w:rPr>
          <w:color w:val="000000"/>
        </w:rPr>
        <w:t xml:space="preserve">Экспериментальная авторская образовательно-профессиональная программа начальной профессиональной подготовки для сельских лицеев и школ. </w:t>
      </w:r>
      <w:r w:rsidRPr="007712F7">
        <w:rPr>
          <w:i/>
          <w:iCs/>
          <w:color w:val="000000"/>
        </w:rPr>
        <w:t xml:space="preserve">– </w:t>
      </w:r>
      <w:r w:rsidRPr="007712F7">
        <w:rPr>
          <w:color w:val="000000"/>
        </w:rPr>
        <w:t xml:space="preserve">М.: Исследовательский центр проблем качества подготовки специалистов, 2008. – 36 </w:t>
      </w:r>
      <w:proofErr w:type="gramStart"/>
      <w:r w:rsidRPr="007712F7">
        <w:rPr>
          <w:color w:val="000000"/>
        </w:rPr>
        <w:t>с</w:t>
      </w:r>
      <w:proofErr w:type="gramEnd"/>
      <w:r w:rsidRPr="007712F7">
        <w:rPr>
          <w:color w:val="000000"/>
        </w:rPr>
        <w:t xml:space="preserve">. </w:t>
      </w:r>
    </w:p>
    <w:p w:rsidR="00D20B44" w:rsidRPr="007712F7" w:rsidRDefault="00D20B44" w:rsidP="007712F7">
      <w:pPr>
        <w:spacing w:line="276" w:lineRule="auto"/>
        <w:ind w:firstLine="709"/>
        <w:jc w:val="both"/>
        <w:rPr>
          <w:rFonts w:ascii="Times New Roman" w:hAnsi="Times New Roman" w:cs="Times New Roman"/>
          <w:b/>
          <w:bCs/>
          <w:color w:val="000000"/>
          <w:sz w:val="24"/>
          <w:szCs w:val="24"/>
        </w:rPr>
      </w:pPr>
      <w:r w:rsidRPr="007712F7">
        <w:rPr>
          <w:rFonts w:ascii="Times New Roman" w:hAnsi="Times New Roman" w:cs="Times New Roman"/>
          <w:bCs/>
          <w:color w:val="000000"/>
          <w:sz w:val="24"/>
          <w:szCs w:val="24"/>
        </w:rPr>
        <w:t xml:space="preserve">Программа 2 года обучения для 9-х классов, составлена на основе авторской программы </w:t>
      </w:r>
      <w:r w:rsidRPr="007712F7">
        <w:rPr>
          <w:rFonts w:ascii="Times New Roman" w:hAnsi="Times New Roman" w:cs="Times New Roman"/>
          <w:color w:val="000000"/>
          <w:sz w:val="24"/>
          <w:szCs w:val="24"/>
        </w:rPr>
        <w:t>Андреева Юрия Михайловича - заведующего кафедрой овощеводства Мо</w:t>
      </w:r>
      <w:r w:rsidRPr="007712F7">
        <w:rPr>
          <w:rFonts w:ascii="Times New Roman" w:hAnsi="Times New Roman" w:cs="Times New Roman"/>
          <w:color w:val="000000"/>
          <w:sz w:val="24"/>
          <w:szCs w:val="24"/>
        </w:rPr>
        <w:softHyphen/>
        <w:t>сковской сельскохозяйственной академии им. К.А. Тимирязева, кандидат сельскохо</w:t>
      </w:r>
      <w:r w:rsidRPr="007712F7">
        <w:rPr>
          <w:rFonts w:ascii="Times New Roman" w:hAnsi="Times New Roman" w:cs="Times New Roman"/>
          <w:color w:val="000000"/>
          <w:sz w:val="24"/>
          <w:szCs w:val="24"/>
        </w:rPr>
        <w:softHyphen/>
        <w:t>зяйственных наук, профессор.</w:t>
      </w:r>
      <w:r w:rsidRPr="007712F7">
        <w:rPr>
          <w:rFonts w:ascii="Times New Roman" w:hAnsi="Times New Roman" w:cs="Times New Roman"/>
          <w:b/>
          <w:bCs/>
          <w:color w:val="000000"/>
          <w:sz w:val="24"/>
          <w:szCs w:val="24"/>
        </w:rPr>
        <w:t xml:space="preserve"> </w:t>
      </w:r>
    </w:p>
    <w:p w:rsidR="000B7877" w:rsidRPr="009F00BC" w:rsidRDefault="00944EA4" w:rsidP="009F00BC">
      <w:pPr>
        <w:tabs>
          <w:tab w:val="left" w:pos="6190"/>
        </w:tabs>
        <w:spacing w:line="276" w:lineRule="auto"/>
        <w:ind w:firstLine="709"/>
        <w:jc w:val="both"/>
        <w:rPr>
          <w:rFonts w:ascii="Times New Roman" w:hAnsi="Times New Roman" w:cs="Times New Roman"/>
          <w:sz w:val="24"/>
          <w:szCs w:val="24"/>
        </w:rPr>
      </w:pPr>
      <w:r w:rsidRPr="007712F7">
        <w:rPr>
          <w:rFonts w:ascii="Times New Roman" w:hAnsi="Times New Roman" w:cs="Times New Roman"/>
          <w:b/>
          <w:bCs/>
          <w:color w:val="000000"/>
          <w:sz w:val="24"/>
          <w:szCs w:val="24"/>
        </w:rPr>
        <w:t xml:space="preserve">                                              </w:t>
      </w:r>
    </w:p>
    <w:p w:rsidR="00D20B44" w:rsidRPr="007712F7" w:rsidRDefault="00D20B44" w:rsidP="007712F7">
      <w:pPr>
        <w:spacing w:line="276" w:lineRule="auto"/>
        <w:ind w:firstLine="709"/>
        <w:jc w:val="both"/>
        <w:rPr>
          <w:rFonts w:ascii="Times New Roman" w:hAnsi="Times New Roman" w:cs="Times New Roman"/>
          <w:b/>
          <w:bCs/>
          <w:color w:val="000000"/>
          <w:sz w:val="24"/>
          <w:szCs w:val="24"/>
        </w:rPr>
      </w:pPr>
      <w:r w:rsidRPr="007712F7">
        <w:rPr>
          <w:rFonts w:ascii="Times New Roman" w:hAnsi="Times New Roman" w:cs="Times New Roman"/>
          <w:b/>
          <w:bCs/>
          <w:color w:val="000000"/>
          <w:sz w:val="24"/>
          <w:szCs w:val="24"/>
        </w:rPr>
        <w:t>ПРЕДИСЛОВИЕ</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    Продолжительность жизни человека в значительной степени зави</w:t>
      </w:r>
      <w:r w:rsidRPr="007712F7">
        <w:rPr>
          <w:rFonts w:ascii="Times New Roman" w:hAnsi="Times New Roman" w:cs="Times New Roman"/>
          <w:color w:val="000000"/>
          <w:sz w:val="24"/>
          <w:szCs w:val="24"/>
        </w:rPr>
        <w:softHyphen/>
        <w:t>сит от питания, в котором большое значение придается овощным культу</w:t>
      </w:r>
      <w:r w:rsidRPr="007712F7">
        <w:rPr>
          <w:rFonts w:ascii="Times New Roman" w:hAnsi="Times New Roman" w:cs="Times New Roman"/>
          <w:color w:val="000000"/>
          <w:sz w:val="24"/>
          <w:szCs w:val="24"/>
        </w:rPr>
        <w:softHyphen/>
        <w:t xml:space="preserve">рам. </w:t>
      </w:r>
      <w:proofErr w:type="gramStart"/>
      <w:r w:rsidRPr="007712F7">
        <w:rPr>
          <w:rFonts w:ascii="Times New Roman" w:hAnsi="Times New Roman" w:cs="Times New Roman"/>
          <w:color w:val="000000"/>
          <w:sz w:val="24"/>
          <w:szCs w:val="24"/>
        </w:rPr>
        <w:t>К овощным культурам относятся однолетние, двулетние и много</w:t>
      </w:r>
      <w:r w:rsidRPr="007712F7">
        <w:rPr>
          <w:rFonts w:ascii="Times New Roman" w:hAnsi="Times New Roman" w:cs="Times New Roman"/>
          <w:color w:val="000000"/>
          <w:sz w:val="24"/>
          <w:szCs w:val="24"/>
        </w:rPr>
        <w:softHyphen/>
        <w:t>летние травянистые растения, у которых в пищу используют сочные, мя</w:t>
      </w:r>
      <w:r w:rsidRPr="007712F7">
        <w:rPr>
          <w:rFonts w:ascii="Times New Roman" w:hAnsi="Times New Roman" w:cs="Times New Roman"/>
          <w:color w:val="000000"/>
          <w:sz w:val="24"/>
          <w:szCs w:val="24"/>
        </w:rPr>
        <w:softHyphen/>
        <w:t>систые части растений - листья, черешки листьев, стебли, побеги, стеб</w:t>
      </w:r>
      <w:r w:rsidRPr="007712F7">
        <w:rPr>
          <w:rFonts w:ascii="Times New Roman" w:hAnsi="Times New Roman" w:cs="Times New Roman"/>
          <w:color w:val="000000"/>
          <w:sz w:val="24"/>
          <w:szCs w:val="24"/>
        </w:rPr>
        <w:softHyphen/>
        <w:t>леплоды, корнеплоды, клубнеплоды, корневища, луковицы, соцветия, плоды.</w:t>
      </w:r>
      <w:proofErr w:type="gramEnd"/>
      <w:r w:rsidRPr="007712F7">
        <w:rPr>
          <w:rFonts w:ascii="Times New Roman" w:hAnsi="Times New Roman" w:cs="Times New Roman"/>
          <w:color w:val="000000"/>
          <w:sz w:val="24"/>
          <w:szCs w:val="24"/>
        </w:rPr>
        <w:t xml:space="preserve"> В мире известно более 1200 таких видов растений. В качестве овощей используется около десяти процентов. В России выращивается, в зависимости от региона от 30 до 70 видов овощных растений. Наиболь</w:t>
      </w:r>
      <w:r w:rsidRPr="007712F7">
        <w:rPr>
          <w:rFonts w:ascii="Times New Roman" w:hAnsi="Times New Roman" w:cs="Times New Roman"/>
          <w:color w:val="000000"/>
          <w:sz w:val="24"/>
          <w:szCs w:val="24"/>
        </w:rPr>
        <w:softHyphen/>
        <w:t xml:space="preserve">шее распространение имеют </w:t>
      </w:r>
      <w:proofErr w:type="gramStart"/>
      <w:r w:rsidRPr="007712F7">
        <w:rPr>
          <w:rFonts w:ascii="Times New Roman" w:hAnsi="Times New Roman" w:cs="Times New Roman"/>
          <w:color w:val="000000"/>
          <w:sz w:val="24"/>
          <w:szCs w:val="24"/>
        </w:rPr>
        <w:t>следующие</w:t>
      </w:r>
      <w:proofErr w:type="gramEnd"/>
      <w:r w:rsidRPr="007712F7">
        <w:rPr>
          <w:rFonts w:ascii="Times New Roman" w:hAnsi="Times New Roman" w:cs="Times New Roman"/>
          <w:color w:val="000000"/>
          <w:sz w:val="24"/>
          <w:szCs w:val="24"/>
        </w:rPr>
        <w:t xml:space="preserve">. Среди капуст - белокочанная, савойская, цветная, брокколи, кольраби, пекинская. Среди корнеплодных овощных культур - морковь, свекла, пастернак, корневая петрушка. Из </w:t>
      </w:r>
      <w:proofErr w:type="gramStart"/>
      <w:r w:rsidRPr="007712F7">
        <w:rPr>
          <w:rFonts w:ascii="Times New Roman" w:hAnsi="Times New Roman" w:cs="Times New Roman"/>
          <w:color w:val="000000"/>
          <w:sz w:val="24"/>
          <w:szCs w:val="24"/>
        </w:rPr>
        <w:t>плодовых</w:t>
      </w:r>
      <w:proofErr w:type="gramEnd"/>
      <w:r w:rsidRPr="007712F7">
        <w:rPr>
          <w:rFonts w:ascii="Times New Roman" w:hAnsi="Times New Roman" w:cs="Times New Roman"/>
          <w:color w:val="000000"/>
          <w:sz w:val="24"/>
          <w:szCs w:val="24"/>
        </w:rPr>
        <w:t xml:space="preserve"> - огурец, кабачок, патиссон, тыква, арбуз, дыня. В настоящее время расширяют ассортимент возделываемых зеленных культур (укроп, кресс-салат, базилик, листовая горчица, рукола, различные виды салата).</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    Овощные культуры играют важную роль в питании человека. Еже</w:t>
      </w:r>
      <w:r w:rsidRPr="007712F7">
        <w:rPr>
          <w:rFonts w:ascii="Times New Roman" w:hAnsi="Times New Roman" w:cs="Times New Roman"/>
          <w:color w:val="000000"/>
          <w:sz w:val="24"/>
          <w:szCs w:val="24"/>
        </w:rPr>
        <w:softHyphen/>
        <w:t xml:space="preserve">дневно каждый человек должен потреблять не менее 400 г овощей, не считая картофеля. Овощи содержат клетчатку и </w:t>
      </w:r>
      <w:proofErr w:type="gramStart"/>
      <w:r w:rsidRPr="007712F7">
        <w:rPr>
          <w:rFonts w:ascii="Times New Roman" w:hAnsi="Times New Roman" w:cs="Times New Roman"/>
          <w:color w:val="000000"/>
          <w:sz w:val="24"/>
          <w:szCs w:val="24"/>
        </w:rPr>
        <w:t>выполняют роль</w:t>
      </w:r>
      <w:proofErr w:type="gramEnd"/>
      <w:r w:rsidRPr="007712F7">
        <w:rPr>
          <w:rFonts w:ascii="Times New Roman" w:hAnsi="Times New Roman" w:cs="Times New Roman"/>
          <w:color w:val="000000"/>
          <w:sz w:val="24"/>
          <w:szCs w:val="24"/>
        </w:rPr>
        <w:t xml:space="preserve"> объем</w:t>
      </w:r>
      <w:r w:rsidRPr="007712F7">
        <w:rPr>
          <w:rFonts w:ascii="Times New Roman" w:hAnsi="Times New Roman" w:cs="Times New Roman"/>
          <w:color w:val="000000"/>
          <w:sz w:val="24"/>
          <w:szCs w:val="24"/>
        </w:rPr>
        <w:softHyphen/>
        <w:t>ной пищи. Она обеспечивает человеческий организм витаминами, играет эстетическую роль при оформлении различных блюд, возбуждает аппе</w:t>
      </w:r>
      <w:r w:rsidRPr="007712F7">
        <w:rPr>
          <w:rFonts w:ascii="Times New Roman" w:hAnsi="Times New Roman" w:cs="Times New Roman"/>
          <w:color w:val="000000"/>
          <w:sz w:val="24"/>
          <w:szCs w:val="24"/>
        </w:rPr>
        <w:softHyphen/>
        <w:t>тит и способствует лучшему усвоению высококалорийной пищи, нейтра</w:t>
      </w:r>
      <w:r w:rsidRPr="007712F7">
        <w:rPr>
          <w:rFonts w:ascii="Times New Roman" w:hAnsi="Times New Roman" w:cs="Times New Roman"/>
          <w:color w:val="000000"/>
          <w:sz w:val="24"/>
          <w:szCs w:val="24"/>
        </w:rPr>
        <w:softHyphen/>
        <w:t>лизует кислоты, образующиеся в организме. Эфирные масла репчатого лука, чеснока, хрена уничтожают возбудителей некоторых болезней.</w:t>
      </w:r>
    </w:p>
    <w:p w:rsidR="00D20B44" w:rsidRPr="007712F7" w:rsidRDefault="00D20B44" w:rsidP="007712F7">
      <w:pPr>
        <w:tabs>
          <w:tab w:val="left" w:pos="6190"/>
        </w:tabs>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    Потребления овощей в свежем и переработанном виде в течение го</w:t>
      </w:r>
      <w:r w:rsidRPr="007712F7">
        <w:rPr>
          <w:rFonts w:ascii="Times New Roman" w:hAnsi="Times New Roman" w:cs="Times New Roman"/>
          <w:color w:val="000000"/>
          <w:sz w:val="24"/>
          <w:szCs w:val="24"/>
        </w:rPr>
        <w:softHyphen/>
        <w:t>да можно достичь за счет выращивания их в открытом и защищенном грунте. Конвейер поступления продукции из открытого грунта создается за счет использования рассадного способа выращивания, который позво</w:t>
      </w:r>
      <w:r w:rsidRPr="007712F7">
        <w:rPr>
          <w:rFonts w:ascii="Times New Roman" w:hAnsi="Times New Roman" w:cs="Times New Roman"/>
          <w:color w:val="000000"/>
          <w:sz w:val="24"/>
          <w:szCs w:val="24"/>
        </w:rPr>
        <w:softHyphen/>
        <w:t xml:space="preserve">ляет получать раннюю продукцию на 15-30 дней раньше по сравнению с прямым высевом семян в открытый грунт. Рассадный способ </w:t>
      </w:r>
      <w:r w:rsidRPr="007712F7">
        <w:rPr>
          <w:rFonts w:ascii="Times New Roman" w:hAnsi="Times New Roman" w:cs="Times New Roman"/>
          <w:color w:val="000000"/>
          <w:sz w:val="24"/>
          <w:szCs w:val="24"/>
        </w:rPr>
        <w:lastRenderedPageBreak/>
        <w:t xml:space="preserve">позволяет продвигать в </w:t>
      </w:r>
      <w:proofErr w:type="gramStart"/>
      <w:r w:rsidRPr="007712F7">
        <w:rPr>
          <w:rFonts w:ascii="Times New Roman" w:hAnsi="Times New Roman" w:cs="Times New Roman"/>
          <w:color w:val="000000"/>
          <w:sz w:val="24"/>
          <w:szCs w:val="24"/>
        </w:rPr>
        <w:t>более северные</w:t>
      </w:r>
      <w:proofErr w:type="gramEnd"/>
      <w:r w:rsidRPr="007712F7">
        <w:rPr>
          <w:rFonts w:ascii="Times New Roman" w:hAnsi="Times New Roman" w:cs="Times New Roman"/>
          <w:color w:val="000000"/>
          <w:sz w:val="24"/>
          <w:szCs w:val="24"/>
        </w:rPr>
        <w:t xml:space="preserve"> районы средне- и позднеспелые сорта и гибриды холодостойких культур, а также теплолюбивые культуры. В зо</w:t>
      </w:r>
      <w:r w:rsidRPr="007712F7">
        <w:rPr>
          <w:rFonts w:ascii="Times New Roman" w:hAnsi="Times New Roman" w:cs="Times New Roman"/>
          <w:color w:val="000000"/>
          <w:sz w:val="24"/>
          <w:szCs w:val="24"/>
        </w:rPr>
        <w:softHyphen/>
        <w:t>нах консервной промышленности использование рассадного и безрас</w:t>
      </w:r>
      <w:r w:rsidRPr="007712F7">
        <w:rPr>
          <w:rFonts w:ascii="Times New Roman" w:hAnsi="Times New Roman" w:cs="Times New Roman"/>
          <w:color w:val="000000"/>
          <w:sz w:val="24"/>
          <w:szCs w:val="24"/>
        </w:rPr>
        <w:softHyphen/>
        <w:t>садного способа увеличивает сроки поступления продукции для перера</w:t>
      </w:r>
      <w:r w:rsidRPr="007712F7">
        <w:rPr>
          <w:rFonts w:ascii="Times New Roman" w:hAnsi="Times New Roman" w:cs="Times New Roman"/>
          <w:color w:val="000000"/>
          <w:sz w:val="24"/>
          <w:szCs w:val="24"/>
        </w:rPr>
        <w:softHyphen/>
        <w:t>ботки, что в значительной степени сглаживает региональные «пики» ис</w:t>
      </w:r>
      <w:r w:rsidRPr="007712F7">
        <w:rPr>
          <w:rFonts w:ascii="Times New Roman" w:hAnsi="Times New Roman" w:cs="Times New Roman"/>
          <w:color w:val="000000"/>
          <w:sz w:val="24"/>
          <w:szCs w:val="24"/>
        </w:rPr>
        <w:softHyphen/>
        <w:t>пользования рабочей силы.</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    Рассадный метод позволяет более эффективно использовать солнеч</w:t>
      </w:r>
      <w:r w:rsidRPr="007712F7">
        <w:rPr>
          <w:rFonts w:ascii="Times New Roman" w:hAnsi="Times New Roman" w:cs="Times New Roman"/>
          <w:color w:val="000000"/>
          <w:sz w:val="24"/>
          <w:szCs w:val="24"/>
        </w:rPr>
        <w:softHyphen/>
        <w:t>ную энергию.</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 настоящее время овощи широко выращиваются в личных подсоб</w:t>
      </w:r>
      <w:r w:rsidRPr="007712F7">
        <w:rPr>
          <w:rFonts w:ascii="Times New Roman" w:hAnsi="Times New Roman" w:cs="Times New Roman"/>
          <w:color w:val="000000"/>
          <w:sz w:val="24"/>
          <w:szCs w:val="24"/>
        </w:rPr>
        <w:softHyphen/>
        <w:t>ных хозяйствах, на огородах, дачных участках, фермерских хозяйствах и крупных агрохолдингах. Благодаря достижениям науки урожайность овощных культур повышается. Селекционеры вывели новые сорта и гиб</w:t>
      </w:r>
      <w:r w:rsidRPr="007712F7">
        <w:rPr>
          <w:rFonts w:ascii="Times New Roman" w:hAnsi="Times New Roman" w:cs="Times New Roman"/>
          <w:color w:val="000000"/>
          <w:sz w:val="24"/>
          <w:szCs w:val="24"/>
        </w:rPr>
        <w:softHyphen/>
        <w:t>риды овощных культур, устойчивые к болезням и вредителям, что позво</w:t>
      </w:r>
      <w:r w:rsidRPr="007712F7">
        <w:rPr>
          <w:rFonts w:ascii="Times New Roman" w:hAnsi="Times New Roman" w:cs="Times New Roman"/>
          <w:color w:val="000000"/>
          <w:sz w:val="24"/>
          <w:szCs w:val="24"/>
        </w:rPr>
        <w:softHyphen/>
        <w:t>ляет снизить использование препаратов для борьбы с вредителями и бо</w:t>
      </w:r>
      <w:r w:rsidRPr="007712F7">
        <w:rPr>
          <w:rFonts w:ascii="Times New Roman" w:hAnsi="Times New Roman" w:cs="Times New Roman"/>
          <w:color w:val="000000"/>
          <w:sz w:val="24"/>
          <w:szCs w:val="24"/>
        </w:rPr>
        <w:softHyphen/>
        <w:t>лезнями. Снижение применения препаратов позволяет получать эколо</w:t>
      </w:r>
      <w:r w:rsidRPr="007712F7">
        <w:rPr>
          <w:rFonts w:ascii="Times New Roman" w:hAnsi="Times New Roman" w:cs="Times New Roman"/>
          <w:color w:val="000000"/>
          <w:sz w:val="24"/>
          <w:szCs w:val="24"/>
        </w:rPr>
        <w:softHyphen/>
        <w:t>гически безопасную продукцию.</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     Увеличить производство овощной продукции можно, применяя ор</w:t>
      </w:r>
      <w:r w:rsidRPr="007712F7">
        <w:rPr>
          <w:rFonts w:ascii="Times New Roman" w:hAnsi="Times New Roman" w:cs="Times New Roman"/>
          <w:color w:val="000000"/>
          <w:sz w:val="24"/>
          <w:szCs w:val="24"/>
        </w:rPr>
        <w:softHyphen/>
        <w:t>ганические и минеральные удобрения, орошение и комплексную меха</w:t>
      </w:r>
      <w:r w:rsidRPr="007712F7">
        <w:rPr>
          <w:rFonts w:ascii="Times New Roman" w:hAnsi="Times New Roman" w:cs="Times New Roman"/>
          <w:color w:val="000000"/>
          <w:sz w:val="24"/>
          <w:szCs w:val="24"/>
        </w:rPr>
        <w:softHyphen/>
        <w:t>низацию. Современные трактора, сеялки, рассадопосадочные машины, культиваторы позволяют проводить все необходимые работы в срок, что обеспечивает оптимальные условия роста и развития овощных культур. На небольших площадях при выращивании овощей можно применять мотоблоки.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 зонах рискованного земледелия используют полиэтиленовую пленку и нетканые материалы - лутрасил, агрил, спанбонд и др. Выра</w:t>
      </w:r>
      <w:r w:rsidRPr="007712F7">
        <w:rPr>
          <w:rFonts w:ascii="Times New Roman" w:hAnsi="Times New Roman" w:cs="Times New Roman"/>
          <w:color w:val="000000"/>
          <w:sz w:val="24"/>
          <w:szCs w:val="24"/>
        </w:rPr>
        <w:softHyphen/>
        <w:t>щивание тыквенных культур в средней полосе России и в северных рай</w:t>
      </w:r>
      <w:r w:rsidRPr="007712F7">
        <w:rPr>
          <w:rFonts w:ascii="Times New Roman" w:hAnsi="Times New Roman" w:cs="Times New Roman"/>
          <w:color w:val="000000"/>
          <w:sz w:val="24"/>
          <w:szCs w:val="24"/>
        </w:rPr>
        <w:softHyphen/>
        <w:t>онах возможно за счет использования биотоплива (соломистого навоза крупного рогатого скота, конского навоза, соломы и других органических материалов).</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    Простые пленочные теплицы, разборно-переносные укрытия, пле</w:t>
      </w:r>
      <w:r w:rsidRPr="007712F7">
        <w:rPr>
          <w:rFonts w:ascii="Times New Roman" w:hAnsi="Times New Roman" w:cs="Times New Roman"/>
          <w:color w:val="000000"/>
          <w:sz w:val="24"/>
          <w:szCs w:val="24"/>
        </w:rPr>
        <w:softHyphen/>
        <w:t>ночные тоннели позволяют выращивать рассаду и в конечном итоге по</w:t>
      </w:r>
      <w:r w:rsidRPr="007712F7">
        <w:rPr>
          <w:rFonts w:ascii="Times New Roman" w:hAnsi="Times New Roman" w:cs="Times New Roman"/>
          <w:color w:val="000000"/>
          <w:sz w:val="24"/>
          <w:szCs w:val="24"/>
        </w:rPr>
        <w:softHyphen/>
        <w:t>лучать хороший урожай.</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    Овладев азами технологии выращивания овощных культур, можно выращивать овощи для своей семьи на огороде, дачном участке, фермер</w:t>
      </w:r>
      <w:r w:rsidRPr="007712F7">
        <w:rPr>
          <w:rFonts w:ascii="Times New Roman" w:hAnsi="Times New Roman" w:cs="Times New Roman"/>
          <w:color w:val="000000"/>
          <w:sz w:val="24"/>
          <w:szCs w:val="24"/>
        </w:rPr>
        <w:softHyphen/>
        <w:t>ском хозяйстве. А если будет выращено продукции больше, чем необхо</w:t>
      </w:r>
      <w:r w:rsidRPr="007712F7">
        <w:rPr>
          <w:rFonts w:ascii="Times New Roman" w:hAnsi="Times New Roman" w:cs="Times New Roman"/>
          <w:color w:val="000000"/>
          <w:sz w:val="24"/>
          <w:szCs w:val="24"/>
        </w:rPr>
        <w:softHyphen/>
        <w:t>димо для семьи, избыток можно реализовать на рынке.</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    Овощные культуры при соблюдении всей технологической цепочки дают высокие урожаи качественной продукции. Особое внимание необ</w:t>
      </w:r>
      <w:r w:rsidRPr="007712F7">
        <w:rPr>
          <w:rFonts w:ascii="Times New Roman" w:hAnsi="Times New Roman" w:cs="Times New Roman"/>
          <w:color w:val="000000"/>
          <w:sz w:val="24"/>
          <w:szCs w:val="24"/>
        </w:rPr>
        <w:softHyphen/>
        <w:t>ходимо уделять качеству семян, обработке почвы, посеву семян и высад</w:t>
      </w:r>
      <w:r w:rsidRPr="007712F7">
        <w:rPr>
          <w:rFonts w:ascii="Times New Roman" w:hAnsi="Times New Roman" w:cs="Times New Roman"/>
          <w:color w:val="000000"/>
          <w:sz w:val="24"/>
          <w:szCs w:val="24"/>
        </w:rPr>
        <w:softHyphen/>
        <w:t>ке рассады. Своевременное орошение, удаление сорняков, проведение корневых и некорневых подкормок, обработка от вредителей и болезней обеспечит получение высокого урожая качественной продукции.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    Выращивая овощные культуры, овощевод стремится глубже изучить биологические особенности их роста и развития. Это позволит выбрать оптимальные сроки выращивания тех или иных культур. Хочется расширить ассортимент растений, угостить и удивить окружающих выращен</w:t>
      </w:r>
      <w:r w:rsidRPr="007712F7">
        <w:rPr>
          <w:rFonts w:ascii="Times New Roman" w:hAnsi="Times New Roman" w:cs="Times New Roman"/>
          <w:color w:val="000000"/>
          <w:sz w:val="24"/>
          <w:szCs w:val="24"/>
        </w:rPr>
        <w:softHyphen/>
        <w:t>ными новыми для данной местности культурами и создать вокруг себя круг единомышленников, которые начинают привлекать новых любите</w:t>
      </w:r>
      <w:r w:rsidRPr="007712F7">
        <w:rPr>
          <w:rFonts w:ascii="Times New Roman" w:hAnsi="Times New Roman" w:cs="Times New Roman"/>
          <w:color w:val="000000"/>
          <w:sz w:val="24"/>
          <w:szCs w:val="24"/>
        </w:rPr>
        <w:softHyphen/>
        <w:t xml:space="preserve">лей овощей. </w:t>
      </w:r>
    </w:p>
    <w:p w:rsidR="00D20B44" w:rsidRPr="007712F7" w:rsidRDefault="00D20B44" w:rsidP="007712F7">
      <w:pPr>
        <w:spacing w:line="276" w:lineRule="auto"/>
        <w:ind w:firstLine="709"/>
        <w:jc w:val="both"/>
        <w:rPr>
          <w:rFonts w:ascii="Times New Roman" w:hAnsi="Times New Roman" w:cs="Times New Roman"/>
          <w:b/>
          <w:bCs/>
          <w:smallCaps/>
          <w:color w:val="000000"/>
          <w:sz w:val="24"/>
          <w:szCs w:val="24"/>
        </w:rPr>
      </w:pPr>
    </w:p>
    <w:p w:rsidR="00D20B44" w:rsidRPr="007712F7" w:rsidRDefault="00D20B44" w:rsidP="007712F7">
      <w:pPr>
        <w:spacing w:line="276" w:lineRule="auto"/>
        <w:ind w:firstLine="709"/>
        <w:jc w:val="both"/>
        <w:rPr>
          <w:rFonts w:ascii="Times New Roman" w:hAnsi="Times New Roman" w:cs="Times New Roman"/>
          <w:b/>
          <w:bCs/>
          <w:smallCaps/>
          <w:color w:val="000000"/>
          <w:sz w:val="24"/>
          <w:szCs w:val="24"/>
        </w:rPr>
      </w:pPr>
      <w:r w:rsidRPr="007712F7">
        <w:rPr>
          <w:rFonts w:ascii="Times New Roman" w:hAnsi="Times New Roman" w:cs="Times New Roman"/>
          <w:b/>
          <w:bCs/>
          <w:smallCaps/>
          <w:color w:val="000000"/>
          <w:sz w:val="24"/>
          <w:szCs w:val="24"/>
        </w:rPr>
        <w:t>1. ОБЩИЕ ПОЛОЖЕНИЯ</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     Современная демографическая ситуация приводит к сокращению сельского населения. За последние годы фактически перестали работать многие профессионально-технические училища, которые готовили спе</w:t>
      </w:r>
      <w:r w:rsidRPr="007712F7">
        <w:rPr>
          <w:rFonts w:ascii="Times New Roman" w:hAnsi="Times New Roman" w:cs="Times New Roman"/>
          <w:color w:val="000000"/>
          <w:sz w:val="24"/>
          <w:szCs w:val="24"/>
        </w:rPr>
        <w:softHyphen/>
        <w:t xml:space="preserve">циалистов для овощеводческих хозяйств. </w:t>
      </w:r>
      <w:r w:rsidRPr="007712F7">
        <w:rPr>
          <w:rFonts w:ascii="Times New Roman" w:hAnsi="Times New Roman" w:cs="Times New Roman"/>
          <w:color w:val="000000"/>
          <w:sz w:val="24"/>
          <w:szCs w:val="24"/>
        </w:rPr>
        <w:lastRenderedPageBreak/>
        <w:t>Сельские школы недостаточно уделяют внимания подготовке молодого поколения к самостоятельной взрослой жизни на селе. Наряду со средним образованием, сельские школы должны давать начальную профессиональную подготовку, кото</w:t>
      </w:r>
      <w:r w:rsidRPr="007712F7">
        <w:rPr>
          <w:rFonts w:ascii="Times New Roman" w:hAnsi="Times New Roman" w:cs="Times New Roman"/>
          <w:color w:val="000000"/>
          <w:sz w:val="24"/>
          <w:szCs w:val="24"/>
        </w:rPr>
        <w:softHyphen/>
        <w:t>рая поможет выпускникам адаптироваться к сложившимся условиям. Имея рабочую профессию, выпускник школы сможет работать самостоя</w:t>
      </w:r>
      <w:r w:rsidRPr="007712F7">
        <w:rPr>
          <w:rFonts w:ascii="Times New Roman" w:hAnsi="Times New Roman" w:cs="Times New Roman"/>
          <w:color w:val="000000"/>
          <w:sz w:val="24"/>
          <w:szCs w:val="24"/>
        </w:rPr>
        <w:softHyphen/>
        <w:t>тельно как в небольших хозяйствах, так и агрохолдингах.</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     </w:t>
      </w:r>
      <w:proofErr w:type="gramStart"/>
      <w:r w:rsidRPr="007712F7">
        <w:rPr>
          <w:rFonts w:ascii="Times New Roman" w:hAnsi="Times New Roman" w:cs="Times New Roman"/>
          <w:color w:val="000000"/>
          <w:sz w:val="24"/>
          <w:szCs w:val="24"/>
        </w:rPr>
        <w:t>Современный овощевод открытого грунта 1-3 разрядов должен об</w:t>
      </w:r>
      <w:r w:rsidRPr="007712F7">
        <w:rPr>
          <w:rFonts w:ascii="Times New Roman" w:hAnsi="Times New Roman" w:cs="Times New Roman"/>
          <w:color w:val="000000"/>
          <w:sz w:val="24"/>
          <w:szCs w:val="24"/>
        </w:rPr>
        <w:softHyphen/>
        <w:t>ладать глубокими теоретическими знаниями по биологии выращиваемых овощных растений, технологии их производства, уметь самостоятельно выполнять все основные технологические процессы: подготовку семян, выращивание рассады, подготовку почвы и внесение удобрений, защиту от вредителей и болезней, уничтожение сорной растительности с мини</w:t>
      </w:r>
      <w:r w:rsidRPr="007712F7">
        <w:rPr>
          <w:rFonts w:ascii="Times New Roman" w:hAnsi="Times New Roman" w:cs="Times New Roman"/>
          <w:color w:val="000000"/>
          <w:sz w:val="24"/>
          <w:szCs w:val="24"/>
        </w:rPr>
        <w:softHyphen/>
        <w:t>мальными затратами труда, уборку урожая и оценку его качества.</w:t>
      </w:r>
      <w:proofErr w:type="gramEnd"/>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     Данная Программа может изменяться в зависимости от региональ</w:t>
      </w:r>
      <w:r w:rsidRPr="007712F7">
        <w:rPr>
          <w:rFonts w:ascii="Times New Roman" w:hAnsi="Times New Roman" w:cs="Times New Roman"/>
          <w:color w:val="000000"/>
          <w:sz w:val="24"/>
          <w:szCs w:val="24"/>
        </w:rPr>
        <w:softHyphen/>
        <w:t>ной зоны в связи с быстрым изменением отдельных элементов техноло</w:t>
      </w:r>
      <w:r w:rsidRPr="007712F7">
        <w:rPr>
          <w:rFonts w:ascii="Times New Roman" w:hAnsi="Times New Roman" w:cs="Times New Roman"/>
          <w:color w:val="000000"/>
          <w:sz w:val="24"/>
          <w:szCs w:val="24"/>
        </w:rPr>
        <w:softHyphen/>
        <w:t>гии, сменой выращиваемых сортов и гибридов, внедрением новых рострегулирующих веществ, тракторов и сельскохозяйственных машин, ядо</w:t>
      </w:r>
      <w:r w:rsidRPr="007712F7">
        <w:rPr>
          <w:rFonts w:ascii="Times New Roman" w:hAnsi="Times New Roman" w:cs="Times New Roman"/>
          <w:color w:val="000000"/>
          <w:sz w:val="24"/>
          <w:szCs w:val="24"/>
        </w:rPr>
        <w:softHyphen/>
        <w:t>химикатов и биологических средств защиты, изменением требований к технике безопасности, производственной санитарии и противопожарным мероприятиям при выполнении основных работ.</w:t>
      </w:r>
    </w:p>
    <w:p w:rsidR="00D20B44" w:rsidRPr="007712F7" w:rsidRDefault="00D20B44" w:rsidP="007712F7">
      <w:pPr>
        <w:spacing w:line="276" w:lineRule="auto"/>
        <w:ind w:firstLine="709"/>
        <w:jc w:val="both"/>
        <w:rPr>
          <w:rFonts w:ascii="Times New Roman" w:hAnsi="Times New Roman" w:cs="Times New Roman"/>
          <w:b/>
          <w:bCs/>
          <w:smallCaps/>
          <w:color w:val="000000"/>
          <w:sz w:val="24"/>
          <w:szCs w:val="24"/>
        </w:rPr>
      </w:pPr>
      <w:r w:rsidRPr="007712F7">
        <w:rPr>
          <w:rFonts w:ascii="Times New Roman" w:hAnsi="Times New Roman" w:cs="Times New Roman"/>
          <w:b/>
          <w:bCs/>
          <w:smallCaps/>
          <w:color w:val="000000"/>
          <w:sz w:val="24"/>
          <w:szCs w:val="24"/>
        </w:rPr>
        <w:t xml:space="preserve">        </w:t>
      </w:r>
    </w:p>
    <w:p w:rsidR="00D20B44" w:rsidRPr="007712F7" w:rsidRDefault="00D20B44" w:rsidP="009F00BC">
      <w:pPr>
        <w:spacing w:line="276" w:lineRule="auto"/>
        <w:ind w:firstLine="709"/>
        <w:jc w:val="both"/>
        <w:rPr>
          <w:rFonts w:ascii="Times New Roman" w:hAnsi="Times New Roman" w:cs="Times New Roman"/>
          <w:b/>
          <w:bCs/>
          <w:smallCaps/>
          <w:color w:val="000000"/>
          <w:sz w:val="24"/>
          <w:szCs w:val="24"/>
        </w:rPr>
      </w:pPr>
      <w:r w:rsidRPr="007712F7">
        <w:rPr>
          <w:rFonts w:ascii="Times New Roman" w:hAnsi="Times New Roman" w:cs="Times New Roman"/>
          <w:b/>
          <w:bCs/>
          <w:smallCaps/>
          <w:color w:val="000000"/>
          <w:sz w:val="24"/>
          <w:szCs w:val="24"/>
        </w:rPr>
        <w:t>2. ТРЕБОВАНИЯ К РЕЗУЛЬТАТАМ ОСВОЕНИЯ</w:t>
      </w:r>
      <w:r w:rsidR="009F00BC">
        <w:rPr>
          <w:rFonts w:ascii="Times New Roman" w:hAnsi="Times New Roman" w:cs="Times New Roman"/>
          <w:b/>
          <w:bCs/>
          <w:smallCaps/>
          <w:color w:val="000000"/>
          <w:sz w:val="24"/>
          <w:szCs w:val="24"/>
        </w:rPr>
        <w:t xml:space="preserve"> </w:t>
      </w:r>
      <w:r w:rsidRPr="007712F7">
        <w:rPr>
          <w:rFonts w:ascii="Times New Roman" w:hAnsi="Times New Roman" w:cs="Times New Roman"/>
          <w:b/>
          <w:bCs/>
          <w:smallCaps/>
          <w:color w:val="000000"/>
          <w:sz w:val="24"/>
          <w:szCs w:val="24"/>
        </w:rPr>
        <w:t>ПРОГРАММЫ</w:t>
      </w:r>
    </w:p>
    <w:p w:rsidR="00D20B44" w:rsidRPr="007712F7" w:rsidRDefault="00D20B44" w:rsidP="007712F7">
      <w:pPr>
        <w:spacing w:line="276" w:lineRule="auto"/>
        <w:ind w:firstLine="709"/>
        <w:jc w:val="both"/>
        <w:rPr>
          <w:rFonts w:ascii="Times New Roman" w:hAnsi="Times New Roman" w:cs="Times New Roman"/>
          <w:b/>
          <w:bCs/>
          <w:smallCaps/>
          <w:color w:val="000000"/>
          <w:sz w:val="24"/>
          <w:szCs w:val="24"/>
        </w:rPr>
      </w:pPr>
      <w:r w:rsidRPr="007712F7">
        <w:rPr>
          <w:rFonts w:ascii="Times New Roman" w:hAnsi="Times New Roman" w:cs="Times New Roman"/>
          <w:b/>
          <w:bCs/>
          <w:smallCaps/>
          <w:color w:val="000000"/>
          <w:sz w:val="24"/>
          <w:szCs w:val="24"/>
        </w:rPr>
        <w:t>2.1. Общие требования к результатам освоения Программы</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 результате освоения Программы выпускники сельских лицеев и школ на основе знания биологических особенностей роста и развития овощных культур должны быть готовы к самостоятельному выполнению следующей совокупности задач профессиональной деятельности овощевода:</w:t>
      </w:r>
    </w:p>
    <w:p w:rsidR="00D20B44" w:rsidRPr="007712F7" w:rsidRDefault="00D20B44" w:rsidP="00B924E9">
      <w:pPr>
        <w:spacing w:line="276" w:lineRule="auto"/>
        <w:ind w:firstLine="709"/>
        <w:jc w:val="both"/>
        <w:rPr>
          <w:rFonts w:ascii="Times New Roman" w:hAnsi="Times New Roman" w:cs="Times New Roman"/>
          <w:color w:val="000000"/>
          <w:sz w:val="24"/>
          <w:szCs w:val="24"/>
        </w:rPr>
      </w:pPr>
      <w:proofErr w:type="gramStart"/>
      <w:r w:rsidRPr="007712F7">
        <w:rPr>
          <w:rFonts w:ascii="Times New Roman" w:hAnsi="Times New Roman" w:cs="Times New Roman"/>
          <w:b/>
          <w:bCs/>
          <w:i/>
          <w:iCs/>
          <w:color w:val="000000"/>
          <w:sz w:val="24"/>
          <w:szCs w:val="24"/>
        </w:rPr>
        <w:t xml:space="preserve">■   </w:t>
      </w:r>
      <w:r w:rsidRPr="007712F7">
        <w:rPr>
          <w:rFonts w:ascii="Times New Roman" w:hAnsi="Times New Roman" w:cs="Times New Roman"/>
          <w:color w:val="000000"/>
          <w:sz w:val="24"/>
          <w:szCs w:val="24"/>
        </w:rPr>
        <w:t xml:space="preserve">определять качество семян (энергию прорастания, всхожесть); </w:t>
      </w:r>
      <w:r w:rsidRPr="007712F7">
        <w:rPr>
          <w:rFonts w:ascii="Times New Roman" w:hAnsi="Times New Roman" w:cs="Times New Roman"/>
          <w:b/>
          <w:bCs/>
          <w:i/>
          <w:iCs/>
          <w:color w:val="000000"/>
          <w:sz w:val="24"/>
          <w:szCs w:val="24"/>
        </w:rPr>
        <w:t xml:space="preserve">■   </w:t>
      </w:r>
      <w:r w:rsidRPr="007712F7">
        <w:rPr>
          <w:rFonts w:ascii="Times New Roman" w:hAnsi="Times New Roman" w:cs="Times New Roman"/>
          <w:color w:val="000000"/>
          <w:sz w:val="24"/>
          <w:szCs w:val="24"/>
        </w:rPr>
        <w:t>выбирать оптимальные сроки высева семян на рассаду или пря</w:t>
      </w:r>
      <w:r w:rsidRPr="007712F7">
        <w:rPr>
          <w:rFonts w:ascii="Times New Roman" w:hAnsi="Times New Roman" w:cs="Times New Roman"/>
          <w:color w:val="000000"/>
          <w:sz w:val="24"/>
          <w:szCs w:val="24"/>
        </w:rPr>
        <w:softHyphen/>
        <w:t xml:space="preserve">мого высева семян в открытый грунт; </w:t>
      </w:r>
      <w:r w:rsidRPr="007712F7">
        <w:rPr>
          <w:rFonts w:ascii="Times New Roman" w:hAnsi="Times New Roman" w:cs="Times New Roman"/>
          <w:b/>
          <w:bCs/>
          <w:i/>
          <w:iCs/>
          <w:color w:val="000000"/>
          <w:sz w:val="24"/>
          <w:szCs w:val="24"/>
        </w:rPr>
        <w:t xml:space="preserve">   </w:t>
      </w:r>
      <w:r w:rsidRPr="007712F7">
        <w:rPr>
          <w:rFonts w:ascii="Times New Roman" w:hAnsi="Times New Roman" w:cs="Times New Roman"/>
          <w:color w:val="000000"/>
          <w:sz w:val="24"/>
          <w:szCs w:val="24"/>
        </w:rPr>
        <w:t>рассчитывать необходимое количество семян и рассады, схемы</w:t>
      </w:r>
      <w:r w:rsidR="00B924E9">
        <w:rPr>
          <w:rFonts w:ascii="Times New Roman" w:hAnsi="Times New Roman" w:cs="Times New Roman"/>
          <w:color w:val="000000"/>
          <w:sz w:val="24"/>
          <w:szCs w:val="24"/>
        </w:rPr>
        <w:t xml:space="preserve"> </w:t>
      </w:r>
      <w:r w:rsidRPr="007712F7">
        <w:rPr>
          <w:rFonts w:ascii="Times New Roman" w:hAnsi="Times New Roman" w:cs="Times New Roman"/>
          <w:color w:val="000000"/>
          <w:sz w:val="24"/>
          <w:szCs w:val="24"/>
        </w:rPr>
        <w:t xml:space="preserve">посева или посадки; </w:t>
      </w:r>
      <w:r w:rsidRPr="007712F7">
        <w:rPr>
          <w:rFonts w:ascii="Times New Roman" w:hAnsi="Times New Roman" w:cs="Times New Roman"/>
          <w:b/>
          <w:bCs/>
          <w:i/>
          <w:iCs/>
          <w:color w:val="000000"/>
          <w:sz w:val="24"/>
          <w:szCs w:val="24"/>
        </w:rPr>
        <w:t xml:space="preserve">   </w:t>
      </w:r>
      <w:r w:rsidRPr="007712F7">
        <w:rPr>
          <w:rFonts w:ascii="Times New Roman" w:hAnsi="Times New Roman" w:cs="Times New Roman"/>
          <w:color w:val="000000"/>
          <w:sz w:val="24"/>
          <w:szCs w:val="24"/>
        </w:rPr>
        <w:t>осуществлять уход за растениями в течение периода вегетации (полив, прополка, рыхление, уничтожение вредителей и болез</w:t>
      </w:r>
      <w:r w:rsidRPr="007712F7">
        <w:rPr>
          <w:rFonts w:ascii="Times New Roman" w:hAnsi="Times New Roman" w:cs="Times New Roman"/>
          <w:color w:val="000000"/>
          <w:sz w:val="24"/>
          <w:szCs w:val="24"/>
        </w:rPr>
        <w:softHyphen/>
        <w:t>ней, сорной растительность, проведение корневых и некорневых подкормок);</w:t>
      </w:r>
      <w:proofErr w:type="gramEnd"/>
      <w:r w:rsidRPr="007712F7">
        <w:rPr>
          <w:rFonts w:ascii="Times New Roman" w:hAnsi="Times New Roman" w:cs="Times New Roman"/>
          <w:color w:val="000000"/>
          <w:sz w:val="24"/>
          <w:szCs w:val="24"/>
        </w:rPr>
        <w:t xml:space="preserve"> </w:t>
      </w:r>
      <w:r w:rsidRPr="007712F7">
        <w:rPr>
          <w:rFonts w:ascii="Times New Roman" w:hAnsi="Times New Roman" w:cs="Times New Roman"/>
          <w:b/>
          <w:bCs/>
          <w:i/>
          <w:iCs/>
          <w:color w:val="000000"/>
          <w:sz w:val="24"/>
          <w:szCs w:val="24"/>
        </w:rPr>
        <w:t xml:space="preserve">  </w:t>
      </w:r>
      <w:r w:rsidRPr="007712F7">
        <w:rPr>
          <w:rFonts w:ascii="Times New Roman" w:hAnsi="Times New Roman" w:cs="Times New Roman"/>
          <w:color w:val="000000"/>
          <w:sz w:val="24"/>
          <w:szCs w:val="24"/>
        </w:rPr>
        <w:t>убирать урожай и определять его качества.</w:t>
      </w:r>
    </w:p>
    <w:p w:rsidR="00D20B44" w:rsidRPr="007712F7" w:rsidRDefault="00D20B44" w:rsidP="007712F7">
      <w:pPr>
        <w:spacing w:line="276" w:lineRule="auto"/>
        <w:ind w:firstLine="709"/>
        <w:jc w:val="both"/>
        <w:rPr>
          <w:rFonts w:ascii="Times New Roman" w:hAnsi="Times New Roman" w:cs="Times New Roman"/>
          <w:b/>
          <w:bCs/>
          <w:smallCaps/>
          <w:color w:val="000000"/>
          <w:sz w:val="24"/>
          <w:szCs w:val="24"/>
        </w:rPr>
      </w:pPr>
    </w:p>
    <w:p w:rsidR="00D20B44" w:rsidRPr="007712F7" w:rsidRDefault="00D20B44" w:rsidP="009F00BC">
      <w:pPr>
        <w:spacing w:line="276" w:lineRule="auto"/>
        <w:ind w:firstLine="709"/>
        <w:jc w:val="center"/>
        <w:rPr>
          <w:rFonts w:ascii="Times New Roman" w:hAnsi="Times New Roman" w:cs="Times New Roman"/>
          <w:b/>
          <w:bCs/>
          <w:smallCaps/>
          <w:color w:val="000000"/>
          <w:sz w:val="24"/>
          <w:szCs w:val="24"/>
        </w:rPr>
      </w:pPr>
      <w:r w:rsidRPr="007712F7">
        <w:rPr>
          <w:rFonts w:ascii="Times New Roman" w:hAnsi="Times New Roman" w:cs="Times New Roman"/>
          <w:b/>
          <w:bCs/>
          <w:smallCaps/>
          <w:color w:val="000000"/>
          <w:sz w:val="24"/>
          <w:szCs w:val="24"/>
        </w:rPr>
        <w:t>2.2. Квалификационно-образовательные требования к подготовленнос</w:t>
      </w:r>
      <w:r w:rsidR="009F00BC">
        <w:rPr>
          <w:rFonts w:ascii="Times New Roman" w:hAnsi="Times New Roman" w:cs="Times New Roman"/>
          <w:b/>
          <w:bCs/>
          <w:smallCaps/>
          <w:color w:val="000000"/>
          <w:sz w:val="24"/>
          <w:szCs w:val="24"/>
        </w:rPr>
        <w:t xml:space="preserve">ти выпускников </w:t>
      </w:r>
      <w:r w:rsidRPr="007712F7">
        <w:rPr>
          <w:rFonts w:ascii="Times New Roman" w:hAnsi="Times New Roman" w:cs="Times New Roman"/>
          <w:b/>
          <w:bCs/>
          <w:smallCaps/>
          <w:color w:val="000000"/>
          <w:sz w:val="24"/>
          <w:szCs w:val="24"/>
        </w:rPr>
        <w:t xml:space="preserve"> школ по завершении освоения Программы</w:t>
      </w:r>
    </w:p>
    <w:p w:rsidR="00D20B44" w:rsidRPr="007712F7" w:rsidRDefault="00D20B44" w:rsidP="007712F7">
      <w:pPr>
        <w:spacing w:line="276" w:lineRule="auto"/>
        <w:ind w:firstLine="709"/>
        <w:jc w:val="both"/>
        <w:rPr>
          <w:rFonts w:ascii="Times New Roman" w:hAnsi="Times New Roman" w:cs="Times New Roman"/>
          <w:smallCaps/>
          <w:color w:val="000000"/>
          <w:sz w:val="24"/>
          <w:szCs w:val="24"/>
        </w:rPr>
      </w:pPr>
      <w:r w:rsidRPr="007712F7">
        <w:rPr>
          <w:rFonts w:ascii="Times New Roman" w:hAnsi="Times New Roman" w:cs="Times New Roman"/>
          <w:color w:val="000000"/>
          <w:sz w:val="24"/>
          <w:szCs w:val="24"/>
        </w:rPr>
        <w:t>По завершении освоения Програ</w:t>
      </w:r>
      <w:r w:rsidR="009F00BC">
        <w:rPr>
          <w:rFonts w:ascii="Times New Roman" w:hAnsi="Times New Roman" w:cs="Times New Roman"/>
          <w:color w:val="000000"/>
          <w:sz w:val="24"/>
          <w:szCs w:val="24"/>
        </w:rPr>
        <w:t xml:space="preserve">ммы выпускники </w:t>
      </w:r>
      <w:r w:rsidRPr="007712F7">
        <w:rPr>
          <w:rFonts w:ascii="Times New Roman" w:hAnsi="Times New Roman" w:cs="Times New Roman"/>
          <w:color w:val="000000"/>
          <w:sz w:val="24"/>
          <w:szCs w:val="24"/>
        </w:rPr>
        <w:t xml:space="preserve"> школ должны </w:t>
      </w:r>
      <w:r w:rsidRPr="007712F7">
        <w:rPr>
          <w:rFonts w:ascii="Times New Roman" w:hAnsi="Times New Roman" w:cs="Times New Roman"/>
          <w:smallCaps/>
          <w:color w:val="000000"/>
          <w:sz w:val="24"/>
          <w:szCs w:val="24"/>
        </w:rPr>
        <w:t>знать:</w:t>
      </w:r>
    </w:p>
    <w:p w:rsidR="00D20B44" w:rsidRPr="009F00BC" w:rsidRDefault="00D20B44" w:rsidP="00094154">
      <w:pPr>
        <w:pStyle w:val="ac"/>
        <w:numPr>
          <w:ilvl w:val="0"/>
          <w:numId w:val="29"/>
        </w:numPr>
        <w:tabs>
          <w:tab w:val="left" w:pos="6190"/>
        </w:tabs>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историю   возникновения   и   народнохозяйственное   значение овощных культур;</w:t>
      </w:r>
    </w:p>
    <w:p w:rsidR="00D20B44" w:rsidRPr="007712F7" w:rsidRDefault="00D20B44" w:rsidP="009F00BC">
      <w:pPr>
        <w:spacing w:line="276" w:lineRule="auto"/>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основные биологические особенности овощных растений;</w:t>
      </w:r>
      <w:r w:rsidR="009F00BC">
        <w:rPr>
          <w:rFonts w:ascii="Times New Roman" w:hAnsi="Times New Roman" w:cs="Times New Roman"/>
          <w:color w:val="000000"/>
          <w:sz w:val="24"/>
          <w:szCs w:val="24"/>
        </w:rPr>
        <w:t xml:space="preserve"> </w:t>
      </w:r>
      <w:r w:rsidRPr="007712F7">
        <w:rPr>
          <w:rFonts w:ascii="Times New Roman" w:hAnsi="Times New Roman" w:cs="Times New Roman"/>
          <w:color w:val="000000"/>
          <w:sz w:val="24"/>
          <w:szCs w:val="24"/>
        </w:rPr>
        <w:t>основные сорта и гибриды, внесенные в Государственный ре</w:t>
      </w:r>
      <w:r w:rsidRPr="007712F7">
        <w:rPr>
          <w:rFonts w:ascii="Times New Roman" w:hAnsi="Times New Roman" w:cs="Times New Roman"/>
          <w:color w:val="000000"/>
          <w:sz w:val="24"/>
          <w:szCs w:val="24"/>
        </w:rPr>
        <w:softHyphen/>
        <w:t>естр селекционных достижений, допущенных к использованию и рекомендованные для данной зоны выращивания. Их хозяйст</w:t>
      </w:r>
      <w:r w:rsidRPr="007712F7">
        <w:rPr>
          <w:rFonts w:ascii="Times New Roman" w:hAnsi="Times New Roman" w:cs="Times New Roman"/>
          <w:color w:val="000000"/>
          <w:sz w:val="24"/>
          <w:szCs w:val="24"/>
        </w:rPr>
        <w:softHyphen/>
        <w:t>венную характеристику: урожайность, скороспелость, устойчи</w:t>
      </w:r>
      <w:r w:rsidRPr="007712F7">
        <w:rPr>
          <w:rFonts w:ascii="Times New Roman" w:hAnsi="Times New Roman" w:cs="Times New Roman"/>
          <w:color w:val="000000"/>
          <w:sz w:val="24"/>
          <w:szCs w:val="24"/>
        </w:rPr>
        <w:softHyphen/>
        <w:t>вость к вредителям и болезням, отзывчивость на внесение мине</w:t>
      </w:r>
      <w:r w:rsidRPr="007712F7">
        <w:rPr>
          <w:rFonts w:ascii="Times New Roman" w:hAnsi="Times New Roman" w:cs="Times New Roman"/>
          <w:color w:val="000000"/>
          <w:sz w:val="24"/>
          <w:szCs w:val="24"/>
        </w:rPr>
        <w:softHyphen/>
        <w:t>ральных и органических удобрений, морозо- и засухоустойчи</w:t>
      </w:r>
      <w:r w:rsidRPr="007712F7">
        <w:rPr>
          <w:rFonts w:ascii="Times New Roman" w:hAnsi="Times New Roman" w:cs="Times New Roman"/>
          <w:color w:val="000000"/>
          <w:sz w:val="24"/>
          <w:szCs w:val="24"/>
        </w:rPr>
        <w:softHyphen/>
        <w:t>вость, пригодность к выращиванию в условиях интенсивной технологии, лежкоспособность, пригодность для длительного хранения и переработки, качественные показатели продукции;</w:t>
      </w:r>
    </w:p>
    <w:p w:rsidR="00D20B44" w:rsidRPr="009F00BC" w:rsidRDefault="00D20B44" w:rsidP="00094154">
      <w:pPr>
        <w:pStyle w:val="ac"/>
        <w:numPr>
          <w:ilvl w:val="0"/>
          <w:numId w:val="28"/>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понятие о севооборотах, типы севооборотов, применяемых в овощеводстве и принципы их составления;</w:t>
      </w:r>
    </w:p>
    <w:p w:rsidR="00D20B44" w:rsidRPr="009F00BC" w:rsidRDefault="00D20B44" w:rsidP="00094154">
      <w:pPr>
        <w:pStyle w:val="ac"/>
        <w:numPr>
          <w:ilvl w:val="0"/>
          <w:numId w:val="28"/>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b/>
          <w:bCs/>
          <w:i/>
          <w:iCs/>
          <w:color w:val="000000"/>
          <w:sz w:val="24"/>
          <w:szCs w:val="24"/>
        </w:rPr>
        <w:lastRenderedPageBreak/>
        <w:t xml:space="preserve"> </w:t>
      </w:r>
      <w:r w:rsidRPr="009F00BC">
        <w:rPr>
          <w:rFonts w:ascii="Times New Roman" w:hAnsi="Times New Roman" w:cs="Times New Roman"/>
          <w:color w:val="000000"/>
          <w:sz w:val="24"/>
          <w:szCs w:val="24"/>
        </w:rPr>
        <w:t>типы почв, особенности их обработки под высев семян и высад</w:t>
      </w:r>
      <w:r w:rsidRPr="009F00BC">
        <w:rPr>
          <w:rFonts w:ascii="Times New Roman" w:hAnsi="Times New Roman" w:cs="Times New Roman"/>
          <w:color w:val="000000"/>
          <w:sz w:val="24"/>
          <w:szCs w:val="24"/>
        </w:rPr>
        <w:softHyphen/>
        <w:t>ку рассады овощных культур, специфичность использования пойменных земель для выращивания овощных культур;</w:t>
      </w:r>
    </w:p>
    <w:p w:rsidR="00D20B44" w:rsidRPr="009F00BC" w:rsidRDefault="00D20B44" w:rsidP="00094154">
      <w:pPr>
        <w:pStyle w:val="ac"/>
        <w:numPr>
          <w:ilvl w:val="0"/>
          <w:numId w:val="28"/>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рассадный метод в овощеводстве, его преимущества и недостатки;</w:t>
      </w:r>
    </w:p>
    <w:p w:rsidR="00D20B44" w:rsidRPr="009F00BC" w:rsidRDefault="00D20B44" w:rsidP="00094154">
      <w:pPr>
        <w:pStyle w:val="ac"/>
        <w:numPr>
          <w:ilvl w:val="0"/>
          <w:numId w:val="28"/>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технологию выращивания овощных культур в конкретной кли</w:t>
      </w:r>
      <w:r w:rsidRPr="009F00BC">
        <w:rPr>
          <w:rFonts w:ascii="Times New Roman" w:hAnsi="Times New Roman" w:cs="Times New Roman"/>
          <w:color w:val="000000"/>
          <w:sz w:val="24"/>
          <w:szCs w:val="24"/>
        </w:rPr>
        <w:softHyphen/>
        <w:t>матической зоне;</w:t>
      </w:r>
    </w:p>
    <w:p w:rsidR="00D20B44" w:rsidRPr="009F00BC" w:rsidRDefault="00D20B44" w:rsidP="00094154">
      <w:pPr>
        <w:pStyle w:val="ac"/>
        <w:numPr>
          <w:ilvl w:val="0"/>
          <w:numId w:val="28"/>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основные виды минеральных и органических удобрений, их свойства, сроки внесения, дозы и способы применения. Исполь</w:t>
      </w:r>
      <w:r w:rsidRPr="009F00BC">
        <w:rPr>
          <w:rFonts w:ascii="Times New Roman" w:hAnsi="Times New Roman" w:cs="Times New Roman"/>
          <w:color w:val="000000"/>
          <w:sz w:val="24"/>
          <w:szCs w:val="24"/>
        </w:rPr>
        <w:softHyphen/>
        <w:t>зование корневых и некорневых подкормок;</w:t>
      </w:r>
    </w:p>
    <w:p w:rsidR="00D20B44" w:rsidRPr="009F00BC" w:rsidRDefault="00D20B44" w:rsidP="00094154">
      <w:pPr>
        <w:pStyle w:val="ac"/>
        <w:numPr>
          <w:ilvl w:val="0"/>
          <w:numId w:val="28"/>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b/>
          <w:bCs/>
          <w:i/>
          <w:iCs/>
          <w:color w:val="000000"/>
          <w:sz w:val="24"/>
          <w:szCs w:val="24"/>
        </w:rPr>
        <w:t xml:space="preserve"> </w:t>
      </w:r>
      <w:r w:rsidRPr="009F00BC">
        <w:rPr>
          <w:rFonts w:ascii="Times New Roman" w:hAnsi="Times New Roman" w:cs="Times New Roman"/>
          <w:color w:val="000000"/>
          <w:sz w:val="24"/>
          <w:szCs w:val="24"/>
        </w:rPr>
        <w:t>схемы посева и посадок овощных культур, площади питания овощных растений;</w:t>
      </w:r>
    </w:p>
    <w:p w:rsidR="00D20B44" w:rsidRPr="009F00BC" w:rsidRDefault="00D20B44" w:rsidP="00094154">
      <w:pPr>
        <w:pStyle w:val="ac"/>
        <w:numPr>
          <w:ilvl w:val="0"/>
          <w:numId w:val="28"/>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требования, предъявляемые к посевному и посадочному материа</w:t>
      </w:r>
      <w:r w:rsidRPr="009F00BC">
        <w:rPr>
          <w:rFonts w:ascii="Times New Roman" w:hAnsi="Times New Roman" w:cs="Times New Roman"/>
          <w:color w:val="000000"/>
          <w:sz w:val="24"/>
          <w:szCs w:val="24"/>
        </w:rPr>
        <w:softHyphen/>
        <w:t>лу, способы предпосевной и предпосадочной обработки, нормы высева, глубину заделки семян в зависимости от вида выращи</w:t>
      </w:r>
      <w:r w:rsidRPr="009F00BC">
        <w:rPr>
          <w:rFonts w:ascii="Times New Roman" w:hAnsi="Times New Roman" w:cs="Times New Roman"/>
          <w:color w:val="000000"/>
          <w:sz w:val="24"/>
          <w:szCs w:val="24"/>
        </w:rPr>
        <w:softHyphen/>
        <w:t>ваемой культуры и типа почвы, количество рассады, необходи</w:t>
      </w:r>
      <w:r w:rsidRPr="009F00BC">
        <w:rPr>
          <w:rFonts w:ascii="Times New Roman" w:hAnsi="Times New Roman" w:cs="Times New Roman"/>
          <w:color w:val="000000"/>
          <w:sz w:val="24"/>
          <w:szCs w:val="24"/>
        </w:rPr>
        <w:softHyphen/>
        <w:t>мое для высадки на 1 га при рассадной культуре выращивания;</w:t>
      </w:r>
    </w:p>
    <w:p w:rsidR="00D20B44" w:rsidRPr="009F00BC" w:rsidRDefault="00D20B44" w:rsidP="00094154">
      <w:pPr>
        <w:pStyle w:val="ac"/>
        <w:numPr>
          <w:ilvl w:val="0"/>
          <w:numId w:val="30"/>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основных вредителей и болезни, методы борьбы с ними, исполь</w:t>
      </w:r>
      <w:r w:rsidRPr="009F00BC">
        <w:rPr>
          <w:rFonts w:ascii="Times New Roman" w:hAnsi="Times New Roman" w:cs="Times New Roman"/>
          <w:color w:val="000000"/>
          <w:sz w:val="24"/>
          <w:szCs w:val="24"/>
        </w:rPr>
        <w:softHyphen/>
        <w:t>зование химических и биологических препаратов для их унич</w:t>
      </w:r>
      <w:r w:rsidRPr="009F00BC">
        <w:rPr>
          <w:rFonts w:ascii="Times New Roman" w:hAnsi="Times New Roman" w:cs="Times New Roman"/>
          <w:color w:val="000000"/>
          <w:sz w:val="24"/>
          <w:szCs w:val="24"/>
        </w:rPr>
        <w:softHyphen/>
        <w:t>тожения; технику безопасности при проведении работ, правила их хранения;</w:t>
      </w:r>
    </w:p>
    <w:p w:rsidR="00D20B44" w:rsidRPr="009F00BC" w:rsidRDefault="00D20B44" w:rsidP="00094154">
      <w:pPr>
        <w:pStyle w:val="ac"/>
        <w:numPr>
          <w:ilvl w:val="0"/>
          <w:numId w:val="30"/>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основные виды сорной растительности и способы их уничтожения;</w:t>
      </w:r>
    </w:p>
    <w:p w:rsidR="00D20B44" w:rsidRPr="009F00BC" w:rsidRDefault="00D20B44" w:rsidP="00094154">
      <w:pPr>
        <w:pStyle w:val="ac"/>
        <w:numPr>
          <w:ilvl w:val="0"/>
          <w:numId w:val="30"/>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устройство и принцип работы тракторов и сельскохозяйствен</w:t>
      </w:r>
      <w:r w:rsidRPr="009F00BC">
        <w:rPr>
          <w:rFonts w:ascii="Times New Roman" w:hAnsi="Times New Roman" w:cs="Times New Roman"/>
          <w:color w:val="000000"/>
          <w:sz w:val="24"/>
          <w:szCs w:val="24"/>
        </w:rPr>
        <w:softHyphen/>
        <w:t>ных машин, используемых в овощеводстве открытого грунта;</w:t>
      </w:r>
    </w:p>
    <w:p w:rsidR="00D20B44" w:rsidRPr="009F00BC" w:rsidRDefault="00D20B44" w:rsidP="00094154">
      <w:pPr>
        <w:pStyle w:val="ac"/>
        <w:numPr>
          <w:ilvl w:val="0"/>
          <w:numId w:val="30"/>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государственные стандарты и сертификацию овощной продукции;</w:t>
      </w:r>
    </w:p>
    <w:p w:rsidR="00D20B44" w:rsidRPr="009F00BC" w:rsidRDefault="00D20B44" w:rsidP="00094154">
      <w:pPr>
        <w:pStyle w:val="ac"/>
        <w:numPr>
          <w:ilvl w:val="0"/>
          <w:numId w:val="30"/>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предпродажную подготовку овощей, первичную переработку и технологию хранения;</w:t>
      </w:r>
    </w:p>
    <w:p w:rsidR="00D20B44" w:rsidRPr="009F00BC" w:rsidRDefault="00D20B44" w:rsidP="00094154">
      <w:pPr>
        <w:pStyle w:val="ac"/>
        <w:numPr>
          <w:ilvl w:val="0"/>
          <w:numId w:val="30"/>
        </w:numPr>
        <w:tabs>
          <w:tab w:val="left" w:pos="6190"/>
        </w:tabs>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правила внутреннего распорядка звена, бригады, отделения,</w:t>
      </w:r>
    </w:p>
    <w:p w:rsidR="00D20B44" w:rsidRPr="009F00BC" w:rsidRDefault="00D20B44" w:rsidP="00094154">
      <w:pPr>
        <w:pStyle w:val="ac"/>
        <w:numPr>
          <w:ilvl w:val="0"/>
          <w:numId w:val="30"/>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правила техники безопасности при использовании различных видов сельскохозяйственных машин, а также при выполнении ручных работ, соблюдение производственной санитарии и лич</w:t>
      </w:r>
      <w:r w:rsidRPr="009F00BC">
        <w:rPr>
          <w:rFonts w:ascii="Times New Roman" w:hAnsi="Times New Roman" w:cs="Times New Roman"/>
          <w:color w:val="000000"/>
          <w:sz w:val="24"/>
          <w:szCs w:val="24"/>
        </w:rPr>
        <w:softHyphen/>
        <w:t>ной гигиены, оказание первой медицинской помощи пострадав</w:t>
      </w:r>
      <w:r w:rsidRPr="009F00BC">
        <w:rPr>
          <w:rFonts w:ascii="Times New Roman" w:hAnsi="Times New Roman" w:cs="Times New Roman"/>
          <w:color w:val="000000"/>
          <w:sz w:val="24"/>
          <w:szCs w:val="24"/>
        </w:rPr>
        <w:softHyphen/>
        <w:t>шему, правила пожарной безопасности и их четкое выполнение.</w:t>
      </w:r>
    </w:p>
    <w:p w:rsidR="00D20B44" w:rsidRPr="009F00BC" w:rsidRDefault="00D20B44" w:rsidP="007712F7">
      <w:pPr>
        <w:spacing w:line="276" w:lineRule="auto"/>
        <w:ind w:firstLine="709"/>
        <w:jc w:val="both"/>
        <w:rPr>
          <w:rFonts w:ascii="Times New Roman" w:hAnsi="Times New Roman" w:cs="Times New Roman"/>
          <w:b/>
          <w:smallCaps/>
          <w:color w:val="000000"/>
          <w:sz w:val="24"/>
          <w:szCs w:val="24"/>
        </w:rPr>
      </w:pPr>
      <w:r w:rsidRPr="009F00BC">
        <w:rPr>
          <w:rFonts w:ascii="Times New Roman" w:hAnsi="Times New Roman" w:cs="Times New Roman"/>
          <w:b/>
          <w:smallCaps/>
          <w:color w:val="000000"/>
          <w:sz w:val="24"/>
          <w:szCs w:val="24"/>
        </w:rPr>
        <w:t>уметь:</w:t>
      </w:r>
    </w:p>
    <w:p w:rsidR="00D20B44" w:rsidRPr="009F00BC" w:rsidRDefault="00D20B44" w:rsidP="00094154">
      <w:pPr>
        <w:pStyle w:val="ac"/>
        <w:numPr>
          <w:ilvl w:val="0"/>
          <w:numId w:val="31"/>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распознавать семена и посадочный материал, в случае большого сходства семян одного семейства распознавание проводится по всходам;</w:t>
      </w:r>
    </w:p>
    <w:p w:rsidR="00D20B44" w:rsidRPr="009F00BC" w:rsidRDefault="00D20B44" w:rsidP="00094154">
      <w:pPr>
        <w:pStyle w:val="ac"/>
        <w:numPr>
          <w:ilvl w:val="0"/>
          <w:numId w:val="31"/>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определять качество посевного материала: чистоту, энергию прорастания, всхожесть, хозяйственную годность семян;</w:t>
      </w:r>
    </w:p>
    <w:p w:rsidR="00D20B44" w:rsidRPr="009F00BC" w:rsidRDefault="00D20B44" w:rsidP="00094154">
      <w:pPr>
        <w:pStyle w:val="ac"/>
        <w:numPr>
          <w:ilvl w:val="0"/>
          <w:numId w:val="31"/>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подготавливать семена к посеву и посадочный материал к вы</w:t>
      </w:r>
      <w:r w:rsidRPr="009F00BC">
        <w:rPr>
          <w:rFonts w:ascii="Times New Roman" w:hAnsi="Times New Roman" w:cs="Times New Roman"/>
          <w:color w:val="000000"/>
          <w:sz w:val="24"/>
          <w:szCs w:val="24"/>
        </w:rPr>
        <w:softHyphen/>
        <w:t>садке, определять норму высева семян и количество посадочно</w:t>
      </w:r>
      <w:r w:rsidRPr="009F00BC">
        <w:rPr>
          <w:rFonts w:ascii="Times New Roman" w:hAnsi="Times New Roman" w:cs="Times New Roman"/>
          <w:color w:val="000000"/>
          <w:sz w:val="24"/>
          <w:szCs w:val="24"/>
        </w:rPr>
        <w:softHyphen/>
        <w:t>го материала или рассады;</w:t>
      </w:r>
    </w:p>
    <w:p w:rsidR="00D20B44" w:rsidRPr="009F00BC" w:rsidRDefault="00D20B44" w:rsidP="00094154">
      <w:pPr>
        <w:pStyle w:val="ac"/>
        <w:numPr>
          <w:ilvl w:val="0"/>
          <w:numId w:val="31"/>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вырастить рассаду в кассетах, кубиках, горшках в теплицах или безгоршечную рассаду в холодных рассадниках;</w:t>
      </w:r>
    </w:p>
    <w:p w:rsidR="00D20B44" w:rsidRPr="009F00BC" w:rsidRDefault="00D20B44" w:rsidP="00094154">
      <w:pPr>
        <w:pStyle w:val="ac"/>
        <w:numPr>
          <w:ilvl w:val="0"/>
          <w:numId w:val="31"/>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выбирать рассаду, готовить ее к перевозке в поле и высаживать ее на постоянное место в поле вручную и с использованием рас</w:t>
      </w:r>
      <w:r w:rsidRPr="009F00BC">
        <w:rPr>
          <w:rFonts w:ascii="Times New Roman" w:hAnsi="Times New Roman" w:cs="Times New Roman"/>
          <w:color w:val="000000"/>
          <w:sz w:val="24"/>
          <w:szCs w:val="24"/>
        </w:rPr>
        <w:softHyphen/>
        <w:t>садопосадочных машин;</w:t>
      </w:r>
    </w:p>
    <w:p w:rsidR="00D20B44" w:rsidRPr="009F00BC" w:rsidRDefault="00D20B44" w:rsidP="00094154">
      <w:pPr>
        <w:pStyle w:val="ac"/>
        <w:numPr>
          <w:ilvl w:val="0"/>
          <w:numId w:val="31"/>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определять качество высадки рассады;</w:t>
      </w:r>
    </w:p>
    <w:p w:rsidR="00D20B44" w:rsidRPr="009F00BC" w:rsidRDefault="00D20B44" w:rsidP="00094154">
      <w:pPr>
        <w:pStyle w:val="ac"/>
        <w:numPr>
          <w:ilvl w:val="0"/>
          <w:numId w:val="32"/>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готовить почву под посев семян или высадку рассады;</w:t>
      </w:r>
    </w:p>
    <w:p w:rsidR="00D20B44" w:rsidRPr="009F00BC" w:rsidRDefault="00D20B44" w:rsidP="00094154">
      <w:pPr>
        <w:pStyle w:val="ac"/>
        <w:numPr>
          <w:ilvl w:val="0"/>
          <w:numId w:val="32"/>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приготовлять и вносить минеральные и органические удобрения;</w:t>
      </w:r>
    </w:p>
    <w:p w:rsidR="00D20B44" w:rsidRPr="009F00BC" w:rsidRDefault="00D20B44" w:rsidP="00094154">
      <w:pPr>
        <w:pStyle w:val="ac"/>
        <w:numPr>
          <w:ilvl w:val="0"/>
          <w:numId w:val="32"/>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защищать выращиваемые растения от вредителей, болезней и сорной растительности, готовить растворы ядохимикатов и про</w:t>
      </w:r>
      <w:r w:rsidRPr="009F00BC">
        <w:rPr>
          <w:rFonts w:ascii="Times New Roman" w:hAnsi="Times New Roman" w:cs="Times New Roman"/>
          <w:color w:val="000000"/>
          <w:sz w:val="24"/>
          <w:szCs w:val="24"/>
        </w:rPr>
        <w:softHyphen/>
        <w:t>водить опрыскивание или опыливание, уничтожать грызунов;</w:t>
      </w:r>
    </w:p>
    <w:p w:rsidR="00D20B44" w:rsidRPr="009F00BC" w:rsidRDefault="00D20B44" w:rsidP="00094154">
      <w:pPr>
        <w:pStyle w:val="ac"/>
        <w:numPr>
          <w:ilvl w:val="0"/>
          <w:numId w:val="32"/>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защищать овощные культуры от заморозков;</w:t>
      </w:r>
    </w:p>
    <w:p w:rsidR="00D20B44" w:rsidRPr="009F00BC" w:rsidRDefault="00D20B44" w:rsidP="00094154">
      <w:pPr>
        <w:pStyle w:val="ac"/>
        <w:numPr>
          <w:ilvl w:val="0"/>
          <w:numId w:val="32"/>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правильно применять орошение и осушение полей;</w:t>
      </w:r>
    </w:p>
    <w:p w:rsidR="00D20B44" w:rsidRPr="009F00BC" w:rsidRDefault="00D20B44" w:rsidP="00094154">
      <w:pPr>
        <w:pStyle w:val="ac"/>
        <w:numPr>
          <w:ilvl w:val="0"/>
          <w:numId w:val="32"/>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определять техническую и биологическую зрелость овощей, проводить выборочную или сплошную уборку урожая;</w:t>
      </w:r>
    </w:p>
    <w:p w:rsidR="00D20B44" w:rsidRPr="009F00BC" w:rsidRDefault="00D20B44" w:rsidP="00094154">
      <w:pPr>
        <w:pStyle w:val="ac"/>
        <w:numPr>
          <w:ilvl w:val="0"/>
          <w:numId w:val="32"/>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lastRenderedPageBreak/>
        <w:t>проводить предпродажную подготовку овощей, первичную пе</w:t>
      </w:r>
      <w:r w:rsidRPr="009F00BC">
        <w:rPr>
          <w:rFonts w:ascii="Times New Roman" w:hAnsi="Times New Roman" w:cs="Times New Roman"/>
          <w:color w:val="000000"/>
          <w:sz w:val="24"/>
          <w:szCs w:val="24"/>
        </w:rPr>
        <w:softHyphen/>
        <w:t>реработку, закладку овощей на длительное хранение;</w:t>
      </w:r>
    </w:p>
    <w:p w:rsidR="00D20B44" w:rsidRPr="009F00BC" w:rsidRDefault="00D20B44" w:rsidP="00094154">
      <w:pPr>
        <w:pStyle w:val="ac"/>
        <w:numPr>
          <w:ilvl w:val="0"/>
          <w:numId w:val="32"/>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работать на сельскохозяйственных машинах при посеве, посадке, уходе и уборке овощей;</w:t>
      </w:r>
    </w:p>
    <w:p w:rsidR="00D20B44" w:rsidRPr="009F00BC" w:rsidRDefault="00D20B44" w:rsidP="00094154">
      <w:pPr>
        <w:pStyle w:val="ac"/>
        <w:numPr>
          <w:ilvl w:val="0"/>
          <w:numId w:val="32"/>
        </w:numPr>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готовить тару под рассаду, продукцию, проводить дезинфекцию тары многоразового использования, а также склады и хранилища;</w:t>
      </w:r>
    </w:p>
    <w:p w:rsidR="00D20B44" w:rsidRPr="009F00BC" w:rsidRDefault="00D20B44" w:rsidP="00094154">
      <w:pPr>
        <w:pStyle w:val="ac"/>
        <w:numPr>
          <w:ilvl w:val="0"/>
          <w:numId w:val="32"/>
        </w:numPr>
        <w:tabs>
          <w:tab w:val="left" w:pos="6190"/>
        </w:tabs>
        <w:spacing w:line="276" w:lineRule="auto"/>
        <w:ind w:left="284"/>
        <w:jc w:val="both"/>
        <w:rPr>
          <w:rFonts w:ascii="Times New Roman" w:hAnsi="Times New Roman" w:cs="Times New Roman"/>
          <w:color w:val="000000"/>
          <w:sz w:val="24"/>
          <w:szCs w:val="24"/>
        </w:rPr>
      </w:pPr>
      <w:r w:rsidRPr="009F00BC">
        <w:rPr>
          <w:rFonts w:ascii="Times New Roman" w:hAnsi="Times New Roman" w:cs="Times New Roman"/>
          <w:color w:val="000000"/>
          <w:sz w:val="24"/>
          <w:szCs w:val="24"/>
        </w:rPr>
        <w:t>строго выполнять правила техники безопасности и противопо</w:t>
      </w:r>
      <w:r w:rsidRPr="009F00BC">
        <w:rPr>
          <w:rFonts w:ascii="Times New Roman" w:hAnsi="Times New Roman" w:cs="Times New Roman"/>
          <w:color w:val="000000"/>
          <w:sz w:val="24"/>
          <w:szCs w:val="24"/>
        </w:rPr>
        <w:softHyphen/>
        <w:t>жарной безопасности.</w:t>
      </w:r>
    </w:p>
    <w:p w:rsidR="00D2405A" w:rsidRPr="007712F7" w:rsidRDefault="00D2405A" w:rsidP="007712F7">
      <w:pPr>
        <w:spacing w:line="276" w:lineRule="auto"/>
        <w:ind w:firstLine="709"/>
        <w:jc w:val="both"/>
        <w:rPr>
          <w:rFonts w:ascii="Times New Roman" w:hAnsi="Times New Roman" w:cs="Times New Roman"/>
          <w:bCs/>
          <w:color w:val="000000"/>
          <w:sz w:val="24"/>
          <w:szCs w:val="24"/>
        </w:rPr>
      </w:pPr>
      <w:r w:rsidRPr="007712F7">
        <w:rPr>
          <w:rFonts w:ascii="Times New Roman" w:hAnsi="Times New Roman" w:cs="Times New Roman"/>
          <w:bCs/>
          <w:color w:val="000000"/>
          <w:sz w:val="24"/>
          <w:szCs w:val="24"/>
        </w:rPr>
        <w:t>3. СТРУКТУРА И СОДЕРЖАНИЕ ПРОГРАММЫ</w:t>
      </w:r>
    </w:p>
    <w:p w:rsidR="00D2405A" w:rsidRPr="007712F7" w:rsidRDefault="00D2405A" w:rsidP="007712F7">
      <w:pPr>
        <w:spacing w:line="276" w:lineRule="auto"/>
        <w:ind w:firstLine="709"/>
        <w:jc w:val="both"/>
        <w:rPr>
          <w:rFonts w:ascii="Times New Roman" w:hAnsi="Times New Roman" w:cs="Times New Roman"/>
          <w:bCs/>
          <w:smallCaps/>
          <w:color w:val="000000"/>
          <w:sz w:val="24"/>
          <w:szCs w:val="24"/>
        </w:rPr>
      </w:pPr>
      <w:r w:rsidRPr="007712F7">
        <w:rPr>
          <w:rFonts w:ascii="Times New Roman" w:hAnsi="Times New Roman" w:cs="Times New Roman"/>
          <w:bCs/>
          <w:smallCaps/>
          <w:color w:val="000000"/>
          <w:sz w:val="24"/>
          <w:szCs w:val="24"/>
        </w:rPr>
        <w:t>3.1. Общая структура и трудоемкость Программы</w:t>
      </w:r>
    </w:p>
    <w:p w:rsidR="00D2405A" w:rsidRPr="007712F7" w:rsidRDefault="00D2405A"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Экспериментальная образовательно-профессиональная Программа начальной профессиональной подготовки «Основы овощеводства откры</w:t>
      </w:r>
      <w:r w:rsidRPr="007712F7">
        <w:rPr>
          <w:rFonts w:ascii="Times New Roman" w:hAnsi="Times New Roman" w:cs="Times New Roman"/>
          <w:color w:val="000000"/>
          <w:sz w:val="24"/>
          <w:szCs w:val="24"/>
        </w:rPr>
        <w:softHyphen/>
        <w:t>того грунта» состоит из 13 тематических разделов:</w:t>
      </w:r>
    </w:p>
    <w:p w:rsidR="00D2405A" w:rsidRPr="007712F7" w:rsidRDefault="00D2405A" w:rsidP="007712F7">
      <w:pPr>
        <w:spacing w:line="276" w:lineRule="auto"/>
        <w:ind w:firstLine="709"/>
        <w:jc w:val="both"/>
        <w:rPr>
          <w:rFonts w:ascii="Times New Roman" w:hAnsi="Times New Roman" w:cs="Times New Roman"/>
          <w:bCs/>
          <w:iCs/>
          <w:color w:val="000000"/>
          <w:sz w:val="24"/>
          <w:szCs w:val="24"/>
        </w:rPr>
      </w:pPr>
      <w:r w:rsidRPr="007712F7">
        <w:rPr>
          <w:rFonts w:ascii="Times New Roman" w:hAnsi="Times New Roman" w:cs="Times New Roman"/>
          <w:bCs/>
          <w:iCs/>
          <w:color w:val="000000"/>
          <w:sz w:val="24"/>
          <w:szCs w:val="24"/>
        </w:rPr>
        <w:t>1.</w:t>
      </w:r>
      <w:r w:rsidRPr="007712F7">
        <w:rPr>
          <w:rFonts w:ascii="Times New Roman" w:hAnsi="Times New Roman" w:cs="Times New Roman"/>
          <w:iCs/>
          <w:color w:val="000000"/>
          <w:sz w:val="24"/>
          <w:szCs w:val="24"/>
        </w:rPr>
        <w:t xml:space="preserve"> </w:t>
      </w:r>
      <w:r w:rsidRPr="007712F7">
        <w:rPr>
          <w:rFonts w:ascii="Times New Roman" w:hAnsi="Times New Roman" w:cs="Times New Roman"/>
          <w:bCs/>
          <w:iCs/>
          <w:color w:val="000000"/>
          <w:sz w:val="24"/>
          <w:szCs w:val="24"/>
        </w:rPr>
        <w:t>Введение в основы овощеводства открытого грунта.</w:t>
      </w:r>
    </w:p>
    <w:p w:rsidR="00D2405A" w:rsidRPr="007712F7" w:rsidRDefault="00D2405A" w:rsidP="007712F7">
      <w:pPr>
        <w:spacing w:line="276" w:lineRule="auto"/>
        <w:ind w:firstLine="709"/>
        <w:jc w:val="both"/>
        <w:rPr>
          <w:rFonts w:ascii="Times New Roman" w:hAnsi="Times New Roman" w:cs="Times New Roman"/>
          <w:bCs/>
          <w:iCs/>
          <w:color w:val="000000"/>
          <w:sz w:val="24"/>
          <w:szCs w:val="24"/>
        </w:rPr>
      </w:pPr>
      <w:r w:rsidRPr="007712F7">
        <w:rPr>
          <w:rFonts w:ascii="Times New Roman" w:hAnsi="Times New Roman" w:cs="Times New Roman"/>
          <w:bCs/>
          <w:iCs/>
          <w:color w:val="000000"/>
          <w:sz w:val="24"/>
          <w:szCs w:val="24"/>
        </w:rPr>
        <w:t>2.</w:t>
      </w:r>
      <w:r w:rsidRPr="007712F7">
        <w:rPr>
          <w:rFonts w:ascii="Times New Roman" w:hAnsi="Times New Roman" w:cs="Times New Roman"/>
          <w:iCs/>
          <w:color w:val="000000"/>
          <w:sz w:val="24"/>
          <w:szCs w:val="24"/>
        </w:rPr>
        <w:t xml:space="preserve"> </w:t>
      </w:r>
      <w:r w:rsidRPr="007712F7">
        <w:rPr>
          <w:rFonts w:ascii="Times New Roman" w:hAnsi="Times New Roman" w:cs="Times New Roman"/>
          <w:bCs/>
          <w:iCs/>
          <w:color w:val="000000"/>
          <w:sz w:val="24"/>
          <w:szCs w:val="24"/>
        </w:rPr>
        <w:t xml:space="preserve">Классификация и происхождение овощных растений. </w:t>
      </w:r>
      <w:proofErr w:type="gramStart"/>
      <w:r w:rsidRPr="007712F7">
        <w:rPr>
          <w:rFonts w:ascii="Times New Roman" w:hAnsi="Times New Roman" w:cs="Times New Roman"/>
          <w:bCs/>
          <w:iCs/>
          <w:color w:val="000000"/>
          <w:sz w:val="24"/>
          <w:szCs w:val="24"/>
        </w:rPr>
        <w:t>(Общая био</w:t>
      </w:r>
      <w:r w:rsidRPr="007712F7">
        <w:rPr>
          <w:rFonts w:ascii="Times New Roman" w:hAnsi="Times New Roman" w:cs="Times New Roman"/>
          <w:bCs/>
          <w:iCs/>
          <w:color w:val="000000"/>
          <w:sz w:val="24"/>
          <w:szCs w:val="24"/>
        </w:rPr>
        <w:softHyphen/>
        <w:t>логическая и производственная характеристика овощных культур.</w:t>
      </w:r>
      <w:proofErr w:type="gramEnd"/>
    </w:p>
    <w:p w:rsidR="00D2405A" w:rsidRPr="007712F7" w:rsidRDefault="00D2405A" w:rsidP="007712F7">
      <w:pPr>
        <w:spacing w:line="276" w:lineRule="auto"/>
        <w:ind w:firstLine="709"/>
        <w:jc w:val="both"/>
        <w:rPr>
          <w:rFonts w:ascii="Times New Roman" w:hAnsi="Times New Roman" w:cs="Times New Roman"/>
          <w:bCs/>
          <w:iCs/>
          <w:color w:val="000000"/>
          <w:sz w:val="24"/>
          <w:szCs w:val="24"/>
        </w:rPr>
      </w:pPr>
      <w:r w:rsidRPr="007712F7">
        <w:rPr>
          <w:rFonts w:ascii="Times New Roman" w:hAnsi="Times New Roman" w:cs="Times New Roman"/>
          <w:bCs/>
          <w:iCs/>
          <w:color w:val="000000"/>
          <w:sz w:val="24"/>
          <w:szCs w:val="24"/>
        </w:rPr>
        <w:t>3.</w:t>
      </w:r>
      <w:r w:rsidRPr="007712F7">
        <w:rPr>
          <w:rFonts w:ascii="Times New Roman" w:hAnsi="Times New Roman" w:cs="Times New Roman"/>
          <w:iCs/>
          <w:color w:val="000000"/>
          <w:sz w:val="24"/>
          <w:szCs w:val="24"/>
        </w:rPr>
        <w:t xml:space="preserve"> </w:t>
      </w:r>
      <w:r w:rsidRPr="007712F7">
        <w:rPr>
          <w:rFonts w:ascii="Times New Roman" w:hAnsi="Times New Roman" w:cs="Times New Roman"/>
          <w:bCs/>
          <w:iCs/>
          <w:color w:val="000000"/>
          <w:sz w:val="24"/>
          <w:szCs w:val="24"/>
        </w:rPr>
        <w:t>Семена и посадочный материал. Требования, предъявляемые к их качеству. Способы предпосевной подготовки семян и предпосадочной подготовки посадочного материала</w:t>
      </w:r>
    </w:p>
    <w:p w:rsidR="00D2405A" w:rsidRPr="007712F7" w:rsidRDefault="00D2405A" w:rsidP="007712F7">
      <w:pPr>
        <w:spacing w:line="276" w:lineRule="auto"/>
        <w:ind w:firstLine="709"/>
        <w:jc w:val="both"/>
        <w:rPr>
          <w:rFonts w:ascii="Times New Roman" w:hAnsi="Times New Roman" w:cs="Times New Roman"/>
          <w:bCs/>
          <w:iCs/>
          <w:color w:val="000000"/>
          <w:sz w:val="24"/>
          <w:szCs w:val="24"/>
        </w:rPr>
      </w:pPr>
      <w:r w:rsidRPr="007712F7">
        <w:rPr>
          <w:rFonts w:ascii="Times New Roman" w:hAnsi="Times New Roman" w:cs="Times New Roman"/>
          <w:bCs/>
          <w:iCs/>
          <w:color w:val="000000"/>
          <w:sz w:val="24"/>
          <w:szCs w:val="24"/>
        </w:rPr>
        <w:t>4.</w:t>
      </w:r>
      <w:r w:rsidRPr="007712F7">
        <w:rPr>
          <w:rFonts w:ascii="Times New Roman" w:hAnsi="Times New Roman" w:cs="Times New Roman"/>
          <w:iCs/>
          <w:color w:val="000000"/>
          <w:sz w:val="24"/>
          <w:szCs w:val="24"/>
        </w:rPr>
        <w:t xml:space="preserve"> </w:t>
      </w:r>
      <w:r w:rsidRPr="007712F7">
        <w:rPr>
          <w:rFonts w:ascii="Times New Roman" w:hAnsi="Times New Roman" w:cs="Times New Roman"/>
          <w:bCs/>
          <w:iCs/>
          <w:color w:val="000000"/>
          <w:sz w:val="24"/>
          <w:szCs w:val="24"/>
        </w:rPr>
        <w:t>Рассадный метод в овощеводстве. Сроки высева семян и особен</w:t>
      </w:r>
      <w:r w:rsidRPr="007712F7">
        <w:rPr>
          <w:rFonts w:ascii="Times New Roman" w:hAnsi="Times New Roman" w:cs="Times New Roman"/>
          <w:bCs/>
          <w:iCs/>
          <w:color w:val="000000"/>
          <w:sz w:val="24"/>
          <w:szCs w:val="24"/>
        </w:rPr>
        <w:softHyphen/>
        <w:t>ности выращивания ранней, средней и поздней рассады. Качество расса</w:t>
      </w:r>
      <w:r w:rsidRPr="007712F7">
        <w:rPr>
          <w:rFonts w:ascii="Times New Roman" w:hAnsi="Times New Roman" w:cs="Times New Roman"/>
          <w:bCs/>
          <w:iCs/>
          <w:color w:val="000000"/>
          <w:sz w:val="24"/>
          <w:szCs w:val="24"/>
        </w:rPr>
        <w:softHyphen/>
        <w:t>ды. Особенности эксплуатации рассадных комплексов.</w:t>
      </w:r>
    </w:p>
    <w:p w:rsidR="00D2405A" w:rsidRPr="007712F7" w:rsidRDefault="00D2405A" w:rsidP="007712F7">
      <w:pPr>
        <w:spacing w:line="276" w:lineRule="auto"/>
        <w:ind w:firstLine="709"/>
        <w:jc w:val="both"/>
        <w:rPr>
          <w:rFonts w:ascii="Times New Roman" w:hAnsi="Times New Roman" w:cs="Times New Roman"/>
          <w:bCs/>
          <w:iCs/>
          <w:color w:val="000000"/>
          <w:sz w:val="24"/>
          <w:szCs w:val="24"/>
        </w:rPr>
      </w:pPr>
      <w:r w:rsidRPr="007712F7">
        <w:rPr>
          <w:rFonts w:ascii="Times New Roman" w:hAnsi="Times New Roman" w:cs="Times New Roman"/>
          <w:bCs/>
          <w:iCs/>
          <w:color w:val="000000"/>
          <w:sz w:val="24"/>
          <w:szCs w:val="24"/>
        </w:rPr>
        <w:t>5.</w:t>
      </w:r>
      <w:r w:rsidRPr="007712F7">
        <w:rPr>
          <w:rFonts w:ascii="Times New Roman" w:hAnsi="Times New Roman" w:cs="Times New Roman"/>
          <w:iCs/>
          <w:color w:val="000000"/>
          <w:sz w:val="24"/>
          <w:szCs w:val="24"/>
        </w:rPr>
        <w:t xml:space="preserve"> </w:t>
      </w:r>
      <w:r w:rsidRPr="007712F7">
        <w:rPr>
          <w:rFonts w:ascii="Times New Roman" w:hAnsi="Times New Roman" w:cs="Times New Roman"/>
          <w:bCs/>
          <w:iCs/>
          <w:color w:val="000000"/>
          <w:sz w:val="24"/>
          <w:szCs w:val="24"/>
        </w:rPr>
        <w:t>Типы почв и особенности их подготовки для выращивания овощ</w:t>
      </w:r>
      <w:r w:rsidRPr="007712F7">
        <w:rPr>
          <w:rFonts w:ascii="Times New Roman" w:hAnsi="Times New Roman" w:cs="Times New Roman"/>
          <w:bCs/>
          <w:iCs/>
          <w:color w:val="000000"/>
          <w:sz w:val="24"/>
          <w:szCs w:val="24"/>
        </w:rPr>
        <w:softHyphen/>
        <w:t>ных культур.</w:t>
      </w:r>
    </w:p>
    <w:p w:rsidR="00D2405A" w:rsidRPr="007712F7" w:rsidRDefault="00D2405A" w:rsidP="007712F7">
      <w:pPr>
        <w:spacing w:line="276" w:lineRule="auto"/>
        <w:ind w:firstLine="709"/>
        <w:jc w:val="both"/>
        <w:rPr>
          <w:rFonts w:ascii="Times New Roman" w:hAnsi="Times New Roman" w:cs="Times New Roman"/>
          <w:bCs/>
          <w:iCs/>
          <w:color w:val="000000"/>
          <w:sz w:val="24"/>
          <w:szCs w:val="24"/>
        </w:rPr>
      </w:pPr>
      <w:r w:rsidRPr="007712F7">
        <w:rPr>
          <w:rFonts w:ascii="Times New Roman" w:hAnsi="Times New Roman" w:cs="Times New Roman"/>
          <w:bCs/>
          <w:iCs/>
          <w:color w:val="000000"/>
          <w:sz w:val="24"/>
          <w:szCs w:val="24"/>
        </w:rPr>
        <w:t>6.</w:t>
      </w:r>
      <w:r w:rsidRPr="007712F7">
        <w:rPr>
          <w:rFonts w:ascii="Times New Roman" w:hAnsi="Times New Roman" w:cs="Times New Roman"/>
          <w:iCs/>
          <w:color w:val="000000"/>
          <w:sz w:val="24"/>
          <w:szCs w:val="24"/>
        </w:rPr>
        <w:t xml:space="preserve"> </w:t>
      </w:r>
      <w:r w:rsidRPr="007712F7">
        <w:rPr>
          <w:rFonts w:ascii="Times New Roman" w:hAnsi="Times New Roman" w:cs="Times New Roman"/>
          <w:bCs/>
          <w:iCs/>
          <w:color w:val="000000"/>
          <w:sz w:val="24"/>
          <w:szCs w:val="24"/>
        </w:rPr>
        <w:t>Виды удобрений, особенности их подготовки и внесения под овощные культуры. Корневая и некорневая подкормка, особенности их применения.</w:t>
      </w:r>
    </w:p>
    <w:p w:rsidR="00D2405A" w:rsidRPr="007712F7" w:rsidRDefault="00D2405A" w:rsidP="007712F7">
      <w:pPr>
        <w:spacing w:line="276" w:lineRule="auto"/>
        <w:ind w:firstLine="709"/>
        <w:jc w:val="both"/>
        <w:rPr>
          <w:rFonts w:ascii="Times New Roman" w:hAnsi="Times New Roman" w:cs="Times New Roman"/>
          <w:bCs/>
          <w:iCs/>
          <w:color w:val="000000"/>
          <w:sz w:val="24"/>
          <w:szCs w:val="24"/>
        </w:rPr>
      </w:pPr>
      <w:r w:rsidRPr="007712F7">
        <w:rPr>
          <w:rFonts w:ascii="Times New Roman" w:hAnsi="Times New Roman" w:cs="Times New Roman"/>
          <w:bCs/>
          <w:iCs/>
          <w:color w:val="000000"/>
          <w:sz w:val="24"/>
          <w:szCs w:val="24"/>
        </w:rPr>
        <w:t>7.</w:t>
      </w:r>
      <w:r w:rsidRPr="007712F7">
        <w:rPr>
          <w:rFonts w:ascii="Times New Roman" w:hAnsi="Times New Roman" w:cs="Times New Roman"/>
          <w:iCs/>
          <w:color w:val="000000"/>
          <w:sz w:val="24"/>
          <w:szCs w:val="24"/>
        </w:rPr>
        <w:t xml:space="preserve"> </w:t>
      </w:r>
      <w:r w:rsidRPr="007712F7">
        <w:rPr>
          <w:rFonts w:ascii="Times New Roman" w:hAnsi="Times New Roman" w:cs="Times New Roman"/>
          <w:bCs/>
          <w:iCs/>
          <w:color w:val="000000"/>
          <w:sz w:val="24"/>
          <w:szCs w:val="24"/>
        </w:rPr>
        <w:t>Технология выращивания основных: овощных культур в открытом грунте.</w:t>
      </w:r>
    </w:p>
    <w:p w:rsidR="00D2405A" w:rsidRPr="007712F7" w:rsidRDefault="00D2405A" w:rsidP="007712F7">
      <w:pPr>
        <w:spacing w:line="276" w:lineRule="auto"/>
        <w:ind w:firstLine="709"/>
        <w:jc w:val="both"/>
        <w:rPr>
          <w:rFonts w:ascii="Times New Roman" w:hAnsi="Times New Roman" w:cs="Times New Roman"/>
          <w:bCs/>
          <w:iCs/>
          <w:color w:val="000000"/>
          <w:sz w:val="24"/>
          <w:szCs w:val="24"/>
        </w:rPr>
      </w:pPr>
      <w:r w:rsidRPr="007712F7">
        <w:rPr>
          <w:rFonts w:ascii="Times New Roman" w:hAnsi="Times New Roman" w:cs="Times New Roman"/>
          <w:bCs/>
          <w:iCs/>
          <w:color w:val="000000"/>
          <w:sz w:val="24"/>
          <w:szCs w:val="24"/>
        </w:rPr>
        <w:t>8.</w:t>
      </w:r>
      <w:r w:rsidRPr="007712F7">
        <w:rPr>
          <w:rFonts w:ascii="Times New Roman" w:hAnsi="Times New Roman" w:cs="Times New Roman"/>
          <w:iCs/>
          <w:color w:val="000000"/>
          <w:sz w:val="24"/>
          <w:szCs w:val="24"/>
        </w:rPr>
        <w:t xml:space="preserve"> </w:t>
      </w:r>
      <w:r w:rsidRPr="007712F7">
        <w:rPr>
          <w:rFonts w:ascii="Times New Roman" w:hAnsi="Times New Roman" w:cs="Times New Roman"/>
          <w:bCs/>
          <w:iCs/>
          <w:color w:val="000000"/>
          <w:sz w:val="24"/>
          <w:szCs w:val="24"/>
        </w:rPr>
        <w:t>Основные вредители и болезни овощных культур, способы защи</w:t>
      </w:r>
      <w:r w:rsidRPr="007712F7">
        <w:rPr>
          <w:rFonts w:ascii="Times New Roman" w:hAnsi="Times New Roman" w:cs="Times New Roman"/>
          <w:bCs/>
          <w:iCs/>
          <w:color w:val="000000"/>
          <w:sz w:val="24"/>
          <w:szCs w:val="24"/>
        </w:rPr>
        <w:softHyphen/>
        <w:t>ты. Использование химических и биологических препаратов. Интегриро</w:t>
      </w:r>
      <w:r w:rsidRPr="007712F7">
        <w:rPr>
          <w:rFonts w:ascii="Times New Roman" w:hAnsi="Times New Roman" w:cs="Times New Roman"/>
          <w:bCs/>
          <w:iCs/>
          <w:color w:val="000000"/>
          <w:sz w:val="24"/>
          <w:szCs w:val="24"/>
        </w:rPr>
        <w:softHyphen/>
        <w:t>ванная система защиты.</w:t>
      </w:r>
    </w:p>
    <w:p w:rsidR="00D2405A" w:rsidRPr="007712F7" w:rsidRDefault="00D2405A" w:rsidP="007712F7">
      <w:pPr>
        <w:spacing w:line="276" w:lineRule="auto"/>
        <w:ind w:firstLine="709"/>
        <w:jc w:val="both"/>
        <w:rPr>
          <w:rFonts w:ascii="Times New Roman" w:hAnsi="Times New Roman" w:cs="Times New Roman"/>
          <w:bCs/>
          <w:iCs/>
          <w:color w:val="000000"/>
          <w:sz w:val="24"/>
          <w:szCs w:val="24"/>
        </w:rPr>
      </w:pPr>
      <w:r w:rsidRPr="007712F7">
        <w:rPr>
          <w:rFonts w:ascii="Times New Roman" w:hAnsi="Times New Roman" w:cs="Times New Roman"/>
          <w:bCs/>
          <w:iCs/>
          <w:color w:val="000000"/>
          <w:sz w:val="24"/>
          <w:szCs w:val="24"/>
        </w:rPr>
        <w:t>9.</w:t>
      </w:r>
      <w:r w:rsidRPr="007712F7">
        <w:rPr>
          <w:rFonts w:ascii="Times New Roman" w:hAnsi="Times New Roman" w:cs="Times New Roman"/>
          <w:iCs/>
          <w:color w:val="000000"/>
          <w:sz w:val="24"/>
          <w:szCs w:val="24"/>
        </w:rPr>
        <w:t xml:space="preserve"> </w:t>
      </w:r>
      <w:r w:rsidRPr="007712F7">
        <w:rPr>
          <w:rFonts w:ascii="Times New Roman" w:hAnsi="Times New Roman" w:cs="Times New Roman"/>
          <w:bCs/>
          <w:iCs/>
          <w:color w:val="000000"/>
          <w:sz w:val="24"/>
          <w:szCs w:val="24"/>
        </w:rPr>
        <w:t>Сорная растительность и способы ее уничтожения. Характеристи</w:t>
      </w:r>
      <w:r w:rsidRPr="007712F7">
        <w:rPr>
          <w:rFonts w:ascii="Times New Roman" w:hAnsi="Times New Roman" w:cs="Times New Roman"/>
          <w:bCs/>
          <w:iCs/>
          <w:color w:val="000000"/>
          <w:sz w:val="24"/>
          <w:szCs w:val="24"/>
        </w:rPr>
        <w:softHyphen/>
        <w:t>ка гербицидов, применяемых в овощеводстве.</w:t>
      </w:r>
    </w:p>
    <w:p w:rsidR="00D2405A" w:rsidRPr="007712F7" w:rsidRDefault="00D2405A" w:rsidP="007712F7">
      <w:pPr>
        <w:spacing w:line="276" w:lineRule="auto"/>
        <w:ind w:firstLine="709"/>
        <w:jc w:val="both"/>
        <w:rPr>
          <w:rFonts w:ascii="Times New Roman" w:hAnsi="Times New Roman" w:cs="Times New Roman"/>
          <w:bCs/>
          <w:iCs/>
          <w:color w:val="000000"/>
          <w:sz w:val="24"/>
          <w:szCs w:val="24"/>
        </w:rPr>
      </w:pPr>
      <w:r w:rsidRPr="007712F7">
        <w:rPr>
          <w:rFonts w:ascii="Times New Roman" w:hAnsi="Times New Roman" w:cs="Times New Roman"/>
          <w:bCs/>
          <w:iCs/>
          <w:color w:val="000000"/>
          <w:sz w:val="24"/>
          <w:szCs w:val="24"/>
        </w:rPr>
        <w:t>10.</w:t>
      </w:r>
      <w:r w:rsidRPr="007712F7">
        <w:rPr>
          <w:rFonts w:ascii="Times New Roman" w:hAnsi="Times New Roman" w:cs="Times New Roman"/>
          <w:iCs/>
          <w:color w:val="000000"/>
          <w:sz w:val="24"/>
          <w:szCs w:val="24"/>
        </w:rPr>
        <w:t xml:space="preserve"> </w:t>
      </w:r>
      <w:r w:rsidRPr="007712F7">
        <w:rPr>
          <w:rFonts w:ascii="Times New Roman" w:hAnsi="Times New Roman" w:cs="Times New Roman"/>
          <w:bCs/>
          <w:iCs/>
          <w:color w:val="000000"/>
          <w:sz w:val="24"/>
          <w:szCs w:val="24"/>
        </w:rPr>
        <w:t>Сельскохозяйственные машины и орудия, используемые при вы</w:t>
      </w:r>
      <w:r w:rsidRPr="007712F7">
        <w:rPr>
          <w:rFonts w:ascii="Times New Roman" w:hAnsi="Times New Roman" w:cs="Times New Roman"/>
          <w:bCs/>
          <w:iCs/>
          <w:color w:val="000000"/>
          <w:sz w:val="24"/>
          <w:szCs w:val="24"/>
        </w:rPr>
        <w:softHyphen/>
        <w:t>ращивании овощных культур.</w:t>
      </w:r>
    </w:p>
    <w:p w:rsidR="00D2405A" w:rsidRPr="007712F7" w:rsidRDefault="00D2405A" w:rsidP="007712F7">
      <w:pPr>
        <w:spacing w:line="276" w:lineRule="auto"/>
        <w:ind w:firstLine="709"/>
        <w:jc w:val="both"/>
        <w:rPr>
          <w:rFonts w:ascii="Times New Roman" w:hAnsi="Times New Roman" w:cs="Times New Roman"/>
          <w:bCs/>
          <w:iCs/>
          <w:color w:val="000000"/>
          <w:sz w:val="24"/>
          <w:szCs w:val="24"/>
        </w:rPr>
      </w:pPr>
      <w:r w:rsidRPr="007712F7">
        <w:rPr>
          <w:rFonts w:ascii="Times New Roman" w:hAnsi="Times New Roman" w:cs="Times New Roman"/>
          <w:bCs/>
          <w:iCs/>
          <w:color w:val="000000"/>
          <w:sz w:val="24"/>
          <w:szCs w:val="24"/>
        </w:rPr>
        <w:t>11.</w:t>
      </w:r>
      <w:r w:rsidRPr="007712F7">
        <w:rPr>
          <w:rFonts w:ascii="Times New Roman" w:hAnsi="Times New Roman" w:cs="Times New Roman"/>
          <w:iCs/>
          <w:color w:val="000000"/>
          <w:sz w:val="24"/>
          <w:szCs w:val="24"/>
        </w:rPr>
        <w:t xml:space="preserve"> </w:t>
      </w:r>
      <w:r w:rsidRPr="007712F7">
        <w:rPr>
          <w:rFonts w:ascii="Times New Roman" w:hAnsi="Times New Roman" w:cs="Times New Roman"/>
          <w:bCs/>
          <w:iCs/>
          <w:color w:val="000000"/>
          <w:sz w:val="24"/>
          <w:szCs w:val="24"/>
        </w:rPr>
        <w:t>Способы орошения, применяемые в овощеводстве. Дождеваль</w:t>
      </w:r>
      <w:r w:rsidRPr="007712F7">
        <w:rPr>
          <w:rFonts w:ascii="Times New Roman" w:hAnsi="Times New Roman" w:cs="Times New Roman"/>
          <w:bCs/>
          <w:iCs/>
          <w:color w:val="000000"/>
          <w:sz w:val="24"/>
          <w:szCs w:val="24"/>
        </w:rPr>
        <w:softHyphen/>
        <w:t>ные машины и их характеристика.</w:t>
      </w:r>
    </w:p>
    <w:p w:rsidR="00D2405A" w:rsidRPr="007712F7" w:rsidRDefault="00D2405A" w:rsidP="007712F7">
      <w:pPr>
        <w:spacing w:line="276" w:lineRule="auto"/>
        <w:ind w:firstLine="709"/>
        <w:jc w:val="both"/>
        <w:rPr>
          <w:rFonts w:ascii="Times New Roman" w:hAnsi="Times New Roman" w:cs="Times New Roman"/>
          <w:bCs/>
          <w:iCs/>
          <w:color w:val="000000"/>
          <w:sz w:val="24"/>
          <w:szCs w:val="24"/>
        </w:rPr>
      </w:pPr>
      <w:r w:rsidRPr="007712F7">
        <w:rPr>
          <w:rFonts w:ascii="Times New Roman" w:hAnsi="Times New Roman" w:cs="Times New Roman"/>
          <w:bCs/>
          <w:iCs/>
          <w:color w:val="000000"/>
          <w:sz w:val="24"/>
          <w:szCs w:val="24"/>
        </w:rPr>
        <w:t>12.</w:t>
      </w:r>
      <w:r w:rsidRPr="007712F7">
        <w:rPr>
          <w:rFonts w:ascii="Times New Roman" w:hAnsi="Times New Roman" w:cs="Times New Roman"/>
          <w:iCs/>
          <w:color w:val="000000"/>
          <w:sz w:val="24"/>
          <w:szCs w:val="24"/>
        </w:rPr>
        <w:t xml:space="preserve"> </w:t>
      </w:r>
      <w:r w:rsidRPr="007712F7">
        <w:rPr>
          <w:rFonts w:ascii="Times New Roman" w:hAnsi="Times New Roman" w:cs="Times New Roman"/>
          <w:bCs/>
          <w:iCs/>
          <w:color w:val="000000"/>
          <w:sz w:val="24"/>
          <w:szCs w:val="24"/>
        </w:rPr>
        <w:t>Уборка овощной продукции. Стандарты. Простейшие способы переработки. Хранение овощей.</w:t>
      </w:r>
    </w:p>
    <w:p w:rsidR="00D2405A" w:rsidRPr="007712F7" w:rsidRDefault="00D2405A" w:rsidP="007712F7">
      <w:pPr>
        <w:spacing w:line="276" w:lineRule="auto"/>
        <w:ind w:firstLine="709"/>
        <w:jc w:val="both"/>
        <w:rPr>
          <w:rFonts w:ascii="Times New Roman" w:hAnsi="Times New Roman" w:cs="Times New Roman"/>
          <w:bCs/>
          <w:iCs/>
          <w:color w:val="000000"/>
          <w:sz w:val="24"/>
          <w:szCs w:val="24"/>
        </w:rPr>
      </w:pPr>
      <w:r w:rsidRPr="007712F7">
        <w:rPr>
          <w:rFonts w:ascii="Times New Roman" w:hAnsi="Times New Roman" w:cs="Times New Roman"/>
          <w:bCs/>
          <w:iCs/>
          <w:color w:val="000000"/>
          <w:sz w:val="24"/>
          <w:szCs w:val="24"/>
        </w:rPr>
        <w:t>13. Сооружения защищенного грунта и использование их для выра</w:t>
      </w:r>
      <w:r w:rsidRPr="007712F7">
        <w:rPr>
          <w:rFonts w:ascii="Times New Roman" w:hAnsi="Times New Roman" w:cs="Times New Roman"/>
          <w:bCs/>
          <w:iCs/>
          <w:color w:val="000000"/>
          <w:sz w:val="24"/>
          <w:szCs w:val="24"/>
        </w:rPr>
        <w:softHyphen/>
        <w:t>щивания рассады. Особенности их эксплуатации. Полимерные материа</w:t>
      </w:r>
      <w:r w:rsidRPr="007712F7">
        <w:rPr>
          <w:rFonts w:ascii="Times New Roman" w:hAnsi="Times New Roman" w:cs="Times New Roman"/>
          <w:bCs/>
          <w:iCs/>
          <w:color w:val="000000"/>
          <w:sz w:val="24"/>
          <w:szCs w:val="24"/>
        </w:rPr>
        <w:softHyphen/>
        <w:t>лы, применяемые при выращивании овощей.</w:t>
      </w:r>
    </w:p>
    <w:p w:rsidR="00D20B44" w:rsidRPr="007712F7" w:rsidRDefault="00D20B44" w:rsidP="007712F7">
      <w:pPr>
        <w:spacing w:line="276" w:lineRule="auto"/>
        <w:ind w:firstLine="709"/>
        <w:jc w:val="both"/>
        <w:rPr>
          <w:rFonts w:ascii="Times New Roman" w:hAnsi="Times New Roman" w:cs="Times New Roman"/>
          <w:bCs/>
          <w:iCs/>
          <w:color w:val="000000"/>
          <w:sz w:val="24"/>
          <w:szCs w:val="24"/>
        </w:rPr>
      </w:pPr>
    </w:p>
    <w:p w:rsidR="00D20B44" w:rsidRPr="007712F7" w:rsidRDefault="00D20B44" w:rsidP="007712F7">
      <w:pPr>
        <w:spacing w:line="276" w:lineRule="auto"/>
        <w:ind w:firstLine="709"/>
        <w:jc w:val="both"/>
        <w:rPr>
          <w:rFonts w:ascii="Times New Roman" w:hAnsi="Times New Roman" w:cs="Times New Roman"/>
          <w:b/>
          <w:bCs/>
          <w:iCs/>
          <w:color w:val="000000"/>
          <w:sz w:val="24"/>
          <w:szCs w:val="24"/>
        </w:rPr>
      </w:pPr>
      <w:r w:rsidRPr="007712F7">
        <w:rPr>
          <w:rFonts w:ascii="Times New Roman" w:hAnsi="Times New Roman" w:cs="Times New Roman"/>
          <w:b/>
          <w:bCs/>
          <w:iCs/>
          <w:color w:val="000000"/>
          <w:sz w:val="24"/>
          <w:szCs w:val="24"/>
        </w:rPr>
        <w:t>Овощеводство открытого грунта. 2 год обучения 9 класс</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Общая трудоемкость Программы составляет 328 часов, в том числе 84 часа - теоретическая подготовка и 244 часов - производственное обуче</w:t>
      </w:r>
      <w:r w:rsidRPr="007712F7">
        <w:rPr>
          <w:rFonts w:ascii="Times New Roman" w:hAnsi="Times New Roman" w:cs="Times New Roman"/>
          <w:color w:val="000000"/>
          <w:sz w:val="24"/>
          <w:szCs w:val="24"/>
        </w:rPr>
        <w:softHyphen/>
        <w:t>ние.</w:t>
      </w:r>
    </w:p>
    <w:p w:rsidR="00D20B44" w:rsidRPr="007712F7" w:rsidRDefault="00D20B44" w:rsidP="007712F7">
      <w:pPr>
        <w:spacing w:line="276" w:lineRule="auto"/>
        <w:ind w:firstLine="709"/>
        <w:jc w:val="both"/>
        <w:rPr>
          <w:rFonts w:ascii="Times New Roman" w:hAnsi="Times New Roman" w:cs="Times New Roman"/>
          <w:b/>
          <w:bCs/>
          <w:smallCaps/>
          <w:color w:val="000000"/>
          <w:sz w:val="24"/>
          <w:szCs w:val="24"/>
        </w:rPr>
      </w:pPr>
      <w:r w:rsidRPr="007712F7">
        <w:rPr>
          <w:rFonts w:ascii="Times New Roman" w:hAnsi="Times New Roman" w:cs="Times New Roman"/>
          <w:b/>
          <w:bCs/>
          <w:smallCaps/>
          <w:color w:val="000000"/>
          <w:sz w:val="24"/>
          <w:szCs w:val="24"/>
        </w:rPr>
        <w:t>3.2. Учебно-тематический план и содержание теоретической подготовки по программе «Основы овощеводства открытого грунта»</w:t>
      </w:r>
    </w:p>
    <w:tbl>
      <w:tblPr>
        <w:tblW w:w="9356" w:type="dxa"/>
        <w:tblInd w:w="40" w:type="dxa"/>
        <w:tblLayout w:type="fixed"/>
        <w:tblCellMar>
          <w:left w:w="40" w:type="dxa"/>
          <w:right w:w="40" w:type="dxa"/>
        </w:tblCellMar>
        <w:tblLook w:val="0000"/>
      </w:tblPr>
      <w:tblGrid>
        <w:gridCol w:w="538"/>
        <w:gridCol w:w="6975"/>
        <w:gridCol w:w="1843"/>
      </w:tblGrid>
      <w:tr w:rsidR="00D20B44" w:rsidRPr="007712F7" w:rsidTr="009F00BC">
        <w:trPr>
          <w:trHeight w:val="432"/>
        </w:trPr>
        <w:tc>
          <w:tcPr>
            <w:tcW w:w="538" w:type="dxa"/>
            <w:tcBorders>
              <w:top w:val="single" w:sz="6" w:space="0" w:color="auto"/>
              <w:left w:val="single" w:sz="6" w:space="0" w:color="auto"/>
              <w:bottom w:val="nil"/>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w:t>
            </w:r>
            <w:r w:rsidRPr="007712F7">
              <w:rPr>
                <w:rFonts w:ascii="Times New Roman" w:hAnsi="Times New Roman" w:cs="Times New Roman"/>
                <w:color w:val="000000"/>
                <w:sz w:val="24"/>
                <w:szCs w:val="24"/>
              </w:rPr>
              <w:lastRenderedPageBreak/>
              <w:t xml:space="preserve"> </w:t>
            </w:r>
            <w:proofErr w:type="gramStart"/>
            <w:r w:rsidRPr="007712F7">
              <w:rPr>
                <w:rFonts w:ascii="Times New Roman" w:hAnsi="Times New Roman" w:cs="Times New Roman"/>
                <w:color w:val="000000"/>
                <w:sz w:val="24"/>
                <w:szCs w:val="24"/>
              </w:rPr>
              <w:t>п</w:t>
            </w:r>
            <w:proofErr w:type="gramEnd"/>
            <w:r w:rsidRPr="007712F7">
              <w:rPr>
                <w:rFonts w:ascii="Times New Roman" w:hAnsi="Times New Roman" w:cs="Times New Roman"/>
                <w:color w:val="000000"/>
                <w:sz w:val="24"/>
                <w:szCs w:val="24"/>
              </w:rPr>
              <w:t>/п</w:t>
            </w:r>
          </w:p>
        </w:tc>
        <w:tc>
          <w:tcPr>
            <w:tcW w:w="6975" w:type="dxa"/>
            <w:tcBorders>
              <w:top w:val="single" w:sz="6" w:space="0" w:color="auto"/>
              <w:left w:val="single" w:sz="6" w:space="0" w:color="auto"/>
              <w:bottom w:val="nil"/>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lastRenderedPageBreak/>
              <w:t>Разделы Программы</w:t>
            </w:r>
          </w:p>
        </w:tc>
        <w:tc>
          <w:tcPr>
            <w:tcW w:w="1843"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hanging="10"/>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Трудоемкость, в </w:t>
            </w:r>
            <w:r w:rsidRPr="007712F7">
              <w:rPr>
                <w:rFonts w:ascii="Times New Roman" w:hAnsi="Times New Roman" w:cs="Times New Roman"/>
                <w:color w:val="000000"/>
                <w:sz w:val="24"/>
                <w:szCs w:val="24"/>
              </w:rPr>
              <w:lastRenderedPageBreak/>
              <w:t>часах</w:t>
            </w:r>
          </w:p>
        </w:tc>
      </w:tr>
      <w:tr w:rsidR="00D20B44" w:rsidRPr="007712F7" w:rsidTr="009F00BC">
        <w:trPr>
          <w:trHeight w:val="634"/>
        </w:trPr>
        <w:tc>
          <w:tcPr>
            <w:tcW w:w="538" w:type="dxa"/>
            <w:tcBorders>
              <w:top w:val="nil"/>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p>
          <w:p w:rsidR="00D20B44" w:rsidRPr="007712F7" w:rsidRDefault="00D20B44" w:rsidP="007712F7">
            <w:pPr>
              <w:spacing w:line="276" w:lineRule="auto"/>
              <w:ind w:firstLine="709"/>
              <w:jc w:val="both"/>
              <w:rPr>
                <w:rFonts w:ascii="Times New Roman" w:hAnsi="Times New Roman" w:cs="Times New Roman"/>
                <w:color w:val="000000"/>
                <w:sz w:val="24"/>
                <w:szCs w:val="24"/>
              </w:rPr>
            </w:pPr>
          </w:p>
        </w:tc>
        <w:tc>
          <w:tcPr>
            <w:tcW w:w="6975" w:type="dxa"/>
            <w:tcBorders>
              <w:top w:val="nil"/>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p>
          <w:p w:rsidR="00D20B44" w:rsidRPr="007712F7" w:rsidRDefault="00D20B44" w:rsidP="007712F7">
            <w:pPr>
              <w:spacing w:line="276" w:lineRule="auto"/>
              <w:ind w:firstLine="709"/>
              <w:jc w:val="both"/>
              <w:rPr>
                <w:rFonts w:ascii="Times New Roman" w:hAnsi="Times New Roman" w:cs="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D20B44" w:rsidRPr="007712F7" w:rsidRDefault="009F00BC" w:rsidP="007712F7">
            <w:pPr>
              <w:spacing w:line="276" w:lineRule="auto"/>
              <w:ind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Теоретическая подготовк</w:t>
            </w:r>
            <w:proofErr w:type="gramStart"/>
            <w:r>
              <w:rPr>
                <w:rFonts w:ascii="Times New Roman" w:hAnsi="Times New Roman" w:cs="Times New Roman"/>
                <w:color w:val="000000"/>
                <w:sz w:val="24"/>
                <w:szCs w:val="24"/>
              </w:rPr>
              <w:t>а</w:t>
            </w:r>
            <w:r w:rsidR="00D20B44" w:rsidRPr="007712F7">
              <w:rPr>
                <w:rFonts w:ascii="Times New Roman" w:hAnsi="Times New Roman" w:cs="Times New Roman"/>
                <w:color w:val="000000"/>
                <w:sz w:val="24"/>
                <w:szCs w:val="24"/>
              </w:rPr>
              <w:t>(</w:t>
            </w:r>
            <w:proofErr w:type="gramEnd"/>
            <w:r w:rsidR="00D20B44" w:rsidRPr="007712F7">
              <w:rPr>
                <w:rFonts w:ascii="Times New Roman" w:hAnsi="Times New Roman" w:cs="Times New Roman"/>
                <w:color w:val="000000"/>
                <w:sz w:val="24"/>
                <w:szCs w:val="24"/>
              </w:rPr>
              <w:t>лекции)</w:t>
            </w:r>
          </w:p>
        </w:tc>
      </w:tr>
      <w:tr w:rsidR="00D20B44" w:rsidRPr="007712F7" w:rsidTr="009F00BC">
        <w:trPr>
          <w:trHeight w:val="264"/>
        </w:trPr>
        <w:tc>
          <w:tcPr>
            <w:tcW w:w="538"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w:t>
            </w:r>
          </w:p>
        </w:tc>
        <w:tc>
          <w:tcPr>
            <w:tcW w:w="6975"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Введение в основы овощеводства открытого грунта</w:t>
            </w:r>
          </w:p>
        </w:tc>
        <w:tc>
          <w:tcPr>
            <w:tcW w:w="1843"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r>
      <w:tr w:rsidR="00D20B44" w:rsidRPr="007712F7" w:rsidTr="009F00BC">
        <w:trPr>
          <w:trHeight w:val="514"/>
        </w:trPr>
        <w:tc>
          <w:tcPr>
            <w:tcW w:w="538"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w:t>
            </w:r>
          </w:p>
        </w:tc>
        <w:tc>
          <w:tcPr>
            <w:tcW w:w="6975"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Классификация и происхождение овощных растений. Общая био</w:t>
            </w:r>
            <w:r w:rsidRPr="007712F7">
              <w:rPr>
                <w:rFonts w:ascii="Times New Roman" w:hAnsi="Times New Roman" w:cs="Times New Roman"/>
                <w:color w:val="000000"/>
                <w:sz w:val="24"/>
                <w:szCs w:val="24"/>
              </w:rPr>
              <w:softHyphen/>
              <w:t>логическая и производственная характеристика овощных культур</w:t>
            </w:r>
          </w:p>
        </w:tc>
        <w:tc>
          <w:tcPr>
            <w:tcW w:w="1843"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8</w:t>
            </w:r>
          </w:p>
        </w:tc>
      </w:tr>
      <w:tr w:rsidR="00D20B44" w:rsidRPr="007712F7" w:rsidTr="009F00BC">
        <w:trPr>
          <w:trHeight w:val="768"/>
        </w:trPr>
        <w:tc>
          <w:tcPr>
            <w:tcW w:w="538"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3</w:t>
            </w:r>
          </w:p>
        </w:tc>
        <w:tc>
          <w:tcPr>
            <w:tcW w:w="6975"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Семена и посадочный материал. Требования, предъявляемые к их качеству. Способы предпосевной подготовки семян и предпосадоч</w:t>
            </w:r>
            <w:r w:rsidRPr="007712F7">
              <w:rPr>
                <w:rFonts w:ascii="Times New Roman" w:hAnsi="Times New Roman" w:cs="Times New Roman"/>
                <w:color w:val="000000"/>
                <w:sz w:val="24"/>
                <w:szCs w:val="24"/>
              </w:rPr>
              <w:softHyphen/>
              <w:t>ной подготовки посадочного материала</w:t>
            </w:r>
          </w:p>
        </w:tc>
        <w:tc>
          <w:tcPr>
            <w:tcW w:w="1843"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r>
      <w:tr w:rsidR="00D20B44" w:rsidRPr="007712F7" w:rsidTr="009F00BC">
        <w:trPr>
          <w:trHeight w:val="768"/>
        </w:trPr>
        <w:tc>
          <w:tcPr>
            <w:tcW w:w="538"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c>
          <w:tcPr>
            <w:tcW w:w="6975"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Рассадный метод в овощеводстве. Сроки высева семян и особенно</w:t>
            </w:r>
            <w:r w:rsidRPr="007712F7">
              <w:rPr>
                <w:rFonts w:ascii="Times New Roman" w:hAnsi="Times New Roman" w:cs="Times New Roman"/>
                <w:color w:val="000000"/>
                <w:sz w:val="24"/>
                <w:szCs w:val="24"/>
              </w:rPr>
              <w:softHyphen/>
              <w:t>сти выращивания ранней, средней и поздней рассады. Качество рассады. Особенности эксплуатации рассадных комплексов.</w:t>
            </w:r>
          </w:p>
        </w:tc>
        <w:tc>
          <w:tcPr>
            <w:tcW w:w="1843"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r>
      <w:tr w:rsidR="00D20B44" w:rsidRPr="007712F7" w:rsidTr="009F00BC">
        <w:trPr>
          <w:trHeight w:val="518"/>
        </w:trPr>
        <w:tc>
          <w:tcPr>
            <w:tcW w:w="538"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5</w:t>
            </w:r>
          </w:p>
        </w:tc>
        <w:tc>
          <w:tcPr>
            <w:tcW w:w="6975"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Типы почв и особенности их подготовки для выращивания овощ</w:t>
            </w:r>
            <w:r w:rsidRPr="007712F7">
              <w:rPr>
                <w:rFonts w:ascii="Times New Roman" w:hAnsi="Times New Roman" w:cs="Times New Roman"/>
                <w:color w:val="000000"/>
                <w:sz w:val="24"/>
                <w:szCs w:val="24"/>
              </w:rPr>
              <w:softHyphen/>
              <w:t>ных культур</w:t>
            </w:r>
          </w:p>
        </w:tc>
        <w:tc>
          <w:tcPr>
            <w:tcW w:w="1843"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r>
      <w:tr w:rsidR="00D20B44" w:rsidRPr="007712F7" w:rsidTr="009F00BC">
        <w:trPr>
          <w:trHeight w:val="768"/>
        </w:trPr>
        <w:tc>
          <w:tcPr>
            <w:tcW w:w="538"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6</w:t>
            </w:r>
          </w:p>
        </w:tc>
        <w:tc>
          <w:tcPr>
            <w:tcW w:w="6975"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Виды удобрений, особенности их подготовки и внесения под овощ</w:t>
            </w:r>
            <w:r w:rsidRPr="007712F7">
              <w:rPr>
                <w:rFonts w:ascii="Times New Roman" w:hAnsi="Times New Roman" w:cs="Times New Roman"/>
                <w:color w:val="000000"/>
                <w:sz w:val="24"/>
                <w:szCs w:val="24"/>
              </w:rPr>
              <w:softHyphen/>
              <w:t>ные культуры. Корневая и некорневая подкормка, особенности их применения</w:t>
            </w:r>
          </w:p>
        </w:tc>
        <w:tc>
          <w:tcPr>
            <w:tcW w:w="1843"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4</w:t>
            </w:r>
          </w:p>
        </w:tc>
      </w:tr>
      <w:tr w:rsidR="00D20B44" w:rsidRPr="007712F7" w:rsidTr="009F00BC">
        <w:trPr>
          <w:trHeight w:val="518"/>
        </w:trPr>
        <w:tc>
          <w:tcPr>
            <w:tcW w:w="538"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7</w:t>
            </w:r>
          </w:p>
        </w:tc>
        <w:tc>
          <w:tcPr>
            <w:tcW w:w="6975"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Технология выращивания основных овощных культур в открытом грунте</w:t>
            </w:r>
          </w:p>
        </w:tc>
        <w:tc>
          <w:tcPr>
            <w:tcW w:w="1843"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20</w:t>
            </w:r>
          </w:p>
        </w:tc>
      </w:tr>
      <w:tr w:rsidR="00D20B44" w:rsidRPr="007712F7" w:rsidTr="009F00BC">
        <w:trPr>
          <w:trHeight w:val="768"/>
        </w:trPr>
        <w:tc>
          <w:tcPr>
            <w:tcW w:w="538"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8</w:t>
            </w:r>
          </w:p>
        </w:tc>
        <w:tc>
          <w:tcPr>
            <w:tcW w:w="6975"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Основные вредители и болезни овощных культур, способы защиты. Использование химических и биологических препаратов. Интегри</w:t>
            </w:r>
            <w:r w:rsidRPr="007712F7">
              <w:rPr>
                <w:rFonts w:ascii="Times New Roman" w:hAnsi="Times New Roman" w:cs="Times New Roman"/>
                <w:color w:val="000000"/>
                <w:sz w:val="24"/>
                <w:szCs w:val="24"/>
              </w:rPr>
              <w:softHyphen/>
              <w:t>рованная система защиты</w:t>
            </w:r>
          </w:p>
        </w:tc>
        <w:tc>
          <w:tcPr>
            <w:tcW w:w="1843"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8</w:t>
            </w:r>
          </w:p>
        </w:tc>
      </w:tr>
      <w:tr w:rsidR="00D20B44" w:rsidRPr="007712F7" w:rsidTr="009F00BC">
        <w:trPr>
          <w:trHeight w:val="514"/>
        </w:trPr>
        <w:tc>
          <w:tcPr>
            <w:tcW w:w="538"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9</w:t>
            </w:r>
          </w:p>
        </w:tc>
        <w:tc>
          <w:tcPr>
            <w:tcW w:w="6975"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Сорная растительность и способы ее уничтожения. Характеристика гербицидов, применяемых в овощеводстве.</w:t>
            </w:r>
          </w:p>
        </w:tc>
        <w:tc>
          <w:tcPr>
            <w:tcW w:w="1843"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3</w:t>
            </w:r>
          </w:p>
        </w:tc>
      </w:tr>
      <w:tr w:rsidR="00D20B44" w:rsidRPr="007712F7" w:rsidTr="009F00BC">
        <w:trPr>
          <w:trHeight w:val="518"/>
        </w:trPr>
        <w:tc>
          <w:tcPr>
            <w:tcW w:w="538"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p>
        </w:tc>
        <w:tc>
          <w:tcPr>
            <w:tcW w:w="6975"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Сельскохозяйственные машины и орудия, используемые при вы</w:t>
            </w:r>
            <w:r w:rsidRPr="007712F7">
              <w:rPr>
                <w:rFonts w:ascii="Times New Roman" w:hAnsi="Times New Roman" w:cs="Times New Roman"/>
                <w:color w:val="000000"/>
                <w:sz w:val="24"/>
                <w:szCs w:val="24"/>
              </w:rPr>
              <w:softHyphen/>
              <w:t>ращивании овощных культур</w:t>
            </w:r>
          </w:p>
        </w:tc>
        <w:tc>
          <w:tcPr>
            <w:tcW w:w="1843"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10</w:t>
            </w:r>
          </w:p>
        </w:tc>
      </w:tr>
      <w:tr w:rsidR="00D20B44" w:rsidRPr="007712F7" w:rsidTr="009F00BC">
        <w:trPr>
          <w:trHeight w:val="514"/>
        </w:trPr>
        <w:tc>
          <w:tcPr>
            <w:tcW w:w="538"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p>
        </w:tc>
        <w:tc>
          <w:tcPr>
            <w:tcW w:w="6975"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Способы орошения, применяемые в овощеводстве. Дождевальные машины и их характеристика.</w:t>
            </w:r>
          </w:p>
        </w:tc>
        <w:tc>
          <w:tcPr>
            <w:tcW w:w="1843"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6</w:t>
            </w:r>
          </w:p>
        </w:tc>
      </w:tr>
      <w:tr w:rsidR="00D20B44" w:rsidRPr="007712F7" w:rsidTr="009F00BC">
        <w:trPr>
          <w:trHeight w:val="518"/>
        </w:trPr>
        <w:tc>
          <w:tcPr>
            <w:tcW w:w="538"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p>
        </w:tc>
        <w:tc>
          <w:tcPr>
            <w:tcW w:w="6975"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Уборка овощной продукции. Стандарты. Простейшие способы пе</w:t>
            </w:r>
            <w:r w:rsidRPr="007712F7">
              <w:rPr>
                <w:rFonts w:ascii="Times New Roman" w:hAnsi="Times New Roman" w:cs="Times New Roman"/>
                <w:color w:val="000000"/>
                <w:sz w:val="24"/>
                <w:szCs w:val="24"/>
              </w:rPr>
              <w:softHyphen/>
              <w:t>реработки. Хранение овощей.</w:t>
            </w:r>
          </w:p>
        </w:tc>
        <w:tc>
          <w:tcPr>
            <w:tcW w:w="1843"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5</w:t>
            </w:r>
          </w:p>
        </w:tc>
      </w:tr>
      <w:tr w:rsidR="00D20B44" w:rsidRPr="007712F7" w:rsidTr="009F00BC">
        <w:trPr>
          <w:trHeight w:val="782"/>
        </w:trPr>
        <w:tc>
          <w:tcPr>
            <w:tcW w:w="538"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p>
        </w:tc>
        <w:tc>
          <w:tcPr>
            <w:tcW w:w="6975"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Сооружения защищенного грунта и использование их для выращи</w:t>
            </w:r>
            <w:r w:rsidRPr="007712F7">
              <w:rPr>
                <w:rFonts w:ascii="Times New Roman" w:hAnsi="Times New Roman" w:cs="Times New Roman"/>
                <w:color w:val="000000"/>
                <w:sz w:val="24"/>
                <w:szCs w:val="24"/>
              </w:rPr>
              <w:softHyphen/>
              <w:t>вания рассады. Особенности их эксплуатации. Полимерные мате</w:t>
            </w:r>
            <w:r w:rsidRPr="007712F7">
              <w:rPr>
                <w:rFonts w:ascii="Times New Roman" w:hAnsi="Times New Roman" w:cs="Times New Roman"/>
                <w:color w:val="000000"/>
                <w:sz w:val="24"/>
                <w:szCs w:val="24"/>
              </w:rPr>
              <w:softHyphen/>
              <w:t>риалы, применяемые при выращивании овощей</w:t>
            </w:r>
          </w:p>
        </w:tc>
        <w:tc>
          <w:tcPr>
            <w:tcW w:w="1843" w:type="dxa"/>
            <w:tcBorders>
              <w:top w:val="single" w:sz="6" w:space="0" w:color="auto"/>
              <w:left w:val="single" w:sz="6" w:space="0" w:color="auto"/>
              <w:bottom w:val="single" w:sz="6" w:space="0" w:color="auto"/>
              <w:right w:val="single" w:sz="6" w:space="0" w:color="auto"/>
            </w:tcBorders>
          </w:tcPr>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6</w:t>
            </w:r>
          </w:p>
        </w:tc>
      </w:tr>
    </w:tbl>
    <w:p w:rsidR="00D20B44" w:rsidRPr="007712F7" w:rsidRDefault="00D20B44" w:rsidP="007712F7">
      <w:pPr>
        <w:spacing w:line="276" w:lineRule="auto"/>
        <w:ind w:firstLine="709"/>
        <w:jc w:val="both"/>
        <w:rPr>
          <w:rFonts w:ascii="Times New Roman" w:hAnsi="Times New Roman" w:cs="Times New Roman"/>
          <w:b/>
          <w:smallCaps/>
          <w:color w:val="000000"/>
          <w:sz w:val="24"/>
          <w:szCs w:val="24"/>
        </w:rPr>
      </w:pPr>
    </w:p>
    <w:p w:rsidR="00D20B44" w:rsidRPr="007712F7" w:rsidRDefault="00D20B44" w:rsidP="007712F7">
      <w:pPr>
        <w:spacing w:line="276" w:lineRule="auto"/>
        <w:ind w:firstLine="709"/>
        <w:jc w:val="both"/>
        <w:rPr>
          <w:rFonts w:ascii="Times New Roman" w:hAnsi="Times New Roman" w:cs="Times New Roman"/>
          <w:b/>
          <w:sz w:val="24"/>
          <w:szCs w:val="24"/>
        </w:rPr>
      </w:pPr>
      <w:r w:rsidRPr="007712F7">
        <w:rPr>
          <w:rFonts w:ascii="Times New Roman" w:hAnsi="Times New Roman" w:cs="Times New Roman"/>
          <w:b/>
          <w:sz w:val="24"/>
          <w:szCs w:val="24"/>
        </w:rPr>
        <w:t>Содержание теоретической подготовки по Программе</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
          <w:iCs/>
          <w:color w:val="000000"/>
          <w:sz w:val="24"/>
          <w:szCs w:val="24"/>
        </w:rPr>
        <w:t xml:space="preserve">Раздел 1. </w:t>
      </w:r>
      <w:r w:rsidRPr="007712F7">
        <w:rPr>
          <w:rFonts w:ascii="Times New Roman" w:hAnsi="Times New Roman" w:cs="Times New Roman"/>
          <w:color w:val="000000"/>
          <w:sz w:val="24"/>
          <w:szCs w:val="24"/>
        </w:rPr>
        <w:t>Введение в основы овощеводства открытого грунта</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История возникновения овощеводства, роль овощей в питании чело</w:t>
      </w:r>
      <w:r w:rsidRPr="007712F7">
        <w:rPr>
          <w:rFonts w:ascii="Times New Roman" w:hAnsi="Times New Roman" w:cs="Times New Roman"/>
          <w:color w:val="000000"/>
          <w:sz w:val="24"/>
          <w:szCs w:val="24"/>
        </w:rPr>
        <w:softHyphen/>
        <w:t>века. Норма потребления овощей в течение года, обоснованная АМН. Требования, предъявляемые к качеству овощей. Пути устранения сезон</w:t>
      </w:r>
      <w:r w:rsidRPr="007712F7">
        <w:rPr>
          <w:rFonts w:ascii="Times New Roman" w:hAnsi="Times New Roman" w:cs="Times New Roman"/>
          <w:color w:val="000000"/>
          <w:sz w:val="24"/>
          <w:szCs w:val="24"/>
        </w:rPr>
        <w:softHyphen/>
        <w:t>ности в обеспечении населения овощами.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Выращивание овощных культур в хозяйствах различных форм собст</w:t>
      </w:r>
      <w:r w:rsidRPr="007712F7">
        <w:rPr>
          <w:rFonts w:ascii="Times New Roman" w:hAnsi="Times New Roman" w:cs="Times New Roman"/>
          <w:color w:val="000000"/>
          <w:sz w:val="24"/>
          <w:szCs w:val="24"/>
        </w:rPr>
        <w:softHyphen/>
        <w:t>венности.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Научно-технический прогресс в овощеводстве. Достижения россий</w:t>
      </w:r>
      <w:r w:rsidRPr="007712F7">
        <w:rPr>
          <w:rFonts w:ascii="Times New Roman" w:hAnsi="Times New Roman" w:cs="Times New Roman"/>
          <w:color w:val="000000"/>
          <w:sz w:val="24"/>
          <w:szCs w:val="24"/>
        </w:rPr>
        <w:softHyphen/>
        <w:t>ских селекционеров в выведении новых сортов и гибридов овощных культур.</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lastRenderedPageBreak/>
        <w:t>Ознакомление с программой и планом обучения.</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
          <w:iCs/>
          <w:color w:val="000000"/>
          <w:sz w:val="24"/>
          <w:szCs w:val="24"/>
        </w:rPr>
        <w:t xml:space="preserve">Раздел 2. </w:t>
      </w:r>
      <w:r w:rsidRPr="007712F7">
        <w:rPr>
          <w:rFonts w:ascii="Times New Roman" w:hAnsi="Times New Roman" w:cs="Times New Roman"/>
          <w:color w:val="000000"/>
          <w:sz w:val="24"/>
          <w:szCs w:val="24"/>
        </w:rPr>
        <w:t>Классификация и происхождение овощных растений. Об</w:t>
      </w:r>
      <w:r w:rsidRPr="007712F7">
        <w:rPr>
          <w:rFonts w:ascii="Times New Roman" w:hAnsi="Times New Roman" w:cs="Times New Roman"/>
          <w:color w:val="000000"/>
          <w:sz w:val="24"/>
          <w:szCs w:val="24"/>
        </w:rPr>
        <w:softHyphen/>
        <w:t>щая биологическая и производственная характеристика овощных культур</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Происхождение овощных культур: дать краткое пояснение, какое количество видов овощных культур имеется в мире, сколько видов в ми</w:t>
      </w:r>
      <w:r w:rsidRPr="007712F7">
        <w:rPr>
          <w:rFonts w:ascii="Times New Roman" w:hAnsi="Times New Roman" w:cs="Times New Roman"/>
          <w:color w:val="000000"/>
          <w:sz w:val="24"/>
          <w:szCs w:val="24"/>
        </w:rPr>
        <w:softHyphen/>
        <w:t>ре и в России выращивается. Указать на возможность расширения ассор</w:t>
      </w:r>
      <w:r w:rsidRPr="007712F7">
        <w:rPr>
          <w:rFonts w:ascii="Times New Roman" w:hAnsi="Times New Roman" w:cs="Times New Roman"/>
          <w:color w:val="000000"/>
          <w:sz w:val="24"/>
          <w:szCs w:val="24"/>
        </w:rPr>
        <w:softHyphen/>
        <w:t>тимента овощных культур.</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Назвать основные овощные </w:t>
      </w:r>
      <w:proofErr w:type="gramStart"/>
      <w:r w:rsidRPr="007712F7">
        <w:rPr>
          <w:rFonts w:ascii="Times New Roman" w:hAnsi="Times New Roman" w:cs="Times New Roman"/>
          <w:color w:val="000000"/>
          <w:sz w:val="24"/>
          <w:szCs w:val="24"/>
        </w:rPr>
        <w:t>культуры</w:t>
      </w:r>
      <w:proofErr w:type="gramEnd"/>
      <w:r w:rsidRPr="007712F7">
        <w:rPr>
          <w:rFonts w:ascii="Times New Roman" w:hAnsi="Times New Roman" w:cs="Times New Roman"/>
          <w:color w:val="000000"/>
          <w:sz w:val="24"/>
          <w:szCs w:val="24"/>
        </w:rPr>
        <w:t>: к каким ботаническим семейст</w:t>
      </w:r>
      <w:r w:rsidRPr="007712F7">
        <w:rPr>
          <w:rFonts w:ascii="Times New Roman" w:hAnsi="Times New Roman" w:cs="Times New Roman"/>
          <w:color w:val="000000"/>
          <w:sz w:val="24"/>
          <w:szCs w:val="24"/>
        </w:rPr>
        <w:softHyphen/>
        <w:t>вам они относятся, привести деление основных овощных культур по бота</w:t>
      </w:r>
      <w:r w:rsidRPr="007712F7">
        <w:rPr>
          <w:rFonts w:ascii="Times New Roman" w:hAnsi="Times New Roman" w:cs="Times New Roman"/>
          <w:color w:val="000000"/>
          <w:sz w:val="24"/>
          <w:szCs w:val="24"/>
        </w:rPr>
        <w:softHyphen/>
        <w:t>ническим признакам и ознакомить с классификацией овощных культур предложенной В.И. Эдельштейном, ознакомить с капустными, корнеплод</w:t>
      </w:r>
      <w:r w:rsidRPr="007712F7">
        <w:rPr>
          <w:rFonts w:ascii="Times New Roman" w:hAnsi="Times New Roman" w:cs="Times New Roman"/>
          <w:color w:val="000000"/>
          <w:sz w:val="24"/>
          <w:szCs w:val="24"/>
        </w:rPr>
        <w:softHyphen/>
        <w:t>ными, клубнеплодными, луковичными, плодовыми, листовыми однолет</w:t>
      </w:r>
      <w:r w:rsidRPr="007712F7">
        <w:rPr>
          <w:rFonts w:ascii="Times New Roman" w:hAnsi="Times New Roman" w:cs="Times New Roman"/>
          <w:color w:val="000000"/>
          <w:sz w:val="24"/>
          <w:szCs w:val="24"/>
        </w:rPr>
        <w:softHyphen/>
        <w:t>ними и многолетними, другими многолетними культурами, грибами.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Общая характеристика сортов и гибридов овощных культур, возде</w:t>
      </w:r>
      <w:r w:rsidRPr="007712F7">
        <w:rPr>
          <w:rFonts w:ascii="Times New Roman" w:hAnsi="Times New Roman" w:cs="Times New Roman"/>
          <w:color w:val="000000"/>
          <w:sz w:val="24"/>
          <w:szCs w:val="24"/>
        </w:rPr>
        <w:softHyphen/>
        <w:t>лываемых в хозяйстве. Их отношение к элементам минерального пита</w:t>
      </w:r>
      <w:r w:rsidRPr="007712F7">
        <w:rPr>
          <w:rFonts w:ascii="Times New Roman" w:hAnsi="Times New Roman" w:cs="Times New Roman"/>
          <w:color w:val="000000"/>
          <w:sz w:val="24"/>
          <w:szCs w:val="24"/>
        </w:rPr>
        <w:softHyphen/>
        <w:t>ния. Зависимость качества продукции от применения органических и минеральных удобрений.</w:t>
      </w:r>
    </w:p>
    <w:p w:rsidR="00D20B44" w:rsidRPr="007712F7" w:rsidRDefault="00D20B44" w:rsidP="007712F7">
      <w:pPr>
        <w:tabs>
          <w:tab w:val="left" w:pos="6190"/>
        </w:tabs>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Отношение овощных культур к комплексу внешних условий: свету, теплу, влаге, газовому режиму, режиму влажности почвы и относитель</w:t>
      </w:r>
      <w:r w:rsidRPr="007712F7">
        <w:rPr>
          <w:rFonts w:ascii="Times New Roman" w:hAnsi="Times New Roman" w:cs="Times New Roman"/>
          <w:color w:val="000000"/>
          <w:sz w:val="24"/>
          <w:szCs w:val="24"/>
        </w:rPr>
        <w:softHyphen/>
        <w:t>ной влажности воздуха. Изменение требовательности растений к факто</w:t>
      </w:r>
      <w:r w:rsidRPr="007712F7">
        <w:rPr>
          <w:rFonts w:ascii="Times New Roman" w:hAnsi="Times New Roman" w:cs="Times New Roman"/>
          <w:color w:val="000000"/>
          <w:sz w:val="24"/>
          <w:szCs w:val="24"/>
        </w:rPr>
        <w:softHyphen/>
        <w:t>рам внешней среды в зависимости от фазы роста и развития.</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
          <w:iCs/>
          <w:color w:val="000000"/>
          <w:sz w:val="24"/>
          <w:szCs w:val="24"/>
        </w:rPr>
        <w:t xml:space="preserve">Раздел 3. </w:t>
      </w:r>
      <w:r w:rsidRPr="007712F7">
        <w:rPr>
          <w:rFonts w:ascii="Times New Roman" w:hAnsi="Times New Roman" w:cs="Times New Roman"/>
          <w:color w:val="000000"/>
          <w:sz w:val="24"/>
          <w:szCs w:val="24"/>
        </w:rPr>
        <w:t>Семена и посадочный материал. Требования, предъявляе</w:t>
      </w:r>
      <w:r w:rsidRPr="007712F7">
        <w:rPr>
          <w:rFonts w:ascii="Times New Roman" w:hAnsi="Times New Roman" w:cs="Times New Roman"/>
          <w:color w:val="000000"/>
          <w:sz w:val="24"/>
          <w:szCs w:val="24"/>
        </w:rPr>
        <w:softHyphen/>
        <w:t>мые к их качеству. Способы предпосевной подготовки семян и предпоса</w:t>
      </w:r>
      <w:r w:rsidRPr="007712F7">
        <w:rPr>
          <w:rFonts w:ascii="Times New Roman" w:hAnsi="Times New Roman" w:cs="Times New Roman"/>
          <w:color w:val="000000"/>
          <w:sz w:val="24"/>
          <w:szCs w:val="24"/>
        </w:rPr>
        <w:softHyphen/>
        <w:t>дочной подготовки посадочного материала</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Понятия о посевных и сортовых качествах семян овощных культур и их значение при определении нормы высева, сроков поступления про</w:t>
      </w:r>
      <w:r w:rsidRPr="007712F7">
        <w:rPr>
          <w:rFonts w:ascii="Times New Roman" w:hAnsi="Times New Roman" w:cs="Times New Roman"/>
          <w:color w:val="000000"/>
          <w:sz w:val="24"/>
          <w:szCs w:val="24"/>
        </w:rPr>
        <w:softHyphen/>
        <w:t>дукции, повышении урожайности и качества продукции. Дать определе</w:t>
      </w:r>
      <w:r w:rsidRPr="007712F7">
        <w:rPr>
          <w:rFonts w:ascii="Times New Roman" w:hAnsi="Times New Roman" w:cs="Times New Roman"/>
          <w:color w:val="000000"/>
          <w:sz w:val="24"/>
          <w:szCs w:val="24"/>
        </w:rPr>
        <w:softHyphen/>
        <w:t>ние энергии прорастания, полевой и лабораторной всхожести и их влия</w:t>
      </w:r>
      <w:r w:rsidRPr="007712F7">
        <w:rPr>
          <w:rFonts w:ascii="Times New Roman" w:hAnsi="Times New Roman" w:cs="Times New Roman"/>
          <w:color w:val="000000"/>
          <w:sz w:val="24"/>
          <w:szCs w:val="24"/>
        </w:rPr>
        <w:softHyphen/>
        <w:t>нию на густоту стояния и урожайность овощных культур.</w:t>
      </w:r>
    </w:p>
    <w:p w:rsidR="00D20B44" w:rsidRPr="007712F7" w:rsidRDefault="00D20B44" w:rsidP="007712F7">
      <w:pPr>
        <w:spacing w:line="276" w:lineRule="auto"/>
        <w:ind w:firstLine="709"/>
        <w:jc w:val="both"/>
        <w:rPr>
          <w:rFonts w:ascii="Times New Roman" w:hAnsi="Times New Roman" w:cs="Times New Roman"/>
          <w:b/>
          <w:bCs/>
          <w:iCs/>
          <w:color w:val="000000"/>
          <w:sz w:val="24"/>
          <w:szCs w:val="24"/>
        </w:rPr>
      </w:pPr>
      <w:r w:rsidRPr="007712F7">
        <w:rPr>
          <w:rFonts w:ascii="Times New Roman" w:hAnsi="Times New Roman" w:cs="Times New Roman"/>
          <w:b/>
          <w:bCs/>
          <w:iCs/>
          <w:color w:val="000000"/>
          <w:sz w:val="24"/>
          <w:szCs w:val="24"/>
        </w:rPr>
        <w:t>Термины, определения и сокращения:</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Cs/>
          <w:color w:val="000000"/>
          <w:sz w:val="24"/>
          <w:szCs w:val="24"/>
        </w:rPr>
        <w:t>Оригинальные семена (ОС):</w:t>
      </w:r>
      <w:r w:rsidRPr="007712F7">
        <w:rPr>
          <w:rFonts w:ascii="Times New Roman" w:hAnsi="Times New Roman" w:cs="Times New Roman"/>
          <w:b/>
          <w:bCs/>
          <w:i/>
          <w:iCs/>
          <w:color w:val="000000"/>
          <w:sz w:val="24"/>
          <w:szCs w:val="24"/>
        </w:rPr>
        <w:t xml:space="preserve"> </w:t>
      </w:r>
      <w:r w:rsidRPr="007712F7">
        <w:rPr>
          <w:rFonts w:ascii="Times New Roman" w:hAnsi="Times New Roman" w:cs="Times New Roman"/>
          <w:color w:val="000000"/>
          <w:sz w:val="24"/>
          <w:szCs w:val="24"/>
        </w:rPr>
        <w:t>семена сельскохозяйственных растений, произведенные оригинатором сорта или уполномоченным им лицом.</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Cs/>
          <w:color w:val="000000"/>
          <w:sz w:val="24"/>
          <w:szCs w:val="24"/>
        </w:rPr>
        <w:t>Элитные семена (ЭС):</w:t>
      </w:r>
      <w:r w:rsidRPr="007712F7">
        <w:rPr>
          <w:rFonts w:ascii="Times New Roman" w:hAnsi="Times New Roman" w:cs="Times New Roman"/>
          <w:b/>
          <w:bCs/>
          <w:i/>
          <w:iCs/>
          <w:color w:val="000000"/>
          <w:sz w:val="24"/>
          <w:szCs w:val="24"/>
        </w:rPr>
        <w:t xml:space="preserve"> </w:t>
      </w:r>
      <w:r w:rsidRPr="007712F7">
        <w:rPr>
          <w:rFonts w:ascii="Times New Roman" w:hAnsi="Times New Roman" w:cs="Times New Roman"/>
          <w:color w:val="000000"/>
          <w:sz w:val="24"/>
          <w:szCs w:val="24"/>
        </w:rPr>
        <w:t>семена, полученные в результате размноже</w:t>
      </w:r>
      <w:r w:rsidRPr="007712F7">
        <w:rPr>
          <w:rFonts w:ascii="Times New Roman" w:hAnsi="Times New Roman" w:cs="Times New Roman"/>
          <w:color w:val="000000"/>
          <w:sz w:val="24"/>
          <w:szCs w:val="24"/>
        </w:rPr>
        <w:softHyphen/>
        <w:t>ния оригинальных семян.</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Cs/>
          <w:color w:val="000000"/>
          <w:sz w:val="24"/>
          <w:szCs w:val="24"/>
        </w:rPr>
        <w:t xml:space="preserve">Репродукционные семена (РС): </w:t>
      </w:r>
      <w:r w:rsidRPr="007712F7">
        <w:rPr>
          <w:rFonts w:ascii="Times New Roman" w:hAnsi="Times New Roman" w:cs="Times New Roman"/>
          <w:color w:val="000000"/>
          <w:sz w:val="24"/>
          <w:szCs w:val="24"/>
        </w:rPr>
        <w:t xml:space="preserve">семена поколений, следующих за </w:t>
      </w:r>
      <w:proofErr w:type="gramStart"/>
      <w:r w:rsidRPr="007712F7">
        <w:rPr>
          <w:rFonts w:ascii="Times New Roman" w:hAnsi="Times New Roman" w:cs="Times New Roman"/>
          <w:color w:val="000000"/>
          <w:sz w:val="24"/>
          <w:szCs w:val="24"/>
        </w:rPr>
        <w:t>элитными</w:t>
      </w:r>
      <w:proofErr w:type="gramEnd"/>
      <w:r w:rsidRPr="007712F7">
        <w:rPr>
          <w:rFonts w:ascii="Times New Roman" w:hAnsi="Times New Roman" w:cs="Times New Roman"/>
          <w:color w:val="000000"/>
          <w:sz w:val="24"/>
          <w:szCs w:val="24"/>
        </w:rPr>
        <w:t>. Гибридные семена первого поколения (</w:t>
      </w:r>
      <w:r w:rsidRPr="007712F7">
        <w:rPr>
          <w:rFonts w:ascii="Times New Roman" w:hAnsi="Times New Roman" w:cs="Times New Roman"/>
          <w:color w:val="000000"/>
          <w:sz w:val="24"/>
          <w:szCs w:val="24"/>
          <w:lang w:val="en-US"/>
        </w:rPr>
        <w:t>Fi</w:t>
      </w:r>
      <w:r w:rsidRPr="007712F7">
        <w:rPr>
          <w:rFonts w:ascii="Times New Roman" w:hAnsi="Times New Roman" w:cs="Times New Roman"/>
          <w:color w:val="000000"/>
          <w:sz w:val="24"/>
          <w:szCs w:val="24"/>
        </w:rPr>
        <w:t>) являются репро</w:t>
      </w:r>
      <w:r w:rsidRPr="007712F7">
        <w:rPr>
          <w:rFonts w:ascii="Times New Roman" w:hAnsi="Times New Roman" w:cs="Times New Roman"/>
          <w:color w:val="000000"/>
          <w:sz w:val="24"/>
          <w:szCs w:val="24"/>
        </w:rPr>
        <w:softHyphen/>
        <w:t>дукционными семенами.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Для посева используют семена овощных и бахчевых культур, вне</w:t>
      </w:r>
      <w:r w:rsidRPr="007712F7">
        <w:rPr>
          <w:rFonts w:ascii="Times New Roman" w:hAnsi="Times New Roman" w:cs="Times New Roman"/>
          <w:color w:val="000000"/>
          <w:sz w:val="24"/>
          <w:szCs w:val="24"/>
        </w:rPr>
        <w:softHyphen/>
        <w:t>сенных в Государственный реестр селекционных достижений, допущен</w:t>
      </w:r>
      <w:r w:rsidRPr="007712F7">
        <w:rPr>
          <w:rFonts w:ascii="Times New Roman" w:hAnsi="Times New Roman" w:cs="Times New Roman"/>
          <w:color w:val="000000"/>
          <w:sz w:val="24"/>
          <w:szCs w:val="24"/>
        </w:rPr>
        <w:softHyphen/>
        <w:t>ных к использованию.</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По сортовой чистоте семена сортов и гибридов овощных и бахчевых культур делят на три категории: </w:t>
      </w:r>
      <w:proofErr w:type="gramStart"/>
      <w:r w:rsidRPr="007712F7">
        <w:rPr>
          <w:rFonts w:ascii="Times New Roman" w:hAnsi="Times New Roman" w:cs="Times New Roman"/>
          <w:color w:val="000000"/>
          <w:sz w:val="24"/>
          <w:szCs w:val="24"/>
          <w:lang w:val="en-US"/>
        </w:rPr>
        <w:t>I</w:t>
      </w:r>
      <w:r w:rsidRPr="007712F7">
        <w:rPr>
          <w:rFonts w:ascii="Times New Roman" w:hAnsi="Times New Roman" w:cs="Times New Roman"/>
          <w:color w:val="000000"/>
          <w:sz w:val="24"/>
          <w:szCs w:val="24"/>
        </w:rPr>
        <w:t>, II, III.</w:t>
      </w:r>
      <w:proofErr w:type="gramEnd"/>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Элитные семена по сортовой чистоте должны соответствовать тре</w:t>
      </w:r>
      <w:r w:rsidRPr="007712F7">
        <w:rPr>
          <w:rFonts w:ascii="Times New Roman" w:hAnsi="Times New Roman" w:cs="Times New Roman"/>
          <w:color w:val="000000"/>
          <w:sz w:val="24"/>
          <w:szCs w:val="24"/>
        </w:rPr>
        <w:softHyphen/>
        <w:t>бованиям первой категории.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Репродукционные семена, используемые на семеноводческие цели, по сортовой чистоте должны соответствовать требованиям первой кате</w:t>
      </w:r>
      <w:r w:rsidRPr="007712F7">
        <w:rPr>
          <w:rFonts w:ascii="Times New Roman" w:hAnsi="Times New Roman" w:cs="Times New Roman"/>
          <w:color w:val="000000"/>
          <w:sz w:val="24"/>
          <w:szCs w:val="24"/>
        </w:rPr>
        <w:softHyphen/>
        <w:t>гории.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Маркировка.</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На каждую единицу упаковки семян (или на бирки) наносят водо-нерастворимой краской по трафарету маркировку с указанием:</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наименования культуры;</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названия сорта, гибрида;</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репродукции (для сорта), поколения (для гибрида);</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lastRenderedPageBreak/>
        <w:t>- номера партии;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массы или количества семян;</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происхождения семян;</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номера фракции (для калиброванных семян);</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наименования протравителя или пленкообразующего полимера;</w:t>
      </w:r>
    </w:p>
    <w:p w:rsidR="00D20B44" w:rsidRPr="007712F7" w:rsidRDefault="00D20B44" w:rsidP="007712F7">
      <w:pPr>
        <w:tabs>
          <w:tab w:val="left" w:pos="6190"/>
        </w:tabs>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наименования и номера документа, удостоверяющего сортовые и посевные качества семян;</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обозначения настоящего стандарта.</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Внутрь упаковки вкладывают этикетку с аналогичной информацией.</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Способы предпосевной подготовки семян и их назначение. Подго</w:t>
      </w:r>
      <w:r w:rsidRPr="007712F7">
        <w:rPr>
          <w:rFonts w:ascii="Times New Roman" w:hAnsi="Times New Roman" w:cs="Times New Roman"/>
          <w:color w:val="000000"/>
          <w:sz w:val="24"/>
          <w:szCs w:val="24"/>
        </w:rPr>
        <w:softHyphen/>
        <w:t>товка посадочного материала (клубни, луковицы, зубки, бульбочки, кор</w:t>
      </w:r>
      <w:r w:rsidRPr="007712F7">
        <w:rPr>
          <w:rFonts w:ascii="Times New Roman" w:hAnsi="Times New Roman" w:cs="Times New Roman"/>
          <w:color w:val="000000"/>
          <w:sz w:val="24"/>
          <w:szCs w:val="24"/>
        </w:rPr>
        <w:softHyphen/>
        <w:t>невища, черенки и т.д.).</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
          <w:iCs/>
          <w:color w:val="000000"/>
          <w:sz w:val="24"/>
          <w:szCs w:val="24"/>
        </w:rPr>
        <w:t xml:space="preserve">Раздел 4. </w:t>
      </w:r>
      <w:r w:rsidRPr="007712F7">
        <w:rPr>
          <w:rFonts w:ascii="Times New Roman" w:hAnsi="Times New Roman" w:cs="Times New Roman"/>
          <w:color w:val="000000"/>
          <w:sz w:val="24"/>
          <w:szCs w:val="24"/>
        </w:rPr>
        <w:t>Рассадный метод в овощеводстве. Сроки высева семян и особенности выращивания ранней, средней и поздней рассады. Качество рассады. Особенности эксплуатации рассадных комплексов</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Рассадный метод в овощеводстве, его преимущества и недостатки. Характеристика ранней, средней и поздней рассады, сроки выращивания, культивационные сооружения (парники, пленочные сооружения, утеп</w:t>
      </w:r>
      <w:r w:rsidRPr="007712F7">
        <w:rPr>
          <w:rFonts w:ascii="Times New Roman" w:hAnsi="Times New Roman" w:cs="Times New Roman"/>
          <w:color w:val="000000"/>
          <w:sz w:val="24"/>
          <w:szCs w:val="24"/>
        </w:rPr>
        <w:softHyphen/>
        <w:t>ленный грунт, теплицы), используемые для выращивания рассады. Высев семян в кассеты, питательные кубики и горшочки, пикировка, ее пре</w:t>
      </w:r>
      <w:r w:rsidRPr="007712F7">
        <w:rPr>
          <w:rFonts w:ascii="Times New Roman" w:hAnsi="Times New Roman" w:cs="Times New Roman"/>
          <w:color w:val="000000"/>
          <w:sz w:val="24"/>
          <w:szCs w:val="24"/>
        </w:rPr>
        <w:softHyphen/>
        <w:t>имущества и недостатки, перевалка растений при выращивании рассады, в каких случаях она применяется. Безгоршечный способ выращивания рассады, его преимущества и недостатки. Деловой выход рассады с 1 м</w:t>
      </w:r>
      <w:proofErr w:type="gramStart"/>
      <w:r w:rsidRPr="007712F7">
        <w:rPr>
          <w:rFonts w:ascii="Times New Roman" w:hAnsi="Times New Roman" w:cs="Times New Roman"/>
          <w:color w:val="000000"/>
          <w:sz w:val="24"/>
          <w:szCs w:val="24"/>
          <w:vertAlign w:val="superscript"/>
        </w:rPr>
        <w:t>2</w:t>
      </w:r>
      <w:proofErr w:type="gramEnd"/>
      <w:r w:rsidRPr="007712F7">
        <w:rPr>
          <w:rFonts w:ascii="Times New Roman" w:hAnsi="Times New Roman" w:cs="Times New Roman"/>
          <w:color w:val="000000"/>
          <w:sz w:val="24"/>
          <w:szCs w:val="24"/>
          <w:vertAlign w:val="superscript"/>
        </w:rPr>
        <w:t xml:space="preserve"> </w:t>
      </w:r>
      <w:r w:rsidRPr="007712F7">
        <w:rPr>
          <w:rFonts w:ascii="Times New Roman" w:hAnsi="Times New Roman" w:cs="Times New Roman"/>
          <w:color w:val="000000"/>
          <w:sz w:val="24"/>
          <w:szCs w:val="24"/>
        </w:rPr>
        <w:t>при различных способах выращивания.</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Питательные субстраты, применяемые для выращивания рассады овощных культур, требования, предъявляемые к ним.</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Забег физиологический и календарный, их роль в получении ран</w:t>
      </w:r>
      <w:r w:rsidRPr="007712F7">
        <w:rPr>
          <w:rFonts w:ascii="Times New Roman" w:hAnsi="Times New Roman" w:cs="Times New Roman"/>
          <w:color w:val="000000"/>
          <w:sz w:val="24"/>
          <w:szCs w:val="24"/>
        </w:rPr>
        <w:softHyphen/>
        <w:t>ней продукции и повышении урожайности овощных культур.</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Рассадные комплексы их эксплуатация, преимущества и недостатки.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
          <w:iCs/>
          <w:color w:val="000000"/>
          <w:sz w:val="24"/>
          <w:szCs w:val="24"/>
        </w:rPr>
        <w:t xml:space="preserve">Раздел 5. </w:t>
      </w:r>
      <w:r w:rsidRPr="007712F7">
        <w:rPr>
          <w:rFonts w:ascii="Times New Roman" w:hAnsi="Times New Roman" w:cs="Times New Roman"/>
          <w:color w:val="000000"/>
          <w:sz w:val="24"/>
          <w:szCs w:val="24"/>
        </w:rPr>
        <w:t>Типы почв и особенности их подготовки для выращивания овощных культур</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Типы почв и их оценка для определения возможности выращивания овощных культур. Физико-химические свойства почв, уровень плодоро</w:t>
      </w:r>
      <w:r w:rsidRPr="007712F7">
        <w:rPr>
          <w:rFonts w:ascii="Times New Roman" w:hAnsi="Times New Roman" w:cs="Times New Roman"/>
          <w:color w:val="000000"/>
          <w:sz w:val="24"/>
          <w:szCs w:val="24"/>
        </w:rPr>
        <w:softHyphen/>
        <w:t>дия, влияние данных показателей на рост, развитие и урожайность овощ</w:t>
      </w:r>
      <w:r w:rsidRPr="007712F7">
        <w:rPr>
          <w:rFonts w:ascii="Times New Roman" w:hAnsi="Times New Roman" w:cs="Times New Roman"/>
          <w:color w:val="000000"/>
          <w:sz w:val="24"/>
          <w:szCs w:val="24"/>
        </w:rPr>
        <w:softHyphen/>
        <w:t>ных культур.</w:t>
      </w:r>
    </w:p>
    <w:p w:rsidR="00D20B44" w:rsidRPr="007712F7" w:rsidRDefault="00D20B44" w:rsidP="007712F7">
      <w:pPr>
        <w:tabs>
          <w:tab w:val="left" w:pos="6190"/>
        </w:tabs>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Особенности подготовки неорошаемых почв, затапливаемых и неза-тапливаемых пойменных, переувлажненных торфяных. Планировка, на</w:t>
      </w:r>
      <w:r w:rsidRPr="007712F7">
        <w:rPr>
          <w:rFonts w:ascii="Times New Roman" w:hAnsi="Times New Roman" w:cs="Times New Roman"/>
          <w:color w:val="000000"/>
          <w:sz w:val="24"/>
          <w:szCs w:val="24"/>
        </w:rPr>
        <w:softHyphen/>
        <w:t>резка гряд и гребней, нарезка оросительной сети и ее эксплуатация. Ос</w:t>
      </w:r>
      <w:r w:rsidRPr="007712F7">
        <w:rPr>
          <w:rFonts w:ascii="Times New Roman" w:hAnsi="Times New Roman" w:cs="Times New Roman"/>
          <w:color w:val="000000"/>
          <w:sz w:val="24"/>
          <w:szCs w:val="24"/>
        </w:rPr>
        <w:softHyphen/>
        <w:t>новная, предпосевная и предпосадочная обработка почв при выращива</w:t>
      </w:r>
      <w:r w:rsidRPr="007712F7">
        <w:rPr>
          <w:rFonts w:ascii="Times New Roman" w:hAnsi="Times New Roman" w:cs="Times New Roman"/>
          <w:color w:val="000000"/>
          <w:sz w:val="24"/>
          <w:szCs w:val="24"/>
        </w:rPr>
        <w:softHyphen/>
        <w:t>нии овощных культур. Значение и предъявляемые требования к луще</w:t>
      </w:r>
      <w:r w:rsidRPr="007712F7">
        <w:rPr>
          <w:rFonts w:ascii="Times New Roman" w:hAnsi="Times New Roman" w:cs="Times New Roman"/>
          <w:color w:val="000000"/>
          <w:sz w:val="24"/>
          <w:szCs w:val="24"/>
        </w:rPr>
        <w:softHyphen/>
        <w:t>нию, зяблевой и весенней вспашке, весеннему закрытию влаги, перепаш</w:t>
      </w:r>
      <w:r w:rsidRPr="007712F7">
        <w:rPr>
          <w:rFonts w:ascii="Times New Roman" w:hAnsi="Times New Roman" w:cs="Times New Roman"/>
          <w:color w:val="000000"/>
          <w:sz w:val="24"/>
          <w:szCs w:val="24"/>
        </w:rPr>
        <w:softHyphen/>
        <w:t>ке зяби, культивации, шлейфованию, прикатыванию при выращивании овощных культур в различных климатических зонах России.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Машины и механизмы, применяемые для обработки почвы: плуги, лущильники, дисковые бороны, катки. Агротехнические требования, предъявляемые к этим машинам.</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
          <w:iCs/>
          <w:color w:val="000000"/>
          <w:sz w:val="24"/>
          <w:szCs w:val="24"/>
        </w:rPr>
        <w:t xml:space="preserve">Раздел 6. </w:t>
      </w:r>
      <w:r w:rsidRPr="007712F7">
        <w:rPr>
          <w:rFonts w:ascii="Times New Roman" w:hAnsi="Times New Roman" w:cs="Times New Roman"/>
          <w:color w:val="000000"/>
          <w:sz w:val="24"/>
          <w:szCs w:val="24"/>
        </w:rPr>
        <w:t>Виды удобрений, особенности их подготовки и внесения под овощные культуры. Корневая и некорневая подкормка, особенности их применения</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Система удобрений овощных культур, виды и дозы минеральных и органических удобрений в севообороте под различные овощи в зависи</w:t>
      </w:r>
      <w:r w:rsidRPr="007712F7">
        <w:rPr>
          <w:rFonts w:ascii="Times New Roman" w:hAnsi="Times New Roman" w:cs="Times New Roman"/>
          <w:color w:val="000000"/>
          <w:sz w:val="24"/>
          <w:szCs w:val="24"/>
        </w:rPr>
        <w:softHyphen/>
        <w:t>мости от зоны выращивания.</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Роль элементов минерального питания для роста и развития овощ</w:t>
      </w:r>
      <w:r w:rsidRPr="007712F7">
        <w:rPr>
          <w:rFonts w:ascii="Times New Roman" w:hAnsi="Times New Roman" w:cs="Times New Roman"/>
          <w:color w:val="000000"/>
          <w:sz w:val="24"/>
          <w:szCs w:val="24"/>
        </w:rPr>
        <w:softHyphen/>
        <w:t xml:space="preserve">ных культур. </w:t>
      </w:r>
      <w:r w:rsidRPr="007712F7">
        <w:rPr>
          <w:rFonts w:ascii="Times New Roman" w:hAnsi="Times New Roman" w:cs="Times New Roman"/>
          <w:color w:val="000000"/>
          <w:sz w:val="24"/>
          <w:szCs w:val="24"/>
        </w:rPr>
        <w:lastRenderedPageBreak/>
        <w:t>Виды минеральных и органических удобрений, их характе</w:t>
      </w:r>
      <w:r w:rsidRPr="007712F7">
        <w:rPr>
          <w:rFonts w:ascii="Times New Roman" w:hAnsi="Times New Roman" w:cs="Times New Roman"/>
          <w:color w:val="000000"/>
          <w:sz w:val="24"/>
          <w:szCs w:val="24"/>
        </w:rPr>
        <w:softHyphen/>
        <w:t>ристика. Подготовка удобрений для внесения и правила смешивания удобрений. Дозы внесения под различные овощные культуры. Влияние доз удобрений на качество выращиваемой продукции. Микроудобрения, их роль в росте и развитии овощных растений. Особенности использова</w:t>
      </w:r>
      <w:r w:rsidRPr="007712F7">
        <w:rPr>
          <w:rFonts w:ascii="Times New Roman" w:hAnsi="Times New Roman" w:cs="Times New Roman"/>
          <w:color w:val="000000"/>
          <w:sz w:val="24"/>
          <w:szCs w:val="24"/>
        </w:rPr>
        <w:softHyphen/>
        <w:t>ния микроудобрений на торфяных и карбонатных почвах. Известкование и гипсование почв. Нормы внесения известкующих материалов (доломи</w:t>
      </w:r>
      <w:r w:rsidRPr="007712F7">
        <w:rPr>
          <w:rFonts w:ascii="Times New Roman" w:hAnsi="Times New Roman" w:cs="Times New Roman"/>
          <w:color w:val="000000"/>
          <w:sz w:val="24"/>
          <w:szCs w:val="24"/>
        </w:rPr>
        <w:softHyphen/>
        <w:t>товая мука, известь) и гипса на 1 га.</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Понятие о системе удобрений, расчет доз удобрений на планируе</w:t>
      </w:r>
      <w:r w:rsidRPr="007712F7">
        <w:rPr>
          <w:rFonts w:ascii="Times New Roman" w:hAnsi="Times New Roman" w:cs="Times New Roman"/>
          <w:color w:val="000000"/>
          <w:sz w:val="24"/>
          <w:szCs w:val="24"/>
        </w:rPr>
        <w:softHyphen/>
        <w:t>мый урожай.</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Особенности применения органических удобрений в зависимости от зоны. Отзывчивость различных овощных культур на внесение органи</w:t>
      </w:r>
      <w:r w:rsidRPr="007712F7">
        <w:rPr>
          <w:rFonts w:ascii="Times New Roman" w:hAnsi="Times New Roman" w:cs="Times New Roman"/>
          <w:color w:val="000000"/>
          <w:sz w:val="24"/>
          <w:szCs w:val="24"/>
        </w:rPr>
        <w:softHyphen/>
        <w:t>ческих удобрений. Внесение органических удобрений под зяблевую вспашку и весной под перепашку зяби. Использование паровых гряд и гребней для получения ранней продукции овощных культур семейства «Тыквенные».</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Основное внесение удобрений под вспашку или культивацию, предпосевное и предпосадочное. Корневая и некорневая подкормка и использование их для повышения урожайности овощных культур.</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Хранилища для минеральных удобрений и способы хранения удоб</w:t>
      </w:r>
      <w:r w:rsidRPr="007712F7">
        <w:rPr>
          <w:rFonts w:ascii="Times New Roman" w:hAnsi="Times New Roman" w:cs="Times New Roman"/>
          <w:color w:val="000000"/>
          <w:sz w:val="24"/>
          <w:szCs w:val="24"/>
        </w:rPr>
        <w:softHyphen/>
        <w:t>рений. Требования, предъявляемые к условиям хранения различных ви</w:t>
      </w:r>
      <w:r w:rsidRPr="007712F7">
        <w:rPr>
          <w:rFonts w:ascii="Times New Roman" w:hAnsi="Times New Roman" w:cs="Times New Roman"/>
          <w:color w:val="000000"/>
          <w:sz w:val="24"/>
          <w:szCs w:val="24"/>
        </w:rPr>
        <w:softHyphen/>
        <w:t>дов удобрений.</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Машины и орудия, применяемые для подготовки, смешивания, транспортировки и внесения удобрений.</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
          <w:iCs/>
          <w:color w:val="000000"/>
          <w:sz w:val="24"/>
          <w:szCs w:val="24"/>
        </w:rPr>
        <w:t xml:space="preserve">Раздел 7. </w:t>
      </w:r>
      <w:r w:rsidRPr="007712F7">
        <w:rPr>
          <w:rFonts w:ascii="Times New Roman" w:hAnsi="Times New Roman" w:cs="Times New Roman"/>
          <w:color w:val="000000"/>
          <w:sz w:val="24"/>
          <w:szCs w:val="24"/>
        </w:rPr>
        <w:t>Технология выращивания основных овощных культур в открытом грунте</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Что такое севооборот (определение Д.Н. Прянишникова). Роль сево-</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оборота в повышении плодородия почвы и увеличении урожайности вы</w:t>
      </w:r>
      <w:r w:rsidRPr="007712F7">
        <w:rPr>
          <w:rFonts w:ascii="Times New Roman" w:hAnsi="Times New Roman" w:cs="Times New Roman"/>
          <w:color w:val="000000"/>
          <w:sz w:val="24"/>
          <w:szCs w:val="24"/>
        </w:rPr>
        <w:softHyphen/>
        <w:t>ращиваемых культур. Подбор и оценка предшественников по влиянию их на урожайность овощных культур, повторные культуры. Выращивание сидератов после раноубираемых культур с целью улучшения структуры почвы и повышения плодородия.</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Типы севооборотов: овощные, овощекормовые, полевые с овощными культурами. Севообороты на осушенных торфяниках, пойменных почвах. Особенности севооборота на затапливаемых и не затапливаемых поймах, а также на прирусловой, центральной и притеррасной почве.</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Схемы посева и посадки овощных культур, площади питания и гус</w:t>
      </w:r>
      <w:r w:rsidRPr="007712F7">
        <w:rPr>
          <w:rFonts w:ascii="Times New Roman" w:hAnsi="Times New Roman" w:cs="Times New Roman"/>
          <w:color w:val="000000"/>
          <w:sz w:val="24"/>
          <w:szCs w:val="24"/>
        </w:rPr>
        <w:softHyphen/>
        <w:t>тота стояния растений на 1 га. Выбор площади питания в зависимости от применяемых машин и механизмов.</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Особенности технологии выращивания овощных культур в зависи</w:t>
      </w:r>
      <w:r w:rsidRPr="007712F7">
        <w:rPr>
          <w:rFonts w:ascii="Times New Roman" w:hAnsi="Times New Roman" w:cs="Times New Roman"/>
          <w:color w:val="000000"/>
          <w:sz w:val="24"/>
          <w:szCs w:val="24"/>
        </w:rPr>
        <w:softHyphen/>
        <w:t>мости от зоны. Равномерность размещения растений, прямолинейность рядков, параллельность. Равномерность высева семян сеялками, одно</w:t>
      </w:r>
      <w:r w:rsidRPr="007712F7">
        <w:rPr>
          <w:rFonts w:ascii="Times New Roman" w:hAnsi="Times New Roman" w:cs="Times New Roman"/>
          <w:color w:val="000000"/>
          <w:sz w:val="24"/>
          <w:szCs w:val="24"/>
        </w:rPr>
        <w:softHyphen/>
        <w:t>родность глубины заделки семян. Применение сеялок точного высева с целью экономии расхода семян и затрат ручного труда на прорывку.</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Влияние планировки поверхности почвы на равномерность появле</w:t>
      </w:r>
      <w:r w:rsidRPr="007712F7">
        <w:rPr>
          <w:rFonts w:ascii="Times New Roman" w:hAnsi="Times New Roman" w:cs="Times New Roman"/>
          <w:color w:val="000000"/>
          <w:sz w:val="24"/>
          <w:szCs w:val="24"/>
        </w:rPr>
        <w:softHyphen/>
        <w:t>ния всходов и наступления одновременной зрелости продукции овощ</w:t>
      </w:r>
      <w:r w:rsidRPr="007712F7">
        <w:rPr>
          <w:rFonts w:ascii="Times New Roman" w:hAnsi="Times New Roman" w:cs="Times New Roman"/>
          <w:color w:val="000000"/>
          <w:sz w:val="24"/>
          <w:szCs w:val="24"/>
        </w:rPr>
        <w:softHyphen/>
        <w:t>ных культур.</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Агротехнические требования, предъявляемые к операциям по уходу за посевами и посадками овощных культур: ликвидация почвенной кор</w:t>
      </w:r>
      <w:r w:rsidRPr="007712F7">
        <w:rPr>
          <w:rFonts w:ascii="Times New Roman" w:hAnsi="Times New Roman" w:cs="Times New Roman"/>
          <w:color w:val="000000"/>
          <w:sz w:val="24"/>
          <w:szCs w:val="24"/>
        </w:rPr>
        <w:softHyphen/>
        <w:t>ки, междурядная обработка, полив, корневая и некорневая подкормка, борьба с вредителями и болезнями, сорной растительностью, мульчиро</w:t>
      </w:r>
      <w:r w:rsidRPr="007712F7">
        <w:rPr>
          <w:rFonts w:ascii="Times New Roman" w:hAnsi="Times New Roman" w:cs="Times New Roman"/>
          <w:color w:val="000000"/>
          <w:sz w:val="24"/>
          <w:szCs w:val="24"/>
        </w:rPr>
        <w:softHyphen/>
        <w:t>вание почвы.</w:t>
      </w:r>
    </w:p>
    <w:p w:rsidR="00D20B44" w:rsidRPr="007712F7" w:rsidRDefault="00D20B44" w:rsidP="007712F7">
      <w:pPr>
        <w:spacing w:line="276" w:lineRule="auto"/>
        <w:ind w:firstLine="709"/>
        <w:jc w:val="both"/>
        <w:rPr>
          <w:rFonts w:ascii="Times New Roman" w:hAnsi="Times New Roman" w:cs="Times New Roman"/>
          <w:color w:val="000000"/>
          <w:sz w:val="24"/>
          <w:szCs w:val="24"/>
        </w:rPr>
      </w:pPr>
      <w:proofErr w:type="gramStart"/>
      <w:r w:rsidRPr="007712F7">
        <w:rPr>
          <w:rFonts w:ascii="Times New Roman" w:hAnsi="Times New Roman" w:cs="Times New Roman"/>
          <w:color w:val="000000"/>
          <w:sz w:val="24"/>
          <w:szCs w:val="24"/>
        </w:rPr>
        <w:t>Технология выращивания капусты белокочанной, савойской, крас-нокочанной, брюссельской, пекинской, китайской, цветной, брокколи, кольраби, листовой.</w:t>
      </w:r>
      <w:proofErr w:type="gramEnd"/>
      <w:r w:rsidRPr="007712F7">
        <w:rPr>
          <w:rFonts w:ascii="Times New Roman" w:hAnsi="Times New Roman" w:cs="Times New Roman"/>
          <w:color w:val="000000"/>
          <w:sz w:val="24"/>
          <w:szCs w:val="24"/>
        </w:rPr>
        <w:t xml:space="preserve"> Рассадный </w:t>
      </w:r>
      <w:r w:rsidRPr="007712F7">
        <w:rPr>
          <w:rFonts w:ascii="Times New Roman" w:hAnsi="Times New Roman" w:cs="Times New Roman"/>
          <w:color w:val="000000"/>
          <w:sz w:val="24"/>
          <w:szCs w:val="24"/>
        </w:rPr>
        <w:lastRenderedPageBreak/>
        <w:t>и безрассадный способ выращивания вышеназванных капуст.</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Химический состав, содержание витаминов, сухого вещества, саха</w:t>
      </w:r>
      <w:r w:rsidRPr="007712F7">
        <w:rPr>
          <w:rFonts w:ascii="Times New Roman" w:hAnsi="Times New Roman" w:cs="Times New Roman"/>
          <w:color w:val="000000"/>
          <w:sz w:val="24"/>
          <w:szCs w:val="24"/>
        </w:rPr>
        <w:softHyphen/>
        <w:t>ров, полезные свойства различных капуст, сроки их выращивания и по</w:t>
      </w:r>
      <w:r w:rsidRPr="007712F7">
        <w:rPr>
          <w:rFonts w:ascii="Times New Roman" w:hAnsi="Times New Roman" w:cs="Times New Roman"/>
          <w:color w:val="000000"/>
          <w:sz w:val="24"/>
          <w:szCs w:val="24"/>
        </w:rPr>
        <w:softHyphen/>
        <w:t>требления.</w:t>
      </w:r>
    </w:p>
    <w:p w:rsidR="00D20B44" w:rsidRPr="007712F7" w:rsidRDefault="00D20B44" w:rsidP="007712F7">
      <w:pPr>
        <w:tabs>
          <w:tab w:val="left" w:pos="6190"/>
        </w:tabs>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Основные сорта и гибриды белокочанной капусты: раннеспелые, среднеспелые, поздние и озимые. Их характеристика, технологические паспорта, назначение, транспортабельность, засолочно-технологические качества, лежкоспособность средне- и позднеспелых сортов и гибридов. </w:t>
      </w:r>
      <w:r w:rsidRPr="007712F7">
        <w:rPr>
          <w:rFonts w:ascii="Times New Roman" w:hAnsi="Times New Roman" w:cs="Times New Roman"/>
          <w:b/>
          <w:bCs/>
          <w:iCs/>
          <w:color w:val="000000"/>
          <w:sz w:val="24"/>
          <w:szCs w:val="24"/>
        </w:rPr>
        <w:t xml:space="preserve">Сорта и гибриды других видов капуст, их характеристика </w:t>
      </w:r>
      <w:r w:rsidRPr="007712F7">
        <w:rPr>
          <w:rFonts w:ascii="Times New Roman" w:hAnsi="Times New Roman" w:cs="Times New Roman"/>
          <w:color w:val="000000"/>
          <w:sz w:val="24"/>
          <w:szCs w:val="24"/>
        </w:rPr>
        <w:t>Подготовка семян к посеву. Сроки высева и продолжительность вы</w:t>
      </w:r>
      <w:r w:rsidRPr="007712F7">
        <w:rPr>
          <w:rFonts w:ascii="Times New Roman" w:hAnsi="Times New Roman" w:cs="Times New Roman"/>
          <w:color w:val="000000"/>
          <w:sz w:val="24"/>
          <w:szCs w:val="24"/>
        </w:rPr>
        <w:softHyphen/>
        <w:t>ращивания рассады. Площадь питания рассады в зависимости от продолжительности выращивания. Особенности температурного и водного режима при выращивании различных видов капусты. Сроки посадки рас</w:t>
      </w:r>
      <w:r w:rsidRPr="007712F7">
        <w:rPr>
          <w:rFonts w:ascii="Times New Roman" w:hAnsi="Times New Roman" w:cs="Times New Roman"/>
          <w:color w:val="000000"/>
          <w:sz w:val="24"/>
          <w:szCs w:val="24"/>
        </w:rPr>
        <w:softHyphen/>
        <w:t>сады на постоянное место в поле. Технологические приемы, позволяю</w:t>
      </w:r>
      <w:r w:rsidRPr="007712F7">
        <w:rPr>
          <w:rFonts w:ascii="Times New Roman" w:hAnsi="Times New Roman" w:cs="Times New Roman"/>
          <w:color w:val="000000"/>
          <w:sz w:val="24"/>
          <w:szCs w:val="24"/>
        </w:rPr>
        <w:softHyphen/>
        <w:t>щие получать ранние урожаи ранней белокочанной, цветной, брокколи, кольраби и пекинской капусты. Защита выращиваемых культур от вреди</w:t>
      </w:r>
      <w:r w:rsidRPr="007712F7">
        <w:rPr>
          <w:rFonts w:ascii="Times New Roman" w:hAnsi="Times New Roman" w:cs="Times New Roman"/>
          <w:color w:val="000000"/>
          <w:sz w:val="24"/>
          <w:szCs w:val="24"/>
        </w:rPr>
        <w:softHyphen/>
        <w:t>телей и болезней. Возможность использования химического и биологи</w:t>
      </w:r>
      <w:r w:rsidRPr="007712F7">
        <w:rPr>
          <w:rFonts w:ascii="Times New Roman" w:hAnsi="Times New Roman" w:cs="Times New Roman"/>
          <w:color w:val="000000"/>
          <w:sz w:val="24"/>
          <w:szCs w:val="24"/>
        </w:rPr>
        <w:softHyphen/>
        <w:t>ческого метода защиты.</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Безрассадный способ выращивания средне- и позднеспелых сортов и гибридов белокочанной, цветной, брокколи, кольраби и пекинской ка</w:t>
      </w:r>
      <w:r w:rsidRPr="007712F7">
        <w:rPr>
          <w:rFonts w:ascii="Times New Roman" w:hAnsi="Times New Roman" w:cs="Times New Roman"/>
          <w:color w:val="000000"/>
          <w:sz w:val="24"/>
          <w:szCs w:val="24"/>
        </w:rPr>
        <w:softHyphen/>
        <w:t>пусты. Особенности подготовки почвы и внесения органических и мине</w:t>
      </w:r>
      <w:r w:rsidRPr="007712F7">
        <w:rPr>
          <w:rFonts w:ascii="Times New Roman" w:hAnsi="Times New Roman" w:cs="Times New Roman"/>
          <w:color w:val="000000"/>
          <w:sz w:val="24"/>
          <w:szCs w:val="24"/>
        </w:rPr>
        <w:softHyphen/>
        <w:t>ральных удобрений под ранние, средне- и позднеспелые сорта и гибри</w:t>
      </w:r>
      <w:r w:rsidRPr="007712F7">
        <w:rPr>
          <w:rFonts w:ascii="Times New Roman" w:hAnsi="Times New Roman" w:cs="Times New Roman"/>
          <w:color w:val="000000"/>
          <w:sz w:val="24"/>
          <w:szCs w:val="24"/>
        </w:rPr>
        <w:softHyphen/>
        <w:t>ды белокочанной, другие виды капусты. Расчет и внесение удобрений на планируемый урожай. Сроки сева, схемы высева семян и площади пита</w:t>
      </w:r>
      <w:r w:rsidRPr="007712F7">
        <w:rPr>
          <w:rFonts w:ascii="Times New Roman" w:hAnsi="Times New Roman" w:cs="Times New Roman"/>
          <w:color w:val="000000"/>
          <w:sz w:val="24"/>
          <w:szCs w:val="24"/>
        </w:rPr>
        <w:softHyphen/>
        <w:t>ния растений, густота стояния растений на 1 га в зависимости от плодо</w:t>
      </w:r>
      <w:r w:rsidRPr="007712F7">
        <w:rPr>
          <w:rFonts w:ascii="Times New Roman" w:hAnsi="Times New Roman" w:cs="Times New Roman"/>
          <w:color w:val="000000"/>
          <w:sz w:val="24"/>
          <w:szCs w:val="24"/>
        </w:rPr>
        <w:softHyphen/>
        <w:t>родия почвы, урожайность.</w:t>
      </w:r>
    </w:p>
    <w:p w:rsidR="00D20B44" w:rsidRPr="007712F7" w:rsidRDefault="00D20B44" w:rsidP="007712F7">
      <w:pPr>
        <w:spacing w:line="276" w:lineRule="auto"/>
        <w:ind w:firstLine="709"/>
        <w:jc w:val="both"/>
        <w:rPr>
          <w:rFonts w:ascii="Times New Roman" w:hAnsi="Times New Roman" w:cs="Times New Roman"/>
          <w:b/>
          <w:bCs/>
          <w:iCs/>
          <w:color w:val="000000"/>
          <w:sz w:val="24"/>
          <w:szCs w:val="24"/>
        </w:rPr>
      </w:pPr>
      <w:r w:rsidRPr="007712F7">
        <w:rPr>
          <w:rFonts w:ascii="Times New Roman" w:hAnsi="Times New Roman" w:cs="Times New Roman"/>
          <w:b/>
          <w:bCs/>
          <w:iCs/>
          <w:color w:val="000000"/>
          <w:sz w:val="24"/>
          <w:szCs w:val="24"/>
        </w:rPr>
        <w:t>Стандарты на выращиваемую продукцию</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Уход за посевами и посадками, междурядные обработки, основные требования к ним, борьба с почвенной коркой после дождей и поливов. Календарь мероприятий по борьбе с вредителями, болезнями и сорной растительностью на полях с капустой. Корневые и некорневые подкорм</w:t>
      </w:r>
      <w:r w:rsidRPr="007712F7">
        <w:rPr>
          <w:rFonts w:ascii="Times New Roman" w:hAnsi="Times New Roman" w:cs="Times New Roman"/>
          <w:color w:val="000000"/>
          <w:sz w:val="24"/>
          <w:szCs w:val="24"/>
        </w:rPr>
        <w:softHyphen/>
        <w:t>ки и сроки их проведения. Влияние подкормок на качество и сохраняе</w:t>
      </w:r>
      <w:r w:rsidRPr="007712F7">
        <w:rPr>
          <w:rFonts w:ascii="Times New Roman" w:hAnsi="Times New Roman" w:cs="Times New Roman"/>
          <w:color w:val="000000"/>
          <w:sz w:val="24"/>
          <w:szCs w:val="24"/>
        </w:rPr>
        <w:softHyphen/>
        <w:t>мость продукции.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Cs/>
          <w:color w:val="000000"/>
          <w:sz w:val="24"/>
          <w:szCs w:val="24"/>
        </w:rPr>
        <w:t>Орошение капусты</w:t>
      </w:r>
      <w:r w:rsidRPr="007712F7">
        <w:rPr>
          <w:rFonts w:ascii="Times New Roman" w:hAnsi="Times New Roman" w:cs="Times New Roman"/>
          <w:b/>
          <w:bCs/>
          <w:i/>
          <w:iCs/>
          <w:color w:val="000000"/>
          <w:sz w:val="24"/>
          <w:szCs w:val="24"/>
        </w:rPr>
        <w:t xml:space="preserve">. </w:t>
      </w:r>
      <w:r w:rsidRPr="007712F7">
        <w:rPr>
          <w:rFonts w:ascii="Times New Roman" w:hAnsi="Times New Roman" w:cs="Times New Roman"/>
          <w:color w:val="000000"/>
          <w:sz w:val="24"/>
          <w:szCs w:val="24"/>
        </w:rPr>
        <w:t>Способы орошения, оросительная и поливная норма. Зависимость количества поливов от зоны выращивания и количе</w:t>
      </w:r>
      <w:r w:rsidRPr="007712F7">
        <w:rPr>
          <w:rFonts w:ascii="Times New Roman" w:hAnsi="Times New Roman" w:cs="Times New Roman"/>
          <w:color w:val="000000"/>
          <w:sz w:val="24"/>
          <w:szCs w:val="24"/>
        </w:rPr>
        <w:softHyphen/>
        <w:t>ства атмосферных осадков за вегетационный период.</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Особенности технологии выращивания капусты, предназначенной для длительного хранения. Способы уборки капусты, используемой на переработку и на хранение в течение осенне-зимне-весеннего периода. Сельскохозяйственные машины, предназначенные для уборки капусты. Линии для товарной доработки капусты после комбайновой уборки, требо</w:t>
      </w:r>
      <w:r w:rsidRPr="007712F7">
        <w:rPr>
          <w:rFonts w:ascii="Times New Roman" w:hAnsi="Times New Roman" w:cs="Times New Roman"/>
          <w:color w:val="000000"/>
          <w:sz w:val="24"/>
          <w:szCs w:val="24"/>
        </w:rPr>
        <w:softHyphen/>
        <w:t>вания к качеству продукции. Хранилища для капусты и их оборудование.</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Корнеплодные овощные культуры. </w:t>
      </w:r>
      <w:proofErr w:type="gramStart"/>
      <w:r w:rsidRPr="007712F7">
        <w:rPr>
          <w:rFonts w:ascii="Times New Roman" w:hAnsi="Times New Roman" w:cs="Times New Roman"/>
          <w:color w:val="000000"/>
          <w:sz w:val="24"/>
          <w:szCs w:val="24"/>
        </w:rPr>
        <w:t>Технология выращивания мор</w:t>
      </w:r>
      <w:r w:rsidRPr="007712F7">
        <w:rPr>
          <w:rFonts w:ascii="Times New Roman" w:hAnsi="Times New Roman" w:cs="Times New Roman"/>
          <w:color w:val="000000"/>
          <w:sz w:val="24"/>
          <w:szCs w:val="24"/>
        </w:rPr>
        <w:softHyphen/>
        <w:t>кови, столовой свеклы, петрушки корневой, пастернака, сельдерея корне</w:t>
      </w:r>
      <w:r w:rsidRPr="007712F7">
        <w:rPr>
          <w:rFonts w:ascii="Times New Roman" w:hAnsi="Times New Roman" w:cs="Times New Roman"/>
          <w:color w:val="000000"/>
          <w:sz w:val="24"/>
          <w:szCs w:val="24"/>
        </w:rPr>
        <w:softHyphen/>
        <w:t>вого, брюквы, репы, редьки, редиса, салатного цикория, черного и овся</w:t>
      </w:r>
      <w:r w:rsidRPr="007712F7">
        <w:rPr>
          <w:rFonts w:ascii="Times New Roman" w:hAnsi="Times New Roman" w:cs="Times New Roman"/>
          <w:color w:val="000000"/>
          <w:sz w:val="24"/>
          <w:szCs w:val="24"/>
        </w:rPr>
        <w:softHyphen/>
        <w:t>ного корня.</w:t>
      </w:r>
      <w:proofErr w:type="gramEnd"/>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Химический состав, содержание витаминов, сухого вещества, саха</w:t>
      </w:r>
      <w:r w:rsidRPr="007712F7">
        <w:rPr>
          <w:rFonts w:ascii="Times New Roman" w:hAnsi="Times New Roman" w:cs="Times New Roman"/>
          <w:color w:val="000000"/>
          <w:sz w:val="24"/>
          <w:szCs w:val="24"/>
        </w:rPr>
        <w:softHyphen/>
        <w:t>ров, полезные свойства различных корнеплодов; сроки их выращивания и потребления. Сорта и гибриды, их технологический паспорт.</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Особенности подготовки почвы под высев семян корнеплодных растений, в зависимости от размера семян. Виды удобрений и их внесение под корнеплодные овощные культуры. Рассадный способ выращивания корнеплодов, его преимущества и </w:t>
      </w:r>
      <w:r w:rsidRPr="007712F7">
        <w:rPr>
          <w:rFonts w:ascii="Times New Roman" w:hAnsi="Times New Roman" w:cs="Times New Roman"/>
          <w:color w:val="000000"/>
          <w:sz w:val="24"/>
          <w:szCs w:val="24"/>
        </w:rPr>
        <w:lastRenderedPageBreak/>
        <w:t>недостатки.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Предпосевная подготовка семян корнеплодов (калибрование, барбо-тирование, дражирование, гидрофобизация и др.) Сроки высева семян для получения ранней продукции и для длительного хранения. Исполь</w:t>
      </w:r>
      <w:r w:rsidRPr="007712F7">
        <w:rPr>
          <w:rFonts w:ascii="Times New Roman" w:hAnsi="Times New Roman" w:cs="Times New Roman"/>
          <w:color w:val="000000"/>
          <w:sz w:val="24"/>
          <w:szCs w:val="24"/>
        </w:rPr>
        <w:softHyphen/>
        <w:t>зование полимерных материалов при выращивании ранней продукции. Особенности выращивания корнеплодов на богарных и поливных зем</w:t>
      </w:r>
      <w:r w:rsidRPr="007712F7">
        <w:rPr>
          <w:rFonts w:ascii="Times New Roman" w:hAnsi="Times New Roman" w:cs="Times New Roman"/>
          <w:color w:val="000000"/>
          <w:sz w:val="24"/>
          <w:szCs w:val="24"/>
        </w:rPr>
        <w:softHyphen/>
        <w:t>лях. Площадь питания и густота стояния растений на 1 га. Нормы (</w:t>
      </w:r>
      <w:proofErr w:type="gramStart"/>
      <w:r w:rsidRPr="007712F7">
        <w:rPr>
          <w:rFonts w:ascii="Times New Roman" w:hAnsi="Times New Roman" w:cs="Times New Roman"/>
          <w:color w:val="000000"/>
          <w:sz w:val="24"/>
          <w:szCs w:val="24"/>
        </w:rPr>
        <w:t>кг</w:t>
      </w:r>
      <w:proofErr w:type="gramEnd"/>
      <w:r w:rsidRPr="007712F7">
        <w:rPr>
          <w:rFonts w:ascii="Times New Roman" w:hAnsi="Times New Roman" w:cs="Times New Roman"/>
          <w:color w:val="000000"/>
          <w:sz w:val="24"/>
          <w:szCs w:val="24"/>
        </w:rPr>
        <w:t>) или количество (шт.) высева семян на 1 га. Использование прецезионных семян и сеялок точного высева для создания оптимальной густоты стоя</w:t>
      </w:r>
      <w:r w:rsidRPr="007712F7">
        <w:rPr>
          <w:rFonts w:ascii="Times New Roman" w:hAnsi="Times New Roman" w:cs="Times New Roman"/>
          <w:color w:val="000000"/>
          <w:sz w:val="24"/>
          <w:szCs w:val="24"/>
        </w:rPr>
        <w:softHyphen/>
        <w:t>ния растений на 1 га.</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Требования к механизированным способам междурядной обработки (культивации, уничтожению почвенной корки, прореживанию, обработ</w:t>
      </w:r>
      <w:r w:rsidRPr="007712F7">
        <w:rPr>
          <w:rFonts w:ascii="Times New Roman" w:hAnsi="Times New Roman" w:cs="Times New Roman"/>
          <w:color w:val="000000"/>
          <w:sz w:val="24"/>
          <w:szCs w:val="24"/>
        </w:rPr>
        <w:softHyphen/>
        <w:t>ке посевов ядохимикатами и биопрепаратами против вредителей и бо</w:t>
      </w:r>
      <w:r w:rsidRPr="007712F7">
        <w:rPr>
          <w:rFonts w:ascii="Times New Roman" w:hAnsi="Times New Roman" w:cs="Times New Roman"/>
          <w:color w:val="000000"/>
          <w:sz w:val="24"/>
          <w:szCs w:val="24"/>
        </w:rPr>
        <w:softHyphen/>
        <w:t>лезней, гербицидами против сорной растительности). Календарь прове</w:t>
      </w:r>
      <w:r w:rsidRPr="007712F7">
        <w:rPr>
          <w:rFonts w:ascii="Times New Roman" w:hAnsi="Times New Roman" w:cs="Times New Roman"/>
          <w:color w:val="000000"/>
          <w:sz w:val="24"/>
          <w:szCs w:val="24"/>
        </w:rPr>
        <w:softHyphen/>
        <w:t>дения обработок.</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Получение экологически безопасной ранней продукции корнеплодов.</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Машины и механизмы, применяемые для уборки и сортирования корнеплодов. Требования, предъявляемые к качеству продукции, дейст</w:t>
      </w:r>
      <w:r w:rsidRPr="007712F7">
        <w:rPr>
          <w:rFonts w:ascii="Times New Roman" w:hAnsi="Times New Roman" w:cs="Times New Roman"/>
          <w:color w:val="000000"/>
          <w:sz w:val="24"/>
          <w:szCs w:val="24"/>
        </w:rPr>
        <w:softHyphen/>
        <w:t>вующие ГОСТы.</w:t>
      </w:r>
    </w:p>
    <w:p w:rsidR="00D20B44" w:rsidRPr="007712F7" w:rsidRDefault="00D20B44" w:rsidP="007712F7">
      <w:pPr>
        <w:spacing w:line="276" w:lineRule="auto"/>
        <w:ind w:firstLine="709"/>
        <w:jc w:val="both"/>
        <w:rPr>
          <w:rFonts w:ascii="Times New Roman" w:hAnsi="Times New Roman" w:cs="Times New Roman"/>
          <w:b/>
          <w:bCs/>
          <w:iCs/>
          <w:color w:val="000000"/>
          <w:sz w:val="24"/>
          <w:szCs w:val="24"/>
        </w:rPr>
      </w:pPr>
      <w:r w:rsidRPr="007712F7">
        <w:rPr>
          <w:rFonts w:ascii="Times New Roman" w:hAnsi="Times New Roman" w:cs="Times New Roman"/>
          <w:b/>
          <w:bCs/>
          <w:iCs/>
          <w:color w:val="000000"/>
          <w:sz w:val="24"/>
          <w:szCs w:val="24"/>
        </w:rPr>
        <w:t>Технология выращивания репчатого лука, порея и чеснока</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Народнохозяйственное значение и пищевая ценность луковых рас</w:t>
      </w:r>
      <w:r w:rsidRPr="007712F7">
        <w:rPr>
          <w:rFonts w:ascii="Times New Roman" w:hAnsi="Times New Roman" w:cs="Times New Roman"/>
          <w:color w:val="000000"/>
          <w:sz w:val="24"/>
          <w:szCs w:val="24"/>
        </w:rPr>
        <w:softHyphen/>
        <w:t>тений. Основные сорта сладкого, полуострого и острого репчатого лука, порея, ярового и озимого чеснока. Их технологические паспорта. Выра</w:t>
      </w:r>
      <w:r w:rsidRPr="007712F7">
        <w:rPr>
          <w:rFonts w:ascii="Times New Roman" w:hAnsi="Times New Roman" w:cs="Times New Roman"/>
          <w:color w:val="000000"/>
          <w:sz w:val="24"/>
          <w:szCs w:val="24"/>
        </w:rPr>
        <w:softHyphen/>
        <w:t>щивание из семян, через рассаду, севок, зубками и бульбочками.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Особенности подготовки почвы под посев и посадку. Сроки высева семян на рассаду, постоянное место в поле, высадки севка, зубков и высев бульбочек. Площади питания и густота стояния растений на 1 га. Отно</w:t>
      </w:r>
      <w:r w:rsidRPr="007712F7">
        <w:rPr>
          <w:rFonts w:ascii="Times New Roman" w:hAnsi="Times New Roman" w:cs="Times New Roman"/>
          <w:color w:val="000000"/>
          <w:sz w:val="24"/>
          <w:szCs w:val="24"/>
        </w:rPr>
        <w:softHyphen/>
        <w:t>шение луковых растений к факторам внешней среды (свету, теплу, влаге, элементам минерального питания) в зависимости от фазы роста и разви</w:t>
      </w:r>
      <w:r w:rsidRPr="007712F7">
        <w:rPr>
          <w:rFonts w:ascii="Times New Roman" w:hAnsi="Times New Roman" w:cs="Times New Roman"/>
          <w:color w:val="000000"/>
          <w:sz w:val="24"/>
          <w:szCs w:val="24"/>
        </w:rPr>
        <w:softHyphen/>
        <w:t>тия растений. Особенности водного режима при выращивании репчатого лука и недопустимость резких колебаний влажности почвы, их отрица</w:t>
      </w:r>
      <w:r w:rsidRPr="007712F7">
        <w:rPr>
          <w:rFonts w:ascii="Times New Roman" w:hAnsi="Times New Roman" w:cs="Times New Roman"/>
          <w:color w:val="000000"/>
          <w:sz w:val="24"/>
          <w:szCs w:val="24"/>
        </w:rPr>
        <w:softHyphen/>
        <w:t>тельное воздействие на качество продукции репчатого лука.</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Культура лука на перо в открытом грунте и выгонка его в условиях защищенного грунта. Требования к качеству посадочного материала и вы</w:t>
      </w:r>
      <w:r w:rsidRPr="007712F7">
        <w:rPr>
          <w:rFonts w:ascii="Times New Roman" w:hAnsi="Times New Roman" w:cs="Times New Roman"/>
          <w:color w:val="000000"/>
          <w:sz w:val="24"/>
          <w:szCs w:val="24"/>
        </w:rPr>
        <w:softHyphen/>
        <w:t>ход продукции с 1 м</w:t>
      </w:r>
      <w:proofErr w:type="gramStart"/>
      <w:r w:rsidRPr="007712F7">
        <w:rPr>
          <w:rFonts w:ascii="Times New Roman" w:hAnsi="Times New Roman" w:cs="Times New Roman"/>
          <w:color w:val="000000"/>
          <w:sz w:val="24"/>
          <w:szCs w:val="24"/>
          <w:vertAlign w:val="superscript"/>
        </w:rPr>
        <w:t>2</w:t>
      </w:r>
      <w:proofErr w:type="gramEnd"/>
      <w:r w:rsidRPr="007712F7">
        <w:rPr>
          <w:rFonts w:ascii="Times New Roman" w:hAnsi="Times New Roman" w:cs="Times New Roman"/>
          <w:color w:val="000000"/>
          <w:sz w:val="24"/>
          <w:szCs w:val="24"/>
        </w:rPr>
        <w:t>. Требования к проведению механизированных работ при выращивании луковых растений (борьба с почвенной коркой, обработка ядохимикатами и гербицидами, ускорение созревания луковиц).</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Сроки высадки зубков озимого и ярового чеснока, высева воздуш</w:t>
      </w:r>
      <w:r w:rsidRPr="007712F7">
        <w:rPr>
          <w:rFonts w:ascii="Times New Roman" w:hAnsi="Times New Roman" w:cs="Times New Roman"/>
          <w:color w:val="000000"/>
          <w:sz w:val="24"/>
          <w:szCs w:val="24"/>
        </w:rPr>
        <w:softHyphen/>
        <w:t>ных бульбочек. Проведение мульчирования, подкормок, рыхлений, борьбы с вредителями и болезнями, сорной растительностью. Определе</w:t>
      </w:r>
      <w:r w:rsidRPr="007712F7">
        <w:rPr>
          <w:rFonts w:ascii="Times New Roman" w:hAnsi="Times New Roman" w:cs="Times New Roman"/>
          <w:color w:val="000000"/>
          <w:sz w:val="24"/>
          <w:szCs w:val="24"/>
        </w:rPr>
        <w:softHyphen/>
        <w:t>ние сроков созревания луковиц чеснока и их уборки.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Основные требования к сельскохозяйственным машинам, приме</w:t>
      </w:r>
      <w:r w:rsidRPr="007712F7">
        <w:rPr>
          <w:rFonts w:ascii="Times New Roman" w:hAnsi="Times New Roman" w:cs="Times New Roman"/>
          <w:color w:val="000000"/>
          <w:sz w:val="24"/>
          <w:szCs w:val="24"/>
        </w:rPr>
        <w:softHyphen/>
        <w:t>няемым для уборки луковых растений. Пункты после уборочной дора</w:t>
      </w:r>
      <w:r w:rsidRPr="007712F7">
        <w:rPr>
          <w:rFonts w:ascii="Times New Roman" w:hAnsi="Times New Roman" w:cs="Times New Roman"/>
          <w:color w:val="000000"/>
          <w:sz w:val="24"/>
          <w:szCs w:val="24"/>
        </w:rPr>
        <w:softHyphen/>
        <w:t>ботки и их оснащение машинами и механизмами. Сортирование репчато</w:t>
      </w:r>
      <w:r w:rsidRPr="007712F7">
        <w:rPr>
          <w:rFonts w:ascii="Times New Roman" w:hAnsi="Times New Roman" w:cs="Times New Roman"/>
          <w:color w:val="000000"/>
          <w:sz w:val="24"/>
          <w:szCs w:val="24"/>
        </w:rPr>
        <w:softHyphen/>
        <w:t>го лука после товарной доработки. Действующие ГОСТы на репчатый лук, севок, чеснок и лук порей.</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Луковые хранилища и требования, предъявляемые к ним и их обо</w:t>
      </w:r>
      <w:r w:rsidRPr="007712F7">
        <w:rPr>
          <w:rFonts w:ascii="Times New Roman" w:hAnsi="Times New Roman" w:cs="Times New Roman"/>
          <w:color w:val="000000"/>
          <w:sz w:val="24"/>
          <w:szCs w:val="24"/>
        </w:rPr>
        <w:softHyphen/>
        <w:t>рудованию. Особенности хранения репчатого лука на продовольствен</w:t>
      </w:r>
      <w:r w:rsidRPr="007712F7">
        <w:rPr>
          <w:rFonts w:ascii="Times New Roman" w:hAnsi="Times New Roman" w:cs="Times New Roman"/>
          <w:color w:val="000000"/>
          <w:sz w:val="24"/>
          <w:szCs w:val="24"/>
        </w:rPr>
        <w:softHyphen/>
        <w:t>ные цели, севка, чеснока и лука порея.</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Знакомство с разнообразием многолетних луков, их биологическими особенностями и пищевыми достоинствами, технологией выращивания. Использование многолетних луков для получения ранней продукции.</w:t>
      </w:r>
    </w:p>
    <w:p w:rsidR="00D20B44" w:rsidRPr="007712F7" w:rsidRDefault="00D20B44" w:rsidP="007712F7">
      <w:pPr>
        <w:spacing w:line="276" w:lineRule="auto"/>
        <w:ind w:firstLine="709"/>
        <w:jc w:val="both"/>
        <w:rPr>
          <w:rFonts w:ascii="Times New Roman" w:hAnsi="Times New Roman" w:cs="Times New Roman"/>
          <w:b/>
          <w:bCs/>
          <w:iCs/>
          <w:color w:val="000000"/>
          <w:sz w:val="24"/>
          <w:szCs w:val="24"/>
        </w:rPr>
      </w:pPr>
      <w:r w:rsidRPr="007712F7">
        <w:rPr>
          <w:rFonts w:ascii="Times New Roman" w:hAnsi="Times New Roman" w:cs="Times New Roman"/>
          <w:b/>
          <w:bCs/>
          <w:iCs/>
          <w:color w:val="000000"/>
          <w:sz w:val="24"/>
          <w:szCs w:val="24"/>
        </w:rPr>
        <w:t>Плодовые овощные растения семейства Пасленовые</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lastRenderedPageBreak/>
        <w:t>Пищевое значение томата, перца, баклажана, физалиса овощного и земляничного, раннего картофеля. Химический состав и пищевые досто</w:t>
      </w:r>
      <w:r w:rsidRPr="007712F7">
        <w:rPr>
          <w:rFonts w:ascii="Times New Roman" w:hAnsi="Times New Roman" w:cs="Times New Roman"/>
          <w:color w:val="000000"/>
          <w:sz w:val="24"/>
          <w:szCs w:val="24"/>
        </w:rPr>
        <w:softHyphen/>
        <w:t>инства, содержание витаминов, минеральных веществ.</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Cs/>
          <w:color w:val="000000"/>
          <w:sz w:val="24"/>
          <w:szCs w:val="24"/>
        </w:rPr>
        <w:t>Технология выращивания</w:t>
      </w:r>
      <w:r w:rsidRPr="007712F7">
        <w:rPr>
          <w:rFonts w:ascii="Times New Roman" w:hAnsi="Times New Roman" w:cs="Times New Roman"/>
          <w:b/>
          <w:bCs/>
          <w:i/>
          <w:iCs/>
          <w:color w:val="000000"/>
          <w:sz w:val="24"/>
          <w:szCs w:val="24"/>
        </w:rPr>
        <w:t xml:space="preserve">. </w:t>
      </w:r>
      <w:r w:rsidRPr="007712F7">
        <w:rPr>
          <w:rFonts w:ascii="Times New Roman" w:hAnsi="Times New Roman" w:cs="Times New Roman"/>
          <w:color w:val="000000"/>
          <w:sz w:val="24"/>
          <w:szCs w:val="24"/>
        </w:rPr>
        <w:t>Рассадный и безрассадный метод выра</w:t>
      </w:r>
      <w:r w:rsidRPr="007712F7">
        <w:rPr>
          <w:rFonts w:ascii="Times New Roman" w:hAnsi="Times New Roman" w:cs="Times New Roman"/>
          <w:color w:val="000000"/>
          <w:sz w:val="24"/>
          <w:szCs w:val="24"/>
        </w:rPr>
        <w:softHyphen/>
        <w:t>щивания. Использование полимерных материалов для получения ранней продукции. Основные сорта и гибриды, их технологические паспорта.</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Cs/>
          <w:color w:val="000000"/>
          <w:sz w:val="24"/>
          <w:szCs w:val="24"/>
        </w:rPr>
        <w:t>Предпосевная подготовка семян.</w:t>
      </w:r>
      <w:r w:rsidRPr="007712F7">
        <w:rPr>
          <w:rFonts w:ascii="Times New Roman" w:hAnsi="Times New Roman" w:cs="Times New Roman"/>
          <w:b/>
          <w:bCs/>
          <w:i/>
          <w:iCs/>
          <w:color w:val="000000"/>
          <w:sz w:val="24"/>
          <w:szCs w:val="24"/>
        </w:rPr>
        <w:t xml:space="preserve"> </w:t>
      </w:r>
      <w:r w:rsidRPr="007712F7">
        <w:rPr>
          <w:rFonts w:ascii="Times New Roman" w:hAnsi="Times New Roman" w:cs="Times New Roman"/>
          <w:color w:val="000000"/>
          <w:sz w:val="24"/>
          <w:szCs w:val="24"/>
        </w:rPr>
        <w:t>Особенности выращивания расса</w:t>
      </w:r>
      <w:r w:rsidRPr="007712F7">
        <w:rPr>
          <w:rFonts w:ascii="Times New Roman" w:hAnsi="Times New Roman" w:cs="Times New Roman"/>
          <w:color w:val="000000"/>
          <w:sz w:val="24"/>
          <w:szCs w:val="24"/>
        </w:rPr>
        <w:softHyphen/>
        <w:t>ды для получения ранней продукции и мини-рассады в зонах консерв</w:t>
      </w:r>
      <w:r w:rsidRPr="007712F7">
        <w:rPr>
          <w:rFonts w:ascii="Times New Roman" w:hAnsi="Times New Roman" w:cs="Times New Roman"/>
          <w:color w:val="000000"/>
          <w:sz w:val="24"/>
          <w:szCs w:val="24"/>
        </w:rPr>
        <w:softHyphen/>
        <w:t>ной промышленности. Безрассадный метод выращивания в зонах кон</w:t>
      </w:r>
      <w:r w:rsidRPr="007712F7">
        <w:rPr>
          <w:rFonts w:ascii="Times New Roman" w:hAnsi="Times New Roman" w:cs="Times New Roman"/>
          <w:color w:val="000000"/>
          <w:sz w:val="24"/>
          <w:szCs w:val="24"/>
        </w:rPr>
        <w:softHyphen/>
        <w:t>сервной промышленности.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Особенности подготовки почвы под посев семян и высадку рассады, внесение органических и минеральных удобрений. Сроки посева семян и высадки рассады на постоянное место. Площадь питания и густота стоя</w:t>
      </w:r>
      <w:r w:rsidRPr="007712F7">
        <w:rPr>
          <w:rFonts w:ascii="Times New Roman" w:hAnsi="Times New Roman" w:cs="Times New Roman"/>
          <w:color w:val="000000"/>
          <w:sz w:val="24"/>
          <w:szCs w:val="24"/>
        </w:rPr>
        <w:softHyphen/>
        <w:t>ния растений на 1 га. Требования, предъявляемые к сортам и гибридам томата для индустриальных технологий и механизированной уборке урожая. Способы высадки переросшей рассады на постоянное место. Машины и механизмы, применяемые при выращивании пасленовых овощных культур. Дождевальные агрегаты, их характеристика. Исполь</w:t>
      </w:r>
      <w:r w:rsidRPr="007712F7">
        <w:rPr>
          <w:rFonts w:ascii="Times New Roman" w:hAnsi="Times New Roman" w:cs="Times New Roman"/>
          <w:color w:val="000000"/>
          <w:sz w:val="24"/>
          <w:szCs w:val="24"/>
        </w:rPr>
        <w:softHyphen/>
        <w:t>зование капельного полива.</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Основные требования, предъявляемые к уборке урожая для потреб</w:t>
      </w:r>
      <w:r w:rsidRPr="007712F7">
        <w:rPr>
          <w:rFonts w:ascii="Times New Roman" w:hAnsi="Times New Roman" w:cs="Times New Roman"/>
          <w:color w:val="000000"/>
          <w:sz w:val="24"/>
          <w:szCs w:val="24"/>
        </w:rPr>
        <w:softHyphen/>
        <w:t xml:space="preserve">ления в свежем виде и переработки. Стадии технической и </w:t>
      </w:r>
      <w:proofErr w:type="gramStart"/>
      <w:r w:rsidRPr="007712F7">
        <w:rPr>
          <w:rFonts w:ascii="Times New Roman" w:hAnsi="Times New Roman" w:cs="Times New Roman"/>
          <w:color w:val="000000"/>
          <w:sz w:val="24"/>
          <w:szCs w:val="24"/>
        </w:rPr>
        <w:t>биологиче-ской</w:t>
      </w:r>
      <w:proofErr w:type="gramEnd"/>
      <w:r w:rsidRPr="007712F7">
        <w:rPr>
          <w:rFonts w:ascii="Times New Roman" w:hAnsi="Times New Roman" w:cs="Times New Roman"/>
          <w:color w:val="000000"/>
          <w:sz w:val="24"/>
          <w:szCs w:val="24"/>
        </w:rPr>
        <w:t xml:space="preserve"> зрелости. Сортирование и калибрование плодов при механизиро</w:t>
      </w:r>
      <w:r w:rsidRPr="007712F7">
        <w:rPr>
          <w:rFonts w:ascii="Times New Roman" w:hAnsi="Times New Roman" w:cs="Times New Roman"/>
          <w:color w:val="000000"/>
          <w:sz w:val="24"/>
          <w:szCs w:val="24"/>
        </w:rPr>
        <w:softHyphen/>
        <w:t>ванной уборке. Действующие ГОСТы на продукцию. Требования к таре при транспортировке продукции для реализации в свежем виде и на пе</w:t>
      </w:r>
      <w:r w:rsidRPr="007712F7">
        <w:rPr>
          <w:rFonts w:ascii="Times New Roman" w:hAnsi="Times New Roman" w:cs="Times New Roman"/>
          <w:color w:val="000000"/>
          <w:sz w:val="24"/>
          <w:szCs w:val="24"/>
        </w:rPr>
        <w:softHyphen/>
        <w:t>реработку. Использование препаратов, ускоряющих созревание плодов томата.</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Технология выращивания раннего картофеля. Сорта и их характери</w:t>
      </w:r>
      <w:r w:rsidRPr="007712F7">
        <w:rPr>
          <w:rFonts w:ascii="Times New Roman" w:hAnsi="Times New Roman" w:cs="Times New Roman"/>
          <w:color w:val="000000"/>
          <w:sz w:val="24"/>
          <w:szCs w:val="24"/>
        </w:rPr>
        <w:softHyphen/>
        <w:t>стика. Рассадный и безрассадный метод выращивания. Использование полимерных материалов для получения продукции раннего картофеля.</w:t>
      </w:r>
    </w:p>
    <w:p w:rsidR="00D20B44" w:rsidRPr="007712F7" w:rsidRDefault="00D20B44" w:rsidP="007712F7">
      <w:pPr>
        <w:spacing w:line="276" w:lineRule="auto"/>
        <w:ind w:firstLine="709"/>
        <w:jc w:val="both"/>
        <w:rPr>
          <w:rFonts w:ascii="Times New Roman" w:hAnsi="Times New Roman" w:cs="Times New Roman"/>
          <w:b/>
          <w:bCs/>
          <w:iCs/>
          <w:color w:val="000000"/>
          <w:sz w:val="24"/>
          <w:szCs w:val="24"/>
        </w:rPr>
      </w:pPr>
      <w:r w:rsidRPr="007712F7">
        <w:rPr>
          <w:rFonts w:ascii="Times New Roman" w:hAnsi="Times New Roman" w:cs="Times New Roman"/>
          <w:b/>
          <w:bCs/>
          <w:iCs/>
          <w:color w:val="000000"/>
          <w:sz w:val="24"/>
          <w:szCs w:val="24"/>
        </w:rPr>
        <w:t>Овощные растения семейства Тыквенные</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Технология выращивания огурца, кабачка, патиссона и тыквы. Пи</w:t>
      </w:r>
      <w:r w:rsidRPr="007712F7">
        <w:rPr>
          <w:rFonts w:ascii="Times New Roman" w:hAnsi="Times New Roman" w:cs="Times New Roman"/>
          <w:color w:val="000000"/>
          <w:sz w:val="24"/>
          <w:szCs w:val="24"/>
        </w:rPr>
        <w:softHyphen/>
        <w:t>щевое значение и химический состав тыквенных культур. Сорта и гибри</w:t>
      </w:r>
      <w:r w:rsidRPr="007712F7">
        <w:rPr>
          <w:rFonts w:ascii="Times New Roman" w:hAnsi="Times New Roman" w:cs="Times New Roman"/>
          <w:color w:val="000000"/>
          <w:sz w:val="24"/>
          <w:szCs w:val="24"/>
        </w:rPr>
        <w:softHyphen/>
        <w:t>ды, их технологические паспорта. Использование в свежем виде и для переработки.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Рассадный и безрассадный метод выращивания. Подготовка семян к посеву. Использование метода А.М. Вовка для уничтожения вирусной инфекции на семенах. Сортирование семян по удельному весу и крупно</w:t>
      </w:r>
      <w:r w:rsidRPr="007712F7">
        <w:rPr>
          <w:rFonts w:ascii="Times New Roman" w:hAnsi="Times New Roman" w:cs="Times New Roman"/>
          <w:color w:val="000000"/>
          <w:sz w:val="24"/>
          <w:szCs w:val="24"/>
        </w:rPr>
        <w:softHyphen/>
        <w:t>сти. Протравливание семян. Норма высева семян и высадки рассады. Площадь питания рассады, при различных сроках и продолжительности выращивания. Сроки высадки рассады, использование биотоплива и по</w:t>
      </w:r>
      <w:r w:rsidRPr="007712F7">
        <w:rPr>
          <w:rFonts w:ascii="Times New Roman" w:hAnsi="Times New Roman" w:cs="Times New Roman"/>
          <w:color w:val="000000"/>
          <w:sz w:val="24"/>
          <w:szCs w:val="24"/>
        </w:rPr>
        <w:softHyphen/>
        <w:t>лимерных материалов для получения ранней продукции. Особенности подготовки почвы и дозы внесения органических и минеральных удоб</w:t>
      </w:r>
      <w:r w:rsidRPr="007712F7">
        <w:rPr>
          <w:rFonts w:ascii="Times New Roman" w:hAnsi="Times New Roman" w:cs="Times New Roman"/>
          <w:color w:val="000000"/>
          <w:sz w:val="24"/>
          <w:szCs w:val="24"/>
        </w:rPr>
        <w:softHyphen/>
        <w:t>рений под огурцы, кабачки, патиссоны, тыквы.</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Схемы посева и посадки с учетом механизированных обработок при борьбе с почвенной коркой, сорной растительностью, болезнями и вре</w:t>
      </w:r>
      <w:r w:rsidRPr="007712F7">
        <w:rPr>
          <w:rFonts w:ascii="Times New Roman" w:hAnsi="Times New Roman" w:cs="Times New Roman"/>
          <w:color w:val="000000"/>
          <w:sz w:val="24"/>
          <w:szCs w:val="24"/>
        </w:rPr>
        <w:softHyphen/>
        <w:t>дителями, календарь обработок.</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ГОСТы на стандартную продукцию. Особенности технологии огур</w:t>
      </w:r>
      <w:r w:rsidRPr="007712F7">
        <w:rPr>
          <w:rFonts w:ascii="Times New Roman" w:hAnsi="Times New Roman" w:cs="Times New Roman"/>
          <w:color w:val="000000"/>
          <w:sz w:val="24"/>
          <w:szCs w:val="24"/>
        </w:rPr>
        <w:softHyphen/>
        <w:t>ца при сборе продукции в фазе пикуля, корнишона или зеленца. Сорти</w:t>
      </w:r>
      <w:r w:rsidRPr="007712F7">
        <w:rPr>
          <w:rFonts w:ascii="Times New Roman" w:hAnsi="Times New Roman" w:cs="Times New Roman"/>
          <w:color w:val="000000"/>
          <w:sz w:val="24"/>
          <w:szCs w:val="24"/>
        </w:rPr>
        <w:softHyphen/>
        <w:t>рование плодов по фракциям. Требования, предъявляемые к продукции кабачка и патиссона, предназначаемой для продажи в свежем виде и на переработку. Хранение и переработка тыквы, действующие ГОСТы на продукцию.</w:t>
      </w:r>
    </w:p>
    <w:p w:rsidR="00D20B44" w:rsidRPr="007712F7" w:rsidRDefault="00D20B44" w:rsidP="007712F7">
      <w:pPr>
        <w:spacing w:line="276" w:lineRule="auto"/>
        <w:ind w:firstLine="709"/>
        <w:jc w:val="both"/>
        <w:rPr>
          <w:rFonts w:ascii="Times New Roman" w:hAnsi="Times New Roman" w:cs="Times New Roman"/>
          <w:b/>
          <w:bCs/>
          <w:iCs/>
          <w:color w:val="000000"/>
          <w:sz w:val="24"/>
          <w:szCs w:val="24"/>
        </w:rPr>
      </w:pPr>
      <w:r w:rsidRPr="007712F7">
        <w:rPr>
          <w:rFonts w:ascii="Times New Roman" w:hAnsi="Times New Roman" w:cs="Times New Roman"/>
          <w:b/>
          <w:bCs/>
          <w:iCs/>
          <w:color w:val="000000"/>
          <w:sz w:val="24"/>
          <w:szCs w:val="24"/>
        </w:rPr>
        <w:t>Овощные культуры семейства Бобовые,  и Мальвовые.</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lastRenderedPageBreak/>
        <w:t>Бобовые овощные культуры (овощной горох, фасоль, овощные бо</w:t>
      </w:r>
      <w:r w:rsidRPr="007712F7">
        <w:rPr>
          <w:rFonts w:ascii="Times New Roman" w:hAnsi="Times New Roman" w:cs="Times New Roman"/>
          <w:color w:val="000000"/>
          <w:sz w:val="24"/>
          <w:szCs w:val="24"/>
        </w:rPr>
        <w:softHyphen/>
        <w:t>бы). Пищевые достоинства и ценность данных культур в питании человека.</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Технология выращивания. Сорта и их технологические паспорта. Подготовка семян к посеву. Рассадный метод выращивания сахарной ку</w:t>
      </w:r>
      <w:r w:rsidRPr="007712F7">
        <w:rPr>
          <w:rFonts w:ascii="Times New Roman" w:hAnsi="Times New Roman" w:cs="Times New Roman"/>
          <w:color w:val="000000"/>
          <w:sz w:val="24"/>
          <w:szCs w:val="24"/>
        </w:rPr>
        <w:softHyphen/>
        <w:t>курузы и бамии. Сортирование семян по удельному весу и крупности. Предпосевная подготовка семян. Норма высева. Площадь питания и гус</w:t>
      </w:r>
      <w:r w:rsidRPr="007712F7">
        <w:rPr>
          <w:rFonts w:ascii="Times New Roman" w:hAnsi="Times New Roman" w:cs="Times New Roman"/>
          <w:color w:val="000000"/>
          <w:sz w:val="24"/>
          <w:szCs w:val="24"/>
        </w:rPr>
        <w:softHyphen/>
        <w:t>тота стояния растений на 1 га. Особенности подготовки почвы под овощ</w:t>
      </w:r>
      <w:r w:rsidRPr="007712F7">
        <w:rPr>
          <w:rFonts w:ascii="Times New Roman" w:hAnsi="Times New Roman" w:cs="Times New Roman"/>
          <w:color w:val="000000"/>
          <w:sz w:val="24"/>
          <w:szCs w:val="24"/>
        </w:rPr>
        <w:softHyphen/>
        <w:t>ной горох и другие культуры. Стартовые дозы азотных удобрений и их роль для бобовых овощных культур.</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Основные требования, предъявляемые к механизированным спосо</w:t>
      </w:r>
      <w:r w:rsidRPr="007712F7">
        <w:rPr>
          <w:rFonts w:ascii="Times New Roman" w:hAnsi="Times New Roman" w:cs="Times New Roman"/>
          <w:color w:val="000000"/>
          <w:sz w:val="24"/>
          <w:szCs w:val="24"/>
        </w:rPr>
        <w:softHyphen/>
        <w:t>бам междурядной обработки. Календарь мероприятий по борьбе с вреди</w:t>
      </w:r>
      <w:r w:rsidRPr="007712F7">
        <w:rPr>
          <w:rFonts w:ascii="Times New Roman" w:hAnsi="Times New Roman" w:cs="Times New Roman"/>
          <w:color w:val="000000"/>
          <w:sz w:val="24"/>
          <w:szCs w:val="24"/>
        </w:rPr>
        <w:softHyphen/>
        <w:t>телями и болезнями.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Методы определения технической зрелости возделываемых культур. Действующие ГОСТы на продукцию и требования, предъявляемые к уборке. Особенности уборки овощных бобов, сахарной кукурузы и бамии.</w:t>
      </w:r>
    </w:p>
    <w:p w:rsidR="00D20B44" w:rsidRPr="007712F7" w:rsidRDefault="00D20B44" w:rsidP="007712F7">
      <w:pPr>
        <w:spacing w:line="276" w:lineRule="auto"/>
        <w:ind w:firstLine="709"/>
        <w:jc w:val="both"/>
        <w:rPr>
          <w:rFonts w:ascii="Times New Roman" w:hAnsi="Times New Roman" w:cs="Times New Roman"/>
          <w:b/>
          <w:bCs/>
          <w:iCs/>
          <w:color w:val="000000"/>
          <w:sz w:val="24"/>
          <w:szCs w:val="24"/>
        </w:rPr>
      </w:pPr>
      <w:r w:rsidRPr="007712F7">
        <w:rPr>
          <w:rFonts w:ascii="Times New Roman" w:hAnsi="Times New Roman" w:cs="Times New Roman"/>
          <w:b/>
          <w:bCs/>
          <w:iCs/>
          <w:color w:val="000000"/>
          <w:sz w:val="24"/>
          <w:szCs w:val="24"/>
        </w:rPr>
        <w:t>Зеленные овощные культуры (посевные и выгоночные)</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Пищевое значение и роль зеленных культур в питании человека.</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Биологические особенности зеленных культур, позволящие полу</w:t>
      </w:r>
      <w:r w:rsidRPr="007712F7">
        <w:rPr>
          <w:rFonts w:ascii="Times New Roman" w:hAnsi="Times New Roman" w:cs="Times New Roman"/>
          <w:color w:val="000000"/>
          <w:sz w:val="24"/>
          <w:szCs w:val="24"/>
        </w:rPr>
        <w:softHyphen/>
        <w:t>чать свежую продукцию за короткий период, что дает возможность соз</w:t>
      </w:r>
      <w:r w:rsidRPr="007712F7">
        <w:rPr>
          <w:rFonts w:ascii="Times New Roman" w:hAnsi="Times New Roman" w:cs="Times New Roman"/>
          <w:color w:val="000000"/>
          <w:sz w:val="24"/>
          <w:szCs w:val="24"/>
        </w:rPr>
        <w:softHyphen/>
        <w:t>дать конвейер.</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Cs/>
          <w:color w:val="000000"/>
          <w:sz w:val="24"/>
          <w:szCs w:val="24"/>
        </w:rPr>
        <w:t>Технология выращивания.</w:t>
      </w:r>
      <w:r w:rsidRPr="007712F7">
        <w:rPr>
          <w:rFonts w:ascii="Times New Roman" w:hAnsi="Times New Roman" w:cs="Times New Roman"/>
          <w:b/>
          <w:bCs/>
          <w:i/>
          <w:iCs/>
          <w:color w:val="000000"/>
          <w:sz w:val="24"/>
          <w:szCs w:val="24"/>
        </w:rPr>
        <w:t xml:space="preserve"> </w:t>
      </w:r>
      <w:r w:rsidRPr="007712F7">
        <w:rPr>
          <w:rFonts w:ascii="Times New Roman" w:hAnsi="Times New Roman" w:cs="Times New Roman"/>
          <w:color w:val="000000"/>
          <w:sz w:val="24"/>
          <w:szCs w:val="24"/>
        </w:rPr>
        <w:t>Рассадный и безрассадный способ выра</w:t>
      </w:r>
      <w:r w:rsidRPr="007712F7">
        <w:rPr>
          <w:rFonts w:ascii="Times New Roman" w:hAnsi="Times New Roman" w:cs="Times New Roman"/>
          <w:color w:val="000000"/>
          <w:sz w:val="24"/>
          <w:szCs w:val="24"/>
        </w:rPr>
        <w:softHyphen/>
        <w:t>щивания. Подготовка семян к посеву. Норма высева, площадь питания, густота стояния растений на 1 га. Уход и уборка. Действующие ГОСТы на продукцию.</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
          <w:iCs/>
          <w:color w:val="000000"/>
          <w:sz w:val="24"/>
          <w:szCs w:val="24"/>
        </w:rPr>
        <w:t xml:space="preserve">Раздел 8. </w:t>
      </w:r>
      <w:r w:rsidRPr="007712F7">
        <w:rPr>
          <w:rFonts w:ascii="Times New Roman" w:hAnsi="Times New Roman" w:cs="Times New Roman"/>
          <w:color w:val="000000"/>
          <w:sz w:val="24"/>
          <w:szCs w:val="24"/>
        </w:rPr>
        <w:t>Основные вредители и болезни овощных культур, способы защиты. Использование химических и биологических препаратов. Ин</w:t>
      </w:r>
      <w:r w:rsidRPr="007712F7">
        <w:rPr>
          <w:rFonts w:ascii="Times New Roman" w:hAnsi="Times New Roman" w:cs="Times New Roman"/>
          <w:color w:val="000000"/>
          <w:sz w:val="24"/>
          <w:szCs w:val="24"/>
        </w:rPr>
        <w:softHyphen/>
        <w:t>тегрированная система защиты</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Потери продукции овощеводства от вредителей, болезней и сорной растительности. Биологические особенности и влияние окружающей среды, на возникновение и распространение вредителей, болезней и сорной растительности на полях с овощными культурами. Использова</w:t>
      </w:r>
      <w:r w:rsidRPr="007712F7">
        <w:rPr>
          <w:rFonts w:ascii="Times New Roman" w:hAnsi="Times New Roman" w:cs="Times New Roman"/>
          <w:color w:val="000000"/>
          <w:sz w:val="24"/>
          <w:szCs w:val="24"/>
        </w:rPr>
        <w:softHyphen/>
        <w:t>ние севооборотов и других агротехнических приемов с целью сокраще</w:t>
      </w:r>
      <w:r w:rsidRPr="007712F7">
        <w:rPr>
          <w:rFonts w:ascii="Times New Roman" w:hAnsi="Times New Roman" w:cs="Times New Roman"/>
          <w:color w:val="000000"/>
          <w:sz w:val="24"/>
          <w:szCs w:val="24"/>
        </w:rPr>
        <w:softHyphen/>
        <w:t>ния распространения вредителей, болезней и сорняков на полях.</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Основные болезни овощных культур (грибные, бактериальные, ви</w:t>
      </w:r>
      <w:r w:rsidRPr="007712F7">
        <w:rPr>
          <w:rFonts w:ascii="Times New Roman" w:hAnsi="Times New Roman" w:cs="Times New Roman"/>
          <w:color w:val="000000"/>
          <w:sz w:val="24"/>
          <w:szCs w:val="24"/>
        </w:rPr>
        <w:softHyphen/>
        <w:t>русные) и меры (предупредительные, защитные и истребительные) борь</w:t>
      </w:r>
      <w:r w:rsidRPr="007712F7">
        <w:rPr>
          <w:rFonts w:ascii="Times New Roman" w:hAnsi="Times New Roman" w:cs="Times New Roman"/>
          <w:color w:val="000000"/>
          <w:sz w:val="24"/>
          <w:szCs w:val="24"/>
        </w:rPr>
        <w:softHyphen/>
        <w:t>бы с ними. Применение агротехнических, химических (кишечные, кон</w:t>
      </w:r>
      <w:r w:rsidRPr="007712F7">
        <w:rPr>
          <w:rFonts w:ascii="Times New Roman" w:hAnsi="Times New Roman" w:cs="Times New Roman"/>
          <w:color w:val="000000"/>
          <w:sz w:val="24"/>
          <w:szCs w:val="24"/>
        </w:rPr>
        <w:softHyphen/>
        <w:t>тактные и фумиганты) и биологических средств, для борьбы с болезнями на овощных культурах.</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Гербициды, их характеристика и применение для борьбы с сорной растительностью. Дозы и сроки их использования, в зависимости от вы</w:t>
      </w:r>
      <w:r w:rsidRPr="007712F7">
        <w:rPr>
          <w:rFonts w:ascii="Times New Roman" w:hAnsi="Times New Roman" w:cs="Times New Roman"/>
          <w:color w:val="000000"/>
          <w:sz w:val="24"/>
          <w:szCs w:val="24"/>
        </w:rPr>
        <w:softHyphen/>
        <w:t>ращиваемой культуры и ее назначения.</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Выбор оптимальных сроков обработки против вредителей, болезней и сорной растительности.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Интегрированная система защиты овощных культур и особенности ее применения.</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Селекционный метод и его использование для выведения новых сортов и гибридов, устойчивых к вредителям и болезням с целью полу</w:t>
      </w:r>
      <w:r w:rsidRPr="007712F7">
        <w:rPr>
          <w:rFonts w:ascii="Times New Roman" w:hAnsi="Times New Roman" w:cs="Times New Roman"/>
          <w:color w:val="000000"/>
          <w:sz w:val="24"/>
          <w:szCs w:val="24"/>
        </w:rPr>
        <w:softHyphen/>
        <w:t>чения экологически безопасной продукции.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Машины и механизмы, используемые для защиты растений от вре</w:t>
      </w:r>
      <w:r w:rsidRPr="007712F7">
        <w:rPr>
          <w:rFonts w:ascii="Times New Roman" w:hAnsi="Times New Roman" w:cs="Times New Roman"/>
          <w:color w:val="000000"/>
          <w:sz w:val="24"/>
          <w:szCs w:val="24"/>
        </w:rPr>
        <w:softHyphen/>
        <w:t>дителей, болезней и сорной растительности.</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
          <w:iCs/>
          <w:color w:val="000000"/>
          <w:sz w:val="24"/>
          <w:szCs w:val="24"/>
        </w:rPr>
        <w:t xml:space="preserve">Раздел 9. </w:t>
      </w:r>
      <w:r w:rsidRPr="007712F7">
        <w:rPr>
          <w:rFonts w:ascii="Times New Roman" w:hAnsi="Times New Roman" w:cs="Times New Roman"/>
          <w:color w:val="000000"/>
          <w:sz w:val="24"/>
          <w:szCs w:val="24"/>
        </w:rPr>
        <w:t>Сорная растительность и способы ее уничтожения. Харак</w:t>
      </w:r>
      <w:r w:rsidRPr="007712F7">
        <w:rPr>
          <w:rFonts w:ascii="Times New Roman" w:hAnsi="Times New Roman" w:cs="Times New Roman"/>
          <w:color w:val="000000"/>
          <w:sz w:val="24"/>
          <w:szCs w:val="24"/>
        </w:rPr>
        <w:softHyphen/>
        <w:t>теристика гербицидов, применяемых в овощеводстве</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Знакомство с классификацией сорной растительности, паразитные, полупаразитные </w:t>
      </w:r>
      <w:r w:rsidRPr="007712F7">
        <w:rPr>
          <w:rFonts w:ascii="Times New Roman" w:hAnsi="Times New Roman" w:cs="Times New Roman"/>
          <w:color w:val="000000"/>
          <w:sz w:val="24"/>
          <w:szCs w:val="24"/>
        </w:rPr>
        <w:lastRenderedPageBreak/>
        <w:t>и не паразитные, их распространение в хозяйстве. Клас</w:t>
      </w:r>
      <w:r w:rsidRPr="007712F7">
        <w:rPr>
          <w:rFonts w:ascii="Times New Roman" w:hAnsi="Times New Roman" w:cs="Times New Roman"/>
          <w:color w:val="000000"/>
          <w:sz w:val="24"/>
          <w:szCs w:val="24"/>
        </w:rPr>
        <w:softHyphen/>
        <w:t>сификация не паразитных сорных растений, однолетние (яровые, ози</w:t>
      </w:r>
      <w:r w:rsidRPr="007712F7">
        <w:rPr>
          <w:rFonts w:ascii="Times New Roman" w:hAnsi="Times New Roman" w:cs="Times New Roman"/>
          <w:color w:val="000000"/>
          <w:sz w:val="24"/>
          <w:szCs w:val="24"/>
        </w:rPr>
        <w:softHyphen/>
        <w:t>мые и зимующие), двулетние и многолетние.</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Гербициды и их классификация по месту действия на органы расте</w:t>
      </w:r>
      <w:r w:rsidRPr="007712F7">
        <w:rPr>
          <w:rFonts w:ascii="Times New Roman" w:hAnsi="Times New Roman" w:cs="Times New Roman"/>
          <w:color w:val="000000"/>
          <w:sz w:val="24"/>
          <w:szCs w:val="24"/>
        </w:rPr>
        <w:softHyphen/>
        <w:t>ния. Использование агротехнического и химического способа уничтоже</w:t>
      </w:r>
      <w:r w:rsidRPr="007712F7">
        <w:rPr>
          <w:rFonts w:ascii="Times New Roman" w:hAnsi="Times New Roman" w:cs="Times New Roman"/>
          <w:color w:val="000000"/>
          <w:sz w:val="24"/>
          <w:szCs w:val="24"/>
        </w:rPr>
        <w:softHyphen/>
        <w:t>ния сорняков.</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
          <w:iCs/>
          <w:color w:val="000000"/>
          <w:sz w:val="24"/>
          <w:szCs w:val="24"/>
        </w:rPr>
        <w:t xml:space="preserve">Раздел 10. </w:t>
      </w:r>
      <w:r w:rsidRPr="007712F7">
        <w:rPr>
          <w:rFonts w:ascii="Times New Roman" w:hAnsi="Times New Roman" w:cs="Times New Roman"/>
          <w:color w:val="000000"/>
          <w:sz w:val="24"/>
          <w:szCs w:val="24"/>
        </w:rPr>
        <w:t>Сельскохозяйственные машины и орудия, используемые при выращивании овощных культур</w:t>
      </w:r>
    </w:p>
    <w:p w:rsidR="00D20B44" w:rsidRPr="007712F7" w:rsidRDefault="00D20B44" w:rsidP="009F00BC">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Сельскохозяйственные машины, применяемые при выращивании овощных культур. Особенности их устройства и эксплуатации. Агротех</w:t>
      </w:r>
      <w:r w:rsidRPr="007712F7">
        <w:rPr>
          <w:rFonts w:ascii="Times New Roman" w:hAnsi="Times New Roman" w:cs="Times New Roman"/>
          <w:color w:val="000000"/>
          <w:sz w:val="24"/>
          <w:szCs w:val="24"/>
        </w:rPr>
        <w:softHyphen/>
        <w:t>нические требования, предъявляемые к лущильникам, дисковым боро</w:t>
      </w:r>
      <w:r w:rsidRPr="007712F7">
        <w:rPr>
          <w:rFonts w:ascii="Times New Roman" w:hAnsi="Times New Roman" w:cs="Times New Roman"/>
          <w:color w:val="000000"/>
          <w:sz w:val="24"/>
          <w:szCs w:val="24"/>
        </w:rPr>
        <w:softHyphen/>
        <w:t xml:space="preserve">нам и плугам. </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
          <w:iCs/>
          <w:color w:val="000000"/>
          <w:sz w:val="24"/>
          <w:szCs w:val="24"/>
        </w:rPr>
        <w:t xml:space="preserve">Раздел 11. </w:t>
      </w:r>
      <w:r w:rsidRPr="007712F7">
        <w:rPr>
          <w:rFonts w:ascii="Times New Roman" w:hAnsi="Times New Roman" w:cs="Times New Roman"/>
          <w:color w:val="000000"/>
          <w:sz w:val="24"/>
          <w:szCs w:val="24"/>
        </w:rPr>
        <w:t>Способы орошения, применяемые в овощеводстве. Дож</w:t>
      </w:r>
      <w:r w:rsidRPr="007712F7">
        <w:rPr>
          <w:rFonts w:ascii="Times New Roman" w:hAnsi="Times New Roman" w:cs="Times New Roman"/>
          <w:color w:val="000000"/>
          <w:sz w:val="24"/>
          <w:szCs w:val="24"/>
        </w:rPr>
        <w:softHyphen/>
        <w:t>девальные машины и их характеристика</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Отношение овощных растений к воде в зависимости от фазы роста и развития. Способы орошения, применяемые в овощеводстве, их преиму</w:t>
      </w:r>
      <w:r w:rsidRPr="007712F7">
        <w:rPr>
          <w:rFonts w:ascii="Times New Roman" w:hAnsi="Times New Roman" w:cs="Times New Roman"/>
          <w:color w:val="000000"/>
          <w:sz w:val="24"/>
          <w:szCs w:val="24"/>
        </w:rPr>
        <w:softHyphen/>
        <w:t>щества и недостатки. Оросительные и поливные нормы. Влияние клима</w:t>
      </w:r>
      <w:r w:rsidRPr="007712F7">
        <w:rPr>
          <w:rFonts w:ascii="Times New Roman" w:hAnsi="Times New Roman" w:cs="Times New Roman"/>
          <w:color w:val="000000"/>
          <w:sz w:val="24"/>
          <w:szCs w:val="24"/>
        </w:rPr>
        <w:softHyphen/>
        <w:t>тических условий на число поливов, урожайность овощных культур и качество продукции, ее сохраняемость. Особенности технологии при вы</w:t>
      </w:r>
      <w:r w:rsidRPr="007712F7">
        <w:rPr>
          <w:rFonts w:ascii="Times New Roman" w:hAnsi="Times New Roman" w:cs="Times New Roman"/>
          <w:color w:val="000000"/>
          <w:sz w:val="24"/>
          <w:szCs w:val="24"/>
        </w:rPr>
        <w:softHyphen/>
        <w:t>ращивании овощных культур на орошаемых землях.</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Типы дождевальных машин, их устройство, регулировки и эксплуа</w:t>
      </w:r>
      <w:r w:rsidRPr="007712F7">
        <w:rPr>
          <w:rFonts w:ascii="Times New Roman" w:hAnsi="Times New Roman" w:cs="Times New Roman"/>
          <w:color w:val="000000"/>
          <w:sz w:val="24"/>
          <w:szCs w:val="24"/>
        </w:rPr>
        <w:softHyphen/>
        <w:t>тация.</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
          <w:iCs/>
          <w:color w:val="000000"/>
          <w:sz w:val="24"/>
          <w:szCs w:val="24"/>
        </w:rPr>
        <w:t xml:space="preserve">Раздел 12. </w:t>
      </w:r>
      <w:r w:rsidRPr="007712F7">
        <w:rPr>
          <w:rFonts w:ascii="Times New Roman" w:hAnsi="Times New Roman" w:cs="Times New Roman"/>
          <w:color w:val="000000"/>
          <w:sz w:val="24"/>
          <w:szCs w:val="24"/>
        </w:rPr>
        <w:t>Уборка овощной продукции. Стандарты. Простейшие способы переработки. Хранение овощей роль хранения и переработки в обеспечении равномерности посту</w:t>
      </w:r>
      <w:r w:rsidRPr="007712F7">
        <w:rPr>
          <w:rFonts w:ascii="Times New Roman" w:hAnsi="Times New Roman" w:cs="Times New Roman"/>
          <w:color w:val="000000"/>
          <w:sz w:val="24"/>
          <w:szCs w:val="24"/>
        </w:rPr>
        <w:softHyphen/>
        <w:t>пления овощной продукции в течение года. Биологические особенности овощных культур, способы хранения и типы сооружений, применяемых для хранения овощей. Требования, предъявляемые к продукции, закла</w:t>
      </w:r>
      <w:r w:rsidRPr="007712F7">
        <w:rPr>
          <w:rFonts w:ascii="Times New Roman" w:hAnsi="Times New Roman" w:cs="Times New Roman"/>
          <w:color w:val="000000"/>
          <w:sz w:val="24"/>
          <w:szCs w:val="24"/>
        </w:rPr>
        <w:softHyphen/>
        <w:t>дываемой на хранение. Режимы микроклимата при хранении различных овощей. Виды потерь при хранении овощей и пути их снижения.</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Способы переработки овощных культур. Требования, предъявляе</w:t>
      </w:r>
      <w:r w:rsidRPr="007712F7">
        <w:rPr>
          <w:rFonts w:ascii="Times New Roman" w:hAnsi="Times New Roman" w:cs="Times New Roman"/>
          <w:color w:val="000000"/>
          <w:sz w:val="24"/>
          <w:szCs w:val="24"/>
        </w:rPr>
        <w:softHyphen/>
        <w:t>мые к качеству сырья, поступающего на переработку.</w:t>
      </w:r>
    </w:p>
    <w:p w:rsidR="00D20B44" w:rsidRPr="007712F7" w:rsidRDefault="00D20B44" w:rsidP="007712F7">
      <w:pPr>
        <w:spacing w:line="276" w:lineRule="auto"/>
        <w:ind w:firstLine="709"/>
        <w:jc w:val="both"/>
        <w:rPr>
          <w:rFonts w:ascii="Times New Roman" w:hAnsi="Times New Roman" w:cs="Times New Roman"/>
          <w:color w:val="000000"/>
          <w:sz w:val="24"/>
          <w:szCs w:val="24"/>
        </w:rPr>
      </w:pPr>
      <w:r w:rsidRPr="007712F7">
        <w:rPr>
          <w:rFonts w:ascii="Times New Roman" w:hAnsi="Times New Roman" w:cs="Times New Roman"/>
          <w:b/>
          <w:bCs/>
          <w:i/>
          <w:iCs/>
          <w:color w:val="000000"/>
          <w:sz w:val="24"/>
          <w:szCs w:val="24"/>
        </w:rPr>
        <w:t xml:space="preserve">Раздел 13. </w:t>
      </w:r>
      <w:r w:rsidRPr="007712F7">
        <w:rPr>
          <w:rFonts w:ascii="Times New Roman" w:hAnsi="Times New Roman" w:cs="Times New Roman"/>
          <w:color w:val="000000"/>
          <w:sz w:val="24"/>
          <w:szCs w:val="24"/>
        </w:rPr>
        <w:t>Сооружения защищенного грунта и использование их для выращивания рассады. Особенности их эксплуатации. Полимерные ма</w:t>
      </w:r>
      <w:r w:rsidRPr="007712F7">
        <w:rPr>
          <w:rFonts w:ascii="Times New Roman" w:hAnsi="Times New Roman" w:cs="Times New Roman"/>
          <w:color w:val="000000"/>
          <w:sz w:val="24"/>
          <w:szCs w:val="24"/>
        </w:rPr>
        <w:softHyphen/>
        <w:t>териалы, применяемые при выращивании овощей.</w:t>
      </w:r>
    </w:p>
    <w:p w:rsidR="00D20B44" w:rsidRPr="007712F7" w:rsidRDefault="00D20B44" w:rsidP="007712F7">
      <w:pPr>
        <w:spacing w:line="276" w:lineRule="auto"/>
        <w:ind w:firstLine="709"/>
        <w:jc w:val="both"/>
        <w:rPr>
          <w:rFonts w:ascii="Times New Roman" w:hAnsi="Times New Roman" w:cs="Times New Roman"/>
          <w:color w:val="000000"/>
          <w:sz w:val="24"/>
          <w:szCs w:val="24"/>
        </w:rPr>
      </w:pPr>
    </w:p>
    <w:p w:rsidR="00980496" w:rsidRDefault="00882E50" w:rsidP="007712F7">
      <w:pPr>
        <w:pStyle w:val="afa"/>
        <w:spacing w:line="276" w:lineRule="auto"/>
        <w:ind w:left="720" w:firstLine="0"/>
        <w:contextualSpacing/>
        <w:outlineLvl w:val="0"/>
        <w:rPr>
          <w:b/>
          <w:sz w:val="24"/>
          <w:szCs w:val="24"/>
          <w:highlight w:val="yellow"/>
        </w:rPr>
      </w:pPr>
      <w:r w:rsidRPr="005275F5">
        <w:rPr>
          <w:b/>
          <w:sz w:val="24"/>
          <w:szCs w:val="24"/>
          <w:highlight w:val="yellow"/>
        </w:rPr>
        <w:t>2.4.</w:t>
      </w:r>
      <w:r w:rsidR="00435E12" w:rsidRPr="005275F5">
        <w:rPr>
          <w:b/>
          <w:sz w:val="24"/>
          <w:szCs w:val="24"/>
          <w:highlight w:val="yellow"/>
        </w:rPr>
        <w:t xml:space="preserve"> </w:t>
      </w:r>
      <w:r w:rsidR="00980496" w:rsidRPr="005275F5">
        <w:rPr>
          <w:b/>
          <w:sz w:val="24"/>
          <w:szCs w:val="24"/>
          <w:highlight w:val="yellow"/>
        </w:rPr>
        <w:t xml:space="preserve">Программа воспитания и социализации </w:t>
      </w:r>
      <w:proofErr w:type="gramStart"/>
      <w:r w:rsidR="00980496" w:rsidRPr="005275F5">
        <w:rPr>
          <w:b/>
          <w:sz w:val="24"/>
          <w:szCs w:val="24"/>
          <w:highlight w:val="yellow"/>
        </w:rPr>
        <w:t>обучающихся</w:t>
      </w:r>
      <w:proofErr w:type="gramEnd"/>
    </w:p>
    <w:p w:rsidR="00703EC3" w:rsidRDefault="00703EC3" w:rsidP="007712F7">
      <w:pPr>
        <w:pStyle w:val="afa"/>
        <w:spacing w:line="276" w:lineRule="auto"/>
        <w:ind w:left="720" w:firstLine="0"/>
        <w:contextualSpacing/>
        <w:outlineLvl w:val="0"/>
        <w:rPr>
          <w:b/>
          <w:sz w:val="24"/>
          <w:szCs w:val="24"/>
          <w:highlight w:val="yellow"/>
        </w:rPr>
      </w:pPr>
    </w:p>
    <w:p w:rsidR="00C077DC" w:rsidRPr="00891002" w:rsidRDefault="00C077DC" w:rsidP="00C077DC">
      <w:pPr>
        <w:spacing w:line="360" w:lineRule="auto"/>
        <w:jc w:val="both"/>
        <w:rPr>
          <w:rFonts w:ascii="Times New Roman" w:hAnsi="Times New Roman" w:cs="Times New Roman"/>
          <w:bCs/>
          <w:sz w:val="24"/>
          <w:szCs w:val="24"/>
        </w:rPr>
      </w:pPr>
      <w:r w:rsidRPr="00891002">
        <w:rPr>
          <w:rFonts w:ascii="Times New Roman" w:hAnsi="Times New Roman" w:cs="Times New Roman"/>
          <w:bCs/>
          <w:sz w:val="24"/>
          <w:szCs w:val="24"/>
        </w:rPr>
        <w:t>Цель:</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Задачи:</w:t>
      </w:r>
    </w:p>
    <w:p w:rsidR="00C077DC" w:rsidRPr="00891002" w:rsidRDefault="00C077DC" w:rsidP="001361B5">
      <w:pPr>
        <w:pStyle w:val="ac"/>
        <w:widowControl/>
        <w:numPr>
          <w:ilvl w:val="0"/>
          <w:numId w:val="81"/>
        </w:numPr>
        <w:tabs>
          <w:tab w:val="left" w:pos="284"/>
        </w:tabs>
        <w:autoSpaceDE/>
        <w:autoSpaceDN/>
        <w:adjustRightInd/>
        <w:spacing w:line="360" w:lineRule="auto"/>
        <w:ind w:left="0" w:hanging="283"/>
        <w:jc w:val="both"/>
        <w:rPr>
          <w:rFonts w:ascii="Times New Roman" w:hAnsi="Times New Roman" w:cs="Times New Roman"/>
          <w:sz w:val="24"/>
          <w:szCs w:val="24"/>
        </w:rPr>
      </w:pPr>
      <w:r w:rsidRPr="00891002">
        <w:rPr>
          <w:rFonts w:ascii="Times New Roman" w:hAnsi="Times New Roman" w:cs="Times New Roman"/>
          <w:sz w:val="24"/>
          <w:szCs w:val="24"/>
        </w:rPr>
        <w:t>организовать все виды индивидуальной, коллективной деятельности для создания благоприятной среды для раскрытия творческих возможностей  учащихся;</w:t>
      </w:r>
    </w:p>
    <w:p w:rsidR="00C077DC" w:rsidRPr="00891002" w:rsidRDefault="00C077DC" w:rsidP="001361B5">
      <w:pPr>
        <w:pStyle w:val="ac"/>
        <w:widowControl/>
        <w:numPr>
          <w:ilvl w:val="0"/>
          <w:numId w:val="81"/>
        </w:numPr>
        <w:tabs>
          <w:tab w:val="left" w:pos="284"/>
        </w:tabs>
        <w:autoSpaceDE/>
        <w:autoSpaceDN/>
        <w:adjustRightInd/>
        <w:spacing w:line="360" w:lineRule="auto"/>
        <w:ind w:left="0" w:hanging="283"/>
        <w:jc w:val="both"/>
        <w:rPr>
          <w:rFonts w:ascii="Times New Roman" w:hAnsi="Times New Roman" w:cs="Times New Roman"/>
          <w:sz w:val="24"/>
          <w:szCs w:val="24"/>
        </w:rPr>
      </w:pPr>
      <w:r w:rsidRPr="00891002">
        <w:rPr>
          <w:rFonts w:ascii="Times New Roman" w:hAnsi="Times New Roman" w:cs="Times New Roman"/>
          <w:sz w:val="24"/>
          <w:szCs w:val="24"/>
        </w:rPr>
        <w:t>усилить влияние школы на социализацию личности школьника, его адаптацию к новым экономическим условиям, самоопределению в отношении будущей профессии.</w:t>
      </w:r>
    </w:p>
    <w:p w:rsidR="00C077DC" w:rsidRPr="009B1C5B" w:rsidRDefault="00C077DC" w:rsidP="009B1C5B">
      <w:pPr>
        <w:pStyle w:val="ac"/>
        <w:widowControl/>
        <w:numPr>
          <w:ilvl w:val="0"/>
          <w:numId w:val="80"/>
        </w:numPr>
        <w:autoSpaceDE/>
        <w:autoSpaceDN/>
        <w:adjustRightInd/>
        <w:spacing w:line="360" w:lineRule="auto"/>
        <w:ind w:left="0"/>
        <w:jc w:val="both"/>
        <w:rPr>
          <w:rFonts w:ascii="Times New Roman" w:hAnsi="Times New Roman" w:cs="Times New Roman"/>
          <w:sz w:val="24"/>
          <w:szCs w:val="24"/>
        </w:rPr>
      </w:pPr>
      <w:r w:rsidRPr="00891002">
        <w:rPr>
          <w:rFonts w:ascii="Times New Roman" w:hAnsi="Times New Roman" w:cs="Times New Roman"/>
          <w:sz w:val="24"/>
          <w:szCs w:val="24"/>
        </w:rPr>
        <w:t>создать условия для достижения оптимального уровня воспитанности учащихся.</w:t>
      </w:r>
    </w:p>
    <w:p w:rsidR="00C077DC" w:rsidRPr="00891002" w:rsidRDefault="00C077DC" w:rsidP="009B1C5B">
      <w:pPr>
        <w:spacing w:line="360" w:lineRule="auto"/>
        <w:rPr>
          <w:rFonts w:ascii="Times New Roman" w:hAnsi="Times New Roman" w:cs="Times New Roman"/>
          <w:sz w:val="24"/>
          <w:szCs w:val="24"/>
        </w:rPr>
      </w:pPr>
      <w:r w:rsidRPr="00891002">
        <w:rPr>
          <w:rFonts w:ascii="Times New Roman" w:hAnsi="Times New Roman" w:cs="Times New Roman"/>
          <w:b/>
          <w:sz w:val="24"/>
          <w:szCs w:val="24"/>
        </w:rPr>
        <w:t xml:space="preserve">          </w:t>
      </w:r>
    </w:p>
    <w:p w:rsidR="00C077DC" w:rsidRPr="0002065B" w:rsidRDefault="00C077DC" w:rsidP="00C077DC">
      <w:pPr>
        <w:spacing w:line="360" w:lineRule="auto"/>
        <w:jc w:val="center"/>
        <w:rPr>
          <w:rFonts w:ascii="Times New Roman" w:hAnsi="Times New Roman" w:cs="Times New Roman"/>
          <w:b/>
          <w:sz w:val="24"/>
          <w:szCs w:val="24"/>
        </w:rPr>
      </w:pPr>
      <w:r w:rsidRPr="0002065B">
        <w:rPr>
          <w:rFonts w:ascii="Times New Roman" w:hAnsi="Times New Roman" w:cs="Times New Roman"/>
          <w:b/>
          <w:sz w:val="24"/>
          <w:szCs w:val="24"/>
        </w:rPr>
        <w:lastRenderedPageBreak/>
        <w:t>Направления:</w:t>
      </w:r>
    </w:p>
    <w:p w:rsidR="00C077DC" w:rsidRPr="00891002" w:rsidRDefault="00C077DC" w:rsidP="00C077DC">
      <w:pPr>
        <w:pStyle w:val="ac"/>
        <w:widowControl/>
        <w:numPr>
          <w:ilvl w:val="0"/>
          <w:numId w:val="56"/>
        </w:numPr>
        <w:autoSpaceDE/>
        <w:autoSpaceDN/>
        <w:adjustRightInd/>
        <w:spacing w:line="360" w:lineRule="auto"/>
        <w:ind w:left="0"/>
        <w:jc w:val="both"/>
        <w:rPr>
          <w:rFonts w:ascii="Times New Roman" w:hAnsi="Times New Roman" w:cs="Times New Roman"/>
          <w:color w:val="000000" w:themeColor="text1"/>
          <w:sz w:val="24"/>
          <w:szCs w:val="24"/>
        </w:rPr>
      </w:pPr>
      <w:r w:rsidRPr="00891002">
        <w:rPr>
          <w:rFonts w:ascii="Times New Roman" w:hAnsi="Times New Roman" w:cs="Times New Roman"/>
          <w:color w:val="000000" w:themeColor="text1"/>
          <w:sz w:val="24"/>
          <w:szCs w:val="24"/>
        </w:rPr>
        <w:t>взаимодействие школы с родителями, с социумом  (социокультурная сетевая программа« Мин Майам»)</w:t>
      </w:r>
    </w:p>
    <w:p w:rsidR="00C077DC" w:rsidRPr="00891002" w:rsidRDefault="00C077DC" w:rsidP="00C077DC">
      <w:pPr>
        <w:pStyle w:val="ac"/>
        <w:widowControl/>
        <w:numPr>
          <w:ilvl w:val="0"/>
          <w:numId w:val="56"/>
        </w:numPr>
        <w:autoSpaceDE/>
        <w:autoSpaceDN/>
        <w:adjustRightInd/>
        <w:spacing w:line="360" w:lineRule="auto"/>
        <w:ind w:left="0"/>
        <w:jc w:val="both"/>
        <w:rPr>
          <w:rFonts w:ascii="Times New Roman" w:hAnsi="Times New Roman" w:cs="Times New Roman"/>
          <w:color w:val="000000" w:themeColor="text1"/>
          <w:sz w:val="24"/>
          <w:szCs w:val="24"/>
        </w:rPr>
      </w:pPr>
      <w:r w:rsidRPr="00891002">
        <w:rPr>
          <w:rFonts w:ascii="Times New Roman" w:hAnsi="Times New Roman" w:cs="Times New Roman"/>
          <w:color w:val="000000" w:themeColor="text1"/>
          <w:sz w:val="24"/>
          <w:szCs w:val="24"/>
        </w:rPr>
        <w:t>внеурочная деятельность: трудовое воспитание, духовно- нравственное воспитание, воспитание культуры здорового и безопасного образа жизни, художественно-эстетическое воспитание, гражданско-патриотическое воспитание, экологическое воспитание;</w:t>
      </w:r>
    </w:p>
    <w:p w:rsidR="00C077DC" w:rsidRPr="00891002" w:rsidRDefault="00C077DC" w:rsidP="00C077DC">
      <w:pPr>
        <w:pStyle w:val="ac"/>
        <w:widowControl/>
        <w:numPr>
          <w:ilvl w:val="0"/>
          <w:numId w:val="56"/>
        </w:numPr>
        <w:autoSpaceDE/>
        <w:autoSpaceDN/>
        <w:adjustRightInd/>
        <w:spacing w:line="360" w:lineRule="auto"/>
        <w:ind w:left="0"/>
        <w:jc w:val="both"/>
        <w:rPr>
          <w:rFonts w:ascii="Times New Roman" w:hAnsi="Times New Roman" w:cs="Times New Roman"/>
          <w:color w:val="000000" w:themeColor="text1"/>
          <w:sz w:val="24"/>
          <w:szCs w:val="24"/>
        </w:rPr>
      </w:pPr>
      <w:r w:rsidRPr="00891002">
        <w:rPr>
          <w:rFonts w:ascii="Times New Roman" w:hAnsi="Times New Roman" w:cs="Times New Roman"/>
          <w:color w:val="000000" w:themeColor="text1"/>
          <w:sz w:val="24"/>
          <w:szCs w:val="24"/>
        </w:rPr>
        <w:t>ученическое самоуправление и детская общественная организация;</w:t>
      </w:r>
    </w:p>
    <w:p w:rsidR="00C077DC" w:rsidRPr="00891002" w:rsidRDefault="00C077DC" w:rsidP="00C077DC">
      <w:pPr>
        <w:pStyle w:val="ac"/>
        <w:widowControl/>
        <w:numPr>
          <w:ilvl w:val="0"/>
          <w:numId w:val="56"/>
        </w:numPr>
        <w:autoSpaceDE/>
        <w:autoSpaceDN/>
        <w:adjustRightInd/>
        <w:spacing w:line="360" w:lineRule="auto"/>
        <w:ind w:left="0"/>
        <w:jc w:val="both"/>
        <w:rPr>
          <w:rFonts w:ascii="Times New Roman" w:hAnsi="Times New Roman" w:cs="Times New Roman"/>
          <w:color w:val="000000" w:themeColor="text1"/>
          <w:sz w:val="24"/>
          <w:szCs w:val="24"/>
        </w:rPr>
      </w:pPr>
      <w:r w:rsidRPr="00891002">
        <w:rPr>
          <w:rFonts w:ascii="Times New Roman" w:hAnsi="Times New Roman" w:cs="Times New Roman"/>
          <w:color w:val="000000" w:themeColor="text1"/>
          <w:sz w:val="24"/>
          <w:szCs w:val="24"/>
        </w:rPr>
        <w:t>профориентационная работа;</w:t>
      </w:r>
    </w:p>
    <w:p w:rsidR="00C077DC" w:rsidRPr="00891002" w:rsidRDefault="00C077DC" w:rsidP="00C077DC">
      <w:pPr>
        <w:pStyle w:val="ac"/>
        <w:widowControl/>
        <w:numPr>
          <w:ilvl w:val="0"/>
          <w:numId w:val="56"/>
        </w:numPr>
        <w:autoSpaceDE/>
        <w:autoSpaceDN/>
        <w:adjustRightInd/>
        <w:spacing w:line="360" w:lineRule="auto"/>
        <w:ind w:left="0"/>
        <w:jc w:val="both"/>
        <w:rPr>
          <w:rFonts w:ascii="Times New Roman" w:hAnsi="Times New Roman" w:cs="Times New Roman"/>
          <w:color w:val="000000" w:themeColor="text1"/>
          <w:sz w:val="24"/>
          <w:szCs w:val="24"/>
        </w:rPr>
      </w:pPr>
      <w:r w:rsidRPr="00891002">
        <w:rPr>
          <w:rFonts w:ascii="Times New Roman" w:hAnsi="Times New Roman" w:cs="Times New Roman"/>
          <w:color w:val="000000" w:themeColor="text1"/>
          <w:sz w:val="24"/>
          <w:szCs w:val="24"/>
        </w:rPr>
        <w:t>профилактическая воспитательная работа</w:t>
      </w:r>
    </w:p>
    <w:p w:rsidR="00C077DC" w:rsidRPr="00891002" w:rsidRDefault="00C077DC" w:rsidP="00C077DC">
      <w:pPr>
        <w:pStyle w:val="ac"/>
        <w:widowControl/>
        <w:numPr>
          <w:ilvl w:val="0"/>
          <w:numId w:val="56"/>
        </w:numPr>
        <w:autoSpaceDE/>
        <w:autoSpaceDN/>
        <w:adjustRightInd/>
        <w:spacing w:line="360" w:lineRule="auto"/>
        <w:ind w:left="0"/>
        <w:jc w:val="both"/>
        <w:rPr>
          <w:rFonts w:ascii="Times New Roman" w:hAnsi="Times New Roman" w:cs="Times New Roman"/>
          <w:color w:val="000000" w:themeColor="text1"/>
          <w:sz w:val="24"/>
          <w:szCs w:val="24"/>
        </w:rPr>
      </w:pPr>
      <w:r w:rsidRPr="00891002">
        <w:rPr>
          <w:rFonts w:ascii="Times New Roman" w:hAnsi="Times New Roman" w:cs="Times New Roman"/>
          <w:color w:val="000000" w:themeColor="text1"/>
          <w:sz w:val="24"/>
          <w:szCs w:val="24"/>
        </w:rPr>
        <w:t>внеклассная деятельность.</w:t>
      </w:r>
    </w:p>
    <w:p w:rsidR="00C077DC" w:rsidRPr="00891002" w:rsidRDefault="00C077DC" w:rsidP="00C077DC">
      <w:pPr>
        <w:spacing w:line="360" w:lineRule="auto"/>
        <w:jc w:val="center"/>
        <w:rPr>
          <w:rFonts w:ascii="Times New Roman" w:hAnsi="Times New Roman" w:cs="Times New Roman"/>
          <w:b/>
          <w:sz w:val="24"/>
          <w:szCs w:val="24"/>
        </w:rPr>
      </w:pPr>
      <w:r w:rsidRPr="00891002">
        <w:rPr>
          <w:rFonts w:ascii="Times New Roman" w:hAnsi="Times New Roman" w:cs="Times New Roman"/>
          <w:b/>
          <w:sz w:val="24"/>
          <w:szCs w:val="24"/>
        </w:rPr>
        <w:t>Взаимодействие школы с родителями.</w:t>
      </w:r>
    </w:p>
    <w:p w:rsidR="00C077DC" w:rsidRPr="00891002" w:rsidRDefault="00C077DC" w:rsidP="00C077DC">
      <w:pPr>
        <w:spacing w:line="360" w:lineRule="auto"/>
        <w:ind w:firstLine="567"/>
        <w:jc w:val="both"/>
        <w:rPr>
          <w:rFonts w:ascii="Times New Roman" w:hAnsi="Times New Roman" w:cs="Times New Roman"/>
          <w:sz w:val="24"/>
          <w:szCs w:val="24"/>
        </w:rPr>
      </w:pPr>
      <w:r w:rsidRPr="00891002">
        <w:rPr>
          <w:rFonts w:ascii="Times New Roman" w:hAnsi="Times New Roman" w:cs="Times New Roman"/>
          <w:sz w:val="24"/>
          <w:szCs w:val="24"/>
        </w:rPr>
        <w:t>Для полноценного прохождения процесса обучения и формирования личности ребенка необходим соответствующий микроклимат между педагогами и учащимися; самими учащимися; школой  и семьей в целом.</w:t>
      </w:r>
    </w:p>
    <w:p w:rsidR="00C077DC" w:rsidRPr="00891002" w:rsidRDefault="00C077DC" w:rsidP="00C077DC">
      <w:pPr>
        <w:spacing w:line="360" w:lineRule="auto"/>
        <w:ind w:firstLine="567"/>
        <w:jc w:val="both"/>
        <w:rPr>
          <w:rFonts w:ascii="Times New Roman" w:hAnsi="Times New Roman" w:cs="Times New Roman"/>
          <w:sz w:val="24"/>
          <w:szCs w:val="24"/>
        </w:rPr>
      </w:pPr>
      <w:r w:rsidRPr="00891002">
        <w:rPr>
          <w:rFonts w:ascii="Times New Roman" w:hAnsi="Times New Roman" w:cs="Times New Roman"/>
          <w:sz w:val="24"/>
          <w:szCs w:val="24"/>
        </w:rPr>
        <w:t>Семья – часть общечеловеческого коллектива, важнейший институт социализации подрастающего поколения.</w:t>
      </w:r>
    </w:p>
    <w:p w:rsidR="00C077DC" w:rsidRPr="009B1C5B" w:rsidRDefault="00C077DC" w:rsidP="00C077DC">
      <w:pPr>
        <w:pStyle w:val="32"/>
        <w:spacing w:after="0" w:line="360" w:lineRule="auto"/>
        <w:ind w:left="0"/>
        <w:rPr>
          <w:rFonts w:ascii="Times New Roman" w:hAnsi="Times New Roman"/>
          <w:b/>
          <w:sz w:val="24"/>
          <w:szCs w:val="24"/>
        </w:rPr>
      </w:pPr>
      <w:r w:rsidRPr="009B1C5B">
        <w:rPr>
          <w:rFonts w:ascii="Times New Roman" w:hAnsi="Times New Roman"/>
          <w:b/>
          <w:sz w:val="24"/>
          <w:szCs w:val="24"/>
        </w:rPr>
        <w:t>Основные направления  работы</w:t>
      </w:r>
      <w:proofErr w:type="gramStart"/>
      <w:r w:rsidRPr="009B1C5B">
        <w:rPr>
          <w:rFonts w:ascii="Times New Roman" w:hAnsi="Times New Roman"/>
          <w:b/>
          <w:sz w:val="24"/>
          <w:szCs w:val="24"/>
        </w:rPr>
        <w:t xml:space="preserve"> :</w:t>
      </w:r>
      <w:proofErr w:type="gramEnd"/>
    </w:p>
    <w:p w:rsidR="00C077DC" w:rsidRPr="00891002" w:rsidRDefault="00C077DC" w:rsidP="001361B5">
      <w:pPr>
        <w:pStyle w:val="a3"/>
        <w:numPr>
          <w:ilvl w:val="0"/>
          <w:numId w:val="75"/>
        </w:numPr>
        <w:spacing w:line="360" w:lineRule="auto"/>
        <w:ind w:left="0"/>
        <w:rPr>
          <w:szCs w:val="24"/>
        </w:rPr>
      </w:pPr>
      <w:r w:rsidRPr="00891002">
        <w:rPr>
          <w:szCs w:val="24"/>
        </w:rPr>
        <w:t>ознакомление родителей с содержанием и методикой учебно-воспитательного процесса, организуемого школой;</w:t>
      </w:r>
    </w:p>
    <w:p w:rsidR="00C077DC" w:rsidRPr="00891002" w:rsidRDefault="00C077DC" w:rsidP="001361B5">
      <w:pPr>
        <w:widowControl/>
        <w:numPr>
          <w:ilvl w:val="0"/>
          <w:numId w:val="75"/>
        </w:numPr>
        <w:autoSpaceDE/>
        <w:autoSpaceDN/>
        <w:adjustRightInd/>
        <w:spacing w:line="360" w:lineRule="auto"/>
        <w:ind w:left="0"/>
        <w:rPr>
          <w:rFonts w:ascii="Times New Roman" w:hAnsi="Times New Roman" w:cs="Times New Roman"/>
          <w:sz w:val="24"/>
          <w:szCs w:val="24"/>
        </w:rPr>
      </w:pPr>
      <w:r w:rsidRPr="00891002">
        <w:rPr>
          <w:rFonts w:ascii="Times New Roman" w:hAnsi="Times New Roman" w:cs="Times New Roman"/>
          <w:sz w:val="24"/>
          <w:szCs w:val="24"/>
        </w:rPr>
        <w:t>организация групповой и индивидуальной работы с семьей;</w:t>
      </w:r>
    </w:p>
    <w:p w:rsidR="00C077DC" w:rsidRPr="00891002" w:rsidRDefault="00C077DC" w:rsidP="001361B5">
      <w:pPr>
        <w:widowControl/>
        <w:numPr>
          <w:ilvl w:val="0"/>
          <w:numId w:val="75"/>
        </w:numPr>
        <w:autoSpaceDE/>
        <w:autoSpaceDN/>
        <w:adjustRightInd/>
        <w:spacing w:line="360" w:lineRule="auto"/>
        <w:ind w:left="0"/>
        <w:rPr>
          <w:rFonts w:ascii="Times New Roman" w:hAnsi="Times New Roman" w:cs="Times New Roman"/>
          <w:sz w:val="24"/>
          <w:szCs w:val="24"/>
        </w:rPr>
      </w:pPr>
      <w:r w:rsidRPr="00891002">
        <w:rPr>
          <w:rFonts w:ascii="Times New Roman" w:hAnsi="Times New Roman" w:cs="Times New Roman"/>
          <w:sz w:val="24"/>
          <w:szCs w:val="24"/>
        </w:rPr>
        <w:t>проведение КТД с широким привлечением родителей;</w:t>
      </w:r>
    </w:p>
    <w:p w:rsidR="00C077DC" w:rsidRPr="00891002" w:rsidRDefault="00C077DC" w:rsidP="001361B5">
      <w:pPr>
        <w:widowControl/>
        <w:numPr>
          <w:ilvl w:val="0"/>
          <w:numId w:val="75"/>
        </w:numPr>
        <w:autoSpaceDE/>
        <w:autoSpaceDN/>
        <w:adjustRightInd/>
        <w:spacing w:line="360" w:lineRule="auto"/>
        <w:ind w:left="0"/>
        <w:rPr>
          <w:rFonts w:ascii="Times New Roman" w:hAnsi="Times New Roman" w:cs="Times New Roman"/>
          <w:sz w:val="24"/>
          <w:szCs w:val="24"/>
        </w:rPr>
      </w:pPr>
      <w:r w:rsidRPr="00891002">
        <w:rPr>
          <w:rFonts w:ascii="Times New Roman" w:hAnsi="Times New Roman" w:cs="Times New Roman"/>
          <w:sz w:val="24"/>
          <w:szCs w:val="24"/>
        </w:rPr>
        <w:t>выявление и использование позитивного опыта семейного воспитания:</w:t>
      </w:r>
    </w:p>
    <w:p w:rsidR="00C077DC" w:rsidRPr="00891002" w:rsidRDefault="00C077DC" w:rsidP="001361B5">
      <w:pPr>
        <w:widowControl/>
        <w:numPr>
          <w:ilvl w:val="0"/>
          <w:numId w:val="75"/>
        </w:numPr>
        <w:autoSpaceDE/>
        <w:autoSpaceDN/>
        <w:adjustRightInd/>
        <w:spacing w:line="360" w:lineRule="auto"/>
        <w:ind w:left="0"/>
        <w:rPr>
          <w:rFonts w:ascii="Times New Roman" w:hAnsi="Times New Roman" w:cs="Times New Roman"/>
          <w:sz w:val="24"/>
          <w:szCs w:val="24"/>
        </w:rPr>
      </w:pPr>
      <w:r w:rsidRPr="00891002">
        <w:rPr>
          <w:rFonts w:ascii="Times New Roman" w:hAnsi="Times New Roman" w:cs="Times New Roman"/>
          <w:sz w:val="24"/>
          <w:szCs w:val="24"/>
        </w:rPr>
        <w:t>оказание помощи родителям в формировании нравственного образа жизни семьи, профилактике наркомании, в предупреждении других негативных проявлений у детей и подростков;</w:t>
      </w:r>
    </w:p>
    <w:p w:rsidR="00C077DC" w:rsidRPr="00891002" w:rsidRDefault="00C077DC" w:rsidP="001361B5">
      <w:pPr>
        <w:widowControl/>
        <w:numPr>
          <w:ilvl w:val="0"/>
          <w:numId w:val="75"/>
        </w:numPr>
        <w:autoSpaceDE/>
        <w:autoSpaceDN/>
        <w:adjustRightInd/>
        <w:spacing w:line="360" w:lineRule="auto"/>
        <w:ind w:left="0"/>
        <w:rPr>
          <w:rFonts w:ascii="Times New Roman" w:hAnsi="Times New Roman" w:cs="Times New Roman"/>
          <w:sz w:val="24"/>
          <w:szCs w:val="24"/>
        </w:rPr>
      </w:pPr>
      <w:r w:rsidRPr="00891002">
        <w:rPr>
          <w:rFonts w:ascii="Times New Roman" w:hAnsi="Times New Roman" w:cs="Times New Roman"/>
          <w:sz w:val="24"/>
          <w:szCs w:val="24"/>
        </w:rPr>
        <w:t>использование различных форм сотрудничества с родителями-отцами;</w:t>
      </w:r>
    </w:p>
    <w:p w:rsidR="00C077DC" w:rsidRPr="00891002" w:rsidRDefault="00C077DC" w:rsidP="001361B5">
      <w:pPr>
        <w:widowControl/>
        <w:numPr>
          <w:ilvl w:val="0"/>
          <w:numId w:val="75"/>
        </w:numPr>
        <w:autoSpaceDE/>
        <w:autoSpaceDN/>
        <w:adjustRightInd/>
        <w:spacing w:line="360" w:lineRule="auto"/>
        <w:ind w:left="0"/>
        <w:rPr>
          <w:rFonts w:ascii="Times New Roman" w:hAnsi="Times New Roman" w:cs="Times New Roman"/>
          <w:sz w:val="24"/>
          <w:szCs w:val="24"/>
        </w:rPr>
      </w:pPr>
      <w:r w:rsidRPr="00891002">
        <w:rPr>
          <w:rFonts w:ascii="Times New Roman" w:hAnsi="Times New Roman" w:cs="Times New Roman"/>
          <w:sz w:val="24"/>
          <w:szCs w:val="24"/>
        </w:rPr>
        <w:t>создание условий для обеспечения прав родителей на участие в управлении ОУ.</w:t>
      </w:r>
    </w:p>
    <w:p w:rsidR="00C077DC" w:rsidRPr="00891002" w:rsidRDefault="00C077DC" w:rsidP="00C077DC">
      <w:pPr>
        <w:pStyle w:val="32"/>
        <w:spacing w:after="0" w:line="360" w:lineRule="auto"/>
        <w:ind w:left="0"/>
        <w:rPr>
          <w:rFonts w:ascii="Times New Roman" w:hAnsi="Times New Roman"/>
          <w:sz w:val="24"/>
          <w:szCs w:val="24"/>
        </w:rPr>
      </w:pPr>
      <w:r w:rsidRPr="00891002">
        <w:rPr>
          <w:rFonts w:ascii="Times New Roman" w:hAnsi="Times New Roman"/>
          <w:sz w:val="24"/>
          <w:szCs w:val="24"/>
        </w:rPr>
        <w:t>Формы взаимодействия педагогов и родителей:</w:t>
      </w:r>
    </w:p>
    <w:p w:rsidR="00C077DC" w:rsidRPr="00891002" w:rsidRDefault="00C077DC" w:rsidP="001361B5">
      <w:pPr>
        <w:widowControl/>
        <w:numPr>
          <w:ilvl w:val="0"/>
          <w:numId w:val="75"/>
        </w:numPr>
        <w:autoSpaceDE/>
        <w:autoSpaceDN/>
        <w:adjustRightInd/>
        <w:spacing w:line="360" w:lineRule="auto"/>
        <w:ind w:left="0"/>
        <w:rPr>
          <w:rFonts w:ascii="Times New Roman" w:hAnsi="Times New Roman" w:cs="Times New Roman"/>
          <w:sz w:val="24"/>
          <w:szCs w:val="24"/>
        </w:rPr>
      </w:pPr>
      <w:r w:rsidRPr="00891002">
        <w:rPr>
          <w:rFonts w:ascii="Times New Roman" w:hAnsi="Times New Roman" w:cs="Times New Roman"/>
          <w:sz w:val="24"/>
          <w:szCs w:val="24"/>
        </w:rPr>
        <w:t>организация  работы очно-заочной  « Школа родителей» способствует повышению педагогической культуры родителей, их психолого-педагогической компетентности,</w:t>
      </w:r>
    </w:p>
    <w:p w:rsidR="00C077DC" w:rsidRPr="00891002" w:rsidRDefault="00C077DC" w:rsidP="001361B5">
      <w:pPr>
        <w:widowControl/>
        <w:numPr>
          <w:ilvl w:val="0"/>
          <w:numId w:val="75"/>
        </w:numPr>
        <w:autoSpaceDE/>
        <w:autoSpaceDN/>
        <w:adjustRightInd/>
        <w:spacing w:line="360" w:lineRule="auto"/>
        <w:ind w:left="0"/>
        <w:rPr>
          <w:rFonts w:ascii="Times New Roman" w:hAnsi="Times New Roman" w:cs="Times New Roman"/>
          <w:sz w:val="24"/>
          <w:szCs w:val="24"/>
        </w:rPr>
      </w:pPr>
      <w:r w:rsidRPr="00891002">
        <w:rPr>
          <w:rFonts w:ascii="Times New Roman" w:hAnsi="Times New Roman" w:cs="Times New Roman"/>
          <w:sz w:val="24"/>
          <w:szCs w:val="24"/>
        </w:rPr>
        <w:t>коллективно- творческие дела,</w:t>
      </w:r>
    </w:p>
    <w:p w:rsidR="00C077DC" w:rsidRPr="00891002" w:rsidRDefault="00C077DC" w:rsidP="001361B5">
      <w:pPr>
        <w:widowControl/>
        <w:numPr>
          <w:ilvl w:val="0"/>
          <w:numId w:val="75"/>
        </w:numPr>
        <w:autoSpaceDE/>
        <w:autoSpaceDN/>
        <w:adjustRightInd/>
        <w:spacing w:line="360" w:lineRule="auto"/>
        <w:ind w:left="0"/>
        <w:rPr>
          <w:rFonts w:ascii="Times New Roman" w:hAnsi="Times New Roman" w:cs="Times New Roman"/>
          <w:sz w:val="24"/>
          <w:szCs w:val="24"/>
        </w:rPr>
      </w:pPr>
      <w:r w:rsidRPr="00891002">
        <w:rPr>
          <w:rFonts w:ascii="Times New Roman" w:hAnsi="Times New Roman" w:cs="Times New Roman"/>
          <w:sz w:val="24"/>
          <w:szCs w:val="24"/>
        </w:rPr>
        <w:t>организация работы клубов взросло-детского содружества;</w:t>
      </w:r>
    </w:p>
    <w:p w:rsidR="00C077DC" w:rsidRPr="00891002" w:rsidRDefault="00C077DC" w:rsidP="001361B5">
      <w:pPr>
        <w:widowControl/>
        <w:numPr>
          <w:ilvl w:val="0"/>
          <w:numId w:val="75"/>
        </w:numPr>
        <w:autoSpaceDE/>
        <w:autoSpaceDN/>
        <w:adjustRightInd/>
        <w:spacing w:line="360" w:lineRule="auto"/>
        <w:ind w:left="0"/>
        <w:rPr>
          <w:rFonts w:ascii="Times New Roman" w:hAnsi="Times New Roman" w:cs="Times New Roman"/>
          <w:sz w:val="24"/>
          <w:szCs w:val="24"/>
        </w:rPr>
      </w:pPr>
      <w:r w:rsidRPr="00891002">
        <w:rPr>
          <w:rFonts w:ascii="Times New Roman" w:hAnsi="Times New Roman" w:cs="Times New Roman"/>
          <w:sz w:val="24"/>
          <w:szCs w:val="24"/>
        </w:rPr>
        <w:t>родительское соучастие в работе педагога,</w:t>
      </w:r>
    </w:p>
    <w:p w:rsidR="00C077DC" w:rsidRPr="00891002" w:rsidRDefault="00C077DC" w:rsidP="00C077DC">
      <w:pPr>
        <w:spacing w:line="360" w:lineRule="auto"/>
        <w:ind w:firstLine="567"/>
        <w:jc w:val="both"/>
        <w:rPr>
          <w:rFonts w:ascii="Times New Roman" w:hAnsi="Times New Roman" w:cs="Times New Roman"/>
          <w:sz w:val="24"/>
          <w:szCs w:val="24"/>
        </w:rPr>
      </w:pPr>
      <w:r w:rsidRPr="00891002">
        <w:rPr>
          <w:rFonts w:ascii="Times New Roman" w:hAnsi="Times New Roman" w:cs="Times New Roman"/>
          <w:sz w:val="24"/>
          <w:szCs w:val="24"/>
        </w:rPr>
        <w:t xml:space="preserve">Связующим звеном школы с родителями и семьями является классный руководитель. Взаимодействие школы с семьей организуется через родительские собрания: </w:t>
      </w:r>
      <w:proofErr w:type="gramStart"/>
      <w:r w:rsidRPr="00891002">
        <w:rPr>
          <w:rFonts w:ascii="Times New Roman" w:hAnsi="Times New Roman" w:cs="Times New Roman"/>
          <w:sz w:val="24"/>
          <w:szCs w:val="24"/>
        </w:rPr>
        <w:t>классных</w:t>
      </w:r>
      <w:proofErr w:type="gramEnd"/>
      <w:r w:rsidRPr="00891002">
        <w:rPr>
          <w:rFonts w:ascii="Times New Roman" w:hAnsi="Times New Roman" w:cs="Times New Roman"/>
          <w:sz w:val="24"/>
          <w:szCs w:val="24"/>
        </w:rPr>
        <w:t xml:space="preserve"> и общешкольных. </w:t>
      </w:r>
      <w:proofErr w:type="gramStart"/>
      <w:r w:rsidRPr="00891002">
        <w:rPr>
          <w:rFonts w:ascii="Times New Roman" w:hAnsi="Times New Roman" w:cs="Times New Roman"/>
          <w:sz w:val="24"/>
          <w:szCs w:val="24"/>
        </w:rPr>
        <w:t xml:space="preserve">В проведении родительских собраний </w:t>
      </w:r>
      <w:r w:rsidRPr="00891002">
        <w:rPr>
          <w:rFonts w:ascii="Times New Roman" w:hAnsi="Times New Roman" w:cs="Times New Roman"/>
          <w:sz w:val="24"/>
          <w:szCs w:val="24"/>
        </w:rPr>
        <w:lastRenderedPageBreak/>
        <w:t xml:space="preserve">используются различные формы: тренинг, консилиум, дискуссия, деловая игра, психолого-педагогический всеобуч, творческий отчет, «Круглый стол», собрание матерей, отцов, практикум, КТД. </w:t>
      </w:r>
      <w:proofErr w:type="gramEnd"/>
    </w:p>
    <w:p w:rsidR="00C077DC" w:rsidRPr="00891002" w:rsidRDefault="00C077DC" w:rsidP="00C077DC">
      <w:pPr>
        <w:spacing w:line="360" w:lineRule="auto"/>
        <w:ind w:firstLine="567"/>
        <w:jc w:val="both"/>
        <w:rPr>
          <w:rFonts w:ascii="Times New Roman" w:hAnsi="Times New Roman" w:cs="Times New Roman"/>
          <w:sz w:val="24"/>
          <w:szCs w:val="24"/>
        </w:rPr>
      </w:pPr>
      <w:r w:rsidRPr="00891002">
        <w:rPr>
          <w:rFonts w:ascii="Times New Roman" w:hAnsi="Times New Roman" w:cs="Times New Roman"/>
          <w:sz w:val="24"/>
          <w:szCs w:val="24"/>
        </w:rPr>
        <w:t xml:space="preserve">В успешной  организации взаимодействия с семьей посильную помощь оказывают родительские комитеты. Родительские комитеты организуются во всех классах, совместно с классными руководителями, социальным педагогом разрабатывают план работы на год. </w:t>
      </w:r>
    </w:p>
    <w:p w:rsidR="00C077DC" w:rsidRPr="00891002" w:rsidRDefault="00C077DC" w:rsidP="00C077DC">
      <w:pPr>
        <w:spacing w:line="360" w:lineRule="auto"/>
        <w:ind w:firstLine="567"/>
        <w:jc w:val="both"/>
        <w:rPr>
          <w:rFonts w:ascii="Times New Roman" w:hAnsi="Times New Roman" w:cs="Times New Roman"/>
          <w:sz w:val="24"/>
          <w:szCs w:val="24"/>
        </w:rPr>
      </w:pPr>
      <w:r w:rsidRPr="00891002">
        <w:rPr>
          <w:rFonts w:ascii="Times New Roman" w:hAnsi="Times New Roman" w:cs="Times New Roman"/>
          <w:sz w:val="24"/>
          <w:szCs w:val="24"/>
        </w:rPr>
        <w:t>В работе с родителями используются разнообразные формы: «Декада пожилых», Недели ЗОЖ, «Декада Открытых дверей»,  «Урок родителя», «День семьи» экскурсии в предприятия родителей и т.д.</w:t>
      </w:r>
    </w:p>
    <w:p w:rsidR="00C077DC" w:rsidRPr="00891002" w:rsidRDefault="00C077DC" w:rsidP="00C077DC">
      <w:pPr>
        <w:spacing w:line="360" w:lineRule="auto"/>
        <w:ind w:firstLine="567"/>
        <w:jc w:val="both"/>
        <w:rPr>
          <w:rFonts w:ascii="Times New Roman" w:hAnsi="Times New Roman" w:cs="Times New Roman"/>
          <w:sz w:val="24"/>
          <w:szCs w:val="24"/>
        </w:rPr>
      </w:pPr>
      <w:r w:rsidRPr="00891002">
        <w:rPr>
          <w:rFonts w:ascii="Times New Roman" w:hAnsi="Times New Roman" w:cs="Times New Roman"/>
          <w:sz w:val="24"/>
          <w:szCs w:val="24"/>
        </w:rPr>
        <w:t xml:space="preserve">В целях повышения уровня воспитательной работы в наслеге функционирует Программа  « Мин Майам». Школа является инициатором многих культурных мероприятий с выходом в социум. </w:t>
      </w:r>
    </w:p>
    <w:p w:rsidR="00C077DC" w:rsidRPr="00891002" w:rsidRDefault="00C077DC" w:rsidP="00C077DC">
      <w:pPr>
        <w:spacing w:line="360" w:lineRule="auto"/>
        <w:ind w:firstLine="567"/>
        <w:jc w:val="both"/>
        <w:rPr>
          <w:rFonts w:ascii="Times New Roman" w:hAnsi="Times New Roman" w:cs="Times New Roman"/>
          <w:sz w:val="24"/>
          <w:szCs w:val="24"/>
        </w:rPr>
      </w:pPr>
    </w:p>
    <w:p w:rsidR="00C077DC" w:rsidRPr="00891002" w:rsidRDefault="00C077DC" w:rsidP="00C077DC">
      <w:pPr>
        <w:spacing w:line="360" w:lineRule="auto"/>
        <w:jc w:val="center"/>
        <w:rPr>
          <w:rFonts w:ascii="Times New Roman" w:hAnsi="Times New Roman" w:cs="Times New Roman"/>
          <w:b/>
          <w:sz w:val="24"/>
          <w:szCs w:val="24"/>
        </w:rPr>
      </w:pPr>
      <w:r w:rsidRPr="00891002">
        <w:rPr>
          <w:rFonts w:ascii="Times New Roman" w:hAnsi="Times New Roman" w:cs="Times New Roman"/>
          <w:b/>
          <w:sz w:val="24"/>
          <w:szCs w:val="24"/>
        </w:rPr>
        <w:t>Трудовое воспитание</w:t>
      </w:r>
    </w:p>
    <w:p w:rsidR="00C077DC" w:rsidRPr="00891002" w:rsidRDefault="00C077DC" w:rsidP="00C077DC">
      <w:pPr>
        <w:spacing w:line="360" w:lineRule="auto"/>
        <w:rPr>
          <w:rFonts w:ascii="Times New Roman" w:hAnsi="Times New Roman" w:cs="Times New Roman"/>
          <w:sz w:val="24"/>
          <w:szCs w:val="24"/>
        </w:rPr>
      </w:pPr>
      <w:r w:rsidRPr="00891002">
        <w:rPr>
          <w:rFonts w:ascii="Times New Roman" w:hAnsi="Times New Roman" w:cs="Times New Roman"/>
          <w:sz w:val="24"/>
          <w:szCs w:val="24"/>
        </w:rPr>
        <w:t>Основные задачи:</w:t>
      </w:r>
    </w:p>
    <w:p w:rsidR="00C077DC" w:rsidRPr="00891002" w:rsidRDefault="00C077DC" w:rsidP="001361B5">
      <w:pPr>
        <w:widowControl/>
        <w:numPr>
          <w:ilvl w:val="0"/>
          <w:numId w:val="71"/>
        </w:numPr>
        <w:tabs>
          <w:tab w:val="left" w:pos="900"/>
        </w:tabs>
        <w:autoSpaceDE/>
        <w:autoSpaceDN/>
        <w:adjustRightInd/>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пропаганда нравственной  ценности труда среди детей; поддержка  и развитие трудовых добровольческих инициатив, социальной активности, самостоятельности, ответственности, коммуникативных умений и навыков;</w:t>
      </w:r>
    </w:p>
    <w:p w:rsidR="00C077DC" w:rsidRPr="00891002" w:rsidRDefault="00C077DC" w:rsidP="001361B5">
      <w:pPr>
        <w:widowControl/>
        <w:numPr>
          <w:ilvl w:val="0"/>
          <w:numId w:val="71"/>
        </w:numPr>
        <w:tabs>
          <w:tab w:val="left" w:pos="900"/>
        </w:tabs>
        <w:autoSpaceDE/>
        <w:autoSpaceDN/>
        <w:adjustRightInd/>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общественное признание, моральное и по возможности материальное стимулирование трудовых инициатив обучающихся;</w:t>
      </w:r>
    </w:p>
    <w:p w:rsidR="00C077DC" w:rsidRPr="00891002" w:rsidRDefault="00C077DC" w:rsidP="001361B5">
      <w:pPr>
        <w:widowControl/>
        <w:numPr>
          <w:ilvl w:val="0"/>
          <w:numId w:val="71"/>
        </w:numPr>
        <w:tabs>
          <w:tab w:val="left" w:pos="900"/>
        </w:tabs>
        <w:autoSpaceDE/>
        <w:autoSpaceDN/>
        <w:adjustRightInd/>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выявление, актуализация современных социальных проблем общества, привлечение к их решению учащихся; выработка критического отношения к негативным явлениям в молодежной среде;</w:t>
      </w:r>
    </w:p>
    <w:p w:rsidR="00C077DC" w:rsidRPr="00891002" w:rsidRDefault="00C077DC" w:rsidP="001361B5">
      <w:pPr>
        <w:widowControl/>
        <w:numPr>
          <w:ilvl w:val="0"/>
          <w:numId w:val="71"/>
        </w:numPr>
        <w:tabs>
          <w:tab w:val="left" w:pos="900"/>
        </w:tabs>
        <w:autoSpaceDE/>
        <w:autoSpaceDN/>
        <w:adjustRightInd/>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работа на договорной осн</w:t>
      </w:r>
      <w:r w:rsidR="00223CFA">
        <w:rPr>
          <w:rFonts w:ascii="Times New Roman" w:hAnsi="Times New Roman" w:cs="Times New Roman"/>
          <w:sz w:val="24"/>
          <w:szCs w:val="24"/>
        </w:rPr>
        <w:t xml:space="preserve">ове с предприятиями улуса, </w:t>
      </w:r>
      <w:r w:rsidR="00223CFA" w:rsidRPr="00223CFA">
        <w:rPr>
          <w:rFonts w:ascii="Times New Roman" w:hAnsi="Times New Roman" w:cs="Times New Roman"/>
          <w:sz w:val="24"/>
          <w:szCs w:val="24"/>
          <w:highlight w:val="yellow"/>
        </w:rPr>
        <w:t>СХПК «Бигэрэл»</w:t>
      </w:r>
    </w:p>
    <w:p w:rsidR="00C077DC" w:rsidRPr="00223CFA" w:rsidRDefault="00C077DC" w:rsidP="00C077DC">
      <w:pPr>
        <w:spacing w:line="360" w:lineRule="auto"/>
        <w:rPr>
          <w:rFonts w:ascii="Times New Roman" w:hAnsi="Times New Roman" w:cs="Times New Roman"/>
          <w:b/>
          <w:sz w:val="24"/>
          <w:szCs w:val="24"/>
        </w:rPr>
      </w:pPr>
      <w:r w:rsidRPr="00223CFA">
        <w:rPr>
          <w:rFonts w:ascii="Times New Roman" w:hAnsi="Times New Roman" w:cs="Times New Roman"/>
          <w:b/>
          <w:sz w:val="24"/>
          <w:szCs w:val="24"/>
        </w:rPr>
        <w:t>Направления и формы инициативной трудовой деятельности детей:</w:t>
      </w:r>
    </w:p>
    <w:p w:rsidR="00C077DC" w:rsidRPr="00891002" w:rsidRDefault="00C077DC" w:rsidP="00C077DC">
      <w:pPr>
        <w:spacing w:line="360" w:lineRule="auto"/>
        <w:ind w:firstLine="540"/>
        <w:rPr>
          <w:rFonts w:ascii="Times New Roman" w:hAnsi="Times New Roman" w:cs="Times New Roman"/>
          <w:sz w:val="24"/>
          <w:szCs w:val="24"/>
        </w:rPr>
      </w:pPr>
      <w:r w:rsidRPr="00891002">
        <w:rPr>
          <w:rFonts w:ascii="Times New Roman" w:hAnsi="Times New Roman" w:cs="Times New Roman"/>
          <w:b/>
          <w:sz w:val="24"/>
          <w:szCs w:val="24"/>
        </w:rPr>
        <w:t>интеллектуальный труд</w:t>
      </w:r>
      <w:r w:rsidRPr="00891002">
        <w:rPr>
          <w:rFonts w:ascii="Times New Roman" w:hAnsi="Times New Roman" w:cs="Times New Roman"/>
          <w:sz w:val="24"/>
          <w:szCs w:val="24"/>
        </w:rPr>
        <w:t xml:space="preserve"> – учение, научно- исследовательская работа, разработка проектов, программ;</w:t>
      </w:r>
    </w:p>
    <w:p w:rsidR="00C077DC" w:rsidRPr="00891002" w:rsidRDefault="00C077DC" w:rsidP="00C077DC">
      <w:pPr>
        <w:spacing w:line="360" w:lineRule="auto"/>
        <w:ind w:firstLine="540"/>
        <w:rPr>
          <w:rFonts w:ascii="Times New Roman" w:hAnsi="Times New Roman" w:cs="Times New Roman"/>
          <w:sz w:val="24"/>
          <w:szCs w:val="24"/>
        </w:rPr>
      </w:pPr>
      <w:r w:rsidRPr="00891002">
        <w:rPr>
          <w:rFonts w:ascii="Times New Roman" w:hAnsi="Times New Roman" w:cs="Times New Roman"/>
          <w:b/>
          <w:sz w:val="24"/>
          <w:szCs w:val="24"/>
        </w:rPr>
        <w:t>самообслуживающий труд</w:t>
      </w:r>
      <w:r w:rsidRPr="00891002">
        <w:rPr>
          <w:rFonts w:ascii="Times New Roman" w:hAnsi="Times New Roman" w:cs="Times New Roman"/>
          <w:sz w:val="24"/>
          <w:szCs w:val="24"/>
        </w:rPr>
        <w:t>-   уход за вещами, уборка классов и учебных кабинетов, ремонт учебно-наглядных пособий, книг в библиотеке, мебели и инвентаря, посадка цветов и рассады, уход в летнее время за пришкольным участком, утепление окон на зиму.</w:t>
      </w:r>
    </w:p>
    <w:p w:rsidR="00C077DC" w:rsidRPr="00891002" w:rsidRDefault="00C077DC" w:rsidP="00C077DC">
      <w:pPr>
        <w:spacing w:line="360" w:lineRule="auto"/>
        <w:ind w:firstLine="540"/>
        <w:jc w:val="both"/>
        <w:rPr>
          <w:rFonts w:ascii="Times New Roman" w:hAnsi="Times New Roman" w:cs="Times New Roman"/>
          <w:sz w:val="24"/>
          <w:szCs w:val="24"/>
        </w:rPr>
      </w:pPr>
      <w:r w:rsidRPr="00891002">
        <w:rPr>
          <w:rFonts w:ascii="Times New Roman" w:hAnsi="Times New Roman" w:cs="Times New Roman"/>
          <w:b/>
          <w:sz w:val="24"/>
          <w:szCs w:val="24"/>
        </w:rPr>
        <w:t>общественный труд</w:t>
      </w:r>
      <w:r w:rsidRPr="00891002">
        <w:rPr>
          <w:rFonts w:ascii="Times New Roman" w:hAnsi="Times New Roman" w:cs="Times New Roman"/>
          <w:sz w:val="24"/>
          <w:szCs w:val="24"/>
        </w:rPr>
        <w:t xml:space="preserve">- благоустройство территории, сбор лекарственных растений, озеленение территории школы, уборка территории школы и села, изготовление оформлений к тематическим вечерам, организация летней трудовой занятости. </w:t>
      </w:r>
    </w:p>
    <w:p w:rsidR="00C077DC" w:rsidRPr="00891002" w:rsidRDefault="00C077DC" w:rsidP="00C077DC">
      <w:pPr>
        <w:spacing w:line="360" w:lineRule="auto"/>
        <w:ind w:firstLine="540"/>
        <w:rPr>
          <w:rFonts w:ascii="Times New Roman" w:hAnsi="Times New Roman" w:cs="Times New Roman"/>
          <w:color w:val="000000" w:themeColor="text1"/>
          <w:sz w:val="24"/>
          <w:szCs w:val="24"/>
        </w:rPr>
      </w:pPr>
      <w:r w:rsidRPr="00891002">
        <w:rPr>
          <w:rFonts w:ascii="Times New Roman" w:hAnsi="Times New Roman" w:cs="Times New Roman"/>
          <w:b/>
          <w:sz w:val="24"/>
          <w:szCs w:val="24"/>
        </w:rPr>
        <w:t>накопление и развитие трудовых традици</w:t>
      </w:r>
      <w:proofErr w:type="gramStart"/>
      <w:r w:rsidRPr="00891002">
        <w:rPr>
          <w:rFonts w:ascii="Times New Roman" w:hAnsi="Times New Roman" w:cs="Times New Roman"/>
          <w:b/>
          <w:sz w:val="24"/>
          <w:szCs w:val="24"/>
        </w:rPr>
        <w:t>й</w:t>
      </w:r>
      <w:r w:rsidRPr="00891002">
        <w:rPr>
          <w:rFonts w:ascii="Times New Roman" w:hAnsi="Times New Roman" w:cs="Times New Roman"/>
          <w:color w:val="000000" w:themeColor="text1"/>
          <w:sz w:val="24"/>
          <w:szCs w:val="24"/>
        </w:rPr>
        <w:t>-</w:t>
      </w:r>
      <w:proofErr w:type="gramEnd"/>
      <w:r w:rsidRPr="00891002">
        <w:rPr>
          <w:rFonts w:ascii="Times New Roman" w:hAnsi="Times New Roman" w:cs="Times New Roman"/>
          <w:color w:val="000000" w:themeColor="text1"/>
          <w:sz w:val="24"/>
          <w:szCs w:val="24"/>
        </w:rPr>
        <w:t xml:space="preserve"> «Тимуровское движение», операции «Посади дерево», «Чистый  двор », операция «Кормушка», выставка технического </w:t>
      </w:r>
      <w:r w:rsidRPr="00891002">
        <w:rPr>
          <w:rFonts w:ascii="Times New Roman" w:hAnsi="Times New Roman" w:cs="Times New Roman"/>
          <w:color w:val="000000" w:themeColor="text1"/>
          <w:sz w:val="24"/>
          <w:szCs w:val="24"/>
        </w:rPr>
        <w:lastRenderedPageBreak/>
        <w:t>творчеств,  День туриста ,День земли, День птиц, экологическая тропа.</w:t>
      </w:r>
    </w:p>
    <w:p w:rsidR="00C077DC" w:rsidRPr="00891002" w:rsidRDefault="00C077DC" w:rsidP="00C077DC">
      <w:pPr>
        <w:ind w:firstLine="708"/>
        <w:jc w:val="both"/>
        <w:rPr>
          <w:rFonts w:ascii="Times New Roman" w:hAnsi="Times New Roman" w:cs="Times New Roman"/>
          <w:sz w:val="24"/>
          <w:szCs w:val="24"/>
        </w:rPr>
      </w:pPr>
      <w:r w:rsidRPr="00891002">
        <w:rPr>
          <w:rFonts w:ascii="Times New Roman" w:hAnsi="Times New Roman" w:cs="Times New Roman"/>
          <w:sz w:val="24"/>
          <w:szCs w:val="24"/>
        </w:rPr>
        <w:t>В течение многих лет школа работает над организацией летнего отдыха детей. Из работающих в данное время в нашей школе    лагеря: образовательный «Галилео», оздоровительный «Родничок», культурно-эстетический «Тускул»,, спортивно- языковой «Гармония », созданы по инициативе наших учителей</w:t>
      </w:r>
      <w:r w:rsidRPr="00891002">
        <w:rPr>
          <w:rFonts w:ascii="Times New Roman" w:hAnsi="Times New Roman" w:cs="Times New Roman"/>
          <w:color w:val="C00000"/>
          <w:sz w:val="24"/>
          <w:szCs w:val="24"/>
        </w:rPr>
        <w:t xml:space="preserve">: </w:t>
      </w:r>
      <w:r w:rsidRPr="00891002">
        <w:rPr>
          <w:rFonts w:ascii="Times New Roman" w:hAnsi="Times New Roman" w:cs="Times New Roman"/>
          <w:sz w:val="24"/>
          <w:szCs w:val="24"/>
        </w:rPr>
        <w:t>туристко- краеведческий лагерь «Турист» - создан для детей, интересующихся туризмом и   туристический лагерь  сплав на байдарках  по р</w:t>
      </w:r>
      <w:proofErr w:type="gramStart"/>
      <w:r w:rsidRPr="00891002">
        <w:rPr>
          <w:rFonts w:ascii="Times New Roman" w:hAnsi="Times New Roman" w:cs="Times New Roman"/>
          <w:sz w:val="24"/>
          <w:szCs w:val="24"/>
        </w:rPr>
        <w:t>.Б</w:t>
      </w:r>
      <w:proofErr w:type="gramEnd"/>
      <w:r w:rsidRPr="00891002">
        <w:rPr>
          <w:rFonts w:ascii="Times New Roman" w:hAnsi="Times New Roman" w:cs="Times New Roman"/>
          <w:sz w:val="24"/>
          <w:szCs w:val="24"/>
        </w:rPr>
        <w:t>уотама-, трудовой лагерь  « Дружба» и « Ларионовцы» с агротехническим и агротехнологическим  уклоном. Здесь дети учатся не только выращивать овощи, но и изучают местную флору и фауну, создают свои научно-исследовательские проекты.</w:t>
      </w:r>
    </w:p>
    <w:p w:rsidR="00C077DC" w:rsidRPr="00891002" w:rsidRDefault="00C077DC" w:rsidP="00C077DC">
      <w:pPr>
        <w:jc w:val="center"/>
        <w:rPr>
          <w:rFonts w:ascii="Times New Roman" w:hAnsi="Times New Roman" w:cs="Times New Roman"/>
          <w:b/>
          <w:sz w:val="24"/>
          <w:szCs w:val="24"/>
        </w:rPr>
      </w:pPr>
    </w:p>
    <w:p w:rsidR="00C077DC" w:rsidRPr="00891002" w:rsidRDefault="00C077DC" w:rsidP="00C077DC">
      <w:pPr>
        <w:jc w:val="center"/>
        <w:rPr>
          <w:rFonts w:ascii="Times New Roman" w:hAnsi="Times New Roman" w:cs="Times New Roman"/>
          <w:b/>
          <w:sz w:val="24"/>
          <w:szCs w:val="24"/>
        </w:rPr>
      </w:pPr>
    </w:p>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Прохождение практики школьниками на сельскохозяйственных предприятиях</w:t>
      </w:r>
    </w:p>
    <w:tbl>
      <w:tblPr>
        <w:tblpPr w:leftFromText="180" w:rightFromText="180" w:vertAnchor="text" w:horzAnchor="margin" w:tblpY="188"/>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
        <w:gridCol w:w="3789"/>
        <w:gridCol w:w="2784"/>
        <w:gridCol w:w="2687"/>
      </w:tblGrid>
      <w:tr w:rsidR="00C077DC" w:rsidRPr="00891002" w:rsidTr="0002065B">
        <w:tc>
          <w:tcPr>
            <w:tcW w:w="684" w:type="dxa"/>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w:t>
            </w:r>
          </w:p>
          <w:p w:rsidR="00C077DC" w:rsidRPr="00891002" w:rsidRDefault="00C077DC" w:rsidP="00C077DC">
            <w:pPr>
              <w:jc w:val="center"/>
              <w:rPr>
                <w:rFonts w:ascii="Times New Roman" w:hAnsi="Times New Roman" w:cs="Times New Roman"/>
                <w:b/>
                <w:sz w:val="24"/>
                <w:szCs w:val="24"/>
              </w:rPr>
            </w:pPr>
            <w:proofErr w:type="gramStart"/>
            <w:r w:rsidRPr="00891002">
              <w:rPr>
                <w:rFonts w:ascii="Times New Roman" w:hAnsi="Times New Roman" w:cs="Times New Roman"/>
                <w:b/>
                <w:sz w:val="24"/>
                <w:szCs w:val="24"/>
              </w:rPr>
              <w:t>п</w:t>
            </w:r>
            <w:proofErr w:type="gramEnd"/>
            <w:r w:rsidRPr="00891002">
              <w:rPr>
                <w:rFonts w:ascii="Times New Roman" w:hAnsi="Times New Roman" w:cs="Times New Roman"/>
                <w:b/>
                <w:sz w:val="24"/>
                <w:szCs w:val="24"/>
              </w:rPr>
              <w:t>/п</w:t>
            </w:r>
          </w:p>
        </w:tc>
        <w:tc>
          <w:tcPr>
            <w:tcW w:w="3789" w:type="dxa"/>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Наименование вида практики в соответствии с учебным планом</w:t>
            </w:r>
          </w:p>
        </w:tc>
        <w:tc>
          <w:tcPr>
            <w:tcW w:w="2784" w:type="dxa"/>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xml:space="preserve">Место проведения </w:t>
            </w:r>
          </w:p>
        </w:tc>
        <w:tc>
          <w:tcPr>
            <w:tcW w:w="2687" w:type="dxa"/>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Реквизиты и сроки действия договоров</w:t>
            </w:r>
          </w:p>
        </w:tc>
      </w:tr>
      <w:tr w:rsidR="00C077DC" w:rsidRPr="00891002" w:rsidTr="0002065B">
        <w:tc>
          <w:tcPr>
            <w:tcW w:w="684"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1</w:t>
            </w:r>
          </w:p>
        </w:tc>
        <w:tc>
          <w:tcPr>
            <w:tcW w:w="3789"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Лабораторно – практические занятия по устройству и техн. обслуживанию трактора и сельхозмашин</w:t>
            </w:r>
          </w:p>
        </w:tc>
        <w:tc>
          <w:tcPr>
            <w:tcW w:w="2784" w:type="dxa"/>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ОАО «МТС»</w:t>
            </w:r>
          </w:p>
        </w:tc>
        <w:tc>
          <w:tcPr>
            <w:tcW w:w="2687" w:type="dxa"/>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Договор о совместной деятельности </w:t>
            </w:r>
          </w:p>
        </w:tc>
      </w:tr>
      <w:tr w:rsidR="00C077DC" w:rsidRPr="00891002" w:rsidTr="0002065B">
        <w:tc>
          <w:tcPr>
            <w:tcW w:w="684"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2</w:t>
            </w:r>
          </w:p>
        </w:tc>
        <w:tc>
          <w:tcPr>
            <w:tcW w:w="3789"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Практические занятия по техническому обслуживанию и ремонту сельскохоз. машин</w:t>
            </w:r>
          </w:p>
        </w:tc>
        <w:tc>
          <w:tcPr>
            <w:tcW w:w="2784" w:type="dxa"/>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ОАО «МТС»</w:t>
            </w:r>
          </w:p>
        </w:tc>
        <w:tc>
          <w:tcPr>
            <w:tcW w:w="2687" w:type="dxa"/>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Договор о совместной деятельности  </w:t>
            </w:r>
          </w:p>
        </w:tc>
      </w:tr>
      <w:tr w:rsidR="00C077DC" w:rsidRPr="00891002" w:rsidTr="0002065B">
        <w:tc>
          <w:tcPr>
            <w:tcW w:w="684"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3</w:t>
            </w:r>
          </w:p>
        </w:tc>
        <w:tc>
          <w:tcPr>
            <w:tcW w:w="3789"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Практические занятия по правилам дорожного движения</w:t>
            </w:r>
          </w:p>
        </w:tc>
        <w:tc>
          <w:tcPr>
            <w:tcW w:w="2784" w:type="dxa"/>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МУПК</w:t>
            </w:r>
          </w:p>
        </w:tc>
        <w:tc>
          <w:tcPr>
            <w:tcW w:w="2687" w:type="dxa"/>
          </w:tcPr>
          <w:p w:rsidR="00C077DC" w:rsidRPr="00891002" w:rsidRDefault="00C077DC" w:rsidP="00C077DC">
            <w:pPr>
              <w:jc w:val="center"/>
              <w:rPr>
                <w:rFonts w:ascii="Times New Roman" w:hAnsi="Times New Roman" w:cs="Times New Roman"/>
                <w:sz w:val="24"/>
                <w:szCs w:val="24"/>
              </w:rPr>
            </w:pPr>
          </w:p>
        </w:tc>
      </w:tr>
      <w:tr w:rsidR="00C077DC" w:rsidRPr="00891002" w:rsidTr="0002065B">
        <w:tc>
          <w:tcPr>
            <w:tcW w:w="684"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4</w:t>
            </w:r>
          </w:p>
        </w:tc>
        <w:tc>
          <w:tcPr>
            <w:tcW w:w="3789"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Практические занятия по профессии «Мастер растениеводства»</w:t>
            </w:r>
          </w:p>
        </w:tc>
        <w:tc>
          <w:tcPr>
            <w:tcW w:w="2784" w:type="dxa"/>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Сельхозугодья СХПК «Бигэрэл»</w:t>
            </w:r>
          </w:p>
        </w:tc>
        <w:tc>
          <w:tcPr>
            <w:tcW w:w="2687" w:type="dxa"/>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Договор о совместной деятельности  </w:t>
            </w:r>
          </w:p>
        </w:tc>
      </w:tr>
      <w:tr w:rsidR="00C077DC" w:rsidRPr="00891002" w:rsidTr="0002065B">
        <w:tc>
          <w:tcPr>
            <w:tcW w:w="684"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5</w:t>
            </w:r>
          </w:p>
        </w:tc>
        <w:tc>
          <w:tcPr>
            <w:tcW w:w="3789"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Практические занятия по профессии «Овощевод защищённого грунта»</w:t>
            </w:r>
          </w:p>
        </w:tc>
        <w:tc>
          <w:tcPr>
            <w:tcW w:w="2784" w:type="dxa"/>
          </w:tcPr>
          <w:p w:rsidR="00C077DC" w:rsidRDefault="00C077DC" w:rsidP="00223CFA">
            <w:pPr>
              <w:jc w:val="center"/>
              <w:rPr>
                <w:rFonts w:ascii="Times New Roman" w:hAnsi="Times New Roman" w:cs="Times New Roman"/>
                <w:sz w:val="24"/>
                <w:szCs w:val="24"/>
              </w:rPr>
            </w:pPr>
            <w:r w:rsidRPr="00891002">
              <w:rPr>
                <w:rFonts w:ascii="Times New Roman" w:hAnsi="Times New Roman" w:cs="Times New Roman"/>
                <w:sz w:val="24"/>
                <w:szCs w:val="24"/>
              </w:rPr>
              <w:t xml:space="preserve">Сельхозугодья СХПК </w:t>
            </w:r>
          </w:p>
          <w:p w:rsidR="00223CFA" w:rsidRPr="00891002" w:rsidRDefault="00223CFA" w:rsidP="00223CFA">
            <w:pPr>
              <w:jc w:val="center"/>
              <w:rPr>
                <w:rFonts w:ascii="Times New Roman" w:hAnsi="Times New Roman" w:cs="Times New Roman"/>
                <w:sz w:val="24"/>
                <w:szCs w:val="24"/>
              </w:rPr>
            </w:pPr>
            <w:r w:rsidRPr="00891002">
              <w:rPr>
                <w:rFonts w:ascii="Times New Roman" w:hAnsi="Times New Roman" w:cs="Times New Roman"/>
                <w:sz w:val="24"/>
                <w:szCs w:val="24"/>
              </w:rPr>
              <w:t>«Бигэрэл»</w:t>
            </w:r>
          </w:p>
        </w:tc>
        <w:tc>
          <w:tcPr>
            <w:tcW w:w="2687" w:type="dxa"/>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Договор о совместной деятельности </w:t>
            </w:r>
          </w:p>
        </w:tc>
      </w:tr>
      <w:tr w:rsidR="00C077DC" w:rsidRPr="00891002" w:rsidTr="0002065B">
        <w:tc>
          <w:tcPr>
            <w:tcW w:w="684"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6</w:t>
            </w:r>
          </w:p>
        </w:tc>
        <w:tc>
          <w:tcPr>
            <w:tcW w:w="3789"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Практические занятия по «Основам агрономии»</w:t>
            </w:r>
          </w:p>
        </w:tc>
        <w:tc>
          <w:tcPr>
            <w:tcW w:w="2784" w:type="dxa"/>
          </w:tcPr>
          <w:p w:rsidR="00C077DC" w:rsidRPr="00891002" w:rsidRDefault="00C077DC" w:rsidP="00C077DC">
            <w:pPr>
              <w:jc w:val="center"/>
              <w:rPr>
                <w:rFonts w:ascii="Times New Roman" w:hAnsi="Times New Roman" w:cs="Times New Roman"/>
                <w:sz w:val="24"/>
                <w:szCs w:val="24"/>
              </w:rPr>
            </w:pPr>
          </w:p>
        </w:tc>
        <w:tc>
          <w:tcPr>
            <w:tcW w:w="2687" w:type="dxa"/>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Договор о совместной деятельности  </w:t>
            </w:r>
          </w:p>
        </w:tc>
      </w:tr>
    </w:tbl>
    <w:p w:rsidR="00C077DC" w:rsidRPr="00891002" w:rsidRDefault="00C077DC" w:rsidP="00C077DC">
      <w:pPr>
        <w:spacing w:before="100" w:beforeAutospacing="1"/>
        <w:rPr>
          <w:rFonts w:ascii="Times New Roman" w:hAnsi="Times New Roman" w:cs="Times New Roman"/>
          <w:b/>
          <w:bCs/>
          <w:color w:val="000000"/>
          <w:sz w:val="24"/>
          <w:szCs w:val="24"/>
        </w:rPr>
      </w:pPr>
    </w:p>
    <w:p w:rsidR="006F0365" w:rsidRPr="00871753" w:rsidRDefault="006F0365" w:rsidP="006F0365">
      <w:pPr>
        <w:pStyle w:val="afa"/>
        <w:spacing w:line="276" w:lineRule="auto"/>
        <w:contextualSpacing/>
        <w:rPr>
          <w:sz w:val="24"/>
          <w:szCs w:val="24"/>
        </w:rPr>
      </w:pPr>
      <w:r w:rsidRPr="00871753">
        <w:rPr>
          <w:b/>
          <w:sz w:val="24"/>
          <w:szCs w:val="24"/>
        </w:rPr>
        <w:t xml:space="preserve">Внеурочная деятельность </w:t>
      </w:r>
      <w:r w:rsidRPr="00871753">
        <w:rPr>
          <w:sz w:val="24"/>
          <w:szCs w:val="24"/>
        </w:rPr>
        <w:t>организуется по направлениям развития личности:</w:t>
      </w:r>
    </w:p>
    <w:p w:rsidR="006F0365" w:rsidRPr="00871753" w:rsidRDefault="006F0365" w:rsidP="006F0365">
      <w:pPr>
        <w:pStyle w:val="afa"/>
        <w:spacing w:line="276" w:lineRule="auto"/>
        <w:contextualSpacing/>
        <w:rPr>
          <w:spacing w:val="-18"/>
          <w:sz w:val="24"/>
          <w:szCs w:val="24"/>
        </w:rPr>
      </w:pPr>
      <w:r w:rsidRPr="00871753">
        <w:rPr>
          <w:b/>
          <w:sz w:val="24"/>
          <w:szCs w:val="24"/>
        </w:rPr>
        <w:t>-</w:t>
      </w:r>
      <w:r w:rsidRPr="00871753">
        <w:rPr>
          <w:b/>
          <w:color w:val="FF0000"/>
          <w:sz w:val="24"/>
          <w:szCs w:val="24"/>
        </w:rPr>
        <w:t>познавательная деятельность</w:t>
      </w:r>
      <w:r w:rsidRPr="00871753">
        <w:rPr>
          <w:b/>
          <w:sz w:val="24"/>
          <w:szCs w:val="24"/>
        </w:rPr>
        <w:t xml:space="preserve"> </w:t>
      </w:r>
      <w:r w:rsidRPr="00871753">
        <w:rPr>
          <w:sz w:val="24"/>
          <w:szCs w:val="24"/>
        </w:rPr>
        <w:t>через интегрированные зачеты 7-8 кл, библиотечные, музейные занятия,</w:t>
      </w:r>
      <w:r w:rsidRPr="00871753">
        <w:rPr>
          <w:spacing w:val="-1"/>
          <w:sz w:val="24"/>
          <w:szCs w:val="24"/>
        </w:rPr>
        <w:t xml:space="preserve"> поисковую, исследовательскую работу, в таких </w:t>
      </w:r>
      <w:r w:rsidRPr="00871753">
        <w:rPr>
          <w:sz w:val="24"/>
          <w:szCs w:val="24"/>
        </w:rPr>
        <w:t>видах и формах деятельности, как интеллектуальный марафон, «Ларионовские чтения», «ЗОЖ-чтения», встречи с интересными людьми;</w:t>
      </w:r>
    </w:p>
    <w:p w:rsidR="006F0365" w:rsidRPr="00871753" w:rsidRDefault="006F0365" w:rsidP="00871753">
      <w:pPr>
        <w:pStyle w:val="afa"/>
        <w:spacing w:line="276" w:lineRule="auto"/>
        <w:ind w:firstLine="142"/>
        <w:contextualSpacing/>
        <w:rPr>
          <w:spacing w:val="-9"/>
          <w:sz w:val="24"/>
          <w:szCs w:val="24"/>
        </w:rPr>
      </w:pPr>
      <w:proofErr w:type="gramStart"/>
      <w:r w:rsidRPr="00871753">
        <w:rPr>
          <w:b/>
          <w:sz w:val="24"/>
          <w:szCs w:val="24"/>
        </w:rPr>
        <w:t>-</w:t>
      </w:r>
      <w:r w:rsidRPr="00871753">
        <w:rPr>
          <w:b/>
          <w:color w:val="FF0000"/>
          <w:sz w:val="24"/>
          <w:szCs w:val="24"/>
        </w:rPr>
        <w:t>художественно-прикладная деятельность</w:t>
      </w:r>
      <w:r w:rsidRPr="00871753">
        <w:rPr>
          <w:b/>
          <w:sz w:val="24"/>
          <w:szCs w:val="24"/>
        </w:rPr>
        <w:t xml:space="preserve"> </w:t>
      </w:r>
      <w:r w:rsidRPr="00871753">
        <w:rPr>
          <w:sz w:val="24"/>
          <w:szCs w:val="24"/>
        </w:rPr>
        <w:t>через занятия в школьных мастерских, участия в традиционных технических выставках,  посещение выставок и мастер-классов прикладного искусства, выполнение  художественно-прикладных работ на базе учебно – прикладной лаборатории «Кэрэчээнэ» (рук.</w:t>
      </w:r>
      <w:proofErr w:type="gramEnd"/>
      <w:r w:rsidRPr="00871753">
        <w:rPr>
          <w:sz w:val="24"/>
          <w:szCs w:val="24"/>
        </w:rPr>
        <w:t xml:space="preserve"> Куличкина Е.Е.) и кружка «Мир дизайна» </w:t>
      </w:r>
      <w:proofErr w:type="gramStart"/>
      <w:r w:rsidRPr="00871753">
        <w:rPr>
          <w:sz w:val="24"/>
          <w:szCs w:val="24"/>
        </w:rPr>
        <w:t xml:space="preserve">( </w:t>
      </w:r>
      <w:proofErr w:type="gramEnd"/>
      <w:r w:rsidRPr="00871753">
        <w:rPr>
          <w:sz w:val="24"/>
          <w:szCs w:val="24"/>
        </w:rPr>
        <w:t xml:space="preserve">рук. </w:t>
      </w:r>
      <w:proofErr w:type="gramStart"/>
      <w:r w:rsidRPr="00871753">
        <w:rPr>
          <w:sz w:val="24"/>
          <w:szCs w:val="24"/>
        </w:rPr>
        <w:t>Тимофеева А.Н.)  -  рисунок, архитектура, оригами, лепка, вышивка, вязание, аппликация из бересты, витраж,  резьба по дереву, плетение из конских волос;</w:t>
      </w:r>
      <w:proofErr w:type="gramEnd"/>
    </w:p>
    <w:p w:rsidR="006F0365" w:rsidRPr="00871753" w:rsidRDefault="006F0365" w:rsidP="006F0365">
      <w:pPr>
        <w:pStyle w:val="afa"/>
        <w:spacing w:line="240" w:lineRule="auto"/>
        <w:ind w:firstLine="0"/>
        <w:contextualSpacing/>
        <w:jc w:val="left"/>
        <w:outlineLvl w:val="0"/>
        <w:rPr>
          <w:b/>
          <w:sz w:val="24"/>
          <w:szCs w:val="24"/>
        </w:rPr>
      </w:pPr>
      <w:r w:rsidRPr="00871753">
        <w:rPr>
          <w:b/>
          <w:sz w:val="24"/>
          <w:szCs w:val="24"/>
        </w:rPr>
        <w:t>-</w:t>
      </w:r>
      <w:r w:rsidRPr="00871753">
        <w:rPr>
          <w:b/>
          <w:color w:val="FF0000"/>
          <w:sz w:val="24"/>
          <w:szCs w:val="24"/>
        </w:rPr>
        <w:t>художественн</w:t>
      </w:r>
      <w:proofErr w:type="gramStart"/>
      <w:r w:rsidRPr="00871753">
        <w:rPr>
          <w:b/>
          <w:color w:val="FF0000"/>
          <w:sz w:val="24"/>
          <w:szCs w:val="24"/>
        </w:rPr>
        <w:t>о-</w:t>
      </w:r>
      <w:proofErr w:type="gramEnd"/>
      <w:r w:rsidRPr="00871753">
        <w:rPr>
          <w:b/>
          <w:color w:val="FF0000"/>
          <w:sz w:val="24"/>
          <w:szCs w:val="24"/>
        </w:rPr>
        <w:t xml:space="preserve"> эстетическое воспитание</w:t>
      </w:r>
      <w:r w:rsidRPr="00871753">
        <w:rPr>
          <w:b/>
          <w:sz w:val="24"/>
          <w:szCs w:val="24"/>
        </w:rPr>
        <w:t xml:space="preserve"> </w:t>
      </w:r>
      <w:r w:rsidRPr="00871753">
        <w:rPr>
          <w:sz w:val="24"/>
          <w:szCs w:val="24"/>
        </w:rPr>
        <w:t>направлено на:</w:t>
      </w:r>
    </w:p>
    <w:p w:rsidR="006F0365" w:rsidRPr="00871753" w:rsidRDefault="006F0365" w:rsidP="006F0365">
      <w:pPr>
        <w:rPr>
          <w:rFonts w:ascii="Times New Roman" w:hAnsi="Times New Roman" w:cs="Times New Roman"/>
          <w:sz w:val="24"/>
          <w:szCs w:val="24"/>
        </w:rPr>
      </w:pPr>
      <w:r w:rsidRPr="00871753">
        <w:rPr>
          <w:rFonts w:ascii="Times New Roman" w:hAnsi="Times New Roman" w:cs="Times New Roman"/>
          <w:sz w:val="24"/>
          <w:szCs w:val="24"/>
        </w:rPr>
        <w:t xml:space="preserve">- развитие чувственных мироощущений, потребности в созидании </w:t>
      </w:r>
      <w:proofErr w:type="gramStart"/>
      <w:r w:rsidRPr="00871753">
        <w:rPr>
          <w:rFonts w:ascii="Times New Roman" w:hAnsi="Times New Roman" w:cs="Times New Roman"/>
          <w:sz w:val="24"/>
          <w:szCs w:val="24"/>
        </w:rPr>
        <w:t>прекрасного</w:t>
      </w:r>
      <w:proofErr w:type="gramEnd"/>
      <w:r w:rsidRPr="00871753">
        <w:rPr>
          <w:rFonts w:ascii="Times New Roman" w:hAnsi="Times New Roman" w:cs="Times New Roman"/>
          <w:sz w:val="24"/>
          <w:szCs w:val="24"/>
        </w:rPr>
        <w:t>;</w:t>
      </w:r>
      <w:r w:rsidRPr="00871753">
        <w:rPr>
          <w:rFonts w:ascii="Times New Roman" w:hAnsi="Times New Roman" w:cs="Times New Roman"/>
          <w:sz w:val="24"/>
          <w:szCs w:val="24"/>
        </w:rPr>
        <w:br/>
        <w:t>- развитие способности к художественному мышлению;</w:t>
      </w:r>
      <w:r w:rsidRPr="00871753">
        <w:rPr>
          <w:rFonts w:ascii="Times New Roman" w:hAnsi="Times New Roman" w:cs="Times New Roman"/>
          <w:sz w:val="24"/>
          <w:szCs w:val="24"/>
        </w:rPr>
        <w:br/>
        <w:t>- развитие индивидуальных задатков и способностей;</w:t>
      </w:r>
      <w:r w:rsidRPr="00871753">
        <w:rPr>
          <w:rFonts w:ascii="Times New Roman" w:hAnsi="Times New Roman" w:cs="Times New Roman"/>
          <w:sz w:val="24"/>
          <w:szCs w:val="24"/>
        </w:rPr>
        <w:br/>
        <w:t>- приобщение к мировой цивилизации.</w:t>
      </w:r>
    </w:p>
    <w:p w:rsidR="006F0365" w:rsidRPr="00871753" w:rsidRDefault="006F0365" w:rsidP="006F0365">
      <w:pPr>
        <w:rPr>
          <w:rFonts w:ascii="Times New Roman" w:hAnsi="Times New Roman" w:cs="Times New Roman"/>
          <w:sz w:val="24"/>
          <w:szCs w:val="24"/>
        </w:rPr>
      </w:pPr>
      <w:r w:rsidRPr="00871753">
        <w:rPr>
          <w:rFonts w:ascii="Times New Roman" w:hAnsi="Times New Roman" w:cs="Times New Roman"/>
          <w:sz w:val="24"/>
          <w:szCs w:val="24"/>
        </w:rPr>
        <w:t>Выполняя поставленные задачи в школе:</w:t>
      </w:r>
    </w:p>
    <w:p w:rsidR="006F0365" w:rsidRPr="00871753" w:rsidRDefault="006F0365" w:rsidP="006F0365">
      <w:pPr>
        <w:pStyle w:val="ac"/>
        <w:widowControl/>
        <w:numPr>
          <w:ilvl w:val="0"/>
          <w:numId w:val="80"/>
        </w:numPr>
        <w:autoSpaceDE/>
        <w:autoSpaceDN/>
        <w:adjustRightInd/>
        <w:rPr>
          <w:rFonts w:ascii="Times New Roman" w:hAnsi="Times New Roman" w:cs="Times New Roman"/>
          <w:sz w:val="24"/>
          <w:szCs w:val="24"/>
        </w:rPr>
      </w:pPr>
      <w:r w:rsidRPr="00871753">
        <w:rPr>
          <w:rFonts w:ascii="Times New Roman" w:hAnsi="Times New Roman" w:cs="Times New Roman"/>
          <w:sz w:val="24"/>
          <w:szCs w:val="24"/>
        </w:rPr>
        <w:lastRenderedPageBreak/>
        <w:t>праздники, конкурсы, смотры, выставки;</w:t>
      </w:r>
    </w:p>
    <w:p w:rsidR="006F0365" w:rsidRPr="00871753" w:rsidRDefault="006F0365" w:rsidP="006F0365">
      <w:pPr>
        <w:pStyle w:val="ac"/>
        <w:widowControl/>
        <w:numPr>
          <w:ilvl w:val="0"/>
          <w:numId w:val="80"/>
        </w:numPr>
        <w:autoSpaceDE/>
        <w:autoSpaceDN/>
        <w:adjustRightInd/>
        <w:spacing w:before="100" w:beforeAutospacing="1" w:after="100" w:afterAutospacing="1"/>
        <w:rPr>
          <w:rFonts w:ascii="Times New Roman" w:hAnsi="Times New Roman" w:cs="Times New Roman"/>
          <w:sz w:val="24"/>
          <w:szCs w:val="24"/>
        </w:rPr>
      </w:pPr>
      <w:r w:rsidRPr="00871753">
        <w:rPr>
          <w:rFonts w:ascii="Times New Roman" w:hAnsi="Times New Roman" w:cs="Times New Roman"/>
          <w:sz w:val="24"/>
          <w:szCs w:val="24"/>
        </w:rPr>
        <w:t xml:space="preserve"> «Пресс-Центр» (телестудия, радиостудия, газета);</w:t>
      </w:r>
    </w:p>
    <w:p w:rsidR="006F0365" w:rsidRPr="00871753" w:rsidRDefault="006F0365" w:rsidP="006F0365">
      <w:pPr>
        <w:pStyle w:val="ac"/>
        <w:widowControl/>
        <w:numPr>
          <w:ilvl w:val="0"/>
          <w:numId w:val="80"/>
        </w:numPr>
        <w:autoSpaceDE/>
        <w:autoSpaceDN/>
        <w:adjustRightInd/>
        <w:spacing w:before="100" w:beforeAutospacing="1" w:after="100" w:afterAutospacing="1"/>
        <w:rPr>
          <w:rFonts w:ascii="Times New Roman" w:hAnsi="Times New Roman" w:cs="Times New Roman"/>
          <w:sz w:val="24"/>
          <w:szCs w:val="24"/>
        </w:rPr>
      </w:pPr>
      <w:r w:rsidRPr="00871753">
        <w:rPr>
          <w:rFonts w:ascii="Times New Roman" w:hAnsi="Times New Roman" w:cs="Times New Roman"/>
          <w:sz w:val="24"/>
          <w:szCs w:val="24"/>
        </w:rPr>
        <w:t xml:space="preserve">  вокальн</w:t>
      </w:r>
      <w:proofErr w:type="gramStart"/>
      <w:r w:rsidRPr="00871753">
        <w:rPr>
          <w:rFonts w:ascii="Times New Roman" w:hAnsi="Times New Roman" w:cs="Times New Roman"/>
          <w:sz w:val="24"/>
          <w:szCs w:val="24"/>
        </w:rPr>
        <w:t>о-</w:t>
      </w:r>
      <w:proofErr w:type="gramEnd"/>
      <w:r w:rsidRPr="00871753">
        <w:rPr>
          <w:rFonts w:ascii="Times New Roman" w:hAnsi="Times New Roman" w:cs="Times New Roman"/>
          <w:sz w:val="24"/>
          <w:szCs w:val="24"/>
        </w:rPr>
        <w:t xml:space="preserve"> танцевальный ансамбль «Тускул», театральная студия , команда КВН « Мэник Мэцэлэр», студия современного танца, студия моды и дизайна ,фольклорный ансамбль « Туйараар»;</w:t>
      </w:r>
    </w:p>
    <w:p w:rsidR="006F0365" w:rsidRPr="00871753" w:rsidRDefault="006F0365" w:rsidP="006F0365">
      <w:pPr>
        <w:pStyle w:val="ac"/>
        <w:widowControl/>
        <w:numPr>
          <w:ilvl w:val="0"/>
          <w:numId w:val="80"/>
        </w:numPr>
        <w:autoSpaceDE/>
        <w:autoSpaceDN/>
        <w:adjustRightInd/>
        <w:spacing w:before="100" w:beforeAutospacing="1" w:after="100" w:afterAutospacing="1"/>
        <w:rPr>
          <w:rFonts w:ascii="Times New Roman" w:hAnsi="Times New Roman" w:cs="Times New Roman"/>
          <w:sz w:val="24"/>
          <w:szCs w:val="24"/>
        </w:rPr>
      </w:pPr>
      <w:r w:rsidRPr="00871753">
        <w:rPr>
          <w:rFonts w:ascii="Times New Roman" w:hAnsi="Times New Roman" w:cs="Times New Roman"/>
          <w:sz w:val="24"/>
          <w:szCs w:val="24"/>
        </w:rPr>
        <w:t>детско – взрослое содружество  ( клубы по интересам)</w:t>
      </w:r>
      <w:proofErr w:type="gramStart"/>
      <w:r w:rsidRPr="00871753">
        <w:rPr>
          <w:rFonts w:ascii="Times New Roman" w:hAnsi="Times New Roman" w:cs="Times New Roman"/>
          <w:sz w:val="24"/>
          <w:szCs w:val="24"/>
        </w:rPr>
        <w:t xml:space="preserve"> .</w:t>
      </w:r>
      <w:proofErr w:type="gramEnd"/>
    </w:p>
    <w:p w:rsidR="006F0365" w:rsidRPr="00871753" w:rsidRDefault="006F0365" w:rsidP="006F0365">
      <w:pPr>
        <w:widowControl/>
        <w:autoSpaceDE/>
        <w:autoSpaceDN/>
        <w:adjustRightInd/>
        <w:spacing w:before="100" w:beforeAutospacing="1" w:after="100" w:afterAutospacing="1"/>
        <w:rPr>
          <w:rFonts w:ascii="Times New Roman" w:hAnsi="Times New Roman" w:cs="Times New Roman"/>
          <w:sz w:val="24"/>
          <w:szCs w:val="24"/>
        </w:rPr>
      </w:pPr>
      <w:r w:rsidRPr="00871753">
        <w:rPr>
          <w:b/>
          <w:sz w:val="24"/>
          <w:szCs w:val="24"/>
        </w:rPr>
        <w:t>-</w:t>
      </w:r>
      <w:r w:rsidRPr="00871753">
        <w:rPr>
          <w:rFonts w:ascii="Times New Roman" w:hAnsi="Times New Roman" w:cs="Times New Roman"/>
          <w:b/>
          <w:color w:val="FF0000"/>
          <w:sz w:val="24"/>
          <w:szCs w:val="24"/>
        </w:rPr>
        <w:t>Гражданско-патриотическое воспитание</w:t>
      </w:r>
      <w:r w:rsidRPr="00871753">
        <w:rPr>
          <w:rFonts w:ascii="Times New Roman" w:hAnsi="Times New Roman" w:cs="Times New Roman"/>
          <w:b/>
          <w:sz w:val="24"/>
          <w:szCs w:val="24"/>
        </w:rPr>
        <w:t xml:space="preserve"> </w:t>
      </w:r>
      <w:proofErr w:type="gramStart"/>
      <w:r w:rsidRPr="00871753">
        <w:rPr>
          <w:rFonts w:ascii="Times New Roman" w:hAnsi="Times New Roman" w:cs="Times New Roman"/>
          <w:sz w:val="24"/>
          <w:szCs w:val="24"/>
        </w:rPr>
        <w:t>:ф</w:t>
      </w:r>
      <w:proofErr w:type="gramEnd"/>
      <w:r w:rsidRPr="00871753">
        <w:rPr>
          <w:rFonts w:ascii="Times New Roman" w:hAnsi="Times New Roman" w:cs="Times New Roman"/>
          <w:sz w:val="24"/>
          <w:szCs w:val="24"/>
        </w:rPr>
        <w:t xml:space="preserve">ормирование гражданско-патриотического сознания, развитие чувства сопричастности к судьбам Отечества, сохранение и развитие чувства гордости за свою страну ведется через следующие формы: </w:t>
      </w:r>
    </w:p>
    <w:p w:rsidR="006F0365" w:rsidRPr="00871753" w:rsidRDefault="006F0365" w:rsidP="006F0365">
      <w:pPr>
        <w:pStyle w:val="ac"/>
        <w:widowControl/>
        <w:numPr>
          <w:ilvl w:val="0"/>
          <w:numId w:val="76"/>
        </w:numPr>
        <w:autoSpaceDE/>
        <w:autoSpaceDN/>
        <w:adjustRightInd/>
        <w:spacing w:before="33" w:after="33"/>
        <w:ind w:left="0" w:hanging="142"/>
        <w:jc w:val="both"/>
        <w:rPr>
          <w:rFonts w:ascii="Times New Roman" w:hAnsi="Times New Roman" w:cs="Times New Roman"/>
          <w:sz w:val="24"/>
          <w:szCs w:val="24"/>
        </w:rPr>
      </w:pPr>
      <w:r w:rsidRPr="00871753">
        <w:rPr>
          <w:rFonts w:ascii="Times New Roman" w:hAnsi="Times New Roman" w:cs="Times New Roman"/>
          <w:sz w:val="24"/>
          <w:szCs w:val="24"/>
        </w:rPr>
        <w:t>общешкольные мероприятия по программам « Отчизна», « Защитник Отечества», «Правовед», « Моя семья в колесе история, музейная педагогика.</w:t>
      </w:r>
    </w:p>
    <w:p w:rsidR="006F0365" w:rsidRPr="00871753" w:rsidRDefault="006F0365" w:rsidP="006F0365">
      <w:pPr>
        <w:pStyle w:val="ac"/>
        <w:widowControl/>
        <w:autoSpaceDE/>
        <w:autoSpaceDN/>
        <w:adjustRightInd/>
        <w:spacing w:before="33" w:after="33"/>
        <w:ind w:left="0"/>
        <w:jc w:val="both"/>
        <w:rPr>
          <w:rFonts w:ascii="Times New Roman" w:hAnsi="Times New Roman" w:cs="Times New Roman"/>
          <w:sz w:val="24"/>
          <w:szCs w:val="24"/>
        </w:rPr>
      </w:pPr>
      <w:r w:rsidRPr="00871753">
        <w:rPr>
          <w:rFonts w:ascii="Times New Roman" w:hAnsi="Times New Roman" w:cs="Times New Roman"/>
          <w:sz w:val="24"/>
          <w:szCs w:val="24"/>
        </w:rPr>
        <w:t xml:space="preserve"> - месячник гражданск</w:t>
      </w:r>
      <w:proofErr w:type="gramStart"/>
      <w:r w:rsidRPr="00871753">
        <w:rPr>
          <w:rFonts w:ascii="Times New Roman" w:hAnsi="Times New Roman" w:cs="Times New Roman"/>
          <w:sz w:val="24"/>
          <w:szCs w:val="24"/>
        </w:rPr>
        <w:t>о-</w:t>
      </w:r>
      <w:proofErr w:type="gramEnd"/>
      <w:r w:rsidRPr="00871753">
        <w:rPr>
          <w:rFonts w:ascii="Times New Roman" w:hAnsi="Times New Roman" w:cs="Times New Roman"/>
          <w:sz w:val="24"/>
          <w:szCs w:val="24"/>
        </w:rPr>
        <w:t xml:space="preserve"> патриотического воспитания;</w:t>
      </w:r>
    </w:p>
    <w:p w:rsidR="006F0365" w:rsidRPr="00871753" w:rsidRDefault="006F0365" w:rsidP="006F0365">
      <w:pPr>
        <w:pStyle w:val="ac"/>
        <w:widowControl/>
        <w:numPr>
          <w:ilvl w:val="0"/>
          <w:numId w:val="76"/>
        </w:numPr>
        <w:autoSpaceDE/>
        <w:autoSpaceDN/>
        <w:adjustRightInd/>
        <w:spacing w:before="33" w:after="33"/>
        <w:jc w:val="both"/>
        <w:rPr>
          <w:rFonts w:ascii="Times New Roman" w:hAnsi="Times New Roman" w:cs="Times New Roman"/>
          <w:sz w:val="24"/>
          <w:szCs w:val="24"/>
        </w:rPr>
      </w:pPr>
      <w:r w:rsidRPr="00871753">
        <w:rPr>
          <w:rFonts w:ascii="Times New Roman" w:hAnsi="Times New Roman" w:cs="Times New Roman"/>
          <w:sz w:val="24"/>
          <w:szCs w:val="24"/>
        </w:rPr>
        <w:t>кинофестивали или просмотр отдельных фильмов по военно-патриотической тематике;</w:t>
      </w:r>
    </w:p>
    <w:p w:rsidR="006F0365" w:rsidRPr="00871753" w:rsidRDefault="006F0365" w:rsidP="006F0365">
      <w:pPr>
        <w:pStyle w:val="ac"/>
        <w:widowControl/>
        <w:numPr>
          <w:ilvl w:val="0"/>
          <w:numId w:val="76"/>
        </w:numPr>
        <w:autoSpaceDE/>
        <w:autoSpaceDN/>
        <w:adjustRightInd/>
        <w:spacing w:before="33" w:after="33"/>
        <w:jc w:val="both"/>
        <w:rPr>
          <w:rFonts w:ascii="Times New Roman" w:hAnsi="Times New Roman" w:cs="Times New Roman"/>
          <w:sz w:val="24"/>
          <w:szCs w:val="24"/>
        </w:rPr>
      </w:pPr>
      <w:r w:rsidRPr="00871753">
        <w:rPr>
          <w:rFonts w:ascii="Times New Roman" w:hAnsi="Times New Roman" w:cs="Times New Roman"/>
          <w:sz w:val="24"/>
          <w:szCs w:val="24"/>
        </w:rPr>
        <w:t>конкурсы военно - патриотической песни;</w:t>
      </w:r>
    </w:p>
    <w:p w:rsidR="006F0365" w:rsidRPr="00871753" w:rsidRDefault="006F0365" w:rsidP="006F0365">
      <w:pPr>
        <w:pStyle w:val="ac"/>
        <w:widowControl/>
        <w:numPr>
          <w:ilvl w:val="0"/>
          <w:numId w:val="76"/>
        </w:numPr>
        <w:autoSpaceDE/>
        <w:autoSpaceDN/>
        <w:adjustRightInd/>
        <w:spacing w:before="33" w:after="33"/>
        <w:jc w:val="both"/>
        <w:rPr>
          <w:rFonts w:ascii="Times New Roman" w:hAnsi="Times New Roman" w:cs="Times New Roman"/>
          <w:sz w:val="24"/>
          <w:szCs w:val="24"/>
        </w:rPr>
      </w:pPr>
      <w:r w:rsidRPr="00871753">
        <w:rPr>
          <w:rFonts w:ascii="Times New Roman" w:hAnsi="Times New Roman" w:cs="Times New Roman"/>
          <w:sz w:val="24"/>
          <w:szCs w:val="24"/>
        </w:rPr>
        <w:t>конкурсы на лучшую инсценировку « Вахта памяти» для юношей;</w:t>
      </w:r>
    </w:p>
    <w:p w:rsidR="006F0365" w:rsidRPr="00871753" w:rsidRDefault="006F0365" w:rsidP="006F0365">
      <w:pPr>
        <w:pStyle w:val="ac"/>
        <w:widowControl/>
        <w:numPr>
          <w:ilvl w:val="0"/>
          <w:numId w:val="76"/>
        </w:numPr>
        <w:autoSpaceDE/>
        <w:autoSpaceDN/>
        <w:adjustRightInd/>
        <w:spacing w:before="33" w:after="33"/>
        <w:jc w:val="both"/>
        <w:rPr>
          <w:rFonts w:ascii="Times New Roman" w:hAnsi="Times New Roman" w:cs="Times New Roman"/>
          <w:sz w:val="24"/>
          <w:szCs w:val="24"/>
        </w:rPr>
      </w:pPr>
      <w:r w:rsidRPr="00871753">
        <w:rPr>
          <w:rFonts w:ascii="Times New Roman" w:hAnsi="Times New Roman" w:cs="Times New Roman"/>
          <w:sz w:val="24"/>
          <w:szCs w:val="24"/>
        </w:rPr>
        <w:t>конкурсы рисунков и плакатов на военную тематику;</w:t>
      </w:r>
    </w:p>
    <w:p w:rsidR="006F0365" w:rsidRPr="00871753" w:rsidRDefault="006F0365" w:rsidP="006F0365">
      <w:pPr>
        <w:pStyle w:val="ac"/>
        <w:widowControl/>
        <w:numPr>
          <w:ilvl w:val="0"/>
          <w:numId w:val="76"/>
        </w:numPr>
        <w:autoSpaceDE/>
        <w:autoSpaceDN/>
        <w:adjustRightInd/>
        <w:spacing w:before="33" w:after="33"/>
        <w:jc w:val="both"/>
        <w:rPr>
          <w:rFonts w:ascii="Times New Roman" w:hAnsi="Times New Roman" w:cs="Times New Roman"/>
          <w:sz w:val="24"/>
          <w:szCs w:val="24"/>
        </w:rPr>
      </w:pPr>
      <w:r w:rsidRPr="00871753">
        <w:rPr>
          <w:rFonts w:ascii="Times New Roman" w:hAnsi="Times New Roman" w:cs="Times New Roman"/>
          <w:sz w:val="24"/>
          <w:szCs w:val="24"/>
        </w:rPr>
        <w:t>поисковая работа;</w:t>
      </w:r>
    </w:p>
    <w:p w:rsidR="006F0365" w:rsidRPr="00871753" w:rsidRDefault="006F0365" w:rsidP="006F0365">
      <w:pPr>
        <w:pStyle w:val="ac"/>
        <w:widowControl/>
        <w:numPr>
          <w:ilvl w:val="0"/>
          <w:numId w:val="76"/>
        </w:numPr>
        <w:autoSpaceDE/>
        <w:autoSpaceDN/>
        <w:adjustRightInd/>
        <w:spacing w:before="33" w:after="33"/>
        <w:jc w:val="both"/>
        <w:rPr>
          <w:rFonts w:ascii="Times New Roman" w:hAnsi="Times New Roman" w:cs="Times New Roman"/>
          <w:sz w:val="24"/>
          <w:szCs w:val="24"/>
        </w:rPr>
      </w:pPr>
      <w:r w:rsidRPr="00871753">
        <w:rPr>
          <w:rFonts w:ascii="Times New Roman" w:hAnsi="Times New Roman" w:cs="Times New Roman"/>
          <w:sz w:val="24"/>
          <w:szCs w:val="24"/>
        </w:rPr>
        <w:t>встречи   с ветеранами войны и труда;</w:t>
      </w:r>
    </w:p>
    <w:p w:rsidR="006F0365" w:rsidRPr="00871753" w:rsidRDefault="006F0365" w:rsidP="006F0365">
      <w:pPr>
        <w:pStyle w:val="ac"/>
        <w:widowControl/>
        <w:numPr>
          <w:ilvl w:val="0"/>
          <w:numId w:val="76"/>
        </w:numPr>
        <w:autoSpaceDE/>
        <w:autoSpaceDN/>
        <w:adjustRightInd/>
        <w:spacing w:before="33" w:after="33"/>
        <w:jc w:val="both"/>
        <w:rPr>
          <w:rFonts w:ascii="Times New Roman" w:hAnsi="Times New Roman" w:cs="Times New Roman"/>
          <w:sz w:val="24"/>
          <w:szCs w:val="24"/>
        </w:rPr>
      </w:pPr>
      <w:r w:rsidRPr="00871753">
        <w:rPr>
          <w:rFonts w:ascii="Times New Roman" w:hAnsi="Times New Roman" w:cs="Times New Roman"/>
          <w:sz w:val="24"/>
          <w:szCs w:val="24"/>
        </w:rPr>
        <w:t>проведение спортивных игр;</w:t>
      </w:r>
    </w:p>
    <w:p w:rsidR="006F0365" w:rsidRPr="00871753" w:rsidRDefault="006F0365" w:rsidP="006F0365">
      <w:pPr>
        <w:pStyle w:val="ac"/>
        <w:widowControl/>
        <w:numPr>
          <w:ilvl w:val="0"/>
          <w:numId w:val="76"/>
        </w:numPr>
        <w:autoSpaceDE/>
        <w:autoSpaceDN/>
        <w:adjustRightInd/>
        <w:spacing w:before="33" w:after="33"/>
        <w:jc w:val="both"/>
        <w:rPr>
          <w:rFonts w:ascii="Times New Roman" w:hAnsi="Times New Roman" w:cs="Times New Roman"/>
          <w:sz w:val="24"/>
          <w:szCs w:val="24"/>
        </w:rPr>
      </w:pPr>
      <w:r w:rsidRPr="00871753">
        <w:rPr>
          <w:rFonts w:ascii="Times New Roman" w:hAnsi="Times New Roman" w:cs="Times New Roman"/>
          <w:sz w:val="24"/>
          <w:szCs w:val="24"/>
        </w:rPr>
        <w:t>участие в смотрах военно-патриотической работы;  участие в военно-спортивных играх;</w:t>
      </w:r>
    </w:p>
    <w:p w:rsidR="006F0365" w:rsidRPr="00871753" w:rsidRDefault="006F0365" w:rsidP="006F0365">
      <w:pPr>
        <w:pStyle w:val="ac"/>
        <w:widowControl/>
        <w:numPr>
          <w:ilvl w:val="0"/>
          <w:numId w:val="76"/>
        </w:numPr>
        <w:autoSpaceDE/>
        <w:autoSpaceDN/>
        <w:adjustRightInd/>
        <w:spacing w:before="33" w:after="33"/>
        <w:jc w:val="both"/>
        <w:rPr>
          <w:rFonts w:ascii="Times New Roman" w:hAnsi="Times New Roman" w:cs="Times New Roman"/>
          <w:sz w:val="24"/>
          <w:szCs w:val="24"/>
        </w:rPr>
      </w:pPr>
      <w:r w:rsidRPr="00871753">
        <w:rPr>
          <w:rFonts w:ascii="Times New Roman" w:hAnsi="Times New Roman" w:cs="Times New Roman"/>
          <w:sz w:val="24"/>
          <w:szCs w:val="24"/>
        </w:rPr>
        <w:t>встречи с молодыми людьми, демобилизованными из службы в рядах РА - бывшими учениками школы;</w:t>
      </w:r>
    </w:p>
    <w:p w:rsidR="006F0365" w:rsidRPr="00871753" w:rsidRDefault="006F0365" w:rsidP="006F0365">
      <w:pPr>
        <w:pStyle w:val="ac"/>
        <w:widowControl/>
        <w:numPr>
          <w:ilvl w:val="0"/>
          <w:numId w:val="76"/>
        </w:numPr>
        <w:autoSpaceDE/>
        <w:autoSpaceDN/>
        <w:adjustRightInd/>
        <w:spacing w:before="33" w:after="33"/>
        <w:jc w:val="both"/>
        <w:rPr>
          <w:rFonts w:ascii="Times New Roman" w:hAnsi="Times New Roman" w:cs="Times New Roman"/>
          <w:sz w:val="24"/>
          <w:szCs w:val="24"/>
        </w:rPr>
      </w:pPr>
      <w:r w:rsidRPr="00871753">
        <w:rPr>
          <w:rFonts w:ascii="Times New Roman" w:hAnsi="Times New Roman" w:cs="Times New Roman"/>
          <w:sz w:val="24"/>
          <w:szCs w:val="24"/>
        </w:rPr>
        <w:t>подготовка классов к смотру песни и строя;</w:t>
      </w:r>
    </w:p>
    <w:p w:rsidR="006F0365" w:rsidRPr="00871753" w:rsidRDefault="006F0365" w:rsidP="006F0365">
      <w:pPr>
        <w:pStyle w:val="ac"/>
        <w:widowControl/>
        <w:numPr>
          <w:ilvl w:val="0"/>
          <w:numId w:val="76"/>
        </w:numPr>
        <w:autoSpaceDE/>
        <w:autoSpaceDN/>
        <w:adjustRightInd/>
        <w:spacing w:before="33" w:after="33"/>
        <w:jc w:val="both"/>
        <w:rPr>
          <w:rFonts w:ascii="Times New Roman" w:hAnsi="Times New Roman" w:cs="Times New Roman"/>
          <w:sz w:val="24"/>
          <w:szCs w:val="24"/>
        </w:rPr>
      </w:pPr>
      <w:r w:rsidRPr="00871753">
        <w:rPr>
          <w:rFonts w:ascii="Times New Roman" w:hAnsi="Times New Roman" w:cs="Times New Roman"/>
          <w:sz w:val="24"/>
          <w:szCs w:val="24"/>
        </w:rPr>
        <w:t xml:space="preserve">участие в парадах, митингах; </w:t>
      </w:r>
    </w:p>
    <w:p w:rsidR="006F0365" w:rsidRPr="00871753" w:rsidRDefault="006F0365" w:rsidP="006F0365">
      <w:pPr>
        <w:pStyle w:val="ac"/>
        <w:widowControl/>
        <w:numPr>
          <w:ilvl w:val="0"/>
          <w:numId w:val="76"/>
        </w:numPr>
        <w:autoSpaceDE/>
        <w:autoSpaceDN/>
        <w:adjustRightInd/>
        <w:spacing w:before="33" w:after="33"/>
        <w:jc w:val="both"/>
        <w:rPr>
          <w:rFonts w:ascii="Times New Roman" w:hAnsi="Times New Roman" w:cs="Times New Roman"/>
          <w:sz w:val="24"/>
          <w:szCs w:val="24"/>
        </w:rPr>
      </w:pPr>
      <w:r w:rsidRPr="00871753">
        <w:rPr>
          <w:rFonts w:ascii="Times New Roman" w:hAnsi="Times New Roman" w:cs="Times New Roman"/>
          <w:sz w:val="24"/>
          <w:szCs w:val="24"/>
        </w:rPr>
        <w:t xml:space="preserve">викторины, брейн-ринги, интеллектуальные игры;    </w:t>
      </w:r>
    </w:p>
    <w:p w:rsidR="006F0365" w:rsidRPr="00871753" w:rsidRDefault="006F0365" w:rsidP="006F0365">
      <w:pPr>
        <w:pStyle w:val="ac"/>
        <w:widowControl/>
        <w:numPr>
          <w:ilvl w:val="0"/>
          <w:numId w:val="76"/>
        </w:numPr>
        <w:autoSpaceDE/>
        <w:autoSpaceDN/>
        <w:adjustRightInd/>
        <w:spacing w:before="33" w:after="33"/>
        <w:jc w:val="both"/>
        <w:rPr>
          <w:rFonts w:ascii="Times New Roman" w:hAnsi="Times New Roman" w:cs="Times New Roman"/>
          <w:sz w:val="24"/>
          <w:szCs w:val="24"/>
        </w:rPr>
      </w:pPr>
      <w:r w:rsidRPr="00871753">
        <w:rPr>
          <w:rFonts w:ascii="Times New Roman" w:hAnsi="Times New Roman" w:cs="Times New Roman"/>
          <w:sz w:val="24"/>
          <w:szCs w:val="24"/>
        </w:rPr>
        <w:t>общешкольный  туристический поход:</w:t>
      </w:r>
    </w:p>
    <w:p w:rsidR="006F0365" w:rsidRPr="00871753" w:rsidRDefault="006F0365" w:rsidP="006F0365">
      <w:pPr>
        <w:pStyle w:val="ac"/>
        <w:widowControl/>
        <w:numPr>
          <w:ilvl w:val="0"/>
          <w:numId w:val="76"/>
        </w:numPr>
        <w:autoSpaceDE/>
        <w:autoSpaceDN/>
        <w:adjustRightInd/>
        <w:spacing w:before="33" w:after="33"/>
        <w:jc w:val="both"/>
        <w:rPr>
          <w:rFonts w:ascii="Times New Roman" w:hAnsi="Times New Roman" w:cs="Times New Roman"/>
          <w:sz w:val="24"/>
          <w:szCs w:val="24"/>
        </w:rPr>
      </w:pPr>
      <w:r w:rsidRPr="00871753">
        <w:rPr>
          <w:rFonts w:ascii="Times New Roman" w:hAnsi="Times New Roman" w:cs="Times New Roman"/>
          <w:sz w:val="24"/>
          <w:szCs w:val="24"/>
        </w:rPr>
        <w:t>занятия «Лесной школы».</w:t>
      </w:r>
    </w:p>
    <w:p w:rsidR="006F0365" w:rsidRPr="00871753" w:rsidRDefault="006F0365" w:rsidP="006F0365">
      <w:pPr>
        <w:pStyle w:val="afa"/>
        <w:spacing w:line="240" w:lineRule="auto"/>
        <w:contextualSpacing/>
        <w:rPr>
          <w:spacing w:val="-9"/>
          <w:sz w:val="24"/>
          <w:szCs w:val="24"/>
        </w:rPr>
      </w:pPr>
    </w:p>
    <w:p w:rsidR="006F0365" w:rsidRPr="00871753" w:rsidRDefault="006F0365" w:rsidP="006F0365">
      <w:pPr>
        <w:pStyle w:val="afa"/>
        <w:spacing w:line="276" w:lineRule="auto"/>
        <w:contextualSpacing/>
        <w:rPr>
          <w:spacing w:val="-11"/>
          <w:sz w:val="24"/>
          <w:szCs w:val="24"/>
        </w:rPr>
      </w:pPr>
      <w:r w:rsidRPr="00871753">
        <w:rPr>
          <w:b/>
          <w:sz w:val="24"/>
          <w:szCs w:val="24"/>
        </w:rPr>
        <w:t>-</w:t>
      </w:r>
      <w:r w:rsidRPr="00871753">
        <w:rPr>
          <w:b/>
          <w:color w:val="FF0000"/>
          <w:sz w:val="24"/>
          <w:szCs w:val="24"/>
        </w:rPr>
        <w:t>спортивно-оздоровительная деятельность</w:t>
      </w:r>
      <w:r w:rsidRPr="00871753">
        <w:rPr>
          <w:b/>
          <w:sz w:val="24"/>
          <w:szCs w:val="24"/>
        </w:rPr>
        <w:t xml:space="preserve"> </w:t>
      </w:r>
      <w:r w:rsidRPr="00871753">
        <w:rPr>
          <w:sz w:val="24"/>
          <w:szCs w:val="24"/>
        </w:rPr>
        <w:t>через систематическое занятие учащихся в спортивных кружках и секциях по массовым и техническим видам спорта и соревнования по различным комплексам физических упражнений с целью совершенствования физического развития, духовных и волевых качеств личности, достижения высоких результатов в состязаниях в личном и командном зачёте совместно с ДЮСШ;</w:t>
      </w:r>
    </w:p>
    <w:p w:rsidR="006F0365" w:rsidRPr="00871753" w:rsidRDefault="006F0365" w:rsidP="006F0365">
      <w:pPr>
        <w:pStyle w:val="afa"/>
        <w:spacing w:line="276" w:lineRule="auto"/>
        <w:contextualSpacing/>
        <w:rPr>
          <w:spacing w:val="-11"/>
          <w:sz w:val="24"/>
          <w:szCs w:val="24"/>
        </w:rPr>
      </w:pPr>
      <w:proofErr w:type="gramStart"/>
      <w:r w:rsidRPr="00871753">
        <w:rPr>
          <w:b/>
          <w:sz w:val="24"/>
          <w:szCs w:val="24"/>
        </w:rPr>
        <w:t>-</w:t>
      </w:r>
      <w:r w:rsidRPr="00871753">
        <w:rPr>
          <w:b/>
          <w:color w:val="FF0000"/>
          <w:sz w:val="24"/>
          <w:szCs w:val="24"/>
        </w:rPr>
        <w:t>этнокультурная (краеведческая) деятельность</w:t>
      </w:r>
      <w:r w:rsidRPr="00871753">
        <w:rPr>
          <w:b/>
          <w:sz w:val="24"/>
          <w:szCs w:val="24"/>
        </w:rPr>
        <w:t xml:space="preserve"> </w:t>
      </w:r>
      <w:r w:rsidRPr="00871753">
        <w:rPr>
          <w:sz w:val="24"/>
          <w:szCs w:val="24"/>
        </w:rPr>
        <w:t>через организацию историко-краеведческого кружка «Юный краевед», литературного объединения «ЛИК», «Поиск», направленных на изучение природы, природных явлений, экономики, истории и культуры, фольклора, обрядов, обычаев своего народа.</w:t>
      </w:r>
      <w:proofErr w:type="gramEnd"/>
      <w:r w:rsidRPr="00871753">
        <w:rPr>
          <w:sz w:val="24"/>
          <w:szCs w:val="24"/>
        </w:rPr>
        <w:t xml:space="preserve"> Итогом данной деятельности являются праздник «Осуохай», занятия «Дьо5ур».</w:t>
      </w:r>
    </w:p>
    <w:p w:rsidR="006F0365" w:rsidRPr="00871753" w:rsidRDefault="006F0365" w:rsidP="006F0365">
      <w:pPr>
        <w:pStyle w:val="afa"/>
        <w:spacing w:line="276" w:lineRule="auto"/>
        <w:contextualSpacing/>
        <w:rPr>
          <w:sz w:val="24"/>
          <w:szCs w:val="24"/>
        </w:rPr>
      </w:pPr>
      <w:r w:rsidRPr="00871753">
        <w:rPr>
          <w:sz w:val="24"/>
          <w:szCs w:val="24"/>
        </w:rPr>
        <w:t xml:space="preserve">В соответствии с планом и образовательной программой каждый учитель в своей </w:t>
      </w:r>
      <w:r w:rsidRPr="00871753">
        <w:rPr>
          <w:spacing w:val="-1"/>
          <w:sz w:val="24"/>
          <w:szCs w:val="24"/>
        </w:rPr>
        <w:t xml:space="preserve">работе руководствуется рабочей программой по предмету. Учебные программы </w:t>
      </w:r>
      <w:r w:rsidRPr="00871753">
        <w:rPr>
          <w:sz w:val="24"/>
          <w:szCs w:val="24"/>
        </w:rPr>
        <w:t>по предметам, тематическое планирование соответствуют образовательному минимуму, федеральный и  региональный компоненты образовательного стандарта реализуются полностью.</w:t>
      </w:r>
    </w:p>
    <w:p w:rsidR="006F0365" w:rsidRDefault="006F0365" w:rsidP="006F0365">
      <w:pPr>
        <w:pStyle w:val="afa"/>
        <w:spacing w:line="276" w:lineRule="auto"/>
        <w:contextualSpacing/>
        <w:rPr>
          <w:sz w:val="24"/>
          <w:szCs w:val="24"/>
        </w:rPr>
      </w:pPr>
      <w:r w:rsidRPr="00871753">
        <w:rPr>
          <w:sz w:val="24"/>
          <w:szCs w:val="24"/>
        </w:rPr>
        <w:lastRenderedPageBreak/>
        <w:t xml:space="preserve">Максимальный объём учебной нагрузки обучающихся соответствует максимально допустимому количеству часов с учетом пятидневной учебной недели в первом классе и шестидневной учебной недели обучения со второго по одиннадцатый классы.  </w:t>
      </w:r>
    </w:p>
    <w:p w:rsidR="006F0365" w:rsidRPr="006F0365" w:rsidRDefault="006F0365" w:rsidP="006F0365">
      <w:pPr>
        <w:widowControl/>
        <w:autoSpaceDE/>
        <w:autoSpaceDN/>
        <w:adjustRightInd/>
        <w:spacing w:before="33" w:after="33" w:line="360" w:lineRule="auto"/>
        <w:jc w:val="both"/>
        <w:rPr>
          <w:rFonts w:ascii="Times New Roman" w:hAnsi="Times New Roman" w:cs="Times New Roman"/>
          <w:sz w:val="24"/>
          <w:szCs w:val="24"/>
        </w:rPr>
      </w:pPr>
    </w:p>
    <w:p w:rsidR="00C077DC" w:rsidRPr="00891002" w:rsidRDefault="00C077DC" w:rsidP="00C077DC">
      <w:pPr>
        <w:spacing w:before="100" w:beforeAutospacing="1" w:after="100" w:afterAutospacing="1" w:line="360" w:lineRule="auto"/>
        <w:jc w:val="center"/>
        <w:rPr>
          <w:rFonts w:ascii="Times New Roman" w:hAnsi="Times New Roman" w:cs="Times New Roman"/>
          <w:b/>
          <w:sz w:val="24"/>
          <w:szCs w:val="24"/>
        </w:rPr>
      </w:pPr>
      <w:r w:rsidRPr="00891002">
        <w:rPr>
          <w:rFonts w:ascii="Times New Roman" w:hAnsi="Times New Roman" w:cs="Times New Roman"/>
          <w:b/>
          <w:sz w:val="24"/>
          <w:szCs w:val="24"/>
        </w:rPr>
        <w:t>Организация ученического самоуправления</w:t>
      </w:r>
    </w:p>
    <w:p w:rsidR="00C077DC" w:rsidRPr="00891002" w:rsidRDefault="00C077DC" w:rsidP="00C077DC">
      <w:pPr>
        <w:spacing w:line="360" w:lineRule="auto"/>
        <w:ind w:firstLine="567"/>
        <w:jc w:val="both"/>
        <w:rPr>
          <w:rFonts w:ascii="Times New Roman" w:hAnsi="Times New Roman" w:cs="Times New Roman"/>
          <w:sz w:val="24"/>
          <w:szCs w:val="24"/>
        </w:rPr>
      </w:pPr>
      <w:r w:rsidRPr="00891002">
        <w:rPr>
          <w:rFonts w:ascii="Times New Roman" w:hAnsi="Times New Roman" w:cs="Times New Roman"/>
          <w:sz w:val="24"/>
          <w:szCs w:val="24"/>
        </w:rPr>
        <w:t>Современное общество требует, чтобы молодые люди имели активную жизненную позицию, умели отстаивать ее, быть творчески активными, инициативными, самостоятельными.</w:t>
      </w:r>
    </w:p>
    <w:p w:rsidR="00C077DC" w:rsidRPr="00891002" w:rsidRDefault="00C077DC" w:rsidP="00C077DC">
      <w:pPr>
        <w:spacing w:line="360" w:lineRule="auto"/>
        <w:ind w:firstLine="567"/>
        <w:jc w:val="both"/>
        <w:rPr>
          <w:rFonts w:ascii="Times New Roman" w:hAnsi="Times New Roman" w:cs="Times New Roman"/>
          <w:sz w:val="24"/>
          <w:szCs w:val="24"/>
        </w:rPr>
      </w:pPr>
      <w:r w:rsidRPr="00891002">
        <w:rPr>
          <w:rFonts w:ascii="Times New Roman" w:hAnsi="Times New Roman" w:cs="Times New Roman"/>
          <w:sz w:val="24"/>
          <w:szCs w:val="24"/>
        </w:rPr>
        <w:t>Развитие самоуправления является актуальной социально-педагогической задачей. Только ученическое самоуправление может дать ученику самостоятельное правильное поведение.</w:t>
      </w:r>
    </w:p>
    <w:p w:rsidR="00C077DC" w:rsidRPr="00891002" w:rsidRDefault="00C077DC" w:rsidP="00C077DC">
      <w:pPr>
        <w:pStyle w:val="a5"/>
        <w:tabs>
          <w:tab w:val="left" w:pos="935"/>
        </w:tabs>
        <w:spacing w:line="360" w:lineRule="auto"/>
        <w:ind w:firstLine="567"/>
        <w:jc w:val="both"/>
        <w:rPr>
          <w:bCs/>
        </w:rPr>
      </w:pPr>
      <w:r w:rsidRPr="00891002">
        <w:rPr>
          <w:bCs/>
        </w:rPr>
        <w:t xml:space="preserve">В школе с  2009 года действует детская общественная организация клуб </w:t>
      </w:r>
    </w:p>
    <w:p w:rsidR="00C077DC" w:rsidRPr="00891002" w:rsidRDefault="00C077DC" w:rsidP="00C077DC">
      <w:pPr>
        <w:pStyle w:val="a5"/>
        <w:tabs>
          <w:tab w:val="left" w:pos="935"/>
        </w:tabs>
        <w:spacing w:line="360" w:lineRule="auto"/>
        <w:ind w:firstLine="567"/>
        <w:jc w:val="both"/>
        <w:rPr>
          <w:iCs/>
        </w:rPr>
      </w:pPr>
      <w:r w:rsidRPr="00891002">
        <w:rPr>
          <w:bCs/>
        </w:rPr>
        <w:t xml:space="preserve"> «Ларионовцы» с отдельным расчетным счетом утвержденный Министерством юстиции, объединяет учащихся с 14 лет и выпускников школы,  ученические организации, которая охватывает  обучающихся с 1 по 11 классы:</w:t>
      </w:r>
      <w:r w:rsidRPr="00891002">
        <w:rPr>
          <w:iCs/>
        </w:rPr>
        <w:t xml:space="preserve"> 1-6 классы - « Кустукчаан», подростковая организация 7-8 классы - « СМиД», 9-11 класс</w:t>
      </w:r>
      <w:proofErr w:type="gramStart"/>
      <w:r w:rsidRPr="00891002">
        <w:rPr>
          <w:iCs/>
        </w:rPr>
        <w:t>ы-</w:t>
      </w:r>
      <w:proofErr w:type="gramEnd"/>
      <w:r w:rsidRPr="00891002">
        <w:rPr>
          <w:iCs/>
        </w:rPr>
        <w:t xml:space="preserve"> « Тумэн»</w:t>
      </w:r>
    </w:p>
    <w:p w:rsidR="00C077DC" w:rsidRPr="00891002" w:rsidRDefault="00C077DC" w:rsidP="00C077DC">
      <w:pPr>
        <w:pStyle w:val="a5"/>
        <w:tabs>
          <w:tab w:val="left" w:pos="935"/>
        </w:tabs>
        <w:spacing w:after="0" w:line="360" w:lineRule="auto"/>
        <w:ind w:firstLine="567"/>
        <w:jc w:val="both"/>
        <w:rPr>
          <w:iCs/>
        </w:rPr>
      </w:pPr>
      <w:r w:rsidRPr="00891002">
        <w:rPr>
          <w:iCs/>
        </w:rPr>
        <w:t>Управляется  выборным Президентом и Советом « Тумэн».  Имеют: Устав детской общественной организации клуба « Ларионовцы», положение, правила.</w:t>
      </w:r>
    </w:p>
    <w:p w:rsidR="00C077DC" w:rsidRPr="00891002" w:rsidRDefault="00C077DC" w:rsidP="00C077DC">
      <w:pPr>
        <w:spacing w:line="360" w:lineRule="auto"/>
        <w:jc w:val="both"/>
        <w:rPr>
          <w:rFonts w:ascii="Times New Roman" w:hAnsi="Times New Roman" w:cs="Times New Roman"/>
          <w:iCs/>
          <w:color w:val="000000" w:themeColor="text1"/>
          <w:sz w:val="24"/>
          <w:szCs w:val="24"/>
        </w:rPr>
      </w:pPr>
      <w:r w:rsidRPr="00891002">
        <w:rPr>
          <w:rFonts w:ascii="Times New Roman" w:hAnsi="Times New Roman" w:cs="Times New Roman"/>
          <w:color w:val="FF0000"/>
          <w:sz w:val="24"/>
          <w:szCs w:val="24"/>
        </w:rPr>
        <w:t xml:space="preserve"> </w:t>
      </w:r>
      <w:r w:rsidRPr="00891002">
        <w:rPr>
          <w:rFonts w:ascii="Times New Roman" w:hAnsi="Times New Roman" w:cs="Times New Roman"/>
          <w:iCs/>
          <w:caps/>
          <w:color w:val="000000" w:themeColor="text1"/>
          <w:sz w:val="24"/>
          <w:szCs w:val="24"/>
        </w:rPr>
        <w:t>з</w:t>
      </w:r>
      <w:r w:rsidRPr="00891002">
        <w:rPr>
          <w:rFonts w:ascii="Times New Roman" w:hAnsi="Times New Roman" w:cs="Times New Roman"/>
          <w:iCs/>
          <w:color w:val="000000" w:themeColor="text1"/>
          <w:sz w:val="24"/>
          <w:szCs w:val="24"/>
        </w:rPr>
        <w:t>адачи:</w:t>
      </w:r>
      <w:r w:rsidRPr="00891002">
        <w:rPr>
          <w:rFonts w:ascii="Times New Roman" w:hAnsi="Times New Roman" w:cs="Times New Roman"/>
          <w:color w:val="000000" w:themeColor="text1"/>
          <w:sz w:val="24"/>
          <w:szCs w:val="24"/>
        </w:rPr>
        <w:t xml:space="preserve"> </w:t>
      </w:r>
    </w:p>
    <w:p w:rsidR="00C077DC" w:rsidRPr="00891002" w:rsidRDefault="00C077DC" w:rsidP="001361B5">
      <w:pPr>
        <w:pStyle w:val="ac"/>
        <w:widowControl/>
        <w:numPr>
          <w:ilvl w:val="0"/>
          <w:numId w:val="82"/>
        </w:numPr>
        <w:tabs>
          <w:tab w:val="left" w:pos="142"/>
        </w:tabs>
        <w:autoSpaceDE/>
        <w:autoSpaceDN/>
        <w:adjustRightInd/>
        <w:spacing w:line="360" w:lineRule="auto"/>
        <w:jc w:val="both"/>
        <w:rPr>
          <w:rFonts w:ascii="Times New Roman" w:hAnsi="Times New Roman" w:cs="Times New Roman"/>
          <w:color w:val="000000" w:themeColor="text1"/>
          <w:sz w:val="24"/>
          <w:szCs w:val="24"/>
        </w:rPr>
      </w:pPr>
      <w:r w:rsidRPr="00891002">
        <w:rPr>
          <w:rFonts w:ascii="Times New Roman" w:hAnsi="Times New Roman" w:cs="Times New Roman"/>
          <w:color w:val="000000" w:themeColor="text1"/>
          <w:sz w:val="24"/>
          <w:szCs w:val="24"/>
        </w:rPr>
        <w:t xml:space="preserve">формирование активной жизненной позиции у членов </w:t>
      </w:r>
      <w:proofErr w:type="gramStart"/>
      <w:r w:rsidRPr="00891002">
        <w:rPr>
          <w:rFonts w:ascii="Times New Roman" w:hAnsi="Times New Roman" w:cs="Times New Roman"/>
          <w:color w:val="000000" w:themeColor="text1"/>
          <w:sz w:val="24"/>
          <w:szCs w:val="24"/>
        </w:rPr>
        <w:t>ДО</w:t>
      </w:r>
      <w:proofErr w:type="gramEnd"/>
      <w:r w:rsidRPr="00891002">
        <w:rPr>
          <w:rFonts w:ascii="Times New Roman" w:hAnsi="Times New Roman" w:cs="Times New Roman"/>
          <w:color w:val="000000" w:themeColor="text1"/>
          <w:sz w:val="24"/>
          <w:szCs w:val="24"/>
        </w:rPr>
        <w:t>;</w:t>
      </w:r>
    </w:p>
    <w:p w:rsidR="00C077DC" w:rsidRPr="00891002" w:rsidRDefault="00C077DC" w:rsidP="001361B5">
      <w:pPr>
        <w:pStyle w:val="a5"/>
        <w:numPr>
          <w:ilvl w:val="0"/>
          <w:numId w:val="82"/>
        </w:numPr>
        <w:tabs>
          <w:tab w:val="left" w:pos="935"/>
        </w:tabs>
        <w:spacing w:after="0" w:line="360" w:lineRule="auto"/>
        <w:jc w:val="both"/>
        <w:rPr>
          <w:iCs/>
          <w:color w:val="000000" w:themeColor="text1"/>
        </w:rPr>
      </w:pPr>
      <w:r w:rsidRPr="00891002">
        <w:rPr>
          <w:iCs/>
          <w:color w:val="000000" w:themeColor="text1"/>
        </w:rPr>
        <w:t xml:space="preserve">обучение членов </w:t>
      </w:r>
      <w:proofErr w:type="gramStart"/>
      <w:r w:rsidRPr="00891002">
        <w:rPr>
          <w:iCs/>
          <w:color w:val="000000" w:themeColor="text1"/>
        </w:rPr>
        <w:t>ДО</w:t>
      </w:r>
      <w:proofErr w:type="gramEnd"/>
      <w:r w:rsidRPr="00891002">
        <w:rPr>
          <w:iCs/>
          <w:color w:val="000000" w:themeColor="text1"/>
        </w:rPr>
        <w:t xml:space="preserve">  </w:t>
      </w:r>
      <w:proofErr w:type="gramStart"/>
      <w:r w:rsidRPr="00891002">
        <w:rPr>
          <w:iCs/>
          <w:color w:val="000000" w:themeColor="text1"/>
        </w:rPr>
        <w:t>навыкам</w:t>
      </w:r>
      <w:proofErr w:type="gramEnd"/>
      <w:r w:rsidRPr="00891002">
        <w:rPr>
          <w:iCs/>
          <w:color w:val="000000" w:themeColor="text1"/>
        </w:rPr>
        <w:t xml:space="preserve"> самостоятельного планирования, организации и проведения мероприятий (КТД);</w:t>
      </w:r>
    </w:p>
    <w:p w:rsidR="00C077DC" w:rsidRPr="00891002" w:rsidRDefault="00C077DC" w:rsidP="001361B5">
      <w:pPr>
        <w:pStyle w:val="a5"/>
        <w:numPr>
          <w:ilvl w:val="0"/>
          <w:numId w:val="82"/>
        </w:numPr>
        <w:tabs>
          <w:tab w:val="left" w:pos="935"/>
        </w:tabs>
        <w:spacing w:after="0" w:line="360" w:lineRule="auto"/>
        <w:jc w:val="both"/>
        <w:rPr>
          <w:iCs/>
          <w:color w:val="000000" w:themeColor="text1"/>
        </w:rPr>
      </w:pPr>
      <w:r w:rsidRPr="00891002">
        <w:rPr>
          <w:iCs/>
          <w:color w:val="000000" w:themeColor="text1"/>
        </w:rPr>
        <w:t>формирование у членов ДО личных качеств  ответственности, порядочности;</w:t>
      </w:r>
    </w:p>
    <w:p w:rsidR="00C077DC" w:rsidRPr="00891002" w:rsidRDefault="00C077DC" w:rsidP="001361B5">
      <w:pPr>
        <w:pStyle w:val="a5"/>
        <w:numPr>
          <w:ilvl w:val="0"/>
          <w:numId w:val="82"/>
        </w:numPr>
        <w:tabs>
          <w:tab w:val="left" w:pos="935"/>
        </w:tabs>
        <w:spacing w:after="0" w:line="360" w:lineRule="auto"/>
        <w:jc w:val="both"/>
        <w:rPr>
          <w:iCs/>
          <w:color w:val="000000" w:themeColor="text1"/>
        </w:rPr>
      </w:pPr>
      <w:r w:rsidRPr="00891002">
        <w:rPr>
          <w:iCs/>
          <w:color w:val="000000" w:themeColor="text1"/>
        </w:rPr>
        <w:t xml:space="preserve">развитие творческих способностей членов </w:t>
      </w:r>
      <w:proofErr w:type="gramStart"/>
      <w:r w:rsidRPr="00891002">
        <w:rPr>
          <w:iCs/>
          <w:color w:val="000000" w:themeColor="text1"/>
        </w:rPr>
        <w:t>ДО</w:t>
      </w:r>
      <w:proofErr w:type="gramEnd"/>
      <w:r w:rsidRPr="00891002">
        <w:rPr>
          <w:iCs/>
          <w:color w:val="000000" w:themeColor="text1"/>
        </w:rPr>
        <w:t>.</w:t>
      </w:r>
    </w:p>
    <w:p w:rsidR="00C077DC" w:rsidRPr="00891002" w:rsidRDefault="00C077DC" w:rsidP="00C077DC">
      <w:pPr>
        <w:pStyle w:val="a5"/>
        <w:tabs>
          <w:tab w:val="left" w:pos="935"/>
        </w:tabs>
        <w:spacing w:line="360" w:lineRule="auto"/>
        <w:rPr>
          <w:iCs/>
          <w:color w:val="000000" w:themeColor="text1"/>
        </w:rPr>
      </w:pPr>
      <w:r w:rsidRPr="00891002">
        <w:rPr>
          <w:iCs/>
          <w:color w:val="000000" w:themeColor="text1"/>
        </w:rPr>
        <w:t>Члены ученического самоуправления  являются членами всех общественных комиссий школы, экспертами на аттестационных мероприятиях педагогов,  работают в составе Управляющего совета школы, помогают в организации досуга учащихся.</w:t>
      </w:r>
    </w:p>
    <w:p w:rsidR="00C077DC" w:rsidRPr="00891002" w:rsidRDefault="00C077DC" w:rsidP="00C077DC">
      <w:pPr>
        <w:pStyle w:val="a7"/>
        <w:spacing w:before="0" w:beforeAutospacing="0" w:after="0" w:afterAutospacing="0" w:line="360" w:lineRule="auto"/>
        <w:ind w:firstLine="708"/>
        <w:jc w:val="center"/>
        <w:rPr>
          <w:b/>
        </w:rPr>
      </w:pPr>
      <w:r w:rsidRPr="00891002">
        <w:rPr>
          <w:b/>
        </w:rPr>
        <w:t>Профилактическая работа.</w:t>
      </w:r>
    </w:p>
    <w:p w:rsidR="00C077DC" w:rsidRPr="00891002" w:rsidRDefault="00C077DC" w:rsidP="00C077DC">
      <w:pPr>
        <w:pStyle w:val="a7"/>
        <w:spacing w:before="0" w:beforeAutospacing="0" w:after="0" w:afterAutospacing="0" w:line="360" w:lineRule="auto"/>
        <w:ind w:firstLine="708"/>
        <w:jc w:val="both"/>
      </w:pPr>
      <w:r w:rsidRPr="00891002">
        <w:t>Для осуществления профилактической работы в школе действуют  Совет по профилактике правонарушений и безнадзорности и наркопост.</w:t>
      </w:r>
    </w:p>
    <w:p w:rsidR="00C077DC" w:rsidRPr="00891002" w:rsidRDefault="00C077DC" w:rsidP="00C077DC">
      <w:pPr>
        <w:spacing w:line="360" w:lineRule="auto"/>
        <w:rPr>
          <w:rFonts w:ascii="Times New Roman" w:hAnsi="Times New Roman" w:cs="Times New Roman"/>
          <w:bCs/>
          <w:sz w:val="24"/>
          <w:szCs w:val="24"/>
        </w:rPr>
      </w:pPr>
      <w:r w:rsidRPr="00891002">
        <w:rPr>
          <w:rFonts w:ascii="Times New Roman" w:hAnsi="Times New Roman" w:cs="Times New Roman"/>
          <w:bCs/>
          <w:sz w:val="24"/>
          <w:szCs w:val="24"/>
        </w:rPr>
        <w:t xml:space="preserve">Задачи: </w:t>
      </w:r>
    </w:p>
    <w:p w:rsidR="00C077DC" w:rsidRPr="00891002" w:rsidRDefault="00C077DC" w:rsidP="00C077DC">
      <w:pPr>
        <w:spacing w:line="360" w:lineRule="auto"/>
        <w:rPr>
          <w:rFonts w:ascii="Times New Roman" w:hAnsi="Times New Roman" w:cs="Times New Roman"/>
          <w:bCs/>
          <w:sz w:val="24"/>
          <w:szCs w:val="24"/>
        </w:rPr>
      </w:pPr>
      <w:r w:rsidRPr="00891002">
        <w:rPr>
          <w:rFonts w:ascii="Times New Roman" w:hAnsi="Times New Roman" w:cs="Times New Roman"/>
          <w:b/>
          <w:bCs/>
          <w:sz w:val="24"/>
          <w:szCs w:val="24"/>
        </w:rPr>
        <w:t>-</w:t>
      </w:r>
      <w:r w:rsidRPr="00891002">
        <w:rPr>
          <w:rFonts w:ascii="Times New Roman" w:hAnsi="Times New Roman" w:cs="Times New Roman"/>
          <w:bCs/>
          <w:sz w:val="24"/>
          <w:szCs w:val="24"/>
        </w:rPr>
        <w:t xml:space="preserve"> организация профилактической работы против правонарушений и безнадзорности;</w:t>
      </w:r>
    </w:p>
    <w:p w:rsidR="00C077DC" w:rsidRPr="00891002" w:rsidRDefault="00C077DC" w:rsidP="00C077DC">
      <w:pPr>
        <w:spacing w:line="360" w:lineRule="auto"/>
        <w:rPr>
          <w:rFonts w:ascii="Times New Roman" w:hAnsi="Times New Roman" w:cs="Times New Roman"/>
          <w:sz w:val="24"/>
          <w:szCs w:val="24"/>
        </w:rPr>
      </w:pPr>
      <w:r w:rsidRPr="00891002">
        <w:rPr>
          <w:rFonts w:ascii="Times New Roman" w:hAnsi="Times New Roman" w:cs="Times New Roman"/>
          <w:bCs/>
          <w:sz w:val="24"/>
          <w:szCs w:val="24"/>
        </w:rPr>
        <w:t xml:space="preserve">- </w:t>
      </w:r>
      <w:r w:rsidRPr="00891002">
        <w:rPr>
          <w:rFonts w:ascii="Times New Roman" w:hAnsi="Times New Roman" w:cs="Times New Roman"/>
          <w:sz w:val="24"/>
          <w:szCs w:val="24"/>
        </w:rPr>
        <w:t>выявление и учёт учащихся, уклоняющихся от учёбы, допускающих нарушения Устава школы и принятие мер общественного воздействии;</w:t>
      </w:r>
    </w:p>
    <w:p w:rsidR="00C077DC" w:rsidRPr="00891002" w:rsidRDefault="00C077DC" w:rsidP="00C077DC">
      <w:pPr>
        <w:spacing w:line="360" w:lineRule="auto"/>
        <w:rPr>
          <w:rFonts w:ascii="Times New Roman" w:hAnsi="Times New Roman" w:cs="Times New Roman"/>
          <w:sz w:val="24"/>
          <w:szCs w:val="24"/>
        </w:rPr>
      </w:pPr>
      <w:r w:rsidRPr="00891002">
        <w:rPr>
          <w:rFonts w:ascii="Times New Roman" w:hAnsi="Times New Roman" w:cs="Times New Roman"/>
          <w:sz w:val="24"/>
          <w:szCs w:val="24"/>
        </w:rPr>
        <w:lastRenderedPageBreak/>
        <w:t>- организация и проведение мероприятий, направленных на формирование законопослушного поведения учащихся;</w:t>
      </w:r>
    </w:p>
    <w:p w:rsidR="00C077DC" w:rsidRPr="00891002" w:rsidRDefault="00C077DC" w:rsidP="001361B5">
      <w:pPr>
        <w:pStyle w:val="ac"/>
        <w:widowControl/>
        <w:numPr>
          <w:ilvl w:val="0"/>
          <w:numId w:val="72"/>
        </w:numPr>
        <w:tabs>
          <w:tab w:val="left" w:pos="284"/>
        </w:tabs>
        <w:autoSpaceDE/>
        <w:autoSpaceDN/>
        <w:adjustRightInd/>
        <w:spacing w:line="360" w:lineRule="auto"/>
        <w:ind w:left="0" w:firstLine="0"/>
        <w:rPr>
          <w:rFonts w:ascii="Times New Roman" w:hAnsi="Times New Roman" w:cs="Times New Roman"/>
          <w:sz w:val="24"/>
          <w:szCs w:val="24"/>
        </w:rPr>
      </w:pPr>
      <w:r w:rsidRPr="00891002">
        <w:rPr>
          <w:rFonts w:ascii="Times New Roman" w:hAnsi="Times New Roman" w:cs="Times New Roman"/>
          <w:sz w:val="24"/>
          <w:szCs w:val="24"/>
        </w:rPr>
        <w:t>оказание консультативной, методической  помощи родителям;</w:t>
      </w:r>
    </w:p>
    <w:p w:rsidR="00C077DC" w:rsidRPr="00891002" w:rsidRDefault="00C077DC" w:rsidP="001361B5">
      <w:pPr>
        <w:pStyle w:val="ac"/>
        <w:widowControl/>
        <w:numPr>
          <w:ilvl w:val="0"/>
          <w:numId w:val="72"/>
        </w:numPr>
        <w:tabs>
          <w:tab w:val="left" w:pos="284"/>
        </w:tabs>
        <w:autoSpaceDE/>
        <w:autoSpaceDN/>
        <w:adjustRightInd/>
        <w:spacing w:line="360" w:lineRule="auto"/>
        <w:ind w:left="0" w:firstLine="0"/>
        <w:rPr>
          <w:rFonts w:ascii="Times New Roman" w:hAnsi="Times New Roman" w:cs="Times New Roman"/>
          <w:sz w:val="24"/>
          <w:szCs w:val="24"/>
        </w:rPr>
      </w:pPr>
      <w:r w:rsidRPr="00891002">
        <w:rPr>
          <w:rFonts w:ascii="Times New Roman" w:hAnsi="Times New Roman" w:cs="Times New Roman"/>
          <w:sz w:val="24"/>
          <w:szCs w:val="24"/>
        </w:rPr>
        <w:t xml:space="preserve">формирование у подростков навыков здорового образа жизни и ответственного отношения к своему здоровью. </w:t>
      </w:r>
    </w:p>
    <w:p w:rsidR="00C077DC" w:rsidRPr="00891002" w:rsidRDefault="00C077DC" w:rsidP="00C077DC">
      <w:pPr>
        <w:spacing w:line="360" w:lineRule="auto"/>
        <w:rPr>
          <w:rFonts w:ascii="Times New Roman" w:hAnsi="Times New Roman" w:cs="Times New Roman"/>
          <w:sz w:val="24"/>
          <w:szCs w:val="24"/>
        </w:rPr>
      </w:pPr>
      <w:r w:rsidRPr="00891002">
        <w:rPr>
          <w:rFonts w:ascii="Times New Roman" w:hAnsi="Times New Roman" w:cs="Times New Roman"/>
          <w:bCs/>
          <w:sz w:val="24"/>
          <w:szCs w:val="24"/>
        </w:rPr>
        <w:t>Функции наркопоста и СППиБ:</w:t>
      </w:r>
    </w:p>
    <w:p w:rsidR="00C077DC" w:rsidRPr="00891002" w:rsidRDefault="00C077DC" w:rsidP="001361B5">
      <w:pPr>
        <w:pStyle w:val="ac"/>
        <w:widowControl/>
        <w:numPr>
          <w:ilvl w:val="0"/>
          <w:numId w:val="73"/>
        </w:numPr>
        <w:autoSpaceDE/>
        <w:autoSpaceDN/>
        <w:adjustRightInd/>
        <w:spacing w:line="360" w:lineRule="auto"/>
        <w:ind w:left="0" w:firstLine="567"/>
        <w:jc w:val="both"/>
        <w:rPr>
          <w:rFonts w:ascii="Times New Roman" w:hAnsi="Times New Roman" w:cs="Times New Roman"/>
          <w:sz w:val="24"/>
          <w:szCs w:val="24"/>
        </w:rPr>
      </w:pPr>
      <w:r w:rsidRPr="00891002">
        <w:rPr>
          <w:rFonts w:ascii="Times New Roman" w:hAnsi="Times New Roman" w:cs="Times New Roman"/>
          <w:sz w:val="24"/>
          <w:szCs w:val="24"/>
        </w:rPr>
        <w:t xml:space="preserve"> осуществляют комплекс мероприятий по первичной профилактике злоупотребления психоактивных веществ в детско-подростковой среде; проводят профилактические акции, операции, массовые мероприятия, классные часы, конкурсы и другие формы профилактической работы. </w:t>
      </w:r>
    </w:p>
    <w:p w:rsidR="00C077DC" w:rsidRPr="00891002" w:rsidRDefault="00C077DC" w:rsidP="001361B5">
      <w:pPr>
        <w:pStyle w:val="ac"/>
        <w:widowControl/>
        <w:numPr>
          <w:ilvl w:val="0"/>
          <w:numId w:val="73"/>
        </w:numPr>
        <w:autoSpaceDE/>
        <w:autoSpaceDN/>
        <w:adjustRightInd/>
        <w:spacing w:line="360" w:lineRule="auto"/>
        <w:ind w:left="0" w:firstLine="567"/>
        <w:jc w:val="both"/>
        <w:rPr>
          <w:rFonts w:ascii="Times New Roman" w:hAnsi="Times New Roman" w:cs="Times New Roman"/>
          <w:sz w:val="24"/>
          <w:szCs w:val="24"/>
        </w:rPr>
      </w:pPr>
      <w:r w:rsidRPr="00891002">
        <w:rPr>
          <w:rFonts w:ascii="Times New Roman" w:hAnsi="Times New Roman" w:cs="Times New Roman"/>
          <w:sz w:val="24"/>
          <w:szCs w:val="24"/>
        </w:rPr>
        <w:t>реализуют на основе групповой и индивидуальной воспитательной работы программы, проекты профилактики и устранения зависимого поведения учащихся.</w:t>
      </w:r>
    </w:p>
    <w:p w:rsidR="00C077DC" w:rsidRPr="00891002" w:rsidRDefault="00C077DC" w:rsidP="001361B5">
      <w:pPr>
        <w:pStyle w:val="ac"/>
        <w:widowControl/>
        <w:numPr>
          <w:ilvl w:val="0"/>
          <w:numId w:val="73"/>
        </w:numPr>
        <w:autoSpaceDE/>
        <w:autoSpaceDN/>
        <w:adjustRightInd/>
        <w:spacing w:line="360" w:lineRule="auto"/>
        <w:ind w:left="0" w:firstLine="567"/>
        <w:jc w:val="both"/>
        <w:rPr>
          <w:rFonts w:ascii="Times New Roman" w:hAnsi="Times New Roman" w:cs="Times New Roman"/>
          <w:sz w:val="24"/>
          <w:szCs w:val="24"/>
        </w:rPr>
      </w:pPr>
      <w:r w:rsidRPr="00891002">
        <w:rPr>
          <w:rFonts w:ascii="Times New Roman" w:hAnsi="Times New Roman" w:cs="Times New Roman"/>
          <w:sz w:val="24"/>
          <w:szCs w:val="24"/>
        </w:rPr>
        <w:t xml:space="preserve">ведут работу с родителями, направленную на информирование о случаях наркотизации учащихся, о целесообразности внутрисемейного контроля по данной проблеме, выявление признаков девиантности в поведении и зависимостей, профилактику социально-негативных явлений в семье и формирование здорового образа жизни. </w:t>
      </w:r>
    </w:p>
    <w:p w:rsidR="00C077DC" w:rsidRPr="00891002" w:rsidRDefault="00C077DC" w:rsidP="001361B5">
      <w:pPr>
        <w:pStyle w:val="ac"/>
        <w:widowControl/>
        <w:numPr>
          <w:ilvl w:val="0"/>
          <w:numId w:val="73"/>
        </w:numPr>
        <w:autoSpaceDE/>
        <w:autoSpaceDN/>
        <w:adjustRightInd/>
        <w:spacing w:line="360" w:lineRule="auto"/>
        <w:ind w:left="0" w:firstLine="567"/>
        <w:jc w:val="both"/>
        <w:rPr>
          <w:rFonts w:ascii="Times New Roman" w:hAnsi="Times New Roman" w:cs="Times New Roman"/>
          <w:sz w:val="24"/>
          <w:szCs w:val="24"/>
        </w:rPr>
      </w:pPr>
      <w:r w:rsidRPr="00891002">
        <w:rPr>
          <w:rFonts w:ascii="Times New Roman" w:hAnsi="Times New Roman" w:cs="Times New Roman"/>
          <w:sz w:val="24"/>
          <w:szCs w:val="24"/>
        </w:rPr>
        <w:t xml:space="preserve">медицинский работник осуществляет первичное выявление лиц группы риска, имеющих признаки различных отклонений в поведении и склонных к злоупотреблению психоактивных веществ, направляет рекомендации родителям для получения консультации врача-нарколога и принятия педагогических или иных правовых мер. </w:t>
      </w:r>
    </w:p>
    <w:p w:rsidR="00C077DC" w:rsidRPr="00891002" w:rsidRDefault="00C077DC" w:rsidP="001361B5">
      <w:pPr>
        <w:pStyle w:val="ac"/>
        <w:widowControl/>
        <w:numPr>
          <w:ilvl w:val="0"/>
          <w:numId w:val="73"/>
        </w:numPr>
        <w:autoSpaceDE/>
        <w:autoSpaceDN/>
        <w:adjustRightInd/>
        <w:spacing w:line="360" w:lineRule="auto"/>
        <w:ind w:left="0" w:firstLine="567"/>
        <w:jc w:val="both"/>
        <w:rPr>
          <w:rFonts w:ascii="Times New Roman" w:hAnsi="Times New Roman" w:cs="Times New Roman"/>
          <w:sz w:val="24"/>
          <w:szCs w:val="24"/>
        </w:rPr>
      </w:pPr>
      <w:r w:rsidRPr="00891002">
        <w:rPr>
          <w:rFonts w:ascii="Times New Roman" w:hAnsi="Times New Roman" w:cs="Times New Roman"/>
          <w:sz w:val="24"/>
          <w:szCs w:val="24"/>
        </w:rPr>
        <w:t xml:space="preserve">организуют информационно-просветительскую работу среди учащихся и родителей в соответствии с действующими законодательными, нормативно-правовыми актами Российской Федерации. </w:t>
      </w:r>
    </w:p>
    <w:p w:rsidR="00C077DC" w:rsidRPr="00891002" w:rsidRDefault="00C077DC" w:rsidP="001361B5">
      <w:pPr>
        <w:pStyle w:val="ac"/>
        <w:widowControl/>
        <w:numPr>
          <w:ilvl w:val="0"/>
          <w:numId w:val="73"/>
        </w:numPr>
        <w:autoSpaceDE/>
        <w:autoSpaceDN/>
        <w:adjustRightInd/>
        <w:spacing w:line="360" w:lineRule="auto"/>
        <w:ind w:left="0" w:firstLine="567"/>
        <w:jc w:val="both"/>
        <w:rPr>
          <w:rFonts w:ascii="Times New Roman" w:hAnsi="Times New Roman" w:cs="Times New Roman"/>
          <w:sz w:val="24"/>
          <w:szCs w:val="24"/>
        </w:rPr>
      </w:pPr>
      <w:r w:rsidRPr="00891002">
        <w:rPr>
          <w:rFonts w:ascii="Times New Roman" w:hAnsi="Times New Roman" w:cs="Times New Roman"/>
          <w:sz w:val="24"/>
          <w:szCs w:val="24"/>
        </w:rPr>
        <w:t xml:space="preserve">обеспечивают проведение массовых мероприятий с участием учащихся, родителей, общественности. Качеством результативности данной работы считается показатель охвата школьников профилактическими мероприятиями и выпуск школьных газет, бюллетеней, отражающих содержание и результаты работы. </w:t>
      </w:r>
    </w:p>
    <w:p w:rsidR="00C077DC" w:rsidRPr="00891002" w:rsidRDefault="00C077DC" w:rsidP="00C077DC">
      <w:pPr>
        <w:spacing w:line="322" w:lineRule="atLeast"/>
        <w:jc w:val="both"/>
        <w:rPr>
          <w:rFonts w:ascii="Times New Roman" w:hAnsi="Times New Roman" w:cs="Times New Roman"/>
          <w:color w:val="222222"/>
          <w:sz w:val="24"/>
          <w:szCs w:val="24"/>
        </w:rPr>
      </w:pPr>
      <w:r w:rsidRPr="00891002">
        <w:rPr>
          <w:rFonts w:ascii="Times New Roman" w:hAnsi="Times New Roman" w:cs="Times New Roman"/>
          <w:b/>
          <w:bCs/>
          <w:i/>
          <w:iCs/>
          <w:color w:val="000000" w:themeColor="text1"/>
          <w:spacing w:val="-6"/>
          <w:sz w:val="24"/>
          <w:szCs w:val="24"/>
        </w:rPr>
        <w:t xml:space="preserve">           </w:t>
      </w:r>
      <w:r w:rsidRPr="00891002">
        <w:rPr>
          <w:rFonts w:ascii="Times New Roman" w:hAnsi="Times New Roman" w:cs="Times New Roman"/>
          <w:b/>
          <w:bCs/>
          <w:i/>
          <w:iCs/>
          <w:color w:val="222222"/>
          <w:sz w:val="24"/>
          <w:szCs w:val="24"/>
        </w:rPr>
        <w:t>Содержание программы. </w:t>
      </w:r>
    </w:p>
    <w:p w:rsidR="00C077DC" w:rsidRPr="00891002" w:rsidRDefault="00C077DC" w:rsidP="00C077DC">
      <w:pPr>
        <w:spacing w:line="322" w:lineRule="atLeast"/>
        <w:jc w:val="both"/>
        <w:rPr>
          <w:rFonts w:ascii="Times New Roman" w:hAnsi="Times New Roman" w:cs="Times New Roman"/>
          <w:color w:val="222222"/>
          <w:sz w:val="24"/>
          <w:szCs w:val="24"/>
        </w:rPr>
      </w:pPr>
      <w:proofErr w:type="gramStart"/>
      <w:r w:rsidRPr="00891002">
        <w:rPr>
          <w:rFonts w:ascii="Times New Roman" w:hAnsi="Times New Roman" w:cs="Times New Roman"/>
          <w:color w:val="222222"/>
          <w:sz w:val="24"/>
          <w:szCs w:val="24"/>
        </w:rPr>
        <w:t>Программа содержит 4 блока:  организационная работа, диагностическая работа, профилактическая работа с обучающимися, профилактическая работа с родителями.</w:t>
      </w:r>
      <w:proofErr w:type="gramEnd"/>
    </w:p>
    <w:p w:rsidR="00C077DC" w:rsidRPr="00891002" w:rsidRDefault="00C077DC" w:rsidP="00C077DC">
      <w:pPr>
        <w:spacing w:line="322" w:lineRule="atLeast"/>
        <w:ind w:firstLine="708"/>
        <w:jc w:val="both"/>
        <w:rPr>
          <w:rFonts w:ascii="Times New Roman" w:hAnsi="Times New Roman" w:cs="Times New Roman"/>
          <w:color w:val="222222"/>
          <w:sz w:val="24"/>
          <w:szCs w:val="24"/>
        </w:rPr>
      </w:pPr>
      <w:r w:rsidRPr="00891002">
        <w:rPr>
          <w:rFonts w:ascii="Times New Roman" w:hAnsi="Times New Roman" w:cs="Times New Roman"/>
          <w:b/>
          <w:bCs/>
          <w:i/>
          <w:iCs/>
          <w:color w:val="222222"/>
          <w:sz w:val="24"/>
          <w:szCs w:val="24"/>
        </w:rPr>
        <w:t>Организационная работа</w:t>
      </w:r>
      <w:r w:rsidRPr="00891002">
        <w:rPr>
          <w:rFonts w:ascii="Times New Roman" w:hAnsi="Times New Roman" w:cs="Times New Roman"/>
          <w:color w:val="222222"/>
          <w:sz w:val="24"/>
          <w:szCs w:val="24"/>
        </w:rPr>
        <w:t> 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w:t>
      </w:r>
    </w:p>
    <w:p w:rsidR="00C077DC" w:rsidRPr="00891002" w:rsidRDefault="00C077DC" w:rsidP="00C077DC">
      <w:pPr>
        <w:spacing w:line="322" w:lineRule="atLeast"/>
        <w:ind w:firstLine="708"/>
        <w:jc w:val="both"/>
        <w:rPr>
          <w:rFonts w:ascii="Times New Roman" w:hAnsi="Times New Roman" w:cs="Times New Roman"/>
          <w:color w:val="222222"/>
          <w:sz w:val="24"/>
          <w:szCs w:val="24"/>
        </w:rPr>
      </w:pPr>
      <w:r w:rsidRPr="00891002">
        <w:rPr>
          <w:rFonts w:ascii="Times New Roman" w:hAnsi="Times New Roman" w:cs="Times New Roman"/>
          <w:b/>
          <w:bCs/>
          <w:i/>
          <w:iCs/>
          <w:color w:val="222222"/>
          <w:sz w:val="24"/>
          <w:szCs w:val="24"/>
        </w:rPr>
        <w:t>Диагностическая работа</w:t>
      </w:r>
      <w:r w:rsidRPr="00891002">
        <w:rPr>
          <w:rFonts w:ascii="Times New Roman" w:hAnsi="Times New Roman" w:cs="Times New Roman"/>
          <w:color w:val="222222"/>
          <w:sz w:val="24"/>
          <w:szCs w:val="24"/>
        </w:rPr>
        <w:t>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обучающихся.</w:t>
      </w:r>
    </w:p>
    <w:p w:rsidR="00C077DC" w:rsidRPr="00891002" w:rsidRDefault="00C077DC" w:rsidP="00C077DC">
      <w:pPr>
        <w:spacing w:line="322" w:lineRule="atLeast"/>
        <w:ind w:firstLine="708"/>
        <w:jc w:val="both"/>
        <w:rPr>
          <w:rFonts w:ascii="Times New Roman" w:hAnsi="Times New Roman" w:cs="Times New Roman"/>
          <w:color w:val="222222"/>
          <w:sz w:val="24"/>
          <w:szCs w:val="24"/>
        </w:rPr>
      </w:pPr>
      <w:r w:rsidRPr="00891002">
        <w:rPr>
          <w:rFonts w:ascii="Times New Roman" w:hAnsi="Times New Roman" w:cs="Times New Roman"/>
          <w:b/>
          <w:bCs/>
          <w:i/>
          <w:iCs/>
          <w:color w:val="222222"/>
          <w:sz w:val="24"/>
          <w:szCs w:val="24"/>
        </w:rPr>
        <w:lastRenderedPageBreak/>
        <w:t>Профилактическая работа со школьниками</w:t>
      </w:r>
      <w:r w:rsidRPr="00891002">
        <w:rPr>
          <w:rFonts w:ascii="Times New Roman" w:hAnsi="Times New Roman" w:cs="Times New Roman"/>
          <w:color w:val="222222"/>
          <w:sz w:val="24"/>
          <w:szCs w:val="24"/>
        </w:rPr>
        <w:t> включает</w:t>
      </w:r>
    </w:p>
    <w:p w:rsidR="00C077DC" w:rsidRPr="00891002" w:rsidRDefault="00C077DC" w:rsidP="00C077DC">
      <w:pPr>
        <w:spacing w:line="322" w:lineRule="atLeast"/>
        <w:jc w:val="both"/>
        <w:rPr>
          <w:rFonts w:ascii="Times New Roman" w:hAnsi="Times New Roman" w:cs="Times New Roman"/>
          <w:color w:val="222222"/>
          <w:sz w:val="24"/>
          <w:szCs w:val="24"/>
        </w:rPr>
      </w:pPr>
      <w:r w:rsidRPr="00891002">
        <w:rPr>
          <w:rFonts w:ascii="Times New Roman" w:hAnsi="Times New Roman" w:cs="Times New Roman"/>
          <w:color w:val="222222"/>
          <w:sz w:val="24"/>
          <w:szCs w:val="24"/>
        </w:rPr>
        <w:t xml:space="preserve">предупредительно-профилактическую деятельность и индивидуальную работу с подростками с девиантным поведением и детьми «группы риска».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о здоровой, </w:t>
      </w:r>
      <w:proofErr w:type="gramStart"/>
      <w:r w:rsidRPr="00891002">
        <w:rPr>
          <w:rFonts w:ascii="Times New Roman" w:hAnsi="Times New Roman" w:cs="Times New Roman"/>
          <w:color w:val="222222"/>
          <w:sz w:val="24"/>
          <w:szCs w:val="24"/>
        </w:rPr>
        <w:t>несклонной к правонарушениям</w:t>
      </w:r>
      <w:proofErr w:type="gramEnd"/>
      <w:r w:rsidRPr="00891002">
        <w:rPr>
          <w:rFonts w:ascii="Times New Roman" w:hAnsi="Times New Roman" w:cs="Times New Roman"/>
          <w:color w:val="222222"/>
          <w:sz w:val="24"/>
          <w:szCs w:val="24"/>
        </w:rPr>
        <w:t xml:space="preserve"> личности.</w:t>
      </w:r>
    </w:p>
    <w:p w:rsidR="00C077DC" w:rsidRPr="00891002" w:rsidRDefault="00C077DC" w:rsidP="00C077DC">
      <w:pPr>
        <w:spacing w:line="322" w:lineRule="atLeast"/>
        <w:jc w:val="both"/>
        <w:rPr>
          <w:rFonts w:ascii="Times New Roman" w:hAnsi="Times New Roman" w:cs="Times New Roman"/>
          <w:color w:val="222222"/>
          <w:sz w:val="24"/>
          <w:szCs w:val="24"/>
        </w:rPr>
      </w:pPr>
      <w:r w:rsidRPr="00891002">
        <w:rPr>
          <w:rFonts w:ascii="Times New Roman" w:hAnsi="Times New Roman" w:cs="Times New Roman"/>
          <w:color w:val="222222"/>
          <w:sz w:val="24"/>
          <w:szCs w:val="24"/>
        </w:rPr>
        <w:t>Задача индивидуальной работы с подростками с девиантным поведением состоит в содействии сознательному выбору воспитанником своего жизненного пути. Работа выстраивается в несколько этапов</w:t>
      </w:r>
      <w:r w:rsidRPr="00891002">
        <w:rPr>
          <w:rFonts w:ascii="Times New Roman" w:hAnsi="Times New Roman" w:cs="Times New Roman"/>
          <w:color w:val="222222"/>
          <w:sz w:val="24"/>
          <w:szCs w:val="24"/>
          <w:lang w:val="en-US"/>
        </w:rPr>
        <w:t>:</w:t>
      </w:r>
    </w:p>
    <w:tbl>
      <w:tblPr>
        <w:tblW w:w="9639" w:type="dxa"/>
        <w:tblInd w:w="-102" w:type="dxa"/>
        <w:tblCellMar>
          <w:left w:w="0" w:type="dxa"/>
          <w:right w:w="0" w:type="dxa"/>
        </w:tblCellMar>
        <w:tblLook w:val="04A0"/>
      </w:tblPr>
      <w:tblGrid>
        <w:gridCol w:w="3544"/>
        <w:gridCol w:w="6095"/>
      </w:tblGrid>
      <w:tr w:rsidR="00C077DC" w:rsidRPr="00891002" w:rsidTr="00C077DC">
        <w:trPr>
          <w:trHeight w:val="327"/>
        </w:trPr>
        <w:tc>
          <w:tcPr>
            <w:tcW w:w="3544" w:type="dxa"/>
            <w:tcBorders>
              <w:top w:val="single" w:sz="8" w:space="0" w:color="auto"/>
              <w:left w:val="single" w:sz="8" w:space="0" w:color="auto"/>
              <w:bottom w:val="single" w:sz="8" w:space="0" w:color="auto"/>
              <w:right w:val="single" w:sz="8" w:space="0" w:color="auto"/>
            </w:tcBorders>
            <w:shd w:val="clear" w:color="auto" w:fill="DAEEF3" w:themeFill="accent5" w:themeFillTint="33"/>
            <w:tcMar>
              <w:top w:w="0" w:type="dxa"/>
              <w:left w:w="40" w:type="dxa"/>
              <w:bottom w:w="0" w:type="dxa"/>
              <w:right w:w="40" w:type="dxa"/>
            </w:tcMar>
            <w:hideMark/>
          </w:tcPr>
          <w:p w:rsidR="00C077DC" w:rsidRPr="00891002" w:rsidRDefault="00C077DC" w:rsidP="00C077DC">
            <w:pPr>
              <w:spacing w:line="322" w:lineRule="atLeast"/>
              <w:ind w:left="567" w:hanging="567"/>
              <w:jc w:val="center"/>
              <w:rPr>
                <w:rFonts w:ascii="Times New Roman" w:hAnsi="Times New Roman" w:cs="Times New Roman"/>
                <w:b/>
                <w:sz w:val="24"/>
                <w:szCs w:val="24"/>
              </w:rPr>
            </w:pPr>
            <w:r w:rsidRPr="00891002">
              <w:rPr>
                <w:rFonts w:ascii="Times New Roman" w:hAnsi="Times New Roman" w:cs="Times New Roman"/>
                <w:b/>
                <w:sz w:val="24"/>
                <w:szCs w:val="24"/>
              </w:rPr>
              <w:t>Этап</w:t>
            </w:r>
          </w:p>
        </w:tc>
        <w:tc>
          <w:tcPr>
            <w:tcW w:w="6095" w:type="dxa"/>
            <w:tcBorders>
              <w:top w:val="single" w:sz="8" w:space="0" w:color="auto"/>
              <w:left w:val="nil"/>
              <w:bottom w:val="single" w:sz="8" w:space="0" w:color="auto"/>
              <w:right w:val="single" w:sz="8" w:space="0" w:color="auto"/>
            </w:tcBorders>
            <w:shd w:val="clear" w:color="auto" w:fill="DAEEF3" w:themeFill="accent5" w:themeFillTint="33"/>
            <w:tcMar>
              <w:top w:w="0" w:type="dxa"/>
              <w:left w:w="40" w:type="dxa"/>
              <w:bottom w:w="0" w:type="dxa"/>
              <w:right w:w="40" w:type="dxa"/>
            </w:tcMar>
            <w:hideMark/>
          </w:tcPr>
          <w:p w:rsidR="00C077DC" w:rsidRPr="00891002" w:rsidRDefault="00C077DC" w:rsidP="00C077DC">
            <w:pPr>
              <w:spacing w:line="322" w:lineRule="atLeast"/>
              <w:jc w:val="center"/>
              <w:rPr>
                <w:rFonts w:ascii="Times New Roman" w:hAnsi="Times New Roman" w:cs="Times New Roman"/>
                <w:b/>
                <w:sz w:val="24"/>
                <w:szCs w:val="24"/>
              </w:rPr>
            </w:pPr>
            <w:r w:rsidRPr="00891002">
              <w:rPr>
                <w:rFonts w:ascii="Times New Roman" w:hAnsi="Times New Roman" w:cs="Times New Roman"/>
                <w:b/>
                <w:sz w:val="24"/>
                <w:szCs w:val="24"/>
              </w:rPr>
              <w:t>Содержание</w:t>
            </w:r>
          </w:p>
        </w:tc>
      </w:tr>
      <w:tr w:rsidR="00C077DC" w:rsidRPr="00891002" w:rsidTr="00C077DC">
        <w:trPr>
          <w:trHeight w:val="519"/>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077DC" w:rsidRPr="00891002" w:rsidRDefault="00C077DC" w:rsidP="00C077DC">
            <w:pPr>
              <w:spacing w:line="322" w:lineRule="atLeast"/>
              <w:jc w:val="both"/>
              <w:rPr>
                <w:rFonts w:ascii="Times New Roman" w:hAnsi="Times New Roman" w:cs="Times New Roman"/>
                <w:sz w:val="24"/>
                <w:szCs w:val="24"/>
              </w:rPr>
            </w:pPr>
            <w:r w:rsidRPr="00891002">
              <w:rPr>
                <w:rFonts w:ascii="Times New Roman" w:hAnsi="Times New Roman" w:cs="Times New Roman"/>
                <w:sz w:val="24"/>
                <w:szCs w:val="24"/>
              </w:rPr>
              <w:t>Изучение подростка и окружающей его среды</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C077DC" w:rsidRPr="00891002" w:rsidRDefault="00C077DC" w:rsidP="00C077DC">
            <w:pPr>
              <w:spacing w:line="322" w:lineRule="atLeast"/>
              <w:jc w:val="both"/>
              <w:rPr>
                <w:rFonts w:ascii="Times New Roman" w:hAnsi="Times New Roman" w:cs="Times New Roman"/>
                <w:sz w:val="24"/>
                <w:szCs w:val="24"/>
              </w:rPr>
            </w:pPr>
            <w:r w:rsidRPr="00891002">
              <w:rPr>
                <w:rFonts w:ascii="Times New Roman" w:hAnsi="Times New Roman" w:cs="Times New Roman"/>
                <w:sz w:val="24"/>
                <w:szCs w:val="24"/>
              </w:rPr>
              <w:t>Диагностика подростка</w:t>
            </w:r>
          </w:p>
        </w:tc>
      </w:tr>
      <w:tr w:rsidR="00C077DC" w:rsidRPr="00891002" w:rsidTr="00C077DC">
        <w:trPr>
          <w:trHeight w:val="811"/>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077DC" w:rsidRPr="00891002" w:rsidRDefault="00C077DC" w:rsidP="00C077DC">
            <w:pPr>
              <w:spacing w:line="322" w:lineRule="atLeast"/>
              <w:jc w:val="both"/>
              <w:rPr>
                <w:rFonts w:ascii="Times New Roman" w:hAnsi="Times New Roman" w:cs="Times New Roman"/>
                <w:sz w:val="24"/>
                <w:szCs w:val="24"/>
              </w:rPr>
            </w:pPr>
            <w:r w:rsidRPr="00891002">
              <w:rPr>
                <w:rFonts w:ascii="Times New Roman" w:hAnsi="Times New Roman" w:cs="Times New Roman"/>
                <w:sz w:val="24"/>
                <w:szCs w:val="24"/>
              </w:rPr>
              <w:t>Обеспечение психологической готовности подростка к изменению</w:t>
            </w:r>
          </w:p>
          <w:p w:rsidR="00C077DC" w:rsidRPr="00891002" w:rsidRDefault="00C077DC" w:rsidP="00C077DC">
            <w:pPr>
              <w:spacing w:line="322" w:lineRule="atLeast"/>
              <w:jc w:val="both"/>
              <w:rPr>
                <w:rFonts w:ascii="Times New Roman" w:hAnsi="Times New Roman" w:cs="Times New Roman"/>
                <w:sz w:val="24"/>
                <w:szCs w:val="24"/>
              </w:rPr>
            </w:pPr>
            <w:r w:rsidRPr="00891002">
              <w:rPr>
                <w:rFonts w:ascii="Times New Roman" w:hAnsi="Times New Roman" w:cs="Times New Roman"/>
                <w:sz w:val="24"/>
                <w:szCs w:val="24"/>
              </w:rPr>
              <w:t> </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C077DC" w:rsidRPr="00891002" w:rsidRDefault="00C077DC" w:rsidP="00C077DC">
            <w:pPr>
              <w:spacing w:line="322" w:lineRule="atLeast"/>
              <w:jc w:val="both"/>
              <w:rPr>
                <w:rFonts w:ascii="Times New Roman" w:hAnsi="Times New Roman" w:cs="Times New Roman"/>
                <w:sz w:val="24"/>
                <w:szCs w:val="24"/>
              </w:rPr>
            </w:pPr>
            <w:r w:rsidRPr="00891002">
              <w:rPr>
                <w:rFonts w:ascii="Times New Roman" w:hAnsi="Times New Roman" w:cs="Times New Roman"/>
                <w:sz w:val="24"/>
                <w:szCs w:val="24"/>
              </w:rPr>
              <w:t>Беседы с подростком, вхождение в доверие к нему, пробуждение его интереса к той или иной деятельности</w:t>
            </w:r>
          </w:p>
        </w:tc>
      </w:tr>
      <w:tr w:rsidR="00C077DC" w:rsidRPr="00891002" w:rsidTr="00C077DC">
        <w:trPr>
          <w:trHeight w:val="836"/>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077DC" w:rsidRPr="00891002" w:rsidRDefault="00C077DC" w:rsidP="00C077DC">
            <w:pPr>
              <w:spacing w:line="322" w:lineRule="atLeast"/>
              <w:jc w:val="both"/>
              <w:rPr>
                <w:rFonts w:ascii="Times New Roman" w:hAnsi="Times New Roman" w:cs="Times New Roman"/>
                <w:sz w:val="24"/>
                <w:szCs w:val="24"/>
              </w:rPr>
            </w:pPr>
            <w:r w:rsidRPr="00891002">
              <w:rPr>
                <w:rFonts w:ascii="Times New Roman" w:hAnsi="Times New Roman" w:cs="Times New Roman"/>
                <w:sz w:val="24"/>
                <w:szCs w:val="24"/>
              </w:rPr>
              <w:t>Накопление подростком нравственно положительных качеств, поступков</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C077DC" w:rsidRPr="00891002" w:rsidRDefault="00C077DC" w:rsidP="00C077DC">
            <w:pPr>
              <w:spacing w:line="322" w:lineRule="atLeast"/>
              <w:jc w:val="both"/>
              <w:rPr>
                <w:rFonts w:ascii="Times New Roman" w:hAnsi="Times New Roman" w:cs="Times New Roman"/>
                <w:sz w:val="24"/>
                <w:szCs w:val="24"/>
              </w:rPr>
            </w:pPr>
            <w:r w:rsidRPr="00891002">
              <w:rPr>
                <w:rFonts w:ascii="Times New Roman" w:hAnsi="Times New Roman" w:cs="Times New Roman"/>
                <w:sz w:val="24"/>
                <w:szCs w:val="24"/>
              </w:rPr>
              <w:t>Стимулирование положительных поступков, изменений, профориентационная работа </w:t>
            </w:r>
          </w:p>
        </w:tc>
      </w:tr>
      <w:tr w:rsidR="00C077DC" w:rsidRPr="00891002" w:rsidTr="00C077DC">
        <w:trPr>
          <w:trHeight w:val="408"/>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C077DC" w:rsidRPr="00891002" w:rsidRDefault="00C077DC" w:rsidP="00C077DC">
            <w:pPr>
              <w:spacing w:line="322" w:lineRule="atLeast"/>
              <w:jc w:val="both"/>
              <w:rPr>
                <w:rFonts w:ascii="Times New Roman" w:hAnsi="Times New Roman" w:cs="Times New Roman"/>
                <w:sz w:val="24"/>
                <w:szCs w:val="24"/>
              </w:rPr>
            </w:pPr>
            <w:r w:rsidRPr="00891002">
              <w:rPr>
                <w:rFonts w:ascii="Times New Roman" w:hAnsi="Times New Roman" w:cs="Times New Roman"/>
                <w:sz w:val="24"/>
                <w:szCs w:val="24"/>
              </w:rPr>
              <w:t>Самовоспитание</w:t>
            </w:r>
          </w:p>
        </w:tc>
        <w:tc>
          <w:tcPr>
            <w:tcW w:w="6095" w:type="dxa"/>
            <w:tcBorders>
              <w:top w:val="nil"/>
              <w:left w:val="nil"/>
              <w:bottom w:val="single" w:sz="8" w:space="0" w:color="auto"/>
              <w:right w:val="single" w:sz="8" w:space="0" w:color="auto"/>
            </w:tcBorders>
            <w:tcMar>
              <w:top w:w="0" w:type="dxa"/>
              <w:left w:w="40" w:type="dxa"/>
              <w:bottom w:w="0" w:type="dxa"/>
              <w:right w:w="40" w:type="dxa"/>
            </w:tcMar>
            <w:hideMark/>
          </w:tcPr>
          <w:p w:rsidR="00C077DC" w:rsidRPr="00891002" w:rsidRDefault="00C077DC" w:rsidP="00C077DC">
            <w:pPr>
              <w:spacing w:line="322" w:lineRule="atLeast"/>
              <w:jc w:val="both"/>
              <w:rPr>
                <w:rFonts w:ascii="Times New Roman" w:hAnsi="Times New Roman" w:cs="Times New Roman"/>
                <w:sz w:val="24"/>
                <w:szCs w:val="24"/>
              </w:rPr>
            </w:pPr>
            <w:r w:rsidRPr="00891002">
              <w:rPr>
                <w:rFonts w:ascii="Times New Roman" w:hAnsi="Times New Roman" w:cs="Times New Roman"/>
                <w:sz w:val="24"/>
                <w:szCs w:val="24"/>
              </w:rPr>
              <w:t>Поддержка подростка в процессе самовоспитания</w:t>
            </w:r>
          </w:p>
        </w:tc>
      </w:tr>
    </w:tbl>
    <w:p w:rsidR="00C077DC" w:rsidRPr="00891002" w:rsidRDefault="00C077DC" w:rsidP="00C077DC">
      <w:pPr>
        <w:spacing w:line="322" w:lineRule="atLeast"/>
        <w:jc w:val="both"/>
        <w:rPr>
          <w:rFonts w:ascii="Times New Roman" w:hAnsi="Times New Roman" w:cs="Times New Roman"/>
          <w:b/>
          <w:bCs/>
          <w:i/>
          <w:iCs/>
          <w:color w:val="222222"/>
          <w:sz w:val="24"/>
          <w:szCs w:val="24"/>
        </w:rPr>
      </w:pPr>
    </w:p>
    <w:p w:rsidR="00C077DC" w:rsidRPr="00891002" w:rsidRDefault="00C077DC" w:rsidP="00C077DC">
      <w:pPr>
        <w:spacing w:line="322" w:lineRule="atLeast"/>
        <w:jc w:val="both"/>
        <w:rPr>
          <w:rFonts w:ascii="Times New Roman" w:hAnsi="Times New Roman" w:cs="Times New Roman"/>
          <w:color w:val="222222"/>
          <w:sz w:val="24"/>
          <w:szCs w:val="24"/>
        </w:rPr>
      </w:pPr>
      <w:r w:rsidRPr="00891002">
        <w:rPr>
          <w:rFonts w:ascii="Times New Roman" w:hAnsi="Times New Roman" w:cs="Times New Roman"/>
          <w:b/>
          <w:bCs/>
          <w:i/>
          <w:iCs/>
          <w:color w:val="222222"/>
          <w:sz w:val="24"/>
          <w:szCs w:val="24"/>
          <w:lang w:val="en-US"/>
        </w:rPr>
        <w:t> </w:t>
      </w:r>
      <w:r w:rsidRPr="00891002">
        <w:rPr>
          <w:rFonts w:ascii="Times New Roman" w:hAnsi="Times New Roman" w:cs="Times New Roman"/>
          <w:b/>
          <w:bCs/>
          <w:i/>
          <w:iCs/>
          <w:color w:val="222222"/>
          <w:sz w:val="24"/>
          <w:szCs w:val="24"/>
        </w:rPr>
        <w:t>Профилактическая работа с родителями</w:t>
      </w:r>
      <w:r w:rsidRPr="00891002">
        <w:rPr>
          <w:rFonts w:ascii="Times New Roman" w:hAnsi="Times New Roman" w:cs="Times New Roman"/>
          <w:color w:val="222222"/>
          <w:sz w:val="24"/>
          <w:szCs w:val="24"/>
        </w:rPr>
        <w:t>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работу Совета школы.</w:t>
      </w:r>
    </w:p>
    <w:p w:rsidR="00C077DC" w:rsidRPr="00891002" w:rsidRDefault="00C077DC" w:rsidP="00C077DC">
      <w:pPr>
        <w:spacing w:line="322" w:lineRule="atLeast"/>
        <w:ind w:firstLine="708"/>
        <w:jc w:val="both"/>
        <w:rPr>
          <w:rFonts w:ascii="Times New Roman" w:hAnsi="Times New Roman" w:cs="Times New Roman"/>
          <w:color w:val="222222"/>
          <w:sz w:val="24"/>
          <w:szCs w:val="24"/>
        </w:rPr>
      </w:pPr>
      <w:r w:rsidRPr="00891002">
        <w:rPr>
          <w:rFonts w:ascii="Times New Roman" w:hAnsi="Times New Roman" w:cs="Times New Roman"/>
          <w:color w:val="222222"/>
          <w:sz w:val="24"/>
          <w:szCs w:val="24"/>
        </w:rPr>
        <w:t>Программу реализует администрация школы (с привлечением заинтересованных ведомств), классные руководители, социальный педагог, психолог, школьный фельдшер, логопед. В целях профилактики безнадзорности в школе работают разнообразные кружки и секции</w:t>
      </w:r>
    </w:p>
    <w:p w:rsidR="00C077DC" w:rsidRPr="00891002" w:rsidRDefault="00C077DC" w:rsidP="00C077DC">
      <w:pPr>
        <w:spacing w:after="169" w:line="288" w:lineRule="atLeast"/>
        <w:jc w:val="center"/>
        <w:rPr>
          <w:rFonts w:ascii="Times New Roman" w:hAnsi="Times New Roman" w:cs="Times New Roman"/>
          <w:color w:val="222222"/>
          <w:sz w:val="24"/>
          <w:szCs w:val="24"/>
        </w:rPr>
      </w:pPr>
      <w:r w:rsidRPr="00891002">
        <w:rPr>
          <w:rFonts w:ascii="Times New Roman" w:hAnsi="Times New Roman" w:cs="Times New Roman"/>
          <w:b/>
          <w:bCs/>
          <w:color w:val="222222"/>
          <w:spacing w:val="-6"/>
          <w:sz w:val="24"/>
          <w:szCs w:val="24"/>
        </w:rPr>
        <w:t>Критерии отслеживания эффективности программы</w:t>
      </w:r>
    </w:p>
    <w:tbl>
      <w:tblPr>
        <w:tblW w:w="10348" w:type="dxa"/>
        <w:tblInd w:w="-601" w:type="dxa"/>
        <w:tblCellMar>
          <w:left w:w="0" w:type="dxa"/>
          <w:right w:w="0" w:type="dxa"/>
        </w:tblCellMar>
        <w:tblLook w:val="04A0"/>
      </w:tblPr>
      <w:tblGrid>
        <w:gridCol w:w="3403"/>
        <w:gridCol w:w="6945"/>
      </w:tblGrid>
      <w:tr w:rsidR="00C077DC" w:rsidRPr="00891002" w:rsidTr="00C077DC">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i/>
                <w:iCs/>
                <w:spacing w:val="-6"/>
                <w:sz w:val="24"/>
                <w:szCs w:val="24"/>
              </w:rPr>
              <w:t> </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i/>
                <w:iCs/>
                <w:spacing w:val="-6"/>
                <w:sz w:val="24"/>
                <w:szCs w:val="24"/>
              </w:rPr>
              <w:t> Отслеживание эффективности всей программы</w:t>
            </w:r>
          </w:p>
        </w:tc>
        <w:tc>
          <w:tcPr>
            <w:tcW w:w="69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pacing w:val="-6"/>
                <w:sz w:val="24"/>
                <w:szCs w:val="24"/>
              </w:rPr>
              <w:t>- появление у подростков устойчивых интересов;</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pacing w:val="-6"/>
                <w:sz w:val="24"/>
                <w:szCs w:val="24"/>
              </w:rPr>
              <w:t>- положительная динамика изменения количества подростков, состоящих на учёте в КДН, ПДН ОВД;</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pacing w:val="-6"/>
                <w:sz w:val="24"/>
                <w:szCs w:val="24"/>
              </w:rPr>
              <w:t>-уменьшение количества детей «группы риска»</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pacing w:val="-6"/>
                <w:sz w:val="24"/>
                <w:szCs w:val="24"/>
              </w:rPr>
              <w:t>- уменьшение количества причин, по которым дети попадают в «группу риска».</w:t>
            </w:r>
          </w:p>
        </w:tc>
      </w:tr>
      <w:tr w:rsidR="00C077DC" w:rsidRPr="00891002" w:rsidTr="00C077DC">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i/>
                <w:iCs/>
                <w:spacing w:val="-6"/>
                <w:sz w:val="24"/>
                <w:szCs w:val="24"/>
              </w:rPr>
              <w:t>Отслеживание эффективности каждого проводимого мероприятия программы</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b/>
                <w:bCs/>
                <w:spacing w:val="-6"/>
                <w:sz w:val="24"/>
                <w:szCs w:val="24"/>
              </w:rPr>
              <w:t>-</w:t>
            </w:r>
            <w:r w:rsidRPr="00891002">
              <w:rPr>
                <w:rFonts w:ascii="Times New Roman" w:hAnsi="Times New Roman" w:cs="Times New Roman"/>
                <w:spacing w:val="-6"/>
                <w:sz w:val="24"/>
                <w:szCs w:val="24"/>
              </w:rPr>
              <w:t>проведение анкетирования, опросов участников (учащихся, родителей</w:t>
            </w:r>
            <w:proofErr w:type="gramStart"/>
            <w:r w:rsidRPr="00891002">
              <w:rPr>
                <w:rFonts w:ascii="Times New Roman" w:hAnsi="Times New Roman" w:cs="Times New Roman"/>
                <w:spacing w:val="-6"/>
                <w:sz w:val="24"/>
                <w:szCs w:val="24"/>
              </w:rPr>
              <w:t>)с</w:t>
            </w:r>
            <w:proofErr w:type="gramEnd"/>
            <w:r w:rsidRPr="00891002">
              <w:rPr>
                <w:rFonts w:ascii="Times New Roman" w:hAnsi="Times New Roman" w:cs="Times New Roman"/>
                <w:spacing w:val="-6"/>
                <w:sz w:val="24"/>
                <w:szCs w:val="24"/>
              </w:rPr>
              <w:t xml:space="preserve"> целью отслеживания эффективности, проводимых мероприятий, динамики осознания проблемы и отношения к ней, уровня и степени добровольной вовлечённости родителей и учащихся в мероприятия.</w:t>
            </w:r>
          </w:p>
        </w:tc>
      </w:tr>
      <w:tr w:rsidR="00C077DC" w:rsidRPr="00891002" w:rsidTr="00C077DC">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i/>
                <w:iCs/>
                <w:spacing w:val="-6"/>
                <w:sz w:val="24"/>
                <w:szCs w:val="24"/>
              </w:rPr>
              <w:t>Конечный результат реализации программы</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i/>
                <w:iCs/>
                <w:spacing w:val="-6"/>
                <w:sz w:val="24"/>
                <w:szCs w:val="24"/>
              </w:rPr>
              <w:t> </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pacing w:val="-6"/>
                <w:sz w:val="24"/>
                <w:szCs w:val="24"/>
              </w:rPr>
              <w:t xml:space="preserve">Положительная динамика состояния преступности, преодоление тенденции роста числа правонарушений несовершеннолетних, создание  условий для обеспечения защиты их прав, социальной </w:t>
            </w:r>
            <w:r w:rsidRPr="00891002">
              <w:rPr>
                <w:rFonts w:ascii="Times New Roman" w:hAnsi="Times New Roman" w:cs="Times New Roman"/>
                <w:spacing w:val="-6"/>
                <w:sz w:val="24"/>
                <w:szCs w:val="24"/>
              </w:rPr>
              <w:lastRenderedPageBreak/>
              <w:t>реабилитации и адаптации в обществе, стабилизация числа беспризорных детей и подростков.</w:t>
            </w:r>
          </w:p>
        </w:tc>
      </w:tr>
    </w:tbl>
    <w:p w:rsidR="00C077DC" w:rsidRPr="00891002" w:rsidRDefault="00C077DC" w:rsidP="00C077DC">
      <w:pPr>
        <w:jc w:val="both"/>
        <w:rPr>
          <w:rFonts w:ascii="Times New Roman" w:hAnsi="Times New Roman" w:cs="Times New Roman"/>
          <w:sz w:val="24"/>
          <w:szCs w:val="24"/>
        </w:rPr>
      </w:pPr>
    </w:p>
    <w:p w:rsidR="00C077DC" w:rsidRPr="00891002" w:rsidRDefault="00C077DC" w:rsidP="00C077DC">
      <w:pPr>
        <w:jc w:val="both"/>
        <w:rPr>
          <w:rFonts w:ascii="Times New Roman" w:hAnsi="Times New Roman" w:cs="Times New Roman"/>
          <w:sz w:val="24"/>
          <w:szCs w:val="24"/>
        </w:rPr>
      </w:pPr>
    </w:p>
    <w:p w:rsidR="00C077DC" w:rsidRPr="00891002" w:rsidRDefault="00C077DC" w:rsidP="00C077DC">
      <w:pPr>
        <w:spacing w:line="360" w:lineRule="auto"/>
        <w:jc w:val="center"/>
        <w:rPr>
          <w:rFonts w:ascii="Times New Roman" w:hAnsi="Times New Roman" w:cs="Times New Roman"/>
          <w:b/>
          <w:sz w:val="24"/>
          <w:szCs w:val="24"/>
        </w:rPr>
      </w:pPr>
      <w:r w:rsidRPr="00891002">
        <w:rPr>
          <w:rFonts w:ascii="Times New Roman" w:hAnsi="Times New Roman" w:cs="Times New Roman"/>
          <w:b/>
          <w:sz w:val="24"/>
          <w:szCs w:val="24"/>
        </w:rPr>
        <w:t>Создание условий формирования ключевых компетенций учащихся в ходе организации внеклассной деятельности</w:t>
      </w:r>
    </w:p>
    <w:p w:rsidR="00C077DC" w:rsidRPr="00891002" w:rsidRDefault="00C077DC" w:rsidP="00C077DC">
      <w:pPr>
        <w:pStyle w:val="ac"/>
        <w:spacing w:line="360" w:lineRule="auto"/>
        <w:ind w:left="-142" w:firstLine="862"/>
        <w:jc w:val="both"/>
        <w:rPr>
          <w:rFonts w:ascii="Times New Roman" w:hAnsi="Times New Roman" w:cs="Times New Roman"/>
          <w:sz w:val="24"/>
          <w:szCs w:val="24"/>
        </w:rPr>
      </w:pPr>
      <w:r w:rsidRPr="00891002">
        <w:rPr>
          <w:rFonts w:ascii="Times New Roman" w:hAnsi="Times New Roman" w:cs="Times New Roman"/>
          <w:sz w:val="24"/>
          <w:szCs w:val="24"/>
        </w:rPr>
        <w:t xml:space="preserve">Самая насыщенная часть средового влияния. </w:t>
      </w:r>
      <w:proofErr w:type="gramStart"/>
      <w:r w:rsidRPr="00891002">
        <w:rPr>
          <w:rFonts w:ascii="Times New Roman" w:hAnsi="Times New Roman" w:cs="Times New Roman"/>
          <w:sz w:val="24"/>
          <w:szCs w:val="24"/>
        </w:rPr>
        <w:t>Это учебные занятия, технические средства, библиотека, читальный зал, конкурсы, смотры, конференции.</w:t>
      </w:r>
      <w:proofErr w:type="gramEnd"/>
    </w:p>
    <w:p w:rsidR="00C077DC" w:rsidRPr="00891002" w:rsidRDefault="00C077DC" w:rsidP="00C077DC">
      <w:pPr>
        <w:spacing w:line="360" w:lineRule="auto"/>
        <w:ind w:firstLine="708"/>
        <w:jc w:val="both"/>
        <w:rPr>
          <w:rFonts w:ascii="Times New Roman" w:hAnsi="Times New Roman" w:cs="Times New Roman"/>
          <w:sz w:val="24"/>
          <w:szCs w:val="24"/>
        </w:rPr>
      </w:pPr>
      <w:r w:rsidRPr="00891002">
        <w:rPr>
          <w:rFonts w:ascii="Times New Roman" w:hAnsi="Times New Roman" w:cs="Times New Roman"/>
          <w:sz w:val="24"/>
          <w:szCs w:val="24"/>
        </w:rPr>
        <w:t xml:space="preserve">Одним словом, префразируя тезис А.С.Макаренко, можно сказать: в школе ребенок должен </w:t>
      </w:r>
    </w:p>
    <w:p w:rsidR="00C077DC" w:rsidRPr="00891002" w:rsidRDefault="00C077DC" w:rsidP="00C077DC">
      <w:pPr>
        <w:spacing w:line="360" w:lineRule="auto"/>
        <w:ind w:firstLine="708"/>
        <w:jc w:val="both"/>
        <w:rPr>
          <w:rFonts w:ascii="Times New Roman" w:hAnsi="Times New Roman" w:cs="Times New Roman"/>
          <w:sz w:val="24"/>
          <w:szCs w:val="24"/>
        </w:rPr>
      </w:pPr>
      <w:r w:rsidRPr="00891002">
        <w:rPr>
          <w:rFonts w:ascii="Times New Roman" w:hAnsi="Times New Roman" w:cs="Times New Roman"/>
          <w:bCs/>
          <w:sz w:val="24"/>
          <w:szCs w:val="24"/>
        </w:rPr>
        <w:t xml:space="preserve">Внеурочная деятельность направлена на творческое развитие, приобщение к ценностям культуры и искусства, формирование осознанного профессионального выбора, отвечающего мировым тенденциям развития науки и техники и востребованного социально-экономическим развитием страны и республики. Большая роль отводится Центру дополнительного образования. С этой целью в школе </w:t>
      </w:r>
      <w:r w:rsidRPr="00891002">
        <w:rPr>
          <w:rFonts w:ascii="Times New Roman" w:hAnsi="Times New Roman" w:cs="Times New Roman"/>
          <w:sz w:val="24"/>
          <w:szCs w:val="24"/>
        </w:rPr>
        <w:t xml:space="preserve">для </w:t>
      </w:r>
      <w:proofErr w:type="gramStart"/>
      <w:r w:rsidRPr="00891002">
        <w:rPr>
          <w:rFonts w:ascii="Times New Roman" w:hAnsi="Times New Roman" w:cs="Times New Roman"/>
          <w:sz w:val="24"/>
          <w:szCs w:val="24"/>
        </w:rPr>
        <w:t>обучающихся</w:t>
      </w:r>
      <w:proofErr w:type="gramEnd"/>
      <w:r w:rsidRPr="00891002">
        <w:rPr>
          <w:rFonts w:ascii="Times New Roman" w:hAnsi="Times New Roman" w:cs="Times New Roman"/>
          <w:sz w:val="24"/>
          <w:szCs w:val="24"/>
        </w:rPr>
        <w:t xml:space="preserve"> в течение учебного года работают кружки и спортивные секции по следующим направлениям:</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а) творческо-развивающие:</w:t>
      </w:r>
    </w:p>
    <w:p w:rsidR="00C077DC" w:rsidRPr="00891002" w:rsidRDefault="00C077DC" w:rsidP="001361B5">
      <w:pPr>
        <w:pStyle w:val="a5"/>
        <w:numPr>
          <w:ilvl w:val="0"/>
          <w:numId w:val="77"/>
        </w:numPr>
        <w:spacing w:after="0" w:line="360" w:lineRule="auto"/>
        <w:ind w:left="0"/>
        <w:jc w:val="both"/>
      </w:pPr>
      <w:r w:rsidRPr="00891002">
        <w:t>«Лесная школа»,</w:t>
      </w:r>
    </w:p>
    <w:p w:rsidR="00C077DC" w:rsidRPr="00891002" w:rsidRDefault="00C077DC" w:rsidP="001361B5">
      <w:pPr>
        <w:pStyle w:val="a5"/>
        <w:numPr>
          <w:ilvl w:val="0"/>
          <w:numId w:val="77"/>
        </w:numPr>
        <w:spacing w:after="0" w:line="360" w:lineRule="auto"/>
        <w:ind w:left="0"/>
        <w:jc w:val="both"/>
      </w:pPr>
      <w:r w:rsidRPr="00891002">
        <w:t>« Клуб книголюбов»;</w:t>
      </w:r>
    </w:p>
    <w:p w:rsidR="00C077DC" w:rsidRPr="00891002" w:rsidRDefault="00C077DC" w:rsidP="001361B5">
      <w:pPr>
        <w:pStyle w:val="a5"/>
        <w:numPr>
          <w:ilvl w:val="0"/>
          <w:numId w:val="77"/>
        </w:numPr>
        <w:spacing w:after="0" w:line="360" w:lineRule="auto"/>
        <w:ind w:left="0"/>
        <w:jc w:val="both"/>
      </w:pPr>
      <w:r w:rsidRPr="00891002">
        <w:t>«Юный мультипликатор»</w:t>
      </w:r>
    </w:p>
    <w:p w:rsidR="00C077DC" w:rsidRPr="00891002" w:rsidRDefault="00C077DC" w:rsidP="001361B5">
      <w:pPr>
        <w:pStyle w:val="a5"/>
        <w:numPr>
          <w:ilvl w:val="0"/>
          <w:numId w:val="77"/>
        </w:numPr>
        <w:spacing w:after="0" w:line="360" w:lineRule="auto"/>
        <w:ind w:left="0"/>
        <w:jc w:val="both"/>
      </w:pPr>
      <w:r w:rsidRPr="00891002">
        <w:t>«Юный телеграфист»</w:t>
      </w:r>
    </w:p>
    <w:p w:rsidR="00C077DC" w:rsidRPr="00891002" w:rsidRDefault="00C077DC" w:rsidP="001361B5">
      <w:pPr>
        <w:pStyle w:val="a5"/>
        <w:numPr>
          <w:ilvl w:val="0"/>
          <w:numId w:val="77"/>
        </w:numPr>
        <w:spacing w:after="0" w:line="360" w:lineRule="auto"/>
        <w:ind w:left="0"/>
        <w:jc w:val="both"/>
      </w:pPr>
      <w:r w:rsidRPr="00891002">
        <w:t>«Школа дикторов»</w:t>
      </w:r>
    </w:p>
    <w:p w:rsidR="00C077DC" w:rsidRPr="00891002" w:rsidRDefault="00C077DC" w:rsidP="001361B5">
      <w:pPr>
        <w:pStyle w:val="a5"/>
        <w:numPr>
          <w:ilvl w:val="0"/>
          <w:numId w:val="77"/>
        </w:numPr>
        <w:spacing w:after="0" w:line="360" w:lineRule="auto"/>
        <w:ind w:left="0"/>
        <w:jc w:val="both"/>
      </w:pPr>
      <w:r w:rsidRPr="00891002">
        <w:t>«Юный биолог»</w:t>
      </w:r>
    </w:p>
    <w:p w:rsidR="00C077DC" w:rsidRPr="00891002" w:rsidRDefault="00C077DC" w:rsidP="001361B5">
      <w:pPr>
        <w:pStyle w:val="a5"/>
        <w:numPr>
          <w:ilvl w:val="0"/>
          <w:numId w:val="77"/>
        </w:numPr>
        <w:spacing w:after="0" w:line="360" w:lineRule="auto"/>
        <w:ind w:left="0"/>
        <w:jc w:val="both"/>
      </w:pPr>
      <w:r w:rsidRPr="00891002">
        <w:t>кружок «Экскурсоводы»,</w:t>
      </w:r>
    </w:p>
    <w:p w:rsidR="00C077DC" w:rsidRPr="00891002" w:rsidRDefault="00C077DC" w:rsidP="001361B5">
      <w:pPr>
        <w:pStyle w:val="a5"/>
        <w:numPr>
          <w:ilvl w:val="0"/>
          <w:numId w:val="77"/>
        </w:numPr>
        <w:spacing w:after="0" w:line="360" w:lineRule="auto"/>
        <w:ind w:left="0"/>
        <w:jc w:val="both"/>
      </w:pPr>
      <w:r w:rsidRPr="00891002">
        <w:t>«Инфознайка»</w:t>
      </w:r>
    </w:p>
    <w:p w:rsidR="00C077DC" w:rsidRPr="00891002" w:rsidRDefault="00C077DC" w:rsidP="001361B5">
      <w:pPr>
        <w:pStyle w:val="a5"/>
        <w:numPr>
          <w:ilvl w:val="0"/>
          <w:numId w:val="77"/>
        </w:numPr>
        <w:spacing w:after="0" w:line="360" w:lineRule="auto"/>
        <w:ind w:left="0"/>
        <w:jc w:val="both"/>
      </w:pPr>
      <w:r w:rsidRPr="00891002">
        <w:t>Кружок робототехники;</w:t>
      </w:r>
    </w:p>
    <w:p w:rsidR="00C077DC" w:rsidRPr="00891002" w:rsidRDefault="00C077DC" w:rsidP="001361B5">
      <w:pPr>
        <w:pStyle w:val="a5"/>
        <w:numPr>
          <w:ilvl w:val="0"/>
          <w:numId w:val="77"/>
        </w:numPr>
        <w:spacing w:after="0" w:line="360" w:lineRule="auto"/>
        <w:ind w:left="0"/>
        <w:jc w:val="both"/>
      </w:pPr>
      <w:r w:rsidRPr="00891002">
        <w:t>«Юный натуралист».</w:t>
      </w:r>
    </w:p>
    <w:p w:rsidR="00C077DC" w:rsidRPr="00891002" w:rsidRDefault="00C077DC" w:rsidP="00C077DC">
      <w:pPr>
        <w:pStyle w:val="a5"/>
        <w:spacing w:after="0" w:line="360" w:lineRule="auto"/>
      </w:pPr>
      <w:r w:rsidRPr="00891002">
        <w:t>б) художественно-эстетическое:</w:t>
      </w:r>
    </w:p>
    <w:p w:rsidR="00C077DC" w:rsidRPr="00891002" w:rsidRDefault="00C077DC" w:rsidP="001361B5">
      <w:pPr>
        <w:pStyle w:val="a5"/>
        <w:numPr>
          <w:ilvl w:val="0"/>
          <w:numId w:val="77"/>
        </w:numPr>
        <w:spacing w:after="0" w:line="360" w:lineRule="auto"/>
        <w:ind w:left="0"/>
        <w:jc w:val="both"/>
      </w:pPr>
      <w:r w:rsidRPr="00891002">
        <w:t>Вокальн</w:t>
      </w:r>
      <w:proofErr w:type="gramStart"/>
      <w:r w:rsidRPr="00891002">
        <w:t>о-</w:t>
      </w:r>
      <w:proofErr w:type="gramEnd"/>
      <w:r w:rsidRPr="00891002">
        <w:t xml:space="preserve"> танцевальный коллектив « Тускул» ;</w:t>
      </w:r>
    </w:p>
    <w:p w:rsidR="00C077DC" w:rsidRPr="00891002" w:rsidRDefault="00C077DC" w:rsidP="001361B5">
      <w:pPr>
        <w:pStyle w:val="a5"/>
        <w:numPr>
          <w:ilvl w:val="0"/>
          <w:numId w:val="77"/>
        </w:numPr>
        <w:spacing w:after="0" w:line="360" w:lineRule="auto"/>
        <w:ind w:left="0"/>
        <w:jc w:val="both"/>
      </w:pPr>
      <w:r w:rsidRPr="00891002">
        <w:t>оркестр народных инструментов;</w:t>
      </w:r>
    </w:p>
    <w:p w:rsidR="00C077DC" w:rsidRPr="00891002" w:rsidRDefault="00C077DC" w:rsidP="001361B5">
      <w:pPr>
        <w:pStyle w:val="a5"/>
        <w:numPr>
          <w:ilvl w:val="0"/>
          <w:numId w:val="77"/>
        </w:numPr>
        <w:spacing w:after="0" w:line="360" w:lineRule="auto"/>
        <w:ind w:left="0"/>
        <w:jc w:val="both"/>
      </w:pPr>
      <w:r w:rsidRPr="00891002">
        <w:t xml:space="preserve">кружок «Любители музыки»; </w:t>
      </w:r>
    </w:p>
    <w:p w:rsidR="00C077DC" w:rsidRPr="00891002" w:rsidRDefault="00C077DC" w:rsidP="001361B5">
      <w:pPr>
        <w:pStyle w:val="a5"/>
        <w:numPr>
          <w:ilvl w:val="0"/>
          <w:numId w:val="77"/>
        </w:numPr>
        <w:spacing w:after="0" w:line="360" w:lineRule="auto"/>
        <w:ind w:left="0"/>
        <w:jc w:val="both"/>
      </w:pPr>
      <w:r w:rsidRPr="00891002">
        <w:t>«Кэмус дор5ооннор»;</w:t>
      </w:r>
    </w:p>
    <w:p w:rsidR="00C077DC" w:rsidRPr="00891002" w:rsidRDefault="00C077DC" w:rsidP="001361B5">
      <w:pPr>
        <w:pStyle w:val="a5"/>
        <w:numPr>
          <w:ilvl w:val="0"/>
          <w:numId w:val="77"/>
        </w:numPr>
        <w:spacing w:after="0" w:line="360" w:lineRule="auto"/>
        <w:ind w:left="0"/>
        <w:jc w:val="both"/>
      </w:pPr>
      <w:r w:rsidRPr="00891002">
        <w:t>фольклорный коллектив «Туйаарар»;</w:t>
      </w:r>
    </w:p>
    <w:p w:rsidR="00C077DC" w:rsidRPr="00891002" w:rsidRDefault="00C077DC" w:rsidP="00C077DC">
      <w:pPr>
        <w:pStyle w:val="a5"/>
        <w:spacing w:after="0" w:line="360" w:lineRule="auto"/>
      </w:pPr>
      <w:r w:rsidRPr="00891002">
        <w:t>в) художественно-прикладное:</w:t>
      </w:r>
    </w:p>
    <w:p w:rsidR="00C077DC" w:rsidRPr="00891002" w:rsidRDefault="00C077DC" w:rsidP="001361B5">
      <w:pPr>
        <w:pStyle w:val="a5"/>
        <w:numPr>
          <w:ilvl w:val="0"/>
          <w:numId w:val="79"/>
        </w:numPr>
        <w:spacing w:after="0" w:line="360" w:lineRule="auto"/>
        <w:ind w:left="0"/>
        <w:jc w:val="both"/>
      </w:pPr>
      <w:r w:rsidRPr="00891002">
        <w:t>« Машина вокруг нас»;</w:t>
      </w:r>
    </w:p>
    <w:p w:rsidR="00C077DC" w:rsidRPr="00891002" w:rsidRDefault="00C077DC" w:rsidP="001361B5">
      <w:pPr>
        <w:pStyle w:val="a5"/>
        <w:numPr>
          <w:ilvl w:val="0"/>
          <w:numId w:val="79"/>
        </w:numPr>
        <w:spacing w:after="0" w:line="360" w:lineRule="auto"/>
        <w:ind w:left="0"/>
        <w:jc w:val="both"/>
      </w:pPr>
      <w:r w:rsidRPr="00891002">
        <w:t>«Золотые ручки»;</w:t>
      </w:r>
    </w:p>
    <w:p w:rsidR="00C077DC" w:rsidRPr="00891002" w:rsidRDefault="00C077DC" w:rsidP="001361B5">
      <w:pPr>
        <w:pStyle w:val="a5"/>
        <w:numPr>
          <w:ilvl w:val="0"/>
          <w:numId w:val="79"/>
        </w:numPr>
        <w:spacing w:after="0" w:line="360" w:lineRule="auto"/>
        <w:ind w:left="0"/>
        <w:jc w:val="both"/>
      </w:pPr>
      <w:r w:rsidRPr="00891002">
        <w:t>«Ниткографика »;</w:t>
      </w:r>
    </w:p>
    <w:p w:rsidR="00C077DC" w:rsidRPr="00891002" w:rsidRDefault="00C077DC" w:rsidP="00C077DC">
      <w:pPr>
        <w:pStyle w:val="a5"/>
        <w:spacing w:after="0" w:line="360" w:lineRule="auto"/>
      </w:pPr>
      <w:r w:rsidRPr="00891002">
        <w:lastRenderedPageBreak/>
        <w:t>г) спортивное:</w:t>
      </w:r>
    </w:p>
    <w:p w:rsidR="00C077DC" w:rsidRPr="00891002" w:rsidRDefault="00C077DC" w:rsidP="001361B5">
      <w:pPr>
        <w:pStyle w:val="a5"/>
        <w:numPr>
          <w:ilvl w:val="0"/>
          <w:numId w:val="77"/>
        </w:numPr>
        <w:spacing w:after="0" w:line="360" w:lineRule="auto"/>
        <w:ind w:left="0"/>
        <w:jc w:val="both"/>
      </w:pPr>
      <w:r w:rsidRPr="00891002">
        <w:t>спортивные секции, военно-патриотический клуб « Защитники Отечества»</w:t>
      </w:r>
    </w:p>
    <w:p w:rsidR="00C077DC" w:rsidRPr="00891002" w:rsidRDefault="00C077DC" w:rsidP="0002065B">
      <w:pPr>
        <w:pStyle w:val="a5"/>
        <w:spacing w:line="360" w:lineRule="auto"/>
        <w:ind w:firstLine="708"/>
        <w:jc w:val="both"/>
        <w:rPr>
          <w:color w:val="FF0000"/>
        </w:rPr>
      </w:pPr>
      <w:r w:rsidRPr="00891002">
        <w:t>Также наши учащиеся занимаются в кружках  МЦДОД в художественных, танцевальных, музыкальных классах</w:t>
      </w:r>
      <w:proofErr w:type="gramStart"/>
      <w:r w:rsidRPr="00891002">
        <w:t xml:space="preserve"> ,</w:t>
      </w:r>
      <w:proofErr w:type="gramEnd"/>
      <w:r w:rsidRPr="00891002">
        <w:t xml:space="preserve"> в спортивных секциях ДЮСШ, в Детской музыкальной школе им. М.Поповой, ДЮЭЦ «Кыталык.</w:t>
      </w:r>
    </w:p>
    <w:p w:rsidR="00C077DC" w:rsidRPr="00891002" w:rsidRDefault="00C077DC" w:rsidP="0002065B">
      <w:pPr>
        <w:ind w:left="-142" w:right="-1" w:firstLine="142"/>
        <w:jc w:val="center"/>
        <w:rPr>
          <w:rFonts w:ascii="Times New Roman" w:hAnsi="Times New Roman" w:cs="Times New Roman"/>
          <w:b/>
          <w:i/>
          <w:sz w:val="24"/>
          <w:szCs w:val="24"/>
        </w:rPr>
      </w:pPr>
      <w:r w:rsidRPr="00891002">
        <w:rPr>
          <w:rFonts w:ascii="Times New Roman" w:hAnsi="Times New Roman" w:cs="Times New Roman"/>
          <w:b/>
          <w:i/>
          <w:sz w:val="24"/>
          <w:szCs w:val="24"/>
        </w:rPr>
        <w:t>Циклограмма общешкольных мероприятий по воспитанию и социализции обучающихся</w:t>
      </w:r>
    </w:p>
    <w:p w:rsidR="00C077DC" w:rsidRPr="00891002" w:rsidRDefault="00C077DC" w:rsidP="00C077DC">
      <w:pPr>
        <w:ind w:left="-142" w:right="-1" w:firstLine="142"/>
        <w:jc w:val="both"/>
        <w:rPr>
          <w:rFonts w:ascii="Times New Roman" w:hAnsi="Times New Roman" w:cs="Times New Roman"/>
          <w:b/>
          <w:i/>
          <w:sz w:val="24"/>
          <w:szCs w:val="24"/>
        </w:rPr>
      </w:pPr>
    </w:p>
    <w:tbl>
      <w:tblPr>
        <w:tblStyle w:val="af1"/>
        <w:tblW w:w="0" w:type="auto"/>
        <w:tblInd w:w="-459" w:type="dxa"/>
        <w:tblLook w:val="04A0"/>
      </w:tblPr>
      <w:tblGrid>
        <w:gridCol w:w="1843"/>
        <w:gridCol w:w="4961"/>
        <w:gridCol w:w="3226"/>
      </w:tblGrid>
      <w:tr w:rsidR="00C077DC" w:rsidRPr="00891002" w:rsidTr="00C077DC">
        <w:tc>
          <w:tcPr>
            <w:tcW w:w="1843" w:type="dxa"/>
          </w:tcPr>
          <w:p w:rsidR="00C077DC" w:rsidRPr="00891002" w:rsidRDefault="00C077DC" w:rsidP="00C077DC">
            <w:pPr>
              <w:ind w:left="-142" w:firstLine="142"/>
              <w:jc w:val="center"/>
              <w:rPr>
                <w:rFonts w:ascii="Times New Roman" w:hAnsi="Times New Roman" w:cs="Times New Roman"/>
                <w:i/>
                <w:sz w:val="24"/>
                <w:szCs w:val="24"/>
              </w:rPr>
            </w:pPr>
            <w:r w:rsidRPr="00891002">
              <w:rPr>
                <w:rFonts w:ascii="Times New Roman" w:hAnsi="Times New Roman" w:cs="Times New Roman"/>
                <w:i/>
                <w:sz w:val="24"/>
                <w:szCs w:val="24"/>
              </w:rPr>
              <w:t>Месяцы</w:t>
            </w:r>
          </w:p>
        </w:tc>
        <w:tc>
          <w:tcPr>
            <w:tcW w:w="4961" w:type="dxa"/>
          </w:tcPr>
          <w:p w:rsidR="00C077DC" w:rsidRPr="00891002" w:rsidRDefault="00223CFA" w:rsidP="00C077DC">
            <w:pPr>
              <w:ind w:left="-142" w:firstLine="142"/>
              <w:jc w:val="center"/>
              <w:rPr>
                <w:rFonts w:ascii="Times New Roman" w:hAnsi="Times New Roman" w:cs="Times New Roman"/>
                <w:i/>
                <w:sz w:val="24"/>
                <w:szCs w:val="24"/>
              </w:rPr>
            </w:pPr>
            <w:r>
              <w:rPr>
                <w:rFonts w:ascii="Times New Roman" w:hAnsi="Times New Roman" w:cs="Times New Roman"/>
                <w:i/>
                <w:sz w:val="24"/>
                <w:szCs w:val="24"/>
              </w:rPr>
              <w:t>направления</w:t>
            </w:r>
          </w:p>
        </w:tc>
        <w:tc>
          <w:tcPr>
            <w:tcW w:w="3226" w:type="dxa"/>
          </w:tcPr>
          <w:p w:rsidR="00C077DC" w:rsidRPr="00891002" w:rsidRDefault="00C077DC" w:rsidP="00C077DC">
            <w:pPr>
              <w:ind w:left="-142" w:firstLine="142"/>
              <w:jc w:val="center"/>
              <w:rPr>
                <w:rFonts w:ascii="Times New Roman" w:hAnsi="Times New Roman" w:cs="Times New Roman"/>
                <w:i/>
                <w:sz w:val="24"/>
                <w:szCs w:val="24"/>
              </w:rPr>
            </w:pPr>
          </w:p>
        </w:tc>
      </w:tr>
      <w:tr w:rsidR="00C077DC" w:rsidRPr="00891002" w:rsidTr="00C077DC">
        <w:tc>
          <w:tcPr>
            <w:tcW w:w="1843"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Сентябрь</w:t>
            </w:r>
          </w:p>
        </w:tc>
        <w:tc>
          <w:tcPr>
            <w:tcW w:w="4961" w:type="dxa"/>
          </w:tcPr>
          <w:p w:rsidR="00C077DC" w:rsidRPr="009C02F3" w:rsidRDefault="00C077DC" w:rsidP="00C077DC">
            <w:pPr>
              <w:ind w:left="-142" w:firstLine="142"/>
              <w:jc w:val="center"/>
              <w:rPr>
                <w:rFonts w:ascii="Times New Roman" w:hAnsi="Times New Roman" w:cs="Times New Roman"/>
                <w:b/>
                <w:sz w:val="24"/>
                <w:szCs w:val="24"/>
              </w:rPr>
            </w:pPr>
            <w:r w:rsidRPr="009C02F3">
              <w:rPr>
                <w:rFonts w:ascii="Times New Roman" w:hAnsi="Times New Roman" w:cs="Times New Roman"/>
                <w:b/>
                <w:sz w:val="24"/>
                <w:szCs w:val="24"/>
              </w:rPr>
              <w:t>Я и природа:</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Операция «Чистый двор»</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«Дары природы»</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«Желтый лист»</w:t>
            </w:r>
          </w:p>
          <w:p w:rsidR="00C077DC"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Легкоатлетический пробег (с</w:t>
            </w:r>
            <w:proofErr w:type="gramStart"/>
            <w:r w:rsidRPr="00891002">
              <w:rPr>
                <w:rFonts w:ascii="Times New Roman" w:hAnsi="Times New Roman" w:cs="Times New Roman"/>
                <w:sz w:val="24"/>
                <w:szCs w:val="24"/>
              </w:rPr>
              <w:t>.Л</w:t>
            </w:r>
            <w:proofErr w:type="gramEnd"/>
            <w:r w:rsidRPr="00891002">
              <w:rPr>
                <w:rFonts w:ascii="Times New Roman" w:hAnsi="Times New Roman" w:cs="Times New Roman"/>
                <w:sz w:val="24"/>
                <w:szCs w:val="24"/>
              </w:rPr>
              <w:t xml:space="preserve">омтука) </w:t>
            </w:r>
          </w:p>
          <w:p w:rsidR="009C02F3" w:rsidRPr="00891002" w:rsidRDefault="009C02F3" w:rsidP="00C077DC">
            <w:pPr>
              <w:ind w:left="-142" w:firstLine="142"/>
              <w:rPr>
                <w:rFonts w:ascii="Times New Roman" w:hAnsi="Times New Roman" w:cs="Times New Roman"/>
                <w:sz w:val="24"/>
                <w:szCs w:val="24"/>
              </w:rPr>
            </w:pPr>
            <w:r>
              <w:rPr>
                <w:rFonts w:ascii="Times New Roman" w:hAnsi="Times New Roman" w:cs="Times New Roman"/>
                <w:sz w:val="24"/>
                <w:szCs w:val="24"/>
              </w:rPr>
              <w:t>Экологический десант</w:t>
            </w:r>
          </w:p>
        </w:tc>
        <w:tc>
          <w:tcPr>
            <w:tcW w:w="3226"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 xml:space="preserve">Природа </w:t>
            </w:r>
          </w:p>
        </w:tc>
      </w:tr>
      <w:tr w:rsidR="00C077DC" w:rsidRPr="00891002" w:rsidTr="00C077DC">
        <w:tc>
          <w:tcPr>
            <w:tcW w:w="1843"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 xml:space="preserve">Октябрь </w:t>
            </w:r>
          </w:p>
        </w:tc>
        <w:tc>
          <w:tcPr>
            <w:tcW w:w="4961" w:type="dxa"/>
          </w:tcPr>
          <w:p w:rsidR="00C077DC" w:rsidRPr="009C02F3" w:rsidRDefault="00C077DC" w:rsidP="00C077DC">
            <w:pPr>
              <w:ind w:left="-142" w:firstLine="142"/>
              <w:jc w:val="center"/>
              <w:rPr>
                <w:rFonts w:ascii="Times New Roman" w:hAnsi="Times New Roman" w:cs="Times New Roman"/>
                <w:b/>
                <w:sz w:val="24"/>
                <w:szCs w:val="24"/>
              </w:rPr>
            </w:pPr>
            <w:r w:rsidRPr="009C02F3">
              <w:rPr>
                <w:rFonts w:ascii="Times New Roman" w:hAnsi="Times New Roman" w:cs="Times New Roman"/>
                <w:b/>
                <w:sz w:val="24"/>
                <w:szCs w:val="24"/>
              </w:rPr>
              <w:t>Я – гражданин:</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Акция «День добра»</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«Мама,</w:t>
            </w:r>
            <w:r w:rsidR="00223CFA">
              <w:rPr>
                <w:rFonts w:ascii="Times New Roman" w:hAnsi="Times New Roman" w:cs="Times New Roman"/>
                <w:sz w:val="24"/>
                <w:szCs w:val="24"/>
              </w:rPr>
              <w:t xml:space="preserve"> </w:t>
            </w:r>
            <w:r w:rsidRPr="00891002">
              <w:rPr>
                <w:rFonts w:ascii="Times New Roman" w:hAnsi="Times New Roman" w:cs="Times New Roman"/>
                <w:sz w:val="24"/>
                <w:szCs w:val="24"/>
              </w:rPr>
              <w:t>папа и я - спортивная семья»</w:t>
            </w:r>
          </w:p>
          <w:p w:rsidR="00C077DC"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«Убулуойдээх суруйааччы»</w:t>
            </w:r>
          </w:p>
          <w:p w:rsidR="00223CFA" w:rsidRPr="00891002" w:rsidRDefault="00C62D61" w:rsidP="00C62D61">
            <w:pPr>
              <w:ind w:left="-142" w:firstLine="142"/>
              <w:rPr>
                <w:rFonts w:ascii="Times New Roman" w:hAnsi="Times New Roman" w:cs="Times New Roman"/>
                <w:sz w:val="24"/>
                <w:szCs w:val="24"/>
              </w:rPr>
            </w:pPr>
            <w:r>
              <w:rPr>
                <w:rFonts w:ascii="Times New Roman" w:hAnsi="Times New Roman" w:cs="Times New Roman"/>
                <w:sz w:val="24"/>
                <w:szCs w:val="24"/>
              </w:rPr>
              <w:t>«Мин айыл5а о5отобун»</w:t>
            </w:r>
          </w:p>
        </w:tc>
        <w:tc>
          <w:tcPr>
            <w:tcW w:w="3226"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 xml:space="preserve">Родина, родное село </w:t>
            </w:r>
          </w:p>
        </w:tc>
      </w:tr>
      <w:tr w:rsidR="00C077DC" w:rsidRPr="00891002" w:rsidTr="00C077DC">
        <w:tc>
          <w:tcPr>
            <w:tcW w:w="1843"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 xml:space="preserve">Ноябрь </w:t>
            </w:r>
          </w:p>
        </w:tc>
        <w:tc>
          <w:tcPr>
            <w:tcW w:w="4961" w:type="dxa"/>
          </w:tcPr>
          <w:p w:rsidR="00C077DC" w:rsidRPr="00C62D61" w:rsidRDefault="00C077DC" w:rsidP="00C077DC">
            <w:pPr>
              <w:ind w:left="-142" w:firstLine="142"/>
              <w:jc w:val="center"/>
              <w:rPr>
                <w:rFonts w:ascii="Times New Roman" w:hAnsi="Times New Roman" w:cs="Times New Roman"/>
                <w:b/>
                <w:sz w:val="24"/>
                <w:szCs w:val="24"/>
              </w:rPr>
            </w:pPr>
            <w:r w:rsidRPr="00C62D61">
              <w:rPr>
                <w:rFonts w:ascii="Times New Roman" w:hAnsi="Times New Roman" w:cs="Times New Roman"/>
                <w:b/>
                <w:sz w:val="24"/>
                <w:szCs w:val="24"/>
              </w:rPr>
              <w:t>ЧЕСТЬ школы – моя ЧЕСТЬ:</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День рождения школы</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Фотоконкурс «</w:t>
            </w:r>
            <w:proofErr w:type="gramStart"/>
            <w:r w:rsidRPr="00891002">
              <w:rPr>
                <w:rFonts w:ascii="Times New Roman" w:hAnsi="Times New Roman" w:cs="Times New Roman"/>
                <w:sz w:val="24"/>
                <w:szCs w:val="24"/>
              </w:rPr>
              <w:t>Удивительное</w:t>
            </w:r>
            <w:proofErr w:type="gramEnd"/>
            <w:r w:rsidRPr="00891002">
              <w:rPr>
                <w:rFonts w:ascii="Times New Roman" w:hAnsi="Times New Roman" w:cs="Times New Roman"/>
                <w:sz w:val="24"/>
                <w:szCs w:val="24"/>
              </w:rPr>
              <w:t xml:space="preserve"> рядом»</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Декада олонхо «Олонхо кунэ»</w:t>
            </w:r>
          </w:p>
          <w:p w:rsidR="00C077DC"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Первенство школы по хапсагаю</w:t>
            </w:r>
          </w:p>
          <w:p w:rsidR="00223CFA" w:rsidRPr="00891002" w:rsidRDefault="00223CFA" w:rsidP="00C077DC">
            <w:pPr>
              <w:ind w:left="-142" w:firstLine="142"/>
              <w:rPr>
                <w:rFonts w:ascii="Times New Roman" w:hAnsi="Times New Roman" w:cs="Times New Roman"/>
                <w:sz w:val="24"/>
                <w:szCs w:val="24"/>
              </w:rPr>
            </w:pPr>
            <w:r>
              <w:rPr>
                <w:rFonts w:ascii="Times New Roman" w:hAnsi="Times New Roman" w:cs="Times New Roman"/>
                <w:sz w:val="24"/>
                <w:szCs w:val="24"/>
              </w:rPr>
              <w:t>«Байанай» киэнээтэ</w:t>
            </w:r>
          </w:p>
        </w:tc>
        <w:tc>
          <w:tcPr>
            <w:tcW w:w="3226"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Школа, общество</w:t>
            </w:r>
          </w:p>
        </w:tc>
      </w:tr>
      <w:tr w:rsidR="00C077DC" w:rsidRPr="00891002" w:rsidTr="00C077DC">
        <w:tc>
          <w:tcPr>
            <w:tcW w:w="1843"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Декабрь</w:t>
            </w:r>
          </w:p>
        </w:tc>
        <w:tc>
          <w:tcPr>
            <w:tcW w:w="4961"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Декада науки</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Викторина «В гостях у Диснеевских героев»</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Акция «Мы помним тебя</w:t>
            </w:r>
            <w:r w:rsidR="00C62D61">
              <w:rPr>
                <w:rFonts w:ascii="Times New Roman" w:hAnsi="Times New Roman" w:cs="Times New Roman"/>
                <w:sz w:val="24"/>
                <w:szCs w:val="24"/>
              </w:rPr>
              <w:t xml:space="preserve"> Г.Ф.Попов</w:t>
            </w:r>
            <w:r w:rsidRPr="00891002">
              <w:rPr>
                <w:rFonts w:ascii="Times New Roman" w:hAnsi="Times New Roman" w:cs="Times New Roman"/>
                <w:sz w:val="24"/>
                <w:szCs w:val="24"/>
              </w:rPr>
              <w:t>»</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«Сэьэн туьулгэтэ»</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Новогодний Бал-карнавал</w:t>
            </w:r>
          </w:p>
        </w:tc>
        <w:tc>
          <w:tcPr>
            <w:tcW w:w="3226"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 xml:space="preserve">НПК </w:t>
            </w:r>
          </w:p>
        </w:tc>
      </w:tr>
      <w:tr w:rsidR="00C077DC" w:rsidRPr="00891002" w:rsidTr="00C077DC">
        <w:tc>
          <w:tcPr>
            <w:tcW w:w="1843"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Январь</w:t>
            </w:r>
          </w:p>
        </w:tc>
        <w:tc>
          <w:tcPr>
            <w:tcW w:w="4961"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НПК «Мин Майам»</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Фольклорный фестиваль «Хоровод дружбы»</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Турнир по шахматам</w:t>
            </w:r>
          </w:p>
        </w:tc>
        <w:tc>
          <w:tcPr>
            <w:tcW w:w="3226" w:type="dxa"/>
          </w:tcPr>
          <w:p w:rsidR="00C077DC" w:rsidRPr="00891002" w:rsidRDefault="00C077DC" w:rsidP="00C077DC">
            <w:pPr>
              <w:ind w:left="-142" w:firstLine="142"/>
              <w:rPr>
                <w:rFonts w:ascii="Times New Roman" w:hAnsi="Times New Roman" w:cs="Times New Roman"/>
                <w:sz w:val="24"/>
                <w:szCs w:val="24"/>
              </w:rPr>
            </w:pPr>
          </w:p>
        </w:tc>
      </w:tr>
      <w:tr w:rsidR="00C077DC" w:rsidRPr="00891002" w:rsidTr="00C077DC">
        <w:tc>
          <w:tcPr>
            <w:tcW w:w="1843"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 xml:space="preserve">Февраль </w:t>
            </w:r>
          </w:p>
        </w:tc>
        <w:tc>
          <w:tcPr>
            <w:tcW w:w="4961" w:type="dxa"/>
          </w:tcPr>
          <w:p w:rsidR="00C077DC" w:rsidRPr="00C62D61" w:rsidRDefault="00C077DC" w:rsidP="00C077DC">
            <w:pPr>
              <w:ind w:left="-142" w:firstLine="142"/>
              <w:jc w:val="center"/>
              <w:rPr>
                <w:rFonts w:ascii="Times New Roman" w:hAnsi="Times New Roman" w:cs="Times New Roman"/>
                <w:b/>
                <w:sz w:val="24"/>
                <w:szCs w:val="24"/>
              </w:rPr>
            </w:pPr>
            <w:r w:rsidRPr="00C62D61">
              <w:rPr>
                <w:rFonts w:ascii="Times New Roman" w:hAnsi="Times New Roman" w:cs="Times New Roman"/>
                <w:b/>
                <w:sz w:val="24"/>
                <w:szCs w:val="24"/>
              </w:rPr>
              <w:t>Я – носитель культуры своего народа</w:t>
            </w:r>
            <w:proofErr w:type="gramStart"/>
            <w:r w:rsidRPr="00C62D61">
              <w:rPr>
                <w:rFonts w:ascii="Times New Roman" w:hAnsi="Times New Roman" w:cs="Times New Roman"/>
                <w:b/>
                <w:sz w:val="24"/>
                <w:szCs w:val="24"/>
              </w:rPr>
              <w:t xml:space="preserve"> :</w:t>
            </w:r>
            <w:proofErr w:type="gramEnd"/>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НПК «Олонхо дойдутун о5отобун»</w:t>
            </w:r>
            <w:r w:rsidR="00223CFA">
              <w:rPr>
                <w:rFonts w:ascii="Times New Roman" w:hAnsi="Times New Roman" w:cs="Times New Roman"/>
                <w:sz w:val="24"/>
                <w:szCs w:val="24"/>
              </w:rPr>
              <w:t xml:space="preserve">  </w:t>
            </w:r>
            <w:r w:rsidRPr="00891002">
              <w:rPr>
                <w:rFonts w:ascii="Times New Roman" w:hAnsi="Times New Roman" w:cs="Times New Roman"/>
                <w:sz w:val="24"/>
                <w:szCs w:val="24"/>
              </w:rPr>
              <w:t>«Дело мастера боится»</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Ток – шоу «Права человека»</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День национальной кухни</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Смотр строя и песни</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«Обугэ оонньуулара»</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«В здоровом теле – здоровый дух»</w:t>
            </w:r>
          </w:p>
          <w:p w:rsidR="00223CFA" w:rsidRPr="00891002" w:rsidRDefault="00C077DC" w:rsidP="00223CFA">
            <w:pPr>
              <w:ind w:left="-142" w:firstLine="142"/>
              <w:rPr>
                <w:rFonts w:ascii="Times New Roman" w:hAnsi="Times New Roman" w:cs="Times New Roman"/>
                <w:sz w:val="24"/>
                <w:szCs w:val="24"/>
              </w:rPr>
            </w:pPr>
            <w:r w:rsidRPr="00891002">
              <w:rPr>
                <w:rFonts w:ascii="Times New Roman" w:hAnsi="Times New Roman" w:cs="Times New Roman"/>
                <w:sz w:val="24"/>
                <w:szCs w:val="24"/>
              </w:rPr>
              <w:t>Музейные чтения</w:t>
            </w:r>
          </w:p>
        </w:tc>
        <w:tc>
          <w:tcPr>
            <w:tcW w:w="3226"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Родной язык, родная культура</w:t>
            </w:r>
          </w:p>
        </w:tc>
      </w:tr>
      <w:tr w:rsidR="00C077DC" w:rsidRPr="00891002" w:rsidTr="00C077DC">
        <w:trPr>
          <w:trHeight w:val="240"/>
        </w:trPr>
        <w:tc>
          <w:tcPr>
            <w:tcW w:w="1843"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Март</w:t>
            </w:r>
          </w:p>
        </w:tc>
        <w:tc>
          <w:tcPr>
            <w:tcW w:w="4961" w:type="dxa"/>
          </w:tcPr>
          <w:p w:rsidR="00C077DC" w:rsidRPr="00C62D61" w:rsidRDefault="00C077DC" w:rsidP="00C077DC">
            <w:pPr>
              <w:ind w:left="-142" w:firstLine="142"/>
              <w:jc w:val="center"/>
              <w:rPr>
                <w:rFonts w:ascii="Times New Roman" w:hAnsi="Times New Roman" w:cs="Times New Roman"/>
                <w:b/>
                <w:sz w:val="24"/>
                <w:szCs w:val="24"/>
              </w:rPr>
            </w:pPr>
            <w:r w:rsidRPr="00C62D61">
              <w:rPr>
                <w:rFonts w:ascii="Times New Roman" w:hAnsi="Times New Roman" w:cs="Times New Roman"/>
                <w:b/>
                <w:sz w:val="24"/>
                <w:szCs w:val="24"/>
              </w:rPr>
              <w:t>Воспитание всем миром:</w:t>
            </w:r>
          </w:p>
          <w:p w:rsidR="00C077DC" w:rsidRPr="00891002" w:rsidRDefault="00C62D61"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 xml:space="preserve"> </w:t>
            </w:r>
            <w:r w:rsidR="00C077DC" w:rsidRPr="00891002">
              <w:rPr>
                <w:rFonts w:ascii="Times New Roman" w:hAnsi="Times New Roman" w:cs="Times New Roman"/>
                <w:sz w:val="24"/>
                <w:szCs w:val="24"/>
              </w:rPr>
              <w:t>«Туйаарыма туьулгэтэ»</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Конкурс рисунков «Солнечные поводья олонхо»</w:t>
            </w:r>
          </w:p>
          <w:p w:rsidR="00C077DC"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«Лыжня России»</w:t>
            </w:r>
          </w:p>
          <w:p w:rsidR="00C62D61" w:rsidRPr="00891002" w:rsidRDefault="00C62D61" w:rsidP="00C077DC">
            <w:pPr>
              <w:ind w:left="-142" w:firstLine="142"/>
              <w:rPr>
                <w:rFonts w:ascii="Times New Roman" w:hAnsi="Times New Roman" w:cs="Times New Roman"/>
                <w:sz w:val="24"/>
                <w:szCs w:val="24"/>
              </w:rPr>
            </w:pPr>
            <w:r>
              <w:rPr>
                <w:rFonts w:ascii="Times New Roman" w:hAnsi="Times New Roman" w:cs="Times New Roman"/>
                <w:sz w:val="24"/>
                <w:szCs w:val="24"/>
              </w:rPr>
              <w:t>Ученический Форум по агротехнологическому образованию.</w:t>
            </w:r>
          </w:p>
        </w:tc>
        <w:tc>
          <w:tcPr>
            <w:tcW w:w="3226"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Культура, искусство</w:t>
            </w:r>
          </w:p>
        </w:tc>
      </w:tr>
      <w:tr w:rsidR="00C077DC" w:rsidRPr="00891002" w:rsidTr="00C077DC">
        <w:tc>
          <w:tcPr>
            <w:tcW w:w="1843"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lastRenderedPageBreak/>
              <w:t>Апрель</w:t>
            </w:r>
          </w:p>
        </w:tc>
        <w:tc>
          <w:tcPr>
            <w:tcW w:w="4961" w:type="dxa"/>
          </w:tcPr>
          <w:p w:rsidR="00C077DC" w:rsidRPr="00C62D61" w:rsidRDefault="00C077DC" w:rsidP="00C62D61">
            <w:pPr>
              <w:ind w:left="-142" w:firstLine="142"/>
              <w:jc w:val="center"/>
              <w:rPr>
                <w:rFonts w:ascii="Times New Roman" w:hAnsi="Times New Roman" w:cs="Times New Roman"/>
                <w:b/>
                <w:sz w:val="24"/>
                <w:szCs w:val="24"/>
              </w:rPr>
            </w:pPr>
            <w:r w:rsidRPr="00C62D61">
              <w:rPr>
                <w:rFonts w:ascii="Times New Roman" w:hAnsi="Times New Roman" w:cs="Times New Roman"/>
                <w:b/>
                <w:sz w:val="24"/>
                <w:szCs w:val="24"/>
              </w:rPr>
              <w:t>Мой выбор – моя ответственность</w:t>
            </w:r>
            <w:proofErr w:type="gramStart"/>
            <w:r w:rsidRPr="00C62D61">
              <w:rPr>
                <w:rFonts w:ascii="Times New Roman" w:hAnsi="Times New Roman" w:cs="Times New Roman"/>
                <w:b/>
                <w:sz w:val="24"/>
                <w:szCs w:val="24"/>
              </w:rPr>
              <w:t xml:space="preserve"> :</w:t>
            </w:r>
            <w:proofErr w:type="gramEnd"/>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Конкурс «А5а уонна уол»</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«Прощай, Зимушка зима!»</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Калейдоскоп лидера</w:t>
            </w:r>
          </w:p>
          <w:p w:rsidR="00C077DC"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Слет отличников и ударников «Честь школы»</w:t>
            </w:r>
          </w:p>
          <w:p w:rsidR="00223CFA" w:rsidRDefault="00223CFA" w:rsidP="00C077DC">
            <w:pPr>
              <w:ind w:left="-142" w:firstLine="142"/>
              <w:rPr>
                <w:rFonts w:ascii="Times New Roman" w:hAnsi="Times New Roman" w:cs="Times New Roman"/>
                <w:sz w:val="24"/>
                <w:szCs w:val="24"/>
              </w:rPr>
            </w:pPr>
            <w:r>
              <w:rPr>
                <w:rFonts w:ascii="Times New Roman" w:hAnsi="Times New Roman" w:cs="Times New Roman"/>
                <w:sz w:val="24"/>
                <w:szCs w:val="24"/>
              </w:rPr>
              <w:t>«Юный эколог»</w:t>
            </w:r>
          </w:p>
          <w:p w:rsidR="00223CFA" w:rsidRPr="00891002" w:rsidRDefault="00223CFA" w:rsidP="00C077DC">
            <w:pPr>
              <w:ind w:left="-142" w:firstLine="142"/>
              <w:rPr>
                <w:rFonts w:ascii="Times New Roman" w:hAnsi="Times New Roman" w:cs="Times New Roman"/>
                <w:sz w:val="24"/>
                <w:szCs w:val="24"/>
              </w:rPr>
            </w:pPr>
            <w:r>
              <w:rPr>
                <w:rFonts w:ascii="Times New Roman" w:hAnsi="Times New Roman" w:cs="Times New Roman"/>
                <w:sz w:val="24"/>
                <w:szCs w:val="24"/>
              </w:rPr>
              <w:t>День птиц</w:t>
            </w:r>
          </w:p>
        </w:tc>
        <w:tc>
          <w:tcPr>
            <w:tcW w:w="3226"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 xml:space="preserve">Правопорядок </w:t>
            </w:r>
          </w:p>
        </w:tc>
      </w:tr>
      <w:tr w:rsidR="00C077DC" w:rsidRPr="00891002" w:rsidTr="00C077DC">
        <w:tc>
          <w:tcPr>
            <w:tcW w:w="1843"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май</w:t>
            </w:r>
          </w:p>
        </w:tc>
        <w:tc>
          <w:tcPr>
            <w:tcW w:w="4961" w:type="dxa"/>
          </w:tcPr>
          <w:p w:rsidR="00C077DC" w:rsidRPr="00C62D61" w:rsidRDefault="00C077DC" w:rsidP="00C62D61">
            <w:pPr>
              <w:ind w:left="-142" w:firstLine="142"/>
              <w:jc w:val="center"/>
              <w:rPr>
                <w:rFonts w:ascii="Times New Roman" w:hAnsi="Times New Roman" w:cs="Times New Roman"/>
                <w:b/>
                <w:sz w:val="24"/>
                <w:szCs w:val="24"/>
              </w:rPr>
            </w:pPr>
            <w:r w:rsidRPr="00C62D61">
              <w:rPr>
                <w:rFonts w:ascii="Times New Roman" w:hAnsi="Times New Roman" w:cs="Times New Roman"/>
                <w:b/>
                <w:sz w:val="24"/>
                <w:szCs w:val="24"/>
              </w:rPr>
              <w:t>Я – патриот</w:t>
            </w:r>
            <w:proofErr w:type="gramStart"/>
            <w:r w:rsidRPr="00C62D61">
              <w:rPr>
                <w:rFonts w:ascii="Times New Roman" w:hAnsi="Times New Roman" w:cs="Times New Roman"/>
                <w:b/>
                <w:sz w:val="24"/>
                <w:szCs w:val="24"/>
              </w:rPr>
              <w:t xml:space="preserve"> :</w:t>
            </w:r>
            <w:proofErr w:type="gramEnd"/>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День Победы</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Операция «Подросток»</w:t>
            </w:r>
            <w:r w:rsidR="00223CFA">
              <w:rPr>
                <w:rFonts w:ascii="Times New Roman" w:hAnsi="Times New Roman" w:cs="Times New Roman"/>
                <w:sz w:val="24"/>
                <w:szCs w:val="24"/>
              </w:rPr>
              <w:t xml:space="preserve">, «»Чистый двор» </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«Каникулы»</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Легкоатлетическая эстафета между классами</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Мини – футбол</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Кросс «Майя – Н.Бестях»</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Последний звонок</w:t>
            </w:r>
          </w:p>
          <w:p w:rsidR="00C077DC"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Республиканский ыьыах</w:t>
            </w:r>
          </w:p>
          <w:p w:rsidR="00223CFA" w:rsidRPr="00891002" w:rsidRDefault="00223CFA" w:rsidP="00C077DC">
            <w:pPr>
              <w:ind w:left="-142" w:firstLine="142"/>
              <w:rPr>
                <w:rFonts w:ascii="Times New Roman" w:hAnsi="Times New Roman" w:cs="Times New Roman"/>
                <w:sz w:val="24"/>
                <w:szCs w:val="24"/>
              </w:rPr>
            </w:pPr>
          </w:p>
        </w:tc>
        <w:tc>
          <w:tcPr>
            <w:tcW w:w="3226" w:type="dxa"/>
          </w:tcPr>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Защита Отечества,</w:t>
            </w:r>
          </w:p>
          <w:p w:rsidR="00C077DC" w:rsidRPr="00891002" w:rsidRDefault="00C077DC" w:rsidP="00C077DC">
            <w:pPr>
              <w:ind w:left="-142" w:firstLine="142"/>
              <w:rPr>
                <w:rFonts w:ascii="Times New Roman" w:hAnsi="Times New Roman" w:cs="Times New Roman"/>
                <w:sz w:val="24"/>
                <w:szCs w:val="24"/>
              </w:rPr>
            </w:pPr>
            <w:r w:rsidRPr="00891002">
              <w:rPr>
                <w:rFonts w:ascii="Times New Roman" w:hAnsi="Times New Roman" w:cs="Times New Roman"/>
                <w:sz w:val="24"/>
                <w:szCs w:val="24"/>
              </w:rPr>
              <w:t xml:space="preserve">День Победы. </w:t>
            </w:r>
          </w:p>
        </w:tc>
      </w:tr>
    </w:tbl>
    <w:p w:rsidR="00C077DC" w:rsidRPr="00891002" w:rsidRDefault="00C077DC" w:rsidP="00C077DC">
      <w:pPr>
        <w:jc w:val="both"/>
        <w:rPr>
          <w:rFonts w:ascii="Times New Roman" w:hAnsi="Times New Roman" w:cs="Times New Roman"/>
          <w:b/>
          <w:sz w:val="24"/>
          <w:szCs w:val="24"/>
          <w:highlight w:val="yellow"/>
        </w:rPr>
      </w:pPr>
    </w:p>
    <w:p w:rsidR="00C077DC" w:rsidRPr="00891002" w:rsidRDefault="00C077DC" w:rsidP="00C077DC">
      <w:pPr>
        <w:spacing w:line="360" w:lineRule="auto"/>
        <w:rPr>
          <w:rFonts w:ascii="Times New Roman" w:hAnsi="Times New Roman" w:cs="Times New Roman"/>
          <w:sz w:val="24"/>
          <w:szCs w:val="24"/>
        </w:rPr>
      </w:pP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Ожидаемыми результатами являются:</w:t>
      </w:r>
    </w:p>
    <w:p w:rsidR="00C077DC" w:rsidRPr="00891002" w:rsidRDefault="00C077DC" w:rsidP="001361B5">
      <w:pPr>
        <w:widowControl/>
        <w:numPr>
          <w:ilvl w:val="0"/>
          <w:numId w:val="69"/>
        </w:numPr>
        <w:autoSpaceDE/>
        <w:autoSpaceDN/>
        <w:adjustRightInd/>
        <w:spacing w:line="360" w:lineRule="auto"/>
        <w:jc w:val="both"/>
        <w:rPr>
          <w:rFonts w:ascii="Times New Roman" w:hAnsi="Times New Roman" w:cs="Times New Roman"/>
          <w:b/>
          <w:bCs/>
          <w:spacing w:val="5"/>
          <w:sz w:val="24"/>
          <w:szCs w:val="24"/>
        </w:rPr>
      </w:pPr>
      <w:r w:rsidRPr="00891002">
        <w:rPr>
          <w:rFonts w:ascii="Times New Roman" w:hAnsi="Times New Roman" w:cs="Times New Roman"/>
          <w:bCs/>
          <w:spacing w:val="5"/>
          <w:sz w:val="24"/>
          <w:szCs w:val="24"/>
        </w:rPr>
        <w:t xml:space="preserve">создание образовательного пространства в школе, способствующего развитию универсальных умений учащихся путем введения в образовательный процесс современных технологий обучения и создания условий для всестороннего развития личности каждого учащегося; </w:t>
      </w:r>
    </w:p>
    <w:p w:rsidR="00C077DC" w:rsidRPr="00891002" w:rsidRDefault="00C077DC" w:rsidP="001361B5">
      <w:pPr>
        <w:widowControl/>
        <w:numPr>
          <w:ilvl w:val="0"/>
          <w:numId w:val="69"/>
        </w:numPr>
        <w:autoSpaceDE/>
        <w:autoSpaceDN/>
        <w:adjustRightInd/>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создание базы для оптимального развития личности учащегося и выбора им дальнейшего образовательного маршрута в основной школе;</w:t>
      </w:r>
    </w:p>
    <w:p w:rsidR="00C077DC" w:rsidRPr="00891002" w:rsidRDefault="00C077DC" w:rsidP="001361B5">
      <w:pPr>
        <w:widowControl/>
        <w:numPr>
          <w:ilvl w:val="0"/>
          <w:numId w:val="69"/>
        </w:numPr>
        <w:autoSpaceDE/>
        <w:autoSpaceDN/>
        <w:adjustRightInd/>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создание условий для овладения учащимися набором умений и навыков, применяемых в разных видах интеллектуальной, практической деятельности, в соответствии с требованиями программы;</w:t>
      </w:r>
    </w:p>
    <w:p w:rsidR="00C077DC" w:rsidRPr="00891002" w:rsidRDefault="00C077DC" w:rsidP="001361B5">
      <w:pPr>
        <w:widowControl/>
        <w:numPr>
          <w:ilvl w:val="0"/>
          <w:numId w:val="69"/>
        </w:numPr>
        <w:autoSpaceDE/>
        <w:autoSpaceDN/>
        <w:adjustRightInd/>
        <w:spacing w:line="360" w:lineRule="auto"/>
        <w:jc w:val="both"/>
        <w:rPr>
          <w:rFonts w:ascii="Times New Roman" w:hAnsi="Times New Roman" w:cs="Times New Roman"/>
          <w:sz w:val="24"/>
          <w:szCs w:val="24"/>
        </w:rPr>
      </w:pPr>
      <w:r w:rsidRPr="00891002">
        <w:rPr>
          <w:rFonts w:ascii="Times New Roman" w:hAnsi="Times New Roman" w:cs="Times New Roman"/>
          <w:bCs/>
          <w:sz w:val="24"/>
          <w:szCs w:val="24"/>
        </w:rPr>
        <w:t>подго</w:t>
      </w:r>
      <w:r w:rsidRPr="00891002">
        <w:rPr>
          <w:rFonts w:ascii="Times New Roman" w:hAnsi="Times New Roman" w:cs="Times New Roman"/>
          <w:bCs/>
          <w:sz w:val="24"/>
          <w:szCs w:val="24"/>
        </w:rPr>
        <w:softHyphen/>
        <w:t>товка учащихся к осознанному и успешному выбору будущей профессии.</w:t>
      </w:r>
    </w:p>
    <w:p w:rsidR="00C077DC" w:rsidRPr="00891002" w:rsidRDefault="00C077DC" w:rsidP="00C077DC">
      <w:pPr>
        <w:pStyle w:val="aa"/>
        <w:spacing w:line="360" w:lineRule="auto"/>
        <w:jc w:val="left"/>
        <w:rPr>
          <w:bCs w:val="0"/>
          <w:color w:val="C00000"/>
          <w:sz w:val="24"/>
          <w:szCs w:val="24"/>
        </w:rPr>
      </w:pPr>
      <w:r w:rsidRPr="00891002">
        <w:rPr>
          <w:rFonts w:eastAsiaTheme="minorHAnsi"/>
          <w:bCs w:val="0"/>
          <w:caps/>
          <w:color w:val="C00000"/>
          <w:sz w:val="24"/>
          <w:szCs w:val="24"/>
          <w:lang w:eastAsia="en-US"/>
        </w:rPr>
        <w:t xml:space="preserve">                                                   </w:t>
      </w:r>
      <w:r w:rsidRPr="00891002">
        <w:rPr>
          <w:bCs w:val="0"/>
          <w:color w:val="C00000"/>
          <w:sz w:val="24"/>
          <w:szCs w:val="24"/>
        </w:rPr>
        <w:t xml:space="preserve">    Модель выпускника </w:t>
      </w:r>
      <w:r w:rsidRPr="00891002">
        <w:rPr>
          <w:bCs w:val="0"/>
          <w:color w:val="C00000"/>
          <w:sz w:val="24"/>
          <w:szCs w:val="24"/>
          <w:lang w:val="en-US"/>
        </w:rPr>
        <w:t>I</w:t>
      </w:r>
      <w:r w:rsidRPr="00891002">
        <w:rPr>
          <w:bCs w:val="0"/>
          <w:color w:val="C00000"/>
          <w:sz w:val="24"/>
          <w:szCs w:val="24"/>
        </w:rPr>
        <w:t xml:space="preserve"> ступени</w:t>
      </w:r>
    </w:p>
    <w:p w:rsidR="00C077DC" w:rsidRPr="00891002" w:rsidRDefault="00C077DC" w:rsidP="001361B5">
      <w:pPr>
        <w:pStyle w:val="aa"/>
        <w:numPr>
          <w:ilvl w:val="0"/>
          <w:numId w:val="83"/>
        </w:numPr>
        <w:spacing w:line="360" w:lineRule="auto"/>
        <w:jc w:val="both"/>
        <w:rPr>
          <w:b w:val="0"/>
          <w:bCs w:val="0"/>
          <w:color w:val="C00000"/>
          <w:sz w:val="24"/>
          <w:szCs w:val="24"/>
        </w:rPr>
      </w:pPr>
      <w:r w:rsidRPr="00891002">
        <w:rPr>
          <w:b w:val="0"/>
          <w:bCs w:val="0"/>
          <w:color w:val="C00000"/>
          <w:sz w:val="24"/>
          <w:szCs w:val="24"/>
        </w:rPr>
        <w:t>Я – дитя (часть) природы.</w:t>
      </w:r>
    </w:p>
    <w:p w:rsidR="00C077DC" w:rsidRPr="00891002" w:rsidRDefault="00C077DC" w:rsidP="00C077DC">
      <w:pPr>
        <w:pStyle w:val="aa"/>
        <w:spacing w:line="360" w:lineRule="auto"/>
        <w:ind w:left="720"/>
        <w:jc w:val="both"/>
        <w:rPr>
          <w:b w:val="0"/>
          <w:bCs w:val="0"/>
          <w:color w:val="C00000"/>
          <w:sz w:val="24"/>
          <w:szCs w:val="24"/>
        </w:rPr>
      </w:pPr>
      <w:r w:rsidRPr="00891002">
        <w:rPr>
          <w:b w:val="0"/>
          <w:bCs w:val="0"/>
          <w:color w:val="C00000"/>
          <w:sz w:val="24"/>
          <w:szCs w:val="24"/>
        </w:rPr>
        <w:t xml:space="preserve">      Я сам должен заботиться о своём здоровье.</w:t>
      </w:r>
    </w:p>
    <w:p w:rsidR="00C077DC" w:rsidRPr="00891002" w:rsidRDefault="00C077DC" w:rsidP="001361B5">
      <w:pPr>
        <w:pStyle w:val="aa"/>
        <w:numPr>
          <w:ilvl w:val="0"/>
          <w:numId w:val="83"/>
        </w:numPr>
        <w:spacing w:line="360" w:lineRule="auto"/>
        <w:jc w:val="both"/>
        <w:rPr>
          <w:b w:val="0"/>
          <w:bCs w:val="0"/>
          <w:color w:val="C00000"/>
          <w:sz w:val="24"/>
          <w:szCs w:val="24"/>
        </w:rPr>
      </w:pPr>
      <w:r w:rsidRPr="00891002">
        <w:rPr>
          <w:b w:val="0"/>
          <w:bCs w:val="0"/>
          <w:color w:val="C00000"/>
          <w:sz w:val="24"/>
          <w:szCs w:val="24"/>
        </w:rPr>
        <w:t xml:space="preserve"> Я – человек.</w:t>
      </w:r>
    </w:p>
    <w:p w:rsidR="00C077DC" w:rsidRPr="00891002" w:rsidRDefault="00C077DC" w:rsidP="00C077DC">
      <w:pPr>
        <w:pStyle w:val="aa"/>
        <w:spacing w:line="360" w:lineRule="auto"/>
        <w:ind w:left="720"/>
        <w:jc w:val="both"/>
        <w:rPr>
          <w:b w:val="0"/>
          <w:bCs w:val="0"/>
          <w:color w:val="C00000"/>
          <w:sz w:val="24"/>
          <w:szCs w:val="24"/>
        </w:rPr>
      </w:pPr>
      <w:r w:rsidRPr="00891002">
        <w:rPr>
          <w:b w:val="0"/>
          <w:bCs w:val="0"/>
          <w:color w:val="C00000"/>
          <w:sz w:val="24"/>
          <w:szCs w:val="24"/>
        </w:rPr>
        <w:t xml:space="preserve">      Я – девочка, мальчик.</w:t>
      </w:r>
    </w:p>
    <w:p w:rsidR="00C077DC" w:rsidRPr="00891002" w:rsidRDefault="00C077DC" w:rsidP="00C077DC">
      <w:pPr>
        <w:pStyle w:val="aa"/>
        <w:tabs>
          <w:tab w:val="left" w:pos="1134"/>
        </w:tabs>
        <w:spacing w:line="360" w:lineRule="auto"/>
        <w:ind w:left="720"/>
        <w:jc w:val="left"/>
        <w:rPr>
          <w:b w:val="0"/>
          <w:bCs w:val="0"/>
          <w:color w:val="C00000"/>
          <w:sz w:val="24"/>
          <w:szCs w:val="24"/>
        </w:rPr>
      </w:pPr>
      <w:r w:rsidRPr="00891002">
        <w:rPr>
          <w:b w:val="0"/>
          <w:bCs w:val="0"/>
          <w:color w:val="C00000"/>
          <w:sz w:val="24"/>
          <w:szCs w:val="24"/>
        </w:rPr>
        <w:t xml:space="preserve">       Я умею жить в коллективе. Я знаю и развиваю свои возможности и    </w:t>
      </w:r>
    </w:p>
    <w:p w:rsidR="00C077DC" w:rsidRPr="00891002" w:rsidRDefault="00C077DC" w:rsidP="00C077DC">
      <w:pPr>
        <w:pStyle w:val="aa"/>
        <w:spacing w:line="360" w:lineRule="auto"/>
        <w:ind w:left="720"/>
        <w:jc w:val="left"/>
        <w:rPr>
          <w:b w:val="0"/>
          <w:bCs w:val="0"/>
          <w:color w:val="C00000"/>
          <w:sz w:val="24"/>
          <w:szCs w:val="24"/>
        </w:rPr>
      </w:pPr>
      <w:r w:rsidRPr="00891002">
        <w:rPr>
          <w:b w:val="0"/>
          <w:bCs w:val="0"/>
          <w:color w:val="C00000"/>
          <w:sz w:val="24"/>
          <w:szCs w:val="24"/>
        </w:rPr>
        <w:t xml:space="preserve">       способности, готов стремиться к лучшему.</w:t>
      </w:r>
    </w:p>
    <w:p w:rsidR="00C077DC" w:rsidRPr="00891002" w:rsidRDefault="00C077DC" w:rsidP="00C077DC">
      <w:pPr>
        <w:pStyle w:val="aa"/>
        <w:spacing w:line="360" w:lineRule="auto"/>
        <w:ind w:left="1134"/>
        <w:jc w:val="both"/>
        <w:rPr>
          <w:b w:val="0"/>
          <w:bCs w:val="0"/>
          <w:color w:val="C00000"/>
          <w:sz w:val="24"/>
          <w:szCs w:val="24"/>
        </w:rPr>
      </w:pPr>
      <w:r w:rsidRPr="00891002">
        <w:rPr>
          <w:b w:val="0"/>
          <w:bCs w:val="0"/>
          <w:color w:val="C00000"/>
          <w:sz w:val="24"/>
          <w:szCs w:val="24"/>
        </w:rPr>
        <w:t xml:space="preserve">Я понимаю, принимаю </w:t>
      </w:r>
      <w:proofErr w:type="gramStart"/>
      <w:r w:rsidRPr="00891002">
        <w:rPr>
          <w:b w:val="0"/>
          <w:bCs w:val="0"/>
          <w:color w:val="C00000"/>
          <w:sz w:val="24"/>
          <w:szCs w:val="24"/>
        </w:rPr>
        <w:t>прекрасное</w:t>
      </w:r>
      <w:proofErr w:type="gramEnd"/>
      <w:r w:rsidRPr="00891002">
        <w:rPr>
          <w:b w:val="0"/>
          <w:bCs w:val="0"/>
          <w:color w:val="C00000"/>
          <w:sz w:val="24"/>
          <w:szCs w:val="24"/>
        </w:rPr>
        <w:t xml:space="preserve"> душой.</w:t>
      </w:r>
    </w:p>
    <w:p w:rsidR="00C077DC" w:rsidRPr="00891002" w:rsidRDefault="00C077DC" w:rsidP="001361B5">
      <w:pPr>
        <w:pStyle w:val="aa"/>
        <w:numPr>
          <w:ilvl w:val="0"/>
          <w:numId w:val="83"/>
        </w:numPr>
        <w:spacing w:line="360" w:lineRule="auto"/>
        <w:jc w:val="both"/>
        <w:rPr>
          <w:b w:val="0"/>
          <w:bCs w:val="0"/>
          <w:color w:val="C00000"/>
          <w:sz w:val="24"/>
          <w:szCs w:val="24"/>
        </w:rPr>
      </w:pPr>
      <w:r w:rsidRPr="00891002">
        <w:rPr>
          <w:b w:val="0"/>
          <w:bCs w:val="0"/>
          <w:color w:val="C00000"/>
          <w:sz w:val="24"/>
          <w:szCs w:val="24"/>
        </w:rPr>
        <w:t>Я учащийся, я умею организовывать свою деятельность. Я учусь мыслить, общаться с другими. Я учусь учиться, выражать своё мнение, доказывать и уважать мнение других.</w:t>
      </w:r>
    </w:p>
    <w:p w:rsidR="00C077DC" w:rsidRPr="00891002" w:rsidRDefault="00C077DC" w:rsidP="001361B5">
      <w:pPr>
        <w:pStyle w:val="aa"/>
        <w:numPr>
          <w:ilvl w:val="0"/>
          <w:numId w:val="83"/>
        </w:numPr>
        <w:spacing w:line="360" w:lineRule="auto"/>
        <w:ind w:hanging="371"/>
        <w:jc w:val="both"/>
        <w:rPr>
          <w:b w:val="0"/>
          <w:bCs w:val="0"/>
          <w:color w:val="C00000"/>
          <w:sz w:val="24"/>
          <w:szCs w:val="24"/>
        </w:rPr>
      </w:pPr>
      <w:r w:rsidRPr="00891002">
        <w:rPr>
          <w:b w:val="0"/>
          <w:bCs w:val="0"/>
          <w:color w:val="C00000"/>
          <w:sz w:val="24"/>
          <w:szCs w:val="24"/>
        </w:rPr>
        <w:lastRenderedPageBreak/>
        <w:t xml:space="preserve">Я знаю своих родителей (родословную). Я – часть своего народа, </w:t>
      </w:r>
      <w:proofErr w:type="gramStart"/>
      <w:r w:rsidRPr="00891002">
        <w:rPr>
          <w:b w:val="0"/>
          <w:bCs w:val="0"/>
          <w:color w:val="C00000"/>
          <w:sz w:val="24"/>
          <w:szCs w:val="24"/>
        </w:rPr>
        <w:t>уважаю</w:t>
      </w:r>
      <w:proofErr w:type="gramEnd"/>
      <w:r w:rsidRPr="00891002">
        <w:rPr>
          <w:b w:val="0"/>
          <w:bCs w:val="0"/>
          <w:color w:val="C00000"/>
          <w:sz w:val="24"/>
          <w:szCs w:val="24"/>
        </w:rPr>
        <w:t xml:space="preserve"> традиции других народов, изучаю свою малую родину.</w:t>
      </w:r>
    </w:p>
    <w:p w:rsidR="00C077DC" w:rsidRPr="00891002" w:rsidRDefault="00C077DC" w:rsidP="00C077DC">
      <w:pPr>
        <w:spacing w:line="360" w:lineRule="auto"/>
        <w:jc w:val="center"/>
        <w:rPr>
          <w:rFonts w:ascii="Times New Roman" w:hAnsi="Times New Roman" w:cs="Times New Roman"/>
          <w:b/>
          <w:iCs/>
          <w:color w:val="C00000"/>
          <w:sz w:val="24"/>
          <w:szCs w:val="24"/>
        </w:rPr>
      </w:pPr>
      <w:r w:rsidRPr="00891002">
        <w:rPr>
          <w:rFonts w:ascii="Times New Roman" w:hAnsi="Times New Roman" w:cs="Times New Roman"/>
          <w:b/>
          <w:iCs/>
          <w:color w:val="C00000"/>
          <w:sz w:val="24"/>
          <w:szCs w:val="24"/>
        </w:rPr>
        <w:t xml:space="preserve">Модель ученика </w:t>
      </w:r>
      <w:r w:rsidRPr="00891002">
        <w:rPr>
          <w:rFonts w:ascii="Times New Roman" w:hAnsi="Times New Roman" w:cs="Times New Roman"/>
          <w:b/>
          <w:iCs/>
          <w:color w:val="C00000"/>
          <w:sz w:val="24"/>
          <w:szCs w:val="24"/>
          <w:lang w:val="en-US"/>
        </w:rPr>
        <w:t>II</w:t>
      </w:r>
      <w:r w:rsidRPr="00891002">
        <w:rPr>
          <w:rFonts w:ascii="Times New Roman" w:hAnsi="Times New Roman" w:cs="Times New Roman"/>
          <w:b/>
          <w:iCs/>
          <w:color w:val="C00000"/>
          <w:sz w:val="24"/>
          <w:szCs w:val="24"/>
        </w:rPr>
        <w:t xml:space="preserve"> ступени.</w:t>
      </w:r>
    </w:p>
    <w:p w:rsidR="00C077DC" w:rsidRPr="00891002" w:rsidRDefault="00C077DC" w:rsidP="001361B5">
      <w:pPr>
        <w:pStyle w:val="ac"/>
        <w:widowControl/>
        <w:numPr>
          <w:ilvl w:val="0"/>
          <w:numId w:val="84"/>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Я - учащийся. Я нужен и интересен моему учителю, моим друзьям, школе.</w:t>
      </w:r>
    </w:p>
    <w:p w:rsidR="00C077DC" w:rsidRPr="00891002" w:rsidRDefault="00C077DC" w:rsidP="001361B5">
      <w:pPr>
        <w:pStyle w:val="ac"/>
        <w:widowControl/>
        <w:numPr>
          <w:ilvl w:val="0"/>
          <w:numId w:val="84"/>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Я знаю свои возможности и способности. Умею самостоятельно организовывать свою учебную деятельность. Я стремлюсь к нацеленному продолжению обучения и  получаю большое удовлетворение от результатов своего труда.  Должен овладеть отвечающими стандарту знаниями  по всем предметам.</w:t>
      </w:r>
    </w:p>
    <w:p w:rsidR="00C077DC" w:rsidRPr="00891002" w:rsidRDefault="00C077DC" w:rsidP="001361B5">
      <w:pPr>
        <w:pStyle w:val="ac"/>
        <w:widowControl/>
        <w:numPr>
          <w:ilvl w:val="0"/>
          <w:numId w:val="84"/>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Я - культурный человек, выполняю этические нормы поведения. Я занимаюсь самовоспитанием.</w:t>
      </w:r>
    </w:p>
    <w:p w:rsidR="00C077DC" w:rsidRPr="00891002" w:rsidRDefault="00C077DC" w:rsidP="001361B5">
      <w:pPr>
        <w:pStyle w:val="ac"/>
        <w:widowControl/>
        <w:numPr>
          <w:ilvl w:val="0"/>
          <w:numId w:val="84"/>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Слежу и забочусь о своем здоровье, знаю физиологические особенности своего организма.</w:t>
      </w:r>
    </w:p>
    <w:p w:rsidR="00C077DC" w:rsidRPr="00891002" w:rsidRDefault="00C077DC" w:rsidP="001361B5">
      <w:pPr>
        <w:pStyle w:val="ac"/>
        <w:widowControl/>
        <w:numPr>
          <w:ilvl w:val="0"/>
          <w:numId w:val="84"/>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Люблю и горжусь своей Родиной, своей нацией.</w:t>
      </w:r>
    </w:p>
    <w:p w:rsidR="00C077DC" w:rsidRPr="00891002" w:rsidRDefault="00C077DC" w:rsidP="001361B5">
      <w:pPr>
        <w:pStyle w:val="ac"/>
        <w:widowControl/>
        <w:numPr>
          <w:ilvl w:val="0"/>
          <w:numId w:val="84"/>
        </w:numPr>
        <w:autoSpaceDE/>
        <w:autoSpaceDN/>
        <w:adjustRightInd/>
        <w:spacing w:after="200" w:line="360" w:lineRule="auto"/>
        <w:jc w:val="both"/>
        <w:rPr>
          <w:rFonts w:ascii="Times New Roman" w:hAnsi="Times New Roman" w:cs="Times New Roman"/>
          <w:color w:val="C00000"/>
          <w:sz w:val="24"/>
          <w:szCs w:val="24"/>
        </w:rPr>
      </w:pPr>
      <w:r w:rsidRPr="00891002">
        <w:rPr>
          <w:rFonts w:ascii="Times New Roman" w:hAnsi="Times New Roman" w:cs="Times New Roman"/>
          <w:iCs/>
          <w:color w:val="C00000"/>
          <w:sz w:val="24"/>
          <w:szCs w:val="24"/>
        </w:rPr>
        <w:t>Я чувствую ответственность перед родителями, деревней, улусом, республикой.</w:t>
      </w:r>
    </w:p>
    <w:p w:rsidR="00C077DC" w:rsidRPr="00891002" w:rsidRDefault="00C077DC" w:rsidP="00C077DC">
      <w:pPr>
        <w:pStyle w:val="ac"/>
        <w:spacing w:line="360" w:lineRule="auto"/>
        <w:jc w:val="center"/>
        <w:rPr>
          <w:rFonts w:ascii="Times New Roman" w:hAnsi="Times New Roman" w:cs="Times New Roman"/>
          <w:b/>
          <w:iCs/>
          <w:color w:val="C00000"/>
          <w:sz w:val="24"/>
          <w:szCs w:val="24"/>
          <w:lang w:val="en-US"/>
        </w:rPr>
      </w:pPr>
      <w:r w:rsidRPr="00891002">
        <w:rPr>
          <w:rFonts w:ascii="Times New Roman" w:hAnsi="Times New Roman" w:cs="Times New Roman"/>
          <w:b/>
          <w:iCs/>
          <w:color w:val="C00000"/>
          <w:sz w:val="24"/>
          <w:szCs w:val="24"/>
        </w:rPr>
        <w:t xml:space="preserve">Модель ученика </w:t>
      </w:r>
      <w:r w:rsidRPr="00891002">
        <w:rPr>
          <w:rFonts w:ascii="Times New Roman" w:hAnsi="Times New Roman" w:cs="Times New Roman"/>
          <w:b/>
          <w:iCs/>
          <w:color w:val="C00000"/>
          <w:sz w:val="24"/>
          <w:szCs w:val="24"/>
          <w:lang w:val="en-US"/>
        </w:rPr>
        <w:t>III</w:t>
      </w:r>
      <w:r w:rsidRPr="00891002">
        <w:rPr>
          <w:rFonts w:ascii="Times New Roman" w:hAnsi="Times New Roman" w:cs="Times New Roman"/>
          <w:b/>
          <w:iCs/>
          <w:color w:val="C00000"/>
          <w:sz w:val="24"/>
          <w:szCs w:val="24"/>
        </w:rPr>
        <w:t xml:space="preserve"> ступени.</w:t>
      </w:r>
    </w:p>
    <w:p w:rsidR="00C077DC" w:rsidRPr="00891002" w:rsidRDefault="00C077DC" w:rsidP="001361B5">
      <w:pPr>
        <w:pStyle w:val="ac"/>
        <w:widowControl/>
        <w:numPr>
          <w:ilvl w:val="0"/>
          <w:numId w:val="85"/>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Я - человек, приносящий пользу себе, родителям, людям, народу, Родине.</w:t>
      </w:r>
    </w:p>
    <w:p w:rsidR="00C077DC" w:rsidRPr="00891002" w:rsidRDefault="00C077DC" w:rsidP="001361B5">
      <w:pPr>
        <w:pStyle w:val="ac"/>
        <w:widowControl/>
        <w:numPr>
          <w:ilvl w:val="0"/>
          <w:numId w:val="85"/>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Я знаю</w:t>
      </w:r>
      <w:proofErr w:type="gramStart"/>
      <w:r w:rsidRPr="00891002">
        <w:rPr>
          <w:rFonts w:ascii="Times New Roman" w:hAnsi="Times New Roman" w:cs="Times New Roman"/>
          <w:iCs/>
          <w:color w:val="C00000"/>
          <w:sz w:val="24"/>
          <w:szCs w:val="24"/>
        </w:rPr>
        <w:t xml:space="preserve"> ,</w:t>
      </w:r>
      <w:proofErr w:type="gramEnd"/>
      <w:r w:rsidRPr="00891002">
        <w:rPr>
          <w:rFonts w:ascii="Times New Roman" w:hAnsi="Times New Roman" w:cs="Times New Roman"/>
          <w:iCs/>
          <w:color w:val="C00000"/>
          <w:sz w:val="24"/>
          <w:szCs w:val="24"/>
        </w:rPr>
        <w:t xml:space="preserve"> кем быть  и каким быть .</w:t>
      </w:r>
    </w:p>
    <w:p w:rsidR="00C077DC" w:rsidRPr="00891002" w:rsidRDefault="00C077DC" w:rsidP="001361B5">
      <w:pPr>
        <w:pStyle w:val="ac"/>
        <w:widowControl/>
        <w:numPr>
          <w:ilvl w:val="0"/>
          <w:numId w:val="85"/>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Свободно выражаю свое мнение, умею анализировать, доказывать. Уважаю мнение других. Умею владеть собой. Знаю свои слабости, способности. Уважаю и люблю труд.</w:t>
      </w:r>
    </w:p>
    <w:p w:rsidR="00C077DC" w:rsidRPr="00891002" w:rsidRDefault="00C077DC" w:rsidP="001361B5">
      <w:pPr>
        <w:pStyle w:val="ac"/>
        <w:widowControl/>
        <w:numPr>
          <w:ilvl w:val="0"/>
          <w:numId w:val="85"/>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Могу самостоятельно использовать в жизни приобретенные знания. Готов к осознанному выбору профессии и своего места в жизни.</w:t>
      </w:r>
    </w:p>
    <w:p w:rsidR="00C077DC" w:rsidRPr="00891002" w:rsidRDefault="00C077DC" w:rsidP="001361B5">
      <w:pPr>
        <w:pStyle w:val="ac"/>
        <w:widowControl/>
        <w:numPr>
          <w:ilvl w:val="0"/>
          <w:numId w:val="85"/>
        </w:numPr>
        <w:autoSpaceDE/>
        <w:autoSpaceDN/>
        <w:adjustRightInd/>
        <w:spacing w:after="200" w:line="360" w:lineRule="auto"/>
        <w:jc w:val="both"/>
        <w:rPr>
          <w:rFonts w:ascii="Times New Roman" w:hAnsi="Times New Roman" w:cs="Times New Roman"/>
          <w:color w:val="C00000"/>
          <w:sz w:val="24"/>
          <w:szCs w:val="24"/>
        </w:rPr>
      </w:pPr>
      <w:r w:rsidRPr="00891002">
        <w:rPr>
          <w:rFonts w:ascii="Times New Roman" w:hAnsi="Times New Roman" w:cs="Times New Roman"/>
          <w:iCs/>
          <w:color w:val="C00000"/>
          <w:sz w:val="24"/>
          <w:szCs w:val="24"/>
        </w:rPr>
        <w:t>Физически развит, веду здоровый образ жизни.</w:t>
      </w:r>
    </w:p>
    <w:p w:rsidR="00C077DC" w:rsidRPr="00891002" w:rsidRDefault="00C077DC" w:rsidP="00C077DC">
      <w:pPr>
        <w:spacing w:line="360" w:lineRule="auto"/>
        <w:jc w:val="center"/>
        <w:rPr>
          <w:rFonts w:ascii="Times New Roman" w:hAnsi="Times New Roman" w:cs="Times New Roman"/>
          <w:b/>
          <w:iCs/>
          <w:color w:val="C00000"/>
          <w:sz w:val="24"/>
          <w:szCs w:val="24"/>
        </w:rPr>
      </w:pPr>
      <w:r w:rsidRPr="00891002">
        <w:rPr>
          <w:rFonts w:ascii="Times New Roman" w:hAnsi="Times New Roman" w:cs="Times New Roman"/>
          <w:b/>
          <w:iCs/>
          <w:color w:val="C00000"/>
          <w:sz w:val="24"/>
          <w:szCs w:val="24"/>
        </w:rPr>
        <w:t>Модель учителя.</w:t>
      </w:r>
    </w:p>
    <w:p w:rsidR="00C077DC" w:rsidRPr="00891002" w:rsidRDefault="00C077DC" w:rsidP="001361B5">
      <w:pPr>
        <w:pStyle w:val="ac"/>
        <w:widowControl/>
        <w:numPr>
          <w:ilvl w:val="0"/>
          <w:numId w:val="86"/>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Я - учитель сельской школы. Систематически работаю над своим самообразованием.</w:t>
      </w:r>
    </w:p>
    <w:p w:rsidR="00C077DC" w:rsidRPr="00891002" w:rsidRDefault="00C077DC" w:rsidP="001361B5">
      <w:pPr>
        <w:pStyle w:val="ac"/>
        <w:widowControl/>
        <w:numPr>
          <w:ilvl w:val="0"/>
          <w:numId w:val="86"/>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Благодаря разумной организации учительского труда</w:t>
      </w:r>
      <w:proofErr w:type="gramStart"/>
      <w:r w:rsidRPr="00891002">
        <w:rPr>
          <w:rFonts w:ascii="Times New Roman" w:hAnsi="Times New Roman" w:cs="Times New Roman"/>
          <w:iCs/>
          <w:color w:val="C00000"/>
          <w:sz w:val="24"/>
          <w:szCs w:val="24"/>
        </w:rPr>
        <w:t xml:space="preserve"> ,</w:t>
      </w:r>
      <w:proofErr w:type="gramEnd"/>
      <w:r w:rsidRPr="00891002">
        <w:rPr>
          <w:rFonts w:ascii="Times New Roman" w:hAnsi="Times New Roman" w:cs="Times New Roman"/>
          <w:iCs/>
          <w:color w:val="C00000"/>
          <w:sz w:val="24"/>
          <w:szCs w:val="24"/>
        </w:rPr>
        <w:t xml:space="preserve">  умею высвобождать время для большой и серьезной внеклассной работы, самообразования, чтения. </w:t>
      </w:r>
      <w:proofErr w:type="gramStart"/>
      <w:r w:rsidRPr="00891002">
        <w:rPr>
          <w:rFonts w:ascii="Times New Roman" w:hAnsi="Times New Roman" w:cs="Times New Roman"/>
          <w:iCs/>
          <w:color w:val="C00000"/>
          <w:sz w:val="24"/>
          <w:szCs w:val="24"/>
        </w:rPr>
        <w:t>Способен</w:t>
      </w:r>
      <w:proofErr w:type="gramEnd"/>
      <w:r w:rsidRPr="00891002">
        <w:rPr>
          <w:rFonts w:ascii="Times New Roman" w:hAnsi="Times New Roman" w:cs="Times New Roman"/>
          <w:iCs/>
          <w:color w:val="C00000"/>
          <w:sz w:val="24"/>
          <w:szCs w:val="24"/>
        </w:rPr>
        <w:t xml:space="preserve">  грамотно анализировать собственную профессиональную деятельность.</w:t>
      </w:r>
    </w:p>
    <w:p w:rsidR="00C077DC" w:rsidRPr="00891002" w:rsidRDefault="00C077DC" w:rsidP="001361B5">
      <w:pPr>
        <w:pStyle w:val="ac"/>
        <w:widowControl/>
        <w:numPr>
          <w:ilvl w:val="0"/>
          <w:numId w:val="86"/>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Основная моя цель - помочь школьнику учиться, сформировать четкую жизненную позицию, ориентировать на стабильные черты человеческого поведения, для чего раскрываю и развиваю задатки и способности, разделяю инновационные  подходы  к обучению и воспитанию.</w:t>
      </w:r>
    </w:p>
    <w:p w:rsidR="00C077DC" w:rsidRPr="00891002" w:rsidRDefault="00C077DC" w:rsidP="001361B5">
      <w:pPr>
        <w:pStyle w:val="ac"/>
        <w:widowControl/>
        <w:numPr>
          <w:ilvl w:val="0"/>
          <w:numId w:val="86"/>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lastRenderedPageBreak/>
        <w:t>Ум мой открыт ко всему новому. Могу освободиться от стереотипов, некомпетентности,   осваивать новейшие методы, приемы, формы и средства обучения. Умею видеть альтернативные пути решения проблемы.</w:t>
      </w:r>
    </w:p>
    <w:p w:rsidR="00C077DC" w:rsidRPr="00891002" w:rsidRDefault="00C077DC" w:rsidP="001361B5">
      <w:pPr>
        <w:pStyle w:val="ac"/>
        <w:widowControl/>
        <w:numPr>
          <w:ilvl w:val="0"/>
          <w:numId w:val="86"/>
        </w:numPr>
        <w:autoSpaceDE/>
        <w:autoSpaceDN/>
        <w:adjustRightInd/>
        <w:spacing w:after="200" w:line="360" w:lineRule="auto"/>
        <w:jc w:val="both"/>
        <w:rPr>
          <w:rFonts w:ascii="Times New Roman" w:hAnsi="Times New Roman" w:cs="Times New Roman"/>
          <w:color w:val="C00000"/>
          <w:sz w:val="24"/>
          <w:szCs w:val="24"/>
        </w:rPr>
      </w:pPr>
      <w:r w:rsidRPr="00891002">
        <w:rPr>
          <w:rFonts w:ascii="Times New Roman" w:hAnsi="Times New Roman" w:cs="Times New Roman"/>
          <w:iCs/>
          <w:color w:val="C00000"/>
          <w:sz w:val="24"/>
          <w:szCs w:val="24"/>
        </w:rPr>
        <w:t>Веду нацеленную продуманную работу по подготовке учащегося к будущей жизни. Воспитываю детей в труде, готовлю к трудовой деятельности.</w:t>
      </w:r>
    </w:p>
    <w:p w:rsidR="00C077DC" w:rsidRPr="00891002" w:rsidRDefault="00C077DC" w:rsidP="00C077DC">
      <w:pPr>
        <w:pStyle w:val="ac"/>
        <w:spacing w:line="360" w:lineRule="auto"/>
        <w:jc w:val="center"/>
        <w:rPr>
          <w:rFonts w:ascii="Times New Roman" w:hAnsi="Times New Roman" w:cs="Times New Roman"/>
          <w:b/>
          <w:iCs/>
          <w:color w:val="C00000"/>
          <w:sz w:val="24"/>
          <w:szCs w:val="24"/>
          <w:lang w:val="en-US"/>
        </w:rPr>
      </w:pPr>
      <w:r w:rsidRPr="00891002">
        <w:rPr>
          <w:rFonts w:ascii="Times New Roman" w:hAnsi="Times New Roman" w:cs="Times New Roman"/>
          <w:b/>
          <w:iCs/>
          <w:color w:val="C00000"/>
          <w:sz w:val="24"/>
          <w:szCs w:val="24"/>
        </w:rPr>
        <w:t>Модель руководителя</w:t>
      </w:r>
    </w:p>
    <w:p w:rsidR="00C077DC" w:rsidRPr="00891002" w:rsidRDefault="00C62D61" w:rsidP="001361B5">
      <w:pPr>
        <w:pStyle w:val="ac"/>
        <w:widowControl/>
        <w:numPr>
          <w:ilvl w:val="0"/>
          <w:numId w:val="87"/>
        </w:numPr>
        <w:spacing w:line="360" w:lineRule="auto"/>
        <w:jc w:val="both"/>
        <w:rPr>
          <w:rFonts w:ascii="Times New Roman" w:hAnsi="Times New Roman" w:cs="Times New Roman"/>
          <w:iCs/>
          <w:color w:val="C00000"/>
          <w:sz w:val="24"/>
          <w:szCs w:val="24"/>
        </w:rPr>
      </w:pPr>
      <w:r>
        <w:rPr>
          <w:rFonts w:ascii="Times New Roman" w:hAnsi="Times New Roman" w:cs="Times New Roman"/>
          <w:iCs/>
          <w:color w:val="C00000"/>
          <w:sz w:val="24"/>
          <w:szCs w:val="24"/>
        </w:rPr>
        <w:t xml:space="preserve">Я - руководитель </w:t>
      </w:r>
      <w:r w:rsidR="00C077DC" w:rsidRPr="00891002">
        <w:rPr>
          <w:rFonts w:ascii="Times New Roman" w:hAnsi="Times New Roman" w:cs="Times New Roman"/>
          <w:iCs/>
          <w:color w:val="C00000"/>
          <w:sz w:val="24"/>
          <w:szCs w:val="24"/>
        </w:rPr>
        <w:t xml:space="preserve"> школы.</w:t>
      </w:r>
    </w:p>
    <w:p w:rsidR="00C077DC" w:rsidRPr="00891002" w:rsidRDefault="00C077DC" w:rsidP="001361B5">
      <w:pPr>
        <w:pStyle w:val="ac"/>
        <w:widowControl/>
        <w:numPr>
          <w:ilvl w:val="0"/>
          <w:numId w:val="87"/>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Обеспечиваю надлежащий подбор и расстановку всех кадров школы.</w:t>
      </w:r>
    </w:p>
    <w:p w:rsidR="00C077DC" w:rsidRPr="00891002" w:rsidRDefault="00C077DC" w:rsidP="001361B5">
      <w:pPr>
        <w:pStyle w:val="ac"/>
        <w:widowControl/>
        <w:numPr>
          <w:ilvl w:val="0"/>
          <w:numId w:val="87"/>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 xml:space="preserve">Веду  </w:t>
      </w:r>
      <w:proofErr w:type="gramStart"/>
      <w:r w:rsidRPr="00891002">
        <w:rPr>
          <w:rFonts w:ascii="Times New Roman" w:hAnsi="Times New Roman" w:cs="Times New Roman"/>
          <w:iCs/>
          <w:color w:val="C00000"/>
          <w:sz w:val="24"/>
          <w:szCs w:val="24"/>
        </w:rPr>
        <w:t>контроль  за</w:t>
      </w:r>
      <w:proofErr w:type="gramEnd"/>
      <w:r w:rsidRPr="00891002">
        <w:rPr>
          <w:rFonts w:ascii="Times New Roman" w:hAnsi="Times New Roman" w:cs="Times New Roman"/>
          <w:iCs/>
          <w:color w:val="C00000"/>
          <w:sz w:val="24"/>
          <w:szCs w:val="24"/>
        </w:rPr>
        <w:t xml:space="preserve"> качеством преподавания в школе, уровнем профессиональной подготовленности учителя, уровнем знаний учащихся.</w:t>
      </w:r>
    </w:p>
    <w:p w:rsidR="00C077DC" w:rsidRPr="00891002" w:rsidRDefault="00C077DC" w:rsidP="001361B5">
      <w:pPr>
        <w:pStyle w:val="ac"/>
        <w:widowControl/>
        <w:numPr>
          <w:ilvl w:val="0"/>
          <w:numId w:val="87"/>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Учитывая будущее развитие улуса, деревни,  помогаю ориентировать старшеклассников и выпускников школы на осознанное овладение профессией</w:t>
      </w:r>
      <w:proofErr w:type="gramStart"/>
      <w:r w:rsidRPr="00891002">
        <w:rPr>
          <w:rFonts w:ascii="Times New Roman" w:hAnsi="Times New Roman" w:cs="Times New Roman"/>
          <w:iCs/>
          <w:color w:val="C00000"/>
          <w:sz w:val="24"/>
          <w:szCs w:val="24"/>
        </w:rPr>
        <w:t xml:space="preserve"> .</w:t>
      </w:r>
      <w:proofErr w:type="gramEnd"/>
    </w:p>
    <w:p w:rsidR="00C077DC" w:rsidRPr="00891002" w:rsidRDefault="00C077DC" w:rsidP="001361B5">
      <w:pPr>
        <w:pStyle w:val="ac"/>
        <w:widowControl/>
        <w:numPr>
          <w:ilvl w:val="0"/>
          <w:numId w:val="87"/>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 xml:space="preserve">Организовываю работу по трудовому обучению школьников на основе жизнедеятельности </w:t>
      </w:r>
      <w:proofErr w:type="gramStart"/>
      <w:r w:rsidRPr="00891002">
        <w:rPr>
          <w:rFonts w:ascii="Times New Roman" w:hAnsi="Times New Roman" w:cs="Times New Roman"/>
          <w:iCs/>
          <w:color w:val="C00000"/>
          <w:sz w:val="24"/>
          <w:szCs w:val="24"/>
        </w:rPr>
        <w:t>с</w:t>
      </w:r>
      <w:proofErr w:type="gramEnd"/>
      <w:r w:rsidRPr="00891002">
        <w:rPr>
          <w:rFonts w:ascii="Times New Roman" w:hAnsi="Times New Roman" w:cs="Times New Roman"/>
          <w:iCs/>
          <w:color w:val="C00000"/>
          <w:sz w:val="24"/>
          <w:szCs w:val="24"/>
        </w:rPr>
        <w:t>. Майя и   МТС.</w:t>
      </w:r>
    </w:p>
    <w:p w:rsidR="00C077DC" w:rsidRPr="00891002" w:rsidRDefault="00C077DC" w:rsidP="001361B5">
      <w:pPr>
        <w:pStyle w:val="ac"/>
        <w:widowControl/>
        <w:numPr>
          <w:ilvl w:val="0"/>
          <w:numId w:val="87"/>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 xml:space="preserve">Предвижу зарождение опыта и создаю все необходимые и достаточные условия для его формирования и развития. </w:t>
      </w:r>
    </w:p>
    <w:p w:rsidR="00C077DC" w:rsidRPr="00891002" w:rsidRDefault="00C077DC" w:rsidP="001361B5">
      <w:pPr>
        <w:pStyle w:val="ac"/>
        <w:widowControl/>
        <w:numPr>
          <w:ilvl w:val="0"/>
          <w:numId w:val="87"/>
        </w:numPr>
        <w:spacing w:line="360" w:lineRule="auto"/>
        <w:jc w:val="both"/>
        <w:rPr>
          <w:rFonts w:ascii="Times New Roman" w:hAnsi="Times New Roman" w:cs="Times New Roman"/>
          <w:iCs/>
          <w:color w:val="C00000"/>
          <w:sz w:val="24"/>
          <w:szCs w:val="24"/>
        </w:rPr>
      </w:pPr>
      <w:r w:rsidRPr="00891002">
        <w:rPr>
          <w:rFonts w:ascii="Times New Roman" w:hAnsi="Times New Roman" w:cs="Times New Roman"/>
          <w:iCs/>
          <w:color w:val="C00000"/>
          <w:sz w:val="24"/>
          <w:szCs w:val="24"/>
        </w:rPr>
        <w:t>Руковожу технологией обучения и воспитания учащихся, направляю на формирование творческой личности.</w:t>
      </w:r>
    </w:p>
    <w:p w:rsidR="00C077DC" w:rsidRPr="00891002" w:rsidRDefault="00C077DC" w:rsidP="001361B5">
      <w:pPr>
        <w:pStyle w:val="ac"/>
        <w:widowControl/>
        <w:numPr>
          <w:ilvl w:val="0"/>
          <w:numId w:val="87"/>
        </w:numPr>
        <w:autoSpaceDE/>
        <w:autoSpaceDN/>
        <w:adjustRightInd/>
        <w:spacing w:after="200" w:line="360" w:lineRule="auto"/>
        <w:jc w:val="both"/>
        <w:rPr>
          <w:rFonts w:ascii="Times New Roman" w:hAnsi="Times New Roman" w:cs="Times New Roman"/>
          <w:color w:val="C00000"/>
          <w:sz w:val="24"/>
          <w:szCs w:val="24"/>
        </w:rPr>
      </w:pPr>
      <w:r w:rsidRPr="00891002">
        <w:rPr>
          <w:rFonts w:ascii="Times New Roman" w:hAnsi="Times New Roman" w:cs="Times New Roman"/>
          <w:iCs/>
          <w:color w:val="C00000"/>
          <w:sz w:val="24"/>
          <w:szCs w:val="24"/>
        </w:rPr>
        <w:t xml:space="preserve">Работаю по расширению учебно - материальной базы школы. </w:t>
      </w:r>
    </w:p>
    <w:p w:rsidR="00C077DC" w:rsidRPr="00891002" w:rsidRDefault="00C077DC" w:rsidP="00C077DC">
      <w:pPr>
        <w:spacing w:line="360" w:lineRule="auto"/>
        <w:ind w:left="1080"/>
        <w:jc w:val="both"/>
        <w:rPr>
          <w:rFonts w:ascii="Times New Roman" w:hAnsi="Times New Roman" w:cs="Times New Roman"/>
          <w:b/>
          <w:bCs/>
          <w:sz w:val="24"/>
          <w:szCs w:val="24"/>
        </w:rPr>
      </w:pPr>
      <w:r w:rsidRPr="00891002">
        <w:rPr>
          <w:rFonts w:ascii="Times New Roman" w:hAnsi="Times New Roman" w:cs="Times New Roman"/>
          <w:b/>
          <w:bCs/>
          <w:sz w:val="24"/>
          <w:szCs w:val="24"/>
        </w:rPr>
        <w:t xml:space="preserve">2.5 Программа духовно-нравственного развития и воспитания </w:t>
      </w:r>
      <w:proofErr w:type="gramStart"/>
      <w:r w:rsidRPr="00891002">
        <w:rPr>
          <w:rFonts w:ascii="Times New Roman" w:hAnsi="Times New Roman" w:cs="Times New Roman"/>
          <w:b/>
          <w:bCs/>
          <w:sz w:val="24"/>
          <w:szCs w:val="24"/>
        </w:rPr>
        <w:t>обучающихся</w:t>
      </w:r>
      <w:proofErr w:type="gramEnd"/>
    </w:p>
    <w:p w:rsidR="00C077DC" w:rsidRPr="00891002" w:rsidRDefault="00C077DC" w:rsidP="00C077DC">
      <w:pPr>
        <w:spacing w:line="360" w:lineRule="auto"/>
        <w:ind w:firstLine="567"/>
        <w:jc w:val="both"/>
        <w:rPr>
          <w:rFonts w:ascii="Times New Roman" w:hAnsi="Times New Roman" w:cs="Times New Roman"/>
          <w:sz w:val="24"/>
          <w:szCs w:val="24"/>
        </w:rPr>
      </w:pPr>
      <w:r w:rsidRPr="00891002">
        <w:rPr>
          <w:rFonts w:ascii="Times New Roman" w:hAnsi="Times New Roman" w:cs="Times New Roman"/>
          <w:sz w:val="24"/>
          <w:szCs w:val="24"/>
        </w:rPr>
        <w:t xml:space="preserve">Нормативно-правовой и методологической основой программы духовно-нравственного развития и </w:t>
      </w:r>
      <w:proofErr w:type="gramStart"/>
      <w:r w:rsidRPr="00891002">
        <w:rPr>
          <w:rFonts w:ascii="Times New Roman" w:hAnsi="Times New Roman" w:cs="Times New Roman"/>
          <w:sz w:val="24"/>
          <w:szCs w:val="24"/>
        </w:rPr>
        <w:t>воспитания</w:t>
      </w:r>
      <w:proofErr w:type="gramEnd"/>
      <w:r w:rsidRPr="00891002">
        <w:rPr>
          <w:rFonts w:ascii="Times New Roman" w:hAnsi="Times New Roman" w:cs="Times New Roman"/>
          <w:sz w:val="24"/>
          <w:szCs w:val="24"/>
        </w:rPr>
        <w:t xml:space="preserve"> обучающихся  общего  и среднего (полного образования) являются Конституция Российской Федерации, Закон Российской Федерации «Об образовании», Стандарт, Закон «Об основных гарантиях прав ребёнка Российской Федерации», Концепция духовно-нравственного развития и воспитания личности гражданина России, « Закон о правах ребёнка» РС  (Я), Программа СКМО «Ситим».</w:t>
      </w:r>
    </w:p>
    <w:p w:rsidR="00C077DC" w:rsidRPr="00891002" w:rsidRDefault="00C077DC" w:rsidP="00C077DC">
      <w:pPr>
        <w:pStyle w:val="a5"/>
        <w:spacing w:after="0" w:line="360" w:lineRule="auto"/>
        <w:ind w:firstLine="567"/>
        <w:jc w:val="both"/>
      </w:pPr>
      <w:r w:rsidRPr="00891002">
        <w:t xml:space="preserve"> </w:t>
      </w:r>
      <w:proofErr w:type="gramStart"/>
      <w:r w:rsidRPr="00891002">
        <w:t xml:space="preserve">Майинская средняя общеобразовательная школа им.В.П.Ларионова  находится в селе Майя  и является одним из крупных общеобразовательных учреждений района, обеспечивающим реализацию конституционных прав детей на получение ими начального, основного общего и среднего (полного) образования на основе положений Конвенции о правах ребенка, Конституции Российской Федерации, Закона РФ «Об образовании», Устава школы.  </w:t>
      </w:r>
      <w:proofErr w:type="gramEnd"/>
    </w:p>
    <w:p w:rsidR="00C077DC" w:rsidRPr="00891002" w:rsidRDefault="00C077DC" w:rsidP="00C077DC">
      <w:pPr>
        <w:spacing w:line="360" w:lineRule="auto"/>
        <w:ind w:firstLine="708"/>
        <w:jc w:val="both"/>
        <w:rPr>
          <w:rFonts w:ascii="Times New Roman" w:hAnsi="Times New Roman" w:cs="Times New Roman"/>
          <w:sz w:val="24"/>
          <w:szCs w:val="24"/>
        </w:rPr>
      </w:pPr>
      <w:r w:rsidRPr="00891002">
        <w:rPr>
          <w:rFonts w:ascii="Times New Roman" w:hAnsi="Times New Roman" w:cs="Times New Roman"/>
          <w:sz w:val="24"/>
          <w:szCs w:val="24"/>
        </w:rPr>
        <w:t xml:space="preserve">Научить человека думать и заботиться  не только о себе, но и об окружающем мире </w:t>
      </w:r>
      <w:r w:rsidRPr="00891002">
        <w:rPr>
          <w:rFonts w:ascii="Times New Roman" w:hAnsi="Times New Roman" w:cs="Times New Roman"/>
          <w:sz w:val="24"/>
          <w:szCs w:val="24"/>
        </w:rPr>
        <w:lastRenderedPageBreak/>
        <w:t>нелегко, особенно эта проблема актуальна для подростков. Жизнь в кризисных условиях современной России ясно показал, что без развития духовно-нравственных, гражданских, мировоззренческих качеств личности и воспитания патриотизма и интернационализма у подрастающего поколения  мы не сможем уверенно двигаться вперёд. В</w:t>
      </w:r>
      <w:r w:rsidRPr="00891002">
        <w:rPr>
          <w:rFonts w:ascii="Times New Roman" w:hAnsi="Times New Roman" w:cs="Times New Roman"/>
          <w:bCs/>
          <w:sz w:val="24"/>
          <w:szCs w:val="24"/>
        </w:rPr>
        <w:t xml:space="preserve">ведение школьников в мир родной культуры и изучение природных особенностей того места, с которого начинается их судьба способствует  воспитанию у них  бережного отношения к духовному и природному наследию родного края, грамотного поведения в природной среде,   осознанию   роли человека в развитии природы  и окружающей среды. </w:t>
      </w:r>
    </w:p>
    <w:p w:rsidR="00C077DC" w:rsidRPr="00891002" w:rsidRDefault="00C077DC" w:rsidP="00C077DC">
      <w:pPr>
        <w:spacing w:line="360" w:lineRule="auto"/>
        <w:ind w:firstLine="708"/>
        <w:jc w:val="both"/>
        <w:rPr>
          <w:rFonts w:ascii="Times New Roman" w:hAnsi="Times New Roman" w:cs="Times New Roman"/>
          <w:sz w:val="24"/>
          <w:szCs w:val="24"/>
        </w:rPr>
      </w:pPr>
      <w:r w:rsidRPr="00891002">
        <w:rPr>
          <w:rFonts w:ascii="Times New Roman" w:hAnsi="Times New Roman" w:cs="Times New Roman"/>
          <w:spacing w:val="-12"/>
          <w:sz w:val="24"/>
          <w:szCs w:val="24"/>
        </w:rPr>
        <w:t xml:space="preserve"> </w:t>
      </w:r>
      <w:r w:rsidRPr="00891002">
        <w:rPr>
          <w:rFonts w:ascii="Times New Roman" w:hAnsi="Times New Roman" w:cs="Times New Roman"/>
          <w:sz w:val="24"/>
          <w:szCs w:val="24"/>
        </w:rPr>
        <w:t xml:space="preserve">За последние десятилетия в селе, как и в целом по стране, произошли большие изменения социальной ситуации. Изменился и  внешний облик села. Из-за  сильного нарушения травяного покрова на   территории села, близкого расположения федеральной автотрассы, недостаточного озеленения  дворов сильно увеличилась  запыленность воздушной среды. Изменилось  и социальное сознание людей, люди меньше стали обращать внимание на экологическое состояние села. Сильно снизился уровень природоохранной активности у школьников и жителей наслега, стал низкий культурный уровень общения с природой.  Все это негативно сказалось на состоянии здоровья детей. </w:t>
      </w:r>
    </w:p>
    <w:p w:rsidR="00C077DC" w:rsidRPr="00891002" w:rsidRDefault="00C077DC" w:rsidP="00C077DC">
      <w:pPr>
        <w:spacing w:line="360" w:lineRule="auto"/>
        <w:ind w:firstLine="708"/>
        <w:jc w:val="both"/>
        <w:rPr>
          <w:rFonts w:ascii="Times New Roman" w:hAnsi="Times New Roman" w:cs="Times New Roman"/>
          <w:sz w:val="24"/>
          <w:szCs w:val="24"/>
        </w:rPr>
      </w:pPr>
      <w:r w:rsidRPr="00891002">
        <w:rPr>
          <w:rFonts w:ascii="Times New Roman" w:hAnsi="Times New Roman" w:cs="Times New Roman"/>
          <w:sz w:val="24"/>
          <w:szCs w:val="24"/>
        </w:rPr>
        <w:t>Экономическая неустойчивость населения  привела к резкому росту  вредных привычек, как среди взрослых, так и детей и подростков,   увеличилось число детей с  бесполезным   времяпрепровождением.</w:t>
      </w:r>
    </w:p>
    <w:p w:rsidR="00C077DC" w:rsidRPr="00891002" w:rsidRDefault="00C077DC" w:rsidP="00C077DC">
      <w:pPr>
        <w:spacing w:line="360" w:lineRule="auto"/>
        <w:ind w:firstLine="708"/>
        <w:jc w:val="both"/>
        <w:rPr>
          <w:rFonts w:ascii="Times New Roman" w:hAnsi="Times New Roman" w:cs="Times New Roman"/>
          <w:spacing w:val="-12"/>
          <w:sz w:val="24"/>
          <w:szCs w:val="24"/>
        </w:rPr>
      </w:pPr>
      <w:r w:rsidRPr="00891002">
        <w:rPr>
          <w:rFonts w:ascii="Times New Roman" w:hAnsi="Times New Roman" w:cs="Times New Roman"/>
          <w:sz w:val="24"/>
          <w:szCs w:val="24"/>
        </w:rPr>
        <w:t xml:space="preserve">Духовно-нравственное воспитание направлено на </w:t>
      </w:r>
      <w:r w:rsidRPr="00891002">
        <w:rPr>
          <w:rFonts w:ascii="Times New Roman" w:hAnsi="Times New Roman" w:cs="Times New Roman"/>
          <w:spacing w:val="-8"/>
          <w:sz w:val="24"/>
          <w:szCs w:val="24"/>
        </w:rPr>
        <w:t>воспитание в каждом ученике гражданина и</w:t>
      </w:r>
      <w:r w:rsidRPr="00891002">
        <w:rPr>
          <w:rFonts w:ascii="Times New Roman" w:hAnsi="Times New Roman" w:cs="Times New Roman"/>
          <w:spacing w:val="-2"/>
          <w:sz w:val="24"/>
          <w:szCs w:val="24"/>
        </w:rPr>
        <w:t xml:space="preserve"> патриота, на раскрытие способностей и талантов учащихся,  на подготовку  к жизни  высоконравственного, компетентного гражданина, любящего труд</w:t>
      </w:r>
      <w:r w:rsidRPr="00891002">
        <w:rPr>
          <w:rFonts w:ascii="Times New Roman" w:hAnsi="Times New Roman" w:cs="Times New Roman"/>
          <w:spacing w:val="-12"/>
          <w:sz w:val="24"/>
          <w:szCs w:val="24"/>
        </w:rPr>
        <w:t xml:space="preserve">. </w:t>
      </w:r>
    </w:p>
    <w:p w:rsidR="0002065B" w:rsidRDefault="0002065B" w:rsidP="00C077DC">
      <w:pPr>
        <w:spacing w:line="360" w:lineRule="auto"/>
        <w:jc w:val="center"/>
        <w:rPr>
          <w:rFonts w:ascii="Times New Roman" w:hAnsi="Times New Roman" w:cs="Times New Roman"/>
          <w:b/>
          <w:sz w:val="24"/>
          <w:szCs w:val="24"/>
        </w:rPr>
      </w:pPr>
    </w:p>
    <w:p w:rsidR="00C077DC" w:rsidRPr="00891002" w:rsidRDefault="00C077DC" w:rsidP="00C077DC">
      <w:pPr>
        <w:spacing w:line="360" w:lineRule="auto"/>
        <w:jc w:val="center"/>
        <w:rPr>
          <w:rFonts w:ascii="Times New Roman" w:hAnsi="Times New Roman" w:cs="Times New Roman"/>
          <w:b/>
          <w:sz w:val="24"/>
          <w:szCs w:val="24"/>
        </w:rPr>
      </w:pPr>
      <w:r w:rsidRPr="00891002">
        <w:rPr>
          <w:rFonts w:ascii="Times New Roman" w:hAnsi="Times New Roman" w:cs="Times New Roman"/>
          <w:b/>
          <w:sz w:val="24"/>
          <w:szCs w:val="24"/>
        </w:rPr>
        <w:t xml:space="preserve">Цель и задачи </w:t>
      </w:r>
      <w:proofErr w:type="gramStart"/>
      <w:r w:rsidRPr="00891002">
        <w:rPr>
          <w:rFonts w:ascii="Times New Roman" w:hAnsi="Times New Roman" w:cs="Times New Roman"/>
          <w:b/>
          <w:sz w:val="24"/>
          <w:szCs w:val="24"/>
        </w:rPr>
        <w:t>духовно-нравственного</w:t>
      </w:r>
      <w:proofErr w:type="gramEnd"/>
    </w:p>
    <w:p w:rsidR="00C077DC" w:rsidRPr="00891002" w:rsidRDefault="00C077DC" w:rsidP="00C077DC">
      <w:pPr>
        <w:spacing w:line="360" w:lineRule="auto"/>
        <w:jc w:val="center"/>
        <w:rPr>
          <w:rFonts w:ascii="Times New Roman" w:hAnsi="Times New Roman" w:cs="Times New Roman"/>
          <w:b/>
          <w:sz w:val="24"/>
          <w:szCs w:val="24"/>
        </w:rPr>
      </w:pPr>
      <w:r w:rsidRPr="00891002">
        <w:rPr>
          <w:rFonts w:ascii="Times New Roman" w:hAnsi="Times New Roman" w:cs="Times New Roman"/>
          <w:b/>
          <w:sz w:val="24"/>
          <w:szCs w:val="24"/>
        </w:rPr>
        <w:t xml:space="preserve">развития и воспитания </w:t>
      </w:r>
      <w:proofErr w:type="gramStart"/>
      <w:r w:rsidRPr="00891002">
        <w:rPr>
          <w:rFonts w:ascii="Times New Roman" w:hAnsi="Times New Roman" w:cs="Times New Roman"/>
          <w:b/>
          <w:sz w:val="24"/>
          <w:szCs w:val="24"/>
        </w:rPr>
        <w:t>обучающихся</w:t>
      </w:r>
      <w:proofErr w:type="gramEnd"/>
    </w:p>
    <w:p w:rsidR="00C077DC" w:rsidRPr="00891002" w:rsidRDefault="00C077DC" w:rsidP="00C077DC">
      <w:pPr>
        <w:pStyle w:val="ac"/>
        <w:spacing w:line="360" w:lineRule="auto"/>
        <w:ind w:left="0" w:firstLine="708"/>
        <w:jc w:val="both"/>
        <w:rPr>
          <w:rFonts w:ascii="Times New Roman" w:hAnsi="Times New Roman" w:cs="Times New Roman"/>
          <w:sz w:val="24"/>
          <w:szCs w:val="24"/>
        </w:rPr>
      </w:pPr>
      <w:r w:rsidRPr="00891002">
        <w:rPr>
          <w:rFonts w:ascii="Times New Roman" w:hAnsi="Times New Roman" w:cs="Times New Roman"/>
          <w:sz w:val="24"/>
          <w:szCs w:val="24"/>
        </w:rPr>
        <w:t xml:space="preserve">Цель духовно-нравственного воспитания и развития учащихся: </w:t>
      </w:r>
    </w:p>
    <w:p w:rsidR="00C077DC" w:rsidRPr="00891002" w:rsidRDefault="00C077DC" w:rsidP="001361B5">
      <w:pPr>
        <w:pStyle w:val="ac"/>
        <w:widowControl/>
        <w:numPr>
          <w:ilvl w:val="0"/>
          <w:numId w:val="62"/>
        </w:numPr>
        <w:spacing w:line="360" w:lineRule="auto"/>
        <w:ind w:left="0"/>
        <w:jc w:val="both"/>
        <w:rPr>
          <w:rFonts w:ascii="Times New Roman" w:hAnsi="Times New Roman" w:cs="Times New Roman"/>
          <w:b/>
          <w:sz w:val="24"/>
          <w:szCs w:val="24"/>
        </w:rPr>
      </w:pPr>
      <w:r w:rsidRPr="00891002">
        <w:rPr>
          <w:rFonts w:ascii="Times New Roman" w:hAnsi="Times New Roman" w:cs="Times New Roman"/>
          <w:b/>
          <w:sz w:val="24"/>
          <w:szCs w:val="24"/>
        </w:rPr>
        <w:t>становление и развитие качеств личности учащихся на основе нравственных ценностей и исторического опыта через деятельное отношение к окружающему миру, к людям, себе, направленное на формирование активной жизненной позиции.</w:t>
      </w:r>
    </w:p>
    <w:p w:rsidR="00C077DC" w:rsidRPr="00891002" w:rsidRDefault="00C077DC" w:rsidP="00C077DC">
      <w:pPr>
        <w:pStyle w:val="ac"/>
        <w:ind w:left="0"/>
        <w:rPr>
          <w:rFonts w:ascii="Times New Roman" w:hAnsi="Times New Roman" w:cs="Times New Roman"/>
          <w:sz w:val="24"/>
          <w:szCs w:val="24"/>
        </w:rPr>
      </w:pPr>
    </w:p>
    <w:tbl>
      <w:tblPr>
        <w:tblStyle w:val="af1"/>
        <w:tblpPr w:leftFromText="180" w:rightFromText="180" w:vertAnchor="text" w:horzAnchor="margin" w:tblpXSpec="center" w:tblpY="47"/>
        <w:tblW w:w="9606" w:type="dxa"/>
        <w:tblLayout w:type="fixed"/>
        <w:tblLook w:val="04A0"/>
      </w:tblPr>
      <w:tblGrid>
        <w:gridCol w:w="1242"/>
        <w:gridCol w:w="1842"/>
        <w:gridCol w:w="1702"/>
        <w:gridCol w:w="2410"/>
        <w:gridCol w:w="2410"/>
      </w:tblGrid>
      <w:tr w:rsidR="00C077DC" w:rsidRPr="00891002" w:rsidTr="00C077DC">
        <w:tc>
          <w:tcPr>
            <w:tcW w:w="1242" w:type="dxa"/>
          </w:tcPr>
          <w:p w:rsidR="00C077DC" w:rsidRPr="00891002" w:rsidRDefault="00C077DC" w:rsidP="00C077DC">
            <w:pPr>
              <w:rPr>
                <w:rFonts w:ascii="Times New Roman" w:hAnsi="Times New Roman" w:cs="Times New Roman"/>
                <w:bCs/>
                <w:sz w:val="24"/>
                <w:szCs w:val="24"/>
              </w:rPr>
            </w:pPr>
          </w:p>
        </w:tc>
        <w:tc>
          <w:tcPr>
            <w:tcW w:w="1842"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1 класс</w:t>
            </w:r>
          </w:p>
        </w:tc>
        <w:tc>
          <w:tcPr>
            <w:tcW w:w="1702"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2 класс</w:t>
            </w:r>
          </w:p>
        </w:tc>
        <w:tc>
          <w:tcPr>
            <w:tcW w:w="2410"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3 класс</w:t>
            </w:r>
          </w:p>
        </w:tc>
        <w:tc>
          <w:tcPr>
            <w:tcW w:w="2410"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4 класс</w:t>
            </w:r>
          </w:p>
        </w:tc>
      </w:tr>
      <w:tr w:rsidR="00C077DC" w:rsidRPr="00891002" w:rsidTr="00C077DC">
        <w:trPr>
          <w:trHeight w:val="2685"/>
        </w:trPr>
        <w:tc>
          <w:tcPr>
            <w:tcW w:w="1242"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lastRenderedPageBreak/>
              <w:t>Формирование личностной культуры</w:t>
            </w:r>
          </w:p>
        </w:tc>
        <w:tc>
          <w:tcPr>
            <w:tcW w:w="1842"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 xml:space="preserve">Создание условий для </w:t>
            </w:r>
            <w:r w:rsidRPr="00891002">
              <w:rPr>
                <w:rFonts w:ascii="Times New Roman" w:hAnsi="Times New Roman" w:cs="Times New Roman"/>
                <w:sz w:val="24"/>
                <w:szCs w:val="24"/>
              </w:rPr>
              <w:t>реализации творческого потенциала в учебно-игровой, предметно-продуктивной деятельности</w:t>
            </w:r>
          </w:p>
        </w:tc>
        <w:tc>
          <w:tcPr>
            <w:tcW w:w="1702"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t xml:space="preserve">Формирование способности младшего школьника формулировать собственные нравственные обязательства </w:t>
            </w:r>
          </w:p>
          <w:p w:rsidR="00C077DC" w:rsidRPr="00891002" w:rsidRDefault="00C077DC" w:rsidP="00C077DC">
            <w:pPr>
              <w:rPr>
                <w:rFonts w:ascii="Times New Roman" w:hAnsi="Times New Roman" w:cs="Times New Roman"/>
                <w:bCs/>
                <w:sz w:val="24"/>
                <w:szCs w:val="24"/>
              </w:rPr>
            </w:pPr>
          </w:p>
        </w:tc>
        <w:tc>
          <w:tcPr>
            <w:tcW w:w="2410"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t>Создание  условий для осознания обучающимся необходимости определённого поведения, обусловленного принятыми в обществе представлениями о добре и зле, должном и недопустимом,</w:t>
            </w:r>
          </w:p>
        </w:tc>
        <w:tc>
          <w:tcPr>
            <w:tcW w:w="2410"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C077DC" w:rsidRPr="00891002" w:rsidRDefault="00C077DC" w:rsidP="00C077DC">
            <w:pPr>
              <w:rPr>
                <w:rFonts w:ascii="Times New Roman" w:hAnsi="Times New Roman" w:cs="Times New Roman"/>
                <w:bCs/>
                <w:sz w:val="24"/>
                <w:szCs w:val="24"/>
              </w:rPr>
            </w:pPr>
          </w:p>
        </w:tc>
      </w:tr>
      <w:tr w:rsidR="00C077DC" w:rsidRPr="00891002" w:rsidTr="00C077DC">
        <w:trPr>
          <w:trHeight w:val="1688"/>
        </w:trPr>
        <w:tc>
          <w:tcPr>
            <w:tcW w:w="1242" w:type="dxa"/>
            <w:tcBorders>
              <w:bottom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t>Формирование социальной культуры</w:t>
            </w:r>
          </w:p>
        </w:tc>
        <w:tc>
          <w:tcPr>
            <w:tcW w:w="1842" w:type="dxa"/>
            <w:tcBorders>
              <w:bottom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t>Развитие доброжелательности и эмоциональной отзывчивости</w:t>
            </w:r>
          </w:p>
        </w:tc>
        <w:tc>
          <w:tcPr>
            <w:tcW w:w="1702" w:type="dxa"/>
            <w:tcBorders>
              <w:bottom w:val="single" w:sz="4" w:space="0" w:color="auto"/>
            </w:tcBorders>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 xml:space="preserve"> укрепление доверия к другим людям</w:t>
            </w:r>
          </w:p>
          <w:p w:rsidR="00C077DC" w:rsidRPr="00891002" w:rsidRDefault="00C077DC" w:rsidP="00C077DC">
            <w:pPr>
              <w:rPr>
                <w:rFonts w:ascii="Times New Roman" w:hAnsi="Times New Roman" w:cs="Times New Roman"/>
                <w:bCs/>
                <w:sz w:val="24"/>
                <w:szCs w:val="24"/>
              </w:rPr>
            </w:pPr>
          </w:p>
        </w:tc>
        <w:tc>
          <w:tcPr>
            <w:tcW w:w="2410" w:type="dxa"/>
            <w:tcBorders>
              <w:bottom w:val="single" w:sz="4" w:space="0" w:color="auto"/>
            </w:tcBorders>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Развитие понимания других людей и сопереживания им;</w:t>
            </w:r>
          </w:p>
          <w:p w:rsidR="00C077DC" w:rsidRPr="00891002" w:rsidRDefault="00C077DC" w:rsidP="00C077DC">
            <w:pPr>
              <w:rPr>
                <w:rFonts w:ascii="Times New Roman" w:hAnsi="Times New Roman" w:cs="Times New Roman"/>
                <w:bCs/>
                <w:sz w:val="24"/>
                <w:szCs w:val="24"/>
              </w:rPr>
            </w:pPr>
          </w:p>
        </w:tc>
        <w:tc>
          <w:tcPr>
            <w:tcW w:w="2410" w:type="dxa"/>
            <w:tcBorders>
              <w:bottom w:val="single" w:sz="4" w:space="0" w:color="auto"/>
            </w:tcBorders>
          </w:tcPr>
          <w:p w:rsidR="00C077DC" w:rsidRPr="00891002" w:rsidRDefault="00C077DC" w:rsidP="00C077DC">
            <w:pPr>
              <w:jc w:val="both"/>
              <w:rPr>
                <w:rFonts w:ascii="Times New Roman" w:hAnsi="Times New Roman" w:cs="Times New Roman"/>
                <w:bCs/>
                <w:sz w:val="24"/>
                <w:szCs w:val="24"/>
              </w:rPr>
            </w:pPr>
            <w:r w:rsidRPr="00891002">
              <w:rPr>
                <w:rFonts w:ascii="Times New Roman" w:hAnsi="Times New Roman" w:cs="Times New Roman"/>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tc>
      </w:tr>
      <w:tr w:rsidR="00C077DC" w:rsidRPr="00891002" w:rsidTr="00C077DC">
        <w:trPr>
          <w:trHeight w:val="338"/>
        </w:trPr>
        <w:tc>
          <w:tcPr>
            <w:tcW w:w="1242" w:type="dxa"/>
            <w:tcBorders>
              <w:top w:val="single" w:sz="4" w:space="0" w:color="auto"/>
            </w:tcBorders>
          </w:tcPr>
          <w:p w:rsidR="00C077DC" w:rsidRPr="00891002" w:rsidRDefault="00C077DC" w:rsidP="00C077DC">
            <w:pPr>
              <w:rPr>
                <w:rFonts w:ascii="Times New Roman" w:hAnsi="Times New Roman" w:cs="Times New Roman"/>
                <w:sz w:val="24"/>
                <w:szCs w:val="24"/>
              </w:rPr>
            </w:pPr>
          </w:p>
        </w:tc>
        <w:tc>
          <w:tcPr>
            <w:tcW w:w="8364" w:type="dxa"/>
            <w:gridSpan w:val="4"/>
            <w:tcBorders>
              <w:top w:val="single" w:sz="4" w:space="0" w:color="auto"/>
            </w:tcBorders>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 формирование  основ культуры межэтнического общения, уважения к языку, культурным,  традициям, истории</w:t>
            </w:r>
          </w:p>
        </w:tc>
      </w:tr>
      <w:tr w:rsidR="00C077DC" w:rsidRPr="00891002" w:rsidTr="00C077DC">
        <w:tc>
          <w:tcPr>
            <w:tcW w:w="1242" w:type="dxa"/>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Формирование семейной культуры</w:t>
            </w:r>
          </w:p>
        </w:tc>
        <w:tc>
          <w:tcPr>
            <w:tcW w:w="1842" w:type="dxa"/>
          </w:tcPr>
          <w:p w:rsidR="00C077DC" w:rsidRPr="00891002" w:rsidRDefault="00C077DC" w:rsidP="00C077DC">
            <w:pPr>
              <w:jc w:val="both"/>
              <w:rPr>
                <w:rFonts w:ascii="Times New Roman" w:hAnsi="Times New Roman" w:cs="Times New Roman"/>
                <w:bCs/>
                <w:sz w:val="24"/>
                <w:szCs w:val="24"/>
              </w:rPr>
            </w:pPr>
            <w:r w:rsidRPr="00891002">
              <w:rPr>
                <w:rFonts w:ascii="Times New Roman" w:hAnsi="Times New Roman" w:cs="Times New Roman"/>
                <w:sz w:val="24"/>
                <w:szCs w:val="24"/>
              </w:rPr>
              <w:t xml:space="preserve">• формирование у учащихся уважительного отношения к родителям, </w:t>
            </w:r>
          </w:p>
        </w:tc>
        <w:tc>
          <w:tcPr>
            <w:tcW w:w="1702"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Формулирование осознанного, заботливого отношения к старшим и младшим;</w:t>
            </w:r>
          </w:p>
        </w:tc>
        <w:tc>
          <w:tcPr>
            <w:tcW w:w="2410" w:type="dxa"/>
          </w:tcPr>
          <w:p w:rsidR="00C077DC" w:rsidRPr="00891002" w:rsidRDefault="00C077DC" w:rsidP="00C077DC">
            <w:pPr>
              <w:jc w:val="both"/>
              <w:rPr>
                <w:rFonts w:ascii="Times New Roman" w:hAnsi="Times New Roman" w:cs="Times New Roman"/>
                <w:sz w:val="24"/>
                <w:szCs w:val="24"/>
              </w:rPr>
            </w:pPr>
            <w:proofErr w:type="gramStart"/>
            <w:r w:rsidRPr="00891002">
              <w:rPr>
                <w:rFonts w:ascii="Times New Roman" w:hAnsi="Times New Roman" w:cs="Times New Roman"/>
                <w:sz w:val="24"/>
                <w:szCs w:val="24"/>
              </w:rPr>
              <w:t>Формировании</w:t>
            </w:r>
            <w:proofErr w:type="gramEnd"/>
            <w:r w:rsidRPr="00891002">
              <w:rPr>
                <w:rFonts w:ascii="Times New Roman" w:hAnsi="Times New Roman" w:cs="Times New Roman"/>
                <w:sz w:val="24"/>
                <w:szCs w:val="24"/>
              </w:rPr>
              <w:t xml:space="preserve"> осознанного, заботливого отношения к старшим и младшим;</w:t>
            </w:r>
          </w:p>
          <w:p w:rsidR="00C077DC" w:rsidRPr="00891002" w:rsidRDefault="00C077DC" w:rsidP="00C077DC">
            <w:pPr>
              <w:rPr>
                <w:rFonts w:ascii="Times New Roman" w:hAnsi="Times New Roman" w:cs="Times New Roman"/>
                <w:bCs/>
                <w:sz w:val="24"/>
                <w:szCs w:val="24"/>
              </w:rPr>
            </w:pPr>
          </w:p>
        </w:tc>
        <w:tc>
          <w:tcPr>
            <w:tcW w:w="2410"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Формирование представлений о семейных ценностях, создание условий для осознания  «выполнения гендерных семейных ролей» и уважения к ним;</w:t>
            </w:r>
          </w:p>
          <w:p w:rsidR="00C077DC" w:rsidRPr="00891002" w:rsidRDefault="00C077DC" w:rsidP="00C077DC">
            <w:pPr>
              <w:rPr>
                <w:rFonts w:ascii="Times New Roman" w:hAnsi="Times New Roman" w:cs="Times New Roman"/>
                <w:bCs/>
                <w:sz w:val="24"/>
                <w:szCs w:val="24"/>
              </w:rPr>
            </w:pPr>
          </w:p>
        </w:tc>
      </w:tr>
    </w:tbl>
    <w:p w:rsidR="00C077DC" w:rsidRDefault="00C077DC" w:rsidP="00C077DC">
      <w:pPr>
        <w:jc w:val="both"/>
        <w:rPr>
          <w:rFonts w:ascii="Times New Roman" w:hAnsi="Times New Roman" w:cs="Times New Roman"/>
          <w:sz w:val="24"/>
          <w:szCs w:val="24"/>
        </w:rPr>
      </w:pPr>
    </w:p>
    <w:p w:rsidR="0002065B" w:rsidRDefault="0002065B" w:rsidP="00C077DC">
      <w:pPr>
        <w:jc w:val="both"/>
        <w:rPr>
          <w:rFonts w:ascii="Times New Roman" w:hAnsi="Times New Roman" w:cs="Times New Roman"/>
          <w:sz w:val="24"/>
          <w:szCs w:val="24"/>
        </w:rPr>
      </w:pPr>
    </w:p>
    <w:p w:rsidR="0002065B" w:rsidRDefault="0002065B" w:rsidP="00C077DC">
      <w:pPr>
        <w:jc w:val="both"/>
        <w:rPr>
          <w:rFonts w:ascii="Times New Roman" w:hAnsi="Times New Roman" w:cs="Times New Roman"/>
          <w:sz w:val="24"/>
          <w:szCs w:val="24"/>
        </w:rPr>
      </w:pPr>
    </w:p>
    <w:p w:rsidR="0002065B" w:rsidRDefault="0002065B" w:rsidP="00C077DC">
      <w:pPr>
        <w:jc w:val="both"/>
        <w:rPr>
          <w:rFonts w:ascii="Times New Roman" w:hAnsi="Times New Roman" w:cs="Times New Roman"/>
          <w:sz w:val="24"/>
          <w:szCs w:val="24"/>
        </w:rPr>
      </w:pPr>
    </w:p>
    <w:p w:rsidR="0002065B" w:rsidRDefault="0002065B" w:rsidP="00C077DC">
      <w:pPr>
        <w:jc w:val="both"/>
        <w:rPr>
          <w:rFonts w:ascii="Times New Roman" w:hAnsi="Times New Roman" w:cs="Times New Roman"/>
          <w:sz w:val="24"/>
          <w:szCs w:val="24"/>
        </w:rPr>
      </w:pPr>
    </w:p>
    <w:p w:rsidR="0002065B" w:rsidRPr="00891002" w:rsidRDefault="0002065B" w:rsidP="00C077DC">
      <w:pPr>
        <w:jc w:val="both"/>
        <w:rPr>
          <w:rFonts w:ascii="Times New Roman" w:hAnsi="Times New Roman" w:cs="Times New Roman"/>
          <w:sz w:val="24"/>
          <w:szCs w:val="24"/>
        </w:rPr>
      </w:pPr>
    </w:p>
    <w:tbl>
      <w:tblPr>
        <w:tblStyle w:val="af1"/>
        <w:tblpPr w:leftFromText="180" w:rightFromText="180" w:vertAnchor="text" w:horzAnchor="margin" w:tblpXSpec="center" w:tblpY="109"/>
        <w:tblW w:w="9747" w:type="dxa"/>
        <w:tblLayout w:type="fixed"/>
        <w:tblLook w:val="04A0"/>
      </w:tblPr>
      <w:tblGrid>
        <w:gridCol w:w="1485"/>
        <w:gridCol w:w="2025"/>
        <w:gridCol w:w="2410"/>
        <w:gridCol w:w="2410"/>
        <w:gridCol w:w="1417"/>
      </w:tblGrid>
      <w:tr w:rsidR="00C077DC" w:rsidRPr="00891002" w:rsidTr="00C077DC">
        <w:trPr>
          <w:trHeight w:val="81"/>
        </w:trPr>
        <w:tc>
          <w:tcPr>
            <w:tcW w:w="1485" w:type="dxa"/>
          </w:tcPr>
          <w:p w:rsidR="00C077DC" w:rsidRPr="00891002" w:rsidRDefault="00C077DC" w:rsidP="00C077DC">
            <w:pPr>
              <w:rPr>
                <w:rFonts w:ascii="Times New Roman" w:hAnsi="Times New Roman" w:cs="Times New Roman"/>
                <w:bCs/>
                <w:sz w:val="24"/>
                <w:szCs w:val="24"/>
              </w:rPr>
            </w:pPr>
          </w:p>
        </w:tc>
        <w:tc>
          <w:tcPr>
            <w:tcW w:w="2025"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5 класс</w:t>
            </w:r>
          </w:p>
        </w:tc>
        <w:tc>
          <w:tcPr>
            <w:tcW w:w="2410"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6 класс</w:t>
            </w:r>
          </w:p>
        </w:tc>
        <w:tc>
          <w:tcPr>
            <w:tcW w:w="2410"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7класс</w:t>
            </w:r>
          </w:p>
        </w:tc>
        <w:tc>
          <w:tcPr>
            <w:tcW w:w="1417"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8 класс</w:t>
            </w:r>
          </w:p>
        </w:tc>
      </w:tr>
      <w:tr w:rsidR="00C077DC" w:rsidRPr="00891002" w:rsidTr="00C077DC">
        <w:trPr>
          <w:trHeight w:val="1120"/>
        </w:trPr>
        <w:tc>
          <w:tcPr>
            <w:tcW w:w="1485"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t>Формирование личностной культуры</w:t>
            </w:r>
          </w:p>
        </w:tc>
        <w:tc>
          <w:tcPr>
            <w:tcW w:w="2025"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 xml:space="preserve">формирование способности к духовному развитию, реализации творческого потенциала предметно-продуктивной, социально </w:t>
            </w:r>
            <w:r w:rsidRPr="00891002">
              <w:rPr>
                <w:rFonts w:ascii="Times New Roman" w:hAnsi="Times New Roman" w:cs="Times New Roman"/>
                <w:sz w:val="24"/>
                <w:szCs w:val="24"/>
              </w:rPr>
              <w:lastRenderedPageBreak/>
              <w:t>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осознание себя как личность</w:t>
            </w:r>
          </w:p>
          <w:p w:rsidR="00C077DC" w:rsidRPr="00891002" w:rsidRDefault="00C077DC" w:rsidP="00C077DC">
            <w:pPr>
              <w:rPr>
                <w:rFonts w:ascii="Times New Roman" w:hAnsi="Times New Roman" w:cs="Times New Roman"/>
                <w:bCs/>
                <w:sz w:val="24"/>
                <w:szCs w:val="24"/>
              </w:rPr>
            </w:pPr>
          </w:p>
        </w:tc>
        <w:tc>
          <w:tcPr>
            <w:tcW w:w="2410"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lastRenderedPageBreak/>
              <w:t xml:space="preserve">укрепление нравственности, основанной на свободе воли и духовных отечественных традициях, внутренней установке личности школьника </w:t>
            </w:r>
            <w:r w:rsidRPr="00891002">
              <w:rPr>
                <w:rFonts w:ascii="Times New Roman" w:hAnsi="Times New Roman" w:cs="Times New Roman"/>
                <w:sz w:val="24"/>
                <w:szCs w:val="24"/>
              </w:rPr>
              <w:lastRenderedPageBreak/>
              <w:t>поступать согласно своей совести;</w:t>
            </w:r>
          </w:p>
          <w:p w:rsidR="00C077DC" w:rsidRPr="00891002" w:rsidRDefault="00C077DC" w:rsidP="00C077DC">
            <w:pPr>
              <w:rPr>
                <w:rFonts w:ascii="Times New Roman" w:hAnsi="Times New Roman" w:cs="Times New Roman"/>
                <w:bCs/>
                <w:sz w:val="24"/>
                <w:szCs w:val="24"/>
              </w:rPr>
            </w:pPr>
          </w:p>
        </w:tc>
        <w:tc>
          <w:tcPr>
            <w:tcW w:w="2410" w:type="dxa"/>
          </w:tcPr>
          <w:p w:rsidR="00C077DC" w:rsidRPr="00891002" w:rsidRDefault="00C077DC" w:rsidP="00C077DC">
            <w:pPr>
              <w:jc w:val="both"/>
              <w:rPr>
                <w:rFonts w:ascii="Times New Roman" w:hAnsi="Times New Roman" w:cs="Times New Roman"/>
                <w:sz w:val="24"/>
                <w:szCs w:val="24"/>
              </w:rPr>
            </w:pPr>
            <w:proofErr w:type="gramStart"/>
            <w:r w:rsidRPr="00891002">
              <w:rPr>
                <w:rFonts w:ascii="Times New Roman" w:hAnsi="Times New Roman" w:cs="Times New Roman"/>
                <w:sz w:val="24"/>
                <w:szCs w:val="24"/>
              </w:rPr>
              <w:lastRenderedPageBreak/>
              <w:t xml:space="preserve">формирование основ морали — осознанной обучающимся необходимости определённого поведения, обусловленного принятыми в обществе </w:t>
            </w:r>
            <w:r w:rsidRPr="00891002">
              <w:rPr>
                <w:rFonts w:ascii="Times New Roman" w:hAnsi="Times New Roman" w:cs="Times New Roman"/>
                <w:sz w:val="24"/>
                <w:szCs w:val="24"/>
              </w:rPr>
              <w:lastRenderedPageBreak/>
              <w:t>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самоутверждение</w:t>
            </w:r>
          </w:p>
          <w:p w:rsidR="00C077DC" w:rsidRPr="00891002" w:rsidRDefault="00C077DC" w:rsidP="00C077DC">
            <w:pPr>
              <w:rPr>
                <w:rFonts w:ascii="Times New Roman" w:hAnsi="Times New Roman" w:cs="Times New Roman"/>
                <w:bCs/>
                <w:sz w:val="24"/>
                <w:szCs w:val="24"/>
              </w:rPr>
            </w:pPr>
          </w:p>
        </w:tc>
        <w:tc>
          <w:tcPr>
            <w:tcW w:w="1417"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lastRenderedPageBreak/>
              <w:t>формирование эстетических потребностей, ценностей и чувств;</w:t>
            </w:r>
          </w:p>
          <w:p w:rsidR="00C077DC" w:rsidRPr="00891002" w:rsidRDefault="00C077DC" w:rsidP="00C077DC">
            <w:pPr>
              <w:jc w:val="both"/>
              <w:rPr>
                <w:rFonts w:ascii="Times New Roman" w:hAnsi="Times New Roman" w:cs="Times New Roman"/>
                <w:bCs/>
                <w:sz w:val="24"/>
                <w:szCs w:val="24"/>
              </w:rPr>
            </w:pPr>
          </w:p>
        </w:tc>
      </w:tr>
      <w:tr w:rsidR="00C077DC" w:rsidRPr="00891002" w:rsidTr="00C077DC">
        <w:trPr>
          <w:trHeight w:val="139"/>
        </w:trPr>
        <w:tc>
          <w:tcPr>
            <w:tcW w:w="1485" w:type="dxa"/>
            <w:tcBorders>
              <w:bottom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lastRenderedPageBreak/>
              <w:t>Формирование социальной культуры</w:t>
            </w:r>
          </w:p>
        </w:tc>
        <w:tc>
          <w:tcPr>
            <w:tcW w:w="2025" w:type="dxa"/>
            <w:tcBorders>
              <w:bottom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t>Развитие доброжелательности и эмоциональной отзывчивости</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становление гуманистических и демократических ценностных ориентаций;</w:t>
            </w:r>
          </w:p>
          <w:p w:rsidR="00C077DC" w:rsidRPr="00891002" w:rsidRDefault="00C077DC" w:rsidP="00C077DC">
            <w:pPr>
              <w:rPr>
                <w:rFonts w:ascii="Times New Roman" w:hAnsi="Times New Roman" w:cs="Times New Roman"/>
                <w:sz w:val="24"/>
                <w:szCs w:val="24"/>
              </w:rPr>
            </w:pPr>
          </w:p>
        </w:tc>
        <w:tc>
          <w:tcPr>
            <w:tcW w:w="2410" w:type="dxa"/>
            <w:tcBorders>
              <w:bottom w:val="single" w:sz="4" w:space="0" w:color="auto"/>
            </w:tcBorders>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 xml:space="preserve"> укрепление доверия к другим людям</w:t>
            </w:r>
          </w:p>
          <w:p w:rsidR="00C077DC" w:rsidRPr="00891002" w:rsidRDefault="00C077DC" w:rsidP="00C077DC">
            <w:pPr>
              <w:rPr>
                <w:rFonts w:ascii="Times New Roman" w:hAnsi="Times New Roman" w:cs="Times New Roman"/>
                <w:bCs/>
                <w:sz w:val="24"/>
                <w:szCs w:val="24"/>
              </w:rPr>
            </w:pPr>
          </w:p>
        </w:tc>
        <w:tc>
          <w:tcPr>
            <w:tcW w:w="2410" w:type="dxa"/>
            <w:tcBorders>
              <w:bottom w:val="single" w:sz="4" w:space="0" w:color="auto"/>
            </w:tcBorders>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Развитие понимания других людей и сопереживания им;</w:t>
            </w:r>
          </w:p>
          <w:p w:rsidR="00C077DC" w:rsidRPr="00891002" w:rsidRDefault="00C077DC" w:rsidP="00C077DC">
            <w:pPr>
              <w:rPr>
                <w:rFonts w:ascii="Times New Roman" w:hAnsi="Times New Roman" w:cs="Times New Roman"/>
                <w:bCs/>
                <w:sz w:val="24"/>
                <w:szCs w:val="24"/>
              </w:rPr>
            </w:pPr>
          </w:p>
        </w:tc>
        <w:tc>
          <w:tcPr>
            <w:tcW w:w="1417" w:type="dxa"/>
            <w:tcBorders>
              <w:bottom w:val="single" w:sz="4" w:space="0" w:color="auto"/>
            </w:tcBorders>
          </w:tcPr>
          <w:p w:rsidR="00C077DC" w:rsidRPr="00891002" w:rsidRDefault="00C077DC" w:rsidP="00C077DC">
            <w:pPr>
              <w:jc w:val="both"/>
              <w:rPr>
                <w:rFonts w:ascii="Times New Roman" w:hAnsi="Times New Roman" w:cs="Times New Roman"/>
                <w:bCs/>
                <w:sz w:val="24"/>
                <w:szCs w:val="24"/>
              </w:rPr>
            </w:pPr>
            <w:r w:rsidRPr="00891002">
              <w:rPr>
                <w:rFonts w:ascii="Times New Roman" w:hAnsi="Times New Roman" w:cs="Times New Roman"/>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tc>
      </w:tr>
      <w:tr w:rsidR="00C077DC" w:rsidRPr="00891002" w:rsidTr="00C077DC">
        <w:trPr>
          <w:trHeight w:val="338"/>
        </w:trPr>
        <w:tc>
          <w:tcPr>
            <w:tcW w:w="1485" w:type="dxa"/>
            <w:tcBorders>
              <w:top w:val="single" w:sz="4" w:space="0" w:color="auto"/>
            </w:tcBorders>
          </w:tcPr>
          <w:p w:rsidR="00C077DC" w:rsidRPr="00891002" w:rsidRDefault="00C077DC" w:rsidP="00C077DC">
            <w:pPr>
              <w:rPr>
                <w:rFonts w:ascii="Times New Roman" w:hAnsi="Times New Roman" w:cs="Times New Roman"/>
                <w:sz w:val="24"/>
                <w:szCs w:val="24"/>
              </w:rPr>
            </w:pPr>
          </w:p>
        </w:tc>
        <w:tc>
          <w:tcPr>
            <w:tcW w:w="8262" w:type="dxa"/>
            <w:gridSpan w:val="4"/>
            <w:tcBorders>
              <w:top w:val="single" w:sz="4" w:space="0" w:color="auto"/>
            </w:tcBorders>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 формирование  основ культуры межэтнического общения, уважения к языку, культурным,  традициям, истории</w:t>
            </w:r>
          </w:p>
          <w:p w:rsidR="00C077DC" w:rsidRPr="00891002" w:rsidRDefault="00C077DC" w:rsidP="001361B5">
            <w:pPr>
              <w:pStyle w:val="ac"/>
              <w:widowControl/>
              <w:numPr>
                <w:ilvl w:val="0"/>
                <w:numId w:val="58"/>
              </w:numPr>
              <w:jc w:val="both"/>
              <w:rPr>
                <w:rFonts w:ascii="Times New Roman" w:hAnsi="Times New Roman" w:cs="Times New Roman"/>
                <w:sz w:val="24"/>
                <w:szCs w:val="24"/>
              </w:rPr>
            </w:pPr>
            <w:r w:rsidRPr="00891002">
              <w:rPr>
                <w:rFonts w:ascii="Times New Roman" w:hAnsi="Times New Roman" w:cs="Times New Roman"/>
                <w:sz w:val="24"/>
                <w:szCs w:val="24"/>
              </w:rPr>
              <w:t>становление гуманистических и демократических ценностных ориентаций формирование любви к труду, потребности трудиться;</w:t>
            </w:r>
          </w:p>
          <w:p w:rsidR="00C077DC" w:rsidRPr="00891002" w:rsidRDefault="00C077DC" w:rsidP="00C077DC">
            <w:pPr>
              <w:rPr>
                <w:rFonts w:ascii="Times New Roman" w:hAnsi="Times New Roman" w:cs="Times New Roman"/>
                <w:sz w:val="24"/>
                <w:szCs w:val="24"/>
              </w:rPr>
            </w:pPr>
          </w:p>
        </w:tc>
      </w:tr>
      <w:tr w:rsidR="00C077DC" w:rsidRPr="00891002" w:rsidTr="00C077DC">
        <w:tc>
          <w:tcPr>
            <w:tcW w:w="1485" w:type="dxa"/>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Формирование семейной культуры</w:t>
            </w:r>
          </w:p>
        </w:tc>
        <w:tc>
          <w:tcPr>
            <w:tcW w:w="8262" w:type="dxa"/>
            <w:gridSpan w:val="4"/>
          </w:tcPr>
          <w:p w:rsidR="00C077DC" w:rsidRPr="00891002" w:rsidRDefault="00C077DC" w:rsidP="001361B5">
            <w:pPr>
              <w:pStyle w:val="ac"/>
              <w:widowControl/>
              <w:numPr>
                <w:ilvl w:val="0"/>
                <w:numId w:val="63"/>
              </w:numPr>
              <w:jc w:val="both"/>
              <w:rPr>
                <w:rFonts w:ascii="Times New Roman" w:hAnsi="Times New Roman" w:cs="Times New Roman"/>
                <w:sz w:val="24"/>
                <w:szCs w:val="24"/>
              </w:rPr>
            </w:pPr>
            <w:r w:rsidRPr="00891002">
              <w:rPr>
                <w:rFonts w:ascii="Times New Roman" w:hAnsi="Times New Roman" w:cs="Times New Roman"/>
                <w:sz w:val="24"/>
                <w:szCs w:val="24"/>
              </w:rPr>
              <w:t>Формирование осознанного, заботливого отношения к старшим и младшим;</w:t>
            </w:r>
          </w:p>
          <w:p w:rsidR="00C077DC" w:rsidRPr="00891002" w:rsidRDefault="00C077DC" w:rsidP="00C077DC">
            <w:pPr>
              <w:jc w:val="both"/>
              <w:rPr>
                <w:rFonts w:ascii="Times New Roman" w:hAnsi="Times New Roman" w:cs="Times New Roman"/>
                <w:bCs/>
                <w:sz w:val="24"/>
                <w:szCs w:val="24"/>
              </w:rPr>
            </w:pPr>
          </w:p>
        </w:tc>
      </w:tr>
    </w:tbl>
    <w:p w:rsidR="00C077DC" w:rsidRPr="00891002" w:rsidRDefault="00C077DC" w:rsidP="00C077DC">
      <w:pPr>
        <w:rPr>
          <w:rFonts w:ascii="Times New Roman" w:hAnsi="Times New Roman" w:cs="Times New Roman"/>
          <w:bCs/>
          <w:sz w:val="24"/>
          <w:szCs w:val="24"/>
        </w:rPr>
      </w:pPr>
    </w:p>
    <w:tbl>
      <w:tblPr>
        <w:tblStyle w:val="af1"/>
        <w:tblpPr w:leftFromText="180" w:rightFromText="180" w:vertAnchor="text" w:horzAnchor="page" w:tblpX="1547" w:tblpY="83"/>
        <w:tblW w:w="9747" w:type="dxa"/>
        <w:tblLayout w:type="fixed"/>
        <w:tblLook w:val="04A0"/>
      </w:tblPr>
      <w:tblGrid>
        <w:gridCol w:w="1593"/>
        <w:gridCol w:w="1917"/>
        <w:gridCol w:w="2410"/>
        <w:gridCol w:w="3827"/>
      </w:tblGrid>
      <w:tr w:rsidR="00C077DC" w:rsidRPr="00891002" w:rsidTr="00C077DC">
        <w:trPr>
          <w:trHeight w:val="81"/>
        </w:trPr>
        <w:tc>
          <w:tcPr>
            <w:tcW w:w="1593" w:type="dxa"/>
          </w:tcPr>
          <w:p w:rsidR="00C077DC" w:rsidRPr="00891002" w:rsidRDefault="00C077DC" w:rsidP="00C077DC">
            <w:pPr>
              <w:rPr>
                <w:rFonts w:ascii="Times New Roman" w:hAnsi="Times New Roman" w:cs="Times New Roman"/>
                <w:bCs/>
                <w:sz w:val="24"/>
                <w:szCs w:val="24"/>
              </w:rPr>
            </w:pPr>
          </w:p>
        </w:tc>
        <w:tc>
          <w:tcPr>
            <w:tcW w:w="1917"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9класс</w:t>
            </w:r>
          </w:p>
        </w:tc>
        <w:tc>
          <w:tcPr>
            <w:tcW w:w="2410" w:type="dxa"/>
          </w:tcPr>
          <w:p w:rsidR="00C077DC" w:rsidRPr="00891002" w:rsidRDefault="00C077DC" w:rsidP="00C077DC">
            <w:pPr>
              <w:tabs>
                <w:tab w:val="right" w:pos="4604"/>
              </w:tabs>
              <w:rPr>
                <w:rFonts w:ascii="Times New Roman" w:hAnsi="Times New Roman" w:cs="Times New Roman"/>
                <w:bCs/>
                <w:sz w:val="24"/>
                <w:szCs w:val="24"/>
              </w:rPr>
            </w:pPr>
            <w:r w:rsidRPr="00891002">
              <w:rPr>
                <w:rFonts w:ascii="Times New Roman" w:hAnsi="Times New Roman" w:cs="Times New Roman"/>
                <w:bCs/>
                <w:sz w:val="24"/>
                <w:szCs w:val="24"/>
              </w:rPr>
              <w:t>10 класс</w:t>
            </w:r>
            <w:r w:rsidRPr="00891002">
              <w:rPr>
                <w:rFonts w:ascii="Times New Roman" w:hAnsi="Times New Roman" w:cs="Times New Roman"/>
                <w:bCs/>
                <w:sz w:val="24"/>
                <w:szCs w:val="24"/>
              </w:rPr>
              <w:tab/>
              <w:t xml:space="preserve"> </w:t>
            </w:r>
          </w:p>
        </w:tc>
        <w:tc>
          <w:tcPr>
            <w:tcW w:w="3827" w:type="dxa"/>
            <w:tcBorders>
              <w:bottom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11класс</w:t>
            </w:r>
          </w:p>
        </w:tc>
      </w:tr>
      <w:tr w:rsidR="00C077DC" w:rsidRPr="00891002" w:rsidTr="00C077DC">
        <w:trPr>
          <w:trHeight w:val="2393"/>
        </w:trPr>
        <w:tc>
          <w:tcPr>
            <w:tcW w:w="1593"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lastRenderedPageBreak/>
              <w:t>Формирование личностной культуры</w:t>
            </w:r>
          </w:p>
        </w:tc>
        <w:tc>
          <w:tcPr>
            <w:tcW w:w="1917"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Готовность и способность выражать и отстаивать свою общественную позицию критически оценивать собственные намерения, мысли и поступки</w:t>
            </w:r>
          </w:p>
          <w:p w:rsidR="00C077DC" w:rsidRPr="00891002" w:rsidRDefault="00C077DC" w:rsidP="00C077DC">
            <w:pPr>
              <w:rPr>
                <w:rFonts w:ascii="Times New Roman" w:hAnsi="Times New Roman" w:cs="Times New Roman"/>
                <w:sz w:val="24"/>
                <w:szCs w:val="24"/>
              </w:rPr>
            </w:pPr>
          </w:p>
          <w:p w:rsidR="00C077DC" w:rsidRPr="00891002" w:rsidRDefault="00C077DC" w:rsidP="00C077DC">
            <w:pPr>
              <w:rPr>
                <w:rFonts w:ascii="Times New Roman" w:hAnsi="Times New Roman" w:cs="Times New Roman"/>
                <w:sz w:val="24"/>
                <w:szCs w:val="24"/>
              </w:rPr>
            </w:pPr>
          </w:p>
          <w:p w:rsidR="00C077DC" w:rsidRPr="00891002" w:rsidRDefault="00C077DC" w:rsidP="00C077DC">
            <w:pPr>
              <w:rPr>
                <w:rFonts w:ascii="Times New Roman" w:hAnsi="Times New Roman" w:cs="Times New Roman"/>
                <w:sz w:val="24"/>
                <w:szCs w:val="24"/>
              </w:rPr>
            </w:pPr>
          </w:p>
        </w:tc>
        <w:tc>
          <w:tcPr>
            <w:tcW w:w="2410"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 xml:space="preserve">Способность самостоятельным поступкам и </w:t>
            </w:r>
            <w:proofErr w:type="gramStart"/>
            <w:r w:rsidRPr="00891002">
              <w:rPr>
                <w:rFonts w:ascii="Times New Roman" w:hAnsi="Times New Roman" w:cs="Times New Roman"/>
                <w:bCs/>
                <w:sz w:val="24"/>
                <w:szCs w:val="24"/>
              </w:rPr>
              <w:t>действиям</w:t>
            </w:r>
            <w:proofErr w:type="gramEnd"/>
            <w:r w:rsidRPr="00891002">
              <w:rPr>
                <w:rFonts w:ascii="Times New Roman" w:hAnsi="Times New Roman" w:cs="Times New Roman"/>
                <w:bCs/>
                <w:sz w:val="24"/>
                <w:szCs w:val="24"/>
              </w:rPr>
              <w:t xml:space="preserve"> совершаемым на основе морального выбора принятию ответственности за их результаты целеустремленность и настойчивость в достижении результата</w:t>
            </w:r>
          </w:p>
        </w:tc>
        <w:tc>
          <w:tcPr>
            <w:tcW w:w="3827" w:type="dxa"/>
            <w:tcBorders>
              <w:top w:val="single" w:sz="4" w:space="0" w:color="auto"/>
            </w:tcBorders>
          </w:tcPr>
          <w:p w:rsidR="00C077DC" w:rsidRPr="00891002" w:rsidRDefault="00C077DC" w:rsidP="00C077DC">
            <w:pPr>
              <w:jc w:val="both"/>
              <w:rPr>
                <w:rFonts w:ascii="Times New Roman" w:hAnsi="Times New Roman" w:cs="Times New Roman"/>
                <w:bCs/>
                <w:sz w:val="24"/>
                <w:szCs w:val="24"/>
              </w:rPr>
            </w:pPr>
            <w:r w:rsidRPr="00891002">
              <w:rPr>
                <w:rFonts w:ascii="Times New Roman" w:hAnsi="Times New Roman" w:cs="Times New Roman"/>
                <w:bCs/>
                <w:sz w:val="24"/>
                <w:szCs w:val="24"/>
              </w:rPr>
              <w:t>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семьей и обществом, будущему поколению</w:t>
            </w:r>
          </w:p>
        </w:tc>
      </w:tr>
      <w:tr w:rsidR="00C077DC" w:rsidRPr="00891002" w:rsidTr="00C077DC">
        <w:trPr>
          <w:trHeight w:val="1280"/>
        </w:trPr>
        <w:tc>
          <w:tcPr>
            <w:tcW w:w="1593" w:type="dxa"/>
            <w:tcBorders>
              <w:bottom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t>Формирование социальной культуры</w:t>
            </w:r>
          </w:p>
        </w:tc>
        <w:tc>
          <w:tcPr>
            <w:tcW w:w="1917" w:type="dxa"/>
            <w:tcBorders>
              <w:bottom w:val="single" w:sz="4" w:space="0" w:color="auto"/>
            </w:tcBorders>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 становление гуманистических и демократических ценностных ориентаций;</w:t>
            </w:r>
          </w:p>
          <w:p w:rsidR="00C077DC" w:rsidRPr="00891002" w:rsidRDefault="00C077DC" w:rsidP="00C077DC">
            <w:pPr>
              <w:rPr>
                <w:rFonts w:ascii="Times New Roman" w:hAnsi="Times New Roman" w:cs="Times New Roman"/>
                <w:sz w:val="24"/>
                <w:szCs w:val="24"/>
              </w:rPr>
            </w:pPr>
          </w:p>
        </w:tc>
        <w:tc>
          <w:tcPr>
            <w:tcW w:w="2410" w:type="dxa"/>
            <w:tcBorders>
              <w:bottom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Принятие культуры и духовных традиций многонационального народа РФ</w:t>
            </w:r>
          </w:p>
        </w:tc>
        <w:tc>
          <w:tcPr>
            <w:tcW w:w="3827" w:type="dxa"/>
            <w:tcBorders>
              <w:bottom w:val="single" w:sz="4" w:space="0" w:color="auto"/>
            </w:tcBorders>
          </w:tcPr>
          <w:p w:rsidR="00C077DC" w:rsidRPr="00891002" w:rsidRDefault="00C077DC" w:rsidP="00C077DC">
            <w:pPr>
              <w:jc w:val="both"/>
              <w:rPr>
                <w:rFonts w:ascii="Times New Roman" w:hAnsi="Times New Roman" w:cs="Times New Roman"/>
                <w:bCs/>
                <w:sz w:val="24"/>
                <w:szCs w:val="24"/>
              </w:rPr>
            </w:pPr>
            <w:r w:rsidRPr="00891002">
              <w:rPr>
                <w:rFonts w:ascii="Times New Roman" w:hAnsi="Times New Roman" w:cs="Times New Roman"/>
                <w:bCs/>
                <w:sz w:val="24"/>
                <w:szCs w:val="24"/>
              </w:rPr>
              <w:t xml:space="preserve">Формирование чувства патриотизма и готовности к успешной социализации </w:t>
            </w:r>
          </w:p>
        </w:tc>
      </w:tr>
      <w:tr w:rsidR="00C077DC" w:rsidRPr="00891002" w:rsidTr="00C077DC">
        <w:trPr>
          <w:trHeight w:val="338"/>
        </w:trPr>
        <w:tc>
          <w:tcPr>
            <w:tcW w:w="1593" w:type="dxa"/>
            <w:tcBorders>
              <w:top w:val="single" w:sz="4" w:space="0" w:color="auto"/>
            </w:tcBorders>
          </w:tcPr>
          <w:p w:rsidR="00C077DC" w:rsidRPr="00891002" w:rsidRDefault="00C077DC" w:rsidP="00C077DC">
            <w:pPr>
              <w:rPr>
                <w:rFonts w:ascii="Times New Roman" w:hAnsi="Times New Roman" w:cs="Times New Roman"/>
                <w:sz w:val="24"/>
                <w:szCs w:val="24"/>
              </w:rPr>
            </w:pPr>
          </w:p>
        </w:tc>
        <w:tc>
          <w:tcPr>
            <w:tcW w:w="8154" w:type="dxa"/>
            <w:gridSpan w:val="3"/>
            <w:tcBorders>
              <w:top w:val="single" w:sz="4" w:space="0" w:color="auto"/>
            </w:tcBorders>
          </w:tcPr>
          <w:p w:rsidR="00C077DC" w:rsidRPr="00891002" w:rsidRDefault="00C077DC" w:rsidP="001361B5">
            <w:pPr>
              <w:pStyle w:val="ac"/>
              <w:widowControl/>
              <w:numPr>
                <w:ilvl w:val="0"/>
                <w:numId w:val="58"/>
              </w:numPr>
              <w:jc w:val="both"/>
              <w:rPr>
                <w:rFonts w:ascii="Times New Roman" w:hAnsi="Times New Roman" w:cs="Times New Roman"/>
                <w:sz w:val="24"/>
                <w:szCs w:val="24"/>
              </w:rPr>
            </w:pPr>
            <w:r w:rsidRPr="00891002">
              <w:rPr>
                <w:rFonts w:ascii="Times New Roman" w:hAnsi="Times New Roman" w:cs="Times New Roman"/>
                <w:sz w:val="24"/>
                <w:szCs w:val="24"/>
              </w:rPr>
              <w:t>создание условий для творчества учащихся через разнообразие форм деятельности</w:t>
            </w:r>
          </w:p>
          <w:p w:rsidR="00C077DC" w:rsidRPr="00891002" w:rsidRDefault="00C077DC" w:rsidP="001361B5">
            <w:pPr>
              <w:pStyle w:val="ac"/>
              <w:widowControl/>
              <w:numPr>
                <w:ilvl w:val="0"/>
                <w:numId w:val="58"/>
              </w:numPr>
              <w:jc w:val="both"/>
              <w:rPr>
                <w:rFonts w:ascii="Times New Roman" w:hAnsi="Times New Roman" w:cs="Times New Roman"/>
                <w:sz w:val="24"/>
                <w:szCs w:val="24"/>
              </w:rPr>
            </w:pPr>
            <w:r w:rsidRPr="00891002">
              <w:rPr>
                <w:rFonts w:ascii="Times New Roman" w:hAnsi="Times New Roman" w:cs="Times New Roman"/>
                <w:sz w:val="24"/>
                <w:szCs w:val="24"/>
              </w:rPr>
              <w:t>гармонизация потребностей и интересов учащихся</w:t>
            </w:r>
          </w:p>
        </w:tc>
      </w:tr>
      <w:tr w:rsidR="00C077DC" w:rsidRPr="00891002" w:rsidTr="00C077DC">
        <w:tc>
          <w:tcPr>
            <w:tcW w:w="1593" w:type="dxa"/>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Формирование семейной культуры</w:t>
            </w:r>
          </w:p>
        </w:tc>
        <w:tc>
          <w:tcPr>
            <w:tcW w:w="8154" w:type="dxa"/>
            <w:gridSpan w:val="3"/>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 формирование отношения к семье как основе российского общества; готовность продолжить род.</w:t>
            </w:r>
          </w:p>
          <w:p w:rsidR="00C077DC" w:rsidRPr="00891002" w:rsidRDefault="00C077DC" w:rsidP="00C077DC">
            <w:pPr>
              <w:jc w:val="both"/>
              <w:rPr>
                <w:rFonts w:ascii="Times New Roman" w:hAnsi="Times New Roman" w:cs="Times New Roman"/>
                <w:bCs/>
                <w:sz w:val="24"/>
                <w:szCs w:val="24"/>
              </w:rPr>
            </w:pPr>
          </w:p>
        </w:tc>
      </w:tr>
    </w:tbl>
    <w:p w:rsidR="00C077DC" w:rsidRPr="00891002" w:rsidRDefault="00C077DC" w:rsidP="00C077DC">
      <w:pPr>
        <w:jc w:val="center"/>
        <w:rPr>
          <w:rFonts w:ascii="Times New Roman" w:hAnsi="Times New Roman" w:cs="Times New Roman"/>
          <w:b/>
          <w:bCs/>
          <w:sz w:val="24"/>
          <w:szCs w:val="24"/>
        </w:rPr>
      </w:pPr>
    </w:p>
    <w:p w:rsidR="00C077DC" w:rsidRPr="00891002" w:rsidRDefault="00C077DC" w:rsidP="00C077DC">
      <w:pPr>
        <w:rPr>
          <w:rFonts w:ascii="Times New Roman" w:hAnsi="Times New Roman" w:cs="Times New Roman"/>
          <w:b/>
          <w:bCs/>
          <w:sz w:val="24"/>
          <w:szCs w:val="24"/>
        </w:rPr>
      </w:pPr>
    </w:p>
    <w:p w:rsidR="00C077DC" w:rsidRPr="00891002" w:rsidRDefault="00C077DC" w:rsidP="00C077DC">
      <w:pPr>
        <w:spacing w:line="360" w:lineRule="auto"/>
        <w:jc w:val="center"/>
        <w:rPr>
          <w:rFonts w:ascii="Times New Roman" w:hAnsi="Times New Roman" w:cs="Times New Roman"/>
          <w:b/>
          <w:bCs/>
          <w:sz w:val="24"/>
          <w:szCs w:val="24"/>
        </w:rPr>
      </w:pPr>
      <w:r w:rsidRPr="00891002">
        <w:rPr>
          <w:rFonts w:ascii="Times New Roman" w:hAnsi="Times New Roman" w:cs="Times New Roman"/>
          <w:b/>
          <w:bCs/>
          <w:sz w:val="24"/>
          <w:szCs w:val="24"/>
        </w:rPr>
        <w:t xml:space="preserve">Основные направления и ценностные основы </w:t>
      </w:r>
    </w:p>
    <w:p w:rsidR="00C077DC" w:rsidRPr="00891002" w:rsidRDefault="00C077DC" w:rsidP="00C077DC">
      <w:pPr>
        <w:spacing w:line="360" w:lineRule="auto"/>
        <w:jc w:val="center"/>
        <w:rPr>
          <w:rFonts w:ascii="Times New Roman" w:hAnsi="Times New Roman" w:cs="Times New Roman"/>
          <w:b/>
          <w:bCs/>
          <w:sz w:val="24"/>
          <w:szCs w:val="24"/>
        </w:rPr>
      </w:pPr>
      <w:r w:rsidRPr="00891002">
        <w:rPr>
          <w:rFonts w:ascii="Times New Roman" w:hAnsi="Times New Roman" w:cs="Times New Roman"/>
          <w:b/>
          <w:bCs/>
          <w:sz w:val="24"/>
          <w:szCs w:val="24"/>
        </w:rPr>
        <w:t>духовно-нравственного развития и воспитания</w:t>
      </w:r>
    </w:p>
    <w:p w:rsidR="00C077DC" w:rsidRPr="00891002" w:rsidRDefault="00C077DC" w:rsidP="00C077DC">
      <w:pPr>
        <w:tabs>
          <w:tab w:val="left" w:pos="567"/>
        </w:tabs>
        <w:spacing w:line="360" w:lineRule="auto"/>
        <w:jc w:val="both"/>
        <w:rPr>
          <w:rFonts w:ascii="Times New Roman" w:hAnsi="Times New Roman" w:cs="Times New Roman"/>
          <w:sz w:val="24"/>
          <w:szCs w:val="24"/>
        </w:rPr>
      </w:pPr>
      <w:r w:rsidRPr="00891002">
        <w:rPr>
          <w:rFonts w:ascii="Times New Roman" w:hAnsi="Times New Roman" w:cs="Times New Roman"/>
          <w:b/>
          <w:bCs/>
          <w:sz w:val="24"/>
          <w:szCs w:val="24"/>
        </w:rPr>
        <w:tab/>
      </w:r>
      <w:r w:rsidRPr="00891002">
        <w:rPr>
          <w:rFonts w:ascii="Times New Roman" w:hAnsi="Times New Roman" w:cs="Times New Roman"/>
          <w:sz w:val="24"/>
          <w:szCs w:val="24"/>
        </w:rPr>
        <w:t>Духовно-нравственное развитие гражданин</w:t>
      </w:r>
      <w:proofErr w:type="gramStart"/>
      <w:r w:rsidRPr="00891002">
        <w:rPr>
          <w:rFonts w:ascii="Times New Roman" w:hAnsi="Times New Roman" w:cs="Times New Roman"/>
          <w:sz w:val="24"/>
          <w:szCs w:val="24"/>
        </w:rPr>
        <w:t>а-</w:t>
      </w:r>
      <w:proofErr w:type="gramEnd"/>
      <w:r w:rsidRPr="00891002">
        <w:rPr>
          <w:rFonts w:ascii="Times New Roman" w:hAnsi="Times New Roman" w:cs="Times New Roman"/>
          <w:sz w:val="24"/>
          <w:szCs w:val="24"/>
        </w:rPr>
        <w:t xml:space="preserve"> это педагогически организованный процесс постепенного расширения и укрепления ценностно- смысловой сферы личности, посредством осознанного и последовательного принятия её ценностей как патриотизм, социальная солидарность, гражданственность, семья, здоровье, труд и творчество, наука, природа, человечество. </w:t>
      </w:r>
    </w:p>
    <w:p w:rsidR="00C077DC" w:rsidRPr="00891002" w:rsidRDefault="00C077DC" w:rsidP="00C077DC">
      <w:pPr>
        <w:spacing w:line="360" w:lineRule="auto"/>
        <w:ind w:firstLine="567"/>
        <w:jc w:val="both"/>
        <w:rPr>
          <w:rFonts w:ascii="Times New Roman" w:hAnsi="Times New Roman" w:cs="Times New Roman"/>
          <w:sz w:val="24"/>
          <w:szCs w:val="24"/>
        </w:rPr>
      </w:pPr>
      <w:r w:rsidRPr="00891002">
        <w:rPr>
          <w:rFonts w:ascii="Times New Roman" w:hAnsi="Times New Roman" w:cs="Times New Roman"/>
          <w:sz w:val="24"/>
          <w:szCs w:val="24"/>
        </w:rPr>
        <w:t xml:space="preserve">Организация духовно-нравственного развития и воспитания </w:t>
      </w:r>
      <w:proofErr w:type="gramStart"/>
      <w:r w:rsidRPr="00891002">
        <w:rPr>
          <w:rFonts w:ascii="Times New Roman" w:hAnsi="Times New Roman" w:cs="Times New Roman"/>
          <w:sz w:val="24"/>
          <w:szCs w:val="24"/>
        </w:rPr>
        <w:t>обучающихся</w:t>
      </w:r>
      <w:proofErr w:type="gramEnd"/>
      <w:r w:rsidRPr="00891002">
        <w:rPr>
          <w:rFonts w:ascii="Times New Roman" w:hAnsi="Times New Roman" w:cs="Times New Roman"/>
          <w:sz w:val="24"/>
          <w:szCs w:val="24"/>
        </w:rPr>
        <w:t xml:space="preserve"> осуществляется по следующим направлениям:</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I. Воспитание гражданственности, патриотизма, уважения к правам, свободам и обязанностям человека.</w:t>
      </w:r>
    </w:p>
    <w:p w:rsidR="00C077DC" w:rsidRPr="00891002" w:rsidRDefault="00C077DC" w:rsidP="00C077DC">
      <w:pPr>
        <w:spacing w:line="360" w:lineRule="auto"/>
        <w:jc w:val="both"/>
        <w:rPr>
          <w:rFonts w:ascii="Times New Roman" w:hAnsi="Times New Roman" w:cs="Times New Roman"/>
          <w:i/>
          <w:iCs/>
          <w:sz w:val="24"/>
          <w:szCs w:val="24"/>
        </w:rPr>
      </w:pPr>
      <w:proofErr w:type="gramStart"/>
      <w:r w:rsidRPr="00891002">
        <w:rPr>
          <w:rFonts w:ascii="Times New Roman" w:hAnsi="Times New Roman" w:cs="Times New Roman"/>
          <w:sz w:val="24"/>
          <w:szCs w:val="24"/>
        </w:rPr>
        <w:t xml:space="preserve">Ценности: </w:t>
      </w:r>
      <w:r w:rsidRPr="00891002">
        <w:rPr>
          <w:rFonts w:ascii="Times New Roman" w:hAnsi="Times New Roman" w:cs="Times New Roman"/>
          <w:i/>
          <w:iCs/>
          <w:sz w:val="24"/>
          <w:szCs w:val="24"/>
        </w:rPr>
        <w:t>любовь к России, республике,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II. Воспитание нравственных чувств и этического сознания.</w:t>
      </w:r>
    </w:p>
    <w:p w:rsidR="00C077DC" w:rsidRPr="00891002" w:rsidRDefault="00C077DC" w:rsidP="00C077DC">
      <w:pPr>
        <w:spacing w:line="360" w:lineRule="auto"/>
        <w:jc w:val="both"/>
        <w:rPr>
          <w:rFonts w:ascii="Times New Roman" w:hAnsi="Times New Roman" w:cs="Times New Roman"/>
          <w:i/>
          <w:iCs/>
          <w:sz w:val="24"/>
          <w:szCs w:val="24"/>
        </w:rPr>
      </w:pPr>
      <w:proofErr w:type="gramStart"/>
      <w:r w:rsidRPr="00891002">
        <w:rPr>
          <w:rFonts w:ascii="Times New Roman" w:hAnsi="Times New Roman" w:cs="Times New Roman"/>
          <w:sz w:val="24"/>
          <w:szCs w:val="24"/>
        </w:rPr>
        <w:lastRenderedPageBreak/>
        <w:t xml:space="preserve">Ценности: </w:t>
      </w:r>
      <w:r w:rsidRPr="00891002">
        <w:rPr>
          <w:rFonts w:ascii="Times New Roman" w:hAnsi="Times New Roman" w:cs="Times New Roman"/>
          <w:i/>
          <w:iCs/>
          <w:sz w:val="24"/>
          <w:szCs w:val="24"/>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III. Воспитание трудолюбия, творческого отношения к учению, труду, жизни.</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xml:space="preserve">Ценности: </w:t>
      </w:r>
      <w:r w:rsidRPr="00891002">
        <w:rPr>
          <w:rFonts w:ascii="Times New Roman" w:hAnsi="Times New Roman" w:cs="Times New Roman"/>
          <w:i/>
          <w:iCs/>
          <w:sz w:val="24"/>
          <w:szCs w:val="24"/>
        </w:rPr>
        <w:t>уважение к труду; творчество и созидание; стремление к познанию и истине; целеустремлённость и настойчивость; бережливость; трудолюбие.</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IV. Воспитание ценностного отношения к природе, окружающей среде (экологическое воспитание).</w:t>
      </w:r>
    </w:p>
    <w:p w:rsidR="00C077DC" w:rsidRPr="00891002" w:rsidRDefault="00C077DC" w:rsidP="00C077DC">
      <w:pPr>
        <w:spacing w:line="360" w:lineRule="auto"/>
        <w:jc w:val="both"/>
        <w:rPr>
          <w:rFonts w:ascii="Times New Roman" w:hAnsi="Times New Roman" w:cs="Times New Roman"/>
          <w:i/>
          <w:iCs/>
          <w:sz w:val="24"/>
          <w:szCs w:val="24"/>
        </w:rPr>
      </w:pPr>
      <w:r w:rsidRPr="00891002">
        <w:rPr>
          <w:rFonts w:ascii="Times New Roman" w:hAnsi="Times New Roman" w:cs="Times New Roman"/>
          <w:sz w:val="24"/>
          <w:szCs w:val="24"/>
        </w:rPr>
        <w:t xml:space="preserve">Ценности: </w:t>
      </w:r>
      <w:r w:rsidRPr="00891002">
        <w:rPr>
          <w:rFonts w:ascii="Times New Roman" w:hAnsi="Times New Roman" w:cs="Times New Roman"/>
          <w:i/>
          <w:iCs/>
          <w:sz w:val="24"/>
          <w:szCs w:val="24"/>
        </w:rPr>
        <w:t>родная земля; заповедная природа; планета Земля; экологическое сознание, экологическая культура.</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xml:space="preserve">V. Воспитание ценностного отношения к </w:t>
      </w:r>
      <w:proofErr w:type="gramStart"/>
      <w:r w:rsidRPr="00891002">
        <w:rPr>
          <w:rFonts w:ascii="Times New Roman" w:hAnsi="Times New Roman" w:cs="Times New Roman"/>
          <w:sz w:val="24"/>
          <w:szCs w:val="24"/>
        </w:rPr>
        <w:t>прекрасному</w:t>
      </w:r>
      <w:proofErr w:type="gramEnd"/>
      <w:r w:rsidRPr="00891002">
        <w:rPr>
          <w:rFonts w:ascii="Times New Roman" w:hAnsi="Times New Roman" w:cs="Times New Roman"/>
          <w:sz w:val="24"/>
          <w:szCs w:val="24"/>
        </w:rPr>
        <w:t>, формирование представлений об эстетических идеалах и ценностях (эстетическое воспитание).</w:t>
      </w:r>
    </w:p>
    <w:p w:rsidR="00C077DC" w:rsidRPr="00891002" w:rsidRDefault="00C077DC" w:rsidP="00C077DC">
      <w:pPr>
        <w:spacing w:line="360" w:lineRule="auto"/>
        <w:jc w:val="both"/>
        <w:rPr>
          <w:rFonts w:ascii="Times New Roman" w:hAnsi="Times New Roman" w:cs="Times New Roman"/>
          <w:i/>
          <w:iCs/>
          <w:sz w:val="24"/>
          <w:szCs w:val="24"/>
        </w:rPr>
      </w:pPr>
      <w:r w:rsidRPr="00891002">
        <w:rPr>
          <w:rFonts w:ascii="Times New Roman" w:hAnsi="Times New Roman" w:cs="Times New Roman"/>
          <w:sz w:val="24"/>
          <w:szCs w:val="24"/>
        </w:rPr>
        <w:t xml:space="preserve">Ценности: </w:t>
      </w:r>
      <w:r w:rsidRPr="00891002">
        <w:rPr>
          <w:rFonts w:ascii="Times New Roman" w:hAnsi="Times New Roman" w:cs="Times New Roman"/>
          <w:i/>
          <w:iCs/>
          <w:sz w:val="24"/>
          <w:szCs w:val="24"/>
        </w:rPr>
        <w:t>красота; гармония; духовный мир человека; эстетическое развитие, самовыражение в творчестве и искусстве.</w:t>
      </w:r>
    </w:p>
    <w:p w:rsidR="00C077DC" w:rsidRPr="00891002" w:rsidRDefault="00C077DC" w:rsidP="00C077DC">
      <w:pPr>
        <w:spacing w:line="360" w:lineRule="auto"/>
        <w:ind w:firstLine="567"/>
        <w:jc w:val="both"/>
        <w:rPr>
          <w:rFonts w:ascii="Times New Roman" w:hAnsi="Times New Roman" w:cs="Times New Roman"/>
          <w:sz w:val="24"/>
          <w:szCs w:val="24"/>
        </w:rPr>
      </w:pPr>
      <w:r w:rsidRPr="00891002">
        <w:rPr>
          <w:rFonts w:ascii="Times New Roman" w:hAnsi="Times New Roman" w:cs="Times New Roman"/>
          <w:sz w:val="24"/>
          <w:szCs w:val="24"/>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C077DC" w:rsidRPr="00891002" w:rsidRDefault="00C077DC" w:rsidP="00C077DC">
      <w:pPr>
        <w:spacing w:line="360" w:lineRule="auto"/>
        <w:jc w:val="center"/>
        <w:rPr>
          <w:rFonts w:ascii="Times New Roman" w:hAnsi="Times New Roman" w:cs="Times New Roman"/>
          <w:b/>
          <w:bCs/>
          <w:sz w:val="24"/>
          <w:szCs w:val="24"/>
        </w:rPr>
      </w:pPr>
    </w:p>
    <w:p w:rsidR="00C077DC" w:rsidRPr="00891002" w:rsidRDefault="00C077DC" w:rsidP="00C077DC">
      <w:pPr>
        <w:spacing w:line="360" w:lineRule="auto"/>
        <w:jc w:val="center"/>
        <w:rPr>
          <w:rFonts w:ascii="Times New Roman" w:hAnsi="Times New Roman" w:cs="Times New Roman"/>
          <w:b/>
          <w:bCs/>
          <w:sz w:val="24"/>
          <w:szCs w:val="24"/>
        </w:rPr>
      </w:pPr>
      <w:r w:rsidRPr="00891002">
        <w:rPr>
          <w:rFonts w:ascii="Times New Roman" w:hAnsi="Times New Roman" w:cs="Times New Roman"/>
          <w:b/>
          <w:bCs/>
          <w:sz w:val="24"/>
          <w:szCs w:val="24"/>
        </w:rPr>
        <w:t>Повышение педагогической культуры родителей (законных представителей) учащихся</w:t>
      </w:r>
    </w:p>
    <w:p w:rsidR="00C077DC" w:rsidRPr="00891002" w:rsidRDefault="00C077DC" w:rsidP="00C077DC">
      <w:pPr>
        <w:spacing w:line="360" w:lineRule="auto"/>
        <w:ind w:firstLine="567"/>
        <w:jc w:val="both"/>
        <w:rPr>
          <w:rFonts w:ascii="Times New Roman" w:hAnsi="Times New Roman" w:cs="Times New Roman"/>
          <w:sz w:val="24"/>
          <w:szCs w:val="24"/>
        </w:rPr>
      </w:pPr>
      <w:r w:rsidRPr="00891002">
        <w:rPr>
          <w:rFonts w:ascii="Times New Roman" w:hAnsi="Times New Roman" w:cs="Times New Roman"/>
          <w:sz w:val="24"/>
          <w:szCs w:val="24"/>
        </w:rPr>
        <w:t>Педагогическая культура родителей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C077DC" w:rsidRPr="00891002" w:rsidRDefault="00C077DC" w:rsidP="00C077DC">
      <w:pPr>
        <w:spacing w:line="360" w:lineRule="auto"/>
        <w:ind w:firstLine="567"/>
        <w:jc w:val="both"/>
        <w:rPr>
          <w:rFonts w:ascii="Times New Roman" w:hAnsi="Times New Roman" w:cs="Times New Roman"/>
          <w:sz w:val="24"/>
          <w:szCs w:val="24"/>
        </w:rPr>
      </w:pPr>
      <w:r w:rsidRPr="00891002">
        <w:rPr>
          <w:rFonts w:ascii="Times New Roman" w:hAnsi="Times New Roman" w:cs="Times New Roman"/>
          <w:sz w:val="24"/>
          <w:szCs w:val="24"/>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C077DC" w:rsidRPr="00891002" w:rsidRDefault="00C077DC" w:rsidP="00C077DC">
      <w:pPr>
        <w:spacing w:line="360" w:lineRule="auto"/>
        <w:ind w:firstLine="567"/>
        <w:jc w:val="both"/>
        <w:rPr>
          <w:rFonts w:ascii="Times New Roman" w:hAnsi="Times New Roman" w:cs="Times New Roman"/>
          <w:sz w:val="24"/>
          <w:szCs w:val="24"/>
        </w:rPr>
      </w:pPr>
      <w:r w:rsidRPr="00891002">
        <w:rPr>
          <w:rFonts w:ascii="Times New Roman" w:hAnsi="Times New Roman" w:cs="Times New Roman"/>
          <w:sz w:val="24"/>
          <w:szCs w:val="24"/>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C077DC" w:rsidRPr="00891002" w:rsidRDefault="00C077DC" w:rsidP="00C077DC">
      <w:pPr>
        <w:spacing w:line="360" w:lineRule="auto"/>
        <w:ind w:firstLine="567"/>
        <w:jc w:val="both"/>
        <w:rPr>
          <w:rFonts w:ascii="Times New Roman" w:hAnsi="Times New Roman" w:cs="Times New Roman"/>
          <w:sz w:val="24"/>
          <w:szCs w:val="24"/>
        </w:rPr>
      </w:pPr>
      <w:r w:rsidRPr="00891002">
        <w:rPr>
          <w:rFonts w:ascii="Times New Roman" w:hAnsi="Times New Roman" w:cs="Times New Roman"/>
          <w:sz w:val="24"/>
          <w:szCs w:val="24"/>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w:t>
      </w:r>
      <w:r w:rsidRPr="00891002">
        <w:rPr>
          <w:rFonts w:ascii="Times New Roman" w:hAnsi="Times New Roman" w:cs="Times New Roman"/>
          <w:sz w:val="24"/>
          <w:szCs w:val="24"/>
        </w:rPr>
        <w:lastRenderedPageBreak/>
        <w:t>кодекса Российской Федерации, статьях 17, 18, 19, 52 Закона Российской Федерации «Об образовании».</w:t>
      </w:r>
    </w:p>
    <w:p w:rsidR="00C077DC" w:rsidRPr="00891002" w:rsidRDefault="00C077DC" w:rsidP="00C077DC">
      <w:pPr>
        <w:spacing w:line="360" w:lineRule="auto"/>
        <w:ind w:firstLine="567"/>
        <w:jc w:val="both"/>
        <w:rPr>
          <w:rFonts w:ascii="Times New Roman" w:hAnsi="Times New Roman" w:cs="Times New Roman"/>
          <w:sz w:val="24"/>
          <w:szCs w:val="24"/>
        </w:rPr>
      </w:pPr>
      <w:r w:rsidRPr="00891002">
        <w:rPr>
          <w:rFonts w:ascii="Times New Roman" w:hAnsi="Times New Roman" w:cs="Times New Roman"/>
          <w:sz w:val="24"/>
          <w:szCs w:val="24"/>
        </w:rPr>
        <w:t>Система работы школы по этому направлению основана на следующих принципах:</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сочетание педагогического просвещения с педагогическим самообразованием родителей (законных представителей);</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педагогическое внимание, уважение и требовательность к родителям (законным представителям);</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содействие родителям (законным представителям) в решении индивидуальных проблем воспитания детей;</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опора на положительный опыт семейного воспитания.</w:t>
      </w:r>
    </w:p>
    <w:p w:rsidR="00C077DC" w:rsidRPr="00891002" w:rsidRDefault="00C077DC" w:rsidP="00C077DC">
      <w:pPr>
        <w:widowControl/>
        <w:autoSpaceDE/>
        <w:autoSpaceDN/>
        <w:adjustRightInd/>
        <w:spacing w:after="200" w:line="360" w:lineRule="auto"/>
        <w:ind w:firstLine="708"/>
        <w:jc w:val="both"/>
        <w:rPr>
          <w:rFonts w:ascii="Times New Roman" w:hAnsi="Times New Roman" w:cs="Times New Roman"/>
          <w:sz w:val="24"/>
          <w:szCs w:val="24"/>
        </w:rPr>
      </w:pPr>
      <w:r w:rsidRPr="00891002">
        <w:rPr>
          <w:rFonts w:ascii="Times New Roman" w:hAnsi="Times New Roman" w:cs="Times New Roman"/>
          <w:sz w:val="24"/>
          <w:szCs w:val="24"/>
        </w:rPr>
        <w:t xml:space="preserve">В школе работает « Школа родителей», где ведётся системная работа по педагогизации родителей. </w:t>
      </w:r>
    </w:p>
    <w:p w:rsidR="00C077DC" w:rsidRPr="00891002" w:rsidRDefault="00C077DC" w:rsidP="00C077DC">
      <w:pPr>
        <w:widowControl/>
        <w:autoSpaceDE/>
        <w:autoSpaceDN/>
        <w:adjustRightInd/>
        <w:spacing w:after="200" w:line="360" w:lineRule="auto"/>
        <w:ind w:firstLine="708"/>
        <w:jc w:val="both"/>
        <w:rPr>
          <w:rFonts w:ascii="Times New Roman" w:hAnsi="Times New Roman" w:cs="Times New Roman"/>
          <w:sz w:val="24"/>
          <w:szCs w:val="24"/>
        </w:rPr>
      </w:pPr>
      <w:r w:rsidRPr="00891002">
        <w:rPr>
          <w:rFonts w:ascii="Times New Roman" w:hAnsi="Times New Roman" w:cs="Times New Roman"/>
          <w:sz w:val="24"/>
          <w:szCs w:val="24"/>
        </w:rPr>
        <w:t>Цель: организация планового психолого – педагогического просвещения и обучения родителей на уровне школы.</w:t>
      </w:r>
    </w:p>
    <w:p w:rsidR="00C077DC" w:rsidRPr="00891002" w:rsidRDefault="00C077DC" w:rsidP="00C077DC">
      <w:pPr>
        <w:widowControl/>
        <w:autoSpaceDE/>
        <w:autoSpaceDN/>
        <w:adjustRightInd/>
        <w:spacing w:after="200" w:line="360" w:lineRule="auto"/>
        <w:jc w:val="both"/>
        <w:rPr>
          <w:rFonts w:ascii="Times New Roman" w:hAnsi="Times New Roman" w:cs="Times New Roman"/>
          <w:sz w:val="24"/>
          <w:szCs w:val="24"/>
        </w:rPr>
      </w:pPr>
      <w:r w:rsidRPr="00891002">
        <w:rPr>
          <w:rFonts w:ascii="Times New Roman" w:hAnsi="Times New Roman" w:cs="Times New Roman"/>
          <w:sz w:val="24"/>
          <w:szCs w:val="24"/>
        </w:rPr>
        <w:t xml:space="preserve">            Задачи:</w:t>
      </w:r>
    </w:p>
    <w:p w:rsidR="00C077DC" w:rsidRPr="00891002" w:rsidRDefault="00C077DC" w:rsidP="00C077DC">
      <w:pPr>
        <w:pStyle w:val="ac"/>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выявить запросы родителей по получению дополнительных знаний в вопросах воспитания и обучения детей;</w:t>
      </w:r>
    </w:p>
    <w:p w:rsidR="00C077DC" w:rsidRPr="00891002" w:rsidRDefault="00C077DC" w:rsidP="00C077DC">
      <w:pPr>
        <w:pStyle w:val="ac"/>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определить формы организации занятий РШ;</w:t>
      </w:r>
    </w:p>
    <w:p w:rsidR="00C077DC" w:rsidRPr="00891002" w:rsidRDefault="00C077DC" w:rsidP="00C077DC">
      <w:pPr>
        <w:pStyle w:val="ac"/>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обучить желающих использованию ИКТ;</w:t>
      </w:r>
    </w:p>
    <w:p w:rsidR="00C077DC" w:rsidRPr="00891002" w:rsidRDefault="00C077DC" w:rsidP="00C077DC">
      <w:pPr>
        <w:pStyle w:val="ac"/>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проводить промежуточный мониторинг полезности занятий РШ;</w:t>
      </w:r>
    </w:p>
    <w:p w:rsidR="00C077DC" w:rsidRPr="00891002" w:rsidRDefault="00C077DC" w:rsidP="00C077DC">
      <w:pPr>
        <w:pStyle w:val="ac"/>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создать открытое  сообщество единомышленников.</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xml:space="preserve">           Формы работы: </w:t>
      </w:r>
    </w:p>
    <w:p w:rsidR="00C077DC" w:rsidRPr="00891002" w:rsidRDefault="00C077DC" w:rsidP="00C077DC">
      <w:pPr>
        <w:spacing w:line="360" w:lineRule="auto"/>
        <w:jc w:val="both"/>
        <w:rPr>
          <w:rFonts w:ascii="Times New Roman" w:hAnsi="Times New Roman" w:cs="Times New Roman"/>
          <w:sz w:val="24"/>
          <w:szCs w:val="24"/>
        </w:rPr>
      </w:pPr>
      <w:proofErr w:type="gramStart"/>
      <w:r w:rsidRPr="00891002">
        <w:rPr>
          <w:rFonts w:ascii="Times New Roman" w:hAnsi="Times New Roman" w:cs="Times New Roman"/>
          <w:sz w:val="24"/>
          <w:szCs w:val="24"/>
        </w:rPr>
        <w:t>лекторий,  очно – заочное обучение «Подготовка к ГИА и ЕГЭ», «Готовим ребёнка к школе», индивидуальные консультации, тренинги, краткосрочные курсы, научные чтения  «Моя семья в колесе истории», «Аймах ааа5ыылара», «Школа успеха», мастер – классы родителей, родительский бал,  «Лесная школа».</w:t>
      </w:r>
      <w:proofErr w:type="gramEnd"/>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b/>
          <w:bCs/>
          <w:sz w:val="24"/>
          <w:szCs w:val="24"/>
        </w:rPr>
        <w:t>Основное содержание духовно-нравственного развития и воспитания</w:t>
      </w:r>
    </w:p>
    <w:p w:rsidR="00C077DC" w:rsidRPr="00891002" w:rsidRDefault="00C077DC" w:rsidP="00C077DC">
      <w:pPr>
        <w:pStyle w:val="ac"/>
        <w:ind w:left="1080"/>
        <w:jc w:val="both"/>
        <w:rPr>
          <w:rFonts w:ascii="Times New Roman" w:hAnsi="Times New Roman" w:cs="Times New Roman"/>
          <w:b/>
          <w:bCs/>
          <w:iCs/>
          <w:sz w:val="24"/>
          <w:szCs w:val="24"/>
        </w:rPr>
      </w:pPr>
      <w:r w:rsidRPr="00891002">
        <w:rPr>
          <w:rFonts w:ascii="Times New Roman" w:hAnsi="Times New Roman" w:cs="Times New Roman"/>
          <w:b/>
          <w:bCs/>
          <w:iCs/>
          <w:sz w:val="24"/>
          <w:szCs w:val="24"/>
          <w:lang w:val="en-US"/>
        </w:rPr>
        <w:lastRenderedPageBreak/>
        <w:t>I</w:t>
      </w:r>
      <w:r w:rsidRPr="00891002">
        <w:rPr>
          <w:rFonts w:ascii="Times New Roman" w:hAnsi="Times New Roman" w:cs="Times New Roman"/>
          <w:b/>
          <w:bCs/>
          <w:iCs/>
          <w:sz w:val="24"/>
          <w:szCs w:val="24"/>
        </w:rPr>
        <w:t>.Воспитание гражданственности, патриотизма, уважения к правам, свободам и обязанностям человека:</w:t>
      </w:r>
    </w:p>
    <w:p w:rsidR="00C077DC" w:rsidRPr="00891002" w:rsidRDefault="00C077DC" w:rsidP="00C077DC">
      <w:pPr>
        <w:jc w:val="both"/>
        <w:rPr>
          <w:rFonts w:ascii="Times New Roman" w:hAnsi="Times New Roman" w:cs="Times New Roman"/>
          <w:b/>
          <w:bCs/>
          <w:iCs/>
          <w:sz w:val="24"/>
          <w:szCs w:val="24"/>
        </w:rPr>
      </w:pPr>
    </w:p>
    <w:tbl>
      <w:tblPr>
        <w:tblStyle w:val="af1"/>
        <w:tblW w:w="9214" w:type="dxa"/>
        <w:tblInd w:w="108" w:type="dxa"/>
        <w:tblLayout w:type="fixed"/>
        <w:tblLook w:val="04A0"/>
      </w:tblPr>
      <w:tblGrid>
        <w:gridCol w:w="2410"/>
        <w:gridCol w:w="1985"/>
        <w:gridCol w:w="566"/>
        <w:gridCol w:w="1135"/>
        <w:gridCol w:w="1284"/>
        <w:gridCol w:w="1834"/>
      </w:tblGrid>
      <w:tr w:rsidR="00C077DC" w:rsidRPr="00891002" w:rsidTr="00C077DC">
        <w:tc>
          <w:tcPr>
            <w:tcW w:w="2410" w:type="dxa"/>
          </w:tcPr>
          <w:p w:rsidR="00C077DC" w:rsidRPr="00891002" w:rsidRDefault="00C077DC" w:rsidP="00C077DC">
            <w:pPr>
              <w:rPr>
                <w:rFonts w:ascii="Times New Roman" w:hAnsi="Times New Roman" w:cs="Times New Roman"/>
                <w:bCs/>
                <w:sz w:val="24"/>
                <w:szCs w:val="24"/>
              </w:rPr>
            </w:pPr>
          </w:p>
        </w:tc>
        <w:tc>
          <w:tcPr>
            <w:tcW w:w="1985"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1 класс</w:t>
            </w:r>
          </w:p>
        </w:tc>
        <w:tc>
          <w:tcPr>
            <w:tcW w:w="1701" w:type="dxa"/>
            <w:gridSpan w:val="2"/>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2 класс</w:t>
            </w:r>
          </w:p>
        </w:tc>
        <w:tc>
          <w:tcPr>
            <w:tcW w:w="1284"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3 класс</w:t>
            </w:r>
          </w:p>
        </w:tc>
        <w:tc>
          <w:tcPr>
            <w:tcW w:w="1834"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4 класс</w:t>
            </w:r>
          </w:p>
        </w:tc>
      </w:tr>
      <w:tr w:rsidR="00C077DC" w:rsidRPr="00891002" w:rsidTr="00C077DC">
        <w:tc>
          <w:tcPr>
            <w:tcW w:w="9214" w:type="dxa"/>
            <w:gridSpan w:val="6"/>
          </w:tcPr>
          <w:p w:rsidR="00C077DC" w:rsidRPr="00891002" w:rsidRDefault="00C077DC" w:rsidP="00C077DC">
            <w:pPr>
              <w:tabs>
                <w:tab w:val="left" w:pos="3225"/>
              </w:tabs>
              <w:jc w:val="center"/>
              <w:rPr>
                <w:rFonts w:ascii="Times New Roman" w:hAnsi="Times New Roman" w:cs="Times New Roman"/>
                <w:bCs/>
                <w:sz w:val="24"/>
                <w:szCs w:val="24"/>
              </w:rPr>
            </w:pPr>
            <w:r w:rsidRPr="00891002">
              <w:rPr>
                <w:rFonts w:ascii="Times New Roman" w:hAnsi="Times New Roman" w:cs="Times New Roman"/>
                <w:sz w:val="24"/>
                <w:szCs w:val="24"/>
              </w:rPr>
              <w:t>1 уровень: Формирование представлений</w:t>
            </w:r>
          </w:p>
        </w:tc>
      </w:tr>
      <w:tr w:rsidR="00C077DC" w:rsidRPr="00891002" w:rsidTr="00C077DC">
        <w:tc>
          <w:tcPr>
            <w:tcW w:w="2410" w:type="dxa"/>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 xml:space="preserve">Формирование представления о символах государства — Флаге, Гербе России, о флаге и гербе субъекта Российской </w:t>
            </w:r>
          </w:p>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t>Федерации</w:t>
            </w:r>
          </w:p>
        </w:tc>
        <w:tc>
          <w:tcPr>
            <w:tcW w:w="1985" w:type="dxa"/>
          </w:tcPr>
          <w:p w:rsidR="00C077DC" w:rsidRPr="00891002" w:rsidRDefault="00C077DC" w:rsidP="00C077DC">
            <w:pPr>
              <w:jc w:val="both"/>
              <w:rPr>
                <w:rFonts w:ascii="Times New Roman" w:hAnsi="Times New Roman" w:cs="Times New Roman"/>
                <w:bCs/>
                <w:sz w:val="24"/>
                <w:szCs w:val="24"/>
              </w:rPr>
            </w:pPr>
            <w:r w:rsidRPr="00891002">
              <w:rPr>
                <w:rFonts w:ascii="Times New Roman" w:hAnsi="Times New Roman" w:cs="Times New Roman"/>
                <w:sz w:val="24"/>
                <w:szCs w:val="24"/>
              </w:rPr>
              <w:t xml:space="preserve">представления о символах государства — Флаге, Гербе Республики Саха- Якутия, о флаге и гербе  Российской Федерации, </w:t>
            </w:r>
          </w:p>
        </w:tc>
        <w:tc>
          <w:tcPr>
            <w:tcW w:w="1701" w:type="dxa"/>
            <w:gridSpan w:val="2"/>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формирование чувства гордости за родину</w:t>
            </w:r>
          </w:p>
        </w:tc>
        <w:tc>
          <w:tcPr>
            <w:tcW w:w="1284"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сформировать представление о сплоченности</w:t>
            </w:r>
          </w:p>
        </w:tc>
        <w:tc>
          <w:tcPr>
            <w:tcW w:w="1834"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Прививать чувство любви к образовательному учреждению, своему селу, городу, народу, России;</w:t>
            </w:r>
          </w:p>
          <w:p w:rsidR="00C077DC" w:rsidRPr="00891002" w:rsidRDefault="00C077DC" w:rsidP="00C077DC">
            <w:pPr>
              <w:rPr>
                <w:rFonts w:ascii="Times New Roman" w:hAnsi="Times New Roman" w:cs="Times New Roman"/>
                <w:bCs/>
                <w:sz w:val="24"/>
                <w:szCs w:val="24"/>
              </w:rPr>
            </w:pPr>
          </w:p>
        </w:tc>
      </w:tr>
      <w:tr w:rsidR="00C077DC" w:rsidRPr="00891002" w:rsidTr="00C077DC">
        <w:trPr>
          <w:trHeight w:val="1124"/>
        </w:trPr>
        <w:tc>
          <w:tcPr>
            <w:tcW w:w="9214" w:type="dxa"/>
            <w:gridSpan w:val="6"/>
            <w:tcBorders>
              <w:bottom w:val="single" w:sz="4" w:space="0" w:color="000000" w:themeColor="text1"/>
            </w:tcBorders>
          </w:tcPr>
          <w:p w:rsidR="00C077DC" w:rsidRPr="00891002" w:rsidRDefault="00C077DC" w:rsidP="001361B5">
            <w:pPr>
              <w:pStyle w:val="ac"/>
              <w:widowControl/>
              <w:numPr>
                <w:ilvl w:val="0"/>
                <w:numId w:val="60"/>
              </w:numPr>
              <w:rPr>
                <w:rFonts w:ascii="Times New Roman" w:hAnsi="Times New Roman" w:cs="Times New Roman"/>
                <w:sz w:val="24"/>
                <w:szCs w:val="24"/>
              </w:rPr>
            </w:pPr>
            <w:r w:rsidRPr="00891002">
              <w:rPr>
                <w:rFonts w:ascii="Times New Roman" w:hAnsi="Times New Roman" w:cs="Times New Roman"/>
                <w:sz w:val="24"/>
                <w:szCs w:val="24"/>
              </w:rPr>
              <w:t>Формирование элементарных представлений о правах и обязанностях гражданина России</w:t>
            </w:r>
          </w:p>
          <w:p w:rsidR="00C077DC" w:rsidRPr="00891002" w:rsidRDefault="00C077DC" w:rsidP="001361B5">
            <w:pPr>
              <w:pStyle w:val="ac"/>
              <w:widowControl/>
              <w:numPr>
                <w:ilvl w:val="0"/>
                <w:numId w:val="60"/>
              </w:numPr>
              <w:jc w:val="both"/>
              <w:rPr>
                <w:rFonts w:ascii="Times New Roman" w:hAnsi="Times New Roman" w:cs="Times New Roman"/>
                <w:sz w:val="24"/>
                <w:szCs w:val="24"/>
              </w:rPr>
            </w:pPr>
            <w:r w:rsidRPr="00891002">
              <w:rPr>
                <w:rFonts w:ascii="Times New Roman" w:hAnsi="Times New Roman" w:cs="Times New Roman"/>
                <w:sz w:val="24"/>
                <w:szCs w:val="24"/>
              </w:rPr>
              <w:t>Воспитание уважительного отношения к русскому языку как государственному, языку межнационального общения;</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 xml:space="preserve">            ценностного отношения к своему национальному языку и культуре</w:t>
            </w:r>
          </w:p>
          <w:p w:rsidR="00C077DC" w:rsidRPr="00891002" w:rsidRDefault="00C077DC" w:rsidP="001361B5">
            <w:pPr>
              <w:pStyle w:val="ac"/>
              <w:widowControl/>
              <w:numPr>
                <w:ilvl w:val="0"/>
                <w:numId w:val="61"/>
              </w:numPr>
              <w:rPr>
                <w:rFonts w:ascii="Times New Roman" w:hAnsi="Times New Roman" w:cs="Times New Roman"/>
                <w:bCs/>
                <w:sz w:val="24"/>
                <w:szCs w:val="24"/>
              </w:rPr>
            </w:pPr>
            <w:r w:rsidRPr="00891002">
              <w:rPr>
                <w:rFonts w:ascii="Times New Roman" w:hAnsi="Times New Roman" w:cs="Times New Roman"/>
                <w:sz w:val="24"/>
                <w:szCs w:val="24"/>
              </w:rPr>
              <w:t>стремление активно участвовать в делах класса, школы, семьи</w:t>
            </w:r>
          </w:p>
        </w:tc>
      </w:tr>
      <w:tr w:rsidR="00C077DC" w:rsidRPr="00891002" w:rsidTr="00C077DC">
        <w:tc>
          <w:tcPr>
            <w:tcW w:w="9214" w:type="dxa"/>
            <w:gridSpan w:val="6"/>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2 уровень: Создание условий для осуществления нравственно ориентированных поступков</w:t>
            </w:r>
          </w:p>
        </w:tc>
      </w:tr>
      <w:tr w:rsidR="00C077DC" w:rsidRPr="00891002" w:rsidTr="00C077DC">
        <w:trPr>
          <w:trHeight w:val="553"/>
        </w:trPr>
        <w:tc>
          <w:tcPr>
            <w:tcW w:w="2410" w:type="dxa"/>
            <w:tcBorders>
              <w:bottom w:val="single" w:sz="4" w:space="0" w:color="auto"/>
            </w:tcBorders>
          </w:tcPr>
          <w:p w:rsidR="00C077DC" w:rsidRPr="00891002" w:rsidRDefault="00C077DC" w:rsidP="00C077DC">
            <w:pPr>
              <w:jc w:val="both"/>
              <w:rPr>
                <w:rFonts w:ascii="Times New Roman" w:hAnsi="Times New Roman" w:cs="Times New Roman"/>
                <w:bCs/>
                <w:sz w:val="24"/>
                <w:szCs w:val="24"/>
              </w:rPr>
            </w:pPr>
            <w:r w:rsidRPr="00891002">
              <w:rPr>
                <w:rFonts w:ascii="Times New Roman" w:hAnsi="Times New Roman" w:cs="Times New Roman"/>
                <w:sz w:val="24"/>
                <w:szCs w:val="24"/>
              </w:rPr>
              <w:t>Участие в проведении государственных праздников и важнейших событий в жизни России, субъекта Российской Федерации, края (населённого пункта), в котором находится образовательное учреждение</w:t>
            </w:r>
          </w:p>
        </w:tc>
        <w:tc>
          <w:tcPr>
            <w:tcW w:w="6804" w:type="dxa"/>
            <w:gridSpan w:val="5"/>
            <w:tcBorders>
              <w:bottom w:val="single" w:sz="4" w:space="0" w:color="auto"/>
            </w:tcBorders>
          </w:tcPr>
          <w:p w:rsidR="00C077DC" w:rsidRPr="00891002" w:rsidRDefault="00C077DC" w:rsidP="00C077DC">
            <w:pPr>
              <w:jc w:val="both"/>
              <w:rPr>
                <w:rFonts w:ascii="Times New Roman" w:hAnsi="Times New Roman" w:cs="Times New Roman"/>
                <w:sz w:val="24"/>
                <w:szCs w:val="24"/>
              </w:rPr>
            </w:pPr>
          </w:p>
          <w:p w:rsidR="00C077DC" w:rsidRPr="00891002" w:rsidRDefault="00C077DC" w:rsidP="001361B5">
            <w:pPr>
              <w:pStyle w:val="ac"/>
              <w:widowControl/>
              <w:numPr>
                <w:ilvl w:val="0"/>
                <w:numId w:val="59"/>
              </w:numPr>
              <w:jc w:val="both"/>
              <w:rPr>
                <w:rFonts w:ascii="Times New Roman" w:hAnsi="Times New Roman" w:cs="Times New Roman"/>
                <w:sz w:val="24"/>
                <w:szCs w:val="24"/>
              </w:rPr>
            </w:pPr>
            <w:r w:rsidRPr="00891002">
              <w:rPr>
                <w:rFonts w:ascii="Times New Roman" w:hAnsi="Times New Roman" w:cs="Times New Roman"/>
                <w:sz w:val="24"/>
                <w:szCs w:val="24"/>
              </w:rPr>
              <w:t>День Республики</w:t>
            </w:r>
          </w:p>
          <w:p w:rsidR="00C077DC" w:rsidRPr="00891002" w:rsidRDefault="00C077DC" w:rsidP="001361B5">
            <w:pPr>
              <w:pStyle w:val="ac"/>
              <w:widowControl/>
              <w:numPr>
                <w:ilvl w:val="0"/>
                <w:numId w:val="59"/>
              </w:numPr>
              <w:jc w:val="both"/>
              <w:rPr>
                <w:rFonts w:ascii="Times New Roman" w:hAnsi="Times New Roman" w:cs="Times New Roman"/>
                <w:sz w:val="24"/>
                <w:szCs w:val="24"/>
              </w:rPr>
            </w:pPr>
            <w:r w:rsidRPr="00891002">
              <w:rPr>
                <w:rFonts w:ascii="Times New Roman" w:hAnsi="Times New Roman" w:cs="Times New Roman"/>
                <w:sz w:val="24"/>
                <w:szCs w:val="24"/>
              </w:rPr>
              <w:t>День Конституции</w:t>
            </w:r>
          </w:p>
          <w:p w:rsidR="00C077DC" w:rsidRPr="00891002" w:rsidRDefault="00C077DC" w:rsidP="001361B5">
            <w:pPr>
              <w:pStyle w:val="ac"/>
              <w:widowControl/>
              <w:numPr>
                <w:ilvl w:val="0"/>
                <w:numId w:val="59"/>
              </w:numPr>
              <w:jc w:val="both"/>
              <w:rPr>
                <w:rFonts w:ascii="Times New Roman" w:hAnsi="Times New Roman" w:cs="Times New Roman"/>
                <w:sz w:val="24"/>
                <w:szCs w:val="24"/>
              </w:rPr>
            </w:pPr>
            <w:r w:rsidRPr="00891002">
              <w:rPr>
                <w:rFonts w:ascii="Times New Roman" w:hAnsi="Times New Roman" w:cs="Times New Roman"/>
                <w:sz w:val="24"/>
                <w:szCs w:val="24"/>
              </w:rPr>
              <w:t>уважение к защитникам Родины;</w:t>
            </w:r>
          </w:p>
          <w:p w:rsidR="00C077DC" w:rsidRPr="00891002" w:rsidRDefault="00C077DC" w:rsidP="00C077DC">
            <w:pPr>
              <w:rPr>
                <w:rFonts w:ascii="Times New Roman" w:hAnsi="Times New Roman" w:cs="Times New Roman"/>
                <w:bCs/>
                <w:sz w:val="24"/>
                <w:szCs w:val="24"/>
              </w:rPr>
            </w:pPr>
          </w:p>
        </w:tc>
      </w:tr>
      <w:tr w:rsidR="00C077DC" w:rsidRPr="00891002" w:rsidTr="00C077DC">
        <w:trPr>
          <w:trHeight w:val="1653"/>
        </w:trPr>
        <w:tc>
          <w:tcPr>
            <w:tcW w:w="2410" w:type="dxa"/>
            <w:tcBorders>
              <w:top w:val="single" w:sz="4" w:space="0" w:color="auto"/>
              <w:bottom w:val="single" w:sz="4" w:space="0" w:color="auto"/>
            </w:tcBorders>
          </w:tcPr>
          <w:p w:rsidR="00C077DC" w:rsidRPr="00891002" w:rsidRDefault="00C077DC" w:rsidP="00C077DC">
            <w:pPr>
              <w:pStyle w:val="ac"/>
              <w:ind w:left="0" w:firstLine="34"/>
              <w:jc w:val="both"/>
              <w:rPr>
                <w:rFonts w:ascii="Times New Roman" w:hAnsi="Times New Roman" w:cs="Times New Roman"/>
                <w:sz w:val="24"/>
                <w:szCs w:val="24"/>
              </w:rPr>
            </w:pPr>
            <w:r w:rsidRPr="00891002">
              <w:rPr>
                <w:rFonts w:ascii="Times New Roman" w:hAnsi="Times New Roman" w:cs="Times New Roman"/>
                <w:sz w:val="24"/>
                <w:szCs w:val="24"/>
              </w:rPr>
              <w:t>Формирование уважительного отношения к русскому языку как государственному, языку межнационального общения;</w:t>
            </w:r>
          </w:p>
          <w:p w:rsidR="00C077DC" w:rsidRPr="00891002" w:rsidRDefault="00C077DC" w:rsidP="00C077DC">
            <w:pPr>
              <w:jc w:val="both"/>
              <w:rPr>
                <w:rFonts w:ascii="Times New Roman" w:hAnsi="Times New Roman" w:cs="Times New Roman"/>
                <w:sz w:val="24"/>
                <w:szCs w:val="24"/>
              </w:rPr>
            </w:pPr>
          </w:p>
        </w:tc>
        <w:tc>
          <w:tcPr>
            <w:tcW w:w="2551" w:type="dxa"/>
            <w:gridSpan w:val="2"/>
            <w:tcBorders>
              <w:top w:val="single" w:sz="4" w:space="0" w:color="auto"/>
              <w:bottom w:val="single" w:sz="4" w:space="0" w:color="auto"/>
              <w:right w:val="single" w:sz="4" w:space="0" w:color="auto"/>
            </w:tcBorders>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Конкурс стихотворений великих русских поэтов</w:t>
            </w:r>
          </w:p>
        </w:tc>
        <w:tc>
          <w:tcPr>
            <w:tcW w:w="1135" w:type="dxa"/>
            <w:tcBorders>
              <w:top w:val="single" w:sz="4" w:space="0" w:color="auto"/>
              <w:left w:val="single" w:sz="4" w:space="0" w:color="auto"/>
              <w:bottom w:val="single" w:sz="4" w:space="0" w:color="auto"/>
              <w:right w:val="single" w:sz="4" w:space="0" w:color="auto"/>
            </w:tcBorders>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Инсценирование русских народных сказок</w:t>
            </w:r>
          </w:p>
        </w:tc>
        <w:tc>
          <w:tcPr>
            <w:tcW w:w="1284" w:type="dxa"/>
            <w:tcBorders>
              <w:top w:val="single" w:sz="4" w:space="0" w:color="auto"/>
              <w:left w:val="single" w:sz="4" w:space="0" w:color="auto"/>
              <w:bottom w:val="single" w:sz="4" w:space="0" w:color="auto"/>
              <w:right w:val="single" w:sz="4" w:space="0" w:color="auto"/>
            </w:tcBorders>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Викторина по произведениям русских писателей, выступления родителей</w:t>
            </w:r>
          </w:p>
        </w:tc>
        <w:tc>
          <w:tcPr>
            <w:tcW w:w="1834" w:type="dxa"/>
            <w:tcBorders>
              <w:top w:val="single" w:sz="4" w:space="0" w:color="auto"/>
              <w:left w:val="single" w:sz="4" w:space="0" w:color="auto"/>
              <w:bottom w:val="single" w:sz="4" w:space="0" w:color="auto"/>
            </w:tcBorders>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Праздник, посвященный писателю</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Выставка книг домашней библиотеки;</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Совместное чтение и обсуждение книг</w:t>
            </w:r>
          </w:p>
        </w:tc>
      </w:tr>
      <w:tr w:rsidR="00C077DC" w:rsidRPr="00891002" w:rsidTr="00C077DC">
        <w:trPr>
          <w:trHeight w:val="835"/>
        </w:trPr>
        <w:tc>
          <w:tcPr>
            <w:tcW w:w="2410" w:type="dxa"/>
            <w:vMerge w:val="restart"/>
          </w:tcPr>
          <w:p w:rsidR="00C077DC" w:rsidRPr="00891002" w:rsidRDefault="00C077DC" w:rsidP="00C077DC">
            <w:pPr>
              <w:pStyle w:val="ac"/>
              <w:ind w:left="34"/>
              <w:jc w:val="both"/>
              <w:rPr>
                <w:rFonts w:ascii="Times New Roman" w:hAnsi="Times New Roman" w:cs="Times New Roman"/>
                <w:sz w:val="24"/>
                <w:szCs w:val="24"/>
              </w:rPr>
            </w:pPr>
            <w:r w:rsidRPr="00891002">
              <w:rPr>
                <w:rFonts w:ascii="Times New Roman" w:hAnsi="Times New Roman" w:cs="Times New Roman"/>
                <w:sz w:val="24"/>
                <w:szCs w:val="24"/>
              </w:rPr>
              <w:t>ценностное отношение к своему национальному языку и культуре;</w:t>
            </w:r>
          </w:p>
          <w:p w:rsidR="00C077DC" w:rsidRPr="00891002" w:rsidRDefault="00C077DC" w:rsidP="00C077DC">
            <w:pPr>
              <w:jc w:val="both"/>
              <w:rPr>
                <w:rFonts w:ascii="Times New Roman" w:hAnsi="Times New Roman" w:cs="Times New Roman"/>
                <w:sz w:val="24"/>
                <w:szCs w:val="24"/>
              </w:rPr>
            </w:pPr>
          </w:p>
        </w:tc>
        <w:tc>
          <w:tcPr>
            <w:tcW w:w="2551" w:type="dxa"/>
            <w:gridSpan w:val="2"/>
            <w:vMerge w:val="restart"/>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«День фольклора»</w:t>
            </w:r>
          </w:p>
        </w:tc>
        <w:tc>
          <w:tcPr>
            <w:tcW w:w="1135" w:type="dxa"/>
            <w:tcBorders>
              <w:bottom w:val="single" w:sz="4" w:space="0" w:color="auto"/>
            </w:tcBorders>
          </w:tcPr>
          <w:p w:rsidR="00C077DC" w:rsidRPr="00891002" w:rsidRDefault="00C077DC" w:rsidP="00C077DC">
            <w:pPr>
              <w:rPr>
                <w:rFonts w:ascii="Times New Roman" w:hAnsi="Times New Roman" w:cs="Times New Roman"/>
                <w:sz w:val="24"/>
                <w:szCs w:val="24"/>
              </w:rPr>
            </w:pPr>
          </w:p>
        </w:tc>
        <w:tc>
          <w:tcPr>
            <w:tcW w:w="1284" w:type="dxa"/>
            <w:tcBorders>
              <w:bottom w:val="single" w:sz="4" w:space="0" w:color="auto"/>
            </w:tcBorders>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Литературный праздник</w:t>
            </w:r>
          </w:p>
        </w:tc>
        <w:tc>
          <w:tcPr>
            <w:tcW w:w="1834" w:type="dxa"/>
            <w:tcBorders>
              <w:bottom w:val="single" w:sz="4" w:space="0" w:color="auto"/>
            </w:tcBorders>
          </w:tcPr>
          <w:p w:rsidR="00C077DC" w:rsidRPr="00891002" w:rsidRDefault="00C077DC" w:rsidP="00C077DC">
            <w:pPr>
              <w:rPr>
                <w:rFonts w:ascii="Times New Roman" w:hAnsi="Times New Roman" w:cs="Times New Roman"/>
                <w:sz w:val="24"/>
                <w:szCs w:val="24"/>
              </w:rPr>
            </w:pP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Конкурс «Аман ос»</w:t>
            </w:r>
          </w:p>
        </w:tc>
      </w:tr>
      <w:tr w:rsidR="00C077DC" w:rsidRPr="00891002" w:rsidTr="00C077DC">
        <w:trPr>
          <w:trHeight w:val="251"/>
        </w:trPr>
        <w:tc>
          <w:tcPr>
            <w:tcW w:w="2410" w:type="dxa"/>
            <w:vMerge/>
          </w:tcPr>
          <w:p w:rsidR="00C077DC" w:rsidRPr="00891002" w:rsidRDefault="00C077DC" w:rsidP="00C077DC">
            <w:pPr>
              <w:pStyle w:val="ac"/>
              <w:ind w:left="34"/>
              <w:jc w:val="both"/>
              <w:rPr>
                <w:rFonts w:ascii="Times New Roman" w:hAnsi="Times New Roman" w:cs="Times New Roman"/>
                <w:sz w:val="24"/>
                <w:szCs w:val="24"/>
              </w:rPr>
            </w:pPr>
          </w:p>
        </w:tc>
        <w:tc>
          <w:tcPr>
            <w:tcW w:w="2551" w:type="dxa"/>
            <w:gridSpan w:val="2"/>
            <w:vMerge/>
          </w:tcPr>
          <w:p w:rsidR="00C077DC" w:rsidRPr="00891002" w:rsidRDefault="00C077DC" w:rsidP="00C077DC">
            <w:pPr>
              <w:jc w:val="both"/>
              <w:rPr>
                <w:rFonts w:ascii="Times New Roman" w:hAnsi="Times New Roman" w:cs="Times New Roman"/>
                <w:sz w:val="24"/>
                <w:szCs w:val="24"/>
              </w:rPr>
            </w:pPr>
          </w:p>
        </w:tc>
        <w:tc>
          <w:tcPr>
            <w:tcW w:w="4253" w:type="dxa"/>
            <w:gridSpan w:val="3"/>
            <w:tcBorders>
              <w:top w:val="single" w:sz="4" w:space="0" w:color="auto"/>
            </w:tcBorders>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олимпиада по родному языку</w:t>
            </w:r>
          </w:p>
        </w:tc>
      </w:tr>
      <w:tr w:rsidR="00C077DC" w:rsidRPr="00891002" w:rsidTr="00C077DC">
        <w:tc>
          <w:tcPr>
            <w:tcW w:w="2410"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 xml:space="preserve">Создание условий для формирования </w:t>
            </w:r>
            <w:r w:rsidRPr="00891002">
              <w:rPr>
                <w:rFonts w:ascii="Times New Roman" w:hAnsi="Times New Roman" w:cs="Times New Roman"/>
                <w:sz w:val="24"/>
                <w:szCs w:val="24"/>
              </w:rPr>
              <w:lastRenderedPageBreak/>
              <w:t>негативного отношения к нарушениям порядка в классе, дома, на улице, к невыполнению человеком своих обязанностей.</w:t>
            </w:r>
          </w:p>
        </w:tc>
        <w:tc>
          <w:tcPr>
            <w:tcW w:w="2551" w:type="dxa"/>
            <w:gridSpan w:val="2"/>
          </w:tcPr>
          <w:p w:rsidR="00C077DC" w:rsidRPr="00891002" w:rsidRDefault="00C077DC" w:rsidP="00C077DC">
            <w:pPr>
              <w:rPr>
                <w:rFonts w:ascii="Times New Roman" w:hAnsi="Times New Roman" w:cs="Times New Roman"/>
                <w:bCs/>
                <w:sz w:val="24"/>
                <w:szCs w:val="24"/>
              </w:rPr>
            </w:pPr>
          </w:p>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 xml:space="preserve">«Всякой вещи своё </w:t>
            </w:r>
            <w:r w:rsidRPr="00891002">
              <w:rPr>
                <w:rFonts w:ascii="Times New Roman" w:hAnsi="Times New Roman" w:cs="Times New Roman"/>
                <w:bCs/>
                <w:sz w:val="24"/>
                <w:szCs w:val="24"/>
              </w:rPr>
              <w:lastRenderedPageBreak/>
              <w:t>место»</w:t>
            </w:r>
          </w:p>
        </w:tc>
        <w:tc>
          <w:tcPr>
            <w:tcW w:w="4253" w:type="dxa"/>
            <w:gridSpan w:val="3"/>
          </w:tcPr>
          <w:p w:rsidR="00C077DC" w:rsidRPr="00891002" w:rsidRDefault="00C077DC" w:rsidP="00C077DC">
            <w:pPr>
              <w:rPr>
                <w:rFonts w:ascii="Times New Roman" w:hAnsi="Times New Roman" w:cs="Times New Roman"/>
                <w:sz w:val="24"/>
                <w:szCs w:val="24"/>
              </w:rPr>
            </w:pPr>
          </w:p>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 xml:space="preserve"> Акция «Берегиня» (ремонт книг </w:t>
            </w:r>
            <w:r w:rsidRPr="00891002">
              <w:rPr>
                <w:rFonts w:ascii="Times New Roman" w:hAnsi="Times New Roman" w:cs="Times New Roman"/>
                <w:bCs/>
                <w:sz w:val="24"/>
                <w:szCs w:val="24"/>
              </w:rPr>
              <w:lastRenderedPageBreak/>
              <w:t>школьной библиотеки)</w:t>
            </w:r>
          </w:p>
          <w:p w:rsidR="00C077DC" w:rsidRPr="00891002" w:rsidRDefault="00C077DC" w:rsidP="00C077DC">
            <w:pPr>
              <w:rPr>
                <w:rFonts w:ascii="Times New Roman" w:hAnsi="Times New Roman" w:cs="Times New Roman"/>
                <w:bCs/>
                <w:sz w:val="24"/>
                <w:szCs w:val="24"/>
              </w:rPr>
            </w:pPr>
          </w:p>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«Земля наш дом»</w:t>
            </w:r>
          </w:p>
        </w:tc>
      </w:tr>
      <w:tr w:rsidR="00C077DC" w:rsidRPr="00891002" w:rsidTr="00C077DC">
        <w:tc>
          <w:tcPr>
            <w:tcW w:w="9214" w:type="dxa"/>
            <w:gridSpan w:val="6"/>
            <w:tcBorders>
              <w:right w:val="single" w:sz="4" w:space="0" w:color="auto"/>
            </w:tcBorders>
          </w:tcPr>
          <w:p w:rsidR="00C077DC" w:rsidRPr="00891002" w:rsidRDefault="00C077DC" w:rsidP="00C077DC">
            <w:pPr>
              <w:rPr>
                <w:rFonts w:ascii="Times New Roman" w:hAnsi="Times New Roman" w:cs="Times New Roman"/>
                <w:b/>
                <w:sz w:val="24"/>
                <w:szCs w:val="24"/>
              </w:rPr>
            </w:pPr>
            <w:r w:rsidRPr="00891002">
              <w:rPr>
                <w:rFonts w:ascii="Times New Roman" w:hAnsi="Times New Roman" w:cs="Times New Roman"/>
                <w:b/>
                <w:sz w:val="24"/>
                <w:szCs w:val="24"/>
              </w:rPr>
              <w:lastRenderedPageBreak/>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bl>
    <w:p w:rsidR="00C077DC" w:rsidRPr="00891002" w:rsidRDefault="00C077DC" w:rsidP="00C077DC">
      <w:pPr>
        <w:jc w:val="both"/>
        <w:rPr>
          <w:rFonts w:ascii="Times New Roman" w:hAnsi="Times New Roman" w:cs="Times New Roman"/>
          <w:sz w:val="24"/>
          <w:szCs w:val="24"/>
        </w:rPr>
      </w:pPr>
    </w:p>
    <w:tbl>
      <w:tblPr>
        <w:tblStyle w:val="af1"/>
        <w:tblW w:w="9498" w:type="dxa"/>
        <w:tblInd w:w="-176" w:type="dxa"/>
        <w:tblLayout w:type="fixed"/>
        <w:tblLook w:val="04A0"/>
      </w:tblPr>
      <w:tblGrid>
        <w:gridCol w:w="2264"/>
        <w:gridCol w:w="2241"/>
        <w:gridCol w:w="104"/>
        <w:gridCol w:w="2149"/>
        <w:gridCol w:w="2740"/>
      </w:tblGrid>
      <w:tr w:rsidR="00C077DC" w:rsidRPr="00891002" w:rsidTr="00C077DC">
        <w:tc>
          <w:tcPr>
            <w:tcW w:w="2264" w:type="dxa"/>
          </w:tcPr>
          <w:p w:rsidR="00C077DC" w:rsidRPr="00891002" w:rsidRDefault="00C077DC" w:rsidP="00C077DC">
            <w:pPr>
              <w:rPr>
                <w:rFonts w:ascii="Times New Roman" w:hAnsi="Times New Roman" w:cs="Times New Roman"/>
                <w:bCs/>
                <w:sz w:val="24"/>
                <w:szCs w:val="24"/>
              </w:rPr>
            </w:pPr>
          </w:p>
        </w:tc>
        <w:tc>
          <w:tcPr>
            <w:tcW w:w="2241"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5-7 классы</w:t>
            </w:r>
          </w:p>
        </w:tc>
        <w:tc>
          <w:tcPr>
            <w:tcW w:w="2253" w:type="dxa"/>
            <w:gridSpan w:val="2"/>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8-9 классы</w:t>
            </w:r>
          </w:p>
        </w:tc>
        <w:tc>
          <w:tcPr>
            <w:tcW w:w="2740"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10-11 классы</w:t>
            </w:r>
          </w:p>
        </w:tc>
      </w:tr>
      <w:tr w:rsidR="00C077DC" w:rsidRPr="00891002" w:rsidTr="00C077DC">
        <w:tc>
          <w:tcPr>
            <w:tcW w:w="9498" w:type="dxa"/>
            <w:gridSpan w:val="5"/>
          </w:tcPr>
          <w:p w:rsidR="00C077DC" w:rsidRPr="00891002" w:rsidRDefault="00C077DC" w:rsidP="00C077DC">
            <w:pPr>
              <w:tabs>
                <w:tab w:val="left" w:pos="3225"/>
              </w:tabs>
              <w:jc w:val="center"/>
              <w:rPr>
                <w:rFonts w:ascii="Times New Roman" w:hAnsi="Times New Roman" w:cs="Times New Roman"/>
                <w:bCs/>
                <w:sz w:val="24"/>
                <w:szCs w:val="24"/>
              </w:rPr>
            </w:pPr>
            <w:r w:rsidRPr="00891002">
              <w:rPr>
                <w:rFonts w:ascii="Times New Roman" w:hAnsi="Times New Roman" w:cs="Times New Roman"/>
                <w:sz w:val="24"/>
                <w:szCs w:val="24"/>
              </w:rPr>
              <w:t>1 уровень: Формирование представлений</w:t>
            </w:r>
          </w:p>
        </w:tc>
      </w:tr>
      <w:tr w:rsidR="00C077DC" w:rsidRPr="00891002" w:rsidTr="00C077DC">
        <w:tc>
          <w:tcPr>
            <w:tcW w:w="2264" w:type="dxa"/>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Формирование представления о символах государства — Флаге, Гербе России, о флаге и гербе субъекта Республики Саха (Якутия), Мегино-Кангаласского района</w:t>
            </w:r>
          </w:p>
        </w:tc>
        <w:tc>
          <w:tcPr>
            <w:tcW w:w="2241"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представления о народах России, об их общей исторической судьбе, о единстве народов нашей страны</w:t>
            </w:r>
          </w:p>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t>элементарные представления о правах и обязанностях гражданина России</w:t>
            </w:r>
          </w:p>
          <w:p w:rsidR="00C077DC" w:rsidRPr="00891002" w:rsidRDefault="00C077DC" w:rsidP="00C077DC">
            <w:pPr>
              <w:jc w:val="both"/>
              <w:rPr>
                <w:rFonts w:ascii="Times New Roman" w:hAnsi="Times New Roman" w:cs="Times New Roman"/>
                <w:bCs/>
                <w:sz w:val="24"/>
                <w:szCs w:val="24"/>
              </w:rPr>
            </w:pPr>
          </w:p>
        </w:tc>
        <w:tc>
          <w:tcPr>
            <w:tcW w:w="2253" w:type="dxa"/>
            <w:gridSpan w:val="2"/>
          </w:tcPr>
          <w:p w:rsidR="00C077DC" w:rsidRPr="00891002" w:rsidRDefault="00C077DC" w:rsidP="00C077DC">
            <w:pPr>
              <w:rPr>
                <w:rFonts w:ascii="Times New Roman" w:hAnsi="Times New Roman" w:cs="Times New Roman"/>
                <w:sz w:val="24"/>
                <w:szCs w:val="24"/>
              </w:rPr>
            </w:pP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элементарные представления о национальных героях и важнейших событиях истории Росс</w:t>
            </w:r>
            <w:proofErr w:type="gramStart"/>
            <w:r w:rsidRPr="00891002">
              <w:rPr>
                <w:rFonts w:ascii="Times New Roman" w:hAnsi="Times New Roman" w:cs="Times New Roman"/>
                <w:sz w:val="24"/>
                <w:szCs w:val="24"/>
              </w:rPr>
              <w:t>ии и её</w:t>
            </w:r>
            <w:proofErr w:type="gramEnd"/>
            <w:r w:rsidRPr="00891002">
              <w:rPr>
                <w:rFonts w:ascii="Times New Roman" w:hAnsi="Times New Roman" w:cs="Times New Roman"/>
                <w:sz w:val="24"/>
                <w:szCs w:val="24"/>
              </w:rPr>
              <w:t xml:space="preserve"> народов;</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элементарные представления об институтах гражданского общества, о возможностях участия граждан в общественном управлении;</w:t>
            </w:r>
          </w:p>
          <w:p w:rsidR="00C077DC" w:rsidRPr="00891002" w:rsidRDefault="00C077DC" w:rsidP="00C077DC">
            <w:pPr>
              <w:rPr>
                <w:rFonts w:ascii="Times New Roman" w:hAnsi="Times New Roman" w:cs="Times New Roman"/>
                <w:sz w:val="24"/>
                <w:szCs w:val="24"/>
              </w:rPr>
            </w:pPr>
          </w:p>
        </w:tc>
        <w:tc>
          <w:tcPr>
            <w:tcW w:w="2740"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C077DC" w:rsidRPr="00891002" w:rsidRDefault="00C077DC" w:rsidP="00C077DC">
            <w:pPr>
              <w:jc w:val="both"/>
              <w:rPr>
                <w:rFonts w:ascii="Times New Roman" w:hAnsi="Times New Roman" w:cs="Times New Roman"/>
                <w:bCs/>
                <w:sz w:val="24"/>
                <w:szCs w:val="24"/>
              </w:rPr>
            </w:pPr>
          </w:p>
        </w:tc>
      </w:tr>
      <w:tr w:rsidR="00C077DC" w:rsidRPr="00891002" w:rsidTr="00C077DC">
        <w:trPr>
          <w:trHeight w:val="1124"/>
        </w:trPr>
        <w:tc>
          <w:tcPr>
            <w:tcW w:w="9498" w:type="dxa"/>
            <w:gridSpan w:val="5"/>
            <w:tcBorders>
              <w:bottom w:val="single" w:sz="4" w:space="0" w:color="000000" w:themeColor="text1"/>
            </w:tcBorders>
          </w:tcPr>
          <w:p w:rsidR="00C077DC" w:rsidRPr="00891002" w:rsidRDefault="00C077DC" w:rsidP="001361B5">
            <w:pPr>
              <w:pStyle w:val="ac"/>
              <w:widowControl/>
              <w:numPr>
                <w:ilvl w:val="0"/>
                <w:numId w:val="60"/>
              </w:numPr>
              <w:rPr>
                <w:rFonts w:ascii="Times New Roman" w:hAnsi="Times New Roman" w:cs="Times New Roman"/>
                <w:sz w:val="24"/>
                <w:szCs w:val="24"/>
              </w:rPr>
            </w:pPr>
            <w:r w:rsidRPr="00891002">
              <w:rPr>
                <w:rFonts w:ascii="Times New Roman" w:hAnsi="Times New Roman" w:cs="Times New Roman"/>
                <w:sz w:val="24"/>
                <w:szCs w:val="24"/>
              </w:rPr>
              <w:t>Формирование элементарных представлений о правах и обязанностях гражданина России</w:t>
            </w:r>
          </w:p>
          <w:p w:rsidR="00C077DC" w:rsidRPr="00891002" w:rsidRDefault="00C077DC" w:rsidP="001361B5">
            <w:pPr>
              <w:pStyle w:val="ac"/>
              <w:widowControl/>
              <w:numPr>
                <w:ilvl w:val="0"/>
                <w:numId w:val="60"/>
              </w:numPr>
              <w:jc w:val="both"/>
              <w:rPr>
                <w:rFonts w:ascii="Times New Roman" w:hAnsi="Times New Roman" w:cs="Times New Roman"/>
                <w:sz w:val="24"/>
                <w:szCs w:val="24"/>
              </w:rPr>
            </w:pPr>
            <w:r w:rsidRPr="00891002">
              <w:rPr>
                <w:rFonts w:ascii="Times New Roman" w:hAnsi="Times New Roman" w:cs="Times New Roman"/>
                <w:sz w:val="24"/>
                <w:szCs w:val="24"/>
              </w:rPr>
              <w:t>Воспитание уважительного отношения к русскому языку как государственному, языку межнационального общения;</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 xml:space="preserve">            ценностного отношения к своему национальному языку и культуре</w:t>
            </w:r>
          </w:p>
          <w:p w:rsidR="00C077DC" w:rsidRPr="00891002" w:rsidRDefault="00C077DC" w:rsidP="001361B5">
            <w:pPr>
              <w:pStyle w:val="ac"/>
              <w:widowControl/>
              <w:numPr>
                <w:ilvl w:val="0"/>
                <w:numId w:val="61"/>
              </w:numPr>
              <w:rPr>
                <w:rFonts w:ascii="Times New Roman" w:hAnsi="Times New Roman" w:cs="Times New Roman"/>
                <w:bCs/>
                <w:sz w:val="24"/>
                <w:szCs w:val="24"/>
              </w:rPr>
            </w:pPr>
            <w:r w:rsidRPr="00891002">
              <w:rPr>
                <w:rFonts w:ascii="Times New Roman" w:hAnsi="Times New Roman" w:cs="Times New Roman"/>
                <w:sz w:val="24"/>
                <w:szCs w:val="24"/>
              </w:rPr>
              <w:t>стремление активно участвовать в делах класса, школы, семьи</w:t>
            </w:r>
          </w:p>
        </w:tc>
      </w:tr>
      <w:tr w:rsidR="00C077DC" w:rsidRPr="00891002" w:rsidTr="00C077DC">
        <w:tc>
          <w:tcPr>
            <w:tcW w:w="9498" w:type="dxa"/>
            <w:gridSpan w:val="5"/>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2 уровень: Создание условий для осуществления нравственно ориентированных поступков</w:t>
            </w:r>
          </w:p>
          <w:p w:rsidR="00C077DC" w:rsidRPr="00891002" w:rsidRDefault="00C077DC" w:rsidP="00C077DC">
            <w:pPr>
              <w:rPr>
                <w:rFonts w:ascii="Times New Roman" w:hAnsi="Times New Roman" w:cs="Times New Roman"/>
                <w:bCs/>
                <w:sz w:val="24"/>
                <w:szCs w:val="24"/>
              </w:rPr>
            </w:pPr>
          </w:p>
        </w:tc>
      </w:tr>
      <w:tr w:rsidR="00C077DC" w:rsidRPr="00891002" w:rsidTr="00C077DC">
        <w:trPr>
          <w:trHeight w:val="1191"/>
        </w:trPr>
        <w:tc>
          <w:tcPr>
            <w:tcW w:w="2264" w:type="dxa"/>
            <w:tcBorders>
              <w:bottom w:val="single" w:sz="4" w:space="0" w:color="auto"/>
            </w:tcBorders>
          </w:tcPr>
          <w:p w:rsidR="00C077DC" w:rsidRPr="00891002" w:rsidRDefault="00C077DC" w:rsidP="00C077DC">
            <w:pPr>
              <w:jc w:val="both"/>
              <w:rPr>
                <w:rFonts w:ascii="Times New Roman" w:hAnsi="Times New Roman" w:cs="Times New Roman"/>
                <w:bCs/>
                <w:sz w:val="24"/>
                <w:szCs w:val="24"/>
              </w:rPr>
            </w:pPr>
            <w:r w:rsidRPr="00891002">
              <w:rPr>
                <w:rFonts w:ascii="Times New Roman" w:hAnsi="Times New Roman" w:cs="Times New Roman"/>
                <w:sz w:val="24"/>
                <w:szCs w:val="24"/>
              </w:rPr>
              <w:t xml:space="preserve">Участие в проведении государственных праздников и важнейших событий в жизни России, субъекта Российской Федерации, края (населённого пункта), в котором </w:t>
            </w:r>
            <w:r w:rsidRPr="00891002">
              <w:rPr>
                <w:rFonts w:ascii="Times New Roman" w:hAnsi="Times New Roman" w:cs="Times New Roman"/>
                <w:sz w:val="24"/>
                <w:szCs w:val="24"/>
              </w:rPr>
              <w:lastRenderedPageBreak/>
              <w:t>находится образовательное учреждение</w:t>
            </w:r>
          </w:p>
        </w:tc>
        <w:tc>
          <w:tcPr>
            <w:tcW w:w="7234" w:type="dxa"/>
            <w:gridSpan w:val="4"/>
            <w:tcBorders>
              <w:bottom w:val="single" w:sz="4" w:space="0" w:color="auto"/>
            </w:tcBorders>
          </w:tcPr>
          <w:p w:rsidR="00C077DC" w:rsidRPr="00891002" w:rsidRDefault="00C077DC" w:rsidP="00C077DC">
            <w:pPr>
              <w:jc w:val="both"/>
              <w:rPr>
                <w:rFonts w:ascii="Times New Roman" w:hAnsi="Times New Roman" w:cs="Times New Roman"/>
                <w:sz w:val="24"/>
                <w:szCs w:val="24"/>
              </w:rPr>
            </w:pPr>
          </w:p>
          <w:p w:rsidR="00C077DC" w:rsidRPr="00891002" w:rsidRDefault="00C077DC" w:rsidP="001361B5">
            <w:pPr>
              <w:pStyle w:val="ac"/>
              <w:widowControl/>
              <w:numPr>
                <w:ilvl w:val="0"/>
                <w:numId w:val="59"/>
              </w:numPr>
              <w:jc w:val="both"/>
              <w:rPr>
                <w:rFonts w:ascii="Times New Roman" w:hAnsi="Times New Roman" w:cs="Times New Roman"/>
                <w:sz w:val="24"/>
                <w:szCs w:val="24"/>
              </w:rPr>
            </w:pPr>
            <w:r w:rsidRPr="00891002">
              <w:rPr>
                <w:rFonts w:ascii="Times New Roman" w:hAnsi="Times New Roman" w:cs="Times New Roman"/>
                <w:sz w:val="24"/>
                <w:szCs w:val="24"/>
              </w:rPr>
              <w:t>День Республики</w:t>
            </w:r>
          </w:p>
          <w:p w:rsidR="00C077DC" w:rsidRPr="00891002" w:rsidRDefault="00C077DC" w:rsidP="001361B5">
            <w:pPr>
              <w:pStyle w:val="ac"/>
              <w:widowControl/>
              <w:numPr>
                <w:ilvl w:val="0"/>
                <w:numId w:val="59"/>
              </w:numPr>
              <w:jc w:val="both"/>
              <w:rPr>
                <w:rFonts w:ascii="Times New Roman" w:hAnsi="Times New Roman" w:cs="Times New Roman"/>
                <w:sz w:val="24"/>
                <w:szCs w:val="24"/>
              </w:rPr>
            </w:pPr>
            <w:r w:rsidRPr="00891002">
              <w:rPr>
                <w:rFonts w:ascii="Times New Roman" w:hAnsi="Times New Roman" w:cs="Times New Roman"/>
                <w:sz w:val="24"/>
                <w:szCs w:val="24"/>
              </w:rPr>
              <w:t>День  принятия Конституции</w:t>
            </w:r>
          </w:p>
          <w:p w:rsidR="00C077DC" w:rsidRPr="00891002" w:rsidRDefault="00C077DC" w:rsidP="001361B5">
            <w:pPr>
              <w:pStyle w:val="ac"/>
              <w:widowControl/>
              <w:numPr>
                <w:ilvl w:val="0"/>
                <w:numId w:val="59"/>
              </w:numPr>
              <w:jc w:val="both"/>
              <w:rPr>
                <w:rFonts w:ascii="Times New Roman" w:hAnsi="Times New Roman" w:cs="Times New Roman"/>
                <w:sz w:val="24"/>
                <w:szCs w:val="24"/>
              </w:rPr>
            </w:pPr>
            <w:r w:rsidRPr="00891002">
              <w:rPr>
                <w:rFonts w:ascii="Times New Roman" w:hAnsi="Times New Roman" w:cs="Times New Roman"/>
                <w:sz w:val="24"/>
                <w:szCs w:val="24"/>
              </w:rPr>
              <w:t>Знать и уважать историю Родины; готовность к защите Отечества</w:t>
            </w:r>
          </w:p>
          <w:p w:rsidR="00C077DC" w:rsidRPr="00891002" w:rsidRDefault="00C077DC" w:rsidP="001361B5">
            <w:pPr>
              <w:pStyle w:val="ac"/>
              <w:widowControl/>
              <w:numPr>
                <w:ilvl w:val="0"/>
                <w:numId w:val="59"/>
              </w:numPr>
              <w:jc w:val="both"/>
              <w:rPr>
                <w:rFonts w:ascii="Times New Roman" w:hAnsi="Times New Roman" w:cs="Times New Roman"/>
                <w:sz w:val="24"/>
                <w:szCs w:val="24"/>
              </w:rPr>
            </w:pPr>
            <w:r w:rsidRPr="00891002">
              <w:rPr>
                <w:rFonts w:ascii="Times New Roman" w:hAnsi="Times New Roman" w:cs="Times New Roman"/>
                <w:sz w:val="24"/>
                <w:szCs w:val="24"/>
              </w:rPr>
              <w:t>День хомуса</w:t>
            </w:r>
          </w:p>
          <w:p w:rsidR="00C077DC" w:rsidRPr="00891002" w:rsidRDefault="00C077DC" w:rsidP="001361B5">
            <w:pPr>
              <w:pStyle w:val="ac"/>
              <w:widowControl/>
              <w:numPr>
                <w:ilvl w:val="0"/>
                <w:numId w:val="59"/>
              </w:numPr>
              <w:jc w:val="both"/>
              <w:rPr>
                <w:rFonts w:ascii="Times New Roman" w:hAnsi="Times New Roman" w:cs="Times New Roman"/>
                <w:sz w:val="24"/>
                <w:szCs w:val="24"/>
              </w:rPr>
            </w:pPr>
            <w:r w:rsidRPr="00891002">
              <w:rPr>
                <w:rFonts w:ascii="Times New Roman" w:hAnsi="Times New Roman" w:cs="Times New Roman"/>
                <w:sz w:val="24"/>
                <w:szCs w:val="24"/>
              </w:rPr>
              <w:t>Ларионовская декада, посв. Академику В.П. Ларионову</w:t>
            </w:r>
          </w:p>
          <w:p w:rsidR="00C077DC" w:rsidRPr="00891002" w:rsidRDefault="00C077DC" w:rsidP="001361B5">
            <w:pPr>
              <w:pStyle w:val="ac"/>
              <w:widowControl/>
              <w:numPr>
                <w:ilvl w:val="0"/>
                <w:numId w:val="59"/>
              </w:numPr>
              <w:jc w:val="both"/>
              <w:rPr>
                <w:rFonts w:ascii="Times New Roman" w:hAnsi="Times New Roman" w:cs="Times New Roman"/>
                <w:sz w:val="24"/>
                <w:szCs w:val="24"/>
              </w:rPr>
            </w:pPr>
            <w:r w:rsidRPr="00891002">
              <w:rPr>
                <w:rFonts w:ascii="Times New Roman" w:hAnsi="Times New Roman" w:cs="Times New Roman"/>
                <w:sz w:val="24"/>
                <w:szCs w:val="24"/>
              </w:rPr>
              <w:t>Ток – шоу, деловая игра «Министр»</w:t>
            </w:r>
          </w:p>
          <w:p w:rsidR="00C077DC" w:rsidRPr="00891002" w:rsidRDefault="00C077DC" w:rsidP="001361B5">
            <w:pPr>
              <w:pStyle w:val="ac"/>
              <w:widowControl/>
              <w:numPr>
                <w:ilvl w:val="0"/>
                <w:numId w:val="59"/>
              </w:numPr>
              <w:jc w:val="both"/>
              <w:rPr>
                <w:rFonts w:ascii="Times New Roman" w:hAnsi="Times New Roman" w:cs="Times New Roman"/>
                <w:sz w:val="24"/>
                <w:szCs w:val="24"/>
              </w:rPr>
            </w:pPr>
            <w:r w:rsidRPr="00891002">
              <w:rPr>
                <w:rFonts w:ascii="Times New Roman" w:hAnsi="Times New Roman" w:cs="Times New Roman"/>
                <w:sz w:val="24"/>
                <w:szCs w:val="24"/>
              </w:rPr>
              <w:t>Ысыах</w:t>
            </w:r>
          </w:p>
        </w:tc>
      </w:tr>
      <w:tr w:rsidR="00C077DC" w:rsidRPr="00891002" w:rsidTr="00C077DC">
        <w:trPr>
          <w:trHeight w:val="1288"/>
        </w:trPr>
        <w:tc>
          <w:tcPr>
            <w:tcW w:w="2264" w:type="dxa"/>
            <w:tcBorders>
              <w:top w:val="single" w:sz="4" w:space="0" w:color="auto"/>
              <w:bottom w:val="single" w:sz="4" w:space="0" w:color="auto"/>
            </w:tcBorders>
          </w:tcPr>
          <w:p w:rsidR="00C077DC" w:rsidRPr="00891002" w:rsidRDefault="00C077DC" w:rsidP="00C077DC">
            <w:pPr>
              <w:pStyle w:val="ac"/>
              <w:ind w:left="0" w:firstLine="34"/>
              <w:jc w:val="both"/>
              <w:rPr>
                <w:rFonts w:ascii="Times New Roman" w:hAnsi="Times New Roman" w:cs="Times New Roman"/>
                <w:sz w:val="24"/>
                <w:szCs w:val="24"/>
              </w:rPr>
            </w:pPr>
            <w:r w:rsidRPr="00891002">
              <w:rPr>
                <w:rFonts w:ascii="Times New Roman" w:hAnsi="Times New Roman" w:cs="Times New Roman"/>
                <w:sz w:val="24"/>
                <w:szCs w:val="24"/>
              </w:rPr>
              <w:lastRenderedPageBreak/>
              <w:t>Формирование уважительного отношения к русскому языку как государственному, языку межнационального общения;</w:t>
            </w:r>
          </w:p>
          <w:p w:rsidR="00C077DC" w:rsidRPr="00891002" w:rsidRDefault="00C077DC" w:rsidP="00C077DC">
            <w:pPr>
              <w:jc w:val="both"/>
              <w:rPr>
                <w:rFonts w:ascii="Times New Roman" w:hAnsi="Times New Roman" w:cs="Times New Roman"/>
                <w:sz w:val="24"/>
                <w:szCs w:val="24"/>
              </w:rPr>
            </w:pPr>
          </w:p>
        </w:tc>
        <w:tc>
          <w:tcPr>
            <w:tcW w:w="2345" w:type="dxa"/>
            <w:gridSpan w:val="2"/>
            <w:tcBorders>
              <w:top w:val="single" w:sz="4" w:space="0" w:color="auto"/>
              <w:bottom w:val="single" w:sz="4" w:space="0" w:color="auto"/>
              <w:right w:val="single" w:sz="4" w:space="0" w:color="auto"/>
            </w:tcBorders>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-Конкурс стихотворений великих русских поэтов,</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-сочинение оды русскому языку</w:t>
            </w:r>
          </w:p>
        </w:tc>
        <w:tc>
          <w:tcPr>
            <w:tcW w:w="2149" w:type="dxa"/>
            <w:tcBorders>
              <w:top w:val="single" w:sz="4" w:space="0" w:color="auto"/>
              <w:left w:val="single" w:sz="4" w:space="0" w:color="auto"/>
              <w:bottom w:val="single" w:sz="4" w:space="0" w:color="auto"/>
              <w:right w:val="single" w:sz="4" w:space="0" w:color="auto"/>
            </w:tcBorders>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Интеллектуальные игры</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-конкурс сочинений</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-конкурс чтецов</w:t>
            </w:r>
          </w:p>
        </w:tc>
        <w:tc>
          <w:tcPr>
            <w:tcW w:w="2740" w:type="dxa"/>
            <w:tcBorders>
              <w:top w:val="single" w:sz="4" w:space="0" w:color="auto"/>
              <w:left w:val="single" w:sz="4" w:space="0" w:color="auto"/>
              <w:bottom w:val="single" w:sz="4" w:space="0" w:color="auto"/>
            </w:tcBorders>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-литературный салон</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-поэтический салон</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-читательская конференция</w:t>
            </w:r>
          </w:p>
        </w:tc>
      </w:tr>
      <w:tr w:rsidR="00C077DC" w:rsidRPr="00891002" w:rsidTr="00C077DC">
        <w:trPr>
          <w:trHeight w:val="882"/>
        </w:trPr>
        <w:tc>
          <w:tcPr>
            <w:tcW w:w="2264" w:type="dxa"/>
            <w:tcBorders>
              <w:top w:val="single" w:sz="4" w:space="0" w:color="auto"/>
            </w:tcBorders>
          </w:tcPr>
          <w:p w:rsidR="00C077DC" w:rsidRPr="00891002" w:rsidRDefault="00C077DC" w:rsidP="00C077DC">
            <w:pPr>
              <w:pStyle w:val="ac"/>
              <w:ind w:left="34"/>
              <w:jc w:val="both"/>
              <w:rPr>
                <w:rFonts w:ascii="Times New Roman" w:hAnsi="Times New Roman" w:cs="Times New Roman"/>
                <w:sz w:val="24"/>
                <w:szCs w:val="24"/>
              </w:rPr>
            </w:pPr>
            <w:r w:rsidRPr="00891002">
              <w:rPr>
                <w:rFonts w:ascii="Times New Roman" w:hAnsi="Times New Roman" w:cs="Times New Roman"/>
                <w:sz w:val="24"/>
                <w:szCs w:val="24"/>
              </w:rPr>
              <w:t>ценностное отношение к своему национальному языку и культуре;</w:t>
            </w:r>
          </w:p>
        </w:tc>
        <w:tc>
          <w:tcPr>
            <w:tcW w:w="2345" w:type="dxa"/>
            <w:gridSpan w:val="2"/>
            <w:tcBorders>
              <w:top w:val="single" w:sz="4" w:space="0" w:color="auto"/>
              <w:right w:val="single" w:sz="4" w:space="0" w:color="auto"/>
            </w:tcBorders>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 xml:space="preserve">- праздник </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-конкурс инсценировок</w:t>
            </w:r>
          </w:p>
        </w:tc>
        <w:tc>
          <w:tcPr>
            <w:tcW w:w="2149" w:type="dxa"/>
            <w:tcBorders>
              <w:top w:val="single" w:sz="4" w:space="0" w:color="auto"/>
              <w:left w:val="single" w:sz="4" w:space="0" w:color="auto"/>
              <w:right w:val="single" w:sz="4" w:space="0" w:color="auto"/>
            </w:tcBorders>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-конкурс стихов</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-сочинение стихотворений, рассказов</w:t>
            </w:r>
          </w:p>
          <w:p w:rsidR="00C077DC" w:rsidRPr="00891002" w:rsidRDefault="00C077DC" w:rsidP="00C077DC">
            <w:pPr>
              <w:rPr>
                <w:rFonts w:ascii="Times New Roman" w:hAnsi="Times New Roman" w:cs="Times New Roman"/>
                <w:sz w:val="24"/>
                <w:szCs w:val="24"/>
              </w:rPr>
            </w:pPr>
          </w:p>
        </w:tc>
        <w:tc>
          <w:tcPr>
            <w:tcW w:w="2740" w:type="dxa"/>
            <w:tcBorders>
              <w:top w:val="single" w:sz="4" w:space="0" w:color="auto"/>
              <w:left w:val="single" w:sz="4" w:space="0" w:color="auto"/>
            </w:tcBorders>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-Литературный праздник</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-Конкурс «Аман ос»</w:t>
            </w:r>
          </w:p>
        </w:tc>
      </w:tr>
      <w:tr w:rsidR="00C077DC" w:rsidRPr="00891002" w:rsidTr="00C077DC">
        <w:tc>
          <w:tcPr>
            <w:tcW w:w="2264"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Создание условий для формирования негативного отношения к нарушениям порядка в классе, дома, на улице, к невыполнению человеком своих обязанностей.</w:t>
            </w:r>
          </w:p>
        </w:tc>
        <w:tc>
          <w:tcPr>
            <w:tcW w:w="7234" w:type="dxa"/>
            <w:gridSpan w:val="4"/>
          </w:tcPr>
          <w:p w:rsidR="00C077DC" w:rsidRPr="00891002" w:rsidRDefault="00C077DC" w:rsidP="001361B5">
            <w:pPr>
              <w:pStyle w:val="ac"/>
              <w:widowControl/>
              <w:numPr>
                <w:ilvl w:val="0"/>
                <w:numId w:val="64"/>
              </w:numPr>
              <w:autoSpaceDE/>
              <w:autoSpaceDN/>
              <w:adjustRightInd/>
              <w:rPr>
                <w:rFonts w:ascii="Times New Roman" w:hAnsi="Times New Roman" w:cs="Times New Roman"/>
                <w:sz w:val="24"/>
                <w:szCs w:val="24"/>
              </w:rPr>
            </w:pPr>
            <w:r w:rsidRPr="00891002">
              <w:rPr>
                <w:rFonts w:ascii="Times New Roman" w:hAnsi="Times New Roman" w:cs="Times New Roman"/>
                <w:sz w:val="24"/>
                <w:szCs w:val="24"/>
              </w:rPr>
              <w:t>Организация дежурства классов по школе;</w:t>
            </w:r>
          </w:p>
          <w:p w:rsidR="00C077DC" w:rsidRPr="00891002" w:rsidRDefault="00C077DC" w:rsidP="001361B5">
            <w:pPr>
              <w:pStyle w:val="ac"/>
              <w:widowControl/>
              <w:numPr>
                <w:ilvl w:val="0"/>
                <w:numId w:val="64"/>
              </w:numPr>
              <w:autoSpaceDE/>
              <w:autoSpaceDN/>
              <w:adjustRightInd/>
              <w:rPr>
                <w:rFonts w:ascii="Times New Roman" w:hAnsi="Times New Roman" w:cs="Times New Roman"/>
                <w:sz w:val="24"/>
                <w:szCs w:val="24"/>
              </w:rPr>
            </w:pPr>
            <w:r w:rsidRPr="00891002">
              <w:rPr>
                <w:rFonts w:ascii="Times New Roman" w:hAnsi="Times New Roman" w:cs="Times New Roman"/>
                <w:sz w:val="24"/>
                <w:szCs w:val="24"/>
              </w:rPr>
              <w:t>Представительное участие в работе ШУС</w:t>
            </w:r>
          </w:p>
          <w:p w:rsidR="00C077DC" w:rsidRPr="00891002" w:rsidRDefault="00C077DC" w:rsidP="001361B5">
            <w:pPr>
              <w:pStyle w:val="ac"/>
              <w:widowControl/>
              <w:numPr>
                <w:ilvl w:val="0"/>
                <w:numId w:val="64"/>
              </w:numPr>
              <w:autoSpaceDE/>
              <w:autoSpaceDN/>
              <w:adjustRightInd/>
              <w:rPr>
                <w:rFonts w:ascii="Times New Roman" w:hAnsi="Times New Roman" w:cs="Times New Roman"/>
                <w:sz w:val="24"/>
                <w:szCs w:val="24"/>
              </w:rPr>
            </w:pPr>
            <w:r w:rsidRPr="00891002">
              <w:rPr>
                <w:rFonts w:ascii="Times New Roman" w:hAnsi="Times New Roman" w:cs="Times New Roman"/>
                <w:sz w:val="24"/>
                <w:szCs w:val="24"/>
              </w:rPr>
              <w:t>Работа ДО « Тумэн»</w:t>
            </w:r>
          </w:p>
          <w:p w:rsidR="00C077DC" w:rsidRPr="00891002" w:rsidRDefault="00C077DC" w:rsidP="001361B5">
            <w:pPr>
              <w:pStyle w:val="ac"/>
              <w:widowControl/>
              <w:numPr>
                <w:ilvl w:val="0"/>
                <w:numId w:val="64"/>
              </w:numPr>
              <w:autoSpaceDE/>
              <w:autoSpaceDN/>
              <w:adjustRightInd/>
              <w:rPr>
                <w:rFonts w:ascii="Times New Roman" w:hAnsi="Times New Roman" w:cs="Times New Roman"/>
                <w:sz w:val="24"/>
                <w:szCs w:val="24"/>
              </w:rPr>
            </w:pPr>
            <w:r w:rsidRPr="00891002">
              <w:rPr>
                <w:rFonts w:ascii="Times New Roman" w:hAnsi="Times New Roman" w:cs="Times New Roman"/>
                <w:sz w:val="24"/>
                <w:szCs w:val="24"/>
              </w:rPr>
              <w:t>Организация генеральных уборок</w:t>
            </w:r>
          </w:p>
          <w:p w:rsidR="00C077DC" w:rsidRPr="00891002" w:rsidRDefault="00C077DC" w:rsidP="001361B5">
            <w:pPr>
              <w:pStyle w:val="ac"/>
              <w:widowControl/>
              <w:numPr>
                <w:ilvl w:val="0"/>
                <w:numId w:val="64"/>
              </w:numPr>
              <w:autoSpaceDE/>
              <w:autoSpaceDN/>
              <w:adjustRightInd/>
              <w:rPr>
                <w:rFonts w:ascii="Times New Roman" w:hAnsi="Times New Roman" w:cs="Times New Roman"/>
                <w:sz w:val="24"/>
                <w:szCs w:val="24"/>
              </w:rPr>
            </w:pPr>
            <w:r w:rsidRPr="00891002">
              <w:rPr>
                <w:rFonts w:ascii="Times New Roman" w:hAnsi="Times New Roman" w:cs="Times New Roman"/>
                <w:sz w:val="24"/>
                <w:szCs w:val="24"/>
              </w:rPr>
              <w:t>Операция «Чистый двор», «Чистая территория»</w:t>
            </w:r>
          </w:p>
          <w:p w:rsidR="00C077DC" w:rsidRPr="00891002" w:rsidRDefault="00C077DC" w:rsidP="00C077DC">
            <w:pPr>
              <w:pStyle w:val="ac"/>
              <w:rPr>
                <w:rFonts w:ascii="Times New Roman" w:hAnsi="Times New Roman" w:cs="Times New Roman"/>
                <w:sz w:val="24"/>
                <w:szCs w:val="24"/>
              </w:rPr>
            </w:pPr>
          </w:p>
        </w:tc>
      </w:tr>
      <w:tr w:rsidR="00C077DC" w:rsidRPr="00891002" w:rsidTr="00C077DC">
        <w:tc>
          <w:tcPr>
            <w:tcW w:w="9498" w:type="dxa"/>
            <w:gridSpan w:val="5"/>
          </w:tcPr>
          <w:p w:rsidR="00C077DC" w:rsidRPr="00891002" w:rsidRDefault="00C077DC" w:rsidP="00C077DC">
            <w:pPr>
              <w:jc w:val="both"/>
              <w:rPr>
                <w:rFonts w:ascii="Times New Roman" w:hAnsi="Times New Roman" w:cs="Times New Roman"/>
                <w:b/>
                <w:sz w:val="24"/>
                <w:szCs w:val="24"/>
              </w:rPr>
            </w:pPr>
            <w:r w:rsidRPr="00891002">
              <w:rPr>
                <w:rFonts w:ascii="Times New Roman" w:hAnsi="Times New Roman" w:cs="Times New Roman"/>
                <w:b/>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C077DC" w:rsidRPr="00891002" w:rsidTr="00C077DC">
        <w:tc>
          <w:tcPr>
            <w:tcW w:w="2264" w:type="dxa"/>
          </w:tcPr>
          <w:p w:rsidR="00C077DC" w:rsidRPr="00891002" w:rsidRDefault="00C077DC" w:rsidP="00C077DC">
            <w:pPr>
              <w:rPr>
                <w:rFonts w:ascii="Times New Roman" w:hAnsi="Times New Roman" w:cs="Times New Roman"/>
                <w:bCs/>
                <w:sz w:val="24"/>
                <w:szCs w:val="24"/>
              </w:rPr>
            </w:pPr>
          </w:p>
        </w:tc>
        <w:tc>
          <w:tcPr>
            <w:tcW w:w="7234" w:type="dxa"/>
            <w:gridSpan w:val="4"/>
          </w:tcPr>
          <w:p w:rsidR="00C077DC" w:rsidRPr="00891002" w:rsidRDefault="00C077DC" w:rsidP="00C077DC">
            <w:pPr>
              <w:rPr>
                <w:rFonts w:ascii="Times New Roman" w:hAnsi="Times New Roman" w:cs="Times New Roman"/>
                <w:bCs/>
                <w:sz w:val="24"/>
                <w:szCs w:val="24"/>
              </w:rPr>
            </w:pPr>
          </w:p>
        </w:tc>
      </w:tr>
      <w:tr w:rsidR="00C077DC" w:rsidRPr="00891002" w:rsidTr="00C077DC">
        <w:tc>
          <w:tcPr>
            <w:tcW w:w="2264" w:type="dxa"/>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участие в делах класса, школы, семьи, своего села</w:t>
            </w:r>
          </w:p>
        </w:tc>
        <w:tc>
          <w:tcPr>
            <w:tcW w:w="7234" w:type="dxa"/>
            <w:gridSpan w:val="4"/>
          </w:tcPr>
          <w:p w:rsidR="00C077DC" w:rsidRPr="00891002" w:rsidRDefault="00C077DC" w:rsidP="001361B5">
            <w:pPr>
              <w:pStyle w:val="ac"/>
              <w:widowControl/>
              <w:numPr>
                <w:ilvl w:val="0"/>
                <w:numId w:val="64"/>
              </w:numPr>
              <w:autoSpaceDE/>
              <w:autoSpaceDN/>
              <w:adjustRightInd/>
              <w:rPr>
                <w:rFonts w:ascii="Times New Roman" w:hAnsi="Times New Roman" w:cs="Times New Roman"/>
                <w:sz w:val="24"/>
                <w:szCs w:val="24"/>
              </w:rPr>
            </w:pPr>
            <w:r w:rsidRPr="00891002">
              <w:rPr>
                <w:rFonts w:ascii="Times New Roman" w:hAnsi="Times New Roman" w:cs="Times New Roman"/>
                <w:bCs/>
                <w:sz w:val="24"/>
                <w:szCs w:val="24"/>
              </w:rPr>
              <w:t xml:space="preserve"> Ученические проекты, «День школы»,  «День класса», предметные недели,</w:t>
            </w:r>
            <w:proofErr w:type="gramStart"/>
            <w:r w:rsidRPr="00891002">
              <w:rPr>
                <w:rFonts w:ascii="Times New Roman" w:hAnsi="Times New Roman" w:cs="Times New Roman"/>
                <w:bCs/>
                <w:sz w:val="24"/>
                <w:szCs w:val="24"/>
              </w:rPr>
              <w:t xml:space="preserve"> ,</w:t>
            </w:r>
            <w:proofErr w:type="gramEnd"/>
            <w:r w:rsidRPr="00891002">
              <w:rPr>
                <w:rFonts w:ascii="Times New Roman" w:hAnsi="Times New Roman" w:cs="Times New Roman"/>
                <w:bCs/>
                <w:sz w:val="24"/>
                <w:szCs w:val="24"/>
              </w:rPr>
              <w:t xml:space="preserve"> «Лесная школа» </w:t>
            </w:r>
            <w:r w:rsidRPr="00891002">
              <w:rPr>
                <w:rFonts w:ascii="Times New Roman" w:hAnsi="Times New Roman" w:cs="Times New Roman"/>
                <w:sz w:val="24"/>
                <w:szCs w:val="24"/>
              </w:rPr>
              <w:t>Работа военно- патриотического клуба «Защитники Отечества», Работа «Пресс-Центра» школы, работа различных кружков</w:t>
            </w:r>
          </w:p>
        </w:tc>
      </w:tr>
    </w:tbl>
    <w:p w:rsidR="00C077DC" w:rsidRPr="00891002" w:rsidRDefault="00C077DC" w:rsidP="00C077DC">
      <w:pPr>
        <w:rPr>
          <w:rFonts w:ascii="Times New Roman" w:hAnsi="Times New Roman" w:cs="Times New Roman"/>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jc w:val="center"/>
        <w:rPr>
          <w:rFonts w:ascii="Times New Roman" w:hAnsi="Times New Roman" w:cs="Times New Roman"/>
          <w:b/>
          <w:color w:val="C00000"/>
          <w:sz w:val="24"/>
          <w:szCs w:val="24"/>
        </w:rPr>
        <w:sectPr w:rsidR="00C077DC" w:rsidRPr="00891002" w:rsidSect="001E4CAB">
          <w:footerReference w:type="default" r:id="rId15"/>
          <w:pgSz w:w="11906" w:h="16838"/>
          <w:pgMar w:top="851" w:right="850" w:bottom="1134" w:left="1701" w:header="708" w:footer="213" w:gutter="0"/>
          <w:cols w:space="708"/>
          <w:docGrid w:linePitch="360"/>
        </w:sectPr>
      </w:pPr>
    </w:p>
    <w:p w:rsidR="00C077DC" w:rsidRPr="00891002" w:rsidRDefault="00C077DC" w:rsidP="00C077DC">
      <w:pPr>
        <w:jc w:val="center"/>
        <w:rPr>
          <w:rFonts w:ascii="Times New Roman" w:hAnsi="Times New Roman" w:cs="Times New Roman"/>
          <w:b/>
          <w:color w:val="C00000"/>
          <w:sz w:val="24"/>
          <w:szCs w:val="24"/>
        </w:rPr>
      </w:pPr>
      <w:r w:rsidRPr="00891002">
        <w:rPr>
          <w:rFonts w:ascii="Times New Roman" w:hAnsi="Times New Roman" w:cs="Times New Roman"/>
          <w:b/>
          <w:color w:val="C00000"/>
          <w:sz w:val="24"/>
          <w:szCs w:val="24"/>
        </w:rPr>
        <w:lastRenderedPageBreak/>
        <w:t xml:space="preserve">Планируемая деятельность </w:t>
      </w:r>
    </w:p>
    <w:tbl>
      <w:tblPr>
        <w:tblStyle w:val="af1"/>
        <w:tblW w:w="16487" w:type="dxa"/>
        <w:tblInd w:w="-1026" w:type="dxa"/>
        <w:tblLayout w:type="fixed"/>
        <w:tblLook w:val="04A0"/>
      </w:tblPr>
      <w:tblGrid>
        <w:gridCol w:w="1134"/>
        <w:gridCol w:w="2127"/>
        <w:gridCol w:w="2126"/>
        <w:gridCol w:w="1701"/>
        <w:gridCol w:w="1843"/>
        <w:gridCol w:w="1275"/>
        <w:gridCol w:w="1701"/>
        <w:gridCol w:w="1418"/>
        <w:gridCol w:w="1559"/>
        <w:gridCol w:w="1603"/>
      </w:tblGrid>
      <w:tr w:rsidR="00C077DC" w:rsidRPr="00891002" w:rsidTr="00C077DC">
        <w:tc>
          <w:tcPr>
            <w:tcW w:w="1134" w:type="dxa"/>
            <w:vMerge w:val="restart"/>
            <w:tcBorders>
              <w:top w:val="single" w:sz="4" w:space="0" w:color="000000" w:themeColor="text1"/>
              <w:left w:val="single" w:sz="4" w:space="0" w:color="000000" w:themeColor="text1"/>
              <w:right w:val="single" w:sz="4" w:space="0" w:color="000000" w:themeColor="text1"/>
            </w:tcBorders>
            <w:shd w:val="clear" w:color="auto" w:fill="B8CCE4" w:themeFill="accent1" w:themeFillTint="66"/>
            <w:hideMark/>
          </w:tcPr>
          <w:p w:rsidR="00C077DC" w:rsidRPr="00891002" w:rsidRDefault="00C077DC" w:rsidP="00C077DC">
            <w:pPr>
              <w:jc w:val="center"/>
              <w:rPr>
                <w:rFonts w:ascii="Times New Roman" w:hAnsi="Times New Roman" w:cs="Times New Roman"/>
                <w:sz w:val="24"/>
                <w:szCs w:val="24"/>
              </w:rPr>
            </w:pPr>
          </w:p>
          <w:p w:rsidR="00C077DC" w:rsidRPr="00891002" w:rsidRDefault="00C077DC" w:rsidP="00C077DC">
            <w:pPr>
              <w:jc w:val="center"/>
              <w:rPr>
                <w:rFonts w:ascii="Times New Roman" w:hAnsi="Times New Roman" w:cs="Times New Roman"/>
                <w:b/>
                <w:sz w:val="24"/>
                <w:szCs w:val="24"/>
              </w:rPr>
            </w:pPr>
            <w:proofErr w:type="gramStart"/>
            <w:r w:rsidRPr="00891002">
              <w:rPr>
                <w:rFonts w:ascii="Times New Roman" w:hAnsi="Times New Roman" w:cs="Times New Roman"/>
                <w:sz w:val="24"/>
                <w:szCs w:val="24"/>
              </w:rPr>
              <w:t>Основ-ные</w:t>
            </w:r>
            <w:proofErr w:type="gramEnd"/>
            <w:r w:rsidRPr="00891002">
              <w:rPr>
                <w:rFonts w:ascii="Times New Roman" w:hAnsi="Times New Roman" w:cs="Times New Roman"/>
                <w:sz w:val="24"/>
                <w:szCs w:val="24"/>
              </w:rPr>
              <w:t xml:space="preserve">  направ-лени</w:t>
            </w:r>
            <w:r w:rsidRPr="00891002">
              <w:rPr>
                <w:rFonts w:ascii="Times New Roman" w:hAnsi="Times New Roman" w:cs="Times New Roman"/>
                <w:b/>
                <w:sz w:val="24"/>
                <w:szCs w:val="24"/>
              </w:rPr>
              <w:t xml:space="preserve">я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C077DC" w:rsidRPr="00891002" w:rsidRDefault="00C077DC" w:rsidP="00C077DC">
            <w:pPr>
              <w:jc w:val="center"/>
              <w:rPr>
                <w:rFonts w:ascii="Times New Roman" w:hAnsi="Times New Roman" w:cs="Times New Roman"/>
                <w:b/>
                <w:color w:val="C00000"/>
                <w:sz w:val="24"/>
                <w:szCs w:val="24"/>
              </w:rPr>
            </w:pPr>
            <w:r w:rsidRPr="00891002">
              <w:rPr>
                <w:rFonts w:ascii="Times New Roman" w:hAnsi="Times New Roman" w:cs="Times New Roman"/>
                <w:b/>
                <w:color w:val="C00000"/>
                <w:sz w:val="24"/>
                <w:szCs w:val="24"/>
              </w:rPr>
              <w:t xml:space="preserve">Сентябрь </w:t>
            </w:r>
          </w:p>
          <w:p w:rsidR="00C077DC" w:rsidRPr="00891002" w:rsidRDefault="00C077DC" w:rsidP="00C077DC">
            <w:pPr>
              <w:jc w:val="center"/>
              <w:rPr>
                <w:rFonts w:ascii="Times New Roman" w:hAnsi="Times New Roman" w:cs="Times New Roman"/>
                <w:b/>
                <w:color w:val="C00000"/>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C077DC" w:rsidRPr="00891002" w:rsidRDefault="00C077DC" w:rsidP="00C077DC">
            <w:pPr>
              <w:jc w:val="center"/>
              <w:rPr>
                <w:rFonts w:ascii="Times New Roman" w:hAnsi="Times New Roman" w:cs="Times New Roman"/>
                <w:b/>
                <w:color w:val="C00000"/>
                <w:sz w:val="24"/>
                <w:szCs w:val="24"/>
              </w:rPr>
            </w:pPr>
            <w:r w:rsidRPr="00891002">
              <w:rPr>
                <w:rFonts w:ascii="Times New Roman" w:hAnsi="Times New Roman" w:cs="Times New Roman"/>
                <w:b/>
                <w:color w:val="C00000"/>
                <w:sz w:val="24"/>
                <w:szCs w:val="24"/>
              </w:rPr>
              <w:t>Октябрь</w:t>
            </w:r>
          </w:p>
          <w:p w:rsidR="00C077DC" w:rsidRPr="00891002" w:rsidRDefault="00C077DC" w:rsidP="00C077DC">
            <w:pPr>
              <w:jc w:val="center"/>
              <w:rPr>
                <w:rFonts w:ascii="Times New Roman" w:hAnsi="Times New Roman" w:cs="Times New Roman"/>
                <w:b/>
                <w:color w:val="C00000"/>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C077DC" w:rsidRPr="00891002" w:rsidRDefault="00C077DC" w:rsidP="00C077DC">
            <w:pPr>
              <w:jc w:val="center"/>
              <w:rPr>
                <w:rFonts w:ascii="Times New Roman" w:hAnsi="Times New Roman" w:cs="Times New Roman"/>
                <w:b/>
                <w:color w:val="C00000"/>
                <w:sz w:val="24"/>
                <w:szCs w:val="24"/>
              </w:rPr>
            </w:pPr>
            <w:r w:rsidRPr="00891002">
              <w:rPr>
                <w:rFonts w:ascii="Times New Roman" w:hAnsi="Times New Roman" w:cs="Times New Roman"/>
                <w:b/>
                <w:color w:val="C00000"/>
                <w:sz w:val="24"/>
                <w:szCs w:val="24"/>
              </w:rPr>
              <w:t>Ноябрь</w:t>
            </w:r>
          </w:p>
          <w:p w:rsidR="00C077DC" w:rsidRPr="00891002" w:rsidRDefault="00C077DC" w:rsidP="00C077DC">
            <w:pPr>
              <w:jc w:val="center"/>
              <w:rPr>
                <w:rFonts w:ascii="Times New Roman" w:hAnsi="Times New Roman" w:cs="Times New Roman"/>
                <w:b/>
                <w:color w:val="C00000"/>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C077DC" w:rsidRPr="00891002" w:rsidRDefault="00C077DC" w:rsidP="00C077DC">
            <w:pPr>
              <w:jc w:val="center"/>
              <w:rPr>
                <w:rFonts w:ascii="Times New Roman" w:hAnsi="Times New Roman" w:cs="Times New Roman"/>
                <w:b/>
                <w:color w:val="C00000"/>
                <w:sz w:val="24"/>
                <w:szCs w:val="24"/>
              </w:rPr>
            </w:pPr>
            <w:r w:rsidRPr="00891002">
              <w:rPr>
                <w:rFonts w:ascii="Times New Roman" w:hAnsi="Times New Roman" w:cs="Times New Roman"/>
                <w:b/>
                <w:color w:val="C00000"/>
                <w:sz w:val="24"/>
                <w:szCs w:val="24"/>
              </w:rPr>
              <w:t>Декабрь</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C077DC" w:rsidRPr="00891002" w:rsidRDefault="00C077DC" w:rsidP="00C077DC">
            <w:pPr>
              <w:jc w:val="center"/>
              <w:rPr>
                <w:rFonts w:ascii="Times New Roman" w:hAnsi="Times New Roman" w:cs="Times New Roman"/>
                <w:b/>
                <w:color w:val="C00000"/>
                <w:sz w:val="24"/>
                <w:szCs w:val="24"/>
              </w:rPr>
            </w:pPr>
            <w:r w:rsidRPr="00891002">
              <w:rPr>
                <w:rFonts w:ascii="Times New Roman" w:hAnsi="Times New Roman" w:cs="Times New Roman"/>
                <w:b/>
                <w:color w:val="C00000"/>
                <w:sz w:val="24"/>
                <w:szCs w:val="24"/>
              </w:rPr>
              <w:t>Январь</w:t>
            </w:r>
          </w:p>
          <w:p w:rsidR="00C077DC" w:rsidRPr="00891002" w:rsidRDefault="00C077DC" w:rsidP="00C077DC">
            <w:pPr>
              <w:jc w:val="center"/>
              <w:rPr>
                <w:rFonts w:ascii="Times New Roman" w:hAnsi="Times New Roman" w:cs="Times New Roman"/>
                <w:b/>
                <w:color w:val="C00000"/>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C077DC" w:rsidRPr="00891002" w:rsidRDefault="00C077DC" w:rsidP="00C077DC">
            <w:pPr>
              <w:jc w:val="center"/>
              <w:rPr>
                <w:rFonts w:ascii="Times New Roman" w:hAnsi="Times New Roman" w:cs="Times New Roman"/>
                <w:b/>
                <w:color w:val="C00000"/>
                <w:sz w:val="24"/>
                <w:szCs w:val="24"/>
              </w:rPr>
            </w:pPr>
            <w:r w:rsidRPr="00891002">
              <w:rPr>
                <w:rFonts w:ascii="Times New Roman" w:hAnsi="Times New Roman" w:cs="Times New Roman"/>
                <w:b/>
                <w:color w:val="C00000"/>
                <w:sz w:val="24"/>
                <w:szCs w:val="24"/>
              </w:rPr>
              <w:t>Февраль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C077DC" w:rsidRPr="00891002" w:rsidRDefault="00C077DC" w:rsidP="00C077DC">
            <w:pPr>
              <w:jc w:val="center"/>
              <w:rPr>
                <w:rFonts w:ascii="Times New Roman" w:hAnsi="Times New Roman" w:cs="Times New Roman"/>
                <w:b/>
                <w:color w:val="C00000"/>
                <w:sz w:val="24"/>
                <w:szCs w:val="24"/>
              </w:rPr>
            </w:pPr>
            <w:r w:rsidRPr="00891002">
              <w:rPr>
                <w:rFonts w:ascii="Times New Roman" w:hAnsi="Times New Roman" w:cs="Times New Roman"/>
                <w:b/>
                <w:color w:val="C00000"/>
                <w:sz w:val="24"/>
                <w:szCs w:val="24"/>
              </w:rPr>
              <w:t>Март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C077DC" w:rsidRPr="00891002" w:rsidRDefault="00C077DC" w:rsidP="00C077DC">
            <w:pPr>
              <w:jc w:val="center"/>
              <w:rPr>
                <w:rFonts w:ascii="Times New Roman" w:hAnsi="Times New Roman" w:cs="Times New Roman"/>
                <w:b/>
                <w:color w:val="C00000"/>
                <w:sz w:val="24"/>
                <w:szCs w:val="24"/>
              </w:rPr>
            </w:pPr>
            <w:r w:rsidRPr="00891002">
              <w:rPr>
                <w:rFonts w:ascii="Times New Roman" w:hAnsi="Times New Roman" w:cs="Times New Roman"/>
                <w:b/>
                <w:color w:val="C00000"/>
                <w:sz w:val="24"/>
                <w:szCs w:val="24"/>
              </w:rPr>
              <w:t>Апрель</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C077DC" w:rsidRPr="00891002" w:rsidRDefault="00C077DC" w:rsidP="00C077DC">
            <w:pPr>
              <w:jc w:val="center"/>
              <w:rPr>
                <w:rFonts w:ascii="Times New Roman" w:hAnsi="Times New Roman" w:cs="Times New Roman"/>
                <w:b/>
                <w:color w:val="C00000"/>
                <w:sz w:val="24"/>
                <w:szCs w:val="24"/>
              </w:rPr>
            </w:pPr>
            <w:r w:rsidRPr="00891002">
              <w:rPr>
                <w:rFonts w:ascii="Times New Roman" w:hAnsi="Times New Roman" w:cs="Times New Roman"/>
                <w:b/>
                <w:color w:val="C00000"/>
                <w:sz w:val="24"/>
                <w:szCs w:val="24"/>
              </w:rPr>
              <w:t>Май</w:t>
            </w:r>
          </w:p>
        </w:tc>
      </w:tr>
      <w:tr w:rsidR="00C077DC" w:rsidRPr="00891002" w:rsidTr="00C077DC">
        <w:tc>
          <w:tcPr>
            <w:tcW w:w="1134" w:type="dxa"/>
            <w:vMerge/>
            <w:tcBorders>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C077DC" w:rsidRPr="00891002" w:rsidRDefault="00C077DC" w:rsidP="00C077DC">
            <w:pPr>
              <w:ind w:left="-284" w:firstLine="284"/>
              <w:jc w:val="center"/>
              <w:rPr>
                <w:rFonts w:ascii="Times New Roman" w:hAnsi="Times New Roman" w:cs="Times New Roman"/>
                <w:b/>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xml:space="preserve">« Я и природа» </w:t>
            </w:r>
          </w:p>
          <w:p w:rsidR="00C077DC" w:rsidRPr="00891002" w:rsidRDefault="00C077DC" w:rsidP="00C077DC">
            <w:pPr>
              <w:jc w:val="center"/>
              <w:rPr>
                <w:rFonts w:ascii="Times New Roman" w:hAnsi="Times New Roman" w:cs="Times New Roman"/>
                <w:b/>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xml:space="preserve">« Я гражданин » </w:t>
            </w:r>
          </w:p>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«Моя республика»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«Честь школы – моя честь»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«Декада науки»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C077DC" w:rsidRPr="00891002" w:rsidRDefault="00C077DC" w:rsidP="00C077DC">
            <w:pPr>
              <w:jc w:val="center"/>
              <w:rPr>
                <w:rFonts w:ascii="Times New Roman" w:hAnsi="Times New Roman" w:cs="Times New Roman"/>
                <w:b/>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«Я – носитель культуры своего народа»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xml:space="preserve">Декада </w:t>
            </w:r>
          </w:p>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xml:space="preserve">« </w:t>
            </w:r>
            <w:proofErr w:type="gramStart"/>
            <w:r w:rsidRPr="00891002">
              <w:rPr>
                <w:rFonts w:ascii="Times New Roman" w:hAnsi="Times New Roman" w:cs="Times New Roman"/>
                <w:b/>
                <w:sz w:val="24"/>
                <w:szCs w:val="24"/>
              </w:rPr>
              <w:t>Воспита-ние</w:t>
            </w:r>
            <w:proofErr w:type="gramEnd"/>
            <w:r w:rsidRPr="00891002">
              <w:rPr>
                <w:rFonts w:ascii="Times New Roman" w:hAnsi="Times New Roman" w:cs="Times New Roman"/>
                <w:b/>
                <w:sz w:val="24"/>
                <w:szCs w:val="24"/>
              </w:rPr>
              <w:t xml:space="preserve"> всем миром»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Мой выбор – моя ответственность</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Я – патриот»</w:t>
            </w:r>
          </w:p>
        </w:tc>
      </w:tr>
      <w:tr w:rsidR="00C077DC" w:rsidRPr="00891002" w:rsidTr="00C077DC">
        <w:trPr>
          <w:cantSplit/>
          <w:trHeight w:val="4600"/>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extDirection w:val="btLr"/>
          </w:tcPr>
          <w:p w:rsidR="00C077DC" w:rsidRPr="00891002" w:rsidRDefault="00C077DC" w:rsidP="00C077DC">
            <w:pPr>
              <w:ind w:left="113" w:right="113"/>
              <w:jc w:val="center"/>
              <w:rPr>
                <w:rFonts w:ascii="Times New Roman" w:hAnsi="Times New Roman" w:cs="Times New Roman"/>
                <w:b/>
                <w:sz w:val="24"/>
                <w:szCs w:val="24"/>
              </w:rPr>
            </w:pPr>
          </w:p>
          <w:p w:rsidR="00C077DC" w:rsidRPr="00891002" w:rsidRDefault="00C077DC" w:rsidP="00C077DC">
            <w:pPr>
              <w:ind w:left="113" w:right="113"/>
              <w:jc w:val="center"/>
              <w:rPr>
                <w:rFonts w:ascii="Times New Roman" w:hAnsi="Times New Roman" w:cs="Times New Roman"/>
                <w:b/>
                <w:sz w:val="24"/>
                <w:szCs w:val="24"/>
              </w:rPr>
            </w:pPr>
            <w:r w:rsidRPr="00891002">
              <w:rPr>
                <w:rFonts w:ascii="Times New Roman" w:hAnsi="Times New Roman" w:cs="Times New Roman"/>
                <w:b/>
                <w:sz w:val="24"/>
                <w:szCs w:val="24"/>
              </w:rPr>
              <w:t xml:space="preserve">Ключевые дела школы </w:t>
            </w:r>
          </w:p>
          <w:p w:rsidR="00C077DC" w:rsidRPr="00891002" w:rsidRDefault="00C077DC" w:rsidP="00C077DC">
            <w:pPr>
              <w:ind w:left="113" w:right="113"/>
              <w:jc w:val="center"/>
              <w:rPr>
                <w:rFonts w:ascii="Times New Roman" w:hAnsi="Times New Roman" w:cs="Times New Roman"/>
                <w:b/>
                <w:sz w:val="24"/>
                <w:szCs w:val="24"/>
              </w:rPr>
            </w:pPr>
          </w:p>
          <w:p w:rsidR="00C077DC" w:rsidRPr="00891002" w:rsidRDefault="00C077DC" w:rsidP="00C077DC">
            <w:pPr>
              <w:ind w:left="113" w:right="113"/>
              <w:jc w:val="center"/>
              <w:rPr>
                <w:rFonts w:ascii="Times New Roman" w:hAnsi="Times New Roman" w:cs="Times New Roman"/>
                <w:b/>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7DC" w:rsidRPr="00891002" w:rsidRDefault="00C077DC" w:rsidP="001361B5">
            <w:pPr>
              <w:pStyle w:val="ac"/>
              <w:widowControl/>
              <w:numPr>
                <w:ilvl w:val="0"/>
                <w:numId w:val="88"/>
              </w:numPr>
              <w:autoSpaceDE/>
              <w:autoSpaceDN/>
              <w:adjustRightInd/>
              <w:rPr>
                <w:rFonts w:ascii="Times New Roman" w:hAnsi="Times New Roman" w:cs="Times New Roman"/>
                <w:b/>
                <w:sz w:val="24"/>
                <w:szCs w:val="24"/>
              </w:rPr>
            </w:pPr>
            <w:r w:rsidRPr="00891002">
              <w:rPr>
                <w:rFonts w:ascii="Times New Roman" w:hAnsi="Times New Roman" w:cs="Times New Roman"/>
                <w:b/>
                <w:sz w:val="24"/>
                <w:szCs w:val="24"/>
              </w:rPr>
              <w:t>День знаний  1 сентября</w:t>
            </w:r>
          </w:p>
          <w:p w:rsidR="00C077DC" w:rsidRPr="00891002" w:rsidRDefault="00C077DC" w:rsidP="001361B5">
            <w:pPr>
              <w:pStyle w:val="ac"/>
              <w:widowControl/>
              <w:numPr>
                <w:ilvl w:val="0"/>
                <w:numId w:val="88"/>
              </w:numPr>
              <w:autoSpaceDE/>
              <w:autoSpaceDN/>
              <w:adjustRightInd/>
              <w:rPr>
                <w:rFonts w:ascii="Times New Roman" w:hAnsi="Times New Roman" w:cs="Times New Roman"/>
                <w:b/>
                <w:sz w:val="24"/>
                <w:szCs w:val="24"/>
              </w:rPr>
            </w:pPr>
            <w:r w:rsidRPr="00891002">
              <w:rPr>
                <w:rFonts w:ascii="Times New Roman" w:hAnsi="Times New Roman" w:cs="Times New Roman"/>
                <w:b/>
                <w:sz w:val="24"/>
                <w:szCs w:val="24"/>
              </w:rPr>
              <w:t xml:space="preserve">День государственности  27 сентября </w:t>
            </w:r>
          </w:p>
          <w:p w:rsidR="00C077DC" w:rsidRPr="00891002" w:rsidRDefault="00C077DC" w:rsidP="001361B5">
            <w:pPr>
              <w:pStyle w:val="ac"/>
              <w:widowControl/>
              <w:numPr>
                <w:ilvl w:val="0"/>
                <w:numId w:val="88"/>
              </w:numPr>
              <w:autoSpaceDE/>
              <w:autoSpaceDN/>
              <w:adjustRightInd/>
              <w:rPr>
                <w:rFonts w:ascii="Times New Roman" w:hAnsi="Times New Roman" w:cs="Times New Roman"/>
                <w:b/>
                <w:sz w:val="24"/>
                <w:szCs w:val="24"/>
              </w:rPr>
            </w:pPr>
            <w:r w:rsidRPr="00891002">
              <w:rPr>
                <w:rFonts w:ascii="Times New Roman" w:hAnsi="Times New Roman" w:cs="Times New Roman"/>
                <w:b/>
                <w:sz w:val="24"/>
                <w:szCs w:val="24"/>
              </w:rPr>
              <w:t>«Дары природы»</w:t>
            </w:r>
          </w:p>
          <w:p w:rsidR="00C077DC" w:rsidRPr="00891002" w:rsidRDefault="00C077DC" w:rsidP="001361B5">
            <w:pPr>
              <w:pStyle w:val="ac"/>
              <w:widowControl/>
              <w:numPr>
                <w:ilvl w:val="0"/>
                <w:numId w:val="88"/>
              </w:numPr>
              <w:autoSpaceDE/>
              <w:autoSpaceDN/>
              <w:adjustRightInd/>
              <w:rPr>
                <w:rFonts w:ascii="Times New Roman" w:hAnsi="Times New Roman" w:cs="Times New Roman"/>
                <w:b/>
                <w:sz w:val="24"/>
                <w:szCs w:val="24"/>
              </w:rPr>
            </w:pPr>
            <w:r w:rsidRPr="00891002">
              <w:rPr>
                <w:rFonts w:ascii="Times New Roman" w:hAnsi="Times New Roman" w:cs="Times New Roman"/>
                <w:b/>
                <w:sz w:val="24"/>
                <w:szCs w:val="24"/>
              </w:rPr>
              <w:t>ИДИ «Выборы»</w:t>
            </w:r>
          </w:p>
          <w:p w:rsidR="00C077DC" w:rsidRPr="00891002" w:rsidRDefault="00C077DC" w:rsidP="001361B5">
            <w:pPr>
              <w:pStyle w:val="ac"/>
              <w:widowControl/>
              <w:numPr>
                <w:ilvl w:val="0"/>
                <w:numId w:val="88"/>
              </w:numPr>
              <w:autoSpaceDE/>
              <w:autoSpaceDN/>
              <w:adjustRightInd/>
              <w:rPr>
                <w:rFonts w:ascii="Times New Roman" w:hAnsi="Times New Roman" w:cs="Times New Roman"/>
                <w:b/>
                <w:sz w:val="24"/>
                <w:szCs w:val="24"/>
              </w:rPr>
            </w:pPr>
            <w:r w:rsidRPr="00891002">
              <w:rPr>
                <w:rFonts w:ascii="Times New Roman" w:hAnsi="Times New Roman" w:cs="Times New Roman"/>
                <w:b/>
                <w:sz w:val="24"/>
                <w:szCs w:val="24"/>
              </w:rPr>
              <w:t>Акция «Посади дерево», операция «Чистое село»</w:t>
            </w:r>
          </w:p>
          <w:p w:rsidR="00C077DC" w:rsidRPr="00891002" w:rsidRDefault="00C077DC" w:rsidP="00C077DC">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 xml:space="preserve">Акция «Найди себя» </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 xml:space="preserve">Неделя пожилых людей – открытки, поздравление </w:t>
            </w:r>
          </w:p>
          <w:p w:rsidR="00C077DC" w:rsidRPr="00891002" w:rsidRDefault="00C077DC" w:rsidP="00C077DC">
            <w:pPr>
              <w:rPr>
                <w:rFonts w:ascii="Times New Roman" w:hAnsi="Times New Roman" w:cs="Times New Roman"/>
                <w:b/>
                <w:sz w:val="24"/>
                <w:szCs w:val="24"/>
              </w:rPr>
            </w:pPr>
            <w:r w:rsidRPr="00891002">
              <w:rPr>
                <w:rFonts w:ascii="Times New Roman" w:hAnsi="Times New Roman" w:cs="Times New Roman"/>
                <w:b/>
                <w:sz w:val="24"/>
                <w:szCs w:val="24"/>
              </w:rPr>
              <w:t>День учителя</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b/>
                <w:sz w:val="24"/>
                <w:szCs w:val="24"/>
              </w:rPr>
              <w:t>Неделя  матери</w:t>
            </w:r>
            <w:r w:rsidRPr="00891002">
              <w:rPr>
                <w:rFonts w:ascii="Times New Roman" w:hAnsi="Times New Roman" w:cs="Times New Roman"/>
                <w:sz w:val="24"/>
                <w:szCs w:val="24"/>
              </w:rPr>
              <w:t xml:space="preserve">  </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 xml:space="preserve">3-8 октября </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День самоуправления</w:t>
            </w: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r w:rsidRPr="00891002">
              <w:rPr>
                <w:rFonts w:ascii="Times New Roman" w:hAnsi="Times New Roman" w:cs="Times New Roman"/>
                <w:b/>
                <w:sz w:val="24"/>
                <w:szCs w:val="24"/>
              </w:rPr>
              <w:t xml:space="preserve">Концерт </w:t>
            </w:r>
            <w:proofErr w:type="gramStart"/>
            <w:r w:rsidRPr="00891002">
              <w:rPr>
                <w:rFonts w:ascii="Times New Roman" w:hAnsi="Times New Roman" w:cs="Times New Roman"/>
                <w:b/>
                <w:sz w:val="24"/>
                <w:szCs w:val="24"/>
              </w:rPr>
              <w:t>художественной</w:t>
            </w:r>
            <w:proofErr w:type="gramEnd"/>
            <w:r w:rsidRPr="00891002">
              <w:rPr>
                <w:rFonts w:ascii="Times New Roman" w:hAnsi="Times New Roman" w:cs="Times New Roman"/>
                <w:b/>
                <w:sz w:val="24"/>
                <w:szCs w:val="24"/>
              </w:rPr>
              <w:t xml:space="preserve"> самодеятельн.</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7 - октября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7DC" w:rsidRPr="00891002" w:rsidRDefault="00C077DC" w:rsidP="00C077DC">
            <w:pPr>
              <w:jc w:val="center"/>
              <w:rPr>
                <w:rFonts w:ascii="Times New Roman" w:hAnsi="Times New Roman" w:cs="Times New Roman"/>
                <w:b/>
                <w:i/>
                <w:sz w:val="24"/>
                <w:szCs w:val="24"/>
              </w:rPr>
            </w:pPr>
            <w:r w:rsidRPr="00891002">
              <w:rPr>
                <w:rFonts w:ascii="Times New Roman" w:hAnsi="Times New Roman" w:cs="Times New Roman"/>
                <w:b/>
                <w:i/>
                <w:sz w:val="24"/>
                <w:szCs w:val="24"/>
              </w:rPr>
              <w:t>День рождение школы –</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19 ноября</w:t>
            </w:r>
          </w:p>
          <w:p w:rsidR="00C077DC" w:rsidRPr="00891002" w:rsidRDefault="00C077DC" w:rsidP="00C077DC">
            <w:pPr>
              <w:jc w:val="center"/>
              <w:rPr>
                <w:rFonts w:ascii="Times New Roman" w:hAnsi="Times New Roman" w:cs="Times New Roman"/>
                <w:b/>
                <w:i/>
                <w:sz w:val="24"/>
                <w:szCs w:val="24"/>
              </w:rPr>
            </w:pPr>
          </w:p>
          <w:p w:rsidR="0002065B" w:rsidRDefault="00C077DC" w:rsidP="00C077DC">
            <w:pPr>
              <w:jc w:val="center"/>
              <w:rPr>
                <w:rFonts w:ascii="Times New Roman" w:hAnsi="Times New Roman" w:cs="Times New Roman"/>
                <w:b/>
                <w:i/>
                <w:sz w:val="24"/>
                <w:szCs w:val="24"/>
              </w:rPr>
            </w:pPr>
            <w:r w:rsidRPr="00891002">
              <w:rPr>
                <w:rFonts w:ascii="Times New Roman" w:hAnsi="Times New Roman" w:cs="Times New Roman"/>
                <w:b/>
                <w:i/>
                <w:sz w:val="24"/>
                <w:szCs w:val="24"/>
              </w:rPr>
              <w:t xml:space="preserve">« Баай байанай» </w:t>
            </w:r>
          </w:p>
          <w:p w:rsidR="0002065B" w:rsidRPr="0002065B" w:rsidRDefault="0002065B" w:rsidP="0002065B">
            <w:pPr>
              <w:rPr>
                <w:rFonts w:ascii="Times New Roman" w:hAnsi="Times New Roman" w:cs="Times New Roman"/>
                <w:sz w:val="24"/>
                <w:szCs w:val="24"/>
              </w:rPr>
            </w:pPr>
          </w:p>
          <w:p w:rsidR="0002065B" w:rsidRDefault="0002065B" w:rsidP="0002065B">
            <w:pPr>
              <w:rPr>
                <w:rFonts w:ascii="Times New Roman" w:hAnsi="Times New Roman" w:cs="Times New Roman"/>
                <w:sz w:val="24"/>
                <w:szCs w:val="24"/>
              </w:rPr>
            </w:pPr>
          </w:p>
          <w:p w:rsidR="00C077DC" w:rsidRPr="0002065B" w:rsidRDefault="00C077DC" w:rsidP="0002065B">
            <w:pPr>
              <w:jc w:val="cente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7DC" w:rsidRPr="00891002" w:rsidRDefault="00C077DC" w:rsidP="00C077DC">
            <w:pPr>
              <w:jc w:val="center"/>
              <w:rPr>
                <w:rFonts w:ascii="Times New Roman" w:hAnsi="Times New Roman" w:cs="Times New Roman"/>
                <w:b/>
                <w:i/>
                <w:sz w:val="24"/>
                <w:szCs w:val="24"/>
              </w:rPr>
            </w:pPr>
            <w:r w:rsidRPr="00891002">
              <w:rPr>
                <w:rFonts w:ascii="Times New Roman" w:hAnsi="Times New Roman" w:cs="Times New Roman"/>
                <w:i/>
                <w:sz w:val="24"/>
                <w:szCs w:val="24"/>
              </w:rPr>
              <w:t xml:space="preserve">Акция </w:t>
            </w:r>
            <w:r w:rsidRPr="00891002">
              <w:rPr>
                <w:rFonts w:ascii="Times New Roman" w:hAnsi="Times New Roman" w:cs="Times New Roman"/>
                <w:b/>
                <w:i/>
                <w:sz w:val="24"/>
                <w:szCs w:val="24"/>
              </w:rPr>
              <w:t xml:space="preserve">«Дети – Детям» </w:t>
            </w:r>
          </w:p>
          <w:p w:rsidR="00C077DC" w:rsidRPr="00891002" w:rsidRDefault="00C077DC" w:rsidP="00C077DC">
            <w:pPr>
              <w:jc w:val="center"/>
              <w:rPr>
                <w:rFonts w:ascii="Times New Roman" w:hAnsi="Times New Roman" w:cs="Times New Roman"/>
                <w:b/>
                <w:i/>
                <w:sz w:val="24"/>
                <w:szCs w:val="24"/>
              </w:rPr>
            </w:pPr>
          </w:p>
          <w:p w:rsidR="00C077DC" w:rsidRPr="00891002" w:rsidRDefault="00C077DC" w:rsidP="00C077DC">
            <w:pPr>
              <w:jc w:val="center"/>
              <w:rPr>
                <w:rFonts w:ascii="Times New Roman" w:hAnsi="Times New Roman" w:cs="Times New Roman"/>
                <w:b/>
                <w:i/>
                <w:sz w:val="24"/>
                <w:szCs w:val="24"/>
              </w:rPr>
            </w:pPr>
            <w:r w:rsidRPr="00891002">
              <w:rPr>
                <w:rFonts w:ascii="Times New Roman" w:hAnsi="Times New Roman" w:cs="Times New Roman"/>
                <w:b/>
                <w:i/>
                <w:sz w:val="24"/>
                <w:szCs w:val="24"/>
              </w:rPr>
              <w:t xml:space="preserve">НМИ </w:t>
            </w:r>
          </w:p>
          <w:p w:rsidR="00C077DC" w:rsidRPr="00891002" w:rsidRDefault="00C077DC" w:rsidP="00C077DC">
            <w:pPr>
              <w:jc w:val="center"/>
              <w:rPr>
                <w:rFonts w:ascii="Times New Roman" w:hAnsi="Times New Roman" w:cs="Times New Roman"/>
                <w:b/>
                <w:i/>
                <w:sz w:val="24"/>
                <w:szCs w:val="24"/>
              </w:rPr>
            </w:pPr>
            <w:r w:rsidRPr="00891002">
              <w:rPr>
                <w:rFonts w:ascii="Times New Roman" w:hAnsi="Times New Roman" w:cs="Times New Roman"/>
                <w:b/>
                <w:i/>
                <w:sz w:val="24"/>
                <w:szCs w:val="24"/>
              </w:rPr>
              <w:t>« Дьулуур»</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по секциям:</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«Аймах аа5ыылара»</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 xml:space="preserve">«ЗОЖ», </w:t>
            </w:r>
          </w:p>
          <w:p w:rsidR="00C077DC" w:rsidRPr="00891002" w:rsidRDefault="00C077DC" w:rsidP="00C077DC">
            <w:pPr>
              <w:rPr>
                <w:rFonts w:ascii="Times New Roman" w:hAnsi="Times New Roman" w:cs="Times New Roman"/>
                <w:b/>
                <w:i/>
                <w:sz w:val="24"/>
                <w:szCs w:val="24"/>
              </w:rPr>
            </w:pPr>
            <w:r w:rsidRPr="00891002">
              <w:rPr>
                <w:rFonts w:ascii="Times New Roman" w:hAnsi="Times New Roman" w:cs="Times New Roman"/>
                <w:sz w:val="24"/>
                <w:szCs w:val="24"/>
              </w:rPr>
              <w:t xml:space="preserve">«Мы помним тебя – ветеран» </w:t>
            </w:r>
            <w:r w:rsidRPr="00891002">
              <w:rPr>
                <w:rFonts w:ascii="Times New Roman" w:hAnsi="Times New Roman" w:cs="Times New Roman"/>
                <w:b/>
                <w:i/>
                <w:sz w:val="24"/>
                <w:szCs w:val="24"/>
              </w:rPr>
              <w:t xml:space="preserve"> </w:t>
            </w:r>
          </w:p>
          <w:p w:rsidR="00C077DC" w:rsidRPr="00891002" w:rsidRDefault="00C077DC" w:rsidP="00C077DC">
            <w:pPr>
              <w:jc w:val="center"/>
              <w:rPr>
                <w:rFonts w:ascii="Times New Roman" w:hAnsi="Times New Roman" w:cs="Times New Roman"/>
                <w:b/>
                <w:i/>
                <w:sz w:val="24"/>
                <w:szCs w:val="24"/>
              </w:rPr>
            </w:pPr>
          </w:p>
          <w:p w:rsidR="00C077DC" w:rsidRPr="00891002" w:rsidRDefault="00C077DC" w:rsidP="00C077DC">
            <w:pPr>
              <w:jc w:val="center"/>
              <w:rPr>
                <w:rFonts w:ascii="Times New Roman" w:hAnsi="Times New Roman" w:cs="Times New Roman"/>
                <w:b/>
                <w:i/>
                <w:sz w:val="24"/>
                <w:szCs w:val="24"/>
              </w:rPr>
            </w:pPr>
            <w:r w:rsidRPr="00891002">
              <w:rPr>
                <w:rFonts w:ascii="Times New Roman" w:hAnsi="Times New Roman" w:cs="Times New Roman"/>
                <w:b/>
                <w:i/>
                <w:sz w:val="24"/>
                <w:szCs w:val="24"/>
              </w:rPr>
              <w:t>Новогодний карнавал</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28 -29 декабря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xml:space="preserve">Слет </w:t>
            </w:r>
            <w:proofErr w:type="gramStart"/>
            <w:r w:rsidRPr="00891002">
              <w:rPr>
                <w:rFonts w:ascii="Times New Roman" w:hAnsi="Times New Roman" w:cs="Times New Roman"/>
                <w:b/>
                <w:sz w:val="24"/>
                <w:szCs w:val="24"/>
              </w:rPr>
              <w:t>ударни-ков</w:t>
            </w:r>
            <w:proofErr w:type="gramEnd"/>
            <w:r w:rsidRPr="00891002">
              <w:rPr>
                <w:rFonts w:ascii="Times New Roman" w:hAnsi="Times New Roman" w:cs="Times New Roman"/>
                <w:b/>
                <w:sz w:val="24"/>
                <w:szCs w:val="24"/>
              </w:rPr>
              <w:t xml:space="preserve"> и отлич-ников</w:t>
            </w:r>
          </w:p>
          <w:p w:rsidR="00C077DC" w:rsidRPr="00891002" w:rsidRDefault="00C077DC" w:rsidP="00C077DC">
            <w:pPr>
              <w:jc w:val="center"/>
              <w:rPr>
                <w:rFonts w:ascii="Times New Roman" w:hAnsi="Times New Roman" w:cs="Times New Roman"/>
                <w:b/>
                <w:sz w:val="24"/>
                <w:szCs w:val="24"/>
              </w:rPr>
            </w:pPr>
          </w:p>
          <w:p w:rsidR="00C077DC" w:rsidRPr="00891002" w:rsidRDefault="00C077DC" w:rsidP="00C077DC">
            <w:pPr>
              <w:jc w:val="center"/>
              <w:rPr>
                <w:rFonts w:ascii="Times New Roman" w:hAnsi="Times New Roman" w:cs="Times New Roman"/>
                <w:b/>
                <w:i/>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r w:rsidRPr="00891002">
              <w:rPr>
                <w:rFonts w:ascii="Times New Roman" w:hAnsi="Times New Roman" w:cs="Times New Roman"/>
                <w:b/>
                <w:sz w:val="24"/>
                <w:szCs w:val="24"/>
              </w:rPr>
              <w:t xml:space="preserve">Декада В.П. Ларионова </w:t>
            </w: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r w:rsidRPr="00891002">
              <w:rPr>
                <w:rFonts w:ascii="Times New Roman" w:hAnsi="Times New Roman" w:cs="Times New Roman"/>
                <w:b/>
                <w:sz w:val="24"/>
                <w:szCs w:val="24"/>
              </w:rPr>
              <w:t>Ларионов-ский бал</w:t>
            </w:r>
          </w:p>
          <w:p w:rsidR="00C077DC" w:rsidRPr="00891002" w:rsidRDefault="00C077DC" w:rsidP="00C077DC">
            <w:pPr>
              <w:rPr>
                <w:rFonts w:ascii="Times New Roman" w:hAnsi="Times New Roman" w:cs="Times New Roman"/>
                <w:sz w:val="24"/>
                <w:szCs w:val="24"/>
              </w:rPr>
            </w:pPr>
          </w:p>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xml:space="preserve">Олонхо киэьэтэ </w:t>
            </w:r>
          </w:p>
          <w:p w:rsidR="00C077DC" w:rsidRPr="00891002" w:rsidRDefault="00C077DC" w:rsidP="00C077DC">
            <w:pPr>
              <w:jc w:val="cente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b/>
                <w:sz w:val="24"/>
                <w:szCs w:val="24"/>
              </w:rPr>
            </w:pPr>
          </w:p>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День школы</w:t>
            </w:r>
          </w:p>
          <w:p w:rsidR="00C077DC" w:rsidRPr="00891002" w:rsidRDefault="00C077DC" w:rsidP="00C077DC">
            <w:pPr>
              <w:jc w:val="center"/>
              <w:rPr>
                <w:rFonts w:ascii="Times New Roman" w:hAnsi="Times New Roman" w:cs="Times New Roman"/>
                <w:b/>
                <w:sz w:val="24"/>
                <w:szCs w:val="24"/>
              </w:rPr>
            </w:pPr>
          </w:p>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xml:space="preserve">День класса </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 xml:space="preserve">( выставка, отчет класса) </w:t>
            </w:r>
          </w:p>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p>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День Республики</w:t>
            </w:r>
          </w:p>
          <w:p w:rsidR="00C077DC" w:rsidRPr="00891002" w:rsidRDefault="00C077DC" w:rsidP="00C077DC">
            <w:pPr>
              <w:jc w:val="center"/>
              <w:rPr>
                <w:rFonts w:ascii="Times New Roman" w:hAnsi="Times New Roman" w:cs="Times New Roman"/>
                <w:sz w:val="24"/>
                <w:szCs w:val="24"/>
              </w:rPr>
            </w:pP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Оьуокай, саха аьа уелэ</w:t>
            </w:r>
            <w:proofErr w:type="gramStart"/>
            <w:r w:rsidRPr="00891002">
              <w:rPr>
                <w:rFonts w:ascii="Times New Roman" w:hAnsi="Times New Roman" w:cs="Times New Roman"/>
                <w:sz w:val="24"/>
                <w:szCs w:val="24"/>
              </w:rPr>
              <w:t>.И</w:t>
            </w:r>
            <w:proofErr w:type="gramEnd"/>
            <w:r w:rsidRPr="00891002">
              <w:rPr>
                <w:rFonts w:ascii="Times New Roman" w:hAnsi="Times New Roman" w:cs="Times New Roman"/>
                <w:sz w:val="24"/>
                <w:szCs w:val="24"/>
              </w:rPr>
              <w:t>тоги программы</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 « Саха оскуолата»</w:t>
            </w:r>
          </w:p>
          <w:p w:rsidR="00C077DC" w:rsidRPr="00891002" w:rsidRDefault="00C077DC" w:rsidP="00C077DC">
            <w:pPr>
              <w:jc w:val="center"/>
              <w:rPr>
                <w:rFonts w:ascii="Times New Roman" w:hAnsi="Times New Roman" w:cs="Times New Roman"/>
                <w:sz w:val="24"/>
                <w:szCs w:val="24"/>
              </w:rPr>
            </w:pPr>
          </w:p>
          <w:p w:rsidR="00C077DC" w:rsidRPr="00891002" w:rsidRDefault="00C077DC" w:rsidP="00C077DC">
            <w:pPr>
              <w:jc w:val="center"/>
              <w:rPr>
                <w:rFonts w:ascii="Times New Roman" w:hAnsi="Times New Roman" w:cs="Times New Roman"/>
                <w:sz w:val="24"/>
                <w:szCs w:val="24"/>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xml:space="preserve">Конкурс патриотической песни </w:t>
            </w:r>
          </w:p>
          <w:p w:rsidR="00C077DC" w:rsidRPr="00891002" w:rsidRDefault="00C077DC" w:rsidP="00C077DC">
            <w:pPr>
              <w:jc w:val="center"/>
              <w:rPr>
                <w:rFonts w:ascii="Times New Roman" w:hAnsi="Times New Roman" w:cs="Times New Roman"/>
                <w:b/>
                <w:sz w:val="24"/>
                <w:szCs w:val="24"/>
              </w:rPr>
            </w:pPr>
          </w:p>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Парад Победы</w:t>
            </w:r>
          </w:p>
          <w:p w:rsidR="00C077DC" w:rsidRPr="00891002" w:rsidRDefault="00C077DC" w:rsidP="00C077DC">
            <w:pPr>
              <w:jc w:val="center"/>
              <w:rPr>
                <w:rFonts w:ascii="Times New Roman" w:hAnsi="Times New Roman" w:cs="Times New Roman"/>
                <w:b/>
                <w:sz w:val="24"/>
                <w:szCs w:val="24"/>
              </w:rPr>
            </w:pPr>
          </w:p>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xml:space="preserve">Неделя семьи  </w:t>
            </w:r>
          </w:p>
          <w:p w:rsidR="00C077DC" w:rsidRPr="00891002" w:rsidRDefault="00C077DC" w:rsidP="00C077DC">
            <w:pPr>
              <w:rPr>
                <w:rFonts w:ascii="Times New Roman" w:hAnsi="Times New Roman" w:cs="Times New Roman"/>
                <w:b/>
                <w:sz w:val="24"/>
                <w:szCs w:val="24"/>
              </w:rPr>
            </w:pPr>
            <w:r w:rsidRPr="00891002">
              <w:rPr>
                <w:rFonts w:ascii="Times New Roman" w:hAnsi="Times New Roman" w:cs="Times New Roman"/>
                <w:b/>
                <w:sz w:val="24"/>
                <w:szCs w:val="24"/>
              </w:rPr>
              <w:t>Акция «Посади дерево», операция «Чистое село»</w:t>
            </w:r>
          </w:p>
          <w:p w:rsidR="00C077DC" w:rsidRPr="00891002" w:rsidRDefault="00C077DC" w:rsidP="00C077DC">
            <w:pPr>
              <w:rPr>
                <w:rFonts w:ascii="Times New Roman" w:hAnsi="Times New Roman" w:cs="Times New Roman"/>
                <w:b/>
                <w:sz w:val="24"/>
                <w:szCs w:val="24"/>
              </w:rPr>
            </w:pPr>
          </w:p>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Выпускной калейдоскоп</w:t>
            </w:r>
          </w:p>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xml:space="preserve"> </w:t>
            </w:r>
          </w:p>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xml:space="preserve">Ыьыах </w:t>
            </w:r>
          </w:p>
        </w:tc>
      </w:tr>
      <w:tr w:rsidR="00C077DC" w:rsidRPr="00891002" w:rsidTr="00C077DC">
        <w:trPr>
          <w:cantSplit/>
          <w:trHeight w:val="113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extDirection w:val="btLr"/>
            <w:hideMark/>
          </w:tcPr>
          <w:p w:rsidR="00C077DC" w:rsidRPr="00891002" w:rsidRDefault="00C077DC" w:rsidP="00C077DC">
            <w:pPr>
              <w:ind w:left="113" w:right="113"/>
              <w:jc w:val="center"/>
              <w:rPr>
                <w:rFonts w:ascii="Times New Roman" w:hAnsi="Times New Roman" w:cs="Times New Roman"/>
                <w:b/>
                <w:sz w:val="24"/>
                <w:szCs w:val="24"/>
              </w:rPr>
            </w:pPr>
            <w:r w:rsidRPr="00891002">
              <w:rPr>
                <w:rFonts w:ascii="Times New Roman" w:hAnsi="Times New Roman" w:cs="Times New Roman"/>
                <w:b/>
                <w:sz w:val="24"/>
                <w:szCs w:val="24"/>
              </w:rPr>
              <w:t xml:space="preserve">Организаторские дела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Выборы классного актива </w:t>
            </w:r>
          </w:p>
          <w:p w:rsidR="00C077DC" w:rsidRPr="00891002" w:rsidRDefault="00C077DC" w:rsidP="00C077DC">
            <w:pPr>
              <w:jc w:val="cente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xml:space="preserve">Ученическая конференция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Защита проектов игр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Сбор  детской организации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7DC" w:rsidRPr="00891002" w:rsidRDefault="00C077DC" w:rsidP="00C077DC">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7DC" w:rsidRPr="00891002" w:rsidRDefault="00C077DC" w:rsidP="00C077DC">
            <w:pPr>
              <w:jc w:val="cente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proofErr w:type="gramStart"/>
            <w:r w:rsidRPr="00891002">
              <w:rPr>
                <w:rFonts w:ascii="Times New Roman" w:hAnsi="Times New Roman" w:cs="Times New Roman"/>
                <w:sz w:val="24"/>
                <w:szCs w:val="24"/>
              </w:rPr>
              <w:t>Творчес-кий</w:t>
            </w:r>
            <w:proofErr w:type="gramEnd"/>
            <w:r w:rsidRPr="00891002">
              <w:rPr>
                <w:rFonts w:ascii="Times New Roman" w:hAnsi="Times New Roman" w:cs="Times New Roman"/>
                <w:sz w:val="24"/>
                <w:szCs w:val="24"/>
              </w:rPr>
              <w:t xml:space="preserve"> выезд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Тимуровская работа </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Слет </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tabs>
                <w:tab w:val="left" w:pos="984"/>
              </w:tabs>
              <w:jc w:val="center"/>
              <w:rPr>
                <w:rFonts w:ascii="Times New Roman" w:hAnsi="Times New Roman" w:cs="Times New Roman"/>
                <w:sz w:val="24"/>
                <w:szCs w:val="24"/>
              </w:rPr>
            </w:pPr>
            <w:r w:rsidRPr="00891002">
              <w:rPr>
                <w:rFonts w:ascii="Times New Roman" w:hAnsi="Times New Roman" w:cs="Times New Roman"/>
                <w:sz w:val="24"/>
                <w:szCs w:val="24"/>
              </w:rPr>
              <w:t>Сбор детской организ.</w:t>
            </w:r>
          </w:p>
        </w:tc>
      </w:tr>
      <w:tr w:rsidR="00C077DC" w:rsidRPr="00891002" w:rsidTr="00C077DC">
        <w:trPr>
          <w:cantSplit/>
          <w:trHeight w:val="113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extDirection w:val="btLr"/>
            <w:hideMark/>
          </w:tcPr>
          <w:p w:rsidR="00C077DC" w:rsidRPr="00891002" w:rsidRDefault="00C077DC" w:rsidP="00C077DC">
            <w:pPr>
              <w:ind w:left="113" w:right="113"/>
              <w:jc w:val="center"/>
              <w:rPr>
                <w:rFonts w:ascii="Times New Roman" w:hAnsi="Times New Roman" w:cs="Times New Roman"/>
                <w:b/>
                <w:sz w:val="24"/>
                <w:szCs w:val="24"/>
              </w:rPr>
            </w:pPr>
            <w:r w:rsidRPr="00891002">
              <w:rPr>
                <w:rFonts w:ascii="Times New Roman" w:hAnsi="Times New Roman" w:cs="Times New Roman"/>
                <w:b/>
                <w:sz w:val="24"/>
                <w:szCs w:val="24"/>
              </w:rPr>
              <w:lastRenderedPageBreak/>
              <w:t xml:space="preserve">КТД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Экономически деловая игра </w:t>
            </w:r>
          </w:p>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Осенняя копилка»</w:t>
            </w:r>
          </w:p>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xml:space="preserve"> </w:t>
            </w:r>
            <w:r w:rsidRPr="00891002">
              <w:rPr>
                <w:rFonts w:ascii="Times New Roman" w:hAnsi="Times New Roman" w:cs="Times New Roman"/>
                <w:sz w:val="24"/>
                <w:szCs w:val="24"/>
              </w:rPr>
              <w:t>в рамках</w:t>
            </w:r>
            <w:r w:rsidRPr="00891002">
              <w:rPr>
                <w:rFonts w:ascii="Times New Roman" w:hAnsi="Times New Roman" w:cs="Times New Roman"/>
                <w:b/>
                <w:sz w:val="24"/>
                <w:szCs w:val="24"/>
              </w:rPr>
              <w:t xml:space="preserve"> « Дары природы»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b/>
                <w:sz w:val="24"/>
                <w:szCs w:val="24"/>
              </w:rPr>
              <w:t>«Интеллектуальный марафон»</w:t>
            </w:r>
            <w:r w:rsidRPr="00891002">
              <w:rPr>
                <w:rFonts w:ascii="Times New Roman" w:hAnsi="Times New Roman" w:cs="Times New Roman"/>
                <w:sz w:val="24"/>
                <w:szCs w:val="24"/>
              </w:rPr>
              <w:t xml:space="preserve"> -1-4 класс</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b/>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b/>
                <w:sz w:val="24"/>
                <w:szCs w:val="24"/>
              </w:rPr>
              <w:t>Веселые игры»</w:t>
            </w:r>
            <w:r w:rsidRPr="00891002">
              <w:rPr>
                <w:rFonts w:ascii="Times New Roman" w:hAnsi="Times New Roman" w:cs="Times New Roman"/>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rPr>
                <w:rFonts w:ascii="Times New Roman" w:hAnsi="Times New Roman" w:cs="Times New Roman"/>
                <w:b/>
                <w:sz w:val="24"/>
                <w:szCs w:val="24"/>
              </w:rPr>
            </w:pPr>
            <w:r w:rsidRPr="00891002">
              <w:rPr>
                <w:rFonts w:ascii="Times New Roman" w:hAnsi="Times New Roman" w:cs="Times New Roman"/>
                <w:b/>
                <w:sz w:val="24"/>
                <w:szCs w:val="24"/>
              </w:rPr>
              <w:t xml:space="preserve">КВН -3 4 классы </w:t>
            </w:r>
          </w:p>
          <w:p w:rsidR="00C077DC" w:rsidRPr="00891002" w:rsidRDefault="00C077DC" w:rsidP="00C077DC">
            <w:pPr>
              <w:jc w:val="center"/>
              <w:rPr>
                <w:rFonts w:ascii="Times New Roman" w:hAnsi="Times New Roman" w:cs="Times New Roman"/>
                <w:sz w:val="24"/>
                <w:szCs w:val="24"/>
              </w:rPr>
            </w:pP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Мастерская Деда Мороза» </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Деловая игра </w:t>
            </w:r>
            <w:r w:rsidRPr="00891002">
              <w:rPr>
                <w:rFonts w:ascii="Times New Roman" w:hAnsi="Times New Roman" w:cs="Times New Roman"/>
                <w:b/>
                <w:sz w:val="24"/>
                <w:szCs w:val="24"/>
              </w:rPr>
              <w:t>« Детская биржа»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«Дело мастера </w:t>
            </w:r>
            <w:proofErr w:type="gramStart"/>
            <w:r w:rsidRPr="00891002">
              <w:rPr>
                <w:rFonts w:ascii="Times New Roman" w:hAnsi="Times New Roman" w:cs="Times New Roman"/>
                <w:sz w:val="24"/>
                <w:szCs w:val="24"/>
              </w:rPr>
              <w:t>боится» конкурс</w:t>
            </w:r>
            <w:proofErr w:type="gramEnd"/>
            <w:r w:rsidRPr="00891002">
              <w:rPr>
                <w:rFonts w:ascii="Times New Roman" w:hAnsi="Times New Roman" w:cs="Times New Roman"/>
                <w:sz w:val="24"/>
                <w:szCs w:val="24"/>
              </w:rPr>
              <w:t xml:space="preserve"> для учащихся 3- 6 классов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Рисунков « кем я буду» 1-2 классы</w:t>
            </w:r>
          </w:p>
          <w:p w:rsidR="00C077DC" w:rsidRPr="00891002" w:rsidRDefault="00C077DC" w:rsidP="00C077DC">
            <w:pPr>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Тимуровская работа « Сотвори добро» </w:t>
            </w:r>
          </w:p>
          <w:p w:rsidR="00C077DC" w:rsidRPr="00891002" w:rsidRDefault="00C077DC" w:rsidP="00C077DC">
            <w:pPr>
              <w:rPr>
                <w:rFonts w:ascii="Times New Roman" w:hAnsi="Times New Roman" w:cs="Times New Roman"/>
                <w:sz w:val="24"/>
                <w:szCs w:val="24"/>
              </w:rPr>
            </w:pPr>
          </w:p>
          <w:p w:rsidR="00C077DC" w:rsidRPr="00891002" w:rsidRDefault="00C077DC" w:rsidP="00C077DC">
            <w:pPr>
              <w:rPr>
                <w:rFonts w:ascii="Times New Roman" w:hAnsi="Times New Roman" w:cs="Times New Roman"/>
                <w:sz w:val="24"/>
                <w:szCs w:val="24"/>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Калейдоскоп лидера -4 классы</w:t>
            </w:r>
          </w:p>
        </w:tc>
      </w:tr>
      <w:tr w:rsidR="00C077DC" w:rsidRPr="00891002" w:rsidTr="00C077DC">
        <w:trPr>
          <w:cantSplit/>
          <w:trHeight w:val="222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extDirection w:val="btLr"/>
          </w:tcPr>
          <w:p w:rsidR="00C077DC" w:rsidRPr="00891002" w:rsidRDefault="00C077DC" w:rsidP="00C077DC">
            <w:pPr>
              <w:ind w:left="113" w:right="113"/>
              <w:jc w:val="center"/>
              <w:rPr>
                <w:rFonts w:ascii="Times New Roman" w:hAnsi="Times New Roman" w:cs="Times New Roman"/>
                <w:sz w:val="24"/>
                <w:szCs w:val="24"/>
              </w:rPr>
            </w:pPr>
            <w:r w:rsidRPr="00891002">
              <w:rPr>
                <w:rFonts w:ascii="Times New Roman" w:hAnsi="Times New Roman" w:cs="Times New Roman"/>
                <w:sz w:val="24"/>
                <w:szCs w:val="24"/>
              </w:rPr>
              <w:t xml:space="preserve">Конкурсы </w:t>
            </w:r>
          </w:p>
          <w:p w:rsidR="00C077DC" w:rsidRPr="00891002" w:rsidRDefault="00C077DC" w:rsidP="00C077DC">
            <w:pPr>
              <w:ind w:left="113" w:right="113"/>
              <w:jc w:val="center"/>
              <w:rPr>
                <w:rFonts w:ascii="Times New Roman" w:hAnsi="Times New Roman" w:cs="Times New Roman"/>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Выставка конкурс «Осенняя фантазия», </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Реклама экологически здоровой пищи « «Знакомые чужестранцы»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Выставка рисунков </w:t>
            </w:r>
            <w:r w:rsidRPr="00891002">
              <w:rPr>
                <w:rFonts w:ascii="Times New Roman" w:hAnsi="Times New Roman" w:cs="Times New Roman"/>
                <w:b/>
                <w:sz w:val="24"/>
                <w:szCs w:val="24"/>
              </w:rPr>
              <w:t>« Моя любимая учительница»</w:t>
            </w:r>
            <w:r w:rsidRPr="00891002">
              <w:rPr>
                <w:rFonts w:ascii="Times New Roman" w:hAnsi="Times New Roman" w:cs="Times New Roman"/>
                <w:sz w:val="24"/>
                <w:szCs w:val="24"/>
              </w:rPr>
              <w:t xml:space="preserve"> </w:t>
            </w:r>
          </w:p>
          <w:p w:rsidR="00C077DC" w:rsidRPr="00891002" w:rsidRDefault="00C077DC" w:rsidP="00C077DC">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xml:space="preserve">Выставка  фотографий « Мгновение остановись»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sz w:val="24"/>
                <w:szCs w:val="24"/>
              </w:rPr>
              <w:t>Сказочные домики</w:t>
            </w:r>
          </w:p>
          <w:p w:rsidR="00C077DC" w:rsidRPr="00891002" w:rsidRDefault="00C077DC" w:rsidP="00C077DC">
            <w:pPr>
              <w:rPr>
                <w:rFonts w:ascii="Times New Roman" w:hAnsi="Times New Roman" w:cs="Times New Roman"/>
                <w:b/>
                <w:sz w:val="24"/>
                <w:szCs w:val="24"/>
              </w:rPr>
            </w:pPr>
            <w:r w:rsidRPr="00891002">
              <w:rPr>
                <w:rFonts w:ascii="Times New Roman" w:hAnsi="Times New Roman" w:cs="Times New Roman"/>
                <w:b/>
                <w:sz w:val="24"/>
                <w:szCs w:val="24"/>
              </w:rPr>
              <w:t>Конкурс снегурочек</w:t>
            </w:r>
          </w:p>
          <w:p w:rsidR="00C077DC" w:rsidRPr="00891002" w:rsidRDefault="00C077DC" w:rsidP="00C077DC">
            <w:pPr>
              <w:rPr>
                <w:rFonts w:ascii="Times New Roman" w:hAnsi="Times New Roman" w:cs="Times New Roman"/>
                <w:b/>
                <w:sz w:val="24"/>
                <w:szCs w:val="24"/>
              </w:rPr>
            </w:pPr>
          </w:p>
          <w:p w:rsidR="00C077DC" w:rsidRPr="00891002" w:rsidRDefault="00C077DC" w:rsidP="00C077DC">
            <w:pPr>
              <w:rPr>
                <w:rFonts w:ascii="Times New Roman" w:hAnsi="Times New Roman" w:cs="Times New Roman"/>
                <w:b/>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Фото</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рассказ</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1-4 класс </w:t>
            </w:r>
          </w:p>
          <w:p w:rsidR="00C077DC" w:rsidRPr="00891002" w:rsidRDefault="00C077DC" w:rsidP="00C077DC">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Смотр строя и песни  (4-10 класс</w:t>
            </w:r>
            <w:proofErr w:type="gramStart"/>
            <w:r w:rsidRPr="00891002">
              <w:rPr>
                <w:rFonts w:ascii="Times New Roman" w:hAnsi="Times New Roman" w:cs="Times New Roman"/>
                <w:sz w:val="24"/>
                <w:szCs w:val="24"/>
              </w:rPr>
              <w:t xml:space="preserve"> )</w:t>
            </w:r>
            <w:proofErr w:type="gramEnd"/>
          </w:p>
          <w:p w:rsidR="00C077DC" w:rsidRPr="00891002" w:rsidRDefault="00C077DC" w:rsidP="00C077DC">
            <w:pPr>
              <w:jc w:val="cente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b/>
                <w:sz w:val="24"/>
                <w:szCs w:val="24"/>
              </w:rPr>
              <w:t>«Туйаа-рыма туьулгэтэ</w:t>
            </w:r>
            <w:r w:rsidRPr="00891002">
              <w:rPr>
                <w:rFonts w:ascii="Times New Roman" w:hAnsi="Times New Roman" w:cs="Times New Roman"/>
                <w:sz w:val="24"/>
                <w:szCs w:val="24"/>
              </w:rPr>
              <w:t>»(4 кл.)</w:t>
            </w:r>
          </w:p>
          <w:p w:rsidR="00C077DC" w:rsidRPr="00891002" w:rsidRDefault="00C077DC" w:rsidP="00C077DC">
            <w:pPr>
              <w:rPr>
                <w:rFonts w:ascii="Times New Roman" w:hAnsi="Times New Roman" w:cs="Times New Roman"/>
                <w:b/>
                <w:sz w:val="24"/>
                <w:szCs w:val="24"/>
              </w:rPr>
            </w:pPr>
            <w:r w:rsidRPr="00891002">
              <w:rPr>
                <w:rFonts w:ascii="Times New Roman" w:hAnsi="Times New Roman" w:cs="Times New Roman"/>
                <w:b/>
                <w:sz w:val="24"/>
                <w:szCs w:val="24"/>
              </w:rPr>
              <w:t xml:space="preserve">«Мини-мисс» </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(5-7 кл.)</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b/>
                <w:sz w:val="24"/>
                <w:szCs w:val="24"/>
              </w:rPr>
              <w:t xml:space="preserve">«Мисс щколы» </w:t>
            </w:r>
            <w:r w:rsidRPr="00891002">
              <w:rPr>
                <w:rFonts w:ascii="Times New Roman" w:hAnsi="Times New Roman" w:cs="Times New Roman"/>
                <w:sz w:val="24"/>
                <w:szCs w:val="24"/>
              </w:rPr>
              <w:t>(8-11 кл.)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ОЛОНХО </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Оьуокай конкурса</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 (1-4 кл.)</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Конкурс «А5а уонна уол» (3-6 кл.)</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Выпуск санбюлле-теней</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Конкурс стенгазет</w:t>
            </w:r>
          </w:p>
        </w:tc>
      </w:tr>
      <w:tr w:rsidR="00C077DC" w:rsidRPr="00891002" w:rsidTr="00C077DC">
        <w:trPr>
          <w:cantSplit/>
          <w:trHeight w:val="113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extDirection w:val="btLr"/>
            <w:hideMark/>
          </w:tcPr>
          <w:p w:rsidR="00C077DC" w:rsidRPr="00891002" w:rsidRDefault="00C077DC" w:rsidP="00C077DC">
            <w:pPr>
              <w:ind w:left="113" w:right="113"/>
              <w:jc w:val="center"/>
              <w:rPr>
                <w:rFonts w:ascii="Times New Roman" w:hAnsi="Times New Roman" w:cs="Times New Roman"/>
                <w:sz w:val="24"/>
                <w:szCs w:val="24"/>
              </w:rPr>
            </w:pPr>
            <w:r w:rsidRPr="00891002">
              <w:rPr>
                <w:rFonts w:ascii="Times New Roman" w:hAnsi="Times New Roman" w:cs="Times New Roman"/>
                <w:sz w:val="24"/>
                <w:szCs w:val="24"/>
              </w:rPr>
              <w:t>Соревнования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 xml:space="preserve">Желтый лист </w:t>
            </w:r>
            <w:proofErr w:type="gramStart"/>
            <w:r w:rsidRPr="00891002">
              <w:rPr>
                <w:rFonts w:ascii="Times New Roman" w:hAnsi="Times New Roman" w:cs="Times New Roman"/>
                <w:sz w:val="24"/>
                <w:szCs w:val="24"/>
              </w:rPr>
              <w:t>-В</w:t>
            </w:r>
            <w:proofErr w:type="gramEnd"/>
            <w:r w:rsidRPr="00891002">
              <w:rPr>
                <w:rFonts w:ascii="Times New Roman" w:hAnsi="Times New Roman" w:cs="Times New Roman"/>
                <w:sz w:val="24"/>
                <w:szCs w:val="24"/>
              </w:rPr>
              <w:t>сероссийский  кросс,</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Шахматы « Белая ладья» </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«Эстафета между классами»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 xml:space="preserve"> « Мама</w:t>
            </w:r>
            <w:proofErr w:type="gramStart"/>
            <w:r w:rsidRPr="00891002">
              <w:rPr>
                <w:rFonts w:ascii="Times New Roman" w:hAnsi="Times New Roman" w:cs="Times New Roman"/>
                <w:b/>
                <w:sz w:val="24"/>
                <w:szCs w:val="24"/>
              </w:rPr>
              <w:t xml:space="preserve"> ,</w:t>
            </w:r>
            <w:proofErr w:type="gramEnd"/>
            <w:r w:rsidRPr="00891002">
              <w:rPr>
                <w:rFonts w:ascii="Times New Roman" w:hAnsi="Times New Roman" w:cs="Times New Roman"/>
                <w:b/>
                <w:sz w:val="24"/>
                <w:szCs w:val="24"/>
              </w:rPr>
              <w:t xml:space="preserve"> папа я спортивная семья»-1-2 и  3-4 классы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Хапсагай -</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1-11 класс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proofErr w:type="gramStart"/>
            <w:r w:rsidRPr="00891002">
              <w:rPr>
                <w:rFonts w:ascii="Times New Roman" w:hAnsi="Times New Roman" w:cs="Times New Roman"/>
                <w:sz w:val="24"/>
                <w:szCs w:val="24"/>
              </w:rPr>
              <w:t>Открытый</w:t>
            </w:r>
            <w:proofErr w:type="gramEnd"/>
            <w:r w:rsidRPr="00891002">
              <w:rPr>
                <w:rFonts w:ascii="Times New Roman" w:hAnsi="Times New Roman" w:cs="Times New Roman"/>
                <w:sz w:val="24"/>
                <w:szCs w:val="24"/>
              </w:rPr>
              <w:t xml:space="preserve"> турнип по вольной борьбе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proofErr w:type="gramStart"/>
            <w:r w:rsidRPr="00891002">
              <w:rPr>
                <w:rFonts w:ascii="Times New Roman" w:hAnsi="Times New Roman" w:cs="Times New Roman"/>
                <w:sz w:val="24"/>
                <w:szCs w:val="24"/>
              </w:rPr>
              <w:t>Нацио-нальные</w:t>
            </w:r>
            <w:proofErr w:type="gramEnd"/>
            <w:r w:rsidRPr="00891002">
              <w:rPr>
                <w:rFonts w:ascii="Times New Roman" w:hAnsi="Times New Roman" w:cs="Times New Roman"/>
                <w:sz w:val="24"/>
                <w:szCs w:val="24"/>
              </w:rPr>
              <w:t xml:space="preserve"> прыжки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Урун уолан</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b/>
                <w:sz w:val="24"/>
                <w:szCs w:val="24"/>
              </w:rPr>
              <w:t xml:space="preserve"> 4</w:t>
            </w:r>
            <w:r w:rsidRPr="00891002">
              <w:rPr>
                <w:rFonts w:ascii="Times New Roman" w:hAnsi="Times New Roman" w:cs="Times New Roman"/>
                <w:sz w:val="24"/>
                <w:szCs w:val="24"/>
              </w:rPr>
              <w:t xml:space="preserve"> классы</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b/>
                <w:sz w:val="24"/>
                <w:szCs w:val="24"/>
              </w:rPr>
              <w:t>Ебугэ оонньуулара</w:t>
            </w:r>
            <w:r w:rsidRPr="00891002">
              <w:rPr>
                <w:rFonts w:ascii="Times New Roman" w:hAnsi="Times New Roman" w:cs="Times New Roman"/>
                <w:sz w:val="24"/>
                <w:szCs w:val="24"/>
              </w:rPr>
              <w:t xml:space="preserve"> – 3-10 класс  </w:t>
            </w:r>
          </w:p>
          <w:p w:rsidR="00C077DC" w:rsidRPr="00891002" w:rsidRDefault="00C077DC" w:rsidP="00C077DC">
            <w:pPr>
              <w:jc w:val="center"/>
              <w:rPr>
                <w:rFonts w:ascii="Times New Roman" w:hAnsi="Times New Roman" w:cs="Times New Roman"/>
                <w:b/>
                <w:sz w:val="24"/>
                <w:szCs w:val="24"/>
              </w:rPr>
            </w:pPr>
            <w:r w:rsidRPr="00891002">
              <w:rPr>
                <w:rFonts w:ascii="Times New Roman" w:hAnsi="Times New Roman" w:cs="Times New Roman"/>
                <w:b/>
                <w:sz w:val="24"/>
                <w:szCs w:val="24"/>
              </w:rPr>
              <w:t>В здоровом теле здоровый дух  -</w:t>
            </w:r>
            <w:r w:rsidRPr="00891002">
              <w:rPr>
                <w:rFonts w:ascii="Times New Roman" w:hAnsi="Times New Roman" w:cs="Times New Roman"/>
                <w:sz w:val="24"/>
                <w:szCs w:val="24"/>
              </w:rPr>
              <w:t>3-4 класс</w:t>
            </w:r>
            <w:r w:rsidRPr="00891002">
              <w:rPr>
                <w:rFonts w:ascii="Times New Roman" w:hAnsi="Times New Roman" w:cs="Times New Roman"/>
                <w:b/>
                <w:sz w:val="24"/>
                <w:szCs w:val="24"/>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7DC" w:rsidRPr="00891002" w:rsidRDefault="00C077DC" w:rsidP="00C077DC">
            <w:pPr>
              <w:rPr>
                <w:rFonts w:ascii="Times New Roman" w:hAnsi="Times New Roman" w:cs="Times New Roman"/>
                <w:b/>
                <w:sz w:val="24"/>
                <w:szCs w:val="24"/>
              </w:rPr>
            </w:pPr>
            <w:r w:rsidRPr="00891002">
              <w:rPr>
                <w:rFonts w:ascii="Times New Roman" w:hAnsi="Times New Roman" w:cs="Times New Roman"/>
                <w:b/>
                <w:sz w:val="24"/>
                <w:szCs w:val="24"/>
              </w:rPr>
              <w:t xml:space="preserve">Лыжня России </w:t>
            </w:r>
          </w:p>
          <w:p w:rsidR="00C077DC" w:rsidRPr="00891002" w:rsidRDefault="00C077DC" w:rsidP="00C077DC">
            <w:pPr>
              <w:rPr>
                <w:rFonts w:ascii="Times New Roman" w:hAnsi="Times New Roman" w:cs="Times New Roman"/>
                <w:sz w:val="24"/>
                <w:szCs w:val="24"/>
              </w:rPr>
            </w:pP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 xml:space="preserve">Прощай,  зимушка и зима </w:t>
            </w:r>
          </w:p>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(4-11 кл.)</w:t>
            </w:r>
          </w:p>
          <w:p w:rsidR="00C077DC" w:rsidRPr="00891002" w:rsidRDefault="00C077DC" w:rsidP="00C077DC">
            <w:pPr>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7DC" w:rsidRPr="00891002" w:rsidRDefault="00C077DC" w:rsidP="00C077DC">
            <w:pPr>
              <w:jc w:val="center"/>
              <w:rPr>
                <w:rFonts w:ascii="Times New Roman" w:hAnsi="Times New Roman" w:cs="Times New Roman"/>
                <w:sz w:val="24"/>
                <w:szCs w:val="24"/>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7DC" w:rsidRPr="00891002" w:rsidRDefault="00C077DC" w:rsidP="00C077DC">
            <w:pPr>
              <w:jc w:val="center"/>
              <w:rPr>
                <w:rFonts w:ascii="Times New Roman" w:hAnsi="Times New Roman" w:cs="Times New Roman"/>
                <w:sz w:val="24"/>
                <w:szCs w:val="24"/>
              </w:rPr>
            </w:pP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Турслет</w:t>
            </w:r>
          </w:p>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 xml:space="preserve">Эстафета между классами  </w:t>
            </w:r>
          </w:p>
        </w:tc>
      </w:tr>
    </w:tbl>
    <w:p w:rsidR="00C077DC" w:rsidRPr="00891002" w:rsidRDefault="00C077DC" w:rsidP="00C077DC">
      <w:pPr>
        <w:rPr>
          <w:rFonts w:ascii="Times New Roman" w:hAnsi="Times New Roman" w:cs="Times New Roman"/>
          <w:sz w:val="24"/>
          <w:szCs w:val="24"/>
        </w:rPr>
      </w:pPr>
    </w:p>
    <w:p w:rsidR="00C077DC" w:rsidRPr="00891002" w:rsidRDefault="00C077DC" w:rsidP="00C077DC">
      <w:pPr>
        <w:jc w:val="both"/>
        <w:rPr>
          <w:rFonts w:ascii="Times New Roman" w:hAnsi="Times New Roman" w:cs="Times New Roman"/>
          <w:sz w:val="24"/>
          <w:szCs w:val="24"/>
        </w:rPr>
      </w:pPr>
    </w:p>
    <w:p w:rsidR="00C077DC" w:rsidRPr="00891002" w:rsidRDefault="00C077DC" w:rsidP="00C077DC">
      <w:pPr>
        <w:jc w:val="both"/>
        <w:rPr>
          <w:rFonts w:ascii="Times New Roman" w:hAnsi="Times New Roman" w:cs="Times New Roman"/>
          <w:sz w:val="24"/>
          <w:szCs w:val="24"/>
        </w:rPr>
      </w:pPr>
    </w:p>
    <w:p w:rsidR="00C077DC" w:rsidRPr="00891002" w:rsidRDefault="00C077DC" w:rsidP="00C077DC">
      <w:pPr>
        <w:jc w:val="both"/>
        <w:rPr>
          <w:rFonts w:ascii="Times New Roman" w:hAnsi="Times New Roman" w:cs="Times New Roman"/>
          <w:sz w:val="24"/>
          <w:szCs w:val="24"/>
        </w:rPr>
      </w:pPr>
    </w:p>
    <w:p w:rsidR="00C077DC" w:rsidRPr="00891002" w:rsidRDefault="00C077DC" w:rsidP="00C077DC">
      <w:pPr>
        <w:jc w:val="both"/>
        <w:rPr>
          <w:rFonts w:ascii="Times New Roman" w:hAnsi="Times New Roman" w:cs="Times New Roman"/>
          <w:sz w:val="24"/>
          <w:szCs w:val="24"/>
        </w:rPr>
      </w:pPr>
    </w:p>
    <w:p w:rsidR="00C077DC" w:rsidRPr="00891002" w:rsidRDefault="00C077DC" w:rsidP="00C077DC">
      <w:pPr>
        <w:jc w:val="both"/>
        <w:rPr>
          <w:rFonts w:ascii="Times New Roman" w:hAnsi="Times New Roman" w:cs="Times New Roman"/>
          <w:sz w:val="24"/>
          <w:szCs w:val="24"/>
        </w:rPr>
      </w:pPr>
    </w:p>
    <w:p w:rsidR="00C077DC" w:rsidRPr="00891002" w:rsidRDefault="00C077DC" w:rsidP="00C077DC">
      <w:pPr>
        <w:jc w:val="both"/>
        <w:rPr>
          <w:rFonts w:ascii="Times New Roman" w:hAnsi="Times New Roman" w:cs="Times New Roman"/>
          <w:sz w:val="24"/>
          <w:szCs w:val="24"/>
        </w:rPr>
      </w:pPr>
    </w:p>
    <w:p w:rsidR="00C077DC" w:rsidRPr="00891002" w:rsidRDefault="00C077DC" w:rsidP="00C077DC">
      <w:pPr>
        <w:jc w:val="both"/>
        <w:rPr>
          <w:rFonts w:ascii="Times New Roman" w:hAnsi="Times New Roman" w:cs="Times New Roman"/>
          <w:sz w:val="24"/>
          <w:szCs w:val="24"/>
        </w:rPr>
      </w:pPr>
    </w:p>
    <w:p w:rsidR="0002065B" w:rsidRDefault="0002065B" w:rsidP="00C077DC">
      <w:pPr>
        <w:pStyle w:val="ac"/>
        <w:ind w:left="142"/>
        <w:jc w:val="center"/>
        <w:rPr>
          <w:rFonts w:ascii="Times New Roman" w:hAnsi="Times New Roman" w:cs="Times New Roman"/>
          <w:b/>
          <w:bCs/>
          <w:iCs/>
          <w:sz w:val="24"/>
          <w:szCs w:val="24"/>
          <w:lang w:val="en-US"/>
        </w:rPr>
      </w:pPr>
    </w:p>
    <w:p w:rsidR="00C077DC" w:rsidRPr="0002065B" w:rsidRDefault="00C077DC" w:rsidP="0002065B">
      <w:pPr>
        <w:rPr>
          <w:lang w:val="en-US"/>
        </w:rPr>
        <w:sectPr w:rsidR="00C077DC" w:rsidRPr="0002065B" w:rsidSect="0002065B">
          <w:pgSz w:w="16838" w:h="11906" w:orient="landscape"/>
          <w:pgMar w:top="851" w:right="1134" w:bottom="1701" w:left="1134" w:header="709" w:footer="709" w:gutter="0"/>
          <w:cols w:space="708"/>
          <w:docGrid w:linePitch="360"/>
        </w:sectPr>
      </w:pPr>
    </w:p>
    <w:p w:rsidR="00C077DC" w:rsidRPr="00891002" w:rsidRDefault="00C077DC" w:rsidP="00C077DC">
      <w:pPr>
        <w:pStyle w:val="ac"/>
        <w:ind w:left="142"/>
        <w:jc w:val="center"/>
        <w:rPr>
          <w:rFonts w:ascii="Times New Roman" w:hAnsi="Times New Roman" w:cs="Times New Roman"/>
          <w:b/>
          <w:bCs/>
          <w:iCs/>
          <w:sz w:val="24"/>
          <w:szCs w:val="24"/>
        </w:rPr>
      </w:pPr>
      <w:r w:rsidRPr="00891002">
        <w:rPr>
          <w:rFonts w:ascii="Times New Roman" w:hAnsi="Times New Roman" w:cs="Times New Roman"/>
          <w:b/>
          <w:bCs/>
          <w:iCs/>
          <w:sz w:val="24"/>
          <w:szCs w:val="24"/>
          <w:lang w:val="en-US"/>
        </w:rPr>
        <w:lastRenderedPageBreak/>
        <w:t>II</w:t>
      </w:r>
      <w:r w:rsidRPr="00891002">
        <w:rPr>
          <w:rFonts w:ascii="Times New Roman" w:hAnsi="Times New Roman" w:cs="Times New Roman"/>
          <w:b/>
          <w:bCs/>
          <w:iCs/>
          <w:sz w:val="24"/>
          <w:szCs w:val="24"/>
        </w:rPr>
        <w:t>.Воспитание нравственных чувств и этического сознания:</w:t>
      </w:r>
    </w:p>
    <w:p w:rsidR="00C077DC" w:rsidRPr="00891002" w:rsidRDefault="00C077DC" w:rsidP="00C077DC">
      <w:pPr>
        <w:pStyle w:val="ac"/>
        <w:jc w:val="both"/>
        <w:rPr>
          <w:rFonts w:ascii="Times New Roman" w:hAnsi="Times New Roman" w:cs="Times New Roman"/>
          <w:b/>
          <w:bCs/>
          <w:iCs/>
          <w:sz w:val="24"/>
          <w:szCs w:val="24"/>
        </w:rPr>
      </w:pP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 формирование уважительного отношения к  национальным  ценностям: человеческая жизнь, мир, добро, честь, милосердие, совесть, толерантнось, духовная культура.</w:t>
      </w:r>
    </w:p>
    <w:p w:rsidR="00C077DC" w:rsidRPr="00891002" w:rsidRDefault="00C077DC" w:rsidP="00C077DC">
      <w:pPr>
        <w:jc w:val="both"/>
        <w:rPr>
          <w:rFonts w:ascii="Times New Roman" w:hAnsi="Times New Roman" w:cs="Times New Roman"/>
          <w:sz w:val="24"/>
          <w:szCs w:val="24"/>
        </w:rPr>
      </w:pPr>
    </w:p>
    <w:tbl>
      <w:tblPr>
        <w:tblStyle w:val="af1"/>
        <w:tblW w:w="0" w:type="auto"/>
        <w:tblLayout w:type="fixed"/>
        <w:tblLook w:val="04A0"/>
      </w:tblPr>
      <w:tblGrid>
        <w:gridCol w:w="2256"/>
        <w:gridCol w:w="1884"/>
        <w:gridCol w:w="1612"/>
        <w:gridCol w:w="1838"/>
        <w:gridCol w:w="1732"/>
      </w:tblGrid>
      <w:tr w:rsidR="00C077DC" w:rsidRPr="00891002" w:rsidTr="00C077DC">
        <w:tc>
          <w:tcPr>
            <w:tcW w:w="2256" w:type="dxa"/>
          </w:tcPr>
          <w:p w:rsidR="00C077DC" w:rsidRPr="00891002" w:rsidRDefault="00C077DC" w:rsidP="00C077DC">
            <w:pPr>
              <w:rPr>
                <w:rFonts w:ascii="Times New Roman" w:hAnsi="Times New Roman" w:cs="Times New Roman"/>
                <w:bCs/>
                <w:sz w:val="24"/>
                <w:szCs w:val="24"/>
              </w:rPr>
            </w:pPr>
          </w:p>
        </w:tc>
        <w:tc>
          <w:tcPr>
            <w:tcW w:w="1884"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1 класс</w:t>
            </w:r>
          </w:p>
        </w:tc>
        <w:tc>
          <w:tcPr>
            <w:tcW w:w="1612"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2 класс</w:t>
            </w:r>
          </w:p>
        </w:tc>
        <w:tc>
          <w:tcPr>
            <w:tcW w:w="1838"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3 класс</w:t>
            </w:r>
          </w:p>
        </w:tc>
        <w:tc>
          <w:tcPr>
            <w:tcW w:w="1732"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4 класс</w:t>
            </w:r>
          </w:p>
        </w:tc>
      </w:tr>
      <w:tr w:rsidR="00C077DC" w:rsidRPr="00891002" w:rsidTr="00C077DC">
        <w:tc>
          <w:tcPr>
            <w:tcW w:w="9322" w:type="dxa"/>
            <w:gridSpan w:val="5"/>
          </w:tcPr>
          <w:p w:rsidR="00C077DC" w:rsidRPr="00891002" w:rsidRDefault="00C077DC" w:rsidP="00C077DC">
            <w:pPr>
              <w:tabs>
                <w:tab w:val="left" w:pos="3225"/>
              </w:tabs>
              <w:rPr>
                <w:rFonts w:ascii="Times New Roman" w:hAnsi="Times New Roman" w:cs="Times New Roman"/>
                <w:bCs/>
                <w:sz w:val="24"/>
                <w:szCs w:val="24"/>
              </w:rPr>
            </w:pPr>
            <w:r w:rsidRPr="00891002">
              <w:rPr>
                <w:rFonts w:ascii="Times New Roman" w:hAnsi="Times New Roman" w:cs="Times New Roman"/>
                <w:bCs/>
                <w:sz w:val="24"/>
                <w:szCs w:val="24"/>
              </w:rPr>
              <w:tab/>
            </w:r>
            <w:r w:rsidRPr="00891002">
              <w:rPr>
                <w:rFonts w:ascii="Times New Roman" w:hAnsi="Times New Roman" w:cs="Times New Roman"/>
                <w:sz w:val="24"/>
                <w:szCs w:val="24"/>
              </w:rPr>
              <w:t xml:space="preserve">1 уровень: Формирование представлений </w:t>
            </w:r>
          </w:p>
        </w:tc>
      </w:tr>
      <w:tr w:rsidR="00C077DC" w:rsidRPr="00891002" w:rsidTr="00C077DC">
        <w:trPr>
          <w:trHeight w:val="1390"/>
        </w:trPr>
        <w:tc>
          <w:tcPr>
            <w:tcW w:w="2256"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t>Формирование представлений о  национальных ценностях</w:t>
            </w:r>
          </w:p>
        </w:tc>
        <w:tc>
          <w:tcPr>
            <w:tcW w:w="1884"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Сознание добра</w:t>
            </w:r>
            <w:proofErr w:type="gramStart"/>
            <w:r w:rsidRPr="00891002">
              <w:rPr>
                <w:rFonts w:ascii="Times New Roman" w:hAnsi="Times New Roman" w:cs="Times New Roman"/>
                <w:bCs/>
                <w:sz w:val="24"/>
                <w:szCs w:val="24"/>
              </w:rPr>
              <w:t xml:space="preserve"> ,</w:t>
            </w:r>
            <w:proofErr w:type="gramEnd"/>
            <w:r w:rsidRPr="00891002">
              <w:rPr>
                <w:rFonts w:ascii="Times New Roman" w:hAnsi="Times New Roman" w:cs="Times New Roman"/>
                <w:bCs/>
                <w:sz w:val="24"/>
                <w:szCs w:val="24"/>
              </w:rPr>
              <w:t xml:space="preserve"> честности, чести, справедливости</w:t>
            </w:r>
          </w:p>
        </w:tc>
        <w:tc>
          <w:tcPr>
            <w:tcW w:w="1612"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Формировать сознание ценности человеческой жизни</w:t>
            </w:r>
          </w:p>
        </w:tc>
        <w:tc>
          <w:tcPr>
            <w:tcW w:w="1838"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Сформировать сознание смысла жизни</w:t>
            </w:r>
          </w:p>
        </w:tc>
        <w:tc>
          <w:tcPr>
            <w:tcW w:w="1732"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Сформировать сознание свободы совести, представление о духовной культуре</w:t>
            </w:r>
          </w:p>
        </w:tc>
      </w:tr>
      <w:tr w:rsidR="00C077DC" w:rsidRPr="00891002" w:rsidTr="00C077DC">
        <w:trPr>
          <w:trHeight w:val="838"/>
        </w:trPr>
        <w:tc>
          <w:tcPr>
            <w:tcW w:w="9322" w:type="dxa"/>
            <w:gridSpan w:val="5"/>
            <w:tcBorders>
              <w:bottom w:val="single" w:sz="4" w:space="0" w:color="000000" w:themeColor="text1"/>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t>Формирование элементарных представлений о возможном негативном влиянии на морально-психологическое состояние человека компьютерных игр, кино, телевизионных передач, рекламы</w:t>
            </w:r>
          </w:p>
        </w:tc>
      </w:tr>
      <w:tr w:rsidR="00C077DC" w:rsidRPr="00891002" w:rsidTr="00C077DC">
        <w:tc>
          <w:tcPr>
            <w:tcW w:w="9322" w:type="dxa"/>
            <w:gridSpan w:val="5"/>
            <w:tcBorders>
              <w:top w:val="nil"/>
            </w:tcBorders>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2 уровень: Создание условий для осуществления нравственно ориентированных поступков</w:t>
            </w:r>
          </w:p>
          <w:p w:rsidR="00C077DC" w:rsidRPr="00891002" w:rsidRDefault="00C077DC" w:rsidP="00C077DC">
            <w:pPr>
              <w:rPr>
                <w:rFonts w:ascii="Times New Roman" w:hAnsi="Times New Roman" w:cs="Times New Roman"/>
                <w:bCs/>
                <w:sz w:val="24"/>
                <w:szCs w:val="24"/>
              </w:rPr>
            </w:pPr>
          </w:p>
        </w:tc>
      </w:tr>
      <w:tr w:rsidR="00C077DC" w:rsidRPr="00891002" w:rsidTr="00C077DC">
        <w:trPr>
          <w:trHeight w:val="1114"/>
        </w:trPr>
        <w:tc>
          <w:tcPr>
            <w:tcW w:w="9322" w:type="dxa"/>
            <w:gridSpan w:val="5"/>
            <w:tcBorders>
              <w:bottom w:val="single" w:sz="4" w:space="0" w:color="000000" w:themeColor="text1"/>
            </w:tcBorders>
          </w:tcPr>
          <w:p w:rsidR="00C077DC" w:rsidRPr="00891002" w:rsidRDefault="00C077DC" w:rsidP="001361B5">
            <w:pPr>
              <w:pStyle w:val="ac"/>
              <w:widowControl/>
              <w:numPr>
                <w:ilvl w:val="0"/>
                <w:numId w:val="68"/>
              </w:numPr>
              <w:rPr>
                <w:rFonts w:ascii="Times New Roman" w:hAnsi="Times New Roman" w:cs="Times New Roman"/>
                <w:sz w:val="24"/>
                <w:szCs w:val="24"/>
              </w:rPr>
            </w:pPr>
            <w:r w:rsidRPr="00891002">
              <w:rPr>
                <w:rFonts w:ascii="Times New Roman" w:hAnsi="Times New Roman" w:cs="Times New Roman"/>
                <w:sz w:val="24"/>
                <w:szCs w:val="24"/>
              </w:rPr>
              <w:t>Выработка правил поведения в образовательном учреждении, дома, на улице, в населённом пункте, в общественных местах, на природе</w:t>
            </w:r>
          </w:p>
          <w:p w:rsidR="00C077DC" w:rsidRPr="00891002" w:rsidRDefault="00C077DC" w:rsidP="001361B5">
            <w:pPr>
              <w:pStyle w:val="ac"/>
              <w:widowControl/>
              <w:numPr>
                <w:ilvl w:val="0"/>
                <w:numId w:val="68"/>
              </w:numPr>
              <w:rPr>
                <w:rFonts w:ascii="Times New Roman" w:hAnsi="Times New Roman" w:cs="Times New Roman"/>
                <w:sz w:val="24"/>
                <w:szCs w:val="24"/>
              </w:rPr>
            </w:pPr>
            <w:r w:rsidRPr="00891002">
              <w:rPr>
                <w:rFonts w:ascii="Times New Roman" w:hAnsi="Times New Roman" w:cs="Times New Roman"/>
                <w:sz w:val="24"/>
                <w:szCs w:val="24"/>
              </w:rPr>
              <w:t>Организация работы по различению хороших и плохих поступков</w:t>
            </w:r>
          </w:p>
          <w:p w:rsidR="00C077DC" w:rsidRPr="00891002" w:rsidRDefault="00C077DC" w:rsidP="001361B5">
            <w:pPr>
              <w:pStyle w:val="ac"/>
              <w:widowControl/>
              <w:numPr>
                <w:ilvl w:val="0"/>
                <w:numId w:val="68"/>
              </w:numPr>
              <w:rPr>
                <w:rFonts w:ascii="Times New Roman" w:hAnsi="Times New Roman" w:cs="Times New Roman"/>
                <w:bCs/>
                <w:sz w:val="24"/>
                <w:szCs w:val="24"/>
              </w:rPr>
            </w:pPr>
            <w:r w:rsidRPr="00891002">
              <w:rPr>
                <w:rFonts w:ascii="Times New Roman" w:hAnsi="Times New Roman" w:cs="Times New Roman"/>
                <w:sz w:val="24"/>
                <w:szCs w:val="24"/>
              </w:rPr>
              <w:t>Учить быть толерантными</w:t>
            </w:r>
          </w:p>
        </w:tc>
      </w:tr>
      <w:tr w:rsidR="00C077DC" w:rsidRPr="00891002" w:rsidTr="00C077DC">
        <w:trPr>
          <w:trHeight w:val="838"/>
        </w:trPr>
        <w:tc>
          <w:tcPr>
            <w:tcW w:w="9322" w:type="dxa"/>
            <w:gridSpan w:val="5"/>
            <w:tcBorders>
              <w:bottom w:val="single" w:sz="4" w:space="0" w:color="000000" w:themeColor="text1"/>
            </w:tcBorders>
          </w:tcPr>
          <w:p w:rsidR="00C077DC" w:rsidRPr="00891002" w:rsidRDefault="00C077DC" w:rsidP="00C077DC">
            <w:pPr>
              <w:jc w:val="both"/>
              <w:rPr>
                <w:rFonts w:ascii="Times New Roman" w:hAnsi="Times New Roman" w:cs="Times New Roman"/>
                <w:bCs/>
                <w:sz w:val="24"/>
                <w:szCs w:val="24"/>
              </w:rPr>
            </w:pPr>
            <w:r w:rsidRPr="00891002">
              <w:rPr>
                <w:rFonts w:ascii="Times New Roman" w:hAnsi="Times New Roman" w:cs="Times New Roman"/>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C077DC" w:rsidRPr="00891002" w:rsidTr="00C077DC">
        <w:tc>
          <w:tcPr>
            <w:tcW w:w="2256"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Организация деятельности по формированию уважительного отношения к родителям, старшим, доброжелательное отношение к сверстникам и младшим;</w:t>
            </w:r>
          </w:p>
        </w:tc>
        <w:tc>
          <w:tcPr>
            <w:tcW w:w="7066" w:type="dxa"/>
            <w:gridSpan w:val="4"/>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Участие в проведении уроков этики, внеклассных мероприятий, направленных на формирование норм морально-нравственного поведения,</w:t>
            </w:r>
          </w:p>
          <w:p w:rsidR="00C077DC" w:rsidRPr="00891002" w:rsidRDefault="00C077DC" w:rsidP="00C077DC">
            <w:pPr>
              <w:rPr>
                <w:rFonts w:ascii="Times New Roman" w:hAnsi="Times New Roman" w:cs="Times New Roman"/>
                <w:bCs/>
                <w:sz w:val="24"/>
                <w:szCs w:val="24"/>
              </w:rPr>
            </w:pPr>
          </w:p>
        </w:tc>
      </w:tr>
    </w:tbl>
    <w:p w:rsidR="00C077DC" w:rsidRPr="00891002" w:rsidRDefault="00C077DC" w:rsidP="00C077DC">
      <w:pPr>
        <w:ind w:firstLine="567"/>
        <w:jc w:val="both"/>
        <w:rPr>
          <w:rFonts w:ascii="Times New Roman" w:hAnsi="Times New Roman" w:cs="Times New Roman"/>
          <w:b/>
          <w:sz w:val="24"/>
          <w:szCs w:val="24"/>
        </w:rPr>
      </w:pPr>
    </w:p>
    <w:p w:rsidR="00C077DC" w:rsidRPr="00891002" w:rsidRDefault="00C077DC" w:rsidP="00C077DC">
      <w:pPr>
        <w:jc w:val="both"/>
        <w:rPr>
          <w:rFonts w:ascii="Times New Roman" w:hAnsi="Times New Roman" w:cs="Times New Roman"/>
          <w:sz w:val="24"/>
          <w:szCs w:val="24"/>
        </w:rPr>
      </w:pPr>
    </w:p>
    <w:tbl>
      <w:tblPr>
        <w:tblStyle w:val="af1"/>
        <w:tblW w:w="0" w:type="auto"/>
        <w:tblLook w:val="04A0"/>
      </w:tblPr>
      <w:tblGrid>
        <w:gridCol w:w="2235"/>
        <w:gridCol w:w="2433"/>
        <w:gridCol w:w="2276"/>
        <w:gridCol w:w="2368"/>
      </w:tblGrid>
      <w:tr w:rsidR="00C077DC" w:rsidRPr="00891002" w:rsidTr="00C077DC">
        <w:tc>
          <w:tcPr>
            <w:tcW w:w="2235" w:type="dxa"/>
          </w:tcPr>
          <w:p w:rsidR="00C077DC" w:rsidRPr="00891002" w:rsidRDefault="00C077DC" w:rsidP="00C077DC">
            <w:pPr>
              <w:rPr>
                <w:rFonts w:ascii="Times New Roman" w:hAnsi="Times New Roman" w:cs="Times New Roman"/>
                <w:bCs/>
                <w:sz w:val="24"/>
                <w:szCs w:val="24"/>
              </w:rPr>
            </w:pPr>
          </w:p>
        </w:tc>
        <w:tc>
          <w:tcPr>
            <w:tcW w:w="2433"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5-7  классы</w:t>
            </w:r>
          </w:p>
        </w:tc>
        <w:tc>
          <w:tcPr>
            <w:tcW w:w="2276"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8-9 классы</w:t>
            </w:r>
          </w:p>
        </w:tc>
        <w:tc>
          <w:tcPr>
            <w:tcW w:w="2368"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10-11 классы</w:t>
            </w:r>
          </w:p>
        </w:tc>
      </w:tr>
      <w:tr w:rsidR="00C077DC" w:rsidRPr="00891002" w:rsidTr="00C077DC">
        <w:tc>
          <w:tcPr>
            <w:tcW w:w="9312" w:type="dxa"/>
            <w:gridSpan w:val="4"/>
          </w:tcPr>
          <w:p w:rsidR="00C077DC" w:rsidRPr="00891002" w:rsidRDefault="00C077DC" w:rsidP="00C077DC">
            <w:pPr>
              <w:tabs>
                <w:tab w:val="left" w:pos="3225"/>
              </w:tabs>
              <w:rPr>
                <w:rFonts w:ascii="Times New Roman" w:hAnsi="Times New Roman" w:cs="Times New Roman"/>
                <w:bCs/>
                <w:sz w:val="24"/>
                <w:szCs w:val="24"/>
              </w:rPr>
            </w:pPr>
            <w:r w:rsidRPr="00891002">
              <w:rPr>
                <w:rFonts w:ascii="Times New Roman" w:hAnsi="Times New Roman" w:cs="Times New Roman"/>
                <w:bCs/>
                <w:sz w:val="24"/>
                <w:szCs w:val="24"/>
              </w:rPr>
              <w:tab/>
            </w:r>
            <w:r w:rsidRPr="00891002">
              <w:rPr>
                <w:rFonts w:ascii="Times New Roman" w:hAnsi="Times New Roman" w:cs="Times New Roman"/>
                <w:sz w:val="24"/>
                <w:szCs w:val="24"/>
              </w:rPr>
              <w:t xml:space="preserve">1 уровень: Формирование представлений </w:t>
            </w:r>
          </w:p>
        </w:tc>
      </w:tr>
      <w:tr w:rsidR="00C077DC" w:rsidRPr="00891002" w:rsidTr="00C077DC">
        <w:tc>
          <w:tcPr>
            <w:tcW w:w="2235"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t>Формирование представления о нравственных  ценностях</w:t>
            </w:r>
          </w:p>
        </w:tc>
        <w:tc>
          <w:tcPr>
            <w:tcW w:w="2433"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roofErr w:type="gramStart"/>
            <w:r w:rsidRPr="00891002">
              <w:rPr>
                <w:rFonts w:ascii="Times New Roman" w:hAnsi="Times New Roman" w:cs="Times New Roman"/>
                <w:sz w:val="24"/>
                <w:szCs w:val="24"/>
              </w:rPr>
              <w:t>.</w:t>
            </w:r>
            <w:proofErr w:type="gramEnd"/>
            <w:r w:rsidRPr="00891002">
              <w:rPr>
                <w:rFonts w:ascii="Times New Roman" w:hAnsi="Times New Roman" w:cs="Times New Roman"/>
                <w:sz w:val="24"/>
                <w:szCs w:val="24"/>
              </w:rPr>
              <w:t xml:space="preserve"> </w:t>
            </w:r>
            <w:proofErr w:type="gramStart"/>
            <w:r w:rsidRPr="00891002">
              <w:rPr>
                <w:rFonts w:ascii="Times New Roman" w:hAnsi="Times New Roman" w:cs="Times New Roman"/>
                <w:sz w:val="24"/>
                <w:szCs w:val="24"/>
              </w:rPr>
              <w:t>о</w:t>
            </w:r>
            <w:proofErr w:type="gramEnd"/>
            <w:r w:rsidRPr="00891002">
              <w:rPr>
                <w:rFonts w:ascii="Times New Roman" w:hAnsi="Times New Roman" w:cs="Times New Roman"/>
                <w:sz w:val="24"/>
                <w:szCs w:val="24"/>
              </w:rPr>
              <w:t xml:space="preserve">снованных на </w:t>
            </w:r>
            <w:r w:rsidRPr="00891002">
              <w:rPr>
                <w:rFonts w:ascii="Times New Roman" w:hAnsi="Times New Roman" w:cs="Times New Roman"/>
                <w:sz w:val="24"/>
                <w:szCs w:val="24"/>
              </w:rPr>
              <w:lastRenderedPageBreak/>
              <w:t>традиционных представлениях якутов;</w:t>
            </w:r>
          </w:p>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t>стремление избегать плохих поступков умение признаться в плохом поступке и проанализировать его</w:t>
            </w:r>
          </w:p>
        </w:tc>
        <w:tc>
          <w:tcPr>
            <w:tcW w:w="2276" w:type="dxa"/>
          </w:tcPr>
          <w:p w:rsidR="00C077DC" w:rsidRPr="00891002" w:rsidRDefault="00C077DC" w:rsidP="001361B5">
            <w:pPr>
              <w:pStyle w:val="ac"/>
              <w:widowControl/>
              <w:numPr>
                <w:ilvl w:val="0"/>
                <w:numId w:val="65"/>
              </w:numPr>
              <w:ind w:left="176"/>
              <w:jc w:val="both"/>
              <w:rPr>
                <w:rFonts w:ascii="Times New Roman" w:hAnsi="Times New Roman" w:cs="Times New Roman"/>
                <w:sz w:val="24"/>
                <w:szCs w:val="24"/>
              </w:rPr>
            </w:pPr>
            <w:r w:rsidRPr="00891002">
              <w:rPr>
                <w:rFonts w:ascii="Times New Roman" w:hAnsi="Times New Roman" w:cs="Times New Roman"/>
                <w:sz w:val="24"/>
                <w:szCs w:val="24"/>
              </w:rPr>
              <w:lastRenderedPageBreak/>
              <w:t>бережное, гуманное отношение ко всему живому;</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 xml:space="preserve"> знание правил этики, культуры речи;</w:t>
            </w:r>
          </w:p>
          <w:p w:rsidR="00C077DC" w:rsidRPr="00891002" w:rsidRDefault="00C077DC" w:rsidP="00C077DC">
            <w:pPr>
              <w:jc w:val="both"/>
              <w:rPr>
                <w:rFonts w:ascii="Times New Roman" w:hAnsi="Times New Roman" w:cs="Times New Roman"/>
                <w:bCs/>
                <w:sz w:val="24"/>
                <w:szCs w:val="24"/>
              </w:rPr>
            </w:pPr>
            <w:r w:rsidRPr="00891002">
              <w:rPr>
                <w:rFonts w:ascii="Times New Roman" w:hAnsi="Times New Roman" w:cs="Times New Roman"/>
                <w:sz w:val="24"/>
                <w:szCs w:val="24"/>
              </w:rPr>
              <w:t xml:space="preserve"> </w:t>
            </w:r>
          </w:p>
        </w:tc>
        <w:tc>
          <w:tcPr>
            <w:tcW w:w="2368" w:type="dxa"/>
          </w:tcPr>
          <w:p w:rsidR="00C077DC" w:rsidRPr="00891002" w:rsidRDefault="00C077DC" w:rsidP="00C077DC">
            <w:pPr>
              <w:ind w:firstLine="567"/>
              <w:jc w:val="both"/>
              <w:rPr>
                <w:rFonts w:ascii="Times New Roman" w:hAnsi="Times New Roman" w:cs="Times New Roman"/>
                <w:bCs/>
                <w:sz w:val="24"/>
                <w:szCs w:val="24"/>
              </w:rPr>
            </w:pPr>
            <w:r w:rsidRPr="00891002">
              <w:rPr>
                <w:rFonts w:ascii="Times New Roman" w:hAnsi="Times New Roman" w:cs="Times New Roman"/>
                <w:bCs/>
                <w:sz w:val="24"/>
                <w:szCs w:val="24"/>
              </w:rPr>
              <w:t>Формировать стремление сохранить  национальные традиции</w:t>
            </w:r>
          </w:p>
        </w:tc>
      </w:tr>
      <w:tr w:rsidR="00C077DC" w:rsidRPr="00891002" w:rsidTr="00C077DC">
        <w:trPr>
          <w:trHeight w:val="1832"/>
        </w:trPr>
        <w:tc>
          <w:tcPr>
            <w:tcW w:w="9312" w:type="dxa"/>
            <w:gridSpan w:val="4"/>
            <w:tcBorders>
              <w:bottom w:val="single" w:sz="4" w:space="0" w:color="000000" w:themeColor="text1"/>
            </w:tcBorders>
          </w:tcPr>
          <w:p w:rsidR="00C077DC" w:rsidRPr="00891002" w:rsidRDefault="00C077DC" w:rsidP="001361B5">
            <w:pPr>
              <w:pStyle w:val="ac"/>
              <w:widowControl/>
              <w:numPr>
                <w:ilvl w:val="0"/>
                <w:numId w:val="65"/>
              </w:numPr>
              <w:rPr>
                <w:rFonts w:ascii="Times New Roman" w:hAnsi="Times New Roman" w:cs="Times New Roman"/>
                <w:sz w:val="24"/>
                <w:szCs w:val="24"/>
              </w:rPr>
            </w:pPr>
            <w:r w:rsidRPr="00891002">
              <w:rPr>
                <w:rFonts w:ascii="Times New Roman" w:hAnsi="Times New Roman" w:cs="Times New Roman"/>
                <w:sz w:val="24"/>
                <w:szCs w:val="24"/>
              </w:rPr>
              <w:lastRenderedPageBreak/>
              <w:t>Формирование представления о религиозной картине мира, роли традиционных религий в развитии Российского государства, в истории и культуре нашей страны</w:t>
            </w:r>
          </w:p>
          <w:p w:rsidR="00C077DC" w:rsidRPr="00891002" w:rsidRDefault="00C077DC" w:rsidP="001361B5">
            <w:pPr>
              <w:pStyle w:val="ac"/>
              <w:widowControl/>
              <w:numPr>
                <w:ilvl w:val="0"/>
                <w:numId w:val="65"/>
              </w:numPr>
              <w:rPr>
                <w:rFonts w:ascii="Times New Roman" w:hAnsi="Times New Roman" w:cs="Times New Roman"/>
                <w:sz w:val="24"/>
                <w:szCs w:val="24"/>
              </w:rPr>
            </w:pPr>
            <w:r w:rsidRPr="00891002">
              <w:rPr>
                <w:rFonts w:ascii="Times New Roman" w:hAnsi="Times New Roman" w:cs="Times New Roman"/>
                <w:sz w:val="24"/>
                <w:szCs w:val="24"/>
              </w:rPr>
              <w:t>Формирование элементарных представлений о возможном негативном влиянии на морально-психологическое состояние человека компьютерных игр, кино, телевизионных передач, рекламы</w:t>
            </w:r>
          </w:p>
          <w:p w:rsidR="00C077DC" w:rsidRPr="00891002" w:rsidRDefault="00C077DC" w:rsidP="001361B5">
            <w:pPr>
              <w:pStyle w:val="ac"/>
              <w:widowControl/>
              <w:numPr>
                <w:ilvl w:val="0"/>
                <w:numId w:val="65"/>
              </w:numPr>
              <w:jc w:val="both"/>
              <w:rPr>
                <w:rFonts w:ascii="Times New Roman" w:hAnsi="Times New Roman" w:cs="Times New Roman"/>
                <w:sz w:val="24"/>
                <w:szCs w:val="24"/>
              </w:rPr>
            </w:pPr>
            <w:r w:rsidRPr="00891002">
              <w:rPr>
                <w:rFonts w:ascii="Times New Roman" w:hAnsi="Times New Roman" w:cs="Times New Roman"/>
                <w:sz w:val="24"/>
                <w:szCs w:val="24"/>
              </w:rPr>
              <w:t>Воспитать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C077DC" w:rsidRPr="00891002" w:rsidTr="00C077DC">
        <w:tc>
          <w:tcPr>
            <w:tcW w:w="9312" w:type="dxa"/>
            <w:gridSpan w:val="4"/>
          </w:tcPr>
          <w:p w:rsidR="00C077DC" w:rsidRPr="00891002" w:rsidRDefault="00C077DC" w:rsidP="00C077DC">
            <w:pPr>
              <w:jc w:val="center"/>
              <w:rPr>
                <w:rFonts w:ascii="Times New Roman" w:hAnsi="Times New Roman" w:cs="Times New Roman"/>
                <w:sz w:val="24"/>
                <w:szCs w:val="24"/>
              </w:rPr>
            </w:pPr>
            <w:r w:rsidRPr="00891002">
              <w:rPr>
                <w:rFonts w:ascii="Times New Roman" w:hAnsi="Times New Roman" w:cs="Times New Roman"/>
                <w:sz w:val="24"/>
                <w:szCs w:val="24"/>
              </w:rPr>
              <w:t>2 уровень: Создание условий для осуществления нравственно ориентированных поступков</w:t>
            </w:r>
          </w:p>
          <w:p w:rsidR="00C077DC" w:rsidRPr="00891002" w:rsidRDefault="00C077DC" w:rsidP="00C077DC">
            <w:pPr>
              <w:rPr>
                <w:rFonts w:ascii="Times New Roman" w:hAnsi="Times New Roman" w:cs="Times New Roman"/>
                <w:bCs/>
                <w:sz w:val="24"/>
                <w:szCs w:val="24"/>
              </w:rPr>
            </w:pPr>
          </w:p>
        </w:tc>
      </w:tr>
      <w:tr w:rsidR="00C077DC" w:rsidRPr="00891002" w:rsidTr="00C077DC">
        <w:trPr>
          <w:trHeight w:val="1049"/>
        </w:trPr>
        <w:tc>
          <w:tcPr>
            <w:tcW w:w="2235" w:type="dxa"/>
            <w:vMerge w:val="restart"/>
          </w:tcPr>
          <w:p w:rsidR="00C077DC" w:rsidRPr="00891002" w:rsidRDefault="00C077DC" w:rsidP="00C077DC">
            <w:pPr>
              <w:jc w:val="both"/>
              <w:rPr>
                <w:rFonts w:ascii="Times New Roman" w:hAnsi="Times New Roman" w:cs="Times New Roman"/>
                <w:bCs/>
                <w:sz w:val="24"/>
                <w:szCs w:val="24"/>
              </w:rPr>
            </w:pPr>
            <w:r w:rsidRPr="00891002">
              <w:rPr>
                <w:rFonts w:ascii="Times New Roman" w:hAnsi="Times New Roman" w:cs="Times New Roman"/>
                <w:sz w:val="24"/>
                <w:szCs w:val="24"/>
              </w:rPr>
              <w:t>Выработка правил поведения в образовательном учреждении, дома, на улице, в населённом пункте, в общественных местах, на природе</w:t>
            </w:r>
          </w:p>
        </w:tc>
        <w:tc>
          <w:tcPr>
            <w:tcW w:w="2433" w:type="dxa"/>
            <w:tcBorders>
              <w:bottom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Знакомство с инструктажами для учащихся и формирования потребности их соблюдения</w:t>
            </w:r>
          </w:p>
        </w:tc>
        <w:tc>
          <w:tcPr>
            <w:tcW w:w="2276" w:type="dxa"/>
            <w:tcBorders>
              <w:bottom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Формирование правовой культуры</w:t>
            </w:r>
          </w:p>
        </w:tc>
        <w:tc>
          <w:tcPr>
            <w:tcW w:w="2368" w:type="dxa"/>
            <w:tcBorders>
              <w:bottom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участие в работе общественных организаций, в реализации совместных мероприятий</w:t>
            </w:r>
          </w:p>
        </w:tc>
      </w:tr>
      <w:tr w:rsidR="00C077DC" w:rsidRPr="00891002" w:rsidTr="00C077DC">
        <w:trPr>
          <w:trHeight w:val="320"/>
        </w:trPr>
        <w:tc>
          <w:tcPr>
            <w:tcW w:w="2235" w:type="dxa"/>
            <w:vMerge/>
          </w:tcPr>
          <w:p w:rsidR="00C077DC" w:rsidRPr="00891002" w:rsidRDefault="00C077DC" w:rsidP="00C077DC">
            <w:pPr>
              <w:jc w:val="both"/>
              <w:rPr>
                <w:rFonts w:ascii="Times New Roman" w:hAnsi="Times New Roman" w:cs="Times New Roman"/>
                <w:sz w:val="24"/>
                <w:szCs w:val="24"/>
              </w:rPr>
            </w:pPr>
          </w:p>
        </w:tc>
        <w:tc>
          <w:tcPr>
            <w:tcW w:w="7077" w:type="dxa"/>
            <w:gridSpan w:val="3"/>
            <w:tcBorders>
              <w:top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Занятия «Лесной школы», День туризма, «Желтый лист», «Майские среды»,  тимуровские выходы</w:t>
            </w:r>
          </w:p>
        </w:tc>
      </w:tr>
      <w:tr w:rsidR="00C077DC" w:rsidRPr="00891002" w:rsidTr="00C077DC">
        <w:trPr>
          <w:trHeight w:val="573"/>
        </w:trPr>
        <w:tc>
          <w:tcPr>
            <w:tcW w:w="9312" w:type="dxa"/>
            <w:gridSpan w:val="4"/>
            <w:tcBorders>
              <w:top w:val="nil"/>
              <w:bottom w:val="single" w:sz="4" w:space="0" w:color="000000" w:themeColor="text1"/>
            </w:tcBorders>
          </w:tcPr>
          <w:p w:rsidR="00C077DC" w:rsidRPr="00891002" w:rsidRDefault="00C077DC" w:rsidP="00C077DC">
            <w:pPr>
              <w:jc w:val="both"/>
              <w:rPr>
                <w:rFonts w:ascii="Times New Roman" w:hAnsi="Times New Roman" w:cs="Times New Roman"/>
                <w:bCs/>
                <w:sz w:val="24"/>
                <w:szCs w:val="24"/>
              </w:rPr>
            </w:pPr>
            <w:r w:rsidRPr="00891002">
              <w:rPr>
                <w:rFonts w:ascii="Times New Roman" w:hAnsi="Times New Roman" w:cs="Times New Roman"/>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C077DC" w:rsidRPr="00891002" w:rsidTr="00C077DC">
        <w:trPr>
          <w:trHeight w:val="1298"/>
        </w:trPr>
        <w:tc>
          <w:tcPr>
            <w:tcW w:w="2235" w:type="dxa"/>
            <w:vMerge w:val="restart"/>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Организация деятельности по формированию уважительного отношения к родителям, старшим, доброжелательное отношение к сверстникам и младшим;</w:t>
            </w:r>
          </w:p>
          <w:p w:rsidR="00C077DC" w:rsidRPr="00891002" w:rsidRDefault="00C077DC" w:rsidP="00C077DC">
            <w:pPr>
              <w:rPr>
                <w:rFonts w:ascii="Times New Roman" w:hAnsi="Times New Roman" w:cs="Times New Roman"/>
                <w:bCs/>
                <w:sz w:val="24"/>
                <w:szCs w:val="24"/>
              </w:rPr>
            </w:pPr>
          </w:p>
        </w:tc>
        <w:tc>
          <w:tcPr>
            <w:tcW w:w="2433" w:type="dxa"/>
            <w:tcBorders>
              <w:bottom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Встречи, совместные праздники, экскурсии в предприятия</w:t>
            </w:r>
          </w:p>
        </w:tc>
        <w:tc>
          <w:tcPr>
            <w:tcW w:w="4644" w:type="dxa"/>
            <w:gridSpan w:val="2"/>
            <w:tcBorders>
              <w:bottom w:val="single" w:sz="4" w:space="0" w:color="auto"/>
            </w:tcBorders>
          </w:tcPr>
          <w:p w:rsidR="00C077DC" w:rsidRPr="00891002" w:rsidRDefault="00C077DC" w:rsidP="00C077DC">
            <w:pPr>
              <w:rPr>
                <w:rFonts w:ascii="Times New Roman" w:hAnsi="Times New Roman" w:cs="Times New Roman"/>
                <w:bCs/>
                <w:sz w:val="24"/>
                <w:szCs w:val="24"/>
              </w:rPr>
            </w:pPr>
          </w:p>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КТД «Байанай киэьэтэ»</w:t>
            </w:r>
          </w:p>
        </w:tc>
      </w:tr>
      <w:tr w:rsidR="00C077DC" w:rsidRPr="00891002" w:rsidTr="00C077DC">
        <w:trPr>
          <w:trHeight w:val="410"/>
        </w:trPr>
        <w:tc>
          <w:tcPr>
            <w:tcW w:w="2235" w:type="dxa"/>
            <w:vMerge/>
          </w:tcPr>
          <w:p w:rsidR="00C077DC" w:rsidRPr="00891002" w:rsidRDefault="00C077DC" w:rsidP="00C077DC">
            <w:pPr>
              <w:jc w:val="both"/>
              <w:rPr>
                <w:rFonts w:ascii="Times New Roman" w:hAnsi="Times New Roman" w:cs="Times New Roman"/>
                <w:sz w:val="24"/>
                <w:szCs w:val="24"/>
              </w:rPr>
            </w:pPr>
          </w:p>
        </w:tc>
        <w:tc>
          <w:tcPr>
            <w:tcW w:w="7077" w:type="dxa"/>
            <w:gridSpan w:val="3"/>
            <w:tcBorders>
              <w:top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Организация походов, экскурсий, слётов, День школы, День классов, Ларионовская декада.</w:t>
            </w:r>
          </w:p>
        </w:tc>
      </w:tr>
    </w:tbl>
    <w:p w:rsidR="00C077DC" w:rsidRPr="00891002" w:rsidRDefault="00C077DC" w:rsidP="00C077DC">
      <w:pPr>
        <w:jc w:val="both"/>
        <w:rPr>
          <w:rFonts w:ascii="Times New Roman" w:hAnsi="Times New Roman" w:cs="Times New Roman"/>
          <w:sz w:val="24"/>
          <w:szCs w:val="24"/>
        </w:rPr>
      </w:pPr>
    </w:p>
    <w:p w:rsidR="00C077DC" w:rsidRPr="00891002" w:rsidRDefault="00C077DC" w:rsidP="00C077DC">
      <w:pPr>
        <w:pStyle w:val="ac"/>
        <w:ind w:left="284"/>
        <w:jc w:val="both"/>
        <w:rPr>
          <w:rFonts w:ascii="Times New Roman" w:hAnsi="Times New Roman" w:cs="Times New Roman"/>
          <w:b/>
          <w:bCs/>
          <w:iCs/>
          <w:sz w:val="24"/>
          <w:szCs w:val="24"/>
        </w:rPr>
      </w:pPr>
      <w:r w:rsidRPr="00891002">
        <w:rPr>
          <w:rFonts w:ascii="Times New Roman" w:hAnsi="Times New Roman" w:cs="Times New Roman"/>
          <w:b/>
          <w:bCs/>
          <w:iCs/>
          <w:sz w:val="24"/>
          <w:szCs w:val="24"/>
          <w:lang w:val="en-US"/>
        </w:rPr>
        <w:t>III</w:t>
      </w:r>
      <w:r w:rsidRPr="00891002">
        <w:rPr>
          <w:rFonts w:ascii="Times New Roman" w:hAnsi="Times New Roman" w:cs="Times New Roman"/>
          <w:b/>
          <w:bCs/>
          <w:iCs/>
          <w:sz w:val="24"/>
          <w:szCs w:val="24"/>
        </w:rPr>
        <w:t>.Воспитание трудолюбия, творческого отношения к учению, труду, жизни:</w:t>
      </w:r>
    </w:p>
    <w:p w:rsidR="00C077DC" w:rsidRPr="00891002" w:rsidRDefault="00C077DC" w:rsidP="00C077DC">
      <w:pPr>
        <w:pStyle w:val="ac"/>
        <w:ind w:left="1997"/>
        <w:jc w:val="both"/>
        <w:rPr>
          <w:rFonts w:ascii="Times New Roman" w:hAnsi="Times New Roman" w:cs="Times New Roman"/>
          <w:b/>
          <w:bCs/>
          <w:iCs/>
          <w:sz w:val="24"/>
          <w:szCs w:val="24"/>
        </w:rPr>
      </w:pPr>
    </w:p>
    <w:tbl>
      <w:tblPr>
        <w:tblStyle w:val="af1"/>
        <w:tblW w:w="0" w:type="auto"/>
        <w:tblLook w:val="04A0"/>
      </w:tblPr>
      <w:tblGrid>
        <w:gridCol w:w="2239"/>
        <w:gridCol w:w="2064"/>
        <w:gridCol w:w="1995"/>
        <w:gridCol w:w="1934"/>
        <w:gridCol w:w="1905"/>
      </w:tblGrid>
      <w:tr w:rsidR="00C077DC" w:rsidRPr="00891002" w:rsidTr="00C077DC">
        <w:tc>
          <w:tcPr>
            <w:tcW w:w="3510" w:type="dxa"/>
          </w:tcPr>
          <w:p w:rsidR="00C077DC" w:rsidRPr="00891002" w:rsidRDefault="00C077DC" w:rsidP="00C077DC">
            <w:pPr>
              <w:rPr>
                <w:rFonts w:ascii="Times New Roman" w:hAnsi="Times New Roman" w:cs="Times New Roman"/>
                <w:bCs/>
                <w:sz w:val="24"/>
                <w:szCs w:val="24"/>
              </w:rPr>
            </w:pPr>
          </w:p>
        </w:tc>
        <w:tc>
          <w:tcPr>
            <w:tcW w:w="2694"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1 класс</w:t>
            </w:r>
          </w:p>
        </w:tc>
        <w:tc>
          <w:tcPr>
            <w:tcW w:w="2976"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2 класс</w:t>
            </w:r>
          </w:p>
        </w:tc>
        <w:tc>
          <w:tcPr>
            <w:tcW w:w="2694"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3 класс</w:t>
            </w:r>
          </w:p>
        </w:tc>
        <w:tc>
          <w:tcPr>
            <w:tcW w:w="2835"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4 класс</w:t>
            </w:r>
          </w:p>
        </w:tc>
      </w:tr>
      <w:tr w:rsidR="00C077DC" w:rsidRPr="00891002" w:rsidTr="00C077DC">
        <w:tc>
          <w:tcPr>
            <w:tcW w:w="14709" w:type="dxa"/>
            <w:gridSpan w:val="5"/>
          </w:tcPr>
          <w:p w:rsidR="00C077DC" w:rsidRPr="00891002" w:rsidRDefault="00C077DC" w:rsidP="00C077DC">
            <w:pPr>
              <w:tabs>
                <w:tab w:val="left" w:pos="3225"/>
              </w:tabs>
              <w:rPr>
                <w:rFonts w:ascii="Times New Roman" w:hAnsi="Times New Roman" w:cs="Times New Roman"/>
                <w:bCs/>
                <w:sz w:val="24"/>
                <w:szCs w:val="24"/>
              </w:rPr>
            </w:pPr>
            <w:r w:rsidRPr="00891002">
              <w:rPr>
                <w:rFonts w:ascii="Times New Roman" w:hAnsi="Times New Roman" w:cs="Times New Roman"/>
                <w:bCs/>
                <w:sz w:val="24"/>
                <w:szCs w:val="24"/>
              </w:rPr>
              <w:tab/>
            </w:r>
            <w:r w:rsidRPr="00891002">
              <w:rPr>
                <w:rFonts w:ascii="Times New Roman" w:hAnsi="Times New Roman" w:cs="Times New Roman"/>
                <w:sz w:val="24"/>
                <w:szCs w:val="24"/>
              </w:rPr>
              <w:t xml:space="preserve">1 уровень: Формирование представлений </w:t>
            </w:r>
          </w:p>
        </w:tc>
      </w:tr>
      <w:tr w:rsidR="00C077DC" w:rsidRPr="00891002" w:rsidTr="00C077DC">
        <w:tc>
          <w:tcPr>
            <w:tcW w:w="3510"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 xml:space="preserve">Формирование представлений о </w:t>
            </w:r>
            <w:r w:rsidRPr="00891002">
              <w:rPr>
                <w:rFonts w:ascii="Times New Roman" w:hAnsi="Times New Roman" w:cs="Times New Roman"/>
                <w:sz w:val="24"/>
                <w:szCs w:val="24"/>
              </w:rPr>
              <w:lastRenderedPageBreak/>
              <w:t xml:space="preserve">нравственных основах учёбы, ведущей роли образования, труда и значении творчества в жизни человека и общества </w:t>
            </w:r>
          </w:p>
        </w:tc>
        <w:tc>
          <w:tcPr>
            <w:tcW w:w="2694"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lastRenderedPageBreak/>
              <w:t xml:space="preserve">Сформировать первоначальные </w:t>
            </w:r>
            <w:r w:rsidRPr="00891002">
              <w:rPr>
                <w:rFonts w:ascii="Times New Roman" w:hAnsi="Times New Roman" w:cs="Times New Roman"/>
                <w:sz w:val="24"/>
                <w:szCs w:val="24"/>
              </w:rPr>
              <w:lastRenderedPageBreak/>
              <w:t>представления о нравственных основах учёбы</w:t>
            </w:r>
          </w:p>
        </w:tc>
        <w:tc>
          <w:tcPr>
            <w:tcW w:w="2976"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lastRenderedPageBreak/>
              <w:t xml:space="preserve">Сформировать представление о </w:t>
            </w:r>
            <w:r w:rsidRPr="00891002">
              <w:rPr>
                <w:rFonts w:ascii="Times New Roman" w:hAnsi="Times New Roman" w:cs="Times New Roman"/>
                <w:sz w:val="24"/>
                <w:szCs w:val="24"/>
              </w:rPr>
              <w:lastRenderedPageBreak/>
              <w:t>ведущей роли образования, труда и значении творчества в жизни человека и общества;</w:t>
            </w:r>
          </w:p>
          <w:p w:rsidR="00C077DC" w:rsidRPr="00891002" w:rsidRDefault="00C077DC" w:rsidP="00C077DC">
            <w:pPr>
              <w:rPr>
                <w:rFonts w:ascii="Times New Roman" w:hAnsi="Times New Roman" w:cs="Times New Roman"/>
                <w:bCs/>
                <w:sz w:val="24"/>
                <w:szCs w:val="24"/>
              </w:rPr>
            </w:pPr>
          </w:p>
        </w:tc>
        <w:tc>
          <w:tcPr>
            <w:tcW w:w="2694"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lastRenderedPageBreak/>
              <w:t xml:space="preserve">Сформировать элементарные </w:t>
            </w:r>
            <w:r w:rsidRPr="00891002">
              <w:rPr>
                <w:rFonts w:ascii="Times New Roman" w:hAnsi="Times New Roman" w:cs="Times New Roman"/>
                <w:sz w:val="24"/>
                <w:szCs w:val="24"/>
              </w:rPr>
              <w:lastRenderedPageBreak/>
              <w:t>представления об основных профессиях</w:t>
            </w:r>
          </w:p>
        </w:tc>
        <w:tc>
          <w:tcPr>
            <w:tcW w:w="2835"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lastRenderedPageBreak/>
              <w:t xml:space="preserve">ценностное отношение к </w:t>
            </w:r>
            <w:r w:rsidRPr="00891002">
              <w:rPr>
                <w:rFonts w:ascii="Times New Roman" w:hAnsi="Times New Roman" w:cs="Times New Roman"/>
                <w:sz w:val="24"/>
                <w:szCs w:val="24"/>
              </w:rPr>
              <w:lastRenderedPageBreak/>
              <w:t>учёбе как виду творческой деятельности;</w:t>
            </w:r>
          </w:p>
        </w:tc>
      </w:tr>
      <w:tr w:rsidR="00C077DC" w:rsidRPr="00891002" w:rsidTr="00C077DC">
        <w:tc>
          <w:tcPr>
            <w:tcW w:w="3510" w:type="dxa"/>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lastRenderedPageBreak/>
              <w:t xml:space="preserve">Формирование представления о </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роли знаний, науки, современного производства в жизни человека и общества</w:t>
            </w:r>
          </w:p>
        </w:tc>
        <w:tc>
          <w:tcPr>
            <w:tcW w:w="2694"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Экскурсии в предприятия наслега</w:t>
            </w:r>
          </w:p>
        </w:tc>
        <w:tc>
          <w:tcPr>
            <w:tcW w:w="2976"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Экскурсии в предприятия родителей</w:t>
            </w:r>
          </w:p>
        </w:tc>
        <w:tc>
          <w:tcPr>
            <w:tcW w:w="2694"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Тематические классные часы</w:t>
            </w:r>
          </w:p>
        </w:tc>
        <w:tc>
          <w:tcPr>
            <w:tcW w:w="2835"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Устный журнал о профессиях</w:t>
            </w:r>
          </w:p>
        </w:tc>
      </w:tr>
      <w:tr w:rsidR="00C077DC" w:rsidRPr="00891002" w:rsidTr="00C077DC">
        <w:trPr>
          <w:trHeight w:val="838"/>
        </w:trPr>
        <w:tc>
          <w:tcPr>
            <w:tcW w:w="14709" w:type="dxa"/>
            <w:gridSpan w:val="5"/>
            <w:tcBorders>
              <w:bottom w:val="single" w:sz="4" w:space="0" w:color="000000" w:themeColor="text1"/>
            </w:tcBorders>
          </w:tcPr>
          <w:p w:rsidR="00C077DC" w:rsidRPr="00891002" w:rsidRDefault="00C077DC" w:rsidP="001361B5">
            <w:pPr>
              <w:pStyle w:val="ac"/>
              <w:widowControl/>
              <w:numPr>
                <w:ilvl w:val="0"/>
                <w:numId w:val="67"/>
              </w:numPr>
              <w:jc w:val="both"/>
              <w:rPr>
                <w:rFonts w:ascii="Times New Roman" w:hAnsi="Times New Roman" w:cs="Times New Roman"/>
                <w:sz w:val="24"/>
                <w:szCs w:val="24"/>
              </w:rPr>
            </w:pPr>
            <w:r w:rsidRPr="00891002">
              <w:rPr>
                <w:rFonts w:ascii="Times New Roman" w:hAnsi="Times New Roman" w:cs="Times New Roman"/>
                <w:sz w:val="24"/>
                <w:szCs w:val="24"/>
              </w:rPr>
              <w:t>отрицательное отношение к лени и небрежности в труде и учёбе, небережливому отношению к результатам труда людей.</w:t>
            </w:r>
          </w:p>
          <w:p w:rsidR="00C077DC" w:rsidRPr="00891002" w:rsidRDefault="00C077DC" w:rsidP="001361B5">
            <w:pPr>
              <w:pStyle w:val="ac"/>
              <w:widowControl/>
              <w:numPr>
                <w:ilvl w:val="0"/>
                <w:numId w:val="67"/>
              </w:numPr>
              <w:rPr>
                <w:rFonts w:ascii="Times New Roman" w:hAnsi="Times New Roman" w:cs="Times New Roman"/>
                <w:sz w:val="24"/>
                <w:szCs w:val="24"/>
              </w:rPr>
            </w:pPr>
            <w:r w:rsidRPr="00891002">
              <w:rPr>
                <w:rFonts w:ascii="Times New Roman" w:hAnsi="Times New Roman" w:cs="Times New Roman"/>
                <w:sz w:val="24"/>
                <w:szCs w:val="24"/>
              </w:rPr>
              <w:t>Воспитание уважительного отношения к труду и творчеству старших и сверстников</w:t>
            </w:r>
          </w:p>
        </w:tc>
      </w:tr>
      <w:tr w:rsidR="00C077DC" w:rsidRPr="00891002" w:rsidTr="00C077DC">
        <w:tc>
          <w:tcPr>
            <w:tcW w:w="14709" w:type="dxa"/>
            <w:gridSpan w:val="5"/>
            <w:tcBorders>
              <w:top w:val="nil"/>
            </w:tcBorders>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 xml:space="preserve">                              2 уровень: Создание условий для осуществления нравственно ориентированных поступков</w:t>
            </w:r>
          </w:p>
          <w:p w:rsidR="00C077DC" w:rsidRPr="00891002" w:rsidRDefault="00C077DC" w:rsidP="00C077DC">
            <w:pPr>
              <w:rPr>
                <w:rFonts w:ascii="Times New Roman" w:hAnsi="Times New Roman" w:cs="Times New Roman"/>
                <w:bCs/>
                <w:sz w:val="24"/>
                <w:szCs w:val="24"/>
              </w:rPr>
            </w:pPr>
          </w:p>
        </w:tc>
      </w:tr>
      <w:tr w:rsidR="00C077DC" w:rsidRPr="00891002" w:rsidTr="00C077DC">
        <w:trPr>
          <w:trHeight w:val="1148"/>
        </w:trPr>
        <w:tc>
          <w:tcPr>
            <w:tcW w:w="14709" w:type="dxa"/>
            <w:gridSpan w:val="5"/>
            <w:tcBorders>
              <w:bottom w:val="single" w:sz="4" w:space="0" w:color="000000" w:themeColor="text1"/>
            </w:tcBorders>
          </w:tcPr>
          <w:p w:rsidR="00C077DC" w:rsidRPr="00891002" w:rsidRDefault="00C077DC" w:rsidP="001361B5">
            <w:pPr>
              <w:pStyle w:val="ac"/>
              <w:widowControl/>
              <w:numPr>
                <w:ilvl w:val="0"/>
                <w:numId w:val="67"/>
              </w:numPr>
              <w:jc w:val="both"/>
              <w:rPr>
                <w:rFonts w:ascii="Times New Roman" w:hAnsi="Times New Roman" w:cs="Times New Roman"/>
                <w:sz w:val="24"/>
                <w:szCs w:val="24"/>
              </w:rPr>
            </w:pPr>
            <w:r w:rsidRPr="00891002">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C077DC" w:rsidRPr="00891002" w:rsidRDefault="00C077DC" w:rsidP="001361B5">
            <w:pPr>
              <w:pStyle w:val="ac"/>
              <w:widowControl/>
              <w:numPr>
                <w:ilvl w:val="0"/>
                <w:numId w:val="67"/>
              </w:numPr>
              <w:rPr>
                <w:rFonts w:ascii="Times New Roman" w:hAnsi="Times New Roman" w:cs="Times New Roman"/>
                <w:bCs/>
                <w:sz w:val="24"/>
                <w:szCs w:val="24"/>
              </w:rPr>
            </w:pPr>
            <w:r w:rsidRPr="00891002">
              <w:rPr>
                <w:rFonts w:ascii="Times New Roman" w:hAnsi="Times New Roman" w:cs="Times New Roman"/>
                <w:sz w:val="24"/>
                <w:szCs w:val="24"/>
              </w:rPr>
              <w:t>Формирование умения соблюдать порядок на рабочем месте</w:t>
            </w:r>
          </w:p>
        </w:tc>
      </w:tr>
      <w:tr w:rsidR="00C077DC" w:rsidRPr="00891002" w:rsidTr="00C077DC">
        <w:tc>
          <w:tcPr>
            <w:tcW w:w="14709" w:type="dxa"/>
            <w:gridSpan w:val="5"/>
            <w:tcBorders>
              <w:top w:val="nil"/>
            </w:tcBorders>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C077DC" w:rsidRPr="00891002" w:rsidTr="00C077DC">
        <w:tc>
          <w:tcPr>
            <w:tcW w:w="3510"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t>первоначальные навыки коллективной работы, в том числе при разработке и реализации учебных и учебно-трудовых проектов</w:t>
            </w:r>
          </w:p>
        </w:tc>
        <w:tc>
          <w:tcPr>
            <w:tcW w:w="2694"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Уборка рабочего места</w:t>
            </w:r>
          </w:p>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Соблюдение режима дня. Правил поведения</w:t>
            </w:r>
          </w:p>
        </w:tc>
        <w:tc>
          <w:tcPr>
            <w:tcW w:w="2976"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Посильная помощь родителям</w:t>
            </w:r>
          </w:p>
        </w:tc>
        <w:tc>
          <w:tcPr>
            <w:tcW w:w="2694"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Постоянные обязанности  дома и в классе</w:t>
            </w:r>
          </w:p>
        </w:tc>
        <w:tc>
          <w:tcPr>
            <w:tcW w:w="2835"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Дежурство в классе, дома</w:t>
            </w:r>
          </w:p>
          <w:p w:rsidR="00C077DC" w:rsidRPr="00891002" w:rsidRDefault="00C077DC" w:rsidP="00C077DC">
            <w:pPr>
              <w:rPr>
                <w:rFonts w:ascii="Times New Roman" w:hAnsi="Times New Roman" w:cs="Times New Roman"/>
                <w:bCs/>
                <w:sz w:val="24"/>
                <w:szCs w:val="24"/>
              </w:rPr>
            </w:pPr>
          </w:p>
        </w:tc>
      </w:tr>
      <w:tr w:rsidR="00C077DC" w:rsidRPr="00891002" w:rsidTr="00C077DC">
        <w:tc>
          <w:tcPr>
            <w:tcW w:w="3510" w:type="dxa"/>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Участие в проведении трудовых десантов, уборки класса и т.д.</w:t>
            </w:r>
          </w:p>
        </w:tc>
        <w:tc>
          <w:tcPr>
            <w:tcW w:w="2694"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Акция «Нас здесь не было»</w:t>
            </w:r>
          </w:p>
        </w:tc>
        <w:tc>
          <w:tcPr>
            <w:tcW w:w="8505" w:type="dxa"/>
            <w:gridSpan w:val="3"/>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Уборка территории школы</w:t>
            </w:r>
          </w:p>
        </w:tc>
      </w:tr>
    </w:tbl>
    <w:p w:rsidR="00C077DC" w:rsidRPr="00891002" w:rsidRDefault="00C077DC" w:rsidP="00C077DC">
      <w:pPr>
        <w:jc w:val="both"/>
        <w:rPr>
          <w:rFonts w:ascii="Times New Roman" w:hAnsi="Times New Roman" w:cs="Times New Roman"/>
          <w:sz w:val="24"/>
          <w:szCs w:val="24"/>
        </w:rPr>
      </w:pPr>
    </w:p>
    <w:tbl>
      <w:tblPr>
        <w:tblStyle w:val="af1"/>
        <w:tblW w:w="0" w:type="auto"/>
        <w:tblLook w:val="04A0"/>
      </w:tblPr>
      <w:tblGrid>
        <w:gridCol w:w="2262"/>
        <w:gridCol w:w="1882"/>
        <w:gridCol w:w="12"/>
        <w:gridCol w:w="2283"/>
        <w:gridCol w:w="8"/>
        <w:gridCol w:w="20"/>
        <w:gridCol w:w="3670"/>
      </w:tblGrid>
      <w:tr w:rsidR="00C077DC" w:rsidRPr="00891002" w:rsidTr="00C077DC">
        <w:tc>
          <w:tcPr>
            <w:tcW w:w="3510" w:type="dxa"/>
          </w:tcPr>
          <w:p w:rsidR="00C077DC" w:rsidRPr="00891002" w:rsidRDefault="00C077DC" w:rsidP="00C077DC">
            <w:pPr>
              <w:rPr>
                <w:rFonts w:ascii="Times New Roman" w:hAnsi="Times New Roman" w:cs="Times New Roman"/>
                <w:bCs/>
                <w:sz w:val="24"/>
                <w:szCs w:val="24"/>
              </w:rPr>
            </w:pPr>
          </w:p>
        </w:tc>
        <w:tc>
          <w:tcPr>
            <w:tcW w:w="2222" w:type="dxa"/>
            <w:gridSpan w:val="2"/>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15-7 классы</w:t>
            </w:r>
          </w:p>
        </w:tc>
        <w:tc>
          <w:tcPr>
            <w:tcW w:w="2036"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8-9  классы</w:t>
            </w:r>
          </w:p>
        </w:tc>
        <w:tc>
          <w:tcPr>
            <w:tcW w:w="6941" w:type="dxa"/>
            <w:gridSpan w:val="3"/>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10-11 классы</w:t>
            </w:r>
          </w:p>
        </w:tc>
      </w:tr>
      <w:tr w:rsidR="00C077DC" w:rsidRPr="00891002" w:rsidTr="00C077DC">
        <w:tc>
          <w:tcPr>
            <w:tcW w:w="14709" w:type="dxa"/>
            <w:gridSpan w:val="7"/>
          </w:tcPr>
          <w:p w:rsidR="00C077DC" w:rsidRPr="00891002" w:rsidRDefault="00C077DC" w:rsidP="00C077DC">
            <w:pPr>
              <w:tabs>
                <w:tab w:val="left" w:pos="3225"/>
              </w:tabs>
              <w:rPr>
                <w:rFonts w:ascii="Times New Roman" w:hAnsi="Times New Roman" w:cs="Times New Roman"/>
                <w:bCs/>
                <w:sz w:val="24"/>
                <w:szCs w:val="24"/>
              </w:rPr>
            </w:pPr>
            <w:r w:rsidRPr="00891002">
              <w:rPr>
                <w:rFonts w:ascii="Times New Roman" w:hAnsi="Times New Roman" w:cs="Times New Roman"/>
                <w:bCs/>
                <w:sz w:val="24"/>
                <w:szCs w:val="24"/>
              </w:rPr>
              <w:tab/>
            </w:r>
            <w:r w:rsidRPr="00891002">
              <w:rPr>
                <w:rFonts w:ascii="Times New Roman" w:hAnsi="Times New Roman" w:cs="Times New Roman"/>
                <w:sz w:val="24"/>
                <w:szCs w:val="24"/>
              </w:rPr>
              <w:t xml:space="preserve">1 уровень: Формирование представлений </w:t>
            </w:r>
          </w:p>
        </w:tc>
      </w:tr>
      <w:tr w:rsidR="00C077DC" w:rsidRPr="00891002" w:rsidTr="00C077DC">
        <w:tc>
          <w:tcPr>
            <w:tcW w:w="3510" w:type="dxa"/>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 xml:space="preserve">Формирование представлений о нравственных основах учёбы, </w:t>
            </w:r>
            <w:r w:rsidRPr="00891002">
              <w:rPr>
                <w:rFonts w:ascii="Times New Roman" w:hAnsi="Times New Roman" w:cs="Times New Roman"/>
                <w:sz w:val="24"/>
                <w:szCs w:val="24"/>
              </w:rPr>
              <w:lastRenderedPageBreak/>
              <w:t xml:space="preserve">ведущей роли образования, труда и значении творчества в жизни человека и общества </w:t>
            </w:r>
          </w:p>
        </w:tc>
        <w:tc>
          <w:tcPr>
            <w:tcW w:w="2222" w:type="dxa"/>
            <w:gridSpan w:val="2"/>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lastRenderedPageBreak/>
              <w:t>Ценность труда и творчества</w:t>
            </w:r>
          </w:p>
        </w:tc>
        <w:tc>
          <w:tcPr>
            <w:tcW w:w="2036"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Ценность познания мира</w:t>
            </w:r>
          </w:p>
        </w:tc>
        <w:tc>
          <w:tcPr>
            <w:tcW w:w="6941" w:type="dxa"/>
            <w:gridSpan w:val="3"/>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Формировать целеустремлённость, настойчивость, бережливость</w:t>
            </w:r>
          </w:p>
        </w:tc>
      </w:tr>
      <w:tr w:rsidR="00C077DC" w:rsidRPr="00891002" w:rsidTr="00C077DC">
        <w:tc>
          <w:tcPr>
            <w:tcW w:w="3510" w:type="dxa"/>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lastRenderedPageBreak/>
              <w:t xml:space="preserve">Формирование представления о </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роли знаний, науки, современного производства в жизни человека и общества</w:t>
            </w:r>
          </w:p>
        </w:tc>
        <w:tc>
          <w:tcPr>
            <w:tcW w:w="2222" w:type="dxa"/>
            <w:gridSpan w:val="2"/>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 xml:space="preserve">Представление работ на </w:t>
            </w:r>
            <w:proofErr w:type="gramStart"/>
            <w:r w:rsidRPr="00891002">
              <w:rPr>
                <w:rFonts w:ascii="Times New Roman" w:hAnsi="Times New Roman" w:cs="Times New Roman"/>
                <w:bCs/>
                <w:sz w:val="24"/>
                <w:szCs w:val="24"/>
              </w:rPr>
              <w:t>школьную</w:t>
            </w:r>
            <w:proofErr w:type="gramEnd"/>
            <w:r w:rsidRPr="00891002">
              <w:rPr>
                <w:rFonts w:ascii="Times New Roman" w:hAnsi="Times New Roman" w:cs="Times New Roman"/>
                <w:bCs/>
                <w:sz w:val="24"/>
                <w:szCs w:val="24"/>
              </w:rPr>
              <w:t xml:space="preserve"> НПК</w:t>
            </w:r>
          </w:p>
        </w:tc>
        <w:tc>
          <w:tcPr>
            <w:tcW w:w="8977" w:type="dxa"/>
            <w:gridSpan w:val="4"/>
          </w:tcPr>
          <w:p w:rsidR="00C077DC" w:rsidRPr="00891002" w:rsidRDefault="00C077DC" w:rsidP="00C077DC">
            <w:pPr>
              <w:rPr>
                <w:rFonts w:ascii="Times New Roman" w:hAnsi="Times New Roman" w:cs="Times New Roman"/>
                <w:bCs/>
                <w:sz w:val="24"/>
                <w:szCs w:val="24"/>
              </w:rPr>
            </w:pPr>
          </w:p>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 xml:space="preserve"> Участие на районных</w:t>
            </w:r>
            <w:proofErr w:type="gramStart"/>
            <w:r w:rsidRPr="00891002">
              <w:rPr>
                <w:rFonts w:ascii="Times New Roman" w:hAnsi="Times New Roman" w:cs="Times New Roman"/>
                <w:bCs/>
                <w:sz w:val="24"/>
                <w:szCs w:val="24"/>
              </w:rPr>
              <w:t xml:space="preserve"> ,</w:t>
            </w:r>
            <w:proofErr w:type="gramEnd"/>
            <w:r w:rsidRPr="00891002">
              <w:rPr>
                <w:rFonts w:ascii="Times New Roman" w:hAnsi="Times New Roman" w:cs="Times New Roman"/>
                <w:bCs/>
                <w:sz w:val="24"/>
                <w:szCs w:val="24"/>
              </w:rPr>
              <w:t>региональных, республиканских НПК.</w:t>
            </w:r>
          </w:p>
        </w:tc>
      </w:tr>
      <w:tr w:rsidR="00C077DC" w:rsidRPr="00891002" w:rsidTr="00C077DC">
        <w:tc>
          <w:tcPr>
            <w:tcW w:w="3510" w:type="dxa"/>
            <w:vMerge w:val="restart"/>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 xml:space="preserve">Формирование элементарных представлений </w:t>
            </w:r>
            <w:proofErr w:type="gramStart"/>
            <w:r w:rsidRPr="00891002">
              <w:rPr>
                <w:rFonts w:ascii="Times New Roman" w:hAnsi="Times New Roman" w:cs="Times New Roman"/>
                <w:sz w:val="24"/>
                <w:szCs w:val="24"/>
              </w:rPr>
              <w:t>о</w:t>
            </w:r>
            <w:proofErr w:type="gramEnd"/>
            <w:r w:rsidRPr="00891002">
              <w:rPr>
                <w:rFonts w:ascii="Times New Roman" w:hAnsi="Times New Roman" w:cs="Times New Roman"/>
                <w:sz w:val="24"/>
                <w:szCs w:val="24"/>
              </w:rPr>
              <w:t xml:space="preserve"> об основных профессиях</w:t>
            </w:r>
          </w:p>
        </w:tc>
        <w:tc>
          <w:tcPr>
            <w:tcW w:w="2222" w:type="dxa"/>
            <w:gridSpan w:val="2"/>
            <w:vMerge w:val="restart"/>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Заочные экскурсии</w:t>
            </w:r>
          </w:p>
        </w:tc>
        <w:tc>
          <w:tcPr>
            <w:tcW w:w="2036" w:type="dxa"/>
            <w:tcBorders>
              <w:bottom w:val="nil"/>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 xml:space="preserve"> </w:t>
            </w:r>
            <w:proofErr w:type="gramStart"/>
            <w:r w:rsidRPr="00891002">
              <w:rPr>
                <w:rFonts w:ascii="Times New Roman" w:hAnsi="Times New Roman" w:cs="Times New Roman"/>
                <w:bCs/>
                <w:sz w:val="24"/>
                <w:szCs w:val="24"/>
              </w:rPr>
              <w:t>«Парикмахерское дело», «Ювелирное дело», «Трактороведение», «Столяр», «Водитель категории «В», швея, делопроизводитель, бухгалтер, продавец.</w:t>
            </w:r>
            <w:proofErr w:type="gramEnd"/>
          </w:p>
        </w:tc>
        <w:tc>
          <w:tcPr>
            <w:tcW w:w="6941" w:type="dxa"/>
            <w:gridSpan w:val="3"/>
            <w:tcBorders>
              <w:bottom w:val="nil"/>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 xml:space="preserve">Образовательные поездки </w:t>
            </w:r>
          </w:p>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в учебные заведения, образовательные маршруты</w:t>
            </w:r>
          </w:p>
        </w:tc>
      </w:tr>
      <w:tr w:rsidR="00C077DC" w:rsidRPr="00891002" w:rsidTr="00C077DC">
        <w:trPr>
          <w:trHeight w:val="81"/>
        </w:trPr>
        <w:tc>
          <w:tcPr>
            <w:tcW w:w="3510" w:type="dxa"/>
            <w:vMerge/>
          </w:tcPr>
          <w:p w:rsidR="00C077DC" w:rsidRPr="00891002" w:rsidRDefault="00C077DC" w:rsidP="00C077DC">
            <w:pPr>
              <w:jc w:val="both"/>
              <w:rPr>
                <w:rFonts w:ascii="Times New Roman" w:hAnsi="Times New Roman" w:cs="Times New Roman"/>
                <w:sz w:val="24"/>
                <w:szCs w:val="24"/>
              </w:rPr>
            </w:pPr>
          </w:p>
        </w:tc>
        <w:tc>
          <w:tcPr>
            <w:tcW w:w="2222" w:type="dxa"/>
            <w:gridSpan w:val="2"/>
            <w:vMerge/>
          </w:tcPr>
          <w:p w:rsidR="00C077DC" w:rsidRPr="00891002" w:rsidRDefault="00C077DC" w:rsidP="00C077DC">
            <w:pPr>
              <w:rPr>
                <w:rFonts w:ascii="Times New Roman" w:hAnsi="Times New Roman" w:cs="Times New Roman"/>
                <w:bCs/>
                <w:sz w:val="24"/>
                <w:szCs w:val="24"/>
              </w:rPr>
            </w:pPr>
          </w:p>
        </w:tc>
        <w:tc>
          <w:tcPr>
            <w:tcW w:w="2044" w:type="dxa"/>
            <w:gridSpan w:val="2"/>
            <w:tcBorders>
              <w:top w:val="nil"/>
              <w:right w:val="single" w:sz="4" w:space="0" w:color="auto"/>
            </w:tcBorders>
          </w:tcPr>
          <w:p w:rsidR="00C077DC" w:rsidRPr="00891002" w:rsidRDefault="00C077DC" w:rsidP="00C077DC">
            <w:pPr>
              <w:rPr>
                <w:rFonts w:ascii="Times New Roman" w:hAnsi="Times New Roman" w:cs="Times New Roman"/>
                <w:bCs/>
                <w:sz w:val="24"/>
                <w:szCs w:val="24"/>
              </w:rPr>
            </w:pPr>
          </w:p>
        </w:tc>
        <w:tc>
          <w:tcPr>
            <w:tcW w:w="6933" w:type="dxa"/>
            <w:gridSpan w:val="2"/>
            <w:tcBorders>
              <w:top w:val="nil"/>
              <w:left w:val="single" w:sz="4" w:space="0" w:color="auto"/>
            </w:tcBorders>
          </w:tcPr>
          <w:p w:rsidR="00C077DC" w:rsidRPr="00891002" w:rsidRDefault="00C077DC" w:rsidP="00C077DC">
            <w:pPr>
              <w:rPr>
                <w:rFonts w:ascii="Times New Roman" w:hAnsi="Times New Roman" w:cs="Times New Roman"/>
                <w:bCs/>
                <w:sz w:val="24"/>
                <w:szCs w:val="24"/>
              </w:rPr>
            </w:pPr>
          </w:p>
        </w:tc>
      </w:tr>
      <w:tr w:rsidR="00C077DC" w:rsidRPr="00891002" w:rsidTr="00C077DC">
        <w:trPr>
          <w:trHeight w:val="304"/>
        </w:trPr>
        <w:tc>
          <w:tcPr>
            <w:tcW w:w="14709" w:type="dxa"/>
            <w:gridSpan w:val="7"/>
            <w:tcBorders>
              <w:bottom w:val="single" w:sz="4" w:space="0" w:color="auto"/>
            </w:tcBorders>
          </w:tcPr>
          <w:p w:rsidR="00C077DC" w:rsidRPr="00891002" w:rsidRDefault="00C077DC" w:rsidP="00C077DC">
            <w:pPr>
              <w:jc w:val="both"/>
              <w:rPr>
                <w:rFonts w:ascii="Times New Roman" w:hAnsi="Times New Roman" w:cs="Times New Roman"/>
                <w:bCs/>
                <w:sz w:val="24"/>
                <w:szCs w:val="24"/>
              </w:rPr>
            </w:pPr>
            <w:r w:rsidRPr="00891002">
              <w:rPr>
                <w:rFonts w:ascii="Times New Roman" w:hAnsi="Times New Roman" w:cs="Times New Roman"/>
                <w:sz w:val="24"/>
                <w:szCs w:val="24"/>
              </w:rPr>
              <w:t>2 уровень: Создание условий для осуществления нравственно ориентированных поступков</w:t>
            </w:r>
          </w:p>
        </w:tc>
      </w:tr>
      <w:tr w:rsidR="00C077DC" w:rsidRPr="00891002" w:rsidTr="00C077DC">
        <w:trPr>
          <w:trHeight w:val="357"/>
        </w:trPr>
        <w:tc>
          <w:tcPr>
            <w:tcW w:w="3484" w:type="dxa"/>
            <w:vMerge w:val="restart"/>
            <w:tcBorders>
              <w:top w:val="single" w:sz="4" w:space="0" w:color="auto"/>
              <w:right w:val="single" w:sz="4" w:space="0" w:color="auto"/>
            </w:tcBorders>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t>Воспитание уважительного отношения к труду и творчеству старших и сверстников</w:t>
            </w:r>
          </w:p>
        </w:tc>
        <w:tc>
          <w:tcPr>
            <w:tcW w:w="11225" w:type="dxa"/>
            <w:gridSpan w:val="6"/>
            <w:tcBorders>
              <w:top w:val="single" w:sz="4" w:space="0" w:color="auto"/>
              <w:left w:val="single" w:sz="4" w:space="0" w:color="auto"/>
              <w:bottom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Производственная практика по программе агротехнологического образования</w:t>
            </w:r>
          </w:p>
        </w:tc>
      </w:tr>
      <w:tr w:rsidR="00C077DC" w:rsidRPr="00891002" w:rsidTr="00C077DC">
        <w:trPr>
          <w:trHeight w:val="729"/>
        </w:trPr>
        <w:tc>
          <w:tcPr>
            <w:tcW w:w="3484" w:type="dxa"/>
            <w:vMerge/>
            <w:tcBorders>
              <w:bottom w:val="nil"/>
              <w:right w:val="single" w:sz="4" w:space="0" w:color="auto"/>
            </w:tcBorders>
          </w:tcPr>
          <w:p w:rsidR="00C077DC" w:rsidRPr="00891002" w:rsidRDefault="00C077DC" w:rsidP="00C077DC">
            <w:pPr>
              <w:rPr>
                <w:rFonts w:ascii="Times New Roman" w:hAnsi="Times New Roman" w:cs="Times New Roman"/>
                <w:sz w:val="24"/>
                <w:szCs w:val="24"/>
              </w:rPr>
            </w:pPr>
          </w:p>
        </w:tc>
        <w:tc>
          <w:tcPr>
            <w:tcW w:w="2204" w:type="dxa"/>
            <w:tcBorders>
              <w:top w:val="single" w:sz="4" w:space="0" w:color="auto"/>
              <w:left w:val="single" w:sz="4" w:space="0" w:color="auto"/>
              <w:bottom w:val="nil"/>
              <w:right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ЛТО « Дружба »</w:t>
            </w:r>
          </w:p>
        </w:tc>
        <w:tc>
          <w:tcPr>
            <w:tcW w:w="2098" w:type="dxa"/>
            <w:gridSpan w:val="4"/>
            <w:tcBorders>
              <w:top w:val="single" w:sz="4" w:space="0" w:color="auto"/>
              <w:left w:val="single" w:sz="4" w:space="0" w:color="auto"/>
              <w:bottom w:val="nil"/>
              <w:right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ЛТО « Дружба »</w:t>
            </w:r>
          </w:p>
        </w:tc>
        <w:tc>
          <w:tcPr>
            <w:tcW w:w="6923" w:type="dxa"/>
            <w:tcBorders>
              <w:top w:val="single" w:sz="4" w:space="0" w:color="auto"/>
              <w:left w:val="single" w:sz="4" w:space="0" w:color="auto"/>
              <w:bottom w:val="nil"/>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ЛТО «Дружба»</w:t>
            </w:r>
          </w:p>
        </w:tc>
      </w:tr>
      <w:tr w:rsidR="00C077DC" w:rsidRPr="00891002" w:rsidTr="00C077DC">
        <w:trPr>
          <w:trHeight w:val="1114"/>
        </w:trPr>
        <w:tc>
          <w:tcPr>
            <w:tcW w:w="14709" w:type="dxa"/>
            <w:gridSpan w:val="7"/>
            <w:tcBorders>
              <w:bottom w:val="single" w:sz="4" w:space="0" w:color="000000" w:themeColor="text1"/>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 xml:space="preserve"> </w:t>
            </w:r>
          </w:p>
          <w:p w:rsidR="00C077DC" w:rsidRPr="00891002" w:rsidRDefault="00C077DC" w:rsidP="00C077DC">
            <w:pPr>
              <w:jc w:val="both"/>
              <w:rPr>
                <w:rFonts w:ascii="Times New Roman" w:hAnsi="Times New Roman" w:cs="Times New Roman"/>
                <w:bCs/>
                <w:sz w:val="24"/>
                <w:szCs w:val="24"/>
              </w:rPr>
            </w:pPr>
            <w:r w:rsidRPr="00891002">
              <w:rPr>
                <w:rFonts w:ascii="Times New Roman" w:hAnsi="Times New Roman" w:cs="Times New Roman"/>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участие в реализации  социокультурной программы « Мин Майам», проектов «Всё в наших руках», «Лесная школа».</w:t>
            </w:r>
          </w:p>
        </w:tc>
      </w:tr>
    </w:tbl>
    <w:p w:rsidR="00C077DC" w:rsidRPr="00891002" w:rsidRDefault="00C077DC" w:rsidP="00C077DC">
      <w:pPr>
        <w:pStyle w:val="ac"/>
        <w:ind w:left="1800"/>
        <w:jc w:val="both"/>
        <w:rPr>
          <w:rFonts w:ascii="Times New Roman" w:hAnsi="Times New Roman" w:cs="Times New Roman"/>
          <w:b/>
          <w:bCs/>
          <w:iCs/>
          <w:sz w:val="24"/>
          <w:szCs w:val="24"/>
        </w:rPr>
      </w:pPr>
    </w:p>
    <w:p w:rsidR="00C077DC" w:rsidRPr="00891002" w:rsidRDefault="00C077DC" w:rsidP="00C077DC">
      <w:pPr>
        <w:ind w:firstLine="851"/>
        <w:jc w:val="both"/>
        <w:rPr>
          <w:rFonts w:ascii="Times New Roman" w:hAnsi="Times New Roman" w:cs="Times New Roman"/>
          <w:sz w:val="24"/>
          <w:szCs w:val="24"/>
        </w:rPr>
      </w:pPr>
      <w:r w:rsidRPr="00891002">
        <w:rPr>
          <w:rFonts w:ascii="Times New Roman" w:hAnsi="Times New Roman" w:cs="Times New Roman"/>
          <w:sz w:val="24"/>
          <w:szCs w:val="24"/>
        </w:rPr>
        <w:t>Лагеря труда и отдыха разумно сочетают отдых, труд и укрепление здоровья школьников с трудовым воспитанием, способствует развитию их общественной активности, подготовке учащихся к выбору профессии. Наиболее удобной формой общественно полезного производительного труда школьников считается организация летних производственных объединений учащихся</w:t>
      </w:r>
    </w:p>
    <w:p w:rsidR="00C077DC" w:rsidRPr="00891002" w:rsidRDefault="00C077DC" w:rsidP="00C077DC">
      <w:pPr>
        <w:ind w:firstLine="851"/>
        <w:rPr>
          <w:rFonts w:ascii="Times New Roman" w:hAnsi="Times New Roman" w:cs="Times New Roman"/>
          <w:bCs/>
          <w:sz w:val="24"/>
          <w:szCs w:val="24"/>
        </w:rPr>
      </w:pPr>
      <w:r w:rsidRPr="00891002">
        <w:rPr>
          <w:rFonts w:ascii="Times New Roman" w:hAnsi="Times New Roman" w:cs="Times New Roman"/>
          <w:bCs/>
          <w:sz w:val="24"/>
          <w:szCs w:val="24"/>
        </w:rPr>
        <w:t> В летнее время  работают три ученических лагеря:</w:t>
      </w:r>
    </w:p>
    <w:p w:rsidR="00C077DC" w:rsidRPr="00891002" w:rsidRDefault="00C077DC" w:rsidP="001361B5">
      <w:pPr>
        <w:pStyle w:val="ac"/>
        <w:widowControl/>
        <w:numPr>
          <w:ilvl w:val="0"/>
          <w:numId w:val="89"/>
        </w:numPr>
        <w:autoSpaceDE/>
        <w:autoSpaceDN/>
        <w:adjustRightInd/>
        <w:ind w:left="0"/>
        <w:rPr>
          <w:rFonts w:ascii="Times New Roman" w:hAnsi="Times New Roman" w:cs="Times New Roman"/>
          <w:sz w:val="24"/>
          <w:szCs w:val="24"/>
        </w:rPr>
      </w:pPr>
      <w:r w:rsidRPr="00891002">
        <w:rPr>
          <w:rFonts w:ascii="Times New Roman" w:hAnsi="Times New Roman" w:cs="Times New Roman"/>
          <w:bCs/>
          <w:sz w:val="24"/>
          <w:szCs w:val="24"/>
        </w:rPr>
        <w:t xml:space="preserve">Оздоровительный лагерь «Родничок» </w:t>
      </w:r>
    </w:p>
    <w:p w:rsidR="00C077DC" w:rsidRPr="00891002" w:rsidRDefault="00C077DC" w:rsidP="001361B5">
      <w:pPr>
        <w:pStyle w:val="ac"/>
        <w:widowControl/>
        <w:numPr>
          <w:ilvl w:val="0"/>
          <w:numId w:val="90"/>
        </w:numPr>
        <w:autoSpaceDE/>
        <w:autoSpaceDN/>
        <w:adjustRightInd/>
        <w:ind w:left="0"/>
        <w:rPr>
          <w:rFonts w:ascii="Times New Roman" w:hAnsi="Times New Roman" w:cs="Times New Roman"/>
          <w:sz w:val="24"/>
          <w:szCs w:val="24"/>
        </w:rPr>
      </w:pPr>
      <w:r w:rsidRPr="00891002">
        <w:rPr>
          <w:rFonts w:ascii="Times New Roman" w:hAnsi="Times New Roman" w:cs="Times New Roman"/>
          <w:bCs/>
          <w:sz w:val="24"/>
          <w:szCs w:val="24"/>
        </w:rPr>
        <w:t>Лагерь труда и отдыха «Дружба»</w:t>
      </w:r>
    </w:p>
    <w:p w:rsidR="00C077DC" w:rsidRPr="00891002" w:rsidRDefault="00C077DC" w:rsidP="001361B5">
      <w:pPr>
        <w:pStyle w:val="ac"/>
        <w:widowControl/>
        <w:numPr>
          <w:ilvl w:val="0"/>
          <w:numId w:val="90"/>
        </w:numPr>
        <w:autoSpaceDE/>
        <w:autoSpaceDN/>
        <w:adjustRightInd/>
        <w:ind w:left="0"/>
        <w:rPr>
          <w:rFonts w:ascii="Times New Roman" w:hAnsi="Times New Roman" w:cs="Times New Roman"/>
          <w:sz w:val="24"/>
          <w:szCs w:val="24"/>
        </w:rPr>
      </w:pPr>
      <w:r w:rsidRPr="00891002">
        <w:rPr>
          <w:rFonts w:ascii="Times New Roman" w:hAnsi="Times New Roman" w:cs="Times New Roman"/>
          <w:bCs/>
          <w:sz w:val="24"/>
          <w:szCs w:val="24"/>
        </w:rPr>
        <w:t>Лагерь труда «Ларионовцы»</w:t>
      </w:r>
    </w:p>
    <w:p w:rsidR="00C077DC" w:rsidRPr="00891002" w:rsidRDefault="00C077DC" w:rsidP="00C077DC">
      <w:pPr>
        <w:pStyle w:val="ac"/>
        <w:ind w:left="0"/>
        <w:rPr>
          <w:rFonts w:ascii="Times New Roman" w:hAnsi="Times New Roman" w:cs="Times New Roman"/>
          <w:sz w:val="24"/>
          <w:szCs w:val="24"/>
        </w:rPr>
      </w:pPr>
    </w:p>
    <w:p w:rsidR="00C077DC" w:rsidRPr="00891002" w:rsidRDefault="00C077DC" w:rsidP="00C077DC">
      <w:pPr>
        <w:pStyle w:val="ac"/>
        <w:ind w:left="0"/>
        <w:rPr>
          <w:rFonts w:ascii="Times New Roman" w:hAnsi="Times New Roman" w:cs="Times New Roman"/>
          <w:sz w:val="24"/>
          <w:szCs w:val="24"/>
        </w:rPr>
      </w:pPr>
    </w:p>
    <w:p w:rsidR="00C077DC" w:rsidRPr="00891002" w:rsidRDefault="00C077DC" w:rsidP="00C077DC">
      <w:pPr>
        <w:pStyle w:val="ac"/>
        <w:ind w:left="0"/>
        <w:rPr>
          <w:rFonts w:ascii="Times New Roman" w:hAnsi="Times New Roman" w:cs="Times New Roman"/>
          <w:sz w:val="24"/>
          <w:szCs w:val="24"/>
        </w:rPr>
      </w:pPr>
    </w:p>
    <w:p w:rsidR="00C077DC" w:rsidRDefault="00C077DC" w:rsidP="00C077DC">
      <w:pPr>
        <w:rPr>
          <w:rFonts w:ascii="Times New Roman" w:hAnsi="Times New Roman" w:cs="Times New Roman"/>
          <w:sz w:val="24"/>
          <w:szCs w:val="24"/>
        </w:rPr>
      </w:pPr>
    </w:p>
    <w:p w:rsidR="0002065B" w:rsidRPr="00891002" w:rsidRDefault="0002065B" w:rsidP="00C077DC">
      <w:pPr>
        <w:rPr>
          <w:rFonts w:ascii="Times New Roman" w:hAnsi="Times New Roman" w:cs="Times New Roman"/>
          <w:sz w:val="24"/>
          <w:szCs w:val="24"/>
        </w:rPr>
      </w:pPr>
    </w:p>
    <w:p w:rsidR="00C077DC" w:rsidRPr="00891002" w:rsidRDefault="00C077DC" w:rsidP="00C077DC">
      <w:pPr>
        <w:pStyle w:val="ac"/>
        <w:ind w:left="0" w:firstLine="851"/>
        <w:rPr>
          <w:rFonts w:ascii="Times New Roman" w:hAnsi="Times New Roman" w:cs="Times New Roman"/>
          <w:sz w:val="24"/>
          <w:szCs w:val="24"/>
        </w:rPr>
      </w:pPr>
      <w:r w:rsidRPr="00891002">
        <w:rPr>
          <w:rFonts w:ascii="Times New Roman" w:hAnsi="Times New Roman" w:cs="Times New Roman"/>
          <w:bCs/>
          <w:sz w:val="24"/>
          <w:szCs w:val="24"/>
        </w:rPr>
        <w:lastRenderedPageBreak/>
        <w:t>Благодаря успешной организации летней занятости учащихся,  нашей школой решены следующие проблемы:</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 xml:space="preserve">1. Обеспечение максимальной занятости детей и подростков;  </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2. Оказание действенной помощи приусадебным участкам, подсобному хозяйству школы, сельскохозяйственным предприятиям, благоустройству села;</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3. Укрепление партнерства с предприятиями, общественными организациями, социумом;</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4. Обеспечение моральной, материальной поддержкой  детей из малообеспеченных семей, детей-сирот;</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5. Приобщение детей к производственно-предпринимательской, образовательно-исследовательской, спортивно-оздоровительной деятельности.</w:t>
      </w:r>
    </w:p>
    <w:p w:rsidR="00C077DC" w:rsidRPr="00891002" w:rsidRDefault="00C077DC" w:rsidP="00C077DC">
      <w:pPr>
        <w:ind w:firstLine="851"/>
        <w:jc w:val="both"/>
        <w:rPr>
          <w:rFonts w:ascii="Times New Roman" w:hAnsi="Times New Roman" w:cs="Times New Roman"/>
          <w:sz w:val="24"/>
          <w:szCs w:val="24"/>
        </w:rPr>
      </w:pPr>
      <w:r w:rsidRPr="00891002">
        <w:rPr>
          <w:rFonts w:ascii="Times New Roman" w:hAnsi="Times New Roman" w:cs="Times New Roman"/>
          <w:sz w:val="24"/>
          <w:szCs w:val="24"/>
        </w:rPr>
        <w:t>Труд является основным источником материального и духовного богатства общества, главный критерий социального престижа человека, его священный долг, фундамент личностного развития. Трудовое воспитание, непосредственное участие детей в общественно полезном производительном труде, является действенным фактором гражданского взросления, морального и интеллектуального формирования личности, ее физического развития.</w:t>
      </w:r>
    </w:p>
    <w:p w:rsidR="00C077DC" w:rsidRPr="00891002" w:rsidRDefault="00C077DC" w:rsidP="00C077DC">
      <w:pPr>
        <w:pStyle w:val="ac"/>
        <w:ind w:left="1800"/>
        <w:jc w:val="both"/>
        <w:rPr>
          <w:rFonts w:ascii="Times New Roman" w:hAnsi="Times New Roman" w:cs="Times New Roman"/>
          <w:b/>
          <w:bCs/>
          <w:iCs/>
          <w:sz w:val="24"/>
          <w:szCs w:val="24"/>
        </w:rPr>
      </w:pPr>
    </w:p>
    <w:p w:rsidR="00C077DC" w:rsidRPr="00891002" w:rsidRDefault="00C077DC" w:rsidP="00C077DC">
      <w:pPr>
        <w:jc w:val="both"/>
        <w:rPr>
          <w:rFonts w:ascii="Times New Roman" w:hAnsi="Times New Roman" w:cs="Times New Roman"/>
          <w:sz w:val="24"/>
          <w:szCs w:val="24"/>
        </w:rPr>
      </w:pPr>
    </w:p>
    <w:p w:rsidR="00C077DC" w:rsidRPr="00891002" w:rsidRDefault="00C077DC" w:rsidP="00C077DC">
      <w:pPr>
        <w:ind w:left="284"/>
        <w:rPr>
          <w:rFonts w:ascii="Times New Roman" w:hAnsi="Times New Roman" w:cs="Times New Roman"/>
          <w:b/>
          <w:bCs/>
          <w:iCs/>
          <w:sz w:val="24"/>
          <w:szCs w:val="24"/>
        </w:rPr>
      </w:pPr>
      <w:r w:rsidRPr="00891002">
        <w:rPr>
          <w:rFonts w:ascii="Times New Roman" w:hAnsi="Times New Roman" w:cs="Times New Roman"/>
          <w:b/>
          <w:bCs/>
          <w:iCs/>
          <w:sz w:val="24"/>
          <w:szCs w:val="24"/>
          <w:lang w:val="en-US"/>
        </w:rPr>
        <w:t>IV</w:t>
      </w:r>
      <w:r w:rsidRPr="00891002">
        <w:rPr>
          <w:rFonts w:ascii="Times New Roman" w:hAnsi="Times New Roman" w:cs="Times New Roman"/>
          <w:b/>
          <w:bCs/>
          <w:iCs/>
          <w:sz w:val="24"/>
          <w:szCs w:val="24"/>
        </w:rPr>
        <w:t>.Воспитание ценностного отношения к природе, окружающей среде (экологическое воспитание):</w:t>
      </w:r>
    </w:p>
    <w:p w:rsidR="00C077DC" w:rsidRPr="00891002" w:rsidRDefault="00C077DC" w:rsidP="00C077DC">
      <w:pPr>
        <w:pStyle w:val="ac"/>
        <w:ind w:left="851"/>
        <w:rPr>
          <w:rFonts w:ascii="Times New Roman" w:hAnsi="Times New Roman" w:cs="Times New Roman"/>
          <w:b/>
          <w:bCs/>
          <w:iCs/>
          <w:sz w:val="24"/>
          <w:szCs w:val="24"/>
        </w:rPr>
      </w:pPr>
      <w:r w:rsidRPr="00891002">
        <w:rPr>
          <w:rFonts w:ascii="Times New Roman" w:hAnsi="Times New Roman" w:cs="Times New Roman"/>
          <w:b/>
          <w:bCs/>
          <w:iCs/>
          <w:sz w:val="24"/>
          <w:szCs w:val="24"/>
        </w:rPr>
        <w:t>1-4 классы - реализация проектов «Терут дьарык»</w:t>
      </w:r>
    </w:p>
    <w:p w:rsidR="00C077DC" w:rsidRPr="00891002" w:rsidRDefault="00C077DC" w:rsidP="00C077DC">
      <w:pPr>
        <w:pStyle w:val="ac"/>
        <w:ind w:left="1800"/>
        <w:rPr>
          <w:rFonts w:ascii="Times New Roman" w:hAnsi="Times New Roman" w:cs="Times New Roman"/>
          <w:b/>
          <w:bCs/>
          <w:iCs/>
          <w:sz w:val="24"/>
          <w:szCs w:val="24"/>
        </w:rPr>
      </w:pPr>
    </w:p>
    <w:p w:rsidR="00C077DC" w:rsidRPr="00891002" w:rsidRDefault="00C077DC" w:rsidP="00C077DC">
      <w:pPr>
        <w:pStyle w:val="ac"/>
        <w:ind w:left="1800" w:hanging="1374"/>
        <w:jc w:val="both"/>
        <w:rPr>
          <w:rFonts w:ascii="Times New Roman" w:hAnsi="Times New Roman" w:cs="Times New Roman"/>
          <w:bCs/>
          <w:iCs/>
          <w:sz w:val="24"/>
          <w:szCs w:val="24"/>
        </w:rPr>
      </w:pPr>
      <w:r w:rsidRPr="00891002">
        <w:rPr>
          <w:rFonts w:ascii="Times New Roman" w:hAnsi="Times New Roman" w:cs="Times New Roman"/>
          <w:bCs/>
          <w:iCs/>
          <w:sz w:val="24"/>
          <w:szCs w:val="24"/>
        </w:rPr>
        <w:t>В начальных классах формировать ценность планеты Земля как общего дома для всех жителей</w:t>
      </w:r>
      <w:proofErr w:type="gramStart"/>
      <w:r w:rsidRPr="00891002">
        <w:rPr>
          <w:rFonts w:ascii="Times New Roman" w:hAnsi="Times New Roman" w:cs="Times New Roman"/>
          <w:bCs/>
          <w:iCs/>
          <w:sz w:val="24"/>
          <w:szCs w:val="24"/>
        </w:rPr>
        <w:t xml:space="preserve"> ,</w:t>
      </w:r>
      <w:proofErr w:type="gramEnd"/>
      <w:r w:rsidRPr="00891002">
        <w:rPr>
          <w:rFonts w:ascii="Times New Roman" w:hAnsi="Times New Roman" w:cs="Times New Roman"/>
          <w:bCs/>
          <w:iCs/>
          <w:sz w:val="24"/>
          <w:szCs w:val="24"/>
        </w:rPr>
        <w:t xml:space="preserve"> ценность природы, ответственность за окружающую среду.</w:t>
      </w:r>
    </w:p>
    <w:p w:rsidR="00C077DC" w:rsidRPr="00891002" w:rsidRDefault="00C077DC" w:rsidP="00C077DC">
      <w:pPr>
        <w:jc w:val="both"/>
        <w:rPr>
          <w:rFonts w:ascii="Times New Roman" w:hAnsi="Times New Roman" w:cs="Times New Roman"/>
          <w:sz w:val="24"/>
          <w:szCs w:val="24"/>
        </w:rPr>
      </w:pPr>
    </w:p>
    <w:tbl>
      <w:tblPr>
        <w:tblStyle w:val="af1"/>
        <w:tblW w:w="0" w:type="auto"/>
        <w:tblLook w:val="04A0"/>
      </w:tblPr>
      <w:tblGrid>
        <w:gridCol w:w="2856"/>
        <w:gridCol w:w="8"/>
        <w:gridCol w:w="1909"/>
        <w:gridCol w:w="2333"/>
        <w:gridCol w:w="3031"/>
      </w:tblGrid>
      <w:tr w:rsidR="00C077DC" w:rsidRPr="00891002" w:rsidTr="00C077DC">
        <w:tc>
          <w:tcPr>
            <w:tcW w:w="3510" w:type="dxa"/>
            <w:gridSpan w:val="2"/>
          </w:tcPr>
          <w:p w:rsidR="00C077DC" w:rsidRPr="00891002" w:rsidRDefault="00C077DC" w:rsidP="00C077DC">
            <w:pPr>
              <w:rPr>
                <w:rFonts w:ascii="Times New Roman" w:hAnsi="Times New Roman" w:cs="Times New Roman"/>
                <w:bCs/>
                <w:sz w:val="24"/>
                <w:szCs w:val="24"/>
              </w:rPr>
            </w:pPr>
          </w:p>
        </w:tc>
        <w:tc>
          <w:tcPr>
            <w:tcW w:w="3121"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5-7 классы</w:t>
            </w:r>
          </w:p>
        </w:tc>
        <w:tc>
          <w:tcPr>
            <w:tcW w:w="3969"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8-9классы</w:t>
            </w:r>
          </w:p>
        </w:tc>
        <w:tc>
          <w:tcPr>
            <w:tcW w:w="4116"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10-11 классы</w:t>
            </w:r>
          </w:p>
        </w:tc>
      </w:tr>
      <w:tr w:rsidR="00C077DC" w:rsidRPr="00891002" w:rsidTr="00C077DC">
        <w:tc>
          <w:tcPr>
            <w:tcW w:w="14716" w:type="dxa"/>
            <w:gridSpan w:val="5"/>
          </w:tcPr>
          <w:p w:rsidR="00C077DC" w:rsidRPr="00891002" w:rsidRDefault="00C077DC" w:rsidP="00C077DC">
            <w:pPr>
              <w:tabs>
                <w:tab w:val="left" w:pos="3225"/>
              </w:tabs>
              <w:rPr>
                <w:rFonts w:ascii="Times New Roman" w:hAnsi="Times New Roman" w:cs="Times New Roman"/>
                <w:bCs/>
                <w:sz w:val="24"/>
                <w:szCs w:val="24"/>
              </w:rPr>
            </w:pPr>
            <w:r w:rsidRPr="00891002">
              <w:rPr>
                <w:rFonts w:ascii="Times New Roman" w:hAnsi="Times New Roman" w:cs="Times New Roman"/>
                <w:bCs/>
                <w:sz w:val="24"/>
                <w:szCs w:val="24"/>
              </w:rPr>
              <w:tab/>
            </w:r>
            <w:r w:rsidRPr="00891002">
              <w:rPr>
                <w:rFonts w:ascii="Times New Roman" w:hAnsi="Times New Roman" w:cs="Times New Roman"/>
                <w:sz w:val="24"/>
                <w:szCs w:val="24"/>
              </w:rPr>
              <w:t xml:space="preserve">1 уровень: Формирование представлений </w:t>
            </w:r>
          </w:p>
        </w:tc>
      </w:tr>
      <w:tr w:rsidR="00C077DC" w:rsidRPr="00891002" w:rsidTr="00C077DC">
        <w:trPr>
          <w:trHeight w:val="1397"/>
        </w:trPr>
        <w:tc>
          <w:tcPr>
            <w:tcW w:w="3510" w:type="dxa"/>
            <w:gridSpan w:val="2"/>
            <w:tcBorders>
              <w:bottom w:val="nil"/>
            </w:tcBorders>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 xml:space="preserve">Воспитание уважительного отношения  </w:t>
            </w:r>
          </w:p>
          <w:p w:rsidR="00C077DC" w:rsidRPr="00891002" w:rsidRDefault="00C077DC" w:rsidP="00C077DC">
            <w:pPr>
              <w:rPr>
                <w:rFonts w:ascii="Times New Roman" w:hAnsi="Times New Roman" w:cs="Times New Roman"/>
                <w:bCs/>
                <w:sz w:val="24"/>
                <w:szCs w:val="24"/>
              </w:rPr>
            </w:pPr>
          </w:p>
        </w:tc>
        <w:tc>
          <w:tcPr>
            <w:tcW w:w="3121" w:type="dxa"/>
            <w:tcBorders>
              <w:bottom w:val="nil"/>
              <w:right w:val="single" w:sz="4" w:space="0" w:color="auto"/>
            </w:tcBorders>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w:t>
            </w:r>
          </w:p>
        </w:tc>
        <w:tc>
          <w:tcPr>
            <w:tcW w:w="3969" w:type="dxa"/>
            <w:vMerge w:val="restart"/>
            <w:tcBorders>
              <w:left w:val="single" w:sz="4" w:space="0" w:color="auto"/>
            </w:tcBorders>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ценностное отношение к природе и всем формам жизни;</w:t>
            </w:r>
          </w:p>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бережное отношение к растениям и животным.</w:t>
            </w:r>
          </w:p>
          <w:p w:rsidR="00C077DC" w:rsidRPr="00891002" w:rsidRDefault="00C077DC" w:rsidP="00C077DC">
            <w:pPr>
              <w:rPr>
                <w:rFonts w:ascii="Times New Roman" w:hAnsi="Times New Roman" w:cs="Times New Roman"/>
                <w:bCs/>
                <w:sz w:val="24"/>
                <w:szCs w:val="24"/>
              </w:rPr>
            </w:pPr>
          </w:p>
        </w:tc>
        <w:tc>
          <w:tcPr>
            <w:tcW w:w="4116" w:type="dxa"/>
            <w:vMerge w:val="restart"/>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Организация природоохранительной деятельности;</w:t>
            </w:r>
          </w:p>
          <w:p w:rsidR="00C077DC" w:rsidRPr="00891002" w:rsidRDefault="00C077DC" w:rsidP="00C077DC">
            <w:pPr>
              <w:rPr>
                <w:rFonts w:ascii="Times New Roman" w:hAnsi="Times New Roman" w:cs="Times New Roman"/>
                <w:bCs/>
                <w:sz w:val="24"/>
                <w:szCs w:val="24"/>
              </w:rPr>
            </w:pPr>
          </w:p>
        </w:tc>
      </w:tr>
      <w:tr w:rsidR="00C077DC" w:rsidRPr="00891002" w:rsidTr="00C077DC">
        <w:trPr>
          <w:trHeight w:val="283"/>
        </w:trPr>
        <w:tc>
          <w:tcPr>
            <w:tcW w:w="3502" w:type="dxa"/>
            <w:tcBorders>
              <w:top w:val="nil"/>
              <w:right w:val="single" w:sz="4" w:space="0" w:color="auto"/>
            </w:tcBorders>
          </w:tcPr>
          <w:p w:rsidR="00C077DC" w:rsidRPr="00891002" w:rsidRDefault="00C077DC" w:rsidP="00C077DC">
            <w:pPr>
              <w:rPr>
                <w:rFonts w:ascii="Times New Roman" w:hAnsi="Times New Roman" w:cs="Times New Roman"/>
                <w:bCs/>
                <w:sz w:val="24"/>
                <w:szCs w:val="24"/>
              </w:rPr>
            </w:pPr>
          </w:p>
        </w:tc>
        <w:tc>
          <w:tcPr>
            <w:tcW w:w="3129" w:type="dxa"/>
            <w:gridSpan w:val="2"/>
            <w:tcBorders>
              <w:top w:val="nil"/>
              <w:left w:val="single" w:sz="4" w:space="0" w:color="auto"/>
              <w:right w:val="single" w:sz="4" w:space="0" w:color="auto"/>
            </w:tcBorders>
          </w:tcPr>
          <w:p w:rsidR="00C077DC" w:rsidRPr="00891002" w:rsidRDefault="00C077DC" w:rsidP="00C077DC">
            <w:pPr>
              <w:rPr>
                <w:rFonts w:ascii="Times New Roman" w:hAnsi="Times New Roman" w:cs="Times New Roman"/>
                <w:bCs/>
                <w:sz w:val="24"/>
                <w:szCs w:val="24"/>
              </w:rPr>
            </w:pPr>
          </w:p>
        </w:tc>
        <w:tc>
          <w:tcPr>
            <w:tcW w:w="3969" w:type="dxa"/>
            <w:vMerge/>
            <w:tcBorders>
              <w:left w:val="single" w:sz="4" w:space="0" w:color="auto"/>
            </w:tcBorders>
          </w:tcPr>
          <w:p w:rsidR="00C077DC" w:rsidRPr="00891002" w:rsidRDefault="00C077DC" w:rsidP="00C077DC">
            <w:pPr>
              <w:rPr>
                <w:rFonts w:ascii="Times New Roman" w:hAnsi="Times New Roman" w:cs="Times New Roman"/>
                <w:bCs/>
                <w:sz w:val="24"/>
                <w:szCs w:val="24"/>
              </w:rPr>
            </w:pPr>
          </w:p>
        </w:tc>
        <w:tc>
          <w:tcPr>
            <w:tcW w:w="4116" w:type="dxa"/>
            <w:vMerge/>
          </w:tcPr>
          <w:p w:rsidR="00C077DC" w:rsidRPr="00891002" w:rsidRDefault="00C077DC" w:rsidP="00C077DC">
            <w:pPr>
              <w:rPr>
                <w:rFonts w:ascii="Times New Roman" w:hAnsi="Times New Roman" w:cs="Times New Roman"/>
                <w:bCs/>
                <w:sz w:val="24"/>
                <w:szCs w:val="24"/>
              </w:rPr>
            </w:pPr>
          </w:p>
        </w:tc>
      </w:tr>
      <w:tr w:rsidR="00C077DC" w:rsidRPr="00891002" w:rsidTr="00C077DC">
        <w:tc>
          <w:tcPr>
            <w:tcW w:w="14716" w:type="dxa"/>
            <w:gridSpan w:val="5"/>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2 уровень: Создание условий для осуществления нравственно ориентированных поступков</w:t>
            </w:r>
          </w:p>
          <w:p w:rsidR="00C077DC" w:rsidRPr="00891002" w:rsidRDefault="00C077DC" w:rsidP="00C077DC">
            <w:pPr>
              <w:rPr>
                <w:rFonts w:ascii="Times New Roman" w:hAnsi="Times New Roman" w:cs="Times New Roman"/>
                <w:bCs/>
                <w:sz w:val="24"/>
                <w:szCs w:val="24"/>
              </w:rPr>
            </w:pPr>
          </w:p>
        </w:tc>
      </w:tr>
      <w:tr w:rsidR="00C077DC" w:rsidRPr="00891002" w:rsidTr="00C077DC">
        <w:tc>
          <w:tcPr>
            <w:tcW w:w="3510" w:type="dxa"/>
            <w:gridSpan w:val="2"/>
          </w:tcPr>
          <w:p w:rsidR="00C077DC" w:rsidRPr="00891002" w:rsidRDefault="00C077DC" w:rsidP="00C077DC">
            <w:pPr>
              <w:jc w:val="both"/>
              <w:rPr>
                <w:rFonts w:ascii="Times New Roman" w:hAnsi="Times New Roman" w:cs="Times New Roman"/>
                <w:bCs/>
                <w:sz w:val="24"/>
                <w:szCs w:val="24"/>
              </w:rPr>
            </w:pPr>
            <w:r w:rsidRPr="00891002">
              <w:rPr>
                <w:rFonts w:ascii="Times New Roman" w:hAnsi="Times New Roman" w:cs="Times New Roman"/>
                <w:sz w:val="24"/>
                <w:szCs w:val="24"/>
              </w:rPr>
              <w:t xml:space="preserve">Участие в проведении </w:t>
            </w:r>
          </w:p>
        </w:tc>
        <w:tc>
          <w:tcPr>
            <w:tcW w:w="3121"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День леса</w:t>
            </w:r>
          </w:p>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День Земли</w:t>
            </w:r>
          </w:p>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НПК «Родничок»</w:t>
            </w:r>
          </w:p>
        </w:tc>
        <w:tc>
          <w:tcPr>
            <w:tcW w:w="3969"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НПК «Родничок», экологические проекты</w:t>
            </w:r>
          </w:p>
        </w:tc>
        <w:tc>
          <w:tcPr>
            <w:tcW w:w="4116"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КТД, экологическая тропа</w:t>
            </w:r>
          </w:p>
        </w:tc>
      </w:tr>
      <w:tr w:rsidR="00C077DC" w:rsidRPr="00891002" w:rsidTr="00C077DC">
        <w:tc>
          <w:tcPr>
            <w:tcW w:w="14716" w:type="dxa"/>
            <w:gridSpan w:val="5"/>
            <w:tcBorders>
              <w:top w:val="nil"/>
            </w:tcBorders>
          </w:tcPr>
          <w:p w:rsidR="00C077DC" w:rsidRPr="00891002" w:rsidRDefault="00C077DC" w:rsidP="00C077DC">
            <w:pPr>
              <w:jc w:val="both"/>
              <w:rPr>
                <w:rFonts w:ascii="Times New Roman" w:hAnsi="Times New Roman" w:cs="Times New Roman"/>
                <w:sz w:val="24"/>
                <w:szCs w:val="24"/>
              </w:rPr>
            </w:pPr>
            <w:r w:rsidRPr="00891002">
              <w:rPr>
                <w:rFonts w:ascii="Times New Roman" w:hAnsi="Times New Roman" w:cs="Times New Roman"/>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C077DC" w:rsidRPr="00891002" w:rsidTr="00C077DC">
        <w:trPr>
          <w:trHeight w:val="587"/>
        </w:trPr>
        <w:tc>
          <w:tcPr>
            <w:tcW w:w="3510" w:type="dxa"/>
            <w:gridSpan w:val="2"/>
            <w:vMerge w:val="restart"/>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sz w:val="24"/>
                <w:szCs w:val="24"/>
              </w:rPr>
              <w:t>Приобретение опыта природоохранительной деятельности</w:t>
            </w:r>
          </w:p>
        </w:tc>
        <w:tc>
          <w:tcPr>
            <w:tcW w:w="3121" w:type="dxa"/>
            <w:tcBorders>
              <w:bottom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Уборка территории школы</w:t>
            </w:r>
          </w:p>
        </w:tc>
        <w:tc>
          <w:tcPr>
            <w:tcW w:w="3969" w:type="dxa"/>
            <w:tcBorders>
              <w:bottom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Дизайн территории школы</w:t>
            </w:r>
          </w:p>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«Музей комнатных растений»</w:t>
            </w:r>
          </w:p>
        </w:tc>
        <w:tc>
          <w:tcPr>
            <w:tcW w:w="4116" w:type="dxa"/>
            <w:tcBorders>
              <w:bottom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Работа школьного лесничества «Харысхал»</w:t>
            </w:r>
          </w:p>
        </w:tc>
      </w:tr>
      <w:tr w:rsidR="00C077DC" w:rsidRPr="00891002" w:rsidTr="00C077DC">
        <w:trPr>
          <w:trHeight w:val="249"/>
        </w:trPr>
        <w:tc>
          <w:tcPr>
            <w:tcW w:w="3510" w:type="dxa"/>
            <w:gridSpan w:val="2"/>
            <w:vMerge/>
          </w:tcPr>
          <w:p w:rsidR="00C077DC" w:rsidRPr="00891002" w:rsidRDefault="00C077DC" w:rsidP="00C077DC">
            <w:pPr>
              <w:rPr>
                <w:rFonts w:ascii="Times New Roman" w:hAnsi="Times New Roman" w:cs="Times New Roman"/>
                <w:sz w:val="24"/>
                <w:szCs w:val="24"/>
              </w:rPr>
            </w:pPr>
          </w:p>
        </w:tc>
        <w:tc>
          <w:tcPr>
            <w:tcW w:w="7090" w:type="dxa"/>
            <w:gridSpan w:val="2"/>
            <w:tcBorders>
              <w:top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Операции «Чистый двор», «Чистый берег»</w:t>
            </w:r>
          </w:p>
        </w:tc>
        <w:tc>
          <w:tcPr>
            <w:tcW w:w="4116" w:type="dxa"/>
            <w:tcBorders>
              <w:top w:val="single" w:sz="4" w:space="0" w:color="auto"/>
            </w:tcBorders>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Операция по  изучению состояния озёр</w:t>
            </w:r>
          </w:p>
        </w:tc>
      </w:tr>
      <w:tr w:rsidR="00C077DC" w:rsidRPr="00891002" w:rsidTr="00C077DC">
        <w:tc>
          <w:tcPr>
            <w:tcW w:w="3510" w:type="dxa"/>
            <w:gridSpan w:val="2"/>
          </w:tcPr>
          <w:p w:rsidR="00C077DC" w:rsidRPr="00891002" w:rsidRDefault="00C077DC" w:rsidP="00C077DC">
            <w:pPr>
              <w:rPr>
                <w:rFonts w:ascii="Times New Roman" w:hAnsi="Times New Roman" w:cs="Times New Roman"/>
                <w:sz w:val="24"/>
                <w:szCs w:val="24"/>
              </w:rPr>
            </w:pPr>
            <w:r w:rsidRPr="00891002">
              <w:rPr>
                <w:rFonts w:ascii="Times New Roman" w:hAnsi="Times New Roman" w:cs="Times New Roman"/>
                <w:sz w:val="24"/>
                <w:szCs w:val="24"/>
              </w:rPr>
              <w:lastRenderedPageBreak/>
              <w:t>Организация работы по воспитанию бережного отношения к растениям и животным</w:t>
            </w:r>
          </w:p>
        </w:tc>
        <w:tc>
          <w:tcPr>
            <w:tcW w:w="3121"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Праздники «Мой домашний питомник»</w:t>
            </w:r>
          </w:p>
        </w:tc>
        <w:tc>
          <w:tcPr>
            <w:tcW w:w="3969"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Охрана придорожной зелёной зоны</w:t>
            </w:r>
          </w:p>
        </w:tc>
        <w:tc>
          <w:tcPr>
            <w:tcW w:w="4116" w:type="dxa"/>
          </w:tcPr>
          <w:p w:rsidR="00C077DC" w:rsidRPr="00891002" w:rsidRDefault="00C077DC" w:rsidP="00C077DC">
            <w:pPr>
              <w:rPr>
                <w:rFonts w:ascii="Times New Roman" w:hAnsi="Times New Roman" w:cs="Times New Roman"/>
                <w:bCs/>
                <w:sz w:val="24"/>
                <w:szCs w:val="24"/>
              </w:rPr>
            </w:pPr>
            <w:r w:rsidRPr="00891002">
              <w:rPr>
                <w:rFonts w:ascii="Times New Roman" w:hAnsi="Times New Roman" w:cs="Times New Roman"/>
                <w:bCs/>
                <w:sz w:val="24"/>
                <w:szCs w:val="24"/>
              </w:rPr>
              <w:t>Посадка деревьев, уход за школьным садом</w:t>
            </w:r>
          </w:p>
        </w:tc>
      </w:tr>
    </w:tbl>
    <w:p w:rsidR="00C077DC" w:rsidRPr="00891002" w:rsidRDefault="00C077DC" w:rsidP="00C077DC">
      <w:pPr>
        <w:jc w:val="both"/>
        <w:rPr>
          <w:rFonts w:ascii="Times New Roman" w:hAnsi="Times New Roman" w:cs="Times New Roman"/>
          <w:sz w:val="24"/>
          <w:szCs w:val="24"/>
        </w:rPr>
      </w:pPr>
    </w:p>
    <w:p w:rsidR="00C077DC" w:rsidRPr="00891002" w:rsidRDefault="00C077DC" w:rsidP="00C077DC">
      <w:pPr>
        <w:spacing w:line="360" w:lineRule="auto"/>
        <w:jc w:val="both"/>
        <w:rPr>
          <w:rFonts w:ascii="Times New Roman" w:hAnsi="Times New Roman" w:cs="Times New Roman"/>
          <w:sz w:val="24"/>
          <w:szCs w:val="24"/>
        </w:rPr>
      </w:pPr>
    </w:p>
    <w:p w:rsidR="00C077DC" w:rsidRPr="00891002" w:rsidRDefault="00C077DC" w:rsidP="00C077DC">
      <w:pPr>
        <w:pStyle w:val="ac"/>
        <w:spacing w:line="360" w:lineRule="auto"/>
        <w:ind w:left="567"/>
        <w:rPr>
          <w:rFonts w:ascii="Times New Roman" w:hAnsi="Times New Roman" w:cs="Times New Roman"/>
          <w:b/>
          <w:bCs/>
          <w:iCs/>
          <w:sz w:val="24"/>
          <w:szCs w:val="24"/>
        </w:rPr>
      </w:pPr>
      <w:r w:rsidRPr="00891002">
        <w:rPr>
          <w:rFonts w:ascii="Times New Roman" w:hAnsi="Times New Roman" w:cs="Times New Roman"/>
          <w:b/>
          <w:bCs/>
          <w:iCs/>
          <w:sz w:val="24"/>
          <w:szCs w:val="24"/>
          <w:lang w:val="en-US"/>
        </w:rPr>
        <w:t>V</w:t>
      </w:r>
      <w:r w:rsidRPr="00891002">
        <w:rPr>
          <w:rFonts w:ascii="Times New Roman" w:hAnsi="Times New Roman" w:cs="Times New Roman"/>
          <w:b/>
          <w:bCs/>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представления о душевной и физической красоте человека;</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формирование эстетических идеалов, чувства прекрасного; умение видеть красоту природы, труда и творчества;</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интерес к чтению, произведениям искусства, детским спектаклям, концертам, выставкам, музыке;</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интерес к занятиям художественным творчеством;</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стремление к опрятному внешнему виду;</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отрицательное отношение к некрасивым поступкам и неряшливости формируются через работу:</w:t>
      </w:r>
    </w:p>
    <w:p w:rsidR="00C077DC" w:rsidRPr="00891002" w:rsidRDefault="00C077DC" w:rsidP="001361B5">
      <w:pPr>
        <w:pStyle w:val="ac"/>
        <w:widowControl/>
        <w:numPr>
          <w:ilvl w:val="0"/>
          <w:numId w:val="66"/>
        </w:num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xml:space="preserve">Вокально </w:t>
      </w:r>
      <w:proofErr w:type="gramStart"/>
      <w:r w:rsidRPr="00891002">
        <w:rPr>
          <w:rFonts w:ascii="Times New Roman" w:hAnsi="Times New Roman" w:cs="Times New Roman"/>
          <w:sz w:val="24"/>
          <w:szCs w:val="24"/>
        </w:rPr>
        <w:t>-т</w:t>
      </w:r>
      <w:proofErr w:type="gramEnd"/>
      <w:r w:rsidRPr="00891002">
        <w:rPr>
          <w:rFonts w:ascii="Times New Roman" w:hAnsi="Times New Roman" w:cs="Times New Roman"/>
          <w:sz w:val="24"/>
          <w:szCs w:val="24"/>
        </w:rPr>
        <w:t xml:space="preserve">анцевального ансамбля «Тускул», </w:t>
      </w:r>
    </w:p>
    <w:p w:rsidR="00C077DC" w:rsidRPr="00891002" w:rsidRDefault="00C077DC" w:rsidP="001361B5">
      <w:pPr>
        <w:pStyle w:val="ac"/>
        <w:widowControl/>
        <w:numPr>
          <w:ilvl w:val="0"/>
          <w:numId w:val="66"/>
        </w:num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театральной студии «Фантазия», КВН,</w:t>
      </w:r>
    </w:p>
    <w:p w:rsidR="00C077DC" w:rsidRPr="00891002" w:rsidRDefault="00C077DC" w:rsidP="001361B5">
      <w:pPr>
        <w:pStyle w:val="ac"/>
        <w:widowControl/>
        <w:numPr>
          <w:ilvl w:val="0"/>
          <w:numId w:val="66"/>
        </w:num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xml:space="preserve">фольклорного ансамбля «Туйаарар»», </w:t>
      </w:r>
    </w:p>
    <w:p w:rsidR="00C077DC" w:rsidRPr="00891002" w:rsidRDefault="00C077DC" w:rsidP="001361B5">
      <w:pPr>
        <w:pStyle w:val="ac"/>
        <w:widowControl/>
        <w:numPr>
          <w:ilvl w:val="0"/>
          <w:numId w:val="66"/>
        </w:num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студия моды и дизайна</w:t>
      </w:r>
    </w:p>
    <w:p w:rsidR="00C077DC" w:rsidRPr="00891002" w:rsidRDefault="00C077DC" w:rsidP="001361B5">
      <w:pPr>
        <w:pStyle w:val="ac"/>
        <w:widowControl/>
        <w:numPr>
          <w:ilvl w:val="0"/>
          <w:numId w:val="66"/>
        </w:num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других кружков художественно- эстетического направления;</w:t>
      </w:r>
    </w:p>
    <w:p w:rsidR="00C077DC" w:rsidRPr="00891002" w:rsidRDefault="00C077DC" w:rsidP="001361B5">
      <w:pPr>
        <w:pStyle w:val="ac"/>
        <w:widowControl/>
        <w:numPr>
          <w:ilvl w:val="0"/>
          <w:numId w:val="66"/>
        </w:num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xml:space="preserve">Работа </w:t>
      </w:r>
      <w:proofErr w:type="gramStart"/>
      <w:r w:rsidRPr="00891002">
        <w:rPr>
          <w:rFonts w:ascii="Times New Roman" w:hAnsi="Times New Roman" w:cs="Times New Roman"/>
          <w:sz w:val="24"/>
          <w:szCs w:val="24"/>
        </w:rPr>
        <w:t>школьного</w:t>
      </w:r>
      <w:proofErr w:type="gramEnd"/>
      <w:r w:rsidRPr="00891002">
        <w:rPr>
          <w:rFonts w:ascii="Times New Roman" w:hAnsi="Times New Roman" w:cs="Times New Roman"/>
          <w:sz w:val="24"/>
          <w:szCs w:val="24"/>
        </w:rPr>
        <w:t xml:space="preserve"> Пресс-Центра.</w:t>
      </w:r>
    </w:p>
    <w:p w:rsidR="00C077DC" w:rsidRPr="00891002" w:rsidRDefault="00C077DC" w:rsidP="001361B5">
      <w:pPr>
        <w:pStyle w:val="ac"/>
        <w:widowControl/>
        <w:numPr>
          <w:ilvl w:val="0"/>
          <w:numId w:val="66"/>
        </w:num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Реализация проектов.</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xml:space="preserve">Ключевые дела: </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xml:space="preserve">1. Выполнение творческих заданий по разным предметам. </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xml:space="preserve">2. Посещение театральных представлений, концертов, выставок. </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xml:space="preserve">3. Организация экскурсий по историческим местам родного края; </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xml:space="preserve">4. Совместные мероприятия с муниципальной библиотекой (праздники, творческая деятельность, встречи с писателями). </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5. Участие в  программе Центра дополнительного образования</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xml:space="preserve">6. Вовлечение школьников в кружки, секции, клубы по интересам (опыт самореализации в художественном творчестве). </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xml:space="preserve">Совместная педагогическая деятельность семьи и школы: </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xml:space="preserve">1. Участие учащихся вместе с родителями в проведении выставок семейного художественного творчества, музыкальных вечеров. </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 xml:space="preserve">2. Встречи-беседы с людьми творческих профессий; </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lastRenderedPageBreak/>
        <w:t xml:space="preserve">3. Участие в художественном оформлении школьных классов, помещений школы к праздникам, мероприятиям. </w:t>
      </w:r>
    </w:p>
    <w:p w:rsidR="00C077DC" w:rsidRPr="00891002" w:rsidRDefault="00C077DC" w:rsidP="00C077DC">
      <w:pPr>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4. Участие в шефстве класса, школы над памятниками культуры.</w:t>
      </w:r>
    </w:p>
    <w:p w:rsidR="00C077DC" w:rsidRPr="00891002" w:rsidRDefault="00C077DC" w:rsidP="00C077DC">
      <w:pPr>
        <w:spacing w:line="360" w:lineRule="auto"/>
        <w:jc w:val="center"/>
        <w:rPr>
          <w:rFonts w:ascii="Times New Roman" w:hAnsi="Times New Roman" w:cs="Times New Roman"/>
          <w:b/>
          <w:bCs/>
          <w:sz w:val="24"/>
          <w:szCs w:val="24"/>
        </w:rPr>
      </w:pPr>
    </w:p>
    <w:p w:rsidR="00C077DC" w:rsidRPr="00891002" w:rsidRDefault="00C077DC" w:rsidP="00C077DC">
      <w:pPr>
        <w:spacing w:line="360" w:lineRule="auto"/>
        <w:rPr>
          <w:rFonts w:ascii="Times New Roman" w:hAnsi="Times New Roman" w:cs="Times New Roman"/>
          <w:b/>
          <w:bCs/>
          <w:sz w:val="24"/>
          <w:szCs w:val="24"/>
        </w:rPr>
      </w:pPr>
      <w:r w:rsidRPr="00891002">
        <w:rPr>
          <w:rFonts w:ascii="Times New Roman" w:hAnsi="Times New Roman" w:cs="Times New Roman"/>
          <w:b/>
          <w:bCs/>
          <w:sz w:val="24"/>
          <w:szCs w:val="24"/>
        </w:rPr>
        <w:t xml:space="preserve"> Планируемые результаты духовно-нравственного развития и воспитания </w:t>
      </w:r>
      <w:proofErr w:type="gramStart"/>
      <w:r w:rsidRPr="00891002">
        <w:rPr>
          <w:rFonts w:ascii="Times New Roman" w:hAnsi="Times New Roman" w:cs="Times New Roman"/>
          <w:b/>
          <w:bCs/>
          <w:sz w:val="24"/>
          <w:szCs w:val="24"/>
        </w:rPr>
        <w:t>обучающихся</w:t>
      </w:r>
      <w:proofErr w:type="gramEnd"/>
    </w:p>
    <w:p w:rsidR="00C077DC" w:rsidRPr="00891002" w:rsidRDefault="00C077DC" w:rsidP="00C077DC">
      <w:pPr>
        <w:shd w:val="clear" w:color="auto" w:fill="FFFFFF"/>
        <w:spacing w:line="360" w:lineRule="auto"/>
        <w:ind w:firstLine="708"/>
        <w:jc w:val="both"/>
        <w:rPr>
          <w:rFonts w:ascii="Times New Roman" w:hAnsi="Times New Roman" w:cs="Times New Roman"/>
          <w:b/>
          <w:bCs/>
          <w:sz w:val="24"/>
          <w:szCs w:val="24"/>
        </w:rPr>
      </w:pPr>
      <w:r w:rsidRPr="00891002">
        <w:rPr>
          <w:rFonts w:ascii="Times New Roman" w:hAnsi="Times New Roman" w:cs="Times New Roman"/>
          <w:sz w:val="24"/>
          <w:szCs w:val="24"/>
        </w:rPr>
        <w:t>По каждому из вышеуказанных направлений духовно-нравственного развития и воспитания  школьников планируется достижение следующих результатов:</w:t>
      </w:r>
      <w:r w:rsidRPr="00891002">
        <w:rPr>
          <w:rFonts w:ascii="Times New Roman" w:hAnsi="Times New Roman" w:cs="Times New Roman"/>
          <w:b/>
          <w:bCs/>
          <w:sz w:val="24"/>
          <w:szCs w:val="24"/>
        </w:rPr>
        <w:t xml:space="preserve"> </w:t>
      </w:r>
    </w:p>
    <w:p w:rsidR="00C077DC" w:rsidRPr="00891002" w:rsidRDefault="00C077DC" w:rsidP="00C077DC">
      <w:pPr>
        <w:shd w:val="clear" w:color="auto" w:fill="FFFFFF"/>
        <w:spacing w:line="360" w:lineRule="auto"/>
        <w:jc w:val="both"/>
        <w:rPr>
          <w:rFonts w:ascii="Times New Roman" w:hAnsi="Times New Roman" w:cs="Times New Roman"/>
          <w:i/>
          <w:sz w:val="24"/>
          <w:szCs w:val="24"/>
        </w:rPr>
      </w:pPr>
      <w:r w:rsidRPr="00891002">
        <w:rPr>
          <w:rFonts w:ascii="Times New Roman" w:hAnsi="Times New Roman" w:cs="Times New Roman"/>
          <w:bCs/>
          <w:i/>
          <w:sz w:val="24"/>
          <w:szCs w:val="24"/>
        </w:rPr>
        <w:t>1) Воспитание гражданственности, патриотизма, уважения к правам, свободам и обязанностям человека:</w:t>
      </w:r>
    </w:p>
    <w:p w:rsidR="00C077DC" w:rsidRPr="00891002" w:rsidRDefault="00C077DC" w:rsidP="00C077DC">
      <w:pPr>
        <w:widowControl/>
        <w:numPr>
          <w:ilvl w:val="0"/>
          <w:numId w:val="51"/>
        </w:numPr>
        <w:shd w:val="clear" w:color="auto" w:fill="FFFFFF"/>
        <w:spacing w:line="360" w:lineRule="auto"/>
        <w:ind w:left="284" w:hanging="284"/>
        <w:jc w:val="both"/>
        <w:rPr>
          <w:rFonts w:ascii="Times New Roman" w:hAnsi="Times New Roman" w:cs="Times New Roman"/>
          <w:sz w:val="24"/>
          <w:szCs w:val="24"/>
        </w:rPr>
      </w:pPr>
      <w:proofErr w:type="gramStart"/>
      <w:r w:rsidRPr="00891002">
        <w:rPr>
          <w:rFonts w:ascii="Times New Roman" w:hAnsi="Times New Roman" w:cs="Times New Roman"/>
          <w:sz w:val="24"/>
          <w:szCs w:val="24"/>
        </w:rPr>
        <w:t>ценностное отношение к России, своему народу, своему наслегу, отечественному культурно-историческому наследию, государственной символике, законам Республики Саха (Якутия), Российской Федерации, русскому и родному языку, народным традициям, старшему поколению;</w:t>
      </w:r>
      <w:proofErr w:type="gramEnd"/>
    </w:p>
    <w:p w:rsidR="00C077DC" w:rsidRPr="00891002" w:rsidRDefault="00C077DC" w:rsidP="00C077DC">
      <w:pPr>
        <w:widowControl/>
        <w:numPr>
          <w:ilvl w:val="0"/>
          <w:numId w:val="51"/>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C077DC" w:rsidRPr="00891002" w:rsidRDefault="00C077DC" w:rsidP="00C077DC">
      <w:pPr>
        <w:widowControl/>
        <w:numPr>
          <w:ilvl w:val="0"/>
          <w:numId w:val="51"/>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первоначальный опыт постижения ценностей гражданского общества, национальной истории и культуры;</w:t>
      </w:r>
    </w:p>
    <w:p w:rsidR="00C077DC" w:rsidRPr="00891002" w:rsidRDefault="00C077DC" w:rsidP="00C077DC">
      <w:pPr>
        <w:widowControl/>
        <w:numPr>
          <w:ilvl w:val="0"/>
          <w:numId w:val="51"/>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опыт ролевого взаимодействия и реализации гражданской, патриотической позиции;</w:t>
      </w:r>
    </w:p>
    <w:p w:rsidR="00C077DC" w:rsidRPr="00891002" w:rsidRDefault="00C077DC" w:rsidP="00C077DC">
      <w:pPr>
        <w:widowControl/>
        <w:numPr>
          <w:ilvl w:val="0"/>
          <w:numId w:val="51"/>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опыт социальной и межкультурной коммуникации;</w:t>
      </w:r>
    </w:p>
    <w:p w:rsidR="00C077DC" w:rsidRPr="00891002" w:rsidRDefault="00C077DC" w:rsidP="00C077DC">
      <w:pPr>
        <w:widowControl/>
        <w:numPr>
          <w:ilvl w:val="0"/>
          <w:numId w:val="51"/>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знания о правах и обязанностях человека, гражданина, семьянина, товарища.</w:t>
      </w:r>
    </w:p>
    <w:p w:rsidR="00C077DC" w:rsidRPr="00891002" w:rsidRDefault="00C077DC" w:rsidP="00C077DC">
      <w:pPr>
        <w:shd w:val="clear" w:color="auto" w:fill="FFFFFF"/>
        <w:spacing w:line="360" w:lineRule="auto"/>
        <w:jc w:val="both"/>
        <w:rPr>
          <w:rFonts w:ascii="Times New Roman" w:hAnsi="Times New Roman" w:cs="Times New Roman"/>
          <w:i/>
          <w:sz w:val="24"/>
          <w:szCs w:val="24"/>
        </w:rPr>
      </w:pPr>
      <w:r w:rsidRPr="00891002">
        <w:rPr>
          <w:rFonts w:ascii="Times New Roman" w:hAnsi="Times New Roman" w:cs="Times New Roman"/>
          <w:bCs/>
          <w:i/>
          <w:sz w:val="24"/>
          <w:szCs w:val="24"/>
        </w:rPr>
        <w:t>2) Воспитание нравственных чувств и этического сознания:</w:t>
      </w:r>
    </w:p>
    <w:p w:rsidR="00C077DC" w:rsidRPr="00891002" w:rsidRDefault="00C077DC" w:rsidP="00C077DC">
      <w:pPr>
        <w:widowControl/>
        <w:numPr>
          <w:ilvl w:val="0"/>
          <w:numId w:val="52"/>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 xml:space="preserve">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077DC" w:rsidRPr="00891002" w:rsidRDefault="00C077DC" w:rsidP="00C077DC">
      <w:pPr>
        <w:widowControl/>
        <w:numPr>
          <w:ilvl w:val="0"/>
          <w:numId w:val="52"/>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077DC" w:rsidRPr="00891002" w:rsidRDefault="00C077DC" w:rsidP="00C077DC">
      <w:pPr>
        <w:widowControl/>
        <w:numPr>
          <w:ilvl w:val="0"/>
          <w:numId w:val="52"/>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уважительное отношение к традиционным религиям;</w:t>
      </w:r>
    </w:p>
    <w:p w:rsidR="00C077DC" w:rsidRPr="00891002" w:rsidRDefault="00C077DC" w:rsidP="00C077DC">
      <w:pPr>
        <w:widowControl/>
        <w:numPr>
          <w:ilvl w:val="0"/>
          <w:numId w:val="52"/>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C077DC" w:rsidRPr="00891002" w:rsidRDefault="00C077DC" w:rsidP="00C077DC">
      <w:pPr>
        <w:widowControl/>
        <w:numPr>
          <w:ilvl w:val="0"/>
          <w:numId w:val="52"/>
        </w:numPr>
        <w:autoSpaceDE/>
        <w:autoSpaceDN/>
        <w:adjustRightInd/>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077DC" w:rsidRPr="00891002" w:rsidRDefault="00C077DC" w:rsidP="00C077DC">
      <w:pPr>
        <w:widowControl/>
        <w:numPr>
          <w:ilvl w:val="0"/>
          <w:numId w:val="52"/>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lastRenderedPageBreak/>
        <w:t>уважительное отношение к родителям (законным представителям), к старшим, заботливое отношение к младшим;</w:t>
      </w:r>
    </w:p>
    <w:p w:rsidR="00C077DC" w:rsidRPr="00891002" w:rsidRDefault="00C077DC" w:rsidP="00C077DC">
      <w:pPr>
        <w:widowControl/>
        <w:numPr>
          <w:ilvl w:val="0"/>
          <w:numId w:val="52"/>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знание традиций своей семьи и образовательного учреждения, бережное отношение к ним.</w:t>
      </w:r>
    </w:p>
    <w:p w:rsidR="00C077DC" w:rsidRPr="00891002" w:rsidRDefault="00C077DC" w:rsidP="00C077DC">
      <w:pPr>
        <w:shd w:val="clear" w:color="auto" w:fill="FFFFFF"/>
        <w:spacing w:line="360" w:lineRule="auto"/>
        <w:jc w:val="both"/>
        <w:rPr>
          <w:rFonts w:ascii="Times New Roman" w:hAnsi="Times New Roman" w:cs="Times New Roman"/>
          <w:i/>
          <w:sz w:val="24"/>
          <w:szCs w:val="24"/>
        </w:rPr>
      </w:pPr>
      <w:r w:rsidRPr="00891002">
        <w:rPr>
          <w:rFonts w:ascii="Times New Roman" w:hAnsi="Times New Roman" w:cs="Times New Roman"/>
          <w:bCs/>
          <w:i/>
          <w:sz w:val="24"/>
          <w:szCs w:val="24"/>
        </w:rPr>
        <w:t>3) Воспитание трудолюбия, творческого отношения к учению, труду, жизни:</w:t>
      </w:r>
    </w:p>
    <w:p w:rsidR="00C077DC" w:rsidRPr="00891002" w:rsidRDefault="00C077DC" w:rsidP="00C077DC">
      <w:pPr>
        <w:widowControl/>
        <w:numPr>
          <w:ilvl w:val="0"/>
          <w:numId w:val="53"/>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ценностное отношение к труду и творчеству, человеку труда, трудовым достижениям Мегино-Кангаласского района, Республики Саха (Якутия), Российской Федерации и человечества, трудолюбие;</w:t>
      </w:r>
    </w:p>
    <w:p w:rsidR="00C077DC" w:rsidRPr="00891002" w:rsidRDefault="00C077DC" w:rsidP="00C077DC">
      <w:pPr>
        <w:widowControl/>
        <w:numPr>
          <w:ilvl w:val="0"/>
          <w:numId w:val="53"/>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ценностное и творческое отношение к интеллектуальному и физическому труду;</w:t>
      </w:r>
    </w:p>
    <w:p w:rsidR="00C077DC" w:rsidRPr="00891002" w:rsidRDefault="00C077DC" w:rsidP="00C077DC">
      <w:pPr>
        <w:widowControl/>
        <w:numPr>
          <w:ilvl w:val="0"/>
          <w:numId w:val="53"/>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элементарные представления о различных профессиях;</w:t>
      </w:r>
    </w:p>
    <w:p w:rsidR="00C077DC" w:rsidRPr="00891002" w:rsidRDefault="00C077DC" w:rsidP="00C077DC">
      <w:pPr>
        <w:widowControl/>
        <w:numPr>
          <w:ilvl w:val="0"/>
          <w:numId w:val="53"/>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C077DC" w:rsidRPr="00891002" w:rsidRDefault="00C077DC" w:rsidP="00C077DC">
      <w:pPr>
        <w:widowControl/>
        <w:numPr>
          <w:ilvl w:val="0"/>
          <w:numId w:val="53"/>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осознание приоритета нравственных основ труда, творчества, создания нового;</w:t>
      </w:r>
    </w:p>
    <w:p w:rsidR="00C077DC" w:rsidRPr="00891002" w:rsidRDefault="00C077DC" w:rsidP="00C077DC">
      <w:pPr>
        <w:widowControl/>
        <w:numPr>
          <w:ilvl w:val="0"/>
          <w:numId w:val="53"/>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 xml:space="preserve"> опыт участия в различных видах общественно полезной и личностно значимой деятельности;</w:t>
      </w:r>
    </w:p>
    <w:p w:rsidR="00C077DC" w:rsidRPr="00891002" w:rsidRDefault="00C077DC" w:rsidP="00C077DC">
      <w:pPr>
        <w:widowControl/>
        <w:numPr>
          <w:ilvl w:val="0"/>
          <w:numId w:val="53"/>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потребности и умения выражать себя в различных доступных и наиболее привлекательных для ребёнка видах творческой деятельности;</w:t>
      </w:r>
    </w:p>
    <w:p w:rsidR="00C077DC" w:rsidRPr="00891002" w:rsidRDefault="00C077DC" w:rsidP="00C077DC">
      <w:pPr>
        <w:widowControl/>
        <w:numPr>
          <w:ilvl w:val="0"/>
          <w:numId w:val="53"/>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C077DC" w:rsidRPr="00891002" w:rsidRDefault="00C077DC" w:rsidP="00C077DC">
      <w:pPr>
        <w:shd w:val="clear" w:color="auto" w:fill="FFFFFF"/>
        <w:spacing w:line="360" w:lineRule="auto"/>
        <w:jc w:val="both"/>
        <w:rPr>
          <w:rFonts w:ascii="Times New Roman" w:hAnsi="Times New Roman" w:cs="Times New Roman"/>
          <w:sz w:val="24"/>
          <w:szCs w:val="24"/>
        </w:rPr>
      </w:pPr>
      <w:r w:rsidRPr="00891002">
        <w:rPr>
          <w:rFonts w:ascii="Times New Roman" w:hAnsi="Times New Roman" w:cs="Times New Roman"/>
          <w:sz w:val="24"/>
          <w:szCs w:val="24"/>
        </w:rPr>
        <w:t>4</w:t>
      </w:r>
      <w:r w:rsidRPr="00891002">
        <w:rPr>
          <w:rFonts w:ascii="Times New Roman" w:hAnsi="Times New Roman" w:cs="Times New Roman"/>
          <w:bCs/>
          <w:i/>
          <w:sz w:val="24"/>
          <w:szCs w:val="24"/>
        </w:rPr>
        <w:t>) Воспитание ценностного отношения к природе, окру</w:t>
      </w:r>
      <w:r w:rsidRPr="00891002">
        <w:rPr>
          <w:rFonts w:ascii="Times New Roman" w:hAnsi="Times New Roman" w:cs="Times New Roman"/>
          <w:bCs/>
          <w:i/>
          <w:sz w:val="24"/>
          <w:szCs w:val="24"/>
        </w:rPr>
        <w:softHyphen/>
        <w:t>жающей среде (экологическое воспитание):</w:t>
      </w:r>
    </w:p>
    <w:p w:rsidR="00C077DC" w:rsidRPr="00891002" w:rsidRDefault="00C077DC" w:rsidP="00C077DC">
      <w:pPr>
        <w:widowControl/>
        <w:numPr>
          <w:ilvl w:val="0"/>
          <w:numId w:val="54"/>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ценностное отношение к природе;</w:t>
      </w:r>
    </w:p>
    <w:p w:rsidR="00C077DC" w:rsidRPr="00891002" w:rsidRDefault="00C077DC" w:rsidP="00C077DC">
      <w:pPr>
        <w:widowControl/>
        <w:numPr>
          <w:ilvl w:val="0"/>
          <w:numId w:val="54"/>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 xml:space="preserve"> опыт эстетического, эмоционально-нравственного отношения к природе;</w:t>
      </w:r>
    </w:p>
    <w:p w:rsidR="00C077DC" w:rsidRPr="00891002" w:rsidRDefault="00C077DC" w:rsidP="00C077DC">
      <w:pPr>
        <w:widowControl/>
        <w:numPr>
          <w:ilvl w:val="0"/>
          <w:numId w:val="54"/>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C077DC" w:rsidRPr="00891002" w:rsidRDefault="00C077DC" w:rsidP="00C077DC">
      <w:pPr>
        <w:widowControl/>
        <w:numPr>
          <w:ilvl w:val="0"/>
          <w:numId w:val="54"/>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 xml:space="preserve"> опыт участия в природоохранной деятельности в школе, на пришкольном участке, по месту жительства;</w:t>
      </w:r>
    </w:p>
    <w:p w:rsidR="00C077DC" w:rsidRPr="00891002" w:rsidRDefault="00C077DC" w:rsidP="00C077DC">
      <w:pPr>
        <w:widowControl/>
        <w:numPr>
          <w:ilvl w:val="0"/>
          <w:numId w:val="54"/>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личный опыт участия в экологических инициативах, проектах.</w:t>
      </w:r>
    </w:p>
    <w:p w:rsidR="00C077DC" w:rsidRPr="00891002" w:rsidRDefault="00C077DC" w:rsidP="00C077DC">
      <w:pPr>
        <w:shd w:val="clear" w:color="auto" w:fill="FFFFFF"/>
        <w:spacing w:line="360" w:lineRule="auto"/>
        <w:jc w:val="both"/>
        <w:rPr>
          <w:rFonts w:ascii="Times New Roman" w:hAnsi="Times New Roman" w:cs="Times New Roman"/>
          <w:i/>
          <w:sz w:val="24"/>
          <w:szCs w:val="24"/>
        </w:rPr>
      </w:pPr>
      <w:r w:rsidRPr="00891002">
        <w:rPr>
          <w:rFonts w:ascii="Times New Roman" w:hAnsi="Times New Roman" w:cs="Times New Roman"/>
          <w:bCs/>
          <w:i/>
          <w:sz w:val="24"/>
          <w:szCs w:val="24"/>
        </w:rPr>
        <w:t xml:space="preserve">5) Воспитание ценностного отношения к </w:t>
      </w:r>
      <w:proofErr w:type="gramStart"/>
      <w:r w:rsidRPr="00891002">
        <w:rPr>
          <w:rFonts w:ascii="Times New Roman" w:hAnsi="Times New Roman" w:cs="Times New Roman"/>
          <w:bCs/>
          <w:i/>
          <w:sz w:val="24"/>
          <w:szCs w:val="24"/>
        </w:rPr>
        <w:t>прекрасному</w:t>
      </w:r>
      <w:proofErr w:type="gramEnd"/>
      <w:r w:rsidRPr="00891002">
        <w:rPr>
          <w:rFonts w:ascii="Times New Roman" w:hAnsi="Times New Roman" w:cs="Times New Roman"/>
          <w:bCs/>
          <w:i/>
          <w:sz w:val="24"/>
          <w:szCs w:val="24"/>
        </w:rPr>
        <w:t>, формирование представлений об эстетических идеалах и ценностях (эстетическое воспитание):</w:t>
      </w:r>
    </w:p>
    <w:p w:rsidR="00C077DC" w:rsidRPr="00891002" w:rsidRDefault="00C077DC" w:rsidP="00C077DC">
      <w:pPr>
        <w:widowControl/>
        <w:numPr>
          <w:ilvl w:val="0"/>
          <w:numId w:val="55"/>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умение видеть красоту в окружающем мире;</w:t>
      </w:r>
    </w:p>
    <w:p w:rsidR="00C077DC" w:rsidRPr="00891002" w:rsidRDefault="00C077DC" w:rsidP="00C077DC">
      <w:pPr>
        <w:widowControl/>
        <w:numPr>
          <w:ilvl w:val="0"/>
          <w:numId w:val="55"/>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умения видеть красоту в поведении, поступках людей;</w:t>
      </w:r>
    </w:p>
    <w:p w:rsidR="00C077DC" w:rsidRPr="00891002" w:rsidRDefault="00C077DC" w:rsidP="00C077DC">
      <w:pPr>
        <w:widowControl/>
        <w:numPr>
          <w:ilvl w:val="0"/>
          <w:numId w:val="55"/>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элементарные представления об эстетических и художественных ценностях отечественной культуры;</w:t>
      </w:r>
    </w:p>
    <w:p w:rsidR="00C077DC" w:rsidRPr="00891002" w:rsidRDefault="00C077DC" w:rsidP="00C077DC">
      <w:pPr>
        <w:widowControl/>
        <w:numPr>
          <w:ilvl w:val="0"/>
          <w:numId w:val="55"/>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 xml:space="preserve"> опыт эмоционального постижения народного творчества, этнокультурных традиций, фольклора народов России;</w:t>
      </w:r>
    </w:p>
    <w:p w:rsidR="00C077DC" w:rsidRPr="00891002" w:rsidRDefault="00C077DC" w:rsidP="00C077DC">
      <w:pPr>
        <w:widowControl/>
        <w:numPr>
          <w:ilvl w:val="0"/>
          <w:numId w:val="55"/>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lastRenderedPageBreak/>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077DC" w:rsidRPr="00891002" w:rsidRDefault="00C077DC" w:rsidP="00C077DC">
      <w:pPr>
        <w:widowControl/>
        <w:numPr>
          <w:ilvl w:val="0"/>
          <w:numId w:val="55"/>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077DC" w:rsidRPr="00891002" w:rsidRDefault="00C077DC" w:rsidP="00C077DC">
      <w:pPr>
        <w:widowControl/>
        <w:numPr>
          <w:ilvl w:val="0"/>
          <w:numId w:val="55"/>
        </w:numPr>
        <w:shd w:val="clear" w:color="auto" w:fill="FFFFFF"/>
        <w:spacing w:line="360" w:lineRule="auto"/>
        <w:ind w:left="284" w:hanging="284"/>
        <w:jc w:val="both"/>
        <w:rPr>
          <w:rFonts w:ascii="Times New Roman" w:hAnsi="Times New Roman" w:cs="Times New Roman"/>
          <w:sz w:val="24"/>
          <w:szCs w:val="24"/>
        </w:rPr>
      </w:pPr>
      <w:r w:rsidRPr="00891002">
        <w:rPr>
          <w:rFonts w:ascii="Times New Roman" w:hAnsi="Times New Roman" w:cs="Times New Roman"/>
          <w:sz w:val="24"/>
          <w:szCs w:val="24"/>
        </w:rPr>
        <w:t>мотивация к реализации эстетических ценностей в пространстве образовательного учреждения и семьи.</w:t>
      </w:r>
    </w:p>
    <w:p w:rsidR="00C077DC" w:rsidRPr="00891002" w:rsidRDefault="00C077DC" w:rsidP="00C077DC">
      <w:pPr>
        <w:spacing w:line="360" w:lineRule="auto"/>
        <w:ind w:firstLine="567"/>
        <w:jc w:val="both"/>
        <w:rPr>
          <w:rFonts w:ascii="Times New Roman" w:hAnsi="Times New Roman" w:cs="Times New Roman"/>
          <w:sz w:val="24"/>
          <w:szCs w:val="24"/>
        </w:rPr>
      </w:pPr>
      <w:r w:rsidRPr="00891002">
        <w:rPr>
          <w:rFonts w:ascii="Times New Roman" w:hAnsi="Times New Roman" w:cs="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самооценочные суждения  детей, участие в работе пресс – центра.  </w:t>
      </w:r>
    </w:p>
    <w:p w:rsidR="00C077DC" w:rsidRPr="00891002" w:rsidRDefault="00C077DC" w:rsidP="00C077DC">
      <w:pPr>
        <w:ind w:left="360"/>
        <w:jc w:val="both"/>
        <w:rPr>
          <w:rFonts w:ascii="Times New Roman" w:hAnsi="Times New Roman" w:cs="Times New Roman"/>
          <w:sz w:val="24"/>
          <w:szCs w:val="24"/>
        </w:rPr>
      </w:pPr>
    </w:p>
    <w:p w:rsidR="00703EC3" w:rsidRPr="007712F7" w:rsidRDefault="00703EC3" w:rsidP="00C077DC">
      <w:pPr>
        <w:spacing w:line="276" w:lineRule="auto"/>
        <w:jc w:val="both"/>
        <w:rPr>
          <w:rFonts w:ascii="Times New Roman" w:hAnsi="Times New Roman" w:cs="Times New Roman"/>
          <w:sz w:val="24"/>
          <w:szCs w:val="24"/>
        </w:rPr>
      </w:pPr>
    </w:p>
    <w:p w:rsidR="003A3843" w:rsidRDefault="00986EE6" w:rsidP="005275F5">
      <w:pPr>
        <w:spacing w:line="276" w:lineRule="auto"/>
        <w:jc w:val="center"/>
        <w:rPr>
          <w:rFonts w:ascii="Times New Roman" w:hAnsi="Times New Roman" w:cs="Times New Roman"/>
          <w:b/>
          <w:bCs/>
          <w:sz w:val="24"/>
          <w:szCs w:val="24"/>
        </w:rPr>
      </w:pPr>
      <w:r w:rsidRPr="007712F7">
        <w:rPr>
          <w:rFonts w:ascii="Times New Roman" w:hAnsi="Times New Roman" w:cs="Times New Roman"/>
          <w:b/>
          <w:bCs/>
          <w:sz w:val="24"/>
          <w:szCs w:val="24"/>
        </w:rPr>
        <w:t>2.6</w:t>
      </w:r>
      <w:r w:rsidR="005C2DB2" w:rsidRPr="007712F7">
        <w:rPr>
          <w:rFonts w:ascii="Times New Roman" w:hAnsi="Times New Roman" w:cs="Times New Roman"/>
          <w:b/>
          <w:bCs/>
          <w:sz w:val="24"/>
          <w:szCs w:val="24"/>
        </w:rPr>
        <w:t>. ПРОГРАММА ФОРМИРОВАНИЯ КУЛЬТУРЫ ЗДОРОВОГО И БЕЗОПАСНОГО ОБРАЗА ЖИЗНИ</w:t>
      </w:r>
    </w:p>
    <w:p w:rsidR="00703EC3" w:rsidRPr="0039320F" w:rsidRDefault="00703EC3" w:rsidP="00703EC3">
      <w:pPr>
        <w:spacing w:before="75"/>
        <w:rPr>
          <w:rFonts w:ascii="Times New Roman" w:hAnsi="Times New Roman" w:cs="Times New Roman"/>
          <w:sz w:val="24"/>
          <w:szCs w:val="24"/>
        </w:rPr>
      </w:pPr>
      <w:r w:rsidRPr="0039320F">
        <w:rPr>
          <w:rFonts w:ascii="Times New Roman" w:hAnsi="Times New Roman" w:cs="Times New Roman"/>
          <w:b/>
          <w:bCs/>
          <w:sz w:val="24"/>
          <w:szCs w:val="24"/>
        </w:rPr>
        <w:t> </w:t>
      </w:r>
    </w:p>
    <w:p w:rsidR="00703EC3" w:rsidRPr="0039320F" w:rsidRDefault="00703EC3" w:rsidP="00703EC3">
      <w:pPr>
        <w:spacing w:before="75"/>
        <w:jc w:val="center"/>
        <w:rPr>
          <w:rFonts w:ascii="Times New Roman" w:hAnsi="Times New Roman" w:cs="Times New Roman"/>
          <w:sz w:val="24"/>
          <w:szCs w:val="24"/>
        </w:rPr>
      </w:pPr>
      <w:r w:rsidRPr="0039320F">
        <w:rPr>
          <w:rFonts w:ascii="Times New Roman" w:hAnsi="Times New Roman" w:cs="Times New Roman"/>
          <w:b/>
          <w:bCs/>
          <w:sz w:val="24"/>
          <w:szCs w:val="24"/>
        </w:rPr>
        <w:t>Пояснительная записка</w:t>
      </w:r>
    </w:p>
    <w:p w:rsidR="00703EC3" w:rsidRPr="0039320F" w:rsidRDefault="00703EC3" w:rsidP="00703EC3">
      <w:pPr>
        <w:jc w:val="both"/>
        <w:rPr>
          <w:rFonts w:ascii="Times New Roman" w:hAnsi="Times New Roman" w:cs="Times New Roman"/>
          <w:sz w:val="24"/>
          <w:szCs w:val="24"/>
        </w:rPr>
      </w:pPr>
      <w:r>
        <w:rPr>
          <w:rFonts w:ascii="Times New Roman" w:hAnsi="Times New Roman" w:cs="Times New Roman"/>
          <w:sz w:val="24"/>
          <w:szCs w:val="24"/>
        </w:rPr>
        <w:t xml:space="preserve">             </w:t>
      </w:r>
      <w:r w:rsidRPr="0039320F">
        <w:rPr>
          <w:rFonts w:ascii="Times New Roman" w:hAnsi="Times New Roman" w:cs="Times New Roman"/>
          <w:sz w:val="24"/>
          <w:szCs w:val="24"/>
        </w:rPr>
        <w:t>Воспитание у подрастающего поколе</w:t>
      </w:r>
      <w:r w:rsidRPr="0039320F">
        <w:rPr>
          <w:rFonts w:ascii="Times New Roman" w:hAnsi="Times New Roman" w:cs="Times New Roman"/>
          <w:sz w:val="24"/>
          <w:szCs w:val="24"/>
        </w:rPr>
        <w:softHyphen/>
        <w:t>ния потребности вести здоровый образ жизни невозможно без профилактической работы, в процессе которой решается важ</w:t>
      </w:r>
      <w:r w:rsidRPr="0039320F">
        <w:rPr>
          <w:rFonts w:ascii="Times New Roman" w:hAnsi="Times New Roman" w:cs="Times New Roman"/>
          <w:sz w:val="24"/>
          <w:szCs w:val="24"/>
        </w:rPr>
        <w:softHyphen/>
        <w:t>нейшая задача по сохранению здоровья подростков и молодежи, в частности по недопущению их приобщения к алкого</w:t>
      </w:r>
      <w:r w:rsidRPr="0039320F">
        <w:rPr>
          <w:rFonts w:ascii="Times New Roman" w:hAnsi="Times New Roman" w:cs="Times New Roman"/>
          <w:sz w:val="24"/>
          <w:szCs w:val="24"/>
        </w:rPr>
        <w:softHyphen/>
        <w:t>лю и наркотикам.</w:t>
      </w:r>
    </w:p>
    <w:p w:rsidR="00703EC3" w:rsidRPr="0039320F" w:rsidRDefault="00703EC3" w:rsidP="00703EC3">
      <w:pPr>
        <w:jc w:val="both"/>
        <w:rPr>
          <w:rFonts w:ascii="Times New Roman" w:hAnsi="Times New Roman" w:cs="Times New Roman"/>
          <w:sz w:val="24"/>
          <w:szCs w:val="24"/>
        </w:rPr>
      </w:pPr>
      <w:r>
        <w:rPr>
          <w:rFonts w:ascii="Times New Roman" w:hAnsi="Times New Roman" w:cs="Times New Roman"/>
          <w:sz w:val="24"/>
          <w:szCs w:val="24"/>
        </w:rPr>
        <w:t xml:space="preserve">            </w:t>
      </w:r>
      <w:r w:rsidRPr="0039320F">
        <w:rPr>
          <w:rFonts w:ascii="Times New Roman" w:hAnsi="Times New Roman" w:cs="Times New Roman"/>
          <w:sz w:val="24"/>
          <w:szCs w:val="24"/>
        </w:rPr>
        <w:t xml:space="preserve">В связи с этим мы определяем </w:t>
      </w:r>
      <w:r w:rsidRPr="0039320F">
        <w:rPr>
          <w:rFonts w:ascii="Times New Roman" w:hAnsi="Times New Roman" w:cs="Times New Roman"/>
          <w:i/>
          <w:iCs/>
          <w:sz w:val="24"/>
          <w:szCs w:val="24"/>
        </w:rPr>
        <w:t>конеч</w:t>
      </w:r>
      <w:r w:rsidRPr="0039320F">
        <w:rPr>
          <w:rFonts w:ascii="Times New Roman" w:hAnsi="Times New Roman" w:cs="Times New Roman"/>
          <w:i/>
          <w:iCs/>
          <w:sz w:val="24"/>
          <w:szCs w:val="24"/>
        </w:rPr>
        <w:softHyphen/>
        <w:t xml:space="preserve">ную </w:t>
      </w:r>
      <w:r w:rsidRPr="0039320F">
        <w:rPr>
          <w:rFonts w:ascii="Times New Roman" w:hAnsi="Times New Roman" w:cs="Times New Roman"/>
          <w:b/>
          <w:bCs/>
          <w:i/>
          <w:iCs/>
          <w:sz w:val="24"/>
          <w:szCs w:val="24"/>
        </w:rPr>
        <w:t xml:space="preserve">цель работы </w:t>
      </w:r>
      <w:r w:rsidRPr="0039320F">
        <w:rPr>
          <w:rFonts w:ascii="Times New Roman" w:hAnsi="Times New Roman" w:cs="Times New Roman"/>
          <w:sz w:val="24"/>
          <w:szCs w:val="24"/>
        </w:rPr>
        <w:t xml:space="preserve">школы — </w:t>
      </w:r>
      <w:r>
        <w:rPr>
          <w:rFonts w:ascii="Times New Roman" w:hAnsi="Times New Roman" w:cs="Times New Roman"/>
          <w:sz w:val="24"/>
          <w:szCs w:val="24"/>
        </w:rPr>
        <w:t xml:space="preserve"> </w:t>
      </w:r>
      <w:r w:rsidRPr="0039320F">
        <w:rPr>
          <w:rFonts w:ascii="Times New Roman" w:hAnsi="Times New Roman" w:cs="Times New Roman"/>
          <w:sz w:val="24"/>
          <w:szCs w:val="24"/>
        </w:rPr>
        <w:t xml:space="preserve">воспитание у </w:t>
      </w:r>
      <w:proofErr w:type="gramStart"/>
      <w:r w:rsidRPr="0039320F">
        <w:rPr>
          <w:rFonts w:ascii="Times New Roman" w:hAnsi="Times New Roman" w:cs="Times New Roman"/>
          <w:sz w:val="24"/>
          <w:szCs w:val="24"/>
        </w:rPr>
        <w:t>обучающихся</w:t>
      </w:r>
      <w:proofErr w:type="gramEnd"/>
      <w:r w:rsidRPr="0039320F">
        <w:rPr>
          <w:rFonts w:ascii="Times New Roman" w:hAnsi="Times New Roman" w:cs="Times New Roman"/>
          <w:sz w:val="24"/>
          <w:szCs w:val="24"/>
        </w:rPr>
        <w:t xml:space="preserve"> куль</w:t>
      </w:r>
      <w:r w:rsidRPr="0039320F">
        <w:rPr>
          <w:rFonts w:ascii="Times New Roman" w:hAnsi="Times New Roman" w:cs="Times New Roman"/>
          <w:sz w:val="24"/>
          <w:szCs w:val="24"/>
        </w:rPr>
        <w:softHyphen/>
        <w:t>туры здорового образа жизни, а именно:</w:t>
      </w:r>
    </w:p>
    <w:p w:rsidR="00703EC3" w:rsidRPr="0039320F" w:rsidRDefault="00703EC3" w:rsidP="00094154">
      <w:pPr>
        <w:widowControl/>
        <w:numPr>
          <w:ilvl w:val="0"/>
          <w:numId w:val="36"/>
        </w:numPr>
        <w:autoSpaceDE/>
        <w:autoSpaceDN/>
        <w:adjustRightInd/>
        <w:ind w:left="0"/>
        <w:jc w:val="both"/>
        <w:rPr>
          <w:rFonts w:ascii="Times New Roman" w:hAnsi="Times New Roman" w:cs="Times New Roman"/>
          <w:i/>
          <w:sz w:val="24"/>
          <w:szCs w:val="24"/>
        </w:rPr>
      </w:pPr>
      <w:r w:rsidRPr="0039320F">
        <w:rPr>
          <w:rFonts w:ascii="Times New Roman" w:hAnsi="Times New Roman" w:cs="Times New Roman"/>
          <w:i/>
          <w:sz w:val="24"/>
          <w:szCs w:val="24"/>
        </w:rPr>
        <w:t>сохранение и укрепление здоровья обу</w:t>
      </w:r>
      <w:r w:rsidRPr="0039320F">
        <w:rPr>
          <w:rFonts w:ascii="Times New Roman" w:hAnsi="Times New Roman" w:cs="Times New Roman"/>
          <w:i/>
          <w:sz w:val="24"/>
          <w:szCs w:val="24"/>
        </w:rPr>
        <w:softHyphen/>
        <w:t>чающихся, повышение качества их жизни;</w:t>
      </w:r>
    </w:p>
    <w:p w:rsidR="00703EC3" w:rsidRPr="0039320F" w:rsidRDefault="00703EC3" w:rsidP="00094154">
      <w:pPr>
        <w:widowControl/>
        <w:numPr>
          <w:ilvl w:val="0"/>
          <w:numId w:val="36"/>
        </w:numPr>
        <w:autoSpaceDE/>
        <w:autoSpaceDN/>
        <w:adjustRightInd/>
        <w:ind w:left="0"/>
        <w:jc w:val="both"/>
        <w:rPr>
          <w:rFonts w:ascii="Times New Roman" w:hAnsi="Times New Roman" w:cs="Times New Roman"/>
          <w:i/>
          <w:sz w:val="24"/>
          <w:szCs w:val="24"/>
        </w:rPr>
      </w:pPr>
      <w:r w:rsidRPr="0039320F">
        <w:rPr>
          <w:rFonts w:ascii="Times New Roman" w:hAnsi="Times New Roman" w:cs="Times New Roman"/>
          <w:i/>
          <w:sz w:val="24"/>
          <w:szCs w:val="24"/>
        </w:rPr>
        <w:t>формирование потребности вести здо</w:t>
      </w:r>
      <w:r w:rsidRPr="0039320F">
        <w:rPr>
          <w:rFonts w:ascii="Times New Roman" w:hAnsi="Times New Roman" w:cs="Times New Roman"/>
          <w:i/>
          <w:sz w:val="24"/>
          <w:szCs w:val="24"/>
        </w:rPr>
        <w:softHyphen/>
        <w:t>ровый образ жизни;</w:t>
      </w:r>
    </w:p>
    <w:p w:rsidR="00703EC3" w:rsidRPr="0039320F" w:rsidRDefault="00703EC3" w:rsidP="00094154">
      <w:pPr>
        <w:widowControl/>
        <w:numPr>
          <w:ilvl w:val="0"/>
          <w:numId w:val="36"/>
        </w:numPr>
        <w:autoSpaceDE/>
        <w:autoSpaceDN/>
        <w:adjustRightInd/>
        <w:ind w:left="0"/>
        <w:jc w:val="both"/>
        <w:rPr>
          <w:rFonts w:ascii="Times New Roman" w:hAnsi="Times New Roman" w:cs="Times New Roman"/>
          <w:i/>
          <w:sz w:val="24"/>
          <w:szCs w:val="24"/>
        </w:rPr>
      </w:pPr>
      <w:r w:rsidRPr="0039320F">
        <w:rPr>
          <w:rFonts w:ascii="Times New Roman" w:hAnsi="Times New Roman" w:cs="Times New Roman"/>
          <w:i/>
          <w:sz w:val="24"/>
          <w:szCs w:val="24"/>
        </w:rPr>
        <w:t>развитие стратегий и навыков поведе</w:t>
      </w:r>
      <w:r w:rsidRPr="0039320F">
        <w:rPr>
          <w:rFonts w:ascii="Times New Roman" w:hAnsi="Times New Roman" w:cs="Times New Roman"/>
          <w:i/>
          <w:sz w:val="24"/>
          <w:szCs w:val="24"/>
        </w:rPr>
        <w:softHyphen/>
        <w:t>ния, ведущего к здоровью и препятству</w:t>
      </w:r>
      <w:r w:rsidRPr="0039320F">
        <w:rPr>
          <w:rFonts w:ascii="Times New Roman" w:hAnsi="Times New Roman" w:cs="Times New Roman"/>
          <w:i/>
          <w:sz w:val="24"/>
          <w:szCs w:val="24"/>
        </w:rPr>
        <w:softHyphen/>
        <w:t>ющего злоупотреблению психоактивными веществами.</w:t>
      </w:r>
    </w:p>
    <w:p w:rsidR="00703EC3" w:rsidRPr="0039320F" w:rsidRDefault="00703EC3" w:rsidP="00703EC3">
      <w:pPr>
        <w:jc w:val="both"/>
        <w:rPr>
          <w:rFonts w:ascii="Times New Roman" w:hAnsi="Times New Roman" w:cs="Times New Roman"/>
          <w:sz w:val="24"/>
          <w:szCs w:val="24"/>
        </w:rPr>
      </w:pPr>
      <w:r>
        <w:rPr>
          <w:rFonts w:ascii="Times New Roman" w:hAnsi="Times New Roman" w:cs="Times New Roman"/>
          <w:sz w:val="24"/>
          <w:szCs w:val="24"/>
        </w:rPr>
        <w:t xml:space="preserve">            </w:t>
      </w:r>
      <w:r w:rsidRPr="0039320F">
        <w:rPr>
          <w:rFonts w:ascii="Times New Roman" w:hAnsi="Times New Roman" w:cs="Times New Roman"/>
          <w:sz w:val="24"/>
          <w:szCs w:val="24"/>
        </w:rPr>
        <w:t>В М</w:t>
      </w:r>
      <w:r>
        <w:rPr>
          <w:rFonts w:ascii="Times New Roman" w:hAnsi="Times New Roman" w:cs="Times New Roman"/>
          <w:sz w:val="24"/>
          <w:szCs w:val="24"/>
        </w:rPr>
        <w:t>Б</w:t>
      </w:r>
      <w:r w:rsidRPr="0039320F">
        <w:rPr>
          <w:rFonts w:ascii="Times New Roman" w:hAnsi="Times New Roman" w:cs="Times New Roman"/>
          <w:sz w:val="24"/>
          <w:szCs w:val="24"/>
        </w:rPr>
        <w:t xml:space="preserve">ОУ </w:t>
      </w:r>
      <w:r>
        <w:rPr>
          <w:rFonts w:ascii="Times New Roman" w:hAnsi="Times New Roman" w:cs="Times New Roman"/>
          <w:sz w:val="24"/>
          <w:szCs w:val="24"/>
        </w:rPr>
        <w:t xml:space="preserve">Майинской </w:t>
      </w:r>
      <w:r w:rsidRPr="0039320F">
        <w:rPr>
          <w:rFonts w:ascii="Times New Roman" w:hAnsi="Times New Roman" w:cs="Times New Roman"/>
          <w:sz w:val="24"/>
          <w:szCs w:val="24"/>
        </w:rPr>
        <w:t xml:space="preserve"> СОШ </w:t>
      </w:r>
      <w:r>
        <w:rPr>
          <w:rFonts w:ascii="Times New Roman" w:hAnsi="Times New Roman" w:cs="Times New Roman"/>
          <w:sz w:val="24"/>
          <w:szCs w:val="24"/>
        </w:rPr>
        <w:t xml:space="preserve">им В.П. Ларионова </w:t>
      </w:r>
      <w:r w:rsidRPr="0039320F">
        <w:rPr>
          <w:rFonts w:ascii="Times New Roman" w:hAnsi="Times New Roman" w:cs="Times New Roman"/>
          <w:sz w:val="24"/>
          <w:szCs w:val="24"/>
        </w:rPr>
        <w:t xml:space="preserve"> проведен мониторинг состава семей, уровня образования родителей,  количества неблагополучных детей и семей, участия в спортивных соревнованиях и спортивных секциях.</w:t>
      </w:r>
    </w:p>
    <w:p w:rsidR="00703EC3" w:rsidRPr="0039320F" w:rsidRDefault="00703EC3" w:rsidP="00703EC3">
      <w:pPr>
        <w:jc w:val="both"/>
        <w:rPr>
          <w:rFonts w:ascii="Times New Roman" w:hAnsi="Times New Roman" w:cs="Times New Roman"/>
          <w:sz w:val="24"/>
          <w:szCs w:val="24"/>
        </w:rPr>
      </w:pPr>
      <w:r>
        <w:rPr>
          <w:rFonts w:ascii="Times New Roman" w:hAnsi="Times New Roman" w:cs="Times New Roman"/>
          <w:sz w:val="24"/>
          <w:szCs w:val="24"/>
        </w:rPr>
        <w:t xml:space="preserve">           </w:t>
      </w:r>
      <w:r w:rsidRPr="0039320F">
        <w:rPr>
          <w:rFonts w:ascii="Times New Roman" w:hAnsi="Times New Roman" w:cs="Times New Roman"/>
          <w:sz w:val="24"/>
          <w:szCs w:val="24"/>
        </w:rPr>
        <w:t>Анализ воспитательной и профилактической работы М</w:t>
      </w:r>
      <w:r>
        <w:rPr>
          <w:rFonts w:ascii="Times New Roman" w:hAnsi="Times New Roman" w:cs="Times New Roman"/>
          <w:sz w:val="24"/>
          <w:szCs w:val="24"/>
        </w:rPr>
        <w:t>Б</w:t>
      </w:r>
      <w:r w:rsidRPr="0039320F">
        <w:rPr>
          <w:rFonts w:ascii="Times New Roman" w:hAnsi="Times New Roman" w:cs="Times New Roman"/>
          <w:sz w:val="24"/>
          <w:szCs w:val="24"/>
        </w:rPr>
        <w:t xml:space="preserve">ОУ </w:t>
      </w:r>
      <w:r>
        <w:rPr>
          <w:rFonts w:ascii="Times New Roman" w:hAnsi="Times New Roman" w:cs="Times New Roman"/>
          <w:sz w:val="24"/>
          <w:szCs w:val="24"/>
        </w:rPr>
        <w:t xml:space="preserve">Майинской </w:t>
      </w:r>
      <w:r w:rsidRPr="0039320F">
        <w:rPr>
          <w:rFonts w:ascii="Times New Roman" w:hAnsi="Times New Roman" w:cs="Times New Roman"/>
          <w:sz w:val="24"/>
          <w:szCs w:val="24"/>
        </w:rPr>
        <w:t xml:space="preserve">СОШ </w:t>
      </w:r>
      <w:r>
        <w:rPr>
          <w:rFonts w:ascii="Times New Roman" w:hAnsi="Times New Roman" w:cs="Times New Roman"/>
          <w:sz w:val="24"/>
          <w:szCs w:val="24"/>
        </w:rPr>
        <w:t xml:space="preserve">им. В.П. Ларионова </w:t>
      </w:r>
      <w:r w:rsidRPr="0039320F">
        <w:rPr>
          <w:rFonts w:ascii="Times New Roman" w:hAnsi="Times New Roman" w:cs="Times New Roman"/>
          <w:sz w:val="24"/>
          <w:szCs w:val="24"/>
        </w:rPr>
        <w:t>в 20</w:t>
      </w:r>
      <w:r>
        <w:rPr>
          <w:rFonts w:ascii="Times New Roman" w:hAnsi="Times New Roman" w:cs="Times New Roman"/>
          <w:sz w:val="24"/>
          <w:szCs w:val="24"/>
        </w:rPr>
        <w:t>13</w:t>
      </w:r>
      <w:r w:rsidRPr="0039320F">
        <w:rPr>
          <w:rFonts w:ascii="Times New Roman" w:hAnsi="Times New Roman" w:cs="Times New Roman"/>
          <w:sz w:val="24"/>
          <w:szCs w:val="24"/>
        </w:rPr>
        <w:t>/</w:t>
      </w:r>
      <w:r>
        <w:rPr>
          <w:rFonts w:ascii="Times New Roman" w:hAnsi="Times New Roman" w:cs="Times New Roman"/>
          <w:sz w:val="24"/>
          <w:szCs w:val="24"/>
        </w:rPr>
        <w:t>14</w:t>
      </w:r>
      <w:r w:rsidRPr="0039320F">
        <w:rPr>
          <w:rFonts w:ascii="Times New Roman" w:hAnsi="Times New Roman" w:cs="Times New Roman"/>
          <w:sz w:val="24"/>
          <w:szCs w:val="24"/>
        </w:rPr>
        <w:t xml:space="preserve"> учеб</w:t>
      </w:r>
      <w:r w:rsidRPr="0039320F">
        <w:rPr>
          <w:rFonts w:ascii="Times New Roman" w:hAnsi="Times New Roman" w:cs="Times New Roman"/>
          <w:sz w:val="24"/>
          <w:szCs w:val="24"/>
        </w:rPr>
        <w:softHyphen/>
        <w:t xml:space="preserve">ном году поставили перед нами следующие воспитательные </w:t>
      </w:r>
      <w:r w:rsidRPr="0039320F">
        <w:rPr>
          <w:rFonts w:ascii="Times New Roman" w:hAnsi="Times New Roman" w:cs="Times New Roman"/>
          <w:b/>
          <w:bCs/>
          <w:i/>
          <w:iCs/>
          <w:sz w:val="24"/>
          <w:szCs w:val="24"/>
        </w:rPr>
        <w:t>задачи:</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1. Осуществление мероприятий по про</w:t>
      </w:r>
      <w:r w:rsidRPr="0039320F">
        <w:rPr>
          <w:rFonts w:ascii="Times New Roman" w:hAnsi="Times New Roman" w:cs="Times New Roman"/>
          <w:sz w:val="24"/>
          <w:szCs w:val="24"/>
        </w:rPr>
        <w:softHyphen/>
        <w:t>филактике правонарушений, безнадзор</w:t>
      </w:r>
      <w:r w:rsidRPr="0039320F">
        <w:rPr>
          <w:rFonts w:ascii="Times New Roman" w:hAnsi="Times New Roman" w:cs="Times New Roman"/>
          <w:sz w:val="24"/>
          <w:szCs w:val="24"/>
        </w:rPr>
        <w:softHyphen/>
        <w:t>ности, формированию здорового образа жизни, воспитанию толерантности и ува</w:t>
      </w:r>
      <w:r w:rsidRPr="0039320F">
        <w:rPr>
          <w:rFonts w:ascii="Times New Roman" w:hAnsi="Times New Roman" w:cs="Times New Roman"/>
          <w:sz w:val="24"/>
          <w:szCs w:val="24"/>
        </w:rPr>
        <w:softHyphen/>
        <w:t>жения к правам человека.</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2. Охрана и укрепление физического и психологического здоровья детей, особен</w:t>
      </w:r>
      <w:r w:rsidRPr="0039320F">
        <w:rPr>
          <w:rFonts w:ascii="Times New Roman" w:hAnsi="Times New Roman" w:cs="Times New Roman"/>
          <w:sz w:val="24"/>
          <w:szCs w:val="24"/>
        </w:rPr>
        <w:softHyphen/>
        <w:t>но нервной системы.</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3. Развитие физических качеств и обеспечение нормального уровня физической подготовки.</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4. Формирование у школьников отрицательного отношения к «первой пробе».</w:t>
      </w:r>
    </w:p>
    <w:p w:rsidR="00703EC3"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5. Разработка эффективных механизмов совместной деятельности Совета профилактики, педсовета, методического объединения классных руководителей, родительских комитетов и Совета старшеклассников .</w:t>
      </w:r>
    </w:p>
    <w:p w:rsidR="00703EC3" w:rsidRPr="0039320F" w:rsidRDefault="00703EC3" w:rsidP="00703EC3">
      <w:pPr>
        <w:jc w:val="both"/>
        <w:rPr>
          <w:rFonts w:ascii="Times New Roman" w:hAnsi="Times New Roman" w:cs="Times New Roman"/>
          <w:sz w:val="24"/>
          <w:szCs w:val="24"/>
        </w:rPr>
      </w:pPr>
      <w:r>
        <w:rPr>
          <w:rFonts w:ascii="Times New Roman" w:hAnsi="Times New Roman" w:cs="Times New Roman"/>
          <w:sz w:val="24"/>
          <w:szCs w:val="24"/>
        </w:rPr>
        <w:t xml:space="preserve">6. </w:t>
      </w:r>
      <w:r w:rsidRPr="0039320F">
        <w:rPr>
          <w:rFonts w:ascii="Times New Roman" w:hAnsi="Times New Roman" w:cs="Times New Roman"/>
          <w:sz w:val="24"/>
          <w:szCs w:val="24"/>
        </w:rPr>
        <w:t>Формирование морально-волевых качеств подрастающего поколения.</w:t>
      </w:r>
    </w:p>
    <w:p w:rsidR="00703EC3" w:rsidRPr="0039320F" w:rsidRDefault="00703EC3" w:rsidP="00703EC3">
      <w:pPr>
        <w:jc w:val="both"/>
        <w:rPr>
          <w:rFonts w:ascii="Times New Roman" w:hAnsi="Times New Roman" w:cs="Times New Roman"/>
          <w:sz w:val="24"/>
          <w:szCs w:val="24"/>
        </w:rPr>
      </w:pPr>
      <w:r>
        <w:rPr>
          <w:rFonts w:ascii="Times New Roman" w:hAnsi="Times New Roman" w:cs="Times New Roman"/>
          <w:sz w:val="24"/>
          <w:szCs w:val="24"/>
        </w:rPr>
        <w:t xml:space="preserve">7. </w:t>
      </w:r>
      <w:r w:rsidRPr="0039320F">
        <w:rPr>
          <w:rFonts w:ascii="Times New Roman" w:hAnsi="Times New Roman" w:cs="Times New Roman"/>
          <w:sz w:val="24"/>
          <w:szCs w:val="24"/>
        </w:rPr>
        <w:t>Создание условий для открытого, доверительного общения, восприятия ин</w:t>
      </w:r>
      <w:r w:rsidRPr="0039320F">
        <w:rPr>
          <w:rFonts w:ascii="Times New Roman" w:hAnsi="Times New Roman" w:cs="Times New Roman"/>
          <w:sz w:val="24"/>
          <w:szCs w:val="24"/>
        </w:rPr>
        <w:softHyphen/>
        <w:t>формации, творческой атмосферы.</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8. Развитие осознания имеющихся лич</w:t>
      </w:r>
      <w:r w:rsidRPr="0039320F">
        <w:rPr>
          <w:rFonts w:ascii="Times New Roman" w:hAnsi="Times New Roman" w:cs="Times New Roman"/>
          <w:sz w:val="24"/>
          <w:szCs w:val="24"/>
        </w:rPr>
        <w:softHyphen/>
        <w:t xml:space="preserve">ных ресурсов, способствующих формированию </w:t>
      </w:r>
      <w:r w:rsidRPr="0039320F">
        <w:rPr>
          <w:rFonts w:ascii="Times New Roman" w:hAnsi="Times New Roman" w:cs="Times New Roman"/>
          <w:sz w:val="24"/>
          <w:szCs w:val="24"/>
        </w:rPr>
        <w:lastRenderedPageBreak/>
        <w:t>здорового образа жизни.</w:t>
      </w:r>
    </w:p>
    <w:p w:rsidR="00703EC3" w:rsidRPr="0039320F" w:rsidRDefault="00703EC3" w:rsidP="00703EC3">
      <w:pPr>
        <w:jc w:val="both"/>
        <w:rPr>
          <w:rFonts w:ascii="Times New Roman" w:hAnsi="Times New Roman" w:cs="Times New Roman"/>
          <w:sz w:val="24"/>
          <w:szCs w:val="24"/>
        </w:rPr>
      </w:pPr>
      <w:r>
        <w:rPr>
          <w:rFonts w:ascii="Times New Roman" w:hAnsi="Times New Roman" w:cs="Times New Roman"/>
          <w:sz w:val="24"/>
          <w:szCs w:val="24"/>
        </w:rPr>
        <w:t xml:space="preserve">            </w:t>
      </w:r>
      <w:r w:rsidRPr="0039320F">
        <w:rPr>
          <w:rFonts w:ascii="Times New Roman" w:hAnsi="Times New Roman" w:cs="Times New Roman"/>
          <w:sz w:val="24"/>
          <w:szCs w:val="24"/>
        </w:rPr>
        <w:t>Реализация этих целей и задач пред</w:t>
      </w:r>
      <w:r w:rsidRPr="0039320F">
        <w:rPr>
          <w:rFonts w:ascii="Times New Roman" w:hAnsi="Times New Roman" w:cs="Times New Roman"/>
          <w:sz w:val="24"/>
          <w:szCs w:val="24"/>
        </w:rPr>
        <w:softHyphen/>
        <w:t>полагает дальнейшее функционирование тех направлений воспитательной систе</w:t>
      </w:r>
      <w:r w:rsidRPr="0039320F">
        <w:rPr>
          <w:rFonts w:ascii="Times New Roman" w:hAnsi="Times New Roman" w:cs="Times New Roman"/>
          <w:sz w:val="24"/>
          <w:szCs w:val="24"/>
        </w:rPr>
        <w:softHyphen/>
        <w:t>мы школы, которые показали свою ус</w:t>
      </w:r>
      <w:r w:rsidRPr="0039320F">
        <w:rPr>
          <w:rFonts w:ascii="Times New Roman" w:hAnsi="Times New Roman" w:cs="Times New Roman"/>
          <w:sz w:val="24"/>
          <w:szCs w:val="24"/>
        </w:rPr>
        <w:softHyphen/>
        <w:t>пешность и эффективность в предыду</w:t>
      </w:r>
      <w:r w:rsidRPr="0039320F">
        <w:rPr>
          <w:rFonts w:ascii="Times New Roman" w:hAnsi="Times New Roman" w:cs="Times New Roman"/>
          <w:sz w:val="24"/>
          <w:szCs w:val="24"/>
        </w:rPr>
        <w:softHyphen/>
        <w:t>щий период.</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b/>
          <w:bCs/>
          <w:sz w:val="24"/>
          <w:szCs w:val="24"/>
        </w:rPr>
        <w:t> </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b/>
          <w:bCs/>
          <w:sz w:val="24"/>
          <w:szCs w:val="24"/>
        </w:rPr>
        <w:t>Основания для разработки программы:</w:t>
      </w:r>
    </w:p>
    <w:p w:rsidR="00703EC3" w:rsidRPr="0039320F" w:rsidRDefault="00703EC3" w:rsidP="00094154">
      <w:pPr>
        <w:widowControl/>
        <w:numPr>
          <w:ilvl w:val="0"/>
          <w:numId w:val="37"/>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Конвенция о правах ребенка;</w:t>
      </w:r>
    </w:p>
    <w:p w:rsidR="00703EC3" w:rsidRPr="0039320F" w:rsidRDefault="00703EC3" w:rsidP="00094154">
      <w:pPr>
        <w:widowControl/>
        <w:numPr>
          <w:ilvl w:val="0"/>
          <w:numId w:val="37"/>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Закон об образовании РФ;</w:t>
      </w:r>
    </w:p>
    <w:p w:rsidR="00703EC3" w:rsidRPr="0039320F" w:rsidRDefault="00703EC3" w:rsidP="00094154">
      <w:pPr>
        <w:widowControl/>
        <w:numPr>
          <w:ilvl w:val="0"/>
          <w:numId w:val="37"/>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 xml:space="preserve">Федеральная целевая программа «Дети России» на 2007 – 2010 годы </w:t>
      </w:r>
      <w:proofErr w:type="gramStart"/>
      <w:r w:rsidRPr="0039320F">
        <w:rPr>
          <w:rFonts w:ascii="Times New Roman" w:hAnsi="Times New Roman" w:cs="Times New Roman"/>
          <w:sz w:val="24"/>
          <w:szCs w:val="24"/>
        </w:rPr>
        <w:t xml:space="preserve">( </w:t>
      </w:r>
      <w:proofErr w:type="gramEnd"/>
      <w:r w:rsidRPr="0039320F">
        <w:rPr>
          <w:rFonts w:ascii="Times New Roman" w:hAnsi="Times New Roman" w:cs="Times New Roman"/>
          <w:sz w:val="24"/>
          <w:szCs w:val="24"/>
        </w:rPr>
        <w:t>постановление Правительства РФ от 30.03.07 № 172) – подпрограммы «Здоровое поколение», «Одаренные дети», «Дети и семья»;</w:t>
      </w:r>
    </w:p>
    <w:p w:rsidR="00703EC3" w:rsidRPr="0039320F" w:rsidRDefault="00703EC3" w:rsidP="00094154">
      <w:pPr>
        <w:widowControl/>
        <w:numPr>
          <w:ilvl w:val="0"/>
          <w:numId w:val="37"/>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Устав М</w:t>
      </w:r>
      <w:r>
        <w:rPr>
          <w:rFonts w:ascii="Times New Roman" w:hAnsi="Times New Roman" w:cs="Times New Roman"/>
          <w:sz w:val="24"/>
          <w:szCs w:val="24"/>
        </w:rPr>
        <w:t>Б</w:t>
      </w:r>
      <w:r w:rsidRPr="0039320F">
        <w:rPr>
          <w:rFonts w:ascii="Times New Roman" w:hAnsi="Times New Roman" w:cs="Times New Roman"/>
          <w:sz w:val="24"/>
          <w:szCs w:val="24"/>
        </w:rPr>
        <w:t xml:space="preserve">ОУ </w:t>
      </w:r>
      <w:r>
        <w:rPr>
          <w:rFonts w:ascii="Times New Roman" w:hAnsi="Times New Roman" w:cs="Times New Roman"/>
          <w:sz w:val="24"/>
          <w:szCs w:val="24"/>
        </w:rPr>
        <w:t xml:space="preserve">Майинской </w:t>
      </w:r>
      <w:r w:rsidRPr="0039320F">
        <w:rPr>
          <w:rFonts w:ascii="Times New Roman" w:hAnsi="Times New Roman" w:cs="Times New Roman"/>
          <w:sz w:val="24"/>
          <w:szCs w:val="24"/>
        </w:rPr>
        <w:t>СОШ</w:t>
      </w:r>
      <w:r>
        <w:rPr>
          <w:rFonts w:ascii="Times New Roman" w:hAnsi="Times New Roman" w:cs="Times New Roman"/>
          <w:sz w:val="24"/>
          <w:szCs w:val="24"/>
        </w:rPr>
        <w:t xml:space="preserve">  им. В.П. Ларионова</w:t>
      </w:r>
      <w:r w:rsidRPr="0039320F">
        <w:rPr>
          <w:rFonts w:ascii="Times New Roman" w:hAnsi="Times New Roman" w:cs="Times New Roman"/>
          <w:sz w:val="24"/>
          <w:szCs w:val="24"/>
        </w:rPr>
        <w:t>.</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b/>
          <w:bCs/>
          <w:sz w:val="24"/>
          <w:szCs w:val="24"/>
        </w:rPr>
        <w:t> </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b/>
          <w:bCs/>
          <w:sz w:val="24"/>
          <w:szCs w:val="24"/>
        </w:rPr>
        <w:t xml:space="preserve">Основными принципами </w:t>
      </w:r>
      <w:r w:rsidRPr="0039320F">
        <w:rPr>
          <w:rFonts w:ascii="Times New Roman" w:hAnsi="Times New Roman" w:cs="Times New Roman"/>
          <w:sz w:val="24"/>
          <w:szCs w:val="24"/>
        </w:rPr>
        <w:t>функциониро</w:t>
      </w:r>
      <w:r w:rsidRPr="0039320F">
        <w:rPr>
          <w:rFonts w:ascii="Times New Roman" w:hAnsi="Times New Roman" w:cs="Times New Roman"/>
          <w:sz w:val="24"/>
          <w:szCs w:val="24"/>
        </w:rPr>
        <w:softHyphen/>
        <w:t>вания профилактической программы «Здоровье» яв</w:t>
      </w:r>
      <w:r w:rsidRPr="0039320F">
        <w:rPr>
          <w:rFonts w:ascii="Times New Roman" w:hAnsi="Times New Roman" w:cs="Times New Roman"/>
          <w:sz w:val="24"/>
          <w:szCs w:val="24"/>
        </w:rPr>
        <w:softHyphen/>
        <w:t>ляются:</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i/>
          <w:iCs/>
          <w:sz w:val="24"/>
          <w:szCs w:val="24"/>
        </w:rPr>
        <w:t xml:space="preserve">дифференцированность: </w:t>
      </w:r>
      <w:r w:rsidRPr="0039320F">
        <w:rPr>
          <w:rFonts w:ascii="Times New Roman" w:hAnsi="Times New Roman" w:cs="Times New Roman"/>
          <w:sz w:val="24"/>
          <w:szCs w:val="24"/>
        </w:rPr>
        <w:t>учет возраст</w:t>
      </w:r>
      <w:r w:rsidRPr="0039320F">
        <w:rPr>
          <w:rFonts w:ascii="Times New Roman" w:hAnsi="Times New Roman" w:cs="Times New Roman"/>
          <w:sz w:val="24"/>
          <w:szCs w:val="24"/>
        </w:rPr>
        <w:softHyphen/>
        <w:t>ных особенностей и специфики работы с детьми «группы риска»;</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i/>
          <w:iCs/>
          <w:sz w:val="24"/>
          <w:szCs w:val="24"/>
        </w:rPr>
        <w:t xml:space="preserve">аксиологичностъ: </w:t>
      </w:r>
      <w:r w:rsidRPr="0039320F">
        <w:rPr>
          <w:rFonts w:ascii="Times New Roman" w:hAnsi="Times New Roman" w:cs="Times New Roman"/>
          <w:sz w:val="24"/>
          <w:szCs w:val="24"/>
        </w:rPr>
        <w:t>формирование у детей и подростков мировоззренческих пред</w:t>
      </w:r>
      <w:r w:rsidRPr="0039320F">
        <w:rPr>
          <w:rFonts w:ascii="Times New Roman" w:hAnsi="Times New Roman" w:cs="Times New Roman"/>
          <w:sz w:val="24"/>
          <w:szCs w:val="24"/>
        </w:rPr>
        <w:softHyphen/>
        <w:t>ставлений об общечеловеческих ценнос</w:t>
      </w:r>
      <w:r w:rsidRPr="0039320F">
        <w:rPr>
          <w:rFonts w:ascii="Times New Roman" w:hAnsi="Times New Roman" w:cs="Times New Roman"/>
          <w:sz w:val="24"/>
          <w:szCs w:val="24"/>
        </w:rPr>
        <w:softHyphen/>
        <w:t>тях, здоровом образе жизни, уважении к человеку, что является одним из основных моральных барьеров на пути формирова</w:t>
      </w:r>
      <w:r w:rsidRPr="0039320F">
        <w:rPr>
          <w:rFonts w:ascii="Times New Roman" w:hAnsi="Times New Roman" w:cs="Times New Roman"/>
          <w:sz w:val="24"/>
          <w:szCs w:val="24"/>
        </w:rPr>
        <w:softHyphen/>
        <w:t>ния асоциальных форм поведения;</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i/>
          <w:iCs/>
          <w:sz w:val="24"/>
          <w:szCs w:val="24"/>
        </w:rPr>
        <w:t xml:space="preserve">многоаспектность: </w:t>
      </w:r>
      <w:r w:rsidRPr="0039320F">
        <w:rPr>
          <w:rFonts w:ascii="Times New Roman" w:hAnsi="Times New Roman" w:cs="Times New Roman"/>
          <w:sz w:val="24"/>
          <w:szCs w:val="24"/>
        </w:rPr>
        <w:t>сочетание различ</w:t>
      </w:r>
      <w:r w:rsidRPr="0039320F">
        <w:rPr>
          <w:rFonts w:ascii="Times New Roman" w:hAnsi="Times New Roman" w:cs="Times New Roman"/>
          <w:sz w:val="24"/>
          <w:szCs w:val="24"/>
        </w:rPr>
        <w:softHyphen/>
        <w:t>ных направлений (социального, психоло</w:t>
      </w:r>
      <w:r w:rsidRPr="0039320F">
        <w:rPr>
          <w:rFonts w:ascii="Times New Roman" w:hAnsi="Times New Roman" w:cs="Times New Roman"/>
          <w:sz w:val="24"/>
          <w:szCs w:val="24"/>
        </w:rPr>
        <w:softHyphen/>
        <w:t>гического, образовательного) целевой профилактической работы;</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i/>
          <w:iCs/>
          <w:sz w:val="24"/>
          <w:szCs w:val="24"/>
        </w:rPr>
        <w:t>последовательность;</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i/>
          <w:iCs/>
          <w:sz w:val="24"/>
          <w:szCs w:val="24"/>
        </w:rPr>
        <w:t>преемственность.</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b/>
          <w:bCs/>
          <w:sz w:val="24"/>
          <w:szCs w:val="24"/>
        </w:rPr>
        <w:t>Сроки и этапы реализации</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Программа рассчитана на 20</w:t>
      </w:r>
      <w:r>
        <w:rPr>
          <w:rFonts w:ascii="Times New Roman" w:hAnsi="Times New Roman" w:cs="Times New Roman"/>
          <w:sz w:val="24"/>
          <w:szCs w:val="24"/>
        </w:rPr>
        <w:t>13</w:t>
      </w:r>
      <w:r w:rsidRPr="0039320F">
        <w:rPr>
          <w:rFonts w:ascii="Times New Roman" w:hAnsi="Times New Roman" w:cs="Times New Roman"/>
          <w:sz w:val="24"/>
          <w:szCs w:val="24"/>
        </w:rPr>
        <w:t>—201</w:t>
      </w:r>
      <w:r>
        <w:rPr>
          <w:rFonts w:ascii="Times New Roman" w:hAnsi="Times New Roman" w:cs="Times New Roman"/>
          <w:sz w:val="24"/>
          <w:szCs w:val="24"/>
        </w:rPr>
        <w:t xml:space="preserve">6 </w:t>
      </w:r>
      <w:r w:rsidRPr="0039320F">
        <w:rPr>
          <w:rFonts w:ascii="Times New Roman" w:hAnsi="Times New Roman" w:cs="Times New Roman"/>
          <w:sz w:val="24"/>
          <w:szCs w:val="24"/>
        </w:rPr>
        <w:t>г</w:t>
      </w:r>
      <w:r>
        <w:rPr>
          <w:rFonts w:ascii="Times New Roman" w:hAnsi="Times New Roman" w:cs="Times New Roman"/>
          <w:sz w:val="24"/>
          <w:szCs w:val="24"/>
        </w:rPr>
        <w:t xml:space="preserve">. </w:t>
      </w:r>
      <w:r w:rsidRPr="0039320F">
        <w:rPr>
          <w:rFonts w:ascii="Times New Roman" w:hAnsi="Times New Roman" w:cs="Times New Roman"/>
          <w:sz w:val="24"/>
          <w:szCs w:val="24"/>
        </w:rPr>
        <w:t>г.</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Этап разработки программы: август — сентябрь 20</w:t>
      </w:r>
      <w:r>
        <w:rPr>
          <w:rFonts w:ascii="Times New Roman" w:hAnsi="Times New Roman" w:cs="Times New Roman"/>
          <w:sz w:val="24"/>
          <w:szCs w:val="24"/>
        </w:rPr>
        <w:t xml:space="preserve">13 </w:t>
      </w:r>
      <w:r w:rsidRPr="0039320F">
        <w:rPr>
          <w:rFonts w:ascii="Times New Roman" w:hAnsi="Times New Roman" w:cs="Times New Roman"/>
          <w:sz w:val="24"/>
          <w:szCs w:val="24"/>
        </w:rPr>
        <w:t>г.</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Этап реализации программы воспита</w:t>
      </w:r>
      <w:r w:rsidRPr="0039320F">
        <w:rPr>
          <w:rFonts w:ascii="Times New Roman" w:hAnsi="Times New Roman" w:cs="Times New Roman"/>
          <w:sz w:val="24"/>
          <w:szCs w:val="24"/>
        </w:rPr>
        <w:softHyphen/>
        <w:t>тельной работы в рамках предлагаемой концепции: 20</w:t>
      </w:r>
      <w:r>
        <w:rPr>
          <w:rFonts w:ascii="Times New Roman" w:hAnsi="Times New Roman" w:cs="Times New Roman"/>
          <w:sz w:val="24"/>
          <w:szCs w:val="24"/>
        </w:rPr>
        <w:t>13</w:t>
      </w:r>
      <w:r w:rsidRPr="0039320F">
        <w:rPr>
          <w:rFonts w:ascii="Times New Roman" w:hAnsi="Times New Roman" w:cs="Times New Roman"/>
          <w:sz w:val="24"/>
          <w:szCs w:val="24"/>
        </w:rPr>
        <w:t>-201</w:t>
      </w:r>
      <w:r>
        <w:rPr>
          <w:rFonts w:ascii="Times New Roman" w:hAnsi="Times New Roman" w:cs="Times New Roman"/>
          <w:sz w:val="24"/>
          <w:szCs w:val="24"/>
        </w:rPr>
        <w:t>4</w:t>
      </w:r>
      <w:r w:rsidRPr="0039320F">
        <w:rPr>
          <w:rFonts w:ascii="Times New Roman" w:hAnsi="Times New Roman" w:cs="Times New Roman"/>
          <w:sz w:val="24"/>
          <w:szCs w:val="24"/>
        </w:rPr>
        <w:t>, 201</w:t>
      </w:r>
      <w:r>
        <w:rPr>
          <w:rFonts w:ascii="Times New Roman" w:hAnsi="Times New Roman" w:cs="Times New Roman"/>
          <w:sz w:val="24"/>
          <w:szCs w:val="24"/>
        </w:rPr>
        <w:t>4</w:t>
      </w:r>
      <w:r w:rsidRPr="0039320F">
        <w:rPr>
          <w:rFonts w:ascii="Times New Roman" w:hAnsi="Times New Roman" w:cs="Times New Roman"/>
          <w:sz w:val="24"/>
          <w:szCs w:val="24"/>
        </w:rPr>
        <w:t>-201</w:t>
      </w:r>
      <w:r>
        <w:rPr>
          <w:rFonts w:ascii="Times New Roman" w:hAnsi="Times New Roman" w:cs="Times New Roman"/>
          <w:sz w:val="24"/>
          <w:szCs w:val="24"/>
        </w:rPr>
        <w:t>5</w:t>
      </w:r>
      <w:r w:rsidRPr="0039320F">
        <w:rPr>
          <w:rFonts w:ascii="Times New Roman" w:hAnsi="Times New Roman" w:cs="Times New Roman"/>
          <w:sz w:val="24"/>
          <w:szCs w:val="24"/>
        </w:rPr>
        <w:t>, 201</w:t>
      </w:r>
      <w:r>
        <w:rPr>
          <w:rFonts w:ascii="Times New Roman" w:hAnsi="Times New Roman" w:cs="Times New Roman"/>
          <w:sz w:val="24"/>
          <w:szCs w:val="24"/>
        </w:rPr>
        <w:t>5</w:t>
      </w:r>
      <w:r w:rsidRPr="0039320F">
        <w:rPr>
          <w:rFonts w:ascii="Times New Roman" w:hAnsi="Times New Roman" w:cs="Times New Roman"/>
          <w:sz w:val="24"/>
          <w:szCs w:val="24"/>
        </w:rPr>
        <w:t>- 201</w:t>
      </w:r>
      <w:r>
        <w:rPr>
          <w:rFonts w:ascii="Times New Roman" w:hAnsi="Times New Roman" w:cs="Times New Roman"/>
          <w:sz w:val="24"/>
          <w:szCs w:val="24"/>
        </w:rPr>
        <w:t>6</w:t>
      </w:r>
      <w:r w:rsidRPr="0039320F">
        <w:rPr>
          <w:rFonts w:ascii="Times New Roman" w:hAnsi="Times New Roman" w:cs="Times New Roman"/>
          <w:sz w:val="24"/>
          <w:szCs w:val="24"/>
        </w:rPr>
        <w:t xml:space="preserve"> учеб</w:t>
      </w:r>
      <w:r w:rsidRPr="0039320F">
        <w:rPr>
          <w:rFonts w:ascii="Times New Roman" w:hAnsi="Times New Roman" w:cs="Times New Roman"/>
          <w:sz w:val="24"/>
          <w:szCs w:val="24"/>
        </w:rPr>
        <w:softHyphen/>
        <w:t>ные годы.</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Этап рефлексии: май — июнь 201</w:t>
      </w:r>
      <w:r>
        <w:rPr>
          <w:rFonts w:ascii="Times New Roman" w:hAnsi="Times New Roman" w:cs="Times New Roman"/>
          <w:sz w:val="24"/>
          <w:szCs w:val="24"/>
        </w:rPr>
        <w:t>6</w:t>
      </w:r>
      <w:r w:rsidRPr="0039320F">
        <w:rPr>
          <w:rFonts w:ascii="Times New Roman" w:hAnsi="Times New Roman" w:cs="Times New Roman"/>
          <w:sz w:val="24"/>
          <w:szCs w:val="24"/>
        </w:rPr>
        <w:t xml:space="preserve"> г.</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b/>
          <w:bCs/>
          <w:sz w:val="24"/>
          <w:szCs w:val="24"/>
        </w:rPr>
        <w:t> </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b/>
          <w:bCs/>
          <w:sz w:val="24"/>
          <w:szCs w:val="24"/>
        </w:rPr>
        <w:t>Исполнители программы</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Заместитель директора по воспитатель</w:t>
      </w:r>
      <w:r w:rsidRPr="0039320F">
        <w:rPr>
          <w:rFonts w:ascii="Times New Roman" w:hAnsi="Times New Roman" w:cs="Times New Roman"/>
          <w:sz w:val="24"/>
          <w:szCs w:val="24"/>
        </w:rPr>
        <w:softHyphen/>
        <w:t>ной работе, совет по профилак</w:t>
      </w:r>
      <w:r w:rsidRPr="0039320F">
        <w:rPr>
          <w:rFonts w:ascii="Times New Roman" w:hAnsi="Times New Roman" w:cs="Times New Roman"/>
          <w:sz w:val="24"/>
          <w:szCs w:val="24"/>
        </w:rPr>
        <w:softHyphen/>
        <w:t>тике, психологическая служба, соци</w:t>
      </w:r>
      <w:r w:rsidRPr="0039320F">
        <w:rPr>
          <w:rFonts w:ascii="Times New Roman" w:hAnsi="Times New Roman" w:cs="Times New Roman"/>
          <w:sz w:val="24"/>
          <w:szCs w:val="24"/>
        </w:rPr>
        <w:softHyphen/>
        <w:t>альный педагог, методическое объедине</w:t>
      </w:r>
      <w:r w:rsidRPr="0039320F">
        <w:rPr>
          <w:rFonts w:ascii="Times New Roman" w:hAnsi="Times New Roman" w:cs="Times New Roman"/>
          <w:sz w:val="24"/>
          <w:szCs w:val="24"/>
        </w:rPr>
        <w:softHyphen/>
        <w:t>ние классных руководителей, учитель физкультуры, общешкольный родительский комитет, родительские комите</w:t>
      </w:r>
      <w:r w:rsidRPr="0039320F">
        <w:rPr>
          <w:rFonts w:ascii="Times New Roman" w:hAnsi="Times New Roman" w:cs="Times New Roman"/>
          <w:sz w:val="24"/>
          <w:szCs w:val="24"/>
        </w:rPr>
        <w:softHyphen/>
        <w:t>ты классов, Совет старшеклассников.</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b/>
          <w:bCs/>
          <w:sz w:val="24"/>
          <w:szCs w:val="24"/>
        </w:rPr>
        <w:t> </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b/>
          <w:bCs/>
          <w:sz w:val="24"/>
          <w:szCs w:val="24"/>
        </w:rPr>
        <w:t>Ожидаемые результаты</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1. Разработка эффективных механиз</w:t>
      </w:r>
      <w:r w:rsidRPr="0039320F">
        <w:rPr>
          <w:rFonts w:ascii="Times New Roman" w:hAnsi="Times New Roman" w:cs="Times New Roman"/>
          <w:sz w:val="24"/>
          <w:szCs w:val="24"/>
        </w:rPr>
        <w:softHyphen/>
        <w:t>мов совместной деятельности различных секторов воспитательной системы школы, родительских комитетов и ученического самоуправления – Совета старшеклассников.</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2. Уменьшение числа «трудных» подростков в школе посредством привлече</w:t>
      </w:r>
      <w:r w:rsidRPr="0039320F">
        <w:rPr>
          <w:rFonts w:ascii="Times New Roman" w:hAnsi="Times New Roman" w:cs="Times New Roman"/>
          <w:sz w:val="24"/>
          <w:szCs w:val="24"/>
        </w:rPr>
        <w:softHyphen/>
        <w:t>ния их к активной спортивной и общественно-полезной деятельности.</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3. Активное и результативное участие учащихся школы в различных спортивных, интел</w:t>
      </w:r>
      <w:r w:rsidRPr="0039320F">
        <w:rPr>
          <w:rFonts w:ascii="Times New Roman" w:hAnsi="Times New Roman" w:cs="Times New Roman"/>
          <w:sz w:val="24"/>
          <w:szCs w:val="24"/>
        </w:rPr>
        <w:softHyphen/>
        <w:t>лектуальных и творческих проектах.</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4. Воспитание и развитие у подростков потребностей в здоровом образе жизни.</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b/>
          <w:bCs/>
          <w:sz w:val="24"/>
          <w:szCs w:val="24"/>
        </w:rPr>
        <w:t> </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b/>
          <w:bCs/>
          <w:sz w:val="24"/>
          <w:szCs w:val="24"/>
        </w:rPr>
        <w:t xml:space="preserve">Система организации </w:t>
      </w:r>
      <w:proofErr w:type="gramStart"/>
      <w:r w:rsidRPr="0039320F">
        <w:rPr>
          <w:rFonts w:ascii="Times New Roman" w:hAnsi="Times New Roman" w:cs="Times New Roman"/>
          <w:b/>
          <w:bCs/>
          <w:sz w:val="24"/>
          <w:szCs w:val="24"/>
        </w:rPr>
        <w:t>контроля за</w:t>
      </w:r>
      <w:proofErr w:type="gramEnd"/>
      <w:r w:rsidRPr="0039320F">
        <w:rPr>
          <w:rFonts w:ascii="Times New Roman" w:hAnsi="Times New Roman" w:cs="Times New Roman"/>
          <w:b/>
          <w:bCs/>
          <w:sz w:val="24"/>
          <w:szCs w:val="24"/>
        </w:rPr>
        <w:t xml:space="preserve"> исполнением программы</w:t>
      </w:r>
    </w:p>
    <w:p w:rsidR="00703EC3" w:rsidRPr="0039320F" w:rsidRDefault="00703EC3" w:rsidP="00094154">
      <w:pPr>
        <w:widowControl/>
        <w:numPr>
          <w:ilvl w:val="0"/>
          <w:numId w:val="38"/>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Ответственные представляют отчеты по итогам работы за год зам. дирек</w:t>
      </w:r>
      <w:r w:rsidRPr="0039320F">
        <w:rPr>
          <w:rFonts w:ascii="Times New Roman" w:hAnsi="Times New Roman" w:cs="Times New Roman"/>
          <w:sz w:val="24"/>
          <w:szCs w:val="24"/>
        </w:rPr>
        <w:softHyphen/>
        <w:t>тора по ВР.</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 Итоговый отчет и анализ годовой ра</w:t>
      </w:r>
      <w:r w:rsidRPr="0039320F">
        <w:rPr>
          <w:rFonts w:ascii="Times New Roman" w:hAnsi="Times New Roman" w:cs="Times New Roman"/>
          <w:sz w:val="24"/>
          <w:szCs w:val="24"/>
        </w:rPr>
        <w:softHyphen/>
        <w:t>боты составляются социальным педагогом и зам. директора по ВР и предоставляют</w:t>
      </w:r>
      <w:r w:rsidRPr="0039320F">
        <w:rPr>
          <w:rFonts w:ascii="Times New Roman" w:hAnsi="Times New Roman" w:cs="Times New Roman"/>
          <w:sz w:val="24"/>
          <w:szCs w:val="24"/>
        </w:rPr>
        <w:softHyphen/>
        <w:t>ся директору школы.</w:t>
      </w:r>
    </w:p>
    <w:p w:rsidR="00703EC3" w:rsidRPr="0039320F" w:rsidRDefault="00703EC3" w:rsidP="00703EC3">
      <w:pPr>
        <w:jc w:val="both"/>
        <w:rPr>
          <w:rFonts w:ascii="Times New Roman" w:hAnsi="Times New Roman" w:cs="Times New Roman"/>
          <w:sz w:val="24"/>
          <w:szCs w:val="24"/>
        </w:rPr>
      </w:pPr>
      <w:proofErr w:type="gramStart"/>
      <w:r w:rsidRPr="0039320F">
        <w:rPr>
          <w:rFonts w:ascii="Times New Roman" w:hAnsi="Times New Roman" w:cs="Times New Roman"/>
          <w:b/>
          <w:bCs/>
          <w:sz w:val="24"/>
          <w:szCs w:val="24"/>
        </w:rPr>
        <w:t xml:space="preserve">Методы работы </w:t>
      </w:r>
      <w:r w:rsidRPr="0039320F">
        <w:rPr>
          <w:rFonts w:ascii="Times New Roman" w:hAnsi="Times New Roman" w:cs="Times New Roman"/>
          <w:sz w:val="24"/>
          <w:szCs w:val="24"/>
        </w:rPr>
        <w:t>при реализации профи</w:t>
      </w:r>
      <w:r w:rsidRPr="0039320F">
        <w:rPr>
          <w:rFonts w:ascii="Times New Roman" w:hAnsi="Times New Roman" w:cs="Times New Roman"/>
          <w:sz w:val="24"/>
          <w:szCs w:val="24"/>
        </w:rPr>
        <w:softHyphen/>
        <w:t>лактической программы: групповые разви</w:t>
      </w:r>
      <w:r w:rsidRPr="0039320F">
        <w:rPr>
          <w:rFonts w:ascii="Times New Roman" w:hAnsi="Times New Roman" w:cs="Times New Roman"/>
          <w:sz w:val="24"/>
          <w:szCs w:val="24"/>
        </w:rPr>
        <w:softHyphen/>
        <w:t xml:space="preserve">вающие </w:t>
      </w:r>
      <w:r w:rsidRPr="0039320F">
        <w:rPr>
          <w:rFonts w:ascii="Times New Roman" w:hAnsi="Times New Roman" w:cs="Times New Roman"/>
          <w:sz w:val="24"/>
          <w:szCs w:val="24"/>
        </w:rPr>
        <w:lastRenderedPageBreak/>
        <w:t>занятия, психологические тренин</w:t>
      </w:r>
      <w:r w:rsidRPr="0039320F">
        <w:rPr>
          <w:rFonts w:ascii="Times New Roman" w:hAnsi="Times New Roman" w:cs="Times New Roman"/>
          <w:sz w:val="24"/>
          <w:szCs w:val="24"/>
        </w:rPr>
        <w:softHyphen/>
        <w:t>ги, дискуссии, «мозговые штурмы», бесе</w:t>
      </w:r>
      <w:r w:rsidRPr="0039320F">
        <w:rPr>
          <w:rFonts w:ascii="Times New Roman" w:hAnsi="Times New Roman" w:cs="Times New Roman"/>
          <w:sz w:val="24"/>
          <w:szCs w:val="24"/>
        </w:rPr>
        <w:softHyphen/>
        <w:t>ды, лекции, ролевые игры, психогимнас</w:t>
      </w:r>
      <w:r w:rsidRPr="0039320F">
        <w:rPr>
          <w:rFonts w:ascii="Times New Roman" w:hAnsi="Times New Roman" w:cs="Times New Roman"/>
          <w:sz w:val="24"/>
          <w:szCs w:val="24"/>
        </w:rPr>
        <w:softHyphen/>
        <w:t>тика, «круглые столы», педагогические со</w:t>
      </w:r>
      <w:r w:rsidRPr="0039320F">
        <w:rPr>
          <w:rFonts w:ascii="Times New Roman" w:hAnsi="Times New Roman" w:cs="Times New Roman"/>
          <w:sz w:val="24"/>
          <w:szCs w:val="24"/>
        </w:rPr>
        <w:softHyphen/>
        <w:t>вещания, тестирование, анкетирование, уроки профилактической направленности, спортивные мероприятия.</w:t>
      </w:r>
      <w:proofErr w:type="gramEnd"/>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 </w:t>
      </w:r>
    </w:p>
    <w:p w:rsidR="00703EC3" w:rsidRPr="0039320F" w:rsidRDefault="00703EC3" w:rsidP="00703EC3">
      <w:pPr>
        <w:jc w:val="both"/>
        <w:rPr>
          <w:rFonts w:ascii="Times New Roman" w:hAnsi="Times New Roman" w:cs="Times New Roman"/>
          <w:sz w:val="24"/>
          <w:szCs w:val="24"/>
        </w:rPr>
      </w:pPr>
      <w:r>
        <w:rPr>
          <w:rFonts w:ascii="Times New Roman" w:hAnsi="Times New Roman" w:cs="Times New Roman"/>
          <w:sz w:val="24"/>
          <w:szCs w:val="24"/>
        </w:rPr>
        <w:t xml:space="preserve">            </w:t>
      </w:r>
      <w:r w:rsidRPr="0039320F">
        <w:rPr>
          <w:rFonts w:ascii="Times New Roman" w:hAnsi="Times New Roman" w:cs="Times New Roman"/>
          <w:sz w:val="24"/>
          <w:szCs w:val="24"/>
        </w:rPr>
        <w:t>Профилактический процесс, организу</w:t>
      </w:r>
      <w:r w:rsidRPr="0039320F">
        <w:rPr>
          <w:rFonts w:ascii="Times New Roman" w:hAnsi="Times New Roman" w:cs="Times New Roman"/>
          <w:sz w:val="24"/>
          <w:szCs w:val="24"/>
        </w:rPr>
        <w:softHyphen/>
        <w:t>емый школой, сочетает в себе два под</w:t>
      </w:r>
      <w:r w:rsidRPr="0039320F">
        <w:rPr>
          <w:rFonts w:ascii="Times New Roman" w:hAnsi="Times New Roman" w:cs="Times New Roman"/>
          <w:sz w:val="24"/>
          <w:szCs w:val="24"/>
        </w:rPr>
        <w:softHyphen/>
        <w:t>хода — личностно ориентированный и деятельностный. Формирование челове</w:t>
      </w:r>
      <w:r w:rsidRPr="0039320F">
        <w:rPr>
          <w:rFonts w:ascii="Times New Roman" w:hAnsi="Times New Roman" w:cs="Times New Roman"/>
          <w:sz w:val="24"/>
          <w:szCs w:val="24"/>
        </w:rPr>
        <w:softHyphen/>
        <w:t>ка, имеющего нравственные идеалы, раз</w:t>
      </w:r>
      <w:r w:rsidRPr="0039320F">
        <w:rPr>
          <w:rFonts w:ascii="Times New Roman" w:hAnsi="Times New Roman" w:cs="Times New Roman"/>
          <w:sz w:val="24"/>
          <w:szCs w:val="24"/>
        </w:rPr>
        <w:softHyphen/>
        <w:t>ностороннее образование, четкую граж</w:t>
      </w:r>
      <w:r w:rsidRPr="0039320F">
        <w:rPr>
          <w:rFonts w:ascii="Times New Roman" w:hAnsi="Times New Roman" w:cs="Times New Roman"/>
          <w:sz w:val="24"/>
          <w:szCs w:val="24"/>
        </w:rPr>
        <w:softHyphen/>
        <w:t>данскую позицию, невозможно без при</w:t>
      </w:r>
      <w:r w:rsidRPr="0039320F">
        <w:rPr>
          <w:rFonts w:ascii="Times New Roman" w:hAnsi="Times New Roman" w:cs="Times New Roman"/>
          <w:sz w:val="24"/>
          <w:szCs w:val="24"/>
        </w:rPr>
        <w:softHyphen/>
        <w:t>знания неповторимости и ценности лич</w:t>
      </w:r>
      <w:r w:rsidRPr="0039320F">
        <w:rPr>
          <w:rFonts w:ascii="Times New Roman" w:hAnsi="Times New Roman" w:cs="Times New Roman"/>
          <w:sz w:val="24"/>
          <w:szCs w:val="24"/>
        </w:rPr>
        <w:softHyphen/>
        <w:t>ности каждого ребенка. Только такой че</w:t>
      </w:r>
      <w:r w:rsidRPr="0039320F">
        <w:rPr>
          <w:rFonts w:ascii="Times New Roman" w:hAnsi="Times New Roman" w:cs="Times New Roman"/>
          <w:sz w:val="24"/>
          <w:szCs w:val="24"/>
        </w:rPr>
        <w:softHyphen/>
        <w:t>ловек сможет найти свое место в обществе, реализовать свои способности, жить полноценной жизнью.</w:t>
      </w:r>
    </w:p>
    <w:p w:rsidR="00703EC3" w:rsidRPr="0039320F" w:rsidRDefault="00703EC3" w:rsidP="00703EC3">
      <w:pPr>
        <w:jc w:val="both"/>
        <w:rPr>
          <w:rFonts w:ascii="Times New Roman" w:hAnsi="Times New Roman" w:cs="Times New Roman"/>
          <w:sz w:val="24"/>
          <w:szCs w:val="24"/>
        </w:rPr>
      </w:pPr>
      <w:r>
        <w:rPr>
          <w:rFonts w:ascii="Times New Roman" w:hAnsi="Times New Roman" w:cs="Times New Roman"/>
          <w:sz w:val="24"/>
          <w:szCs w:val="24"/>
        </w:rPr>
        <w:t xml:space="preserve">            </w:t>
      </w:r>
      <w:r w:rsidRPr="0039320F">
        <w:rPr>
          <w:rFonts w:ascii="Times New Roman" w:hAnsi="Times New Roman" w:cs="Times New Roman"/>
          <w:sz w:val="24"/>
          <w:szCs w:val="24"/>
        </w:rPr>
        <w:t>В основе построения профилактичес</w:t>
      </w:r>
      <w:r w:rsidRPr="0039320F">
        <w:rPr>
          <w:rFonts w:ascii="Times New Roman" w:hAnsi="Times New Roman" w:cs="Times New Roman"/>
          <w:sz w:val="24"/>
          <w:szCs w:val="24"/>
        </w:rPr>
        <w:softHyphen/>
        <w:t>кой программы лежит выявление следую</w:t>
      </w:r>
      <w:r w:rsidRPr="0039320F">
        <w:rPr>
          <w:rFonts w:ascii="Times New Roman" w:hAnsi="Times New Roman" w:cs="Times New Roman"/>
          <w:sz w:val="24"/>
          <w:szCs w:val="24"/>
        </w:rPr>
        <w:softHyphen/>
        <w:t xml:space="preserve">щих </w:t>
      </w:r>
      <w:r w:rsidRPr="0039320F">
        <w:rPr>
          <w:rFonts w:ascii="Times New Roman" w:hAnsi="Times New Roman" w:cs="Times New Roman"/>
          <w:b/>
          <w:bCs/>
          <w:sz w:val="24"/>
          <w:szCs w:val="24"/>
        </w:rPr>
        <w:t>причин и факторов риска</w:t>
      </w:r>
      <w:r w:rsidRPr="0039320F">
        <w:rPr>
          <w:rFonts w:ascii="Times New Roman" w:hAnsi="Times New Roman" w:cs="Times New Roman"/>
          <w:sz w:val="24"/>
          <w:szCs w:val="24"/>
        </w:rPr>
        <w:t xml:space="preserve"> для гармо</w:t>
      </w:r>
      <w:r w:rsidRPr="0039320F">
        <w:rPr>
          <w:rFonts w:ascii="Times New Roman" w:hAnsi="Times New Roman" w:cs="Times New Roman"/>
          <w:sz w:val="24"/>
          <w:szCs w:val="24"/>
        </w:rPr>
        <w:softHyphen/>
        <w:t>ничного развития личности. Они таковы:</w:t>
      </w:r>
    </w:p>
    <w:p w:rsidR="00703EC3" w:rsidRPr="0039320F" w:rsidRDefault="00703EC3" w:rsidP="00094154">
      <w:pPr>
        <w:widowControl/>
        <w:numPr>
          <w:ilvl w:val="0"/>
          <w:numId w:val="39"/>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дисгармоничная семья;</w:t>
      </w:r>
    </w:p>
    <w:p w:rsidR="00703EC3" w:rsidRPr="0039320F" w:rsidRDefault="00703EC3" w:rsidP="00094154">
      <w:pPr>
        <w:widowControl/>
        <w:numPr>
          <w:ilvl w:val="0"/>
          <w:numId w:val="39"/>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соматические заболевания;</w:t>
      </w:r>
    </w:p>
    <w:p w:rsidR="00703EC3" w:rsidRPr="0039320F" w:rsidRDefault="00703EC3" w:rsidP="00094154">
      <w:pPr>
        <w:widowControl/>
        <w:numPr>
          <w:ilvl w:val="0"/>
          <w:numId w:val="39"/>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неблагополучные ситуации в отношениях со сверстниками;</w:t>
      </w:r>
    </w:p>
    <w:p w:rsidR="00703EC3" w:rsidRPr="0039320F" w:rsidRDefault="00703EC3" w:rsidP="00094154">
      <w:pPr>
        <w:widowControl/>
        <w:numPr>
          <w:ilvl w:val="0"/>
          <w:numId w:val="39"/>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нарушения в эмоциональной сфере (обидчивость, агрессивность, замкну</w:t>
      </w:r>
      <w:r w:rsidRPr="0039320F">
        <w:rPr>
          <w:rFonts w:ascii="Times New Roman" w:hAnsi="Times New Roman" w:cs="Times New Roman"/>
          <w:sz w:val="24"/>
          <w:szCs w:val="24"/>
        </w:rPr>
        <w:softHyphen/>
        <w:t>тость, раздражительность и т.д.);</w:t>
      </w:r>
    </w:p>
    <w:p w:rsidR="00703EC3" w:rsidRDefault="00703EC3" w:rsidP="00094154">
      <w:pPr>
        <w:widowControl/>
        <w:numPr>
          <w:ilvl w:val="0"/>
          <w:numId w:val="39"/>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средовая адаптация.</w:t>
      </w:r>
    </w:p>
    <w:p w:rsidR="00703EC3" w:rsidRPr="0039320F" w:rsidRDefault="00703EC3" w:rsidP="00703EC3">
      <w:pPr>
        <w:jc w:val="both"/>
        <w:rPr>
          <w:rFonts w:ascii="Times New Roman" w:hAnsi="Times New Roman" w:cs="Times New Roman"/>
          <w:sz w:val="24"/>
          <w:szCs w:val="24"/>
        </w:rPr>
      </w:pPr>
    </w:p>
    <w:p w:rsidR="00703EC3" w:rsidRPr="0039320F" w:rsidRDefault="00703EC3" w:rsidP="00703EC3">
      <w:pPr>
        <w:jc w:val="both"/>
        <w:rPr>
          <w:rFonts w:ascii="Times New Roman" w:hAnsi="Times New Roman" w:cs="Times New Roman"/>
          <w:sz w:val="24"/>
          <w:szCs w:val="24"/>
        </w:rPr>
      </w:pPr>
      <w:r>
        <w:rPr>
          <w:rFonts w:ascii="Times New Roman" w:hAnsi="Times New Roman" w:cs="Times New Roman"/>
          <w:sz w:val="24"/>
          <w:szCs w:val="24"/>
        </w:rPr>
        <w:t xml:space="preserve">          </w:t>
      </w:r>
      <w:r w:rsidRPr="0039320F">
        <w:rPr>
          <w:rFonts w:ascii="Times New Roman" w:hAnsi="Times New Roman" w:cs="Times New Roman"/>
          <w:sz w:val="24"/>
          <w:szCs w:val="24"/>
        </w:rPr>
        <w:t xml:space="preserve">Программа профилактической работы школы основывается на признании необходимости реализации следующих </w:t>
      </w:r>
      <w:r w:rsidRPr="0039320F">
        <w:rPr>
          <w:rFonts w:ascii="Times New Roman" w:hAnsi="Times New Roman" w:cs="Times New Roman"/>
          <w:b/>
          <w:bCs/>
          <w:sz w:val="24"/>
          <w:szCs w:val="24"/>
        </w:rPr>
        <w:t>основных направлений</w:t>
      </w:r>
      <w:r w:rsidRPr="0039320F">
        <w:rPr>
          <w:rFonts w:ascii="Times New Roman" w:hAnsi="Times New Roman" w:cs="Times New Roman"/>
          <w:sz w:val="24"/>
          <w:szCs w:val="24"/>
        </w:rPr>
        <w:t>.</w:t>
      </w:r>
    </w:p>
    <w:p w:rsidR="00703EC3" w:rsidRPr="0039320F" w:rsidRDefault="00703EC3" w:rsidP="00094154">
      <w:pPr>
        <w:widowControl/>
        <w:numPr>
          <w:ilvl w:val="0"/>
          <w:numId w:val="40"/>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Формирование ценностного отноше</w:t>
      </w:r>
      <w:r w:rsidRPr="0039320F">
        <w:rPr>
          <w:rFonts w:ascii="Times New Roman" w:hAnsi="Times New Roman" w:cs="Times New Roman"/>
          <w:sz w:val="24"/>
          <w:szCs w:val="24"/>
        </w:rPr>
        <w:softHyphen/>
        <w:t>ния к себе и здоровью.</w:t>
      </w:r>
    </w:p>
    <w:p w:rsidR="00703EC3" w:rsidRPr="0039320F" w:rsidRDefault="00703EC3" w:rsidP="00094154">
      <w:pPr>
        <w:widowControl/>
        <w:numPr>
          <w:ilvl w:val="0"/>
          <w:numId w:val="40"/>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Работа с тревожностью, поиск лич</w:t>
      </w:r>
      <w:r w:rsidRPr="0039320F">
        <w:rPr>
          <w:rFonts w:ascii="Times New Roman" w:hAnsi="Times New Roman" w:cs="Times New Roman"/>
          <w:sz w:val="24"/>
          <w:szCs w:val="24"/>
        </w:rPr>
        <w:softHyphen/>
        <w:t>ностных ресурсов для снятия стресса.</w:t>
      </w:r>
    </w:p>
    <w:p w:rsidR="00703EC3" w:rsidRPr="0039320F" w:rsidRDefault="00703EC3" w:rsidP="00094154">
      <w:pPr>
        <w:widowControl/>
        <w:numPr>
          <w:ilvl w:val="0"/>
          <w:numId w:val="40"/>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Работа с агрессией, поиск личност</w:t>
      </w:r>
      <w:r w:rsidRPr="0039320F">
        <w:rPr>
          <w:rFonts w:ascii="Times New Roman" w:hAnsi="Times New Roman" w:cs="Times New Roman"/>
          <w:sz w:val="24"/>
          <w:szCs w:val="24"/>
        </w:rPr>
        <w:softHyphen/>
        <w:t>ных ресурсов и обучение навыкам конст</w:t>
      </w:r>
      <w:r w:rsidRPr="0039320F">
        <w:rPr>
          <w:rFonts w:ascii="Times New Roman" w:hAnsi="Times New Roman" w:cs="Times New Roman"/>
          <w:sz w:val="24"/>
          <w:szCs w:val="24"/>
        </w:rPr>
        <w:softHyphen/>
        <w:t>руктивного выхода из конфликта.</w:t>
      </w:r>
    </w:p>
    <w:p w:rsidR="00703EC3" w:rsidRPr="0039320F" w:rsidRDefault="00703EC3" w:rsidP="00094154">
      <w:pPr>
        <w:widowControl/>
        <w:numPr>
          <w:ilvl w:val="0"/>
          <w:numId w:val="40"/>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Развитие позитивного образа Я.</w:t>
      </w:r>
    </w:p>
    <w:p w:rsidR="00703EC3" w:rsidRDefault="00703EC3" w:rsidP="00094154">
      <w:pPr>
        <w:widowControl/>
        <w:numPr>
          <w:ilvl w:val="0"/>
          <w:numId w:val="40"/>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Развеивание «мифов» о психотроп</w:t>
      </w:r>
      <w:r w:rsidRPr="0039320F">
        <w:rPr>
          <w:rFonts w:ascii="Times New Roman" w:hAnsi="Times New Roman" w:cs="Times New Roman"/>
          <w:sz w:val="24"/>
          <w:szCs w:val="24"/>
        </w:rPr>
        <w:softHyphen/>
        <w:t>ных веществах.</w:t>
      </w:r>
    </w:p>
    <w:p w:rsidR="00703EC3" w:rsidRPr="002C7119" w:rsidRDefault="00703EC3" w:rsidP="00094154">
      <w:pPr>
        <w:widowControl/>
        <w:numPr>
          <w:ilvl w:val="0"/>
          <w:numId w:val="40"/>
        </w:numPr>
        <w:autoSpaceDE/>
        <w:autoSpaceDN/>
        <w:adjustRightInd/>
        <w:ind w:left="0"/>
        <w:jc w:val="both"/>
        <w:rPr>
          <w:rFonts w:ascii="Times New Roman" w:hAnsi="Times New Roman" w:cs="Times New Roman"/>
          <w:sz w:val="24"/>
          <w:szCs w:val="24"/>
        </w:rPr>
      </w:pPr>
      <w:r w:rsidRPr="002C7119">
        <w:rPr>
          <w:rFonts w:ascii="Times New Roman" w:hAnsi="Times New Roman" w:cs="Times New Roman"/>
          <w:sz w:val="24"/>
          <w:szCs w:val="24"/>
        </w:rPr>
        <w:t>Обучение неагрессивным соци</w:t>
      </w:r>
      <w:r w:rsidRPr="002C7119">
        <w:rPr>
          <w:rFonts w:ascii="Times New Roman" w:hAnsi="Times New Roman" w:cs="Times New Roman"/>
          <w:sz w:val="24"/>
          <w:szCs w:val="24"/>
        </w:rPr>
        <w:softHyphen/>
        <w:t>альным навыкам.</w:t>
      </w:r>
    </w:p>
    <w:p w:rsidR="00703EC3" w:rsidRPr="0039320F" w:rsidRDefault="00703EC3" w:rsidP="00094154">
      <w:pPr>
        <w:widowControl/>
        <w:numPr>
          <w:ilvl w:val="0"/>
          <w:numId w:val="41"/>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Формирование собственной позиции по отношению к манипулированию со стороны рекламы.</w:t>
      </w:r>
    </w:p>
    <w:p w:rsidR="00703EC3" w:rsidRPr="0039320F" w:rsidRDefault="00703EC3" w:rsidP="00094154">
      <w:pPr>
        <w:widowControl/>
        <w:numPr>
          <w:ilvl w:val="0"/>
          <w:numId w:val="41"/>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Формирование ответственного пове</w:t>
      </w:r>
      <w:r w:rsidRPr="0039320F">
        <w:rPr>
          <w:rFonts w:ascii="Times New Roman" w:hAnsi="Times New Roman" w:cs="Times New Roman"/>
          <w:sz w:val="24"/>
          <w:szCs w:val="24"/>
        </w:rPr>
        <w:softHyphen/>
        <w:t>дения.</w:t>
      </w:r>
    </w:p>
    <w:p w:rsidR="00703EC3" w:rsidRPr="0039320F" w:rsidRDefault="00703EC3" w:rsidP="00094154">
      <w:pPr>
        <w:widowControl/>
        <w:numPr>
          <w:ilvl w:val="0"/>
          <w:numId w:val="41"/>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Обучение методам саморегуляции.</w:t>
      </w:r>
    </w:p>
    <w:p w:rsidR="00703EC3" w:rsidRPr="0039320F" w:rsidRDefault="00703EC3" w:rsidP="00094154">
      <w:pPr>
        <w:widowControl/>
        <w:numPr>
          <w:ilvl w:val="0"/>
          <w:numId w:val="41"/>
        </w:numPr>
        <w:autoSpaceDE/>
        <w:autoSpaceDN/>
        <w:adjustRightInd/>
        <w:ind w:left="0"/>
        <w:jc w:val="both"/>
        <w:rPr>
          <w:rFonts w:ascii="Times New Roman" w:hAnsi="Times New Roman" w:cs="Times New Roman"/>
          <w:sz w:val="24"/>
          <w:szCs w:val="24"/>
        </w:rPr>
      </w:pPr>
      <w:r w:rsidRPr="0039320F">
        <w:rPr>
          <w:rFonts w:ascii="Times New Roman" w:hAnsi="Times New Roman" w:cs="Times New Roman"/>
          <w:sz w:val="24"/>
          <w:szCs w:val="24"/>
        </w:rPr>
        <w:t>Формирование потребности в спортивных занятиях.</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 </w:t>
      </w:r>
    </w:p>
    <w:p w:rsidR="00703EC3" w:rsidRPr="0039320F" w:rsidRDefault="00703EC3" w:rsidP="00703EC3">
      <w:pPr>
        <w:jc w:val="both"/>
        <w:rPr>
          <w:rFonts w:ascii="Times New Roman" w:hAnsi="Times New Roman" w:cs="Times New Roman"/>
          <w:sz w:val="24"/>
          <w:szCs w:val="24"/>
        </w:rPr>
      </w:pPr>
      <w:r w:rsidRPr="0039320F">
        <w:rPr>
          <w:rFonts w:ascii="Times New Roman" w:hAnsi="Times New Roman" w:cs="Times New Roman"/>
          <w:sz w:val="24"/>
          <w:szCs w:val="24"/>
        </w:rPr>
        <w:t> </w:t>
      </w:r>
    </w:p>
    <w:p w:rsidR="00703EC3" w:rsidRPr="0039320F" w:rsidRDefault="00703EC3" w:rsidP="00703EC3">
      <w:pPr>
        <w:jc w:val="center"/>
        <w:rPr>
          <w:rFonts w:ascii="Times New Roman" w:hAnsi="Times New Roman" w:cs="Times New Roman"/>
          <w:sz w:val="24"/>
          <w:szCs w:val="24"/>
        </w:rPr>
      </w:pPr>
      <w:r w:rsidRPr="0039320F">
        <w:rPr>
          <w:rFonts w:ascii="Times New Roman" w:hAnsi="Times New Roman" w:cs="Times New Roman"/>
          <w:b/>
          <w:bCs/>
          <w:sz w:val="24"/>
          <w:szCs w:val="24"/>
        </w:rPr>
        <w:t>Программа профилактической работы в течение года</w:t>
      </w:r>
    </w:p>
    <w:p w:rsidR="00703EC3" w:rsidRPr="0039320F"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b/>
          <w:bCs/>
          <w:sz w:val="24"/>
          <w:szCs w:val="24"/>
        </w:rPr>
        <w:t> </w:t>
      </w:r>
    </w:p>
    <w:tbl>
      <w:tblPr>
        <w:tblStyle w:val="af1"/>
        <w:tblW w:w="9731" w:type="dxa"/>
        <w:tblLook w:val="04A0"/>
      </w:tblPr>
      <w:tblGrid>
        <w:gridCol w:w="2518"/>
        <w:gridCol w:w="3401"/>
        <w:gridCol w:w="1418"/>
        <w:gridCol w:w="2394"/>
      </w:tblGrid>
      <w:tr w:rsidR="00703EC3" w:rsidTr="00703EC3">
        <w:tc>
          <w:tcPr>
            <w:tcW w:w="25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b/>
                <w:bCs/>
                <w:sz w:val="24"/>
                <w:szCs w:val="24"/>
              </w:rPr>
              <w:t>Ключевой компонент</w:t>
            </w:r>
          </w:p>
        </w:tc>
        <w:tc>
          <w:tcPr>
            <w:tcW w:w="3401"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b/>
                <w:bCs/>
                <w:sz w:val="24"/>
                <w:szCs w:val="24"/>
              </w:rPr>
              <w:t>Форма работы с детьми</w:t>
            </w:r>
          </w:p>
        </w:tc>
        <w:tc>
          <w:tcPr>
            <w:tcW w:w="1418" w:type="dxa"/>
          </w:tcPr>
          <w:p w:rsidR="00703EC3" w:rsidRPr="0039320F" w:rsidRDefault="00703EC3" w:rsidP="00703EC3">
            <w:pPr>
              <w:spacing w:before="75"/>
              <w:ind w:firstLine="254"/>
              <w:jc w:val="both"/>
              <w:rPr>
                <w:rFonts w:ascii="Times New Roman" w:hAnsi="Times New Roman" w:cs="Times New Roman"/>
                <w:sz w:val="24"/>
                <w:szCs w:val="24"/>
              </w:rPr>
            </w:pPr>
            <w:r>
              <w:rPr>
                <w:rFonts w:ascii="Times New Roman" w:hAnsi="Times New Roman" w:cs="Times New Roman"/>
                <w:b/>
                <w:bCs/>
                <w:sz w:val="24"/>
                <w:szCs w:val="24"/>
              </w:rPr>
              <w:t xml:space="preserve">    </w:t>
            </w:r>
            <w:r w:rsidRPr="0039320F">
              <w:rPr>
                <w:rFonts w:ascii="Times New Roman" w:hAnsi="Times New Roman" w:cs="Times New Roman"/>
                <w:b/>
                <w:bCs/>
                <w:sz w:val="24"/>
                <w:szCs w:val="24"/>
              </w:rPr>
              <w:t>Срок</w:t>
            </w:r>
          </w:p>
        </w:tc>
        <w:tc>
          <w:tcPr>
            <w:tcW w:w="2394" w:type="dxa"/>
          </w:tcPr>
          <w:p w:rsidR="00703EC3" w:rsidRPr="0039320F"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b/>
                <w:bCs/>
                <w:sz w:val="24"/>
                <w:szCs w:val="24"/>
              </w:rPr>
              <w:t>Ответственный</w:t>
            </w:r>
          </w:p>
        </w:tc>
      </w:tr>
      <w:tr w:rsidR="00703EC3" w:rsidTr="00703EC3">
        <w:tc>
          <w:tcPr>
            <w:tcW w:w="9731" w:type="dxa"/>
            <w:gridSpan w:val="4"/>
            <w:shd w:val="clear" w:color="auto" w:fill="D6E3BC" w:themeFill="accent3" w:themeFillTint="66"/>
          </w:tcPr>
          <w:p w:rsidR="00703EC3" w:rsidRDefault="00703EC3" w:rsidP="00703EC3">
            <w:pPr>
              <w:spacing w:before="75"/>
              <w:jc w:val="center"/>
              <w:rPr>
                <w:rFonts w:ascii="Times New Roman" w:hAnsi="Times New Roman" w:cs="Times New Roman"/>
                <w:sz w:val="24"/>
                <w:szCs w:val="24"/>
              </w:rPr>
            </w:pPr>
            <w:r>
              <w:rPr>
                <w:rFonts w:ascii="Times New Roman" w:hAnsi="Times New Roman" w:cs="Times New Roman"/>
                <w:sz w:val="24"/>
                <w:szCs w:val="24"/>
              </w:rPr>
              <w:t>1</w:t>
            </w:r>
            <w:r w:rsidRPr="0039320F">
              <w:rPr>
                <w:rFonts w:ascii="Times New Roman" w:hAnsi="Times New Roman" w:cs="Times New Roman"/>
                <w:sz w:val="24"/>
                <w:szCs w:val="24"/>
              </w:rPr>
              <w:t xml:space="preserve">. </w:t>
            </w:r>
            <w:r w:rsidRPr="0039320F">
              <w:rPr>
                <w:rFonts w:ascii="Times New Roman" w:hAnsi="Times New Roman" w:cs="Times New Roman"/>
                <w:b/>
                <w:bCs/>
                <w:sz w:val="24"/>
                <w:szCs w:val="24"/>
              </w:rPr>
              <w:t>Диагностическая работа</w:t>
            </w:r>
          </w:p>
        </w:tc>
      </w:tr>
      <w:tr w:rsidR="00703EC3" w:rsidTr="00703EC3">
        <w:tc>
          <w:tcPr>
            <w:tcW w:w="25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Целенаправленная работа по диагностике детей, поступающих в школу</w:t>
            </w:r>
          </w:p>
        </w:tc>
        <w:tc>
          <w:tcPr>
            <w:tcW w:w="3401"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Изучение документов, личных дел, беседы с родителями, работа с детьми</w:t>
            </w:r>
          </w:p>
        </w:tc>
        <w:tc>
          <w:tcPr>
            <w:tcW w:w="14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Январь — май</w:t>
            </w:r>
          </w:p>
        </w:tc>
        <w:tc>
          <w:tcPr>
            <w:tcW w:w="2394"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Зам. директора по ВР, социальный педагог, психолог, учителя</w:t>
            </w:r>
          </w:p>
        </w:tc>
      </w:tr>
      <w:tr w:rsidR="00703EC3" w:rsidTr="00703EC3">
        <w:tc>
          <w:tcPr>
            <w:tcW w:w="2518" w:type="dxa"/>
          </w:tcPr>
          <w:p w:rsidR="00703EC3" w:rsidRDefault="00703EC3" w:rsidP="00703EC3">
            <w:pPr>
              <w:spacing w:before="75"/>
              <w:ind w:right="-357"/>
              <w:jc w:val="both"/>
              <w:rPr>
                <w:rFonts w:ascii="Times New Roman" w:hAnsi="Times New Roman" w:cs="Times New Roman"/>
                <w:sz w:val="24"/>
                <w:szCs w:val="24"/>
              </w:rPr>
            </w:pPr>
            <w:r w:rsidRPr="0039320F">
              <w:rPr>
                <w:rFonts w:ascii="Times New Roman" w:hAnsi="Times New Roman" w:cs="Times New Roman"/>
                <w:sz w:val="24"/>
                <w:szCs w:val="24"/>
              </w:rPr>
              <w:t xml:space="preserve">Изучение детей и составление их индивидуальных </w:t>
            </w:r>
          </w:p>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психолого-педагогических</w:t>
            </w:r>
            <w:r>
              <w:rPr>
                <w:rFonts w:ascii="Times New Roman" w:hAnsi="Times New Roman" w:cs="Times New Roman"/>
                <w:sz w:val="24"/>
                <w:szCs w:val="24"/>
              </w:rPr>
              <w:t xml:space="preserve"> карт</w:t>
            </w:r>
          </w:p>
        </w:tc>
        <w:tc>
          <w:tcPr>
            <w:tcW w:w="3401"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Сбор материалов, выявление первоочередных задач воспи</w:t>
            </w:r>
            <w:r w:rsidRPr="0039320F">
              <w:rPr>
                <w:rFonts w:ascii="Times New Roman" w:hAnsi="Times New Roman" w:cs="Times New Roman"/>
                <w:sz w:val="24"/>
                <w:szCs w:val="24"/>
              </w:rPr>
              <w:softHyphen/>
              <w:t>тания и обучения, заполнение индивидуальных</w:t>
            </w:r>
            <w:r>
              <w:rPr>
                <w:rFonts w:ascii="Times New Roman" w:hAnsi="Times New Roman" w:cs="Times New Roman"/>
                <w:sz w:val="24"/>
                <w:szCs w:val="24"/>
              </w:rPr>
              <w:t xml:space="preserve"> карт</w:t>
            </w:r>
          </w:p>
        </w:tc>
        <w:tc>
          <w:tcPr>
            <w:tcW w:w="14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Август — ноябрь</w:t>
            </w:r>
          </w:p>
        </w:tc>
        <w:tc>
          <w:tcPr>
            <w:tcW w:w="2394"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Классные руководители, психолог, социальный педагог, родители</w:t>
            </w:r>
          </w:p>
        </w:tc>
      </w:tr>
      <w:tr w:rsidR="00703EC3" w:rsidTr="00703EC3">
        <w:tc>
          <w:tcPr>
            <w:tcW w:w="25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 xml:space="preserve">Наблюдение </w:t>
            </w:r>
          </w:p>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lastRenderedPageBreak/>
              <w:t>за адаптацией школьников 5, 10-х классов</w:t>
            </w:r>
          </w:p>
        </w:tc>
        <w:tc>
          <w:tcPr>
            <w:tcW w:w="3401"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lastRenderedPageBreak/>
              <w:t xml:space="preserve">Индивидуальные беседы со </w:t>
            </w:r>
            <w:r w:rsidRPr="0039320F">
              <w:rPr>
                <w:rFonts w:ascii="Times New Roman" w:hAnsi="Times New Roman" w:cs="Times New Roman"/>
                <w:sz w:val="24"/>
                <w:szCs w:val="24"/>
              </w:rPr>
              <w:lastRenderedPageBreak/>
              <w:t>школьниками, их родителями, приобщение к творческим делам класса, школы, запись в кружки, секции; составление социального паспорта класса</w:t>
            </w:r>
          </w:p>
        </w:tc>
        <w:tc>
          <w:tcPr>
            <w:tcW w:w="14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lastRenderedPageBreak/>
              <w:t xml:space="preserve">Сент. — </w:t>
            </w:r>
            <w:r w:rsidRPr="0039320F">
              <w:rPr>
                <w:rFonts w:ascii="Times New Roman" w:hAnsi="Times New Roman" w:cs="Times New Roman"/>
                <w:sz w:val="24"/>
                <w:szCs w:val="24"/>
              </w:rPr>
              <w:lastRenderedPageBreak/>
              <w:t>октябрь</w:t>
            </w:r>
          </w:p>
        </w:tc>
        <w:tc>
          <w:tcPr>
            <w:tcW w:w="2394" w:type="dxa"/>
          </w:tcPr>
          <w:p w:rsidR="00703EC3" w:rsidRPr="0039320F" w:rsidRDefault="00703EC3" w:rsidP="00703EC3">
            <w:pPr>
              <w:spacing w:before="75"/>
              <w:ind w:left="283"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9320F">
              <w:rPr>
                <w:rFonts w:ascii="Times New Roman" w:hAnsi="Times New Roman" w:cs="Times New Roman"/>
                <w:sz w:val="24"/>
                <w:szCs w:val="24"/>
              </w:rPr>
              <w:t xml:space="preserve">Классные </w:t>
            </w:r>
            <w:r w:rsidRPr="0039320F">
              <w:rPr>
                <w:rFonts w:ascii="Times New Roman" w:hAnsi="Times New Roman" w:cs="Times New Roman"/>
                <w:sz w:val="24"/>
                <w:szCs w:val="24"/>
              </w:rPr>
              <w:lastRenderedPageBreak/>
              <w:t>руководители, психолог, социальный педагог</w:t>
            </w:r>
          </w:p>
        </w:tc>
      </w:tr>
      <w:tr w:rsidR="00703EC3" w:rsidTr="00703EC3">
        <w:tc>
          <w:tcPr>
            <w:tcW w:w="25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lastRenderedPageBreak/>
              <w:t>Работа классных руководителей по изучению личности каждого ребенка и выявлению причин неадекватного поведения</w:t>
            </w:r>
          </w:p>
        </w:tc>
        <w:tc>
          <w:tcPr>
            <w:tcW w:w="3401"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Тестирование и анкетирование, классные часы, рейды в семьи, психологические акции и тренинги</w:t>
            </w:r>
          </w:p>
        </w:tc>
        <w:tc>
          <w:tcPr>
            <w:tcW w:w="14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В течение года</w:t>
            </w:r>
          </w:p>
        </w:tc>
        <w:tc>
          <w:tcPr>
            <w:tcW w:w="2394"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Классные руководители, психолог</w:t>
            </w:r>
          </w:p>
        </w:tc>
      </w:tr>
      <w:tr w:rsidR="00703EC3" w:rsidTr="00703EC3">
        <w:tc>
          <w:tcPr>
            <w:tcW w:w="9731" w:type="dxa"/>
            <w:gridSpan w:val="4"/>
            <w:shd w:val="clear" w:color="auto" w:fill="D6E3BC" w:themeFill="accent3" w:themeFillTint="66"/>
          </w:tcPr>
          <w:p w:rsidR="00703EC3" w:rsidRDefault="00703EC3" w:rsidP="00703EC3">
            <w:pPr>
              <w:spacing w:before="75"/>
              <w:jc w:val="center"/>
              <w:rPr>
                <w:rFonts w:ascii="Times New Roman" w:hAnsi="Times New Roman" w:cs="Times New Roman"/>
                <w:sz w:val="24"/>
                <w:szCs w:val="24"/>
              </w:rPr>
            </w:pPr>
            <w:r w:rsidRPr="0039320F">
              <w:rPr>
                <w:rFonts w:ascii="Times New Roman" w:hAnsi="Times New Roman" w:cs="Times New Roman"/>
                <w:b/>
                <w:bCs/>
                <w:sz w:val="24"/>
                <w:szCs w:val="24"/>
              </w:rPr>
              <w:t>2. Основные направления работы с педагогами</w:t>
            </w:r>
          </w:p>
        </w:tc>
      </w:tr>
      <w:tr w:rsidR="00703EC3" w:rsidTr="00703EC3">
        <w:tc>
          <w:tcPr>
            <w:tcW w:w="2518" w:type="dxa"/>
            <w:vMerge w:val="restart"/>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 xml:space="preserve">Учебно-просветительская работа </w:t>
            </w:r>
          </w:p>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 xml:space="preserve">классных руководителей </w:t>
            </w:r>
          </w:p>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и учителей</w:t>
            </w:r>
          </w:p>
        </w:tc>
        <w:tc>
          <w:tcPr>
            <w:tcW w:w="3401"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Семинары, лектории, малые педсоветы, психолого-педагогический консилиум</w:t>
            </w:r>
          </w:p>
        </w:tc>
        <w:tc>
          <w:tcPr>
            <w:tcW w:w="14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В течение года</w:t>
            </w:r>
          </w:p>
        </w:tc>
        <w:tc>
          <w:tcPr>
            <w:tcW w:w="2394"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Администрация школы, психологическая служба</w:t>
            </w:r>
          </w:p>
        </w:tc>
      </w:tr>
      <w:tr w:rsidR="00703EC3" w:rsidTr="00703EC3">
        <w:tc>
          <w:tcPr>
            <w:tcW w:w="2518" w:type="dxa"/>
            <w:vMerge/>
          </w:tcPr>
          <w:p w:rsidR="00703EC3" w:rsidRDefault="00703EC3" w:rsidP="00703EC3">
            <w:pPr>
              <w:spacing w:before="75"/>
              <w:jc w:val="both"/>
              <w:rPr>
                <w:rFonts w:ascii="Times New Roman" w:hAnsi="Times New Roman" w:cs="Times New Roman"/>
                <w:sz w:val="24"/>
                <w:szCs w:val="24"/>
              </w:rPr>
            </w:pPr>
          </w:p>
        </w:tc>
        <w:tc>
          <w:tcPr>
            <w:tcW w:w="3401"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Повышение квалификации педагогов по проблеме профилактики</w:t>
            </w:r>
          </w:p>
        </w:tc>
        <w:tc>
          <w:tcPr>
            <w:tcW w:w="14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В течение года</w:t>
            </w:r>
          </w:p>
        </w:tc>
        <w:tc>
          <w:tcPr>
            <w:tcW w:w="2394" w:type="dxa"/>
          </w:tcPr>
          <w:p w:rsidR="00703EC3" w:rsidRDefault="00703EC3" w:rsidP="00703EC3">
            <w:pPr>
              <w:spacing w:before="75"/>
              <w:jc w:val="both"/>
              <w:rPr>
                <w:rFonts w:ascii="Times New Roman" w:hAnsi="Times New Roman" w:cs="Times New Roman"/>
                <w:sz w:val="24"/>
                <w:szCs w:val="24"/>
              </w:rPr>
            </w:pPr>
            <w:r>
              <w:rPr>
                <w:rFonts w:ascii="Times New Roman" w:hAnsi="Times New Roman" w:cs="Times New Roman"/>
                <w:sz w:val="24"/>
                <w:szCs w:val="24"/>
              </w:rPr>
              <w:t>П</w:t>
            </w:r>
            <w:r w:rsidRPr="0039320F">
              <w:rPr>
                <w:rFonts w:ascii="Times New Roman" w:hAnsi="Times New Roman" w:cs="Times New Roman"/>
                <w:sz w:val="24"/>
                <w:szCs w:val="24"/>
              </w:rPr>
              <w:t>сихолог</w:t>
            </w:r>
          </w:p>
        </w:tc>
      </w:tr>
      <w:tr w:rsidR="00703EC3" w:rsidTr="00703EC3">
        <w:tc>
          <w:tcPr>
            <w:tcW w:w="2518" w:type="dxa"/>
            <w:vMerge w:val="restart"/>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Коррекционно-развивающая работа</w:t>
            </w:r>
          </w:p>
        </w:tc>
        <w:tc>
          <w:tcPr>
            <w:tcW w:w="3401"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Индивидуальные консультации</w:t>
            </w:r>
          </w:p>
        </w:tc>
        <w:tc>
          <w:tcPr>
            <w:tcW w:w="1418" w:type="dxa"/>
          </w:tcPr>
          <w:p w:rsidR="00703EC3" w:rsidRPr="0039320F" w:rsidRDefault="00703EC3" w:rsidP="00703EC3">
            <w:pPr>
              <w:spacing w:before="75"/>
              <w:ind w:left="258" w:hanging="258"/>
              <w:jc w:val="both"/>
              <w:rPr>
                <w:rFonts w:ascii="Times New Roman" w:hAnsi="Times New Roman" w:cs="Times New Roman"/>
                <w:sz w:val="24"/>
                <w:szCs w:val="24"/>
              </w:rPr>
            </w:pPr>
            <w:r>
              <w:rPr>
                <w:rFonts w:ascii="Times New Roman" w:hAnsi="Times New Roman" w:cs="Times New Roman"/>
                <w:sz w:val="24"/>
                <w:szCs w:val="24"/>
              </w:rPr>
              <w:t xml:space="preserve">    </w:t>
            </w:r>
            <w:r w:rsidRPr="0039320F">
              <w:rPr>
                <w:rFonts w:ascii="Times New Roman" w:hAnsi="Times New Roman" w:cs="Times New Roman"/>
                <w:sz w:val="24"/>
                <w:szCs w:val="24"/>
              </w:rPr>
              <w:t>В течение</w:t>
            </w:r>
          </w:p>
          <w:p w:rsidR="00703EC3" w:rsidRDefault="00703EC3" w:rsidP="00703EC3">
            <w:pPr>
              <w:spacing w:before="75"/>
              <w:jc w:val="both"/>
              <w:rPr>
                <w:rFonts w:ascii="Times New Roman" w:hAnsi="Times New Roman" w:cs="Times New Roman"/>
                <w:sz w:val="24"/>
                <w:szCs w:val="24"/>
              </w:rPr>
            </w:pPr>
            <w:r>
              <w:rPr>
                <w:rFonts w:ascii="Times New Roman" w:hAnsi="Times New Roman" w:cs="Times New Roman"/>
                <w:sz w:val="24"/>
                <w:szCs w:val="24"/>
              </w:rPr>
              <w:t xml:space="preserve">     </w:t>
            </w:r>
            <w:r w:rsidRPr="0039320F">
              <w:rPr>
                <w:rFonts w:ascii="Times New Roman" w:hAnsi="Times New Roman" w:cs="Times New Roman"/>
                <w:sz w:val="24"/>
                <w:szCs w:val="24"/>
              </w:rPr>
              <w:t>года</w:t>
            </w:r>
          </w:p>
        </w:tc>
        <w:tc>
          <w:tcPr>
            <w:tcW w:w="2394"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Психолог, социальный педагог, администрация, классные руководители</w:t>
            </w:r>
          </w:p>
        </w:tc>
      </w:tr>
      <w:tr w:rsidR="00703EC3" w:rsidTr="00703EC3">
        <w:tc>
          <w:tcPr>
            <w:tcW w:w="2518" w:type="dxa"/>
            <w:vMerge/>
          </w:tcPr>
          <w:p w:rsidR="00703EC3" w:rsidRDefault="00703EC3" w:rsidP="00703EC3">
            <w:pPr>
              <w:spacing w:before="75"/>
              <w:jc w:val="both"/>
              <w:rPr>
                <w:rFonts w:ascii="Times New Roman" w:hAnsi="Times New Roman" w:cs="Times New Roman"/>
                <w:sz w:val="24"/>
                <w:szCs w:val="24"/>
              </w:rPr>
            </w:pPr>
          </w:p>
        </w:tc>
        <w:tc>
          <w:tcPr>
            <w:tcW w:w="3401" w:type="dxa"/>
          </w:tcPr>
          <w:p w:rsidR="00703EC3" w:rsidRPr="0039320F"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Тренинг общения и ролевого поведения с педагогами</w:t>
            </w:r>
          </w:p>
        </w:tc>
        <w:tc>
          <w:tcPr>
            <w:tcW w:w="1418" w:type="dxa"/>
          </w:tcPr>
          <w:p w:rsidR="00703EC3" w:rsidRPr="0039320F" w:rsidRDefault="00703EC3" w:rsidP="00703EC3">
            <w:pPr>
              <w:spacing w:before="75"/>
              <w:ind w:left="258" w:hanging="258"/>
              <w:jc w:val="both"/>
              <w:rPr>
                <w:rFonts w:ascii="Times New Roman" w:hAnsi="Times New Roman" w:cs="Times New Roman"/>
                <w:sz w:val="24"/>
                <w:szCs w:val="24"/>
              </w:rPr>
            </w:pPr>
            <w:r w:rsidRPr="0039320F">
              <w:rPr>
                <w:rFonts w:ascii="Times New Roman" w:hAnsi="Times New Roman" w:cs="Times New Roman"/>
                <w:sz w:val="24"/>
                <w:szCs w:val="24"/>
              </w:rPr>
              <w:t>В течение</w:t>
            </w:r>
          </w:p>
          <w:p w:rsidR="00703EC3" w:rsidRPr="0039320F" w:rsidRDefault="00703EC3" w:rsidP="00703EC3">
            <w:pPr>
              <w:spacing w:before="75"/>
              <w:jc w:val="both"/>
              <w:rPr>
                <w:rFonts w:ascii="Times New Roman" w:hAnsi="Times New Roman" w:cs="Times New Roman"/>
                <w:sz w:val="24"/>
                <w:szCs w:val="24"/>
              </w:rPr>
            </w:pPr>
            <w:r>
              <w:rPr>
                <w:rFonts w:ascii="Times New Roman" w:hAnsi="Times New Roman" w:cs="Times New Roman"/>
                <w:sz w:val="24"/>
                <w:szCs w:val="24"/>
              </w:rPr>
              <w:t xml:space="preserve">     </w:t>
            </w:r>
            <w:r w:rsidRPr="0039320F">
              <w:rPr>
                <w:rFonts w:ascii="Times New Roman" w:hAnsi="Times New Roman" w:cs="Times New Roman"/>
                <w:sz w:val="24"/>
                <w:szCs w:val="24"/>
              </w:rPr>
              <w:t>года</w:t>
            </w:r>
          </w:p>
        </w:tc>
        <w:tc>
          <w:tcPr>
            <w:tcW w:w="2394"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Психолог, социальный педагог, администрация, классные руководители</w:t>
            </w:r>
          </w:p>
        </w:tc>
      </w:tr>
      <w:tr w:rsidR="00703EC3" w:rsidTr="00703EC3">
        <w:tc>
          <w:tcPr>
            <w:tcW w:w="9731" w:type="dxa"/>
            <w:gridSpan w:val="4"/>
            <w:shd w:val="clear" w:color="auto" w:fill="D6E3BC" w:themeFill="accent3" w:themeFillTint="66"/>
          </w:tcPr>
          <w:p w:rsidR="00703EC3" w:rsidRDefault="00703EC3" w:rsidP="00703EC3">
            <w:pPr>
              <w:spacing w:before="75"/>
              <w:jc w:val="center"/>
              <w:rPr>
                <w:rFonts w:ascii="Times New Roman" w:hAnsi="Times New Roman" w:cs="Times New Roman"/>
                <w:sz w:val="24"/>
                <w:szCs w:val="24"/>
              </w:rPr>
            </w:pPr>
            <w:r w:rsidRPr="0039320F">
              <w:rPr>
                <w:rFonts w:ascii="Times New Roman" w:hAnsi="Times New Roman" w:cs="Times New Roman"/>
                <w:b/>
                <w:bCs/>
                <w:sz w:val="24"/>
                <w:szCs w:val="24"/>
              </w:rPr>
              <w:t>3. Основные направления работы с родителями</w:t>
            </w:r>
          </w:p>
        </w:tc>
      </w:tr>
      <w:tr w:rsidR="00703EC3" w:rsidTr="00703EC3">
        <w:tc>
          <w:tcPr>
            <w:tcW w:w="25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Информационно-просветительская работа с родителями</w:t>
            </w:r>
          </w:p>
        </w:tc>
        <w:tc>
          <w:tcPr>
            <w:tcW w:w="3401"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Дни Открытых дверей для родителей, родительские собрания, «Родительский клуб»</w:t>
            </w:r>
          </w:p>
        </w:tc>
        <w:tc>
          <w:tcPr>
            <w:tcW w:w="1418" w:type="dxa"/>
          </w:tcPr>
          <w:p w:rsidR="00703EC3" w:rsidRDefault="00703EC3" w:rsidP="00703EC3">
            <w:pPr>
              <w:spacing w:before="75"/>
              <w:ind w:left="117"/>
              <w:jc w:val="both"/>
              <w:rPr>
                <w:rFonts w:ascii="Times New Roman" w:hAnsi="Times New Roman" w:cs="Times New Roman"/>
                <w:sz w:val="24"/>
                <w:szCs w:val="24"/>
              </w:rPr>
            </w:pPr>
            <w:r w:rsidRPr="0039320F">
              <w:rPr>
                <w:rFonts w:ascii="Times New Roman" w:hAnsi="Times New Roman" w:cs="Times New Roman"/>
                <w:sz w:val="24"/>
                <w:szCs w:val="24"/>
              </w:rPr>
              <w:t xml:space="preserve">В </w:t>
            </w:r>
          </w:p>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 xml:space="preserve">течение </w:t>
            </w:r>
            <w:r>
              <w:rPr>
                <w:rFonts w:ascii="Times New Roman" w:hAnsi="Times New Roman" w:cs="Times New Roman"/>
                <w:sz w:val="24"/>
                <w:szCs w:val="24"/>
              </w:rPr>
              <w:t xml:space="preserve">  </w:t>
            </w:r>
            <w:r w:rsidRPr="0039320F">
              <w:rPr>
                <w:rFonts w:ascii="Times New Roman" w:hAnsi="Times New Roman" w:cs="Times New Roman"/>
                <w:sz w:val="24"/>
                <w:szCs w:val="24"/>
              </w:rPr>
              <w:t>года</w:t>
            </w:r>
          </w:p>
        </w:tc>
        <w:tc>
          <w:tcPr>
            <w:tcW w:w="2394" w:type="dxa"/>
          </w:tcPr>
          <w:p w:rsidR="00703EC3" w:rsidRPr="0039320F" w:rsidRDefault="00703EC3" w:rsidP="00703EC3">
            <w:pPr>
              <w:spacing w:before="75"/>
              <w:jc w:val="both"/>
              <w:rPr>
                <w:rFonts w:ascii="Times New Roman" w:hAnsi="Times New Roman" w:cs="Times New Roman"/>
                <w:sz w:val="24"/>
                <w:szCs w:val="24"/>
              </w:rPr>
            </w:pPr>
            <w:proofErr w:type="gramStart"/>
            <w:r w:rsidRPr="0039320F">
              <w:rPr>
                <w:rFonts w:ascii="Times New Roman" w:hAnsi="Times New Roman" w:cs="Times New Roman"/>
                <w:sz w:val="24"/>
                <w:szCs w:val="24"/>
              </w:rPr>
              <w:t>Администрация, учителя-предметники, психолог, социальный педагог, специалисты: нарколог, инспектор по делам несовершеннолетних</w:t>
            </w:r>
            <w:proofErr w:type="gramEnd"/>
          </w:p>
        </w:tc>
      </w:tr>
      <w:tr w:rsidR="00703EC3" w:rsidTr="00703EC3">
        <w:tc>
          <w:tcPr>
            <w:tcW w:w="25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Коррекционно-развивающая работа</w:t>
            </w:r>
          </w:p>
        </w:tc>
        <w:tc>
          <w:tcPr>
            <w:tcW w:w="3401"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Индивидуальные консультации</w:t>
            </w:r>
          </w:p>
        </w:tc>
        <w:tc>
          <w:tcPr>
            <w:tcW w:w="14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 xml:space="preserve">В течение </w:t>
            </w:r>
          </w:p>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года</w:t>
            </w:r>
          </w:p>
        </w:tc>
        <w:tc>
          <w:tcPr>
            <w:tcW w:w="2394"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Психолог, социальный педагог, администрация, классные руководители</w:t>
            </w:r>
          </w:p>
        </w:tc>
      </w:tr>
      <w:tr w:rsidR="00703EC3" w:rsidTr="00703EC3">
        <w:tc>
          <w:tcPr>
            <w:tcW w:w="9731" w:type="dxa"/>
            <w:gridSpan w:val="4"/>
            <w:shd w:val="clear" w:color="auto" w:fill="D6E3BC" w:themeFill="accent3" w:themeFillTint="66"/>
          </w:tcPr>
          <w:p w:rsidR="00703EC3" w:rsidRDefault="00703EC3" w:rsidP="00703EC3">
            <w:pPr>
              <w:spacing w:before="75"/>
              <w:jc w:val="center"/>
              <w:rPr>
                <w:rFonts w:ascii="Times New Roman" w:hAnsi="Times New Roman" w:cs="Times New Roman"/>
                <w:sz w:val="24"/>
                <w:szCs w:val="24"/>
              </w:rPr>
            </w:pPr>
            <w:r w:rsidRPr="0039320F">
              <w:rPr>
                <w:rFonts w:ascii="Times New Roman" w:hAnsi="Times New Roman" w:cs="Times New Roman"/>
                <w:b/>
                <w:bCs/>
                <w:sz w:val="24"/>
                <w:szCs w:val="24"/>
              </w:rPr>
              <w:t>4. Основные направления работы со школьниками</w:t>
            </w:r>
          </w:p>
        </w:tc>
      </w:tr>
      <w:tr w:rsidR="00703EC3" w:rsidTr="00703EC3">
        <w:tc>
          <w:tcPr>
            <w:tcW w:w="25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 xml:space="preserve">Коррекционная работа </w:t>
            </w:r>
          </w:p>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lastRenderedPageBreak/>
              <w:t>с детьми «группы риска»</w:t>
            </w:r>
          </w:p>
        </w:tc>
        <w:tc>
          <w:tcPr>
            <w:tcW w:w="3401"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lastRenderedPageBreak/>
              <w:t xml:space="preserve">Тренинг психолога, организация свободного и учебного времени, развитие </w:t>
            </w:r>
            <w:r w:rsidRPr="0039320F">
              <w:rPr>
                <w:rFonts w:ascii="Times New Roman" w:hAnsi="Times New Roman" w:cs="Times New Roman"/>
                <w:sz w:val="24"/>
                <w:szCs w:val="24"/>
              </w:rPr>
              <w:lastRenderedPageBreak/>
              <w:t>интересов, вовлечение в кружки, секции, факультативы, устройство отдыха на каникулах</w:t>
            </w:r>
          </w:p>
        </w:tc>
        <w:tc>
          <w:tcPr>
            <w:tcW w:w="1418" w:type="dxa"/>
          </w:tcPr>
          <w:p w:rsidR="00703EC3" w:rsidRDefault="00703EC3" w:rsidP="00703EC3">
            <w:pPr>
              <w:spacing w:before="75"/>
              <w:ind w:left="283"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9320F">
              <w:rPr>
                <w:rFonts w:ascii="Times New Roman" w:hAnsi="Times New Roman" w:cs="Times New Roman"/>
                <w:sz w:val="24"/>
                <w:szCs w:val="24"/>
              </w:rPr>
              <w:t xml:space="preserve">В </w:t>
            </w:r>
          </w:p>
          <w:p w:rsidR="00703EC3" w:rsidRDefault="00703EC3" w:rsidP="00703EC3">
            <w:pPr>
              <w:spacing w:before="75"/>
              <w:ind w:left="283"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39320F">
              <w:rPr>
                <w:rFonts w:ascii="Times New Roman" w:hAnsi="Times New Roman" w:cs="Times New Roman"/>
                <w:sz w:val="24"/>
                <w:szCs w:val="24"/>
              </w:rPr>
              <w:t xml:space="preserve">течение </w:t>
            </w:r>
          </w:p>
          <w:p w:rsidR="00703EC3" w:rsidRDefault="00703EC3" w:rsidP="00703EC3">
            <w:pPr>
              <w:spacing w:before="7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9320F">
              <w:rPr>
                <w:rFonts w:ascii="Times New Roman" w:hAnsi="Times New Roman" w:cs="Times New Roman"/>
                <w:sz w:val="24"/>
                <w:szCs w:val="24"/>
              </w:rPr>
              <w:t>года</w:t>
            </w:r>
          </w:p>
        </w:tc>
        <w:tc>
          <w:tcPr>
            <w:tcW w:w="2394"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lastRenderedPageBreak/>
              <w:t xml:space="preserve">Психолог, социальный педагог, классные </w:t>
            </w:r>
            <w:r w:rsidRPr="0039320F">
              <w:rPr>
                <w:rFonts w:ascii="Times New Roman" w:hAnsi="Times New Roman" w:cs="Times New Roman"/>
                <w:sz w:val="24"/>
                <w:szCs w:val="24"/>
              </w:rPr>
              <w:lastRenderedPageBreak/>
              <w:t>руководители, администрация школы</w:t>
            </w:r>
          </w:p>
        </w:tc>
      </w:tr>
      <w:tr w:rsidR="00703EC3" w:rsidTr="00703EC3">
        <w:tc>
          <w:tcPr>
            <w:tcW w:w="2518" w:type="dxa"/>
            <w:vMerge w:val="restart"/>
          </w:tcPr>
          <w:p w:rsidR="00703EC3" w:rsidRDefault="00703EC3" w:rsidP="00703EC3">
            <w:pPr>
              <w:spacing w:before="75"/>
              <w:jc w:val="both"/>
              <w:rPr>
                <w:rFonts w:ascii="Times New Roman" w:hAnsi="Times New Roman" w:cs="Times New Roman"/>
                <w:sz w:val="24"/>
                <w:szCs w:val="24"/>
              </w:rPr>
            </w:pPr>
          </w:p>
          <w:p w:rsidR="00703EC3" w:rsidRDefault="00703EC3" w:rsidP="00703EC3">
            <w:pPr>
              <w:spacing w:before="75"/>
              <w:jc w:val="both"/>
              <w:rPr>
                <w:rFonts w:ascii="Times New Roman" w:hAnsi="Times New Roman" w:cs="Times New Roman"/>
                <w:sz w:val="24"/>
                <w:szCs w:val="24"/>
              </w:rPr>
            </w:pPr>
          </w:p>
          <w:p w:rsidR="00703EC3" w:rsidRDefault="00703EC3" w:rsidP="00703EC3">
            <w:pPr>
              <w:spacing w:before="75"/>
              <w:jc w:val="both"/>
              <w:rPr>
                <w:rFonts w:ascii="Times New Roman" w:hAnsi="Times New Roman" w:cs="Times New Roman"/>
                <w:sz w:val="24"/>
                <w:szCs w:val="24"/>
              </w:rPr>
            </w:pPr>
          </w:p>
          <w:p w:rsidR="00703EC3" w:rsidRDefault="00703EC3" w:rsidP="00703EC3">
            <w:pPr>
              <w:spacing w:before="75"/>
              <w:jc w:val="both"/>
              <w:rPr>
                <w:rFonts w:ascii="Times New Roman" w:hAnsi="Times New Roman" w:cs="Times New Roman"/>
                <w:sz w:val="24"/>
                <w:szCs w:val="24"/>
              </w:rPr>
            </w:pPr>
          </w:p>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Профилактические мероприятия</w:t>
            </w:r>
          </w:p>
        </w:tc>
        <w:tc>
          <w:tcPr>
            <w:tcW w:w="3401"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Детско-родительские психологические игры</w:t>
            </w:r>
          </w:p>
        </w:tc>
        <w:tc>
          <w:tcPr>
            <w:tcW w:w="14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В</w:t>
            </w:r>
          </w:p>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 xml:space="preserve"> течение </w:t>
            </w:r>
          </w:p>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года</w:t>
            </w:r>
          </w:p>
        </w:tc>
        <w:tc>
          <w:tcPr>
            <w:tcW w:w="2394"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Психологическая служба</w:t>
            </w:r>
          </w:p>
        </w:tc>
      </w:tr>
      <w:tr w:rsidR="00703EC3" w:rsidTr="00703EC3">
        <w:tc>
          <w:tcPr>
            <w:tcW w:w="2518" w:type="dxa"/>
            <w:vMerge/>
          </w:tcPr>
          <w:p w:rsidR="00703EC3" w:rsidRDefault="00703EC3" w:rsidP="00703EC3">
            <w:pPr>
              <w:spacing w:before="75"/>
              <w:jc w:val="both"/>
              <w:rPr>
                <w:rFonts w:ascii="Times New Roman" w:hAnsi="Times New Roman" w:cs="Times New Roman"/>
                <w:sz w:val="24"/>
                <w:szCs w:val="24"/>
              </w:rPr>
            </w:pPr>
          </w:p>
        </w:tc>
        <w:tc>
          <w:tcPr>
            <w:tcW w:w="3401"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Беседы по профилактике наркомании, токсикомании, алкоголизма, табакокурения</w:t>
            </w:r>
          </w:p>
        </w:tc>
        <w:tc>
          <w:tcPr>
            <w:tcW w:w="14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 xml:space="preserve">В </w:t>
            </w:r>
          </w:p>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течение года</w:t>
            </w:r>
          </w:p>
        </w:tc>
        <w:tc>
          <w:tcPr>
            <w:tcW w:w="2394" w:type="dxa"/>
          </w:tcPr>
          <w:p w:rsidR="00703EC3" w:rsidRPr="0039320F"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Школьн</w:t>
            </w:r>
            <w:r>
              <w:rPr>
                <w:rFonts w:ascii="Times New Roman" w:hAnsi="Times New Roman" w:cs="Times New Roman"/>
                <w:sz w:val="24"/>
                <w:szCs w:val="24"/>
              </w:rPr>
              <w:t>ый фельдшер</w:t>
            </w:r>
            <w:r w:rsidRPr="0039320F">
              <w:rPr>
                <w:rFonts w:ascii="Times New Roman" w:hAnsi="Times New Roman" w:cs="Times New Roman"/>
                <w:sz w:val="24"/>
                <w:szCs w:val="24"/>
              </w:rPr>
              <w:t>, нарколог, Кл.</w:t>
            </w:r>
            <w:r>
              <w:rPr>
                <w:rFonts w:ascii="Times New Roman" w:hAnsi="Times New Roman" w:cs="Times New Roman"/>
                <w:sz w:val="24"/>
                <w:szCs w:val="24"/>
              </w:rPr>
              <w:t xml:space="preserve"> </w:t>
            </w:r>
            <w:r w:rsidRPr="0039320F">
              <w:rPr>
                <w:rFonts w:ascii="Times New Roman" w:hAnsi="Times New Roman" w:cs="Times New Roman"/>
                <w:sz w:val="24"/>
                <w:szCs w:val="24"/>
              </w:rPr>
              <w:t>рук</w:t>
            </w:r>
            <w:proofErr w:type="gramStart"/>
            <w:r w:rsidRPr="0039320F">
              <w:rPr>
                <w:rFonts w:ascii="Times New Roman" w:hAnsi="Times New Roman" w:cs="Times New Roman"/>
                <w:sz w:val="24"/>
                <w:szCs w:val="24"/>
              </w:rPr>
              <w:t xml:space="preserve">., </w:t>
            </w:r>
            <w:proofErr w:type="gramEnd"/>
            <w:r w:rsidRPr="0039320F">
              <w:rPr>
                <w:rFonts w:ascii="Times New Roman" w:hAnsi="Times New Roman" w:cs="Times New Roman"/>
                <w:sz w:val="24"/>
                <w:szCs w:val="24"/>
              </w:rPr>
              <w:t>инспектор по делам несовершеннолетн.</w:t>
            </w:r>
          </w:p>
        </w:tc>
      </w:tr>
      <w:tr w:rsidR="00703EC3" w:rsidTr="00703EC3">
        <w:tc>
          <w:tcPr>
            <w:tcW w:w="2518" w:type="dxa"/>
            <w:vMerge/>
          </w:tcPr>
          <w:p w:rsidR="00703EC3" w:rsidRDefault="00703EC3" w:rsidP="00703EC3">
            <w:pPr>
              <w:spacing w:before="75"/>
              <w:jc w:val="both"/>
              <w:rPr>
                <w:rFonts w:ascii="Times New Roman" w:hAnsi="Times New Roman" w:cs="Times New Roman"/>
                <w:sz w:val="24"/>
                <w:szCs w:val="24"/>
              </w:rPr>
            </w:pPr>
          </w:p>
        </w:tc>
        <w:tc>
          <w:tcPr>
            <w:tcW w:w="3401"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 xml:space="preserve">Классные часы, конференции </w:t>
            </w:r>
          </w:p>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по правовой культуре</w:t>
            </w:r>
          </w:p>
        </w:tc>
        <w:tc>
          <w:tcPr>
            <w:tcW w:w="14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 xml:space="preserve">В </w:t>
            </w:r>
          </w:p>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течение года</w:t>
            </w:r>
          </w:p>
        </w:tc>
        <w:tc>
          <w:tcPr>
            <w:tcW w:w="2394"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Классные руководители, соц. педагог</w:t>
            </w:r>
          </w:p>
        </w:tc>
      </w:tr>
      <w:tr w:rsidR="00703EC3" w:rsidTr="00703EC3">
        <w:tc>
          <w:tcPr>
            <w:tcW w:w="2518" w:type="dxa"/>
            <w:vMerge/>
          </w:tcPr>
          <w:p w:rsidR="00703EC3" w:rsidRDefault="00703EC3" w:rsidP="00703EC3">
            <w:pPr>
              <w:spacing w:before="75"/>
              <w:jc w:val="both"/>
              <w:rPr>
                <w:rFonts w:ascii="Times New Roman" w:hAnsi="Times New Roman" w:cs="Times New Roman"/>
                <w:sz w:val="24"/>
                <w:szCs w:val="24"/>
              </w:rPr>
            </w:pPr>
          </w:p>
        </w:tc>
        <w:tc>
          <w:tcPr>
            <w:tcW w:w="3401" w:type="dxa"/>
          </w:tcPr>
          <w:p w:rsidR="00703EC3" w:rsidRPr="0039320F"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Спортивные мероприятия</w:t>
            </w:r>
          </w:p>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(по отдельному плану)</w:t>
            </w:r>
          </w:p>
        </w:tc>
        <w:tc>
          <w:tcPr>
            <w:tcW w:w="14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 xml:space="preserve">В теч. </w:t>
            </w:r>
          </w:p>
          <w:p w:rsidR="00703EC3" w:rsidRDefault="00703EC3" w:rsidP="00703EC3">
            <w:pPr>
              <w:spacing w:before="75"/>
              <w:jc w:val="both"/>
              <w:rPr>
                <w:rFonts w:ascii="Times New Roman" w:hAnsi="Times New Roman" w:cs="Times New Roman"/>
                <w:sz w:val="24"/>
                <w:szCs w:val="24"/>
              </w:rPr>
            </w:pPr>
            <w:r>
              <w:rPr>
                <w:rFonts w:ascii="Times New Roman" w:hAnsi="Times New Roman" w:cs="Times New Roman"/>
                <w:sz w:val="24"/>
                <w:szCs w:val="24"/>
              </w:rPr>
              <w:t xml:space="preserve">    </w:t>
            </w:r>
            <w:r w:rsidRPr="0039320F">
              <w:rPr>
                <w:rFonts w:ascii="Times New Roman" w:hAnsi="Times New Roman" w:cs="Times New Roman"/>
                <w:sz w:val="24"/>
                <w:szCs w:val="24"/>
              </w:rPr>
              <w:t>года</w:t>
            </w:r>
          </w:p>
        </w:tc>
        <w:tc>
          <w:tcPr>
            <w:tcW w:w="2394"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Учитель физкультуры</w:t>
            </w:r>
          </w:p>
        </w:tc>
      </w:tr>
      <w:tr w:rsidR="00703EC3" w:rsidTr="00703EC3">
        <w:tc>
          <w:tcPr>
            <w:tcW w:w="2518" w:type="dxa"/>
            <w:vMerge/>
          </w:tcPr>
          <w:p w:rsidR="00703EC3" w:rsidRDefault="00703EC3" w:rsidP="00703EC3">
            <w:pPr>
              <w:spacing w:before="75"/>
              <w:jc w:val="both"/>
              <w:rPr>
                <w:rFonts w:ascii="Times New Roman" w:hAnsi="Times New Roman" w:cs="Times New Roman"/>
                <w:sz w:val="24"/>
                <w:szCs w:val="24"/>
              </w:rPr>
            </w:pPr>
          </w:p>
        </w:tc>
        <w:tc>
          <w:tcPr>
            <w:tcW w:w="3401"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Классные часы по правилам дорожного движения</w:t>
            </w:r>
            <w:r>
              <w:rPr>
                <w:rFonts w:ascii="Times New Roman" w:hAnsi="Times New Roman" w:cs="Times New Roman"/>
                <w:sz w:val="24"/>
                <w:szCs w:val="24"/>
              </w:rPr>
              <w:t>.</w:t>
            </w:r>
          </w:p>
          <w:p w:rsidR="00703EC3" w:rsidRPr="0039320F"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 xml:space="preserve"> Конкурс рисунков по ПДД</w:t>
            </w:r>
          </w:p>
        </w:tc>
        <w:tc>
          <w:tcPr>
            <w:tcW w:w="14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 xml:space="preserve">В </w:t>
            </w:r>
          </w:p>
          <w:p w:rsidR="00703EC3" w:rsidRDefault="00703EC3" w:rsidP="00703EC3">
            <w:pPr>
              <w:spacing w:before="75"/>
              <w:jc w:val="both"/>
              <w:rPr>
                <w:rFonts w:ascii="Times New Roman" w:hAnsi="Times New Roman" w:cs="Times New Roman"/>
                <w:sz w:val="24"/>
                <w:szCs w:val="24"/>
              </w:rPr>
            </w:pPr>
            <w:r>
              <w:rPr>
                <w:rFonts w:ascii="Times New Roman" w:hAnsi="Times New Roman" w:cs="Times New Roman"/>
                <w:sz w:val="24"/>
                <w:szCs w:val="24"/>
              </w:rPr>
              <w:t xml:space="preserve">  </w:t>
            </w:r>
            <w:r w:rsidRPr="0039320F">
              <w:rPr>
                <w:rFonts w:ascii="Times New Roman" w:hAnsi="Times New Roman" w:cs="Times New Roman"/>
                <w:sz w:val="24"/>
                <w:szCs w:val="24"/>
              </w:rPr>
              <w:t>течение года</w:t>
            </w:r>
          </w:p>
        </w:tc>
        <w:tc>
          <w:tcPr>
            <w:tcW w:w="2394" w:type="dxa"/>
          </w:tcPr>
          <w:p w:rsidR="00703EC3" w:rsidRPr="0039320F"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Классные руководители, социальный педагог</w:t>
            </w:r>
          </w:p>
        </w:tc>
      </w:tr>
      <w:tr w:rsidR="00703EC3" w:rsidTr="00703EC3">
        <w:tc>
          <w:tcPr>
            <w:tcW w:w="2518" w:type="dxa"/>
            <w:vMerge w:val="restart"/>
          </w:tcPr>
          <w:p w:rsidR="00703EC3" w:rsidRDefault="00703EC3" w:rsidP="00703EC3">
            <w:pPr>
              <w:spacing w:before="75"/>
              <w:jc w:val="both"/>
              <w:rPr>
                <w:rFonts w:ascii="Times New Roman" w:hAnsi="Times New Roman" w:cs="Times New Roman"/>
                <w:sz w:val="24"/>
                <w:szCs w:val="24"/>
              </w:rPr>
            </w:pPr>
          </w:p>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Школьные профилактические акции</w:t>
            </w:r>
          </w:p>
        </w:tc>
        <w:tc>
          <w:tcPr>
            <w:tcW w:w="3401"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 xml:space="preserve">Адаптационная игра </w:t>
            </w:r>
          </w:p>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в 5-м классе  </w:t>
            </w:r>
          </w:p>
          <w:p w:rsidR="00703EC3" w:rsidRPr="0039320F"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«Все мы разные»</w:t>
            </w:r>
          </w:p>
        </w:tc>
        <w:tc>
          <w:tcPr>
            <w:tcW w:w="14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октябрь</w:t>
            </w:r>
          </w:p>
        </w:tc>
        <w:tc>
          <w:tcPr>
            <w:tcW w:w="2394"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Кл</w:t>
            </w:r>
            <w:proofErr w:type="gramStart"/>
            <w:r w:rsidRPr="0039320F">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39320F">
              <w:rPr>
                <w:rFonts w:ascii="Times New Roman" w:hAnsi="Times New Roman" w:cs="Times New Roman"/>
                <w:sz w:val="24"/>
                <w:szCs w:val="24"/>
              </w:rPr>
              <w:t>р</w:t>
            </w:r>
            <w:proofErr w:type="gramEnd"/>
            <w:r w:rsidRPr="0039320F">
              <w:rPr>
                <w:rFonts w:ascii="Times New Roman" w:hAnsi="Times New Roman" w:cs="Times New Roman"/>
                <w:sz w:val="24"/>
                <w:szCs w:val="24"/>
              </w:rPr>
              <w:t>ук</w:t>
            </w:r>
            <w:r>
              <w:rPr>
                <w:rFonts w:ascii="Times New Roman" w:hAnsi="Times New Roman" w:cs="Times New Roman"/>
                <w:sz w:val="24"/>
                <w:szCs w:val="24"/>
              </w:rPr>
              <w:t>.</w:t>
            </w:r>
          </w:p>
        </w:tc>
      </w:tr>
      <w:tr w:rsidR="00703EC3" w:rsidTr="00703EC3">
        <w:tc>
          <w:tcPr>
            <w:tcW w:w="2518" w:type="dxa"/>
            <w:vMerge/>
          </w:tcPr>
          <w:p w:rsidR="00703EC3" w:rsidRDefault="00703EC3" w:rsidP="00703EC3">
            <w:pPr>
              <w:spacing w:before="75"/>
              <w:jc w:val="both"/>
              <w:rPr>
                <w:rFonts w:ascii="Times New Roman" w:hAnsi="Times New Roman" w:cs="Times New Roman"/>
                <w:sz w:val="24"/>
                <w:szCs w:val="24"/>
              </w:rPr>
            </w:pPr>
          </w:p>
        </w:tc>
        <w:tc>
          <w:tcPr>
            <w:tcW w:w="3401" w:type="dxa"/>
          </w:tcPr>
          <w:p w:rsidR="00703EC3" w:rsidRDefault="00703EC3" w:rsidP="00703EC3">
            <w:pPr>
              <w:spacing w:before="75"/>
              <w:jc w:val="both"/>
              <w:rPr>
                <w:rFonts w:ascii="Times New Roman" w:hAnsi="Times New Roman" w:cs="Times New Roman"/>
                <w:sz w:val="24"/>
                <w:szCs w:val="24"/>
              </w:rPr>
            </w:pPr>
            <w:r>
              <w:rPr>
                <w:rFonts w:ascii="Times New Roman" w:hAnsi="Times New Roman" w:cs="Times New Roman"/>
                <w:sz w:val="24"/>
                <w:szCs w:val="24"/>
              </w:rPr>
              <w:t>Ток – шоу</w:t>
            </w:r>
          </w:p>
          <w:p w:rsidR="00703EC3" w:rsidRDefault="00703EC3" w:rsidP="00703EC3">
            <w:pPr>
              <w:spacing w:before="75"/>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Скажи</w:t>
            </w:r>
            <w:proofErr w:type="gramEnd"/>
            <w:r>
              <w:rPr>
                <w:rFonts w:ascii="Times New Roman" w:hAnsi="Times New Roman" w:cs="Times New Roman"/>
                <w:sz w:val="24"/>
                <w:szCs w:val="24"/>
              </w:rPr>
              <w:t xml:space="preserve"> НЕТ!»  </w:t>
            </w:r>
          </w:p>
          <w:p w:rsidR="00703EC3" w:rsidRPr="0039320F" w:rsidRDefault="00703EC3" w:rsidP="00703EC3">
            <w:pPr>
              <w:spacing w:before="75"/>
              <w:jc w:val="both"/>
              <w:rPr>
                <w:rFonts w:ascii="Times New Roman" w:hAnsi="Times New Roman" w:cs="Times New Roman"/>
                <w:sz w:val="24"/>
                <w:szCs w:val="24"/>
              </w:rPr>
            </w:pPr>
            <w:r>
              <w:rPr>
                <w:rFonts w:ascii="Times New Roman" w:hAnsi="Times New Roman" w:cs="Times New Roman"/>
                <w:sz w:val="24"/>
                <w:szCs w:val="24"/>
              </w:rPr>
              <w:t>для 4-6 кл., 7-9 кл.</w:t>
            </w:r>
          </w:p>
        </w:tc>
        <w:tc>
          <w:tcPr>
            <w:tcW w:w="1418" w:type="dxa"/>
          </w:tcPr>
          <w:p w:rsidR="00703EC3" w:rsidRPr="0039320F" w:rsidRDefault="00703EC3" w:rsidP="00703EC3">
            <w:pPr>
              <w:spacing w:before="75"/>
              <w:jc w:val="both"/>
              <w:rPr>
                <w:rFonts w:ascii="Times New Roman" w:hAnsi="Times New Roman" w:cs="Times New Roman"/>
                <w:sz w:val="24"/>
                <w:szCs w:val="24"/>
              </w:rPr>
            </w:pPr>
            <w:r>
              <w:rPr>
                <w:rFonts w:ascii="Times New Roman" w:hAnsi="Times New Roman" w:cs="Times New Roman"/>
                <w:sz w:val="24"/>
                <w:szCs w:val="24"/>
              </w:rPr>
              <w:t>По плану</w:t>
            </w:r>
          </w:p>
        </w:tc>
        <w:tc>
          <w:tcPr>
            <w:tcW w:w="2394" w:type="dxa"/>
          </w:tcPr>
          <w:p w:rsidR="00703EC3" w:rsidRPr="0039320F" w:rsidRDefault="00703EC3" w:rsidP="00703EC3">
            <w:pPr>
              <w:spacing w:before="75"/>
              <w:jc w:val="both"/>
              <w:rPr>
                <w:rFonts w:ascii="Times New Roman" w:hAnsi="Times New Roman" w:cs="Times New Roman"/>
                <w:sz w:val="24"/>
                <w:szCs w:val="24"/>
              </w:rPr>
            </w:pPr>
            <w:r>
              <w:rPr>
                <w:rFonts w:ascii="Times New Roman" w:hAnsi="Times New Roman" w:cs="Times New Roman"/>
                <w:sz w:val="24"/>
                <w:szCs w:val="24"/>
              </w:rPr>
              <w:t>ОДО</w:t>
            </w:r>
          </w:p>
        </w:tc>
      </w:tr>
      <w:tr w:rsidR="00703EC3" w:rsidTr="00703EC3">
        <w:tc>
          <w:tcPr>
            <w:tcW w:w="2518" w:type="dxa"/>
            <w:vMerge/>
          </w:tcPr>
          <w:p w:rsidR="00703EC3" w:rsidRDefault="00703EC3" w:rsidP="00703EC3">
            <w:pPr>
              <w:spacing w:before="75"/>
              <w:jc w:val="both"/>
              <w:rPr>
                <w:rFonts w:ascii="Times New Roman" w:hAnsi="Times New Roman" w:cs="Times New Roman"/>
                <w:sz w:val="24"/>
                <w:szCs w:val="24"/>
              </w:rPr>
            </w:pPr>
          </w:p>
        </w:tc>
        <w:tc>
          <w:tcPr>
            <w:tcW w:w="3401" w:type="dxa"/>
          </w:tcPr>
          <w:p w:rsidR="00703EC3" w:rsidRPr="00CE0FD6" w:rsidRDefault="00703EC3" w:rsidP="00703EC3">
            <w:pPr>
              <w:spacing w:before="75"/>
              <w:jc w:val="both"/>
              <w:rPr>
                <w:rFonts w:ascii="Times New Roman" w:hAnsi="Times New Roman" w:cs="Times New Roman"/>
                <w:b/>
                <w:sz w:val="24"/>
                <w:szCs w:val="24"/>
              </w:rPr>
            </w:pPr>
            <w:r w:rsidRPr="00CE0FD6">
              <w:rPr>
                <w:rFonts w:ascii="Times New Roman" w:hAnsi="Times New Roman" w:cs="Times New Roman"/>
                <w:b/>
                <w:sz w:val="24"/>
                <w:szCs w:val="24"/>
              </w:rPr>
              <w:t xml:space="preserve">Конференция </w:t>
            </w:r>
          </w:p>
          <w:p w:rsidR="00703EC3" w:rsidRPr="0039320F"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«Права человека»</w:t>
            </w:r>
          </w:p>
        </w:tc>
        <w:tc>
          <w:tcPr>
            <w:tcW w:w="14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Ноябрь — декабрь</w:t>
            </w:r>
          </w:p>
        </w:tc>
        <w:tc>
          <w:tcPr>
            <w:tcW w:w="2394"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Зам.</w:t>
            </w:r>
            <w:r>
              <w:rPr>
                <w:rFonts w:ascii="Times New Roman" w:hAnsi="Times New Roman" w:cs="Times New Roman"/>
                <w:sz w:val="24"/>
                <w:szCs w:val="24"/>
              </w:rPr>
              <w:t xml:space="preserve"> </w:t>
            </w:r>
            <w:r w:rsidRPr="0039320F">
              <w:rPr>
                <w:rFonts w:ascii="Times New Roman" w:hAnsi="Times New Roman" w:cs="Times New Roman"/>
                <w:sz w:val="24"/>
                <w:szCs w:val="24"/>
              </w:rPr>
              <w:t>директора по ВР</w:t>
            </w:r>
          </w:p>
        </w:tc>
      </w:tr>
      <w:tr w:rsidR="00703EC3" w:rsidTr="00703EC3">
        <w:tc>
          <w:tcPr>
            <w:tcW w:w="2518" w:type="dxa"/>
            <w:vMerge/>
          </w:tcPr>
          <w:p w:rsidR="00703EC3" w:rsidRDefault="00703EC3" w:rsidP="00703EC3">
            <w:pPr>
              <w:spacing w:before="75"/>
              <w:jc w:val="both"/>
              <w:rPr>
                <w:rFonts w:ascii="Times New Roman" w:hAnsi="Times New Roman" w:cs="Times New Roman"/>
                <w:sz w:val="24"/>
                <w:szCs w:val="24"/>
              </w:rPr>
            </w:pPr>
          </w:p>
        </w:tc>
        <w:tc>
          <w:tcPr>
            <w:tcW w:w="3401" w:type="dxa"/>
          </w:tcPr>
          <w:p w:rsidR="00703EC3" w:rsidRPr="00CE0FD6" w:rsidRDefault="00703EC3" w:rsidP="00703EC3">
            <w:pPr>
              <w:spacing w:before="75"/>
              <w:jc w:val="both"/>
              <w:rPr>
                <w:rFonts w:ascii="Times New Roman" w:hAnsi="Times New Roman" w:cs="Times New Roman"/>
                <w:b/>
                <w:sz w:val="24"/>
                <w:szCs w:val="24"/>
              </w:rPr>
            </w:pPr>
            <w:r w:rsidRPr="00CE0FD6">
              <w:rPr>
                <w:rFonts w:ascii="Times New Roman" w:hAnsi="Times New Roman" w:cs="Times New Roman"/>
                <w:b/>
                <w:sz w:val="24"/>
                <w:szCs w:val="24"/>
              </w:rPr>
              <w:t xml:space="preserve">Акция </w:t>
            </w:r>
          </w:p>
          <w:p w:rsidR="00703EC3" w:rsidRPr="0039320F"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«Мы выбираем жизнь», посвященная дню борьбы со СПИДом</w:t>
            </w:r>
          </w:p>
        </w:tc>
        <w:tc>
          <w:tcPr>
            <w:tcW w:w="14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Декабрь</w:t>
            </w:r>
          </w:p>
        </w:tc>
        <w:tc>
          <w:tcPr>
            <w:tcW w:w="2394"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Зам.</w:t>
            </w:r>
            <w:r>
              <w:rPr>
                <w:rFonts w:ascii="Times New Roman" w:hAnsi="Times New Roman" w:cs="Times New Roman"/>
                <w:sz w:val="24"/>
                <w:szCs w:val="24"/>
              </w:rPr>
              <w:t xml:space="preserve"> </w:t>
            </w:r>
            <w:r w:rsidRPr="0039320F">
              <w:rPr>
                <w:rFonts w:ascii="Times New Roman" w:hAnsi="Times New Roman" w:cs="Times New Roman"/>
                <w:sz w:val="24"/>
                <w:szCs w:val="24"/>
              </w:rPr>
              <w:t>директора по ВР</w:t>
            </w:r>
          </w:p>
        </w:tc>
      </w:tr>
      <w:tr w:rsidR="00703EC3" w:rsidTr="00703EC3">
        <w:tc>
          <w:tcPr>
            <w:tcW w:w="2518" w:type="dxa"/>
            <w:vMerge/>
          </w:tcPr>
          <w:p w:rsidR="00703EC3" w:rsidRDefault="00703EC3" w:rsidP="00703EC3">
            <w:pPr>
              <w:spacing w:before="75"/>
              <w:jc w:val="both"/>
              <w:rPr>
                <w:rFonts w:ascii="Times New Roman" w:hAnsi="Times New Roman" w:cs="Times New Roman"/>
                <w:sz w:val="24"/>
                <w:szCs w:val="24"/>
              </w:rPr>
            </w:pPr>
          </w:p>
        </w:tc>
        <w:tc>
          <w:tcPr>
            <w:tcW w:w="3401" w:type="dxa"/>
          </w:tcPr>
          <w:p w:rsidR="00703EC3" w:rsidRPr="00CE0FD6" w:rsidRDefault="00703EC3" w:rsidP="00703EC3">
            <w:pPr>
              <w:spacing w:before="75"/>
              <w:jc w:val="both"/>
              <w:rPr>
                <w:rFonts w:ascii="Times New Roman" w:hAnsi="Times New Roman" w:cs="Times New Roman"/>
                <w:b/>
                <w:sz w:val="24"/>
                <w:szCs w:val="24"/>
              </w:rPr>
            </w:pPr>
            <w:r w:rsidRPr="00CE0FD6">
              <w:rPr>
                <w:rFonts w:ascii="Times New Roman" w:hAnsi="Times New Roman" w:cs="Times New Roman"/>
                <w:b/>
                <w:sz w:val="24"/>
                <w:szCs w:val="24"/>
              </w:rPr>
              <w:t>День здоровья</w:t>
            </w:r>
          </w:p>
        </w:tc>
        <w:tc>
          <w:tcPr>
            <w:tcW w:w="1418" w:type="dxa"/>
          </w:tcPr>
          <w:p w:rsidR="00703EC3" w:rsidRPr="0039320F" w:rsidRDefault="00703EC3" w:rsidP="00703EC3">
            <w:pPr>
              <w:spacing w:before="75"/>
              <w:ind w:left="283"/>
              <w:jc w:val="both"/>
              <w:rPr>
                <w:rFonts w:ascii="Times New Roman" w:hAnsi="Times New Roman" w:cs="Times New Roman"/>
                <w:sz w:val="24"/>
                <w:szCs w:val="24"/>
              </w:rPr>
            </w:pPr>
            <w:r w:rsidRPr="0039320F">
              <w:rPr>
                <w:rFonts w:ascii="Times New Roman" w:hAnsi="Times New Roman" w:cs="Times New Roman"/>
                <w:sz w:val="24"/>
                <w:szCs w:val="24"/>
              </w:rPr>
              <w:t>Сент.</w:t>
            </w:r>
          </w:p>
          <w:p w:rsidR="00703EC3" w:rsidRDefault="00703EC3" w:rsidP="00703EC3">
            <w:pPr>
              <w:spacing w:before="75"/>
              <w:jc w:val="center"/>
              <w:rPr>
                <w:rFonts w:ascii="Times New Roman" w:hAnsi="Times New Roman" w:cs="Times New Roman"/>
                <w:sz w:val="24"/>
                <w:szCs w:val="24"/>
              </w:rPr>
            </w:pPr>
            <w:r w:rsidRPr="0039320F">
              <w:rPr>
                <w:rFonts w:ascii="Times New Roman" w:hAnsi="Times New Roman" w:cs="Times New Roman"/>
                <w:sz w:val="24"/>
                <w:szCs w:val="24"/>
              </w:rPr>
              <w:t>Февраль</w:t>
            </w:r>
            <w:r>
              <w:rPr>
                <w:rFonts w:ascii="Times New Roman" w:hAnsi="Times New Roman" w:cs="Times New Roman"/>
                <w:sz w:val="24"/>
                <w:szCs w:val="24"/>
              </w:rPr>
              <w:t>, Апрель</w:t>
            </w:r>
          </w:p>
        </w:tc>
        <w:tc>
          <w:tcPr>
            <w:tcW w:w="2394" w:type="dxa"/>
          </w:tcPr>
          <w:p w:rsidR="00703EC3" w:rsidRPr="0039320F" w:rsidRDefault="00703EC3" w:rsidP="00703EC3">
            <w:pPr>
              <w:spacing w:before="75"/>
              <w:jc w:val="both"/>
              <w:rPr>
                <w:rFonts w:ascii="Times New Roman" w:hAnsi="Times New Roman" w:cs="Times New Roman"/>
                <w:sz w:val="24"/>
                <w:szCs w:val="24"/>
              </w:rPr>
            </w:pPr>
            <w:r>
              <w:rPr>
                <w:rFonts w:ascii="Times New Roman" w:hAnsi="Times New Roman" w:cs="Times New Roman"/>
                <w:sz w:val="24"/>
                <w:szCs w:val="24"/>
              </w:rPr>
              <w:t>МО физкульт.</w:t>
            </w:r>
          </w:p>
        </w:tc>
      </w:tr>
      <w:tr w:rsidR="00703EC3" w:rsidTr="00703EC3">
        <w:tc>
          <w:tcPr>
            <w:tcW w:w="2518" w:type="dxa"/>
            <w:vMerge/>
          </w:tcPr>
          <w:p w:rsidR="00703EC3" w:rsidRDefault="00703EC3" w:rsidP="00703EC3">
            <w:pPr>
              <w:spacing w:before="75"/>
              <w:jc w:val="both"/>
              <w:rPr>
                <w:rFonts w:ascii="Times New Roman" w:hAnsi="Times New Roman" w:cs="Times New Roman"/>
                <w:sz w:val="24"/>
                <w:szCs w:val="24"/>
              </w:rPr>
            </w:pPr>
          </w:p>
        </w:tc>
        <w:tc>
          <w:tcPr>
            <w:tcW w:w="3401" w:type="dxa"/>
          </w:tcPr>
          <w:p w:rsidR="00703EC3" w:rsidRPr="0039320F"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Школьная спартакиада</w:t>
            </w:r>
          </w:p>
        </w:tc>
        <w:tc>
          <w:tcPr>
            <w:tcW w:w="14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В теч.</w:t>
            </w:r>
            <w:r>
              <w:rPr>
                <w:rFonts w:ascii="Times New Roman" w:hAnsi="Times New Roman" w:cs="Times New Roman"/>
                <w:sz w:val="24"/>
                <w:szCs w:val="24"/>
              </w:rPr>
              <w:t xml:space="preserve"> </w:t>
            </w:r>
            <w:r w:rsidRPr="0039320F">
              <w:rPr>
                <w:rFonts w:ascii="Times New Roman" w:hAnsi="Times New Roman" w:cs="Times New Roman"/>
                <w:sz w:val="24"/>
                <w:szCs w:val="24"/>
              </w:rPr>
              <w:t>года</w:t>
            </w:r>
          </w:p>
        </w:tc>
        <w:tc>
          <w:tcPr>
            <w:tcW w:w="2394" w:type="dxa"/>
          </w:tcPr>
          <w:p w:rsidR="00703EC3" w:rsidRDefault="00703EC3" w:rsidP="00703EC3">
            <w:pPr>
              <w:spacing w:before="75"/>
              <w:jc w:val="both"/>
              <w:rPr>
                <w:rFonts w:ascii="Times New Roman" w:hAnsi="Times New Roman" w:cs="Times New Roman"/>
                <w:sz w:val="24"/>
                <w:szCs w:val="24"/>
              </w:rPr>
            </w:pPr>
            <w:r>
              <w:rPr>
                <w:rFonts w:ascii="Times New Roman" w:hAnsi="Times New Roman" w:cs="Times New Roman"/>
                <w:sz w:val="24"/>
                <w:szCs w:val="24"/>
              </w:rPr>
              <w:t>МО физкульт.</w:t>
            </w:r>
          </w:p>
        </w:tc>
      </w:tr>
      <w:tr w:rsidR="00703EC3" w:rsidTr="00703EC3">
        <w:tc>
          <w:tcPr>
            <w:tcW w:w="2518" w:type="dxa"/>
            <w:vMerge/>
          </w:tcPr>
          <w:p w:rsidR="00703EC3" w:rsidRDefault="00703EC3" w:rsidP="00703EC3">
            <w:pPr>
              <w:spacing w:before="75"/>
              <w:jc w:val="both"/>
              <w:rPr>
                <w:rFonts w:ascii="Times New Roman" w:hAnsi="Times New Roman" w:cs="Times New Roman"/>
                <w:sz w:val="24"/>
                <w:szCs w:val="24"/>
              </w:rPr>
            </w:pPr>
          </w:p>
        </w:tc>
        <w:tc>
          <w:tcPr>
            <w:tcW w:w="3401" w:type="dxa"/>
          </w:tcPr>
          <w:p w:rsidR="00703EC3" w:rsidRPr="00CE0FD6" w:rsidRDefault="00703EC3" w:rsidP="00703EC3">
            <w:pPr>
              <w:spacing w:before="75"/>
              <w:jc w:val="both"/>
              <w:rPr>
                <w:rFonts w:ascii="Times New Roman" w:hAnsi="Times New Roman" w:cs="Times New Roman"/>
                <w:b/>
                <w:sz w:val="24"/>
                <w:szCs w:val="24"/>
              </w:rPr>
            </w:pPr>
            <w:r w:rsidRPr="00CE0FD6">
              <w:rPr>
                <w:rFonts w:ascii="Times New Roman" w:hAnsi="Times New Roman" w:cs="Times New Roman"/>
                <w:b/>
                <w:sz w:val="24"/>
                <w:szCs w:val="24"/>
              </w:rPr>
              <w:t xml:space="preserve">Акция </w:t>
            </w:r>
          </w:p>
          <w:p w:rsidR="00703EC3" w:rsidRPr="0039320F"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 xml:space="preserve">«Самый </w:t>
            </w:r>
            <w:r>
              <w:rPr>
                <w:rFonts w:ascii="Times New Roman" w:hAnsi="Times New Roman" w:cs="Times New Roman"/>
                <w:sz w:val="24"/>
                <w:szCs w:val="24"/>
              </w:rPr>
              <w:t xml:space="preserve">Здоровый </w:t>
            </w:r>
            <w:r w:rsidRPr="0039320F">
              <w:rPr>
                <w:rFonts w:ascii="Times New Roman" w:hAnsi="Times New Roman" w:cs="Times New Roman"/>
                <w:sz w:val="24"/>
                <w:szCs w:val="24"/>
              </w:rPr>
              <w:t xml:space="preserve"> класс»</w:t>
            </w:r>
          </w:p>
        </w:tc>
        <w:tc>
          <w:tcPr>
            <w:tcW w:w="1418" w:type="dxa"/>
          </w:tcPr>
          <w:p w:rsidR="00703EC3" w:rsidRPr="0039320F"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май</w:t>
            </w:r>
          </w:p>
        </w:tc>
        <w:tc>
          <w:tcPr>
            <w:tcW w:w="2394" w:type="dxa"/>
          </w:tcPr>
          <w:p w:rsidR="00703EC3" w:rsidRDefault="00703EC3" w:rsidP="00703EC3">
            <w:pPr>
              <w:spacing w:before="75"/>
              <w:jc w:val="both"/>
              <w:rPr>
                <w:rFonts w:ascii="Times New Roman" w:hAnsi="Times New Roman" w:cs="Times New Roman"/>
                <w:sz w:val="24"/>
                <w:szCs w:val="24"/>
              </w:rPr>
            </w:pPr>
            <w:r>
              <w:rPr>
                <w:rFonts w:ascii="Times New Roman" w:hAnsi="Times New Roman" w:cs="Times New Roman"/>
                <w:sz w:val="24"/>
                <w:szCs w:val="24"/>
              </w:rPr>
              <w:t>Воспит. блок</w:t>
            </w:r>
          </w:p>
        </w:tc>
      </w:tr>
      <w:tr w:rsidR="00703EC3" w:rsidTr="00703EC3">
        <w:tc>
          <w:tcPr>
            <w:tcW w:w="9731" w:type="dxa"/>
            <w:gridSpan w:val="4"/>
            <w:shd w:val="clear" w:color="auto" w:fill="D6E3BC" w:themeFill="accent3" w:themeFillTint="66"/>
          </w:tcPr>
          <w:p w:rsidR="00703EC3" w:rsidRDefault="00703EC3" w:rsidP="00703EC3">
            <w:pPr>
              <w:spacing w:before="75"/>
              <w:jc w:val="center"/>
              <w:rPr>
                <w:rFonts w:ascii="Times New Roman" w:hAnsi="Times New Roman" w:cs="Times New Roman"/>
                <w:sz w:val="24"/>
                <w:szCs w:val="24"/>
              </w:rPr>
            </w:pPr>
            <w:r>
              <w:rPr>
                <w:rFonts w:ascii="Times New Roman" w:hAnsi="Times New Roman" w:cs="Times New Roman"/>
                <w:b/>
                <w:bCs/>
                <w:sz w:val="24"/>
                <w:szCs w:val="24"/>
              </w:rPr>
              <w:t>5</w:t>
            </w:r>
            <w:r w:rsidRPr="0039320F">
              <w:rPr>
                <w:rFonts w:ascii="Times New Roman" w:hAnsi="Times New Roman" w:cs="Times New Roman"/>
                <w:b/>
                <w:bCs/>
                <w:sz w:val="24"/>
                <w:szCs w:val="24"/>
              </w:rPr>
              <w:t>. Подведение итогов</w:t>
            </w:r>
          </w:p>
        </w:tc>
      </w:tr>
      <w:tr w:rsidR="00703EC3" w:rsidTr="00703EC3">
        <w:tc>
          <w:tcPr>
            <w:tcW w:w="2518" w:type="dxa"/>
          </w:tcPr>
          <w:p w:rsidR="00703EC3"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Подведение итогов профилактической работы всего пед</w:t>
            </w:r>
            <w:r>
              <w:rPr>
                <w:rFonts w:ascii="Times New Roman" w:hAnsi="Times New Roman" w:cs="Times New Roman"/>
                <w:sz w:val="24"/>
                <w:szCs w:val="24"/>
              </w:rPr>
              <w:t xml:space="preserve">. </w:t>
            </w:r>
            <w:r w:rsidRPr="0039320F">
              <w:rPr>
                <w:rFonts w:ascii="Times New Roman" w:hAnsi="Times New Roman" w:cs="Times New Roman"/>
                <w:sz w:val="24"/>
                <w:szCs w:val="24"/>
              </w:rPr>
              <w:t xml:space="preserve">коллектива, рассмотрение </w:t>
            </w:r>
            <w:r w:rsidRPr="0039320F">
              <w:rPr>
                <w:rFonts w:ascii="Times New Roman" w:hAnsi="Times New Roman" w:cs="Times New Roman"/>
                <w:sz w:val="24"/>
                <w:szCs w:val="24"/>
              </w:rPr>
              <w:lastRenderedPageBreak/>
              <w:t>предложений, рекомендации по данной проблеме</w:t>
            </w:r>
          </w:p>
        </w:tc>
        <w:tc>
          <w:tcPr>
            <w:tcW w:w="3401" w:type="dxa"/>
          </w:tcPr>
          <w:p w:rsidR="00703EC3" w:rsidRPr="0039320F" w:rsidRDefault="00703EC3" w:rsidP="00703EC3">
            <w:pPr>
              <w:spacing w:before="7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9320F">
              <w:rPr>
                <w:rFonts w:ascii="Times New Roman" w:hAnsi="Times New Roman" w:cs="Times New Roman"/>
                <w:sz w:val="24"/>
                <w:szCs w:val="24"/>
              </w:rPr>
              <w:t>«Круглый стол», семинар</w:t>
            </w:r>
          </w:p>
        </w:tc>
        <w:tc>
          <w:tcPr>
            <w:tcW w:w="1418" w:type="dxa"/>
          </w:tcPr>
          <w:p w:rsidR="00703EC3" w:rsidRPr="0039320F"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Апрель — май</w:t>
            </w:r>
          </w:p>
        </w:tc>
        <w:tc>
          <w:tcPr>
            <w:tcW w:w="2394" w:type="dxa"/>
          </w:tcPr>
          <w:p w:rsidR="00703EC3" w:rsidRPr="0039320F" w:rsidRDefault="00703EC3" w:rsidP="00703EC3">
            <w:pPr>
              <w:spacing w:before="75"/>
              <w:jc w:val="both"/>
              <w:rPr>
                <w:rFonts w:ascii="Times New Roman" w:hAnsi="Times New Roman" w:cs="Times New Roman"/>
                <w:sz w:val="24"/>
                <w:szCs w:val="24"/>
              </w:rPr>
            </w:pPr>
            <w:r w:rsidRPr="0039320F">
              <w:rPr>
                <w:rFonts w:ascii="Times New Roman" w:hAnsi="Times New Roman" w:cs="Times New Roman"/>
                <w:sz w:val="24"/>
                <w:szCs w:val="24"/>
              </w:rPr>
              <w:t>Администрация школы, психолог, социальный педагог</w:t>
            </w:r>
          </w:p>
        </w:tc>
      </w:tr>
      <w:tr w:rsidR="00703EC3" w:rsidTr="00703EC3">
        <w:tc>
          <w:tcPr>
            <w:tcW w:w="2518" w:type="dxa"/>
          </w:tcPr>
          <w:p w:rsidR="00703EC3" w:rsidRDefault="00703EC3" w:rsidP="00703EC3">
            <w:pPr>
              <w:spacing w:before="75"/>
              <w:jc w:val="both"/>
              <w:rPr>
                <w:rFonts w:ascii="Times New Roman" w:hAnsi="Times New Roman" w:cs="Times New Roman"/>
                <w:sz w:val="24"/>
                <w:szCs w:val="24"/>
              </w:rPr>
            </w:pPr>
          </w:p>
        </w:tc>
        <w:tc>
          <w:tcPr>
            <w:tcW w:w="3401" w:type="dxa"/>
          </w:tcPr>
          <w:p w:rsidR="00703EC3" w:rsidRPr="0039320F" w:rsidRDefault="00703EC3" w:rsidP="00703EC3">
            <w:pPr>
              <w:spacing w:before="75"/>
              <w:jc w:val="both"/>
              <w:rPr>
                <w:rFonts w:ascii="Times New Roman" w:hAnsi="Times New Roman" w:cs="Times New Roman"/>
                <w:sz w:val="24"/>
                <w:szCs w:val="24"/>
              </w:rPr>
            </w:pPr>
          </w:p>
        </w:tc>
        <w:tc>
          <w:tcPr>
            <w:tcW w:w="1418" w:type="dxa"/>
          </w:tcPr>
          <w:p w:rsidR="00703EC3" w:rsidRPr="0039320F" w:rsidRDefault="00703EC3" w:rsidP="00703EC3">
            <w:pPr>
              <w:spacing w:before="75"/>
              <w:jc w:val="both"/>
              <w:rPr>
                <w:rFonts w:ascii="Times New Roman" w:hAnsi="Times New Roman" w:cs="Times New Roman"/>
                <w:sz w:val="24"/>
                <w:szCs w:val="24"/>
              </w:rPr>
            </w:pPr>
          </w:p>
        </w:tc>
        <w:tc>
          <w:tcPr>
            <w:tcW w:w="2394" w:type="dxa"/>
          </w:tcPr>
          <w:p w:rsidR="00703EC3" w:rsidRDefault="00703EC3" w:rsidP="00703EC3">
            <w:pPr>
              <w:spacing w:before="75"/>
              <w:jc w:val="both"/>
              <w:rPr>
                <w:rFonts w:ascii="Times New Roman" w:hAnsi="Times New Roman" w:cs="Times New Roman"/>
                <w:sz w:val="24"/>
                <w:szCs w:val="24"/>
              </w:rPr>
            </w:pPr>
          </w:p>
        </w:tc>
      </w:tr>
    </w:tbl>
    <w:p w:rsidR="00703EC3" w:rsidRPr="0039320F" w:rsidRDefault="00703EC3" w:rsidP="00703EC3">
      <w:pPr>
        <w:spacing w:before="75"/>
        <w:jc w:val="both"/>
        <w:rPr>
          <w:rFonts w:ascii="Times New Roman" w:hAnsi="Times New Roman" w:cs="Times New Roman"/>
          <w:sz w:val="24"/>
          <w:szCs w:val="24"/>
        </w:rPr>
      </w:pPr>
    </w:p>
    <w:p w:rsidR="003A3843" w:rsidRPr="007712F7" w:rsidRDefault="003A3843" w:rsidP="007712F7">
      <w:pPr>
        <w:spacing w:line="276" w:lineRule="auto"/>
        <w:jc w:val="both"/>
        <w:rPr>
          <w:rFonts w:ascii="Times New Roman" w:hAnsi="Times New Roman" w:cs="Times New Roman"/>
          <w:color w:val="FF0000"/>
          <w:sz w:val="24"/>
          <w:szCs w:val="24"/>
        </w:rPr>
      </w:pPr>
      <w:r w:rsidRPr="007712F7">
        <w:rPr>
          <w:rFonts w:ascii="Times New Roman" w:hAnsi="Times New Roman" w:cs="Times New Roman"/>
          <w:b/>
          <w:sz w:val="24"/>
          <w:szCs w:val="24"/>
        </w:rPr>
        <w:t>1 класс</w:t>
      </w:r>
      <w:r w:rsidRPr="007712F7">
        <w:rPr>
          <w:rFonts w:ascii="Times New Roman" w:hAnsi="Times New Roman" w:cs="Times New Roman"/>
          <w:color w:val="FF0000"/>
          <w:sz w:val="24"/>
          <w:szCs w:val="24"/>
        </w:rPr>
        <w:t xml:space="preserve"> -</w:t>
      </w:r>
      <w:r w:rsidRPr="007712F7">
        <w:rPr>
          <w:rFonts w:ascii="Times New Roman" w:hAnsi="Times New Roman" w:cs="Times New Roman"/>
          <w:sz w:val="24"/>
          <w:szCs w:val="24"/>
        </w:rPr>
        <w:t xml:space="preserve"> сформировать представления о позитивных и негативных факторах, влияющих на здоровье,</w:t>
      </w:r>
    </w:p>
    <w:p w:rsidR="003A3843" w:rsidRPr="007712F7" w:rsidRDefault="003A3843" w:rsidP="007712F7">
      <w:pPr>
        <w:spacing w:line="276" w:lineRule="auto"/>
        <w:jc w:val="both"/>
        <w:rPr>
          <w:rFonts w:ascii="Times New Roman" w:hAnsi="Times New Roman" w:cs="Times New Roman"/>
          <w:color w:val="FF0000"/>
          <w:sz w:val="24"/>
          <w:szCs w:val="24"/>
        </w:rPr>
      </w:pPr>
      <w:r w:rsidRPr="007712F7">
        <w:rPr>
          <w:rFonts w:ascii="Times New Roman" w:hAnsi="Times New Roman" w:cs="Times New Roman"/>
          <w:color w:val="FF0000"/>
          <w:sz w:val="24"/>
          <w:szCs w:val="24"/>
        </w:rPr>
        <w:t xml:space="preserve"> </w:t>
      </w:r>
      <w:r w:rsidRPr="007712F7">
        <w:rPr>
          <w:rFonts w:ascii="Times New Roman" w:hAnsi="Times New Roman" w:cs="Times New Roman"/>
          <w:b/>
          <w:sz w:val="24"/>
          <w:szCs w:val="24"/>
        </w:rPr>
        <w:t>2 класс</w:t>
      </w:r>
      <w:r w:rsidRPr="007712F7">
        <w:rPr>
          <w:rFonts w:ascii="Times New Roman" w:hAnsi="Times New Roman" w:cs="Times New Roman"/>
          <w:color w:val="FF0000"/>
          <w:sz w:val="24"/>
          <w:szCs w:val="24"/>
        </w:rPr>
        <w:t xml:space="preserve"> - </w:t>
      </w:r>
      <w:r w:rsidRPr="007712F7">
        <w:rPr>
          <w:rFonts w:ascii="Times New Roman" w:hAnsi="Times New Roman" w:cs="Times New Roman"/>
          <w:sz w:val="24"/>
          <w:szCs w:val="24"/>
        </w:rPr>
        <w:t>научить выполнению правил личной гигиены и развитие готовности на основе их использования самостоятельно поддерживать своё здоровье;</w:t>
      </w:r>
    </w:p>
    <w:p w:rsidR="003A3843" w:rsidRPr="007712F7" w:rsidRDefault="003A3843" w:rsidP="007712F7">
      <w:pPr>
        <w:spacing w:line="276" w:lineRule="auto"/>
        <w:jc w:val="both"/>
        <w:rPr>
          <w:rFonts w:ascii="Times New Roman" w:hAnsi="Times New Roman" w:cs="Times New Roman"/>
          <w:sz w:val="24"/>
          <w:szCs w:val="24"/>
        </w:rPr>
      </w:pPr>
      <w:r w:rsidRPr="007712F7">
        <w:rPr>
          <w:rFonts w:ascii="Times New Roman" w:hAnsi="Times New Roman" w:cs="Times New Roman"/>
          <w:b/>
          <w:sz w:val="24"/>
          <w:szCs w:val="24"/>
        </w:rPr>
        <w:t>3 класс</w:t>
      </w:r>
      <w:r w:rsidRPr="007712F7">
        <w:rPr>
          <w:rFonts w:ascii="Times New Roman" w:hAnsi="Times New Roman" w:cs="Times New Roman"/>
          <w:color w:val="FF0000"/>
          <w:sz w:val="24"/>
          <w:szCs w:val="24"/>
        </w:rPr>
        <w:t xml:space="preserve"> -</w:t>
      </w:r>
      <w:r w:rsidRPr="007712F7">
        <w:rPr>
          <w:rFonts w:ascii="Times New Roman" w:hAnsi="Times New Roman" w:cs="Times New Roman"/>
          <w:sz w:val="24"/>
          <w:szCs w:val="24"/>
        </w:rPr>
        <w:t xml:space="preserve"> формирование представлений о правильном (здоровом) питании, режиме, структуре, полезных продуктах;</w:t>
      </w:r>
    </w:p>
    <w:p w:rsidR="003A3843" w:rsidRPr="007712F7" w:rsidRDefault="003A3843" w:rsidP="007712F7">
      <w:pPr>
        <w:spacing w:line="276" w:lineRule="auto"/>
        <w:jc w:val="both"/>
        <w:rPr>
          <w:rFonts w:ascii="Times New Roman" w:hAnsi="Times New Roman" w:cs="Times New Roman"/>
          <w:sz w:val="24"/>
          <w:szCs w:val="24"/>
        </w:rPr>
      </w:pPr>
      <w:r w:rsidRPr="007712F7">
        <w:rPr>
          <w:rFonts w:ascii="Times New Roman" w:hAnsi="Times New Roman" w:cs="Times New Roman"/>
          <w:b/>
          <w:sz w:val="24"/>
          <w:szCs w:val="24"/>
        </w:rPr>
        <w:t xml:space="preserve"> 4 класс</w:t>
      </w:r>
      <w:r w:rsidRPr="007712F7">
        <w:rPr>
          <w:rFonts w:ascii="Times New Roman" w:hAnsi="Times New Roman" w:cs="Times New Roman"/>
          <w:color w:val="FF0000"/>
          <w:sz w:val="24"/>
          <w:szCs w:val="24"/>
        </w:rPr>
        <w:t xml:space="preserve"> - </w:t>
      </w:r>
      <w:r w:rsidRPr="007712F7">
        <w:rPr>
          <w:rFonts w:ascii="Times New Roman" w:hAnsi="Times New Roman" w:cs="Times New Roman"/>
          <w:sz w:val="24"/>
          <w:szCs w:val="24"/>
        </w:rPr>
        <w:t>формирование представления о влиянии на здоровье позитивных и негативных эмоций, получаемых от общения с компьютером,</w:t>
      </w:r>
    </w:p>
    <w:p w:rsidR="003A3843" w:rsidRPr="007712F7" w:rsidRDefault="003A3843" w:rsidP="007712F7">
      <w:pPr>
        <w:spacing w:line="276" w:lineRule="auto"/>
        <w:jc w:val="both"/>
        <w:rPr>
          <w:rFonts w:ascii="Times New Roman" w:hAnsi="Times New Roman" w:cs="Times New Roman"/>
          <w:b/>
          <w:sz w:val="24"/>
          <w:szCs w:val="24"/>
        </w:rPr>
      </w:pPr>
      <w:r w:rsidRPr="007712F7">
        <w:rPr>
          <w:rFonts w:ascii="Times New Roman" w:hAnsi="Times New Roman" w:cs="Times New Roman"/>
          <w:b/>
          <w:sz w:val="24"/>
          <w:szCs w:val="24"/>
        </w:rPr>
        <w:t>в 5-9 классах</w:t>
      </w:r>
    </w:p>
    <w:p w:rsidR="003A3843" w:rsidRPr="007712F7" w:rsidRDefault="003A3843" w:rsidP="00094154">
      <w:pPr>
        <w:pStyle w:val="ac"/>
        <w:widowControl/>
        <w:numPr>
          <w:ilvl w:val="0"/>
          <w:numId w:val="3"/>
        </w:num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сформировать представление об основных компонентах культуры здоровья и здорового образа жизни</w:t>
      </w:r>
    </w:p>
    <w:p w:rsidR="003A3843" w:rsidRPr="007712F7" w:rsidRDefault="003A3843" w:rsidP="00094154">
      <w:pPr>
        <w:pStyle w:val="ac"/>
        <w:widowControl/>
        <w:numPr>
          <w:ilvl w:val="0"/>
          <w:numId w:val="3"/>
        </w:num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3A3843" w:rsidRPr="007712F7" w:rsidRDefault="003A3843" w:rsidP="00094154">
      <w:pPr>
        <w:pStyle w:val="ac"/>
        <w:widowControl/>
        <w:numPr>
          <w:ilvl w:val="0"/>
          <w:numId w:val="3"/>
        </w:num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A3843" w:rsidRPr="007712F7" w:rsidRDefault="003A3843" w:rsidP="00094154">
      <w:pPr>
        <w:pStyle w:val="ac"/>
        <w:widowControl/>
        <w:numPr>
          <w:ilvl w:val="0"/>
          <w:numId w:val="3"/>
        </w:num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3A3843" w:rsidRPr="007712F7" w:rsidRDefault="003A3843" w:rsidP="007712F7">
      <w:pPr>
        <w:spacing w:line="276" w:lineRule="auto"/>
        <w:jc w:val="both"/>
        <w:rPr>
          <w:rFonts w:ascii="Times New Roman" w:hAnsi="Times New Roman" w:cs="Times New Roman"/>
          <w:b/>
          <w:sz w:val="24"/>
          <w:szCs w:val="24"/>
        </w:rPr>
      </w:pPr>
      <w:r w:rsidRPr="007712F7">
        <w:rPr>
          <w:rFonts w:ascii="Times New Roman" w:hAnsi="Times New Roman" w:cs="Times New Roman"/>
          <w:b/>
          <w:sz w:val="24"/>
          <w:szCs w:val="24"/>
        </w:rPr>
        <w:t>в 9-11 классах</w:t>
      </w:r>
    </w:p>
    <w:p w:rsidR="003A3843" w:rsidRPr="007712F7" w:rsidRDefault="003A3843" w:rsidP="00094154">
      <w:pPr>
        <w:pStyle w:val="ac"/>
        <w:widowControl/>
        <w:numPr>
          <w:ilvl w:val="0"/>
          <w:numId w:val="3"/>
        </w:num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обучить элементарным навыкам эмоциональной разгрузки (релаксации);</w:t>
      </w:r>
    </w:p>
    <w:p w:rsidR="003A3843" w:rsidRPr="007712F7" w:rsidRDefault="003A3843" w:rsidP="00094154">
      <w:pPr>
        <w:pStyle w:val="ac"/>
        <w:widowControl/>
        <w:numPr>
          <w:ilvl w:val="0"/>
          <w:numId w:val="3"/>
        </w:num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сформировать навыки позитивного коммуникативного общения;</w:t>
      </w:r>
    </w:p>
    <w:p w:rsidR="003A3843" w:rsidRPr="007712F7" w:rsidRDefault="003A3843" w:rsidP="00094154">
      <w:pPr>
        <w:pStyle w:val="ac"/>
        <w:widowControl/>
        <w:numPr>
          <w:ilvl w:val="0"/>
          <w:numId w:val="3"/>
        </w:numPr>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подготовить к взрослой самостоятельной жизни;</w:t>
      </w:r>
    </w:p>
    <w:p w:rsidR="003A3843" w:rsidRPr="007712F7" w:rsidRDefault="003A3843" w:rsidP="00094154">
      <w:pPr>
        <w:pStyle w:val="ac"/>
        <w:widowControl/>
        <w:numPr>
          <w:ilvl w:val="0"/>
          <w:numId w:val="3"/>
        </w:numPr>
        <w:spacing w:line="276" w:lineRule="auto"/>
        <w:jc w:val="both"/>
        <w:rPr>
          <w:rFonts w:ascii="Times New Roman" w:hAnsi="Times New Roman" w:cs="Times New Roman"/>
          <w:sz w:val="24"/>
          <w:szCs w:val="24"/>
        </w:rPr>
      </w:pPr>
      <w:proofErr w:type="gramStart"/>
      <w:r w:rsidRPr="007712F7">
        <w:rPr>
          <w:rFonts w:ascii="Times New Roman" w:hAnsi="Times New Roman" w:cs="Times New Roman"/>
          <w:sz w:val="24"/>
          <w:szCs w:val="24"/>
        </w:rPr>
        <w:t>научить  обучающихся делать</w:t>
      </w:r>
      <w:proofErr w:type="gramEnd"/>
      <w:r w:rsidRPr="007712F7">
        <w:rPr>
          <w:rFonts w:ascii="Times New Roman" w:hAnsi="Times New Roman" w:cs="Times New Roman"/>
          <w:sz w:val="24"/>
          <w:szCs w:val="24"/>
        </w:rPr>
        <w:t xml:space="preserve"> осознанный выбор поступков, поведения, позволяющих сохранять и укреплять здоровье.</w:t>
      </w:r>
    </w:p>
    <w:p w:rsidR="003A3843" w:rsidRPr="007712F7" w:rsidRDefault="003A3843" w:rsidP="007712F7">
      <w:pPr>
        <w:spacing w:line="276" w:lineRule="auto"/>
        <w:ind w:firstLine="567"/>
        <w:jc w:val="both"/>
        <w:rPr>
          <w:rFonts w:ascii="Times New Roman" w:hAnsi="Times New Roman" w:cs="Times New Roman"/>
          <w:sz w:val="24"/>
          <w:szCs w:val="24"/>
        </w:rPr>
      </w:pPr>
    </w:p>
    <w:p w:rsidR="003A3843" w:rsidRPr="00E761E0" w:rsidRDefault="003A3843" w:rsidP="007712F7">
      <w:pPr>
        <w:spacing w:line="276" w:lineRule="auto"/>
        <w:ind w:left="360"/>
        <w:jc w:val="center"/>
        <w:rPr>
          <w:rFonts w:ascii="Times New Roman" w:hAnsi="Times New Roman" w:cs="Times New Roman"/>
          <w:b/>
          <w:color w:val="000000"/>
          <w:sz w:val="24"/>
          <w:szCs w:val="24"/>
        </w:rPr>
      </w:pPr>
      <w:r w:rsidRPr="00E761E0">
        <w:rPr>
          <w:rFonts w:ascii="Times New Roman" w:hAnsi="Times New Roman" w:cs="Times New Roman"/>
          <w:b/>
          <w:color w:val="000000"/>
          <w:sz w:val="24"/>
          <w:szCs w:val="24"/>
        </w:rPr>
        <w:t>Планируемые результаты реализации Программы</w:t>
      </w:r>
    </w:p>
    <w:p w:rsidR="003A3843" w:rsidRPr="00E761E0" w:rsidRDefault="003A3843" w:rsidP="007712F7">
      <w:pPr>
        <w:spacing w:line="276" w:lineRule="auto"/>
        <w:ind w:left="360"/>
        <w:jc w:val="center"/>
        <w:rPr>
          <w:rFonts w:ascii="Times New Roman" w:hAnsi="Times New Roman" w:cs="Times New Roman"/>
          <w:b/>
          <w:color w:val="000000"/>
          <w:sz w:val="24"/>
          <w:szCs w:val="24"/>
        </w:rPr>
      </w:pPr>
      <w:r w:rsidRPr="00E761E0">
        <w:rPr>
          <w:rFonts w:ascii="Times New Roman" w:hAnsi="Times New Roman" w:cs="Times New Roman"/>
          <w:b/>
          <w:sz w:val="24"/>
          <w:szCs w:val="24"/>
        </w:rPr>
        <w:t>формирования культуры здорового и безопасного образа жизни</w:t>
      </w:r>
    </w:p>
    <w:p w:rsidR="003A3843" w:rsidRPr="00E761E0" w:rsidRDefault="003A3843" w:rsidP="00094154">
      <w:pPr>
        <w:widowControl/>
        <w:numPr>
          <w:ilvl w:val="0"/>
          <w:numId w:val="5"/>
        </w:numPr>
        <w:autoSpaceDE/>
        <w:autoSpaceDN/>
        <w:adjustRightInd/>
        <w:spacing w:line="276" w:lineRule="auto"/>
        <w:ind w:left="284" w:hanging="284"/>
        <w:jc w:val="both"/>
        <w:rPr>
          <w:rFonts w:ascii="Times New Roman" w:hAnsi="Times New Roman" w:cs="Times New Roman"/>
          <w:sz w:val="24"/>
          <w:szCs w:val="24"/>
        </w:rPr>
      </w:pPr>
      <w:r w:rsidRPr="00E761E0">
        <w:rPr>
          <w:rFonts w:ascii="Times New Roman" w:hAnsi="Times New Roman" w:cs="Times New Roman"/>
          <w:sz w:val="24"/>
          <w:szCs w:val="24"/>
        </w:rPr>
        <w:t>наличие у учащихся  представлений о значении физической культуры для укрепления здоровья человека, о ее позитивном влиянии на развитие человека (физическое, интеллектуальное, эмоциональное, социальное);</w:t>
      </w:r>
    </w:p>
    <w:p w:rsidR="003A3843" w:rsidRPr="00E761E0" w:rsidRDefault="003A3843" w:rsidP="00094154">
      <w:pPr>
        <w:widowControl/>
        <w:numPr>
          <w:ilvl w:val="0"/>
          <w:numId w:val="5"/>
        </w:numPr>
        <w:autoSpaceDE/>
        <w:autoSpaceDN/>
        <w:adjustRightInd/>
        <w:spacing w:line="276" w:lineRule="auto"/>
        <w:ind w:left="284" w:hanging="284"/>
        <w:jc w:val="both"/>
        <w:rPr>
          <w:rFonts w:ascii="Times New Roman" w:hAnsi="Times New Roman" w:cs="Times New Roman"/>
          <w:sz w:val="24"/>
          <w:szCs w:val="24"/>
        </w:rPr>
      </w:pPr>
      <w:r w:rsidRPr="00E761E0">
        <w:rPr>
          <w:rFonts w:ascii="Times New Roman" w:hAnsi="Times New Roman" w:cs="Times New Roman"/>
          <w:sz w:val="24"/>
          <w:szCs w:val="24"/>
        </w:rPr>
        <w:t>сформированные у младших школьников умения использовать индивидуальную карту здоровья, портфолио развития для организации собственной здоровьесберегающей жизнедеятельности (режим дня, утренняя зарядка, закаливающие процедуры и т. д.);</w:t>
      </w:r>
    </w:p>
    <w:p w:rsidR="003A3843" w:rsidRPr="00E761E0" w:rsidRDefault="003A3843" w:rsidP="00094154">
      <w:pPr>
        <w:widowControl/>
        <w:numPr>
          <w:ilvl w:val="0"/>
          <w:numId w:val="5"/>
        </w:numPr>
        <w:autoSpaceDE/>
        <w:autoSpaceDN/>
        <w:adjustRightInd/>
        <w:spacing w:line="276" w:lineRule="auto"/>
        <w:ind w:left="284" w:hanging="284"/>
        <w:jc w:val="both"/>
        <w:rPr>
          <w:rFonts w:ascii="Times New Roman" w:hAnsi="Times New Roman" w:cs="Times New Roman"/>
          <w:sz w:val="24"/>
          <w:szCs w:val="24"/>
        </w:rPr>
      </w:pPr>
      <w:r w:rsidRPr="00E761E0">
        <w:rPr>
          <w:rFonts w:ascii="Times New Roman" w:hAnsi="Times New Roman" w:cs="Times New Roman"/>
          <w:sz w:val="24"/>
          <w:szCs w:val="24"/>
        </w:rPr>
        <w:t>сформированность у детей базовых знаний о физической культуре и здоровье как факторах успешной учебы и социализации;</w:t>
      </w:r>
    </w:p>
    <w:p w:rsidR="003A3843" w:rsidRPr="00E761E0" w:rsidRDefault="003A3843" w:rsidP="00094154">
      <w:pPr>
        <w:widowControl/>
        <w:numPr>
          <w:ilvl w:val="0"/>
          <w:numId w:val="5"/>
        </w:numPr>
        <w:autoSpaceDE/>
        <w:autoSpaceDN/>
        <w:adjustRightInd/>
        <w:spacing w:line="276" w:lineRule="auto"/>
        <w:ind w:left="284" w:hanging="284"/>
        <w:jc w:val="both"/>
        <w:rPr>
          <w:rFonts w:ascii="Times New Roman" w:hAnsi="Times New Roman" w:cs="Times New Roman"/>
          <w:sz w:val="24"/>
          <w:szCs w:val="24"/>
        </w:rPr>
      </w:pPr>
      <w:r w:rsidRPr="00E761E0">
        <w:rPr>
          <w:rFonts w:ascii="Times New Roman" w:hAnsi="Times New Roman" w:cs="Times New Roman"/>
          <w:sz w:val="24"/>
          <w:szCs w:val="24"/>
        </w:rPr>
        <w:t>снижение пропусков занятий по болезни;</w:t>
      </w:r>
    </w:p>
    <w:p w:rsidR="003A3843" w:rsidRPr="00E761E0" w:rsidRDefault="003A3843" w:rsidP="00094154">
      <w:pPr>
        <w:widowControl/>
        <w:numPr>
          <w:ilvl w:val="0"/>
          <w:numId w:val="5"/>
        </w:numPr>
        <w:autoSpaceDE/>
        <w:autoSpaceDN/>
        <w:adjustRightInd/>
        <w:spacing w:line="276" w:lineRule="auto"/>
        <w:ind w:left="284" w:hanging="284"/>
        <w:jc w:val="both"/>
        <w:rPr>
          <w:rFonts w:ascii="Times New Roman" w:hAnsi="Times New Roman" w:cs="Times New Roman"/>
          <w:sz w:val="24"/>
          <w:szCs w:val="24"/>
        </w:rPr>
      </w:pPr>
      <w:r w:rsidRPr="00E761E0">
        <w:rPr>
          <w:rFonts w:ascii="Times New Roman" w:hAnsi="Times New Roman" w:cs="Times New Roman"/>
          <w:sz w:val="24"/>
          <w:szCs w:val="24"/>
        </w:rPr>
        <w:t>успешная адаптация ребенка к школе, снижение влияния на него психогенных факторов;</w:t>
      </w:r>
    </w:p>
    <w:p w:rsidR="003A3843" w:rsidRPr="00E761E0" w:rsidRDefault="003A3843" w:rsidP="00094154">
      <w:pPr>
        <w:widowControl/>
        <w:numPr>
          <w:ilvl w:val="0"/>
          <w:numId w:val="5"/>
        </w:numPr>
        <w:autoSpaceDE/>
        <w:autoSpaceDN/>
        <w:adjustRightInd/>
        <w:spacing w:line="276" w:lineRule="auto"/>
        <w:ind w:left="284" w:hanging="284"/>
        <w:jc w:val="both"/>
        <w:rPr>
          <w:rFonts w:ascii="Times New Roman" w:hAnsi="Times New Roman" w:cs="Times New Roman"/>
          <w:sz w:val="24"/>
          <w:szCs w:val="24"/>
        </w:rPr>
      </w:pPr>
      <w:r w:rsidRPr="00E761E0">
        <w:rPr>
          <w:rFonts w:ascii="Times New Roman" w:hAnsi="Times New Roman" w:cs="Times New Roman"/>
          <w:sz w:val="24"/>
          <w:szCs w:val="24"/>
        </w:rPr>
        <w:t>сформированность основ социального интереса, социальной идентичности, социальной компетентности и социального интеллекта у учащихся;</w:t>
      </w:r>
    </w:p>
    <w:p w:rsidR="003A3843" w:rsidRPr="00E761E0" w:rsidRDefault="003A3843" w:rsidP="00094154">
      <w:pPr>
        <w:widowControl/>
        <w:numPr>
          <w:ilvl w:val="0"/>
          <w:numId w:val="5"/>
        </w:numPr>
        <w:autoSpaceDE/>
        <w:autoSpaceDN/>
        <w:adjustRightInd/>
        <w:spacing w:line="276" w:lineRule="auto"/>
        <w:ind w:left="284" w:hanging="284"/>
        <w:jc w:val="both"/>
        <w:rPr>
          <w:rFonts w:ascii="Times New Roman" w:hAnsi="Times New Roman" w:cs="Times New Roman"/>
          <w:sz w:val="24"/>
          <w:szCs w:val="24"/>
        </w:rPr>
      </w:pPr>
      <w:r w:rsidRPr="00E761E0">
        <w:rPr>
          <w:rFonts w:ascii="Times New Roman" w:hAnsi="Times New Roman" w:cs="Times New Roman"/>
          <w:sz w:val="24"/>
          <w:szCs w:val="24"/>
        </w:rPr>
        <w:lastRenderedPageBreak/>
        <w:t>становление у обучающихся навыков противостояния вовлечению в табакокурение и употребление алкоголя, других психоактивных веществ;</w:t>
      </w:r>
    </w:p>
    <w:p w:rsidR="003A3843" w:rsidRPr="00E761E0" w:rsidRDefault="003A3843" w:rsidP="00094154">
      <w:pPr>
        <w:widowControl/>
        <w:numPr>
          <w:ilvl w:val="0"/>
          <w:numId w:val="5"/>
        </w:numPr>
        <w:autoSpaceDE/>
        <w:autoSpaceDN/>
        <w:adjustRightInd/>
        <w:spacing w:line="276" w:lineRule="auto"/>
        <w:ind w:left="284" w:hanging="284"/>
        <w:jc w:val="both"/>
        <w:rPr>
          <w:rFonts w:ascii="Times New Roman" w:hAnsi="Times New Roman" w:cs="Times New Roman"/>
          <w:sz w:val="24"/>
          <w:szCs w:val="24"/>
        </w:rPr>
      </w:pPr>
      <w:r w:rsidRPr="00E761E0">
        <w:rPr>
          <w:rFonts w:ascii="Times New Roman" w:hAnsi="Times New Roman" w:cs="Times New Roman"/>
          <w:sz w:val="24"/>
          <w:szCs w:val="24"/>
        </w:rPr>
        <w:t>сформированность ценностно-ориентационного единства детско-взрослого коллектива лицея в отношении культуры здорового и безопасного образа жизни;</w:t>
      </w:r>
    </w:p>
    <w:p w:rsidR="003A3843" w:rsidRPr="00E761E0" w:rsidRDefault="003A3843" w:rsidP="00094154">
      <w:pPr>
        <w:widowControl/>
        <w:numPr>
          <w:ilvl w:val="0"/>
          <w:numId w:val="5"/>
        </w:numPr>
        <w:autoSpaceDE/>
        <w:autoSpaceDN/>
        <w:adjustRightInd/>
        <w:spacing w:line="276" w:lineRule="auto"/>
        <w:ind w:left="284" w:hanging="284"/>
        <w:jc w:val="both"/>
        <w:rPr>
          <w:rFonts w:ascii="Times New Roman" w:hAnsi="Times New Roman" w:cs="Times New Roman"/>
          <w:sz w:val="24"/>
          <w:szCs w:val="24"/>
        </w:rPr>
      </w:pPr>
      <w:r w:rsidRPr="00E761E0">
        <w:rPr>
          <w:rFonts w:ascii="Times New Roman" w:hAnsi="Times New Roman" w:cs="Times New Roman"/>
          <w:sz w:val="24"/>
          <w:szCs w:val="24"/>
        </w:rPr>
        <w:t>увеличение охвата родителей (законных представителей) учащихся детско-взрослыми спортивно-оздоровительными мероприятиями;</w:t>
      </w:r>
    </w:p>
    <w:p w:rsidR="003A3843" w:rsidRPr="00E761E0" w:rsidRDefault="003A3843" w:rsidP="00094154">
      <w:pPr>
        <w:widowControl/>
        <w:numPr>
          <w:ilvl w:val="0"/>
          <w:numId w:val="5"/>
        </w:numPr>
        <w:autoSpaceDE/>
        <w:autoSpaceDN/>
        <w:adjustRightInd/>
        <w:spacing w:line="276" w:lineRule="auto"/>
        <w:ind w:left="284" w:hanging="284"/>
        <w:jc w:val="both"/>
        <w:rPr>
          <w:rFonts w:ascii="Times New Roman" w:hAnsi="Times New Roman" w:cs="Times New Roman"/>
          <w:sz w:val="24"/>
          <w:szCs w:val="24"/>
        </w:rPr>
      </w:pPr>
      <w:r w:rsidRPr="00E761E0">
        <w:rPr>
          <w:rFonts w:ascii="Times New Roman" w:hAnsi="Times New Roman" w:cs="Times New Roman"/>
          <w:sz w:val="24"/>
          <w:szCs w:val="24"/>
        </w:rPr>
        <w:t>увеличение числа реализованных социальных проектов, акций, направленных на формирование нравственного здоровья, а также числа их участников;</w:t>
      </w:r>
    </w:p>
    <w:p w:rsidR="003A3843" w:rsidRPr="00E761E0" w:rsidRDefault="003A3843" w:rsidP="00094154">
      <w:pPr>
        <w:widowControl/>
        <w:numPr>
          <w:ilvl w:val="0"/>
          <w:numId w:val="5"/>
        </w:numPr>
        <w:autoSpaceDE/>
        <w:autoSpaceDN/>
        <w:adjustRightInd/>
        <w:spacing w:line="276" w:lineRule="auto"/>
        <w:ind w:left="284" w:hanging="284"/>
        <w:jc w:val="both"/>
        <w:rPr>
          <w:rFonts w:ascii="Times New Roman" w:hAnsi="Times New Roman" w:cs="Times New Roman"/>
          <w:sz w:val="24"/>
          <w:szCs w:val="24"/>
        </w:rPr>
      </w:pPr>
      <w:r w:rsidRPr="00E761E0">
        <w:rPr>
          <w:rFonts w:ascii="Times New Roman" w:hAnsi="Times New Roman" w:cs="Times New Roman"/>
          <w:sz w:val="24"/>
          <w:szCs w:val="24"/>
        </w:rPr>
        <w:t xml:space="preserve">система информационного обеспечения участников образовательного процесса по вопросам формирования культуры здорового и безопасного образа жизни, в том числе на основе </w:t>
      </w:r>
      <w:proofErr w:type="gramStart"/>
      <w:r w:rsidRPr="00E761E0">
        <w:rPr>
          <w:rFonts w:ascii="Times New Roman" w:hAnsi="Times New Roman" w:cs="Times New Roman"/>
          <w:sz w:val="24"/>
          <w:szCs w:val="24"/>
        </w:rPr>
        <w:t>Интернет-технологий</w:t>
      </w:r>
      <w:proofErr w:type="gramEnd"/>
      <w:r w:rsidRPr="00E761E0">
        <w:rPr>
          <w:rFonts w:ascii="Times New Roman" w:hAnsi="Times New Roman" w:cs="Times New Roman"/>
          <w:sz w:val="24"/>
          <w:szCs w:val="24"/>
        </w:rPr>
        <w:t>;</w:t>
      </w:r>
    </w:p>
    <w:p w:rsidR="003A3843" w:rsidRPr="00E761E0" w:rsidRDefault="003A3843" w:rsidP="00094154">
      <w:pPr>
        <w:widowControl/>
        <w:numPr>
          <w:ilvl w:val="0"/>
          <w:numId w:val="5"/>
        </w:numPr>
        <w:autoSpaceDE/>
        <w:autoSpaceDN/>
        <w:adjustRightInd/>
        <w:spacing w:line="276" w:lineRule="auto"/>
        <w:ind w:left="284" w:hanging="284"/>
        <w:jc w:val="both"/>
        <w:rPr>
          <w:rFonts w:ascii="Times New Roman" w:hAnsi="Times New Roman" w:cs="Times New Roman"/>
          <w:sz w:val="24"/>
          <w:szCs w:val="24"/>
        </w:rPr>
      </w:pPr>
      <w:r w:rsidRPr="00E761E0">
        <w:rPr>
          <w:rFonts w:ascii="Times New Roman" w:hAnsi="Times New Roman" w:cs="Times New Roman"/>
          <w:sz w:val="24"/>
          <w:szCs w:val="24"/>
        </w:rPr>
        <w:t xml:space="preserve">мониторинг состояния здоровья и физиологического развития </w:t>
      </w:r>
      <w:proofErr w:type="gramStart"/>
      <w:r w:rsidRPr="00E761E0">
        <w:rPr>
          <w:rFonts w:ascii="Times New Roman" w:hAnsi="Times New Roman" w:cs="Times New Roman"/>
          <w:sz w:val="24"/>
          <w:szCs w:val="24"/>
        </w:rPr>
        <w:t>обучающихся</w:t>
      </w:r>
      <w:proofErr w:type="gramEnd"/>
      <w:r w:rsidRPr="00E761E0">
        <w:rPr>
          <w:rFonts w:ascii="Times New Roman" w:hAnsi="Times New Roman" w:cs="Times New Roman"/>
          <w:sz w:val="24"/>
          <w:szCs w:val="24"/>
        </w:rPr>
        <w:t>;</w:t>
      </w:r>
    </w:p>
    <w:p w:rsidR="003A3843" w:rsidRPr="00E761E0" w:rsidRDefault="003A3843" w:rsidP="00094154">
      <w:pPr>
        <w:widowControl/>
        <w:numPr>
          <w:ilvl w:val="0"/>
          <w:numId w:val="5"/>
        </w:numPr>
        <w:autoSpaceDE/>
        <w:autoSpaceDN/>
        <w:adjustRightInd/>
        <w:spacing w:line="276" w:lineRule="auto"/>
        <w:ind w:left="284" w:hanging="284"/>
        <w:jc w:val="both"/>
        <w:rPr>
          <w:rFonts w:ascii="Times New Roman" w:hAnsi="Times New Roman" w:cs="Times New Roman"/>
          <w:sz w:val="24"/>
          <w:szCs w:val="24"/>
        </w:rPr>
      </w:pPr>
      <w:r w:rsidRPr="00E761E0">
        <w:rPr>
          <w:rFonts w:ascii="Times New Roman" w:hAnsi="Times New Roman" w:cs="Times New Roman"/>
          <w:sz w:val="24"/>
          <w:szCs w:val="24"/>
        </w:rPr>
        <w:t>информационно-методический банк здоровьесберегающих образовательных технологий, методик, методов, приемов.</w:t>
      </w:r>
    </w:p>
    <w:p w:rsidR="005C2DB2" w:rsidRPr="007712F7" w:rsidRDefault="005C2DB2" w:rsidP="007712F7">
      <w:pPr>
        <w:pStyle w:val="1"/>
        <w:spacing w:line="276" w:lineRule="auto"/>
        <w:rPr>
          <w:rFonts w:ascii="Times New Roman" w:hAnsi="Times New Roman" w:cs="Times New Roman"/>
          <w:sz w:val="24"/>
          <w:szCs w:val="24"/>
        </w:rPr>
      </w:pPr>
      <w:r w:rsidRPr="007712F7">
        <w:rPr>
          <w:rFonts w:ascii="Times New Roman" w:hAnsi="Times New Roman" w:cs="Times New Roman"/>
          <w:sz w:val="24"/>
          <w:szCs w:val="24"/>
        </w:rPr>
        <w:t>2.</w:t>
      </w:r>
      <w:r w:rsidR="00986EE6" w:rsidRPr="007712F7">
        <w:rPr>
          <w:rFonts w:ascii="Times New Roman" w:hAnsi="Times New Roman" w:cs="Times New Roman"/>
          <w:sz w:val="24"/>
          <w:szCs w:val="24"/>
        </w:rPr>
        <w:t>7</w:t>
      </w:r>
      <w:r w:rsidRPr="007712F7">
        <w:rPr>
          <w:rFonts w:ascii="Times New Roman" w:hAnsi="Times New Roman" w:cs="Times New Roman"/>
          <w:sz w:val="24"/>
          <w:szCs w:val="24"/>
        </w:rPr>
        <w:t xml:space="preserve">. Программа формирования и развития ИКТ компетентности </w:t>
      </w:r>
      <w:proofErr w:type="gramStart"/>
      <w:r w:rsidRPr="007712F7">
        <w:rPr>
          <w:rFonts w:ascii="Times New Roman" w:hAnsi="Times New Roman" w:cs="Times New Roman"/>
          <w:sz w:val="24"/>
          <w:szCs w:val="24"/>
        </w:rPr>
        <w:t>обучающихся</w:t>
      </w:r>
      <w:proofErr w:type="gramEnd"/>
    </w:p>
    <w:p w:rsidR="00224873" w:rsidRPr="007712F7" w:rsidRDefault="00224873" w:rsidP="007712F7">
      <w:pPr>
        <w:spacing w:before="30" w:after="30" w:line="276" w:lineRule="auto"/>
        <w:jc w:val="center"/>
        <w:textAlignment w:val="top"/>
        <w:rPr>
          <w:rFonts w:ascii="Times New Roman" w:hAnsi="Times New Roman" w:cs="Times New Roman"/>
          <w:color w:val="000000"/>
          <w:sz w:val="24"/>
          <w:szCs w:val="24"/>
        </w:rPr>
      </w:pPr>
      <w:r w:rsidRPr="007712F7">
        <w:rPr>
          <w:rFonts w:ascii="Times New Roman" w:hAnsi="Times New Roman" w:cs="Times New Roman"/>
          <w:color w:val="000000"/>
          <w:sz w:val="24"/>
          <w:szCs w:val="24"/>
        </w:rPr>
        <w:t>Использование ИКТ в образовательной деятельности.</w:t>
      </w:r>
    </w:p>
    <w:p w:rsidR="00224873" w:rsidRPr="007712F7" w:rsidRDefault="00224873" w:rsidP="007712F7">
      <w:pPr>
        <w:spacing w:before="30" w:after="30" w:line="276" w:lineRule="auto"/>
        <w:jc w:val="both"/>
        <w:textAlignment w:val="top"/>
        <w:rPr>
          <w:rFonts w:ascii="Times New Roman" w:hAnsi="Times New Roman" w:cs="Times New Roman"/>
          <w:color w:val="000000"/>
          <w:sz w:val="24"/>
          <w:szCs w:val="24"/>
        </w:rPr>
      </w:pPr>
      <w:r w:rsidRPr="007712F7">
        <w:rPr>
          <w:rFonts w:ascii="Times New Roman" w:hAnsi="Times New Roman" w:cs="Times New Roman"/>
          <w:color w:val="000000"/>
          <w:sz w:val="24"/>
          <w:szCs w:val="24"/>
        </w:rPr>
        <w:t>Цель проекта: повышение качества образования посредством использования ИКТ. Повышение ИКТ - компетентности учителей школы. Обновление содержания обучения школьников, изменение методов и форм организации предоставления образовательных услуг. Повышение качества обучения школьников за счет освоения информационных технологий, обеспечивающих самостоятельность работы каждого ученика.</w:t>
      </w:r>
    </w:p>
    <w:p w:rsidR="00224873" w:rsidRPr="007712F7" w:rsidRDefault="00224873" w:rsidP="007712F7">
      <w:pPr>
        <w:spacing w:before="30" w:after="30" w:line="276" w:lineRule="auto"/>
        <w:jc w:val="both"/>
        <w:textAlignment w:val="top"/>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Задачи проекта: </w:t>
      </w:r>
    </w:p>
    <w:p w:rsidR="00224873" w:rsidRPr="007712F7" w:rsidRDefault="00224873" w:rsidP="007712F7">
      <w:pPr>
        <w:spacing w:before="30" w:after="30" w:line="276" w:lineRule="auto"/>
        <w:jc w:val="both"/>
        <w:textAlignment w:val="top"/>
        <w:rPr>
          <w:rFonts w:ascii="Times New Roman" w:hAnsi="Times New Roman" w:cs="Times New Roman"/>
          <w:color w:val="000000"/>
          <w:sz w:val="24"/>
          <w:szCs w:val="24"/>
        </w:rPr>
      </w:pPr>
      <w:r w:rsidRPr="007712F7">
        <w:rPr>
          <w:rFonts w:ascii="Times New Roman" w:hAnsi="Times New Roman" w:cs="Times New Roman"/>
          <w:color w:val="000000"/>
          <w:sz w:val="24"/>
          <w:szCs w:val="24"/>
        </w:rPr>
        <w:t>1. Добиться положительного отношения и мотивации к повышению ИКТ - компетентности у учителей школы.</w:t>
      </w:r>
    </w:p>
    <w:p w:rsidR="00224873" w:rsidRPr="007712F7" w:rsidRDefault="00224873" w:rsidP="007712F7">
      <w:pPr>
        <w:spacing w:before="30" w:after="30" w:line="276" w:lineRule="auto"/>
        <w:jc w:val="both"/>
        <w:textAlignment w:val="top"/>
        <w:rPr>
          <w:rFonts w:ascii="Times New Roman" w:hAnsi="Times New Roman" w:cs="Times New Roman"/>
          <w:color w:val="000000"/>
          <w:sz w:val="24"/>
          <w:szCs w:val="24"/>
        </w:rPr>
      </w:pPr>
      <w:r w:rsidRPr="007712F7">
        <w:rPr>
          <w:rFonts w:ascii="Times New Roman" w:hAnsi="Times New Roman" w:cs="Times New Roman"/>
          <w:color w:val="000000"/>
          <w:sz w:val="24"/>
          <w:szCs w:val="24"/>
        </w:rPr>
        <w:t>2. Разработать систему повышения ИКТ - компетентности учителей.</w:t>
      </w:r>
    </w:p>
    <w:p w:rsidR="00224873" w:rsidRPr="007712F7" w:rsidRDefault="00224873" w:rsidP="007712F7">
      <w:pPr>
        <w:spacing w:before="30" w:after="30" w:line="276" w:lineRule="auto"/>
        <w:jc w:val="both"/>
        <w:textAlignment w:val="top"/>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3. Организовать деятельность консультативной службы по оценке ИКТ и поиску путей их внедрения в учебно-воспитательный процесс школы. Использовать ЦОР наряду с </w:t>
      </w:r>
      <w:proofErr w:type="gramStart"/>
      <w:r w:rsidRPr="007712F7">
        <w:rPr>
          <w:rFonts w:ascii="Times New Roman" w:hAnsi="Times New Roman" w:cs="Times New Roman"/>
          <w:color w:val="000000"/>
          <w:sz w:val="24"/>
          <w:szCs w:val="24"/>
        </w:rPr>
        <w:t>традиционными</w:t>
      </w:r>
      <w:proofErr w:type="gramEnd"/>
      <w:r w:rsidRPr="007712F7">
        <w:rPr>
          <w:rFonts w:ascii="Times New Roman" w:hAnsi="Times New Roman" w:cs="Times New Roman"/>
          <w:color w:val="000000"/>
          <w:sz w:val="24"/>
          <w:szCs w:val="24"/>
        </w:rPr>
        <w:t xml:space="preserve"> в обучении, контроле, самообучении и самоконтроле.</w:t>
      </w:r>
    </w:p>
    <w:p w:rsidR="00224873" w:rsidRPr="007712F7" w:rsidRDefault="00224873" w:rsidP="007712F7">
      <w:pPr>
        <w:spacing w:before="30" w:after="30" w:line="276" w:lineRule="auto"/>
        <w:jc w:val="both"/>
        <w:textAlignment w:val="top"/>
        <w:rPr>
          <w:rFonts w:ascii="Times New Roman" w:hAnsi="Times New Roman" w:cs="Times New Roman"/>
          <w:color w:val="000000"/>
          <w:sz w:val="24"/>
          <w:szCs w:val="24"/>
        </w:rPr>
      </w:pPr>
      <w:r w:rsidRPr="007712F7">
        <w:rPr>
          <w:rFonts w:ascii="Times New Roman" w:hAnsi="Times New Roman" w:cs="Times New Roman"/>
          <w:color w:val="000000"/>
          <w:sz w:val="24"/>
          <w:szCs w:val="24"/>
        </w:rPr>
        <w:t>4. Внедрить информационные технологии в образовательную практику всех образовательных областей.</w:t>
      </w:r>
    </w:p>
    <w:p w:rsidR="00224873" w:rsidRPr="007712F7" w:rsidRDefault="00224873" w:rsidP="007712F7">
      <w:pPr>
        <w:spacing w:before="30" w:after="30" w:line="276" w:lineRule="auto"/>
        <w:jc w:val="both"/>
        <w:textAlignment w:val="top"/>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5. Активизировать инновационную деятельность педагогов в ИКТ - насыщенной образовательной среде. </w:t>
      </w:r>
    </w:p>
    <w:p w:rsidR="00224873" w:rsidRPr="007712F7" w:rsidRDefault="00224873" w:rsidP="007712F7">
      <w:pPr>
        <w:spacing w:before="30" w:after="30" w:line="276" w:lineRule="auto"/>
        <w:jc w:val="both"/>
        <w:textAlignment w:val="top"/>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6. Активизировать участие школьников в Интернет – </w:t>
      </w:r>
      <w:proofErr w:type="gramStart"/>
      <w:r w:rsidRPr="007712F7">
        <w:rPr>
          <w:rFonts w:ascii="Times New Roman" w:hAnsi="Times New Roman" w:cs="Times New Roman"/>
          <w:color w:val="000000"/>
          <w:sz w:val="24"/>
          <w:szCs w:val="24"/>
        </w:rPr>
        <w:t>проектах</w:t>
      </w:r>
      <w:proofErr w:type="gramEnd"/>
      <w:r w:rsidRPr="007712F7">
        <w:rPr>
          <w:rFonts w:ascii="Times New Roman" w:hAnsi="Times New Roman" w:cs="Times New Roman"/>
          <w:color w:val="000000"/>
          <w:sz w:val="24"/>
          <w:szCs w:val="24"/>
        </w:rPr>
        <w:t>, олимпиадах, конкурсах, конференциях и т. п. учебной деятельности с использованием ИКТ.</w:t>
      </w:r>
    </w:p>
    <w:p w:rsidR="00224873" w:rsidRPr="007712F7" w:rsidRDefault="00224873" w:rsidP="007712F7">
      <w:pPr>
        <w:spacing w:before="30" w:after="30" w:line="276" w:lineRule="auto"/>
        <w:jc w:val="both"/>
        <w:textAlignment w:val="top"/>
        <w:rPr>
          <w:rFonts w:ascii="Times New Roman" w:hAnsi="Times New Roman" w:cs="Times New Roman"/>
          <w:color w:val="000000"/>
          <w:sz w:val="24"/>
          <w:szCs w:val="24"/>
        </w:rPr>
      </w:pPr>
      <w:r w:rsidRPr="007712F7">
        <w:rPr>
          <w:rFonts w:ascii="Times New Roman" w:hAnsi="Times New Roman" w:cs="Times New Roman"/>
          <w:color w:val="000000"/>
          <w:sz w:val="24"/>
          <w:szCs w:val="24"/>
        </w:rPr>
        <w:t>7. Формировать умение применять информационные технологии в различных видах творческой (учебной и внеучебной) деятельности.</w:t>
      </w:r>
    </w:p>
    <w:p w:rsidR="00224873" w:rsidRPr="007712F7" w:rsidRDefault="00224873" w:rsidP="007712F7">
      <w:pPr>
        <w:spacing w:before="30" w:after="30" w:line="276" w:lineRule="auto"/>
        <w:jc w:val="both"/>
        <w:textAlignment w:val="top"/>
        <w:rPr>
          <w:rFonts w:ascii="Times New Roman" w:hAnsi="Times New Roman" w:cs="Times New Roman"/>
          <w:color w:val="000000"/>
          <w:sz w:val="24"/>
          <w:szCs w:val="24"/>
        </w:rPr>
      </w:pPr>
      <w:r w:rsidRPr="007712F7">
        <w:rPr>
          <w:rFonts w:ascii="Times New Roman" w:hAnsi="Times New Roman" w:cs="Times New Roman"/>
          <w:color w:val="000000"/>
          <w:sz w:val="24"/>
          <w:szCs w:val="24"/>
        </w:rPr>
        <w:t> </w:t>
      </w:r>
    </w:p>
    <w:p w:rsidR="00224873" w:rsidRPr="007712F7" w:rsidRDefault="00224873" w:rsidP="007712F7">
      <w:pPr>
        <w:spacing w:before="30" w:after="30" w:line="276" w:lineRule="auto"/>
        <w:jc w:val="both"/>
        <w:textAlignment w:val="top"/>
        <w:rPr>
          <w:rFonts w:ascii="Times New Roman" w:hAnsi="Times New Roman" w:cs="Times New Roman"/>
          <w:color w:val="000000"/>
          <w:sz w:val="24"/>
          <w:szCs w:val="24"/>
        </w:rPr>
      </w:pPr>
      <w:r w:rsidRPr="007712F7">
        <w:rPr>
          <w:rFonts w:ascii="Times New Roman" w:hAnsi="Times New Roman" w:cs="Times New Roman"/>
          <w:color w:val="000000"/>
          <w:sz w:val="24"/>
          <w:szCs w:val="24"/>
        </w:rPr>
        <w:t>Кабинет</w:t>
      </w:r>
      <w:r w:rsidR="005275F5">
        <w:rPr>
          <w:rFonts w:ascii="Times New Roman" w:hAnsi="Times New Roman" w:cs="Times New Roman"/>
          <w:color w:val="000000"/>
          <w:sz w:val="24"/>
          <w:szCs w:val="24"/>
        </w:rPr>
        <w:t>о</w:t>
      </w:r>
      <w:r w:rsidR="00435E12" w:rsidRPr="007712F7">
        <w:rPr>
          <w:rFonts w:ascii="Times New Roman" w:hAnsi="Times New Roman" w:cs="Times New Roman"/>
          <w:color w:val="000000"/>
          <w:sz w:val="24"/>
          <w:szCs w:val="24"/>
        </w:rPr>
        <w:t>в</w:t>
      </w:r>
      <w:r w:rsidRPr="007712F7">
        <w:rPr>
          <w:rFonts w:ascii="Times New Roman" w:hAnsi="Times New Roman" w:cs="Times New Roman"/>
          <w:color w:val="000000"/>
          <w:sz w:val="24"/>
          <w:szCs w:val="24"/>
        </w:rPr>
        <w:t xml:space="preserve"> информатики </w:t>
      </w:r>
      <w:r w:rsidR="00E761E0">
        <w:rPr>
          <w:rFonts w:ascii="Times New Roman" w:hAnsi="Times New Roman" w:cs="Times New Roman"/>
          <w:color w:val="000000"/>
          <w:sz w:val="24"/>
          <w:szCs w:val="24"/>
        </w:rPr>
        <w:t xml:space="preserve">216,218  </w:t>
      </w:r>
      <w:r w:rsidRPr="007712F7">
        <w:rPr>
          <w:rFonts w:ascii="Times New Roman" w:hAnsi="Times New Roman" w:cs="Times New Roman"/>
          <w:color w:val="000000"/>
          <w:sz w:val="24"/>
          <w:szCs w:val="24"/>
        </w:rPr>
        <w:t>продуктивно используются для самоподготовки учителей и учащихся.</w:t>
      </w:r>
    </w:p>
    <w:p w:rsidR="00224873" w:rsidRPr="007712F7" w:rsidRDefault="00224873" w:rsidP="007712F7">
      <w:pPr>
        <w:spacing w:before="30" w:after="30" w:line="276" w:lineRule="auto"/>
        <w:jc w:val="both"/>
        <w:textAlignment w:val="top"/>
        <w:rPr>
          <w:rFonts w:ascii="Times New Roman" w:hAnsi="Times New Roman" w:cs="Times New Roman"/>
          <w:color w:val="000000"/>
          <w:sz w:val="24"/>
          <w:szCs w:val="24"/>
        </w:rPr>
      </w:pPr>
      <w:r w:rsidRPr="007712F7">
        <w:rPr>
          <w:rFonts w:ascii="Times New Roman" w:hAnsi="Times New Roman" w:cs="Times New Roman"/>
          <w:color w:val="000000"/>
          <w:sz w:val="24"/>
          <w:szCs w:val="24"/>
        </w:rPr>
        <w:t>Ожидается участие учащихся школы в Интернет – проектах, олимпиадах, конкурсах, конференциях по предметам.</w:t>
      </w:r>
    </w:p>
    <w:p w:rsidR="00224873" w:rsidRPr="007712F7" w:rsidRDefault="00224873" w:rsidP="007712F7">
      <w:pPr>
        <w:spacing w:before="30" w:after="30" w:line="276" w:lineRule="auto"/>
        <w:jc w:val="both"/>
        <w:textAlignment w:val="top"/>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Создание творческих  и научно – исследовательских объединений учащихся, активно </w:t>
      </w:r>
      <w:r w:rsidRPr="007712F7">
        <w:rPr>
          <w:rFonts w:ascii="Times New Roman" w:hAnsi="Times New Roman" w:cs="Times New Roman"/>
          <w:color w:val="000000"/>
          <w:sz w:val="24"/>
          <w:szCs w:val="24"/>
        </w:rPr>
        <w:lastRenderedPageBreak/>
        <w:t>использующих ИКТ.</w:t>
      </w:r>
    </w:p>
    <w:p w:rsidR="00224873" w:rsidRPr="007712F7" w:rsidRDefault="00224873" w:rsidP="007712F7">
      <w:pPr>
        <w:spacing w:line="276" w:lineRule="auto"/>
        <w:ind w:firstLine="454"/>
        <w:jc w:val="both"/>
        <w:outlineLvl w:val="0"/>
        <w:rPr>
          <w:rFonts w:ascii="Times New Roman" w:eastAsia="Calibri" w:hAnsi="Times New Roman" w:cs="Times New Roman"/>
          <w:b/>
          <w:sz w:val="24"/>
          <w:szCs w:val="24"/>
        </w:rPr>
      </w:pPr>
    </w:p>
    <w:p w:rsidR="00224873" w:rsidRPr="00E761E0" w:rsidRDefault="00224873" w:rsidP="007712F7">
      <w:pPr>
        <w:spacing w:line="276" w:lineRule="auto"/>
        <w:ind w:firstLine="454"/>
        <w:jc w:val="both"/>
        <w:outlineLvl w:val="0"/>
        <w:rPr>
          <w:rFonts w:ascii="Times New Roman" w:eastAsia="Calibri" w:hAnsi="Times New Roman" w:cs="Times New Roman"/>
          <w:b/>
          <w:sz w:val="24"/>
          <w:szCs w:val="24"/>
        </w:rPr>
      </w:pPr>
      <w:r w:rsidRPr="00E761E0">
        <w:rPr>
          <w:rFonts w:ascii="Times New Roman" w:eastAsia="Calibri" w:hAnsi="Times New Roman" w:cs="Times New Roman"/>
          <w:b/>
          <w:sz w:val="24"/>
          <w:szCs w:val="24"/>
        </w:rPr>
        <w:t>Выпускник научится:</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подключать устройства ИКТ к электрическим и информационным сетям, использовать аккумуляторы;</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осуществлять информационное подключение к локальной сети и глобальной сети Интернет;</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выводить информацию на бумагу, правильно обращаться с расходными материалами;</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24873" w:rsidRPr="007712F7" w:rsidRDefault="00224873" w:rsidP="007712F7">
      <w:pPr>
        <w:spacing w:line="276" w:lineRule="auto"/>
        <w:ind w:firstLine="454"/>
        <w:jc w:val="both"/>
        <w:outlineLvl w:val="0"/>
        <w:rPr>
          <w:rFonts w:ascii="Times New Roman" w:eastAsia="Calibri" w:hAnsi="Times New Roman" w:cs="Times New Roman"/>
          <w:b/>
          <w:sz w:val="24"/>
          <w:szCs w:val="24"/>
        </w:rPr>
      </w:pPr>
      <w:r w:rsidRPr="007712F7">
        <w:rPr>
          <w:rFonts w:ascii="Times New Roman" w:eastAsia="Calibri" w:hAnsi="Times New Roman" w:cs="Times New Roman"/>
          <w:b/>
          <w:sz w:val="24"/>
          <w:szCs w:val="24"/>
        </w:rPr>
        <w:t>Создание письменных сообщений</w:t>
      </w:r>
    </w:p>
    <w:p w:rsidR="00224873" w:rsidRPr="00E761E0" w:rsidRDefault="00224873" w:rsidP="00E761E0">
      <w:pPr>
        <w:spacing w:line="276" w:lineRule="auto"/>
        <w:ind w:firstLine="454"/>
        <w:jc w:val="both"/>
        <w:rPr>
          <w:rFonts w:ascii="Times New Roman" w:eastAsia="Calibri" w:hAnsi="Times New Roman" w:cs="Times New Roman"/>
          <w:bCs/>
          <w:iCs/>
          <w:sz w:val="24"/>
          <w:szCs w:val="24"/>
        </w:rPr>
      </w:pPr>
      <w:r w:rsidRPr="007712F7">
        <w:rPr>
          <w:rFonts w:ascii="Times New Roman" w:eastAsia="Calibri" w:hAnsi="Times New Roman" w:cs="Times New Roman"/>
          <w:bCs/>
          <w:iCs/>
          <w:sz w:val="24"/>
          <w:szCs w:val="24"/>
        </w:rPr>
        <w:t>Выпускник научится:</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сканировать текст и осуществлять распознавание сканированного текста;</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использовать средства орфографического и синтаксического контроля русского текста и текста на иностранном языке.</w:t>
      </w:r>
    </w:p>
    <w:p w:rsidR="00224873" w:rsidRPr="007712F7" w:rsidRDefault="00224873" w:rsidP="007712F7">
      <w:pPr>
        <w:spacing w:line="276" w:lineRule="auto"/>
        <w:ind w:firstLine="454"/>
        <w:jc w:val="both"/>
        <w:outlineLvl w:val="0"/>
        <w:rPr>
          <w:rFonts w:ascii="Times New Roman" w:eastAsia="Calibri" w:hAnsi="Times New Roman" w:cs="Times New Roman"/>
          <w:b/>
          <w:sz w:val="24"/>
          <w:szCs w:val="24"/>
        </w:rPr>
      </w:pPr>
      <w:r w:rsidRPr="007712F7">
        <w:rPr>
          <w:rFonts w:ascii="Times New Roman" w:eastAsia="Calibri" w:hAnsi="Times New Roman" w:cs="Times New Roman"/>
          <w:b/>
          <w:sz w:val="24"/>
          <w:szCs w:val="24"/>
        </w:rPr>
        <w:t>Создание графических объектов</w:t>
      </w:r>
    </w:p>
    <w:p w:rsidR="00224873" w:rsidRPr="007712F7" w:rsidRDefault="00224873" w:rsidP="007712F7">
      <w:pPr>
        <w:spacing w:line="276" w:lineRule="auto"/>
        <w:ind w:firstLine="454"/>
        <w:jc w:val="both"/>
        <w:rPr>
          <w:rFonts w:ascii="Times New Roman" w:eastAsia="Calibri" w:hAnsi="Times New Roman" w:cs="Times New Roman"/>
          <w:bCs/>
          <w:iCs/>
          <w:sz w:val="24"/>
          <w:szCs w:val="24"/>
        </w:rPr>
      </w:pPr>
      <w:r w:rsidRPr="007712F7">
        <w:rPr>
          <w:rFonts w:ascii="Times New Roman" w:eastAsia="Calibri" w:hAnsi="Times New Roman" w:cs="Times New Roman"/>
          <w:bCs/>
          <w:iCs/>
          <w:sz w:val="24"/>
          <w:szCs w:val="24"/>
        </w:rPr>
        <w:t>Выпускник научится:</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создавать различные геометрические объекты с использованием возможностей специальных компьютерных инструментов;</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создавать специализированные карты и диаграммы: географические, хронологические;</w:t>
      </w:r>
    </w:p>
    <w:p w:rsidR="00224873" w:rsidRPr="007712F7" w:rsidRDefault="00224873" w:rsidP="007712F7">
      <w:pPr>
        <w:spacing w:line="276" w:lineRule="auto"/>
        <w:ind w:firstLine="454"/>
        <w:jc w:val="both"/>
        <w:outlineLvl w:val="0"/>
        <w:rPr>
          <w:rFonts w:ascii="Times New Roman" w:eastAsia="Calibri" w:hAnsi="Times New Roman" w:cs="Times New Roman"/>
          <w:b/>
          <w:sz w:val="24"/>
          <w:szCs w:val="24"/>
        </w:rPr>
      </w:pPr>
      <w:r w:rsidRPr="007712F7">
        <w:rPr>
          <w:rFonts w:ascii="Times New Roman" w:eastAsia="Calibri" w:hAnsi="Times New Roman" w:cs="Times New Roman"/>
          <w:b/>
          <w:sz w:val="24"/>
          <w:szCs w:val="24"/>
        </w:rPr>
        <w:t>Создание музыкальных и звуковых сообщений</w:t>
      </w:r>
    </w:p>
    <w:p w:rsidR="00224873" w:rsidRPr="007712F7" w:rsidRDefault="00224873" w:rsidP="007712F7">
      <w:pPr>
        <w:spacing w:line="276" w:lineRule="auto"/>
        <w:ind w:firstLine="454"/>
        <w:jc w:val="both"/>
        <w:rPr>
          <w:rFonts w:ascii="Times New Roman" w:eastAsia="Calibri" w:hAnsi="Times New Roman" w:cs="Times New Roman"/>
          <w:bCs/>
          <w:iCs/>
          <w:sz w:val="24"/>
          <w:szCs w:val="24"/>
        </w:rPr>
      </w:pPr>
      <w:r w:rsidRPr="007712F7">
        <w:rPr>
          <w:rFonts w:ascii="Times New Roman" w:eastAsia="Calibri" w:hAnsi="Times New Roman" w:cs="Times New Roman"/>
          <w:bCs/>
          <w:iCs/>
          <w:sz w:val="24"/>
          <w:szCs w:val="24"/>
        </w:rPr>
        <w:t>Выпускник научится:</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использовать звуковые и музыкальные редакторы;</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использовать программы звукозаписи и микрофоны.</w:t>
      </w:r>
    </w:p>
    <w:p w:rsidR="00224873" w:rsidRPr="007712F7" w:rsidRDefault="00224873" w:rsidP="007712F7">
      <w:pPr>
        <w:spacing w:line="276" w:lineRule="auto"/>
        <w:ind w:firstLine="454"/>
        <w:jc w:val="both"/>
        <w:outlineLvl w:val="0"/>
        <w:rPr>
          <w:rFonts w:ascii="Times New Roman" w:eastAsia="Calibri" w:hAnsi="Times New Roman" w:cs="Times New Roman"/>
          <w:b/>
          <w:sz w:val="24"/>
          <w:szCs w:val="24"/>
        </w:rPr>
      </w:pPr>
    </w:p>
    <w:p w:rsidR="00224873" w:rsidRPr="007712F7" w:rsidRDefault="00224873" w:rsidP="007712F7">
      <w:pPr>
        <w:spacing w:line="276" w:lineRule="auto"/>
        <w:ind w:firstLine="454"/>
        <w:jc w:val="both"/>
        <w:outlineLvl w:val="0"/>
        <w:rPr>
          <w:rFonts w:ascii="Times New Roman" w:eastAsia="Calibri" w:hAnsi="Times New Roman" w:cs="Times New Roman"/>
          <w:b/>
          <w:sz w:val="24"/>
          <w:szCs w:val="24"/>
        </w:rPr>
      </w:pPr>
      <w:r w:rsidRPr="007712F7">
        <w:rPr>
          <w:rFonts w:ascii="Times New Roman" w:eastAsia="Calibri" w:hAnsi="Times New Roman" w:cs="Times New Roman"/>
          <w:b/>
          <w:sz w:val="24"/>
          <w:szCs w:val="24"/>
        </w:rPr>
        <w:t>Коммуникация и социальное взаимодействие</w:t>
      </w:r>
    </w:p>
    <w:p w:rsidR="00224873" w:rsidRPr="007712F7" w:rsidRDefault="00224873" w:rsidP="007712F7">
      <w:pPr>
        <w:spacing w:line="276" w:lineRule="auto"/>
        <w:ind w:firstLine="454"/>
        <w:jc w:val="both"/>
        <w:rPr>
          <w:rFonts w:ascii="Times New Roman" w:eastAsia="Calibri" w:hAnsi="Times New Roman" w:cs="Times New Roman"/>
          <w:bCs/>
          <w:iCs/>
          <w:sz w:val="24"/>
          <w:szCs w:val="24"/>
        </w:rPr>
      </w:pPr>
      <w:r w:rsidRPr="007712F7">
        <w:rPr>
          <w:rFonts w:ascii="Times New Roman" w:eastAsia="Calibri" w:hAnsi="Times New Roman" w:cs="Times New Roman"/>
          <w:bCs/>
          <w:iCs/>
          <w:sz w:val="24"/>
          <w:szCs w:val="24"/>
        </w:rPr>
        <w:t>Выпускник научится:</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выступать с аудиовидеоподдержкой, включая выступление перед дистанционной аудиторией;</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lastRenderedPageBreak/>
        <w:t>• участвовать в обсуждении (аудиовидеофорум, текстовый форум) с использованием возможностей Интернета;</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использовать возможности электронной почты для информационного обмена;</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вести личный дневник (блог) с использованием возможностей Интернета;</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224873" w:rsidRPr="007712F7" w:rsidRDefault="00224873" w:rsidP="007712F7">
      <w:pPr>
        <w:spacing w:line="276" w:lineRule="auto"/>
        <w:ind w:firstLine="454"/>
        <w:jc w:val="both"/>
        <w:outlineLvl w:val="0"/>
        <w:rPr>
          <w:rFonts w:ascii="Times New Roman" w:eastAsia="Calibri" w:hAnsi="Times New Roman" w:cs="Times New Roman"/>
          <w:b/>
          <w:sz w:val="24"/>
          <w:szCs w:val="24"/>
        </w:rPr>
      </w:pPr>
      <w:r w:rsidRPr="007712F7">
        <w:rPr>
          <w:rFonts w:ascii="Times New Roman" w:eastAsia="Calibri" w:hAnsi="Times New Roman" w:cs="Times New Roman"/>
          <w:b/>
          <w:sz w:val="24"/>
          <w:szCs w:val="24"/>
        </w:rPr>
        <w:t xml:space="preserve">Поиск и организация хранения информации </w:t>
      </w:r>
    </w:p>
    <w:p w:rsidR="00224873" w:rsidRPr="007712F7" w:rsidRDefault="00224873" w:rsidP="007712F7">
      <w:pPr>
        <w:spacing w:line="276" w:lineRule="auto"/>
        <w:ind w:firstLine="454"/>
        <w:jc w:val="both"/>
        <w:rPr>
          <w:rFonts w:ascii="Times New Roman" w:eastAsia="Calibri" w:hAnsi="Times New Roman" w:cs="Times New Roman"/>
          <w:bCs/>
          <w:iCs/>
          <w:sz w:val="24"/>
          <w:szCs w:val="24"/>
        </w:rPr>
      </w:pPr>
      <w:r w:rsidRPr="007712F7">
        <w:rPr>
          <w:rFonts w:ascii="Times New Roman" w:eastAsia="Calibri" w:hAnsi="Times New Roman" w:cs="Times New Roman"/>
          <w:bCs/>
          <w:iCs/>
          <w:sz w:val="24"/>
          <w:szCs w:val="24"/>
        </w:rPr>
        <w:t>Выпускник научится:</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224873" w:rsidRPr="007712F7" w:rsidRDefault="00224873" w:rsidP="007712F7">
      <w:pPr>
        <w:spacing w:line="276" w:lineRule="auto"/>
        <w:ind w:firstLine="454"/>
        <w:jc w:val="both"/>
        <w:rPr>
          <w:rFonts w:ascii="Times New Roman" w:eastAsia="Calibri" w:hAnsi="Times New Roman" w:cs="Times New Roman"/>
          <w:sz w:val="24"/>
          <w:szCs w:val="24"/>
        </w:rPr>
      </w:pPr>
      <w:r w:rsidRPr="007712F7">
        <w:rPr>
          <w:rFonts w:ascii="Times New Roman" w:eastAsia="Calibri"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24873" w:rsidRPr="007712F7" w:rsidRDefault="00224873" w:rsidP="007712F7">
      <w:pPr>
        <w:spacing w:before="30" w:after="30" w:line="276" w:lineRule="auto"/>
        <w:jc w:val="center"/>
        <w:textAlignment w:val="top"/>
        <w:rPr>
          <w:rFonts w:ascii="Times New Roman" w:hAnsi="Times New Roman" w:cs="Times New Roman"/>
          <w:b/>
          <w:color w:val="000000"/>
          <w:sz w:val="24"/>
          <w:szCs w:val="24"/>
        </w:rPr>
      </w:pPr>
      <w:r w:rsidRPr="007712F7">
        <w:rPr>
          <w:rFonts w:ascii="Times New Roman" w:hAnsi="Times New Roman" w:cs="Times New Roman"/>
          <w:b/>
          <w:color w:val="000000"/>
          <w:sz w:val="24"/>
          <w:szCs w:val="24"/>
        </w:rPr>
        <w:t>Планируемые результаты</w:t>
      </w:r>
    </w:p>
    <w:p w:rsidR="00224873" w:rsidRPr="007712F7" w:rsidRDefault="00224873" w:rsidP="007712F7">
      <w:pPr>
        <w:spacing w:line="276" w:lineRule="auto"/>
        <w:ind w:firstLine="567"/>
        <w:jc w:val="both"/>
        <w:rPr>
          <w:rFonts w:ascii="Times New Roman" w:hAnsi="Times New Roman" w:cs="Times New Roman"/>
          <w:sz w:val="24"/>
          <w:szCs w:val="24"/>
        </w:rPr>
      </w:pPr>
      <w:r w:rsidRPr="007712F7">
        <w:rPr>
          <w:rFonts w:ascii="Times New Roman" w:hAnsi="Times New Roman" w:cs="Times New Roman"/>
          <w:sz w:val="24"/>
          <w:szCs w:val="24"/>
        </w:rPr>
        <w:t xml:space="preserve">После реализации данной программы можно ожидать получения следующих результатов: </w:t>
      </w:r>
    </w:p>
    <w:p w:rsidR="00224873" w:rsidRPr="007712F7" w:rsidRDefault="00224873" w:rsidP="00094154">
      <w:pPr>
        <w:widowControl/>
        <w:numPr>
          <w:ilvl w:val="0"/>
          <w:numId w:val="2"/>
        </w:numPr>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Повышение ИКТ компетенции учащихся.</w:t>
      </w:r>
    </w:p>
    <w:p w:rsidR="00224873" w:rsidRPr="007712F7" w:rsidRDefault="00224873" w:rsidP="00094154">
      <w:pPr>
        <w:widowControl/>
        <w:numPr>
          <w:ilvl w:val="0"/>
          <w:numId w:val="2"/>
        </w:numPr>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Создание действующей инфраструктуры, позволяющей повысить эффективность образовательной и управленческой деятельности в школе.</w:t>
      </w:r>
    </w:p>
    <w:p w:rsidR="00224873" w:rsidRPr="007712F7" w:rsidRDefault="00224873" w:rsidP="00094154">
      <w:pPr>
        <w:widowControl/>
        <w:numPr>
          <w:ilvl w:val="0"/>
          <w:numId w:val="2"/>
        </w:numPr>
        <w:autoSpaceDE/>
        <w:autoSpaceDN/>
        <w:adjustRightInd/>
        <w:spacing w:line="276" w:lineRule="auto"/>
        <w:jc w:val="both"/>
        <w:rPr>
          <w:rFonts w:ascii="Times New Roman" w:hAnsi="Times New Roman" w:cs="Times New Roman"/>
          <w:sz w:val="24"/>
          <w:szCs w:val="24"/>
        </w:rPr>
      </w:pPr>
      <w:r w:rsidRPr="007712F7">
        <w:rPr>
          <w:rFonts w:ascii="Times New Roman" w:hAnsi="Times New Roman" w:cs="Times New Roman"/>
          <w:sz w:val="24"/>
          <w:szCs w:val="24"/>
        </w:rPr>
        <w:t xml:space="preserve">Повышение качества управленческих решений за счёт использования более полной и достоверной оперативной информации на всех уровнях образовательного процесса. </w:t>
      </w:r>
    </w:p>
    <w:p w:rsidR="00224873" w:rsidRPr="007712F7" w:rsidRDefault="00224873" w:rsidP="00094154">
      <w:pPr>
        <w:widowControl/>
        <w:numPr>
          <w:ilvl w:val="0"/>
          <w:numId w:val="2"/>
        </w:numPr>
        <w:autoSpaceDE/>
        <w:autoSpaceDN/>
        <w:adjustRightInd/>
        <w:spacing w:before="100" w:beforeAutospacing="1" w:after="100" w:afterAutospacing="1" w:line="276" w:lineRule="auto"/>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Обеспечение доступа учащихся и преподавателей к глобальным информационным ресурсам.</w:t>
      </w:r>
    </w:p>
    <w:p w:rsidR="00224873" w:rsidRPr="007712F7" w:rsidRDefault="00224873" w:rsidP="00094154">
      <w:pPr>
        <w:widowControl/>
        <w:numPr>
          <w:ilvl w:val="0"/>
          <w:numId w:val="2"/>
        </w:numPr>
        <w:autoSpaceDE/>
        <w:autoSpaceDN/>
        <w:adjustRightInd/>
        <w:spacing w:before="100" w:beforeAutospacing="1" w:after="100" w:afterAutospacing="1" w:line="276" w:lineRule="auto"/>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Создание электронных средств обучения и программно-методического обеспечения. </w:t>
      </w:r>
    </w:p>
    <w:p w:rsidR="00224873" w:rsidRPr="007712F7" w:rsidRDefault="00224873" w:rsidP="00094154">
      <w:pPr>
        <w:widowControl/>
        <w:numPr>
          <w:ilvl w:val="0"/>
          <w:numId w:val="2"/>
        </w:numPr>
        <w:autoSpaceDE/>
        <w:autoSpaceDN/>
        <w:adjustRightInd/>
        <w:spacing w:before="100" w:beforeAutospacing="1" w:after="100" w:afterAutospacing="1" w:line="276" w:lineRule="auto"/>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Создание условий для развития технологии интерактивного дистанционного обучения.</w:t>
      </w:r>
    </w:p>
    <w:p w:rsidR="00224873" w:rsidRPr="007712F7" w:rsidRDefault="00224873" w:rsidP="00094154">
      <w:pPr>
        <w:widowControl/>
        <w:numPr>
          <w:ilvl w:val="0"/>
          <w:numId w:val="2"/>
        </w:numPr>
        <w:autoSpaceDE/>
        <w:autoSpaceDN/>
        <w:adjustRightInd/>
        <w:spacing w:before="100" w:beforeAutospacing="1" w:after="100" w:afterAutospacing="1" w:line="276" w:lineRule="auto"/>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Создание системы методической поддержки преподавателей всех уровней в области новых информационных технологий.</w:t>
      </w:r>
    </w:p>
    <w:p w:rsidR="00224873" w:rsidRPr="007712F7" w:rsidRDefault="00224873" w:rsidP="00094154">
      <w:pPr>
        <w:widowControl/>
        <w:numPr>
          <w:ilvl w:val="0"/>
          <w:numId w:val="2"/>
        </w:numPr>
        <w:autoSpaceDE/>
        <w:autoSpaceDN/>
        <w:adjustRightInd/>
        <w:spacing w:before="100" w:beforeAutospacing="1" w:after="100" w:afterAutospacing="1" w:line="276" w:lineRule="auto"/>
        <w:jc w:val="both"/>
        <w:rPr>
          <w:rFonts w:ascii="Times New Roman" w:hAnsi="Times New Roman" w:cs="Times New Roman"/>
          <w:color w:val="000000"/>
          <w:sz w:val="24"/>
          <w:szCs w:val="24"/>
        </w:rPr>
      </w:pPr>
      <w:r w:rsidRPr="007712F7">
        <w:rPr>
          <w:rFonts w:ascii="Times New Roman" w:hAnsi="Times New Roman" w:cs="Times New Roman"/>
          <w:color w:val="000000"/>
          <w:sz w:val="24"/>
          <w:szCs w:val="24"/>
        </w:rPr>
        <w:t xml:space="preserve">Повышение уровня школы в плане </w:t>
      </w:r>
      <w:proofErr w:type="gramStart"/>
      <w:r w:rsidRPr="007712F7">
        <w:rPr>
          <w:rFonts w:ascii="Times New Roman" w:hAnsi="Times New Roman" w:cs="Times New Roman"/>
          <w:color w:val="000000"/>
          <w:sz w:val="24"/>
          <w:szCs w:val="24"/>
        </w:rPr>
        <w:t>современных</w:t>
      </w:r>
      <w:proofErr w:type="gramEnd"/>
      <w:r w:rsidRPr="007712F7">
        <w:rPr>
          <w:rFonts w:ascii="Times New Roman" w:hAnsi="Times New Roman" w:cs="Times New Roman"/>
          <w:color w:val="000000"/>
          <w:sz w:val="24"/>
          <w:szCs w:val="24"/>
        </w:rPr>
        <w:t xml:space="preserve"> ИКТ.</w:t>
      </w:r>
    </w:p>
    <w:p w:rsidR="005C2DB2" w:rsidRPr="00085A44" w:rsidRDefault="00085A44" w:rsidP="00085A44">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2.8</w:t>
      </w:r>
      <w:r w:rsidR="005275F5" w:rsidRPr="00085A44">
        <w:rPr>
          <w:rFonts w:ascii="Times New Roman" w:hAnsi="Times New Roman" w:cs="Times New Roman"/>
          <w:b/>
          <w:bCs/>
          <w:sz w:val="24"/>
          <w:szCs w:val="24"/>
        </w:rPr>
        <w:t xml:space="preserve"> </w:t>
      </w:r>
      <w:r w:rsidR="00986EE6" w:rsidRPr="00085A44">
        <w:rPr>
          <w:rFonts w:ascii="Times New Roman" w:hAnsi="Times New Roman" w:cs="Times New Roman"/>
          <w:b/>
          <w:bCs/>
          <w:sz w:val="24"/>
          <w:szCs w:val="24"/>
        </w:rPr>
        <w:t>Программа коррекционной работы</w:t>
      </w:r>
    </w:p>
    <w:p w:rsidR="005275F5" w:rsidRPr="007712F7" w:rsidRDefault="005275F5" w:rsidP="005275F5">
      <w:pPr>
        <w:pStyle w:val="ac"/>
        <w:spacing w:line="276" w:lineRule="auto"/>
        <w:rPr>
          <w:rFonts w:ascii="Times New Roman" w:hAnsi="Times New Roman" w:cs="Times New Roman"/>
          <w:b/>
          <w:bCs/>
          <w:sz w:val="24"/>
          <w:szCs w:val="24"/>
        </w:rPr>
      </w:pPr>
    </w:p>
    <w:p w:rsidR="00D503A6" w:rsidRPr="00D503A6" w:rsidRDefault="00D503A6" w:rsidP="00D503A6">
      <w:pPr>
        <w:ind w:firstLine="709"/>
        <w:jc w:val="center"/>
        <w:rPr>
          <w:rFonts w:ascii="TimesNewRomanPSMT" w:eastAsia="TimesNewRomanPSMT" w:hAnsi="TimesNewRomanPSMT" w:cs="TimesNewRomanPSMT"/>
          <w:b/>
          <w:sz w:val="24"/>
          <w:szCs w:val="24"/>
        </w:rPr>
      </w:pPr>
      <w:r w:rsidRPr="00D503A6">
        <w:rPr>
          <w:rFonts w:ascii="TimesNewRomanPSMT" w:eastAsia="TimesNewRomanPSMT" w:hAnsi="TimesNewRomanPSMT" w:cs="TimesNewRomanPSMT"/>
          <w:b/>
          <w:sz w:val="24"/>
          <w:szCs w:val="24"/>
        </w:rPr>
        <w:t>Пояснительная записка.</w:t>
      </w:r>
    </w:p>
    <w:p w:rsidR="00D503A6" w:rsidRDefault="00D503A6" w:rsidP="00D503A6">
      <w:pPr>
        <w:ind w:firstLine="709"/>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 xml:space="preserve">С каждым годом все большее число детей нуждаются в специальной коррекционной помощи. Проблема воспитания и образования детей с особенностями в развитии является одной из самых острых в сфере образования и социальной защиты детей. </w:t>
      </w:r>
    </w:p>
    <w:p w:rsidR="00D503A6" w:rsidRDefault="00D503A6" w:rsidP="00D503A6">
      <w:pPr>
        <w:ind w:firstLine="709"/>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 xml:space="preserve">Категория детей с трудностями в </w:t>
      </w:r>
      <w:proofErr w:type="gramStart"/>
      <w:r>
        <w:rPr>
          <w:rFonts w:ascii="TimesNewRomanPSMT" w:eastAsia="TimesNewRomanPSMT" w:hAnsi="TimesNewRomanPSMT" w:cs="TimesNewRomanPSMT"/>
          <w:sz w:val="24"/>
          <w:szCs w:val="24"/>
        </w:rPr>
        <w:t>обучении, по мнению</w:t>
      </w:r>
      <w:proofErr w:type="gramEnd"/>
      <w:r>
        <w:rPr>
          <w:rFonts w:ascii="TimesNewRomanPSMT" w:eastAsia="TimesNewRomanPSMT" w:hAnsi="TimesNewRomanPSMT" w:cs="TimesNewRomanPSMT"/>
          <w:sz w:val="24"/>
          <w:szCs w:val="24"/>
        </w:rPr>
        <w:t xml:space="preserve"> многих специалистов, одна из самых многочисленных и неоднородных по своему составу. Традиционно к категории учащихся с трудностями в обучении относят детей, испытывающих стойкие затруднения в усвоении образовательных программ. </w:t>
      </w:r>
    </w:p>
    <w:p w:rsidR="00D503A6" w:rsidRDefault="00D503A6" w:rsidP="00D503A6">
      <w:pPr>
        <w:ind w:firstLine="709"/>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 xml:space="preserve">Для решения проблемы обучения детей данной категории разработана программа коррекционной работы с </w:t>
      </w:r>
      <w:proofErr w:type="gramStart"/>
      <w:r>
        <w:rPr>
          <w:rFonts w:ascii="TimesNewRomanPSMT" w:eastAsia="TimesNewRomanPSMT" w:hAnsi="TimesNewRomanPSMT" w:cs="TimesNewRomanPSMT"/>
          <w:sz w:val="24"/>
          <w:szCs w:val="24"/>
        </w:rPr>
        <w:t>обучающимися</w:t>
      </w:r>
      <w:proofErr w:type="gramEnd"/>
      <w:r>
        <w:rPr>
          <w:rFonts w:ascii="TimesNewRomanPSMT" w:eastAsia="TimesNewRomanPSMT" w:hAnsi="TimesNewRomanPSMT" w:cs="TimesNewRomanPSMT"/>
          <w:sz w:val="24"/>
          <w:szCs w:val="24"/>
        </w:rPr>
        <w:t>.</w:t>
      </w:r>
    </w:p>
    <w:p w:rsidR="00D503A6" w:rsidRDefault="00D503A6" w:rsidP="00D503A6">
      <w:pPr>
        <w:ind w:firstLine="709"/>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 xml:space="preserve">Программа коррекционной работы разработана в соответствии с требованиями Закона </w:t>
      </w:r>
      <w:r>
        <w:rPr>
          <w:rFonts w:ascii="TimesNewRomanPSMT" w:eastAsia="TimesNewRomanPSMT" w:hAnsi="TimesNewRomanPSMT" w:cs="TimesNewRomanPSMT"/>
          <w:sz w:val="24"/>
          <w:szCs w:val="24"/>
        </w:rPr>
        <w:lastRenderedPageBreak/>
        <w:t>«Об образовании», Федерального государственного образовательного стандарта начального и общего среднего образования.</w:t>
      </w:r>
    </w:p>
    <w:p w:rsidR="00D503A6" w:rsidRDefault="00D503A6" w:rsidP="00D503A6">
      <w:pPr>
        <w:jc w:val="both"/>
        <w:rPr>
          <w:rFonts w:ascii="TimesNewRomanPSMT" w:eastAsia="TimesNewRomanPSMT" w:hAnsi="TimesNewRomanPSMT" w:cs="TimesNewRomanPSMT"/>
          <w:sz w:val="24"/>
          <w:szCs w:val="24"/>
        </w:rPr>
      </w:pPr>
      <w:r>
        <w:rPr>
          <w:rFonts w:ascii="TimesNewRomanPSMT" w:eastAsia="TimesNewRomanPSMT" w:hAnsi="TimesNewRomanPSMT" w:cs="TimesNewRomanPSMT"/>
          <w:b/>
          <w:bCs/>
          <w:sz w:val="24"/>
          <w:szCs w:val="24"/>
        </w:rPr>
        <w:t>Цель:</w:t>
      </w:r>
      <w:r>
        <w:rPr>
          <w:rFonts w:ascii="TimesNewRomanPSMT" w:eastAsia="TimesNewRomanPSMT" w:hAnsi="TimesNewRomanPSMT" w:cs="TimesNewRomanPSMT"/>
          <w:sz w:val="24"/>
          <w:szCs w:val="24"/>
        </w:rPr>
        <w:t xml:space="preserve"> создание в школе системы коррекционной работы,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 </w:t>
      </w:r>
    </w:p>
    <w:p w:rsidR="00D503A6" w:rsidRDefault="00D503A6" w:rsidP="00D503A6">
      <w:pPr>
        <w:jc w:val="both"/>
        <w:rPr>
          <w:rFonts w:ascii="TimesNewRomanPSMT" w:eastAsia="TimesNewRomanPSMT" w:hAnsi="TimesNewRomanPSMT" w:cs="TimesNewRomanPSMT"/>
          <w:b/>
          <w:bCs/>
          <w:sz w:val="24"/>
          <w:szCs w:val="24"/>
        </w:rPr>
      </w:pPr>
      <w:r>
        <w:rPr>
          <w:rFonts w:ascii="TimesNewRomanPSMT" w:eastAsia="TimesNewRomanPSMT" w:hAnsi="TimesNewRomanPSMT" w:cs="TimesNewRomanPSMT"/>
          <w:b/>
          <w:bCs/>
          <w:sz w:val="24"/>
          <w:szCs w:val="24"/>
        </w:rPr>
        <w:t>Задачи:</w:t>
      </w:r>
    </w:p>
    <w:p w:rsidR="00D503A6" w:rsidRDefault="00D503A6" w:rsidP="00D503A6">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своевременное выявление детей с трудностями в обучении, обусловленными ограниченными возможностями здоровья;</w:t>
      </w:r>
    </w:p>
    <w:p w:rsidR="00D503A6" w:rsidRDefault="00D503A6" w:rsidP="00D503A6">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определение особых образовательных потребностей детей с ограниченными возможностями здоровья, детей-инвалидов;</w:t>
      </w:r>
    </w:p>
    <w:p w:rsidR="00D503A6" w:rsidRDefault="00D503A6" w:rsidP="00D503A6">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и общего среднего образования и их интеграции в образовательном учреждении;</w:t>
      </w:r>
    </w:p>
    <w:p w:rsidR="00D503A6" w:rsidRDefault="00D503A6" w:rsidP="00D503A6">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D503A6" w:rsidRDefault="00D503A6" w:rsidP="00D503A6">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D503A6" w:rsidRDefault="00D503A6" w:rsidP="00D503A6">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503A6" w:rsidRDefault="00D503A6" w:rsidP="00D503A6">
      <w:pPr>
        <w:ind w:firstLine="708"/>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D503A6" w:rsidRDefault="00D503A6" w:rsidP="00D503A6">
      <w:pPr>
        <w:ind w:firstLine="708"/>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 xml:space="preserve">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w:t>
      </w:r>
    </w:p>
    <w:tbl>
      <w:tblPr>
        <w:tblStyle w:val="af1"/>
        <w:tblW w:w="0" w:type="auto"/>
        <w:tblLook w:val="04A0"/>
      </w:tblPr>
      <w:tblGrid>
        <w:gridCol w:w="675"/>
        <w:gridCol w:w="4110"/>
        <w:gridCol w:w="1560"/>
        <w:gridCol w:w="3226"/>
      </w:tblGrid>
      <w:tr w:rsidR="00D503A6" w:rsidTr="00A17F59">
        <w:tc>
          <w:tcPr>
            <w:tcW w:w="675"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w:t>
            </w:r>
          </w:p>
        </w:tc>
        <w:tc>
          <w:tcPr>
            <w:tcW w:w="4110"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Категория детей с ОВЗ</w:t>
            </w:r>
          </w:p>
        </w:tc>
        <w:tc>
          <w:tcPr>
            <w:tcW w:w="1560"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Количество</w:t>
            </w:r>
          </w:p>
        </w:tc>
        <w:tc>
          <w:tcPr>
            <w:tcW w:w="3226"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Программа обучения</w:t>
            </w:r>
          </w:p>
        </w:tc>
      </w:tr>
      <w:tr w:rsidR="00D503A6" w:rsidTr="00A17F59">
        <w:tc>
          <w:tcPr>
            <w:tcW w:w="675"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1.</w:t>
            </w:r>
          </w:p>
        </w:tc>
        <w:tc>
          <w:tcPr>
            <w:tcW w:w="4110"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Дети-инвалиды</w:t>
            </w:r>
          </w:p>
        </w:tc>
        <w:tc>
          <w:tcPr>
            <w:tcW w:w="1560"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19</w:t>
            </w:r>
          </w:p>
        </w:tc>
        <w:tc>
          <w:tcPr>
            <w:tcW w:w="3226"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Общеобразовательная</w:t>
            </w:r>
          </w:p>
        </w:tc>
      </w:tr>
      <w:tr w:rsidR="00D503A6" w:rsidTr="00A17F59">
        <w:tc>
          <w:tcPr>
            <w:tcW w:w="675"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2</w:t>
            </w:r>
          </w:p>
        </w:tc>
        <w:tc>
          <w:tcPr>
            <w:tcW w:w="4110"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Дети на домашнем обучении</w:t>
            </w:r>
          </w:p>
        </w:tc>
        <w:tc>
          <w:tcPr>
            <w:tcW w:w="1560"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15</w:t>
            </w:r>
          </w:p>
        </w:tc>
        <w:tc>
          <w:tcPr>
            <w:tcW w:w="3226"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Индивидуальная</w:t>
            </w:r>
          </w:p>
        </w:tc>
      </w:tr>
      <w:tr w:rsidR="00D503A6" w:rsidTr="00A17F59">
        <w:tc>
          <w:tcPr>
            <w:tcW w:w="675"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3.</w:t>
            </w:r>
          </w:p>
        </w:tc>
        <w:tc>
          <w:tcPr>
            <w:tcW w:w="4110"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Учащиеся с ЗПР</w:t>
            </w:r>
          </w:p>
        </w:tc>
        <w:tc>
          <w:tcPr>
            <w:tcW w:w="1560"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12</w:t>
            </w:r>
          </w:p>
        </w:tc>
        <w:tc>
          <w:tcPr>
            <w:tcW w:w="3226"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Общеобразовательная</w:t>
            </w:r>
          </w:p>
        </w:tc>
      </w:tr>
      <w:tr w:rsidR="00D503A6" w:rsidTr="00A17F59">
        <w:tc>
          <w:tcPr>
            <w:tcW w:w="675"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4.</w:t>
            </w:r>
          </w:p>
        </w:tc>
        <w:tc>
          <w:tcPr>
            <w:tcW w:w="4110"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Учащиеся 7 вида</w:t>
            </w:r>
          </w:p>
        </w:tc>
        <w:tc>
          <w:tcPr>
            <w:tcW w:w="1560"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13</w:t>
            </w:r>
          </w:p>
        </w:tc>
        <w:tc>
          <w:tcPr>
            <w:tcW w:w="3226"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Облегченная</w:t>
            </w:r>
          </w:p>
        </w:tc>
      </w:tr>
      <w:tr w:rsidR="00D503A6" w:rsidTr="00A17F59">
        <w:tc>
          <w:tcPr>
            <w:tcW w:w="675"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5.</w:t>
            </w:r>
          </w:p>
        </w:tc>
        <w:tc>
          <w:tcPr>
            <w:tcW w:w="4110"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Учащиеся 8 вида</w:t>
            </w:r>
          </w:p>
        </w:tc>
        <w:tc>
          <w:tcPr>
            <w:tcW w:w="1560"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8</w:t>
            </w:r>
          </w:p>
        </w:tc>
        <w:tc>
          <w:tcPr>
            <w:tcW w:w="3226" w:type="dxa"/>
          </w:tcPr>
          <w:p w:rsidR="00D503A6" w:rsidRDefault="00D503A6" w:rsidP="00A17F59">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Облеченная</w:t>
            </w:r>
          </w:p>
        </w:tc>
      </w:tr>
    </w:tbl>
    <w:p w:rsidR="00D503A6" w:rsidRDefault="00D503A6" w:rsidP="00D503A6">
      <w:pPr>
        <w:ind w:firstLine="708"/>
        <w:jc w:val="both"/>
        <w:rPr>
          <w:rFonts w:ascii="TimesNewRomanPSMT" w:eastAsia="TimesNewRomanPSMT" w:hAnsi="TimesNewRomanPSMT" w:cs="TimesNewRomanPSMT"/>
          <w:sz w:val="24"/>
          <w:szCs w:val="24"/>
        </w:rPr>
      </w:pPr>
    </w:p>
    <w:p w:rsidR="00D503A6" w:rsidRDefault="00D503A6" w:rsidP="00D503A6">
      <w:pPr>
        <w:jc w:val="both"/>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Программа коррекционной работы включает взаимосвязанные модули (направления). Данные модули отражают её основное содержание:</w:t>
      </w:r>
    </w:p>
    <w:p w:rsidR="00D503A6" w:rsidRDefault="00D503A6" w:rsidP="00094154">
      <w:pPr>
        <w:pStyle w:val="ac"/>
        <w:widowControl/>
        <w:numPr>
          <w:ilvl w:val="0"/>
          <w:numId w:val="35"/>
        </w:numPr>
        <w:autoSpaceDN/>
        <w:adjustRightInd/>
        <w:spacing w:after="200" w:line="276" w:lineRule="auto"/>
        <w:jc w:val="both"/>
        <w:rPr>
          <w:rFonts w:ascii="TimesNewRomanPSMT" w:eastAsia="TimesNewRomanPSMT" w:hAnsi="TimesNewRomanPSMT" w:cs="TimesNewRomanPSMT"/>
          <w:sz w:val="24"/>
          <w:szCs w:val="24"/>
        </w:rPr>
      </w:pPr>
      <w:r>
        <w:rPr>
          <w:rFonts w:ascii="TimesNewRomanPSMT" w:eastAsia="TimesNewRomanPSMT" w:hAnsi="TimesNewRomanPSMT" w:cs="TimesNewRomanPSMT"/>
          <w:b/>
          <w:bCs/>
          <w:i/>
          <w:iCs/>
          <w:sz w:val="24"/>
          <w:szCs w:val="24"/>
        </w:rPr>
        <w:t>Д</w:t>
      </w:r>
      <w:r w:rsidRPr="00FB1A9C">
        <w:rPr>
          <w:rFonts w:ascii="TimesNewRomanPSMT" w:eastAsia="TimesNewRomanPSMT" w:hAnsi="TimesNewRomanPSMT" w:cs="TimesNewRomanPSMT"/>
          <w:b/>
          <w:bCs/>
          <w:i/>
          <w:iCs/>
          <w:sz w:val="24"/>
          <w:szCs w:val="24"/>
        </w:rPr>
        <w:t>иагностическая работа</w:t>
      </w:r>
      <w:r w:rsidRPr="00FB1A9C">
        <w:rPr>
          <w:rFonts w:ascii="TimesNewRomanPSMT" w:eastAsia="TimesNewRomanPSMT" w:hAnsi="TimesNewRomanPSMT" w:cs="TimesNewRomanPSMT"/>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D503A6" w:rsidRDefault="00D503A6" w:rsidP="00094154">
      <w:pPr>
        <w:pStyle w:val="ac"/>
        <w:widowControl/>
        <w:numPr>
          <w:ilvl w:val="0"/>
          <w:numId w:val="35"/>
        </w:numPr>
        <w:autoSpaceDN/>
        <w:adjustRightInd/>
        <w:spacing w:after="200" w:line="276" w:lineRule="auto"/>
        <w:jc w:val="both"/>
        <w:rPr>
          <w:rFonts w:ascii="TimesNewRomanPSMT" w:eastAsia="TimesNewRomanPSMT" w:hAnsi="TimesNewRomanPSMT" w:cs="TimesNewRomanPSMT"/>
          <w:sz w:val="24"/>
          <w:szCs w:val="24"/>
        </w:rPr>
      </w:pPr>
      <w:r>
        <w:rPr>
          <w:rFonts w:ascii="TimesNewRomanPSMT" w:eastAsia="TimesNewRomanPSMT" w:hAnsi="TimesNewRomanPSMT" w:cs="TimesNewRomanPSMT"/>
          <w:b/>
          <w:bCs/>
          <w:i/>
          <w:iCs/>
          <w:sz w:val="24"/>
          <w:szCs w:val="24"/>
        </w:rPr>
        <w:t>К</w:t>
      </w:r>
      <w:r w:rsidRPr="00FB1A9C">
        <w:rPr>
          <w:rFonts w:ascii="TimesNewRomanPSMT" w:eastAsia="TimesNewRomanPSMT" w:hAnsi="TimesNewRomanPSMT" w:cs="TimesNewRomanPSMT"/>
          <w:b/>
          <w:bCs/>
          <w:i/>
          <w:iCs/>
          <w:sz w:val="24"/>
          <w:szCs w:val="24"/>
        </w:rPr>
        <w:t>оррекционно-развивающая работа</w:t>
      </w:r>
      <w:r w:rsidRPr="00FB1A9C">
        <w:rPr>
          <w:rFonts w:ascii="TimesNewRomanPSMT" w:eastAsia="TimesNewRomanPSMT" w:hAnsi="TimesNewRomanPSMT" w:cs="TimesNewRomanPSMT"/>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D503A6" w:rsidRDefault="00D503A6" w:rsidP="00094154">
      <w:pPr>
        <w:pStyle w:val="ac"/>
        <w:widowControl/>
        <w:numPr>
          <w:ilvl w:val="0"/>
          <w:numId w:val="35"/>
        </w:numPr>
        <w:autoSpaceDN/>
        <w:adjustRightInd/>
        <w:spacing w:after="200" w:line="276" w:lineRule="auto"/>
        <w:jc w:val="both"/>
        <w:rPr>
          <w:rFonts w:ascii="TimesNewRomanPSMT" w:eastAsia="TimesNewRomanPSMT" w:hAnsi="TimesNewRomanPSMT" w:cs="TimesNewRomanPSMT"/>
          <w:sz w:val="24"/>
          <w:szCs w:val="24"/>
        </w:rPr>
      </w:pPr>
      <w:r>
        <w:rPr>
          <w:rFonts w:ascii="TimesNewRomanPSMT" w:eastAsia="TimesNewRomanPSMT" w:hAnsi="TimesNewRomanPSMT" w:cs="TimesNewRomanPSMT"/>
          <w:b/>
          <w:bCs/>
          <w:i/>
          <w:iCs/>
          <w:sz w:val="24"/>
          <w:szCs w:val="24"/>
        </w:rPr>
        <w:t>К</w:t>
      </w:r>
      <w:r w:rsidRPr="00FB1A9C">
        <w:rPr>
          <w:rFonts w:ascii="TimesNewRomanPSMT" w:eastAsia="TimesNewRomanPSMT" w:hAnsi="TimesNewRomanPSMT" w:cs="TimesNewRomanPSMT"/>
          <w:b/>
          <w:bCs/>
          <w:i/>
          <w:iCs/>
          <w:sz w:val="24"/>
          <w:szCs w:val="24"/>
        </w:rPr>
        <w:t>онсультативная работа</w:t>
      </w:r>
      <w:r w:rsidRPr="00FB1A9C">
        <w:rPr>
          <w:rFonts w:ascii="TimesNewRomanPSMT" w:eastAsia="TimesNewRomanPSMT" w:hAnsi="TimesNewRomanPSMT" w:cs="TimesNewRomanPSMT"/>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w:t>
      </w:r>
      <w:r w:rsidRPr="00FB1A9C">
        <w:rPr>
          <w:rFonts w:ascii="TimesNewRomanPSMT" w:eastAsia="TimesNewRomanPSMT" w:hAnsi="TimesNewRomanPSMT" w:cs="TimesNewRomanPSMT"/>
          <w:sz w:val="24"/>
          <w:szCs w:val="24"/>
        </w:rPr>
        <w:lastRenderedPageBreak/>
        <w:t>дифференцированных психолого-педагогических условий обучения, воспитания, коррекции, развития и социализации обучающихся;</w:t>
      </w:r>
    </w:p>
    <w:p w:rsidR="00D503A6" w:rsidRPr="00FB1A9C" w:rsidRDefault="00D503A6" w:rsidP="00094154">
      <w:pPr>
        <w:pStyle w:val="ac"/>
        <w:widowControl/>
        <w:numPr>
          <w:ilvl w:val="0"/>
          <w:numId w:val="35"/>
        </w:numPr>
        <w:autoSpaceDN/>
        <w:adjustRightInd/>
        <w:spacing w:after="200" w:line="276" w:lineRule="auto"/>
        <w:jc w:val="both"/>
        <w:rPr>
          <w:rFonts w:ascii="TimesNewRomanPSMT" w:eastAsia="TimesNewRomanPSMT" w:hAnsi="TimesNewRomanPSMT" w:cs="TimesNewRomanPSMT"/>
          <w:sz w:val="24"/>
          <w:szCs w:val="24"/>
        </w:rPr>
      </w:pPr>
      <w:r>
        <w:rPr>
          <w:rFonts w:ascii="TimesNewRomanPSMT" w:eastAsia="TimesNewRomanPSMT" w:hAnsi="TimesNewRomanPSMT" w:cs="TimesNewRomanPSMT"/>
          <w:b/>
          <w:bCs/>
          <w:i/>
          <w:iCs/>
          <w:sz w:val="24"/>
          <w:szCs w:val="24"/>
        </w:rPr>
        <w:t>И</w:t>
      </w:r>
      <w:r w:rsidRPr="00FB1A9C">
        <w:rPr>
          <w:rFonts w:ascii="TimesNewRomanPSMT" w:eastAsia="TimesNewRomanPSMT" w:hAnsi="TimesNewRomanPSMT" w:cs="TimesNewRomanPSMT"/>
          <w:b/>
          <w:bCs/>
          <w:i/>
          <w:iCs/>
          <w:sz w:val="24"/>
          <w:szCs w:val="24"/>
        </w:rPr>
        <w:t>нформационно-просветительская работа</w:t>
      </w:r>
      <w:r w:rsidRPr="00FB1A9C">
        <w:rPr>
          <w:rFonts w:ascii="TimesNewRomanPSMT" w:eastAsia="TimesNewRomanPSMT" w:hAnsi="TimesNewRomanPSMT" w:cs="TimesNewRomanPSMT"/>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D503A6" w:rsidRDefault="00D503A6" w:rsidP="00D503A6">
      <w:pPr>
        <w:pStyle w:val="a5"/>
        <w:jc w:val="both"/>
        <w:rPr>
          <w:b/>
        </w:rPr>
      </w:pPr>
    </w:p>
    <w:p w:rsidR="00D503A6" w:rsidRPr="00505C4C" w:rsidRDefault="00D503A6" w:rsidP="00D503A6">
      <w:pPr>
        <w:pStyle w:val="a5"/>
        <w:jc w:val="center"/>
        <w:rPr>
          <w:rFonts w:ascii="Calibri" w:hAnsi="Calibri"/>
          <w:sz w:val="16"/>
        </w:rPr>
      </w:pPr>
      <w:r w:rsidRPr="00505C4C">
        <w:rPr>
          <w:b/>
        </w:rPr>
        <w:t xml:space="preserve">Механизм реализации </w:t>
      </w:r>
      <w:r>
        <w:rPr>
          <w:b/>
        </w:rPr>
        <w:t>коррекционной работы</w:t>
      </w:r>
    </w:p>
    <w:p w:rsidR="00D503A6" w:rsidRPr="00D503A6" w:rsidRDefault="00D503A6" w:rsidP="00D503A6">
      <w:pPr>
        <w:pStyle w:val="a5"/>
        <w:rPr>
          <w:rFonts w:ascii="Calibri" w:hAnsi="Calibri"/>
          <w:sz w:val="16"/>
        </w:rPr>
      </w:pPr>
    </w:p>
    <w:p w:rsidR="00D503A6" w:rsidRPr="00D92BAB" w:rsidRDefault="00D503A6" w:rsidP="00E761E0">
      <w:pPr>
        <w:pStyle w:val="a5"/>
        <w:jc w:val="center"/>
        <w:rPr>
          <w:rFonts w:ascii="Calibri" w:hAnsi="Calibri"/>
          <w:sz w:val="16"/>
        </w:rPr>
      </w:pPr>
    </w:p>
    <w:p w:rsidR="00D503A6" w:rsidRDefault="00424584" w:rsidP="00E761E0">
      <w:pPr>
        <w:jc w:val="cente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7" type="#_x0000_t19" style="position:absolute;left:0;text-align:left;margin-left:8.6pt;margin-top:18.9pt;width:424.5pt;height:359.8pt;rotation:9318496fd;z-index:251698176" coordsize="29220,26902" adj="-7252090,931263,7620" path="wr-13980,,29220,43200,,1389,28559,26902nfewr-13980,,29220,43200,,1389,28559,26902l7620,21600nsxe" strokecolor="#974706 [1609]">
            <v:path o:connectlocs="0,1389;28559,26902;7620,21600"/>
          </v:shape>
        </w:pict>
      </w:r>
      <w:r>
        <w:rPr>
          <w:noProof/>
        </w:rPr>
        <w:pict>
          <v:roundrect id="_x0000_s1039" style="position:absolute;left:0;text-align:left;margin-left:129.95pt;margin-top:6.1pt;width:169.35pt;height:44.3pt;z-index:251669504" arcsize="10923f">
            <v:textbox>
              <w:txbxContent>
                <w:p w:rsidR="00085A44" w:rsidRPr="00AB274D" w:rsidRDefault="00085A44" w:rsidP="00D503A6">
                  <w:pPr>
                    <w:shd w:val="clear" w:color="auto" w:fill="92CDDC" w:themeFill="accent5" w:themeFillTint="99"/>
                    <w:jc w:val="center"/>
                    <w:rPr>
                      <w:rFonts w:ascii="Times New Roman" w:hAnsi="Times New Roman" w:cs="Times New Roman"/>
                      <w:b/>
                      <w:color w:val="FF0000"/>
                      <w:sz w:val="32"/>
                      <w:szCs w:val="32"/>
                    </w:rPr>
                  </w:pPr>
                  <w:r w:rsidRPr="00AB274D">
                    <w:rPr>
                      <w:rFonts w:ascii="Times New Roman" w:hAnsi="Times New Roman" w:cs="Times New Roman"/>
                      <w:b/>
                      <w:color w:val="FF0000"/>
                      <w:sz w:val="32"/>
                      <w:szCs w:val="32"/>
                    </w:rPr>
                    <w:t>Ребенок с ОВЗ</w:t>
                  </w:r>
                </w:p>
              </w:txbxContent>
            </v:textbox>
          </v:roundrect>
        </w:pict>
      </w:r>
    </w:p>
    <w:p w:rsidR="00D503A6" w:rsidRDefault="00424584" w:rsidP="00E761E0">
      <w:pPr>
        <w:jc w:val="center"/>
      </w:pPr>
      <w:r>
        <w:rPr>
          <w:noProof/>
        </w:rPr>
        <w:pict>
          <v:shape id="_x0000_s1062" type="#_x0000_t32" style="position:absolute;left:0;text-align:left;margin-left:97pt;margin-top:19.05pt;width:32.95pt;height:20.6pt;flip:x;z-index:251693056" o:connectortype="straight" strokecolor="#ffc000">
            <v:stroke startarrow="block" endarrow="block"/>
          </v:shape>
        </w:pict>
      </w:r>
      <w:r>
        <w:rPr>
          <w:noProof/>
        </w:rPr>
        <w:pict>
          <v:shape id="_x0000_s1057" type="#_x0000_t32" style="position:absolute;left:0;text-align:left;margin-left:291.05pt;margin-top:24.95pt;width:49.85pt;height:36pt;flip:x y;z-index:251687936" o:connectortype="straight" strokecolor="#ffc000">
            <v:stroke startarrow="block" endarrow="block"/>
          </v:shape>
        </w:pict>
      </w:r>
      <w:r>
        <w:rPr>
          <w:noProof/>
        </w:rPr>
        <w:pict>
          <v:shape id="_x0000_s1058" type="#_x0000_t32" style="position:absolute;left:0;text-align:left;margin-left:252.7pt;margin-top:24.95pt;width:30.45pt;height:64.4pt;flip:x y;z-index:251688960" o:connectortype="straight" strokecolor="#ffc000">
            <v:stroke startarrow="block" endarrow="block"/>
          </v:shape>
        </w:pict>
      </w:r>
      <w:r>
        <w:rPr>
          <w:noProof/>
        </w:rPr>
        <w:pict>
          <v:shape id="_x0000_s1059" type="#_x0000_t32" style="position:absolute;left:0;text-align:left;margin-left:212.25pt;margin-top:24.95pt;width:0;height:64.4pt;flip:y;z-index:251689984" o:connectortype="straight" strokecolor="#ffc000">
            <v:stroke startarrow="block" endarrow="block"/>
          </v:shape>
        </w:pict>
      </w:r>
      <w:r>
        <w:rPr>
          <w:noProof/>
        </w:rPr>
        <w:pict>
          <v:shape id="_x0000_s1060" type="#_x0000_t32" style="position:absolute;left:0;text-align:left;margin-left:129.95pt;margin-top:24.95pt;width:32.15pt;height:64.4pt;flip:x;z-index:251691008" o:connectortype="straight" strokecolor="#ffc000">
            <v:stroke startarrow="block" endarrow="block"/>
          </v:shape>
        </w:pict>
      </w:r>
      <w:r>
        <w:rPr>
          <w:noProof/>
        </w:rPr>
        <w:pict>
          <v:shape id="_x0000_s1061" type="#_x0000_t19" style="position:absolute;left:0;text-align:left;margin-left:8.6pt;margin-top:-168.2pt;width:419.75pt;height:362.5pt;rotation:9318496fd;z-index:251692032" coordsize="29220,26902" adj="-7252090,931263,7620" path="wr-13980,,29220,43200,,1389,28559,26902nfewr-13980,,29220,43200,,1389,28559,26902l7620,21600nsxe" strokecolor="#00b050">
            <v:path o:connectlocs="0,1389;28559,26902;7620,21600"/>
          </v:shape>
        </w:pict>
      </w:r>
      <w:r>
        <w:rPr>
          <w:noProof/>
        </w:rPr>
        <w:pict>
          <v:shape id="_x0000_s1056" type="#_x0000_t32" style="position:absolute;left:0;text-align:left;margin-left:299.3pt;margin-top:7.7pt;width:66.85pt;height:1pt;flip:x;z-index:251686912" o:connectortype="straight" strokecolor="#ffc000">
            <v:stroke startarrow="block" endarrow="block"/>
          </v:shape>
        </w:pict>
      </w:r>
      <w:r>
        <w:rPr>
          <w:noProof/>
        </w:rPr>
        <w:pict>
          <v:shape id="_x0000_s1055" type="#_x0000_t32" style="position:absolute;left:0;text-align:left;margin-left:43.5pt;margin-top:6.7pt;width:86.45pt;height:1pt;flip:x;z-index:251685888" o:connectortype="straight" strokecolor="#ffc000">
            <v:stroke startarrow="block" endarrow="block"/>
          </v:shape>
        </w:pict>
      </w:r>
      <w:r>
        <w:rPr>
          <w:noProof/>
        </w:rPr>
        <w:pict>
          <v:roundrect id="_x0000_s1042" style="position:absolute;left:0;text-align:left;margin-left:366.15pt;margin-top:-17.65pt;width:92.4pt;height:42.6pt;z-index:251672576" arcsize="10923f">
            <v:textbox>
              <w:txbxContent>
                <w:p w:rsidR="00085A44" w:rsidRPr="00AB274D" w:rsidRDefault="00085A44" w:rsidP="00D503A6">
                  <w:pPr>
                    <w:shd w:val="clear" w:color="auto" w:fill="FFC000"/>
                    <w:jc w:val="center"/>
                    <w:rPr>
                      <w:rFonts w:ascii="Times New Roman" w:hAnsi="Times New Roman" w:cs="Times New Roman"/>
                      <w:color w:val="17365D" w:themeColor="text2" w:themeShade="BF"/>
                      <w:sz w:val="24"/>
                      <w:szCs w:val="24"/>
                    </w:rPr>
                  </w:pPr>
                  <w:r w:rsidRPr="00AB274D">
                    <w:rPr>
                      <w:rFonts w:ascii="Times New Roman" w:hAnsi="Times New Roman" w:cs="Times New Roman"/>
                      <w:color w:val="17365D" w:themeColor="text2" w:themeShade="BF"/>
                      <w:sz w:val="24"/>
                      <w:szCs w:val="24"/>
                    </w:rPr>
                    <w:t>Учителя предметники</w:t>
                  </w:r>
                </w:p>
              </w:txbxContent>
            </v:textbox>
          </v:roundrect>
        </w:pict>
      </w:r>
      <w:r>
        <w:rPr>
          <w:noProof/>
        </w:rPr>
        <w:pict>
          <v:roundrect id="_x0000_s1038" style="position:absolute;left:0;text-align:left;margin-left:-28.5pt;margin-top:-5.5pt;width:1in;height:30.45pt;z-index:251668480" arcsize="10923f">
            <v:textbox>
              <w:txbxContent>
                <w:p w:rsidR="00085A44" w:rsidRPr="00AB274D" w:rsidRDefault="00085A44" w:rsidP="00D503A6">
                  <w:pPr>
                    <w:shd w:val="clear" w:color="auto" w:fill="FFC000"/>
                    <w:jc w:val="center"/>
                    <w:rPr>
                      <w:rFonts w:ascii="Times New Roman" w:hAnsi="Times New Roman" w:cs="Times New Roman"/>
                      <w:color w:val="17365D" w:themeColor="text2" w:themeShade="BF"/>
                      <w:sz w:val="24"/>
                      <w:szCs w:val="24"/>
                    </w:rPr>
                  </w:pPr>
                  <w:r w:rsidRPr="00AB274D">
                    <w:rPr>
                      <w:rFonts w:ascii="Times New Roman" w:hAnsi="Times New Roman" w:cs="Times New Roman"/>
                      <w:color w:val="17365D" w:themeColor="text2" w:themeShade="BF"/>
                      <w:sz w:val="24"/>
                      <w:szCs w:val="24"/>
                    </w:rPr>
                    <w:t>Родитель</w:t>
                  </w:r>
                </w:p>
              </w:txbxContent>
            </v:textbox>
          </v:roundrect>
        </w:pict>
      </w:r>
    </w:p>
    <w:p w:rsidR="00D503A6" w:rsidRDefault="00424584" w:rsidP="00E761E0">
      <w:pPr>
        <w:jc w:val="center"/>
      </w:pPr>
      <w:r>
        <w:rPr>
          <w:noProof/>
        </w:rPr>
        <w:pict>
          <v:roundrect id="_x0000_s1037" style="position:absolute;left:0;text-align:left;margin-left:14.65pt;margin-top:14.2pt;width:98.65pt;height:43.2pt;z-index:251667456" arcsize="10923f">
            <v:textbox>
              <w:txbxContent>
                <w:p w:rsidR="00085A44" w:rsidRPr="00AB274D" w:rsidRDefault="00085A44" w:rsidP="00D503A6">
                  <w:pPr>
                    <w:shd w:val="clear" w:color="auto" w:fill="FFC000"/>
                    <w:jc w:val="center"/>
                    <w:rPr>
                      <w:rFonts w:ascii="Times New Roman" w:hAnsi="Times New Roman" w:cs="Times New Roman"/>
                      <w:color w:val="17365D" w:themeColor="text2" w:themeShade="BF"/>
                      <w:sz w:val="24"/>
                      <w:szCs w:val="24"/>
                    </w:rPr>
                  </w:pPr>
                  <w:r w:rsidRPr="00AB274D">
                    <w:rPr>
                      <w:rFonts w:ascii="Times New Roman" w:hAnsi="Times New Roman" w:cs="Times New Roman"/>
                      <w:color w:val="17365D" w:themeColor="text2" w:themeShade="BF"/>
                      <w:sz w:val="24"/>
                      <w:szCs w:val="24"/>
                    </w:rPr>
                    <w:t>Классный руководитель</w:t>
                  </w:r>
                </w:p>
                <w:p w:rsidR="00085A44" w:rsidRDefault="00085A44" w:rsidP="00D503A6"/>
              </w:txbxContent>
            </v:textbox>
          </v:roundrect>
        </w:pict>
      </w:r>
      <w:r>
        <w:rPr>
          <w:noProof/>
        </w:rPr>
        <w:pict>
          <v:roundrect id="_x0000_s1044" style="position:absolute;left:0;text-align:left;margin-left:340.9pt;margin-top:15.3pt;width:83.55pt;height:42.1pt;z-index:251674624" arcsize="10923f">
            <v:textbox>
              <w:txbxContent>
                <w:p w:rsidR="00085A44" w:rsidRPr="00AB274D" w:rsidRDefault="00085A44" w:rsidP="00D503A6">
                  <w:pPr>
                    <w:shd w:val="clear" w:color="auto" w:fill="FFC000"/>
                    <w:jc w:val="center"/>
                    <w:rPr>
                      <w:rFonts w:ascii="Times New Roman" w:hAnsi="Times New Roman" w:cs="Times New Roman"/>
                      <w:color w:val="17365D" w:themeColor="text2" w:themeShade="BF"/>
                      <w:sz w:val="24"/>
                      <w:szCs w:val="24"/>
                    </w:rPr>
                  </w:pPr>
                  <w:r w:rsidRPr="00AB274D">
                    <w:rPr>
                      <w:rFonts w:ascii="Times New Roman" w:hAnsi="Times New Roman" w:cs="Times New Roman"/>
                      <w:color w:val="17365D" w:themeColor="text2" w:themeShade="BF"/>
                      <w:sz w:val="24"/>
                      <w:szCs w:val="24"/>
                    </w:rPr>
                    <w:t>Социальный педагог</w:t>
                  </w:r>
                </w:p>
              </w:txbxContent>
            </v:textbox>
          </v:roundrect>
        </w:pict>
      </w:r>
    </w:p>
    <w:p w:rsidR="00D503A6" w:rsidRDefault="00D503A6" w:rsidP="00E761E0">
      <w:pPr>
        <w:jc w:val="center"/>
      </w:pPr>
    </w:p>
    <w:p w:rsidR="00D503A6" w:rsidRDefault="00424584" w:rsidP="00E761E0">
      <w:pPr>
        <w:jc w:val="center"/>
      </w:pPr>
      <w:r>
        <w:rPr>
          <w:noProof/>
        </w:rPr>
        <w:pict>
          <v:roundrect id="_x0000_s1041" style="position:absolute;left:0;text-align:left;margin-left:88.55pt;margin-top:13.05pt;width:1in;height:30.05pt;z-index:251671552" arcsize="10923f">
            <v:textbox>
              <w:txbxContent>
                <w:p w:rsidR="00085A44" w:rsidRPr="00AB274D" w:rsidRDefault="00085A44" w:rsidP="00D503A6">
                  <w:pPr>
                    <w:shd w:val="clear" w:color="auto" w:fill="FFC000"/>
                    <w:jc w:val="center"/>
                    <w:rPr>
                      <w:rFonts w:ascii="Times New Roman" w:hAnsi="Times New Roman" w:cs="Times New Roman"/>
                      <w:color w:val="17365D" w:themeColor="text2" w:themeShade="BF"/>
                      <w:sz w:val="24"/>
                      <w:szCs w:val="24"/>
                    </w:rPr>
                  </w:pPr>
                  <w:r w:rsidRPr="00AB274D">
                    <w:rPr>
                      <w:rFonts w:ascii="Times New Roman" w:hAnsi="Times New Roman" w:cs="Times New Roman"/>
                      <w:color w:val="17365D" w:themeColor="text2" w:themeShade="BF"/>
                      <w:sz w:val="24"/>
                      <w:szCs w:val="24"/>
                    </w:rPr>
                    <w:t>Логопед</w:t>
                  </w:r>
                </w:p>
              </w:txbxContent>
            </v:textbox>
          </v:roundrect>
        </w:pict>
      </w:r>
      <w:r>
        <w:rPr>
          <w:noProof/>
        </w:rPr>
        <w:pict>
          <v:roundrect id="_x0000_s1040" style="position:absolute;left:0;text-align:left;margin-left:175.4pt;margin-top:13.05pt;width:1in;height:39.55pt;z-index:251670528" arcsize="10923f">
            <v:textbox>
              <w:txbxContent>
                <w:p w:rsidR="00085A44" w:rsidRPr="00AB274D" w:rsidRDefault="00085A44" w:rsidP="00D503A6">
                  <w:pPr>
                    <w:shd w:val="clear" w:color="auto" w:fill="FFC000"/>
                    <w:jc w:val="center"/>
                    <w:rPr>
                      <w:rFonts w:ascii="Times New Roman" w:hAnsi="Times New Roman" w:cs="Times New Roman"/>
                      <w:color w:val="17365D" w:themeColor="text2" w:themeShade="BF"/>
                      <w:sz w:val="24"/>
                      <w:szCs w:val="24"/>
                    </w:rPr>
                  </w:pPr>
                  <w:r w:rsidRPr="00AB274D">
                    <w:rPr>
                      <w:rFonts w:ascii="Times New Roman" w:hAnsi="Times New Roman" w:cs="Times New Roman"/>
                      <w:color w:val="17365D" w:themeColor="text2" w:themeShade="BF"/>
                      <w:sz w:val="24"/>
                      <w:szCs w:val="24"/>
                    </w:rPr>
                    <w:t>Педагог-психолог</w:t>
                  </w:r>
                </w:p>
              </w:txbxContent>
            </v:textbox>
          </v:roundrect>
        </w:pict>
      </w:r>
      <w:r>
        <w:rPr>
          <w:noProof/>
        </w:rPr>
        <w:pict>
          <v:roundrect id="_x0000_s1045" style="position:absolute;left:0;text-align:left;margin-left:267.95pt;margin-top:13.05pt;width:60.6pt;height:27.7pt;z-index:251675648" arcsize="10923f">
            <v:textbox>
              <w:txbxContent>
                <w:p w:rsidR="00085A44" w:rsidRPr="00AB274D" w:rsidRDefault="00085A44" w:rsidP="00D503A6">
                  <w:pPr>
                    <w:shd w:val="clear" w:color="auto" w:fill="FFC000"/>
                    <w:jc w:val="center"/>
                    <w:rPr>
                      <w:rFonts w:ascii="Times New Roman" w:hAnsi="Times New Roman" w:cs="Times New Roman"/>
                      <w:color w:val="17365D" w:themeColor="text2" w:themeShade="BF"/>
                      <w:sz w:val="24"/>
                      <w:szCs w:val="24"/>
                    </w:rPr>
                  </w:pPr>
                  <w:r w:rsidRPr="00AB274D">
                    <w:rPr>
                      <w:rFonts w:ascii="Times New Roman" w:hAnsi="Times New Roman" w:cs="Times New Roman"/>
                      <w:color w:val="17365D" w:themeColor="text2" w:themeShade="BF"/>
                      <w:sz w:val="24"/>
                      <w:szCs w:val="24"/>
                    </w:rPr>
                    <w:t>Медик</w:t>
                  </w:r>
                </w:p>
              </w:txbxContent>
            </v:textbox>
          </v:roundrect>
        </w:pict>
      </w:r>
    </w:p>
    <w:p w:rsidR="00D503A6" w:rsidRDefault="00D503A6" w:rsidP="00E761E0">
      <w:pPr>
        <w:jc w:val="center"/>
      </w:pPr>
    </w:p>
    <w:p w:rsidR="00D503A6" w:rsidRDefault="00424584" w:rsidP="00E761E0">
      <w:pPr>
        <w:jc w:val="center"/>
      </w:pPr>
      <w:r>
        <w:rPr>
          <w:noProof/>
        </w:rPr>
        <w:pict>
          <v:shape id="_x0000_s1066" type="#_x0000_t32" style="position:absolute;left:0;text-align:left;margin-left:340.9pt;margin-top:11.75pt;width:63.65pt;height:36.4pt;z-index:251697152" o:connectortype="straight" strokecolor="#00b050">
            <v:stroke startarrow="block" endarrow="block"/>
          </v:shape>
        </w:pict>
      </w:r>
      <w:r>
        <w:rPr>
          <w:noProof/>
        </w:rPr>
        <w:pict>
          <v:shape id="_x0000_s1063" type="#_x0000_t32" style="position:absolute;left:0;text-align:left;margin-left:53.55pt;margin-top:16.3pt;width:43.45pt;height:35.9pt;flip:x;z-index:251694080" o:connectortype="straight" strokecolor="#00b050">
            <v:stroke startarrow="block" endarrow="block"/>
          </v:shape>
        </w:pict>
      </w:r>
    </w:p>
    <w:p w:rsidR="00D503A6" w:rsidRDefault="00424584" w:rsidP="00E761E0">
      <w:pPr>
        <w:jc w:val="center"/>
      </w:pPr>
      <w:r>
        <w:rPr>
          <w:noProof/>
        </w:rPr>
        <w:pict>
          <v:shape id="_x0000_s1065" type="#_x0000_t32" style="position:absolute;left:0;text-align:left;margin-left:271.8pt;margin-top:7.2pt;width:27.5pt;height:77.35pt;z-index:251696128" o:connectortype="straight" strokecolor="#00b050">
            <v:stroke startarrow="block" endarrow="block"/>
          </v:shape>
        </w:pict>
      </w:r>
      <w:r>
        <w:rPr>
          <w:noProof/>
        </w:rPr>
        <w:pict>
          <v:shape id="_x0000_s1064" type="#_x0000_t32" style="position:absolute;left:0;text-align:left;margin-left:143.65pt;margin-top:7.7pt;width:16.9pt;height:76.85pt;flip:x;z-index:251695104" o:connectortype="straight" strokecolor="#00b050">
            <v:stroke startarrow="block" endarrow="block"/>
          </v:shape>
        </w:pict>
      </w:r>
      <w:r>
        <w:rPr>
          <w:noProof/>
        </w:rPr>
        <w:pict>
          <v:roundrect id="_x0000_s1050" style="position:absolute;left:0;text-align:left;margin-left:382.15pt;margin-top:22.7pt;width:1in;height:43.1pt;z-index:251680768" arcsize="10923f">
            <v:textbox>
              <w:txbxContent>
                <w:p w:rsidR="00085A44" w:rsidRPr="00F12206" w:rsidRDefault="00085A44" w:rsidP="00D503A6">
                  <w:pPr>
                    <w:shd w:val="clear" w:color="auto" w:fill="92D050"/>
                    <w:jc w:val="center"/>
                    <w:rPr>
                      <w:rFonts w:ascii="Times New Roman" w:hAnsi="Times New Roman" w:cs="Times New Roman"/>
                      <w:b/>
                      <w:color w:val="4F6228" w:themeColor="accent3" w:themeShade="80"/>
                      <w:sz w:val="24"/>
                      <w:szCs w:val="24"/>
                    </w:rPr>
                  </w:pPr>
                  <w:r w:rsidRPr="00F12206">
                    <w:rPr>
                      <w:rFonts w:ascii="Times New Roman" w:hAnsi="Times New Roman" w:cs="Times New Roman"/>
                      <w:b/>
                      <w:color w:val="4F6228" w:themeColor="accent3" w:themeShade="80"/>
                      <w:sz w:val="24"/>
                      <w:szCs w:val="24"/>
                    </w:rPr>
                    <w:t>Родком школы</w:t>
                  </w:r>
                </w:p>
              </w:txbxContent>
            </v:textbox>
          </v:roundrect>
        </w:pict>
      </w:r>
    </w:p>
    <w:p w:rsidR="00D503A6" w:rsidRDefault="00424584" w:rsidP="00E761E0">
      <w:pPr>
        <w:jc w:val="center"/>
      </w:pPr>
      <w:r>
        <w:rPr>
          <w:noProof/>
        </w:rPr>
        <w:pict>
          <v:roundrect id="_x0000_s1046" style="position:absolute;left:0;text-align:left;margin-left:-23.5pt;margin-top:1.3pt;width:112.05pt;height:39.05pt;z-index:251676672" arcsize="10923f">
            <v:textbox>
              <w:txbxContent>
                <w:p w:rsidR="00085A44" w:rsidRPr="00F12206" w:rsidRDefault="00085A44" w:rsidP="00D503A6">
                  <w:pPr>
                    <w:shd w:val="clear" w:color="auto" w:fill="92D050"/>
                    <w:jc w:val="center"/>
                    <w:rPr>
                      <w:rFonts w:ascii="Times New Roman" w:hAnsi="Times New Roman" w:cs="Times New Roman"/>
                      <w:b/>
                      <w:color w:val="4F6228" w:themeColor="accent3" w:themeShade="80"/>
                      <w:sz w:val="24"/>
                      <w:szCs w:val="24"/>
                    </w:rPr>
                  </w:pPr>
                  <w:r w:rsidRPr="00F12206">
                    <w:rPr>
                      <w:rFonts w:ascii="Times New Roman" w:hAnsi="Times New Roman" w:cs="Times New Roman"/>
                      <w:b/>
                      <w:color w:val="4F6228" w:themeColor="accent3" w:themeShade="80"/>
                      <w:sz w:val="24"/>
                      <w:szCs w:val="24"/>
                    </w:rPr>
                    <w:t>Воспитательный блок</w:t>
                  </w:r>
                </w:p>
              </w:txbxContent>
            </v:textbox>
          </v:roundrect>
        </w:pict>
      </w:r>
    </w:p>
    <w:p w:rsidR="00D503A6" w:rsidRDefault="00D503A6" w:rsidP="00E761E0">
      <w:pPr>
        <w:jc w:val="center"/>
      </w:pPr>
    </w:p>
    <w:p w:rsidR="00D503A6" w:rsidRDefault="00424584" w:rsidP="00E761E0">
      <w:pPr>
        <w:jc w:val="center"/>
      </w:pPr>
      <w:r>
        <w:rPr>
          <w:noProof/>
        </w:rPr>
        <w:pict>
          <v:roundrect id="_x0000_s1049" style="position:absolute;left:0;text-align:left;margin-left:97pt;margin-top:8.25pt;width:110.2pt;height:39.05pt;z-index:251679744" arcsize="10923f">
            <v:textbox>
              <w:txbxContent>
                <w:p w:rsidR="00085A44" w:rsidRPr="00F12206" w:rsidRDefault="00085A44" w:rsidP="00D503A6">
                  <w:pPr>
                    <w:shd w:val="clear" w:color="auto" w:fill="92D050"/>
                    <w:jc w:val="center"/>
                    <w:rPr>
                      <w:rFonts w:ascii="Times New Roman" w:hAnsi="Times New Roman" w:cs="Times New Roman"/>
                      <w:b/>
                      <w:color w:val="4F6228" w:themeColor="accent3" w:themeShade="80"/>
                      <w:sz w:val="24"/>
                      <w:szCs w:val="24"/>
                    </w:rPr>
                  </w:pPr>
                  <w:r w:rsidRPr="00F12206">
                    <w:rPr>
                      <w:rFonts w:ascii="Times New Roman" w:hAnsi="Times New Roman" w:cs="Times New Roman"/>
                      <w:b/>
                      <w:color w:val="4F6228" w:themeColor="accent3" w:themeShade="80"/>
                      <w:sz w:val="24"/>
                      <w:szCs w:val="24"/>
                    </w:rPr>
                    <w:t>Администрация школы</w:t>
                  </w:r>
                </w:p>
              </w:txbxContent>
            </v:textbox>
          </v:roundrect>
        </w:pict>
      </w:r>
      <w:r>
        <w:rPr>
          <w:noProof/>
        </w:rPr>
        <w:pict>
          <v:roundrect id="_x0000_s1043" style="position:absolute;left:0;text-align:left;margin-left:252.7pt;margin-top:8.25pt;width:81.95pt;height:39.05pt;z-index:251673600" arcsize="10923f">
            <v:textbox>
              <w:txbxContent>
                <w:p w:rsidR="00085A44" w:rsidRPr="00F12206" w:rsidRDefault="00085A44" w:rsidP="00D503A6">
                  <w:pPr>
                    <w:shd w:val="clear" w:color="auto" w:fill="92D050"/>
                    <w:jc w:val="center"/>
                    <w:rPr>
                      <w:rFonts w:ascii="Times New Roman" w:hAnsi="Times New Roman" w:cs="Times New Roman"/>
                      <w:b/>
                      <w:color w:val="4F6228" w:themeColor="accent3" w:themeShade="80"/>
                      <w:sz w:val="24"/>
                      <w:szCs w:val="24"/>
                    </w:rPr>
                  </w:pPr>
                  <w:r w:rsidRPr="00F12206">
                    <w:rPr>
                      <w:rFonts w:ascii="Times New Roman" w:hAnsi="Times New Roman" w:cs="Times New Roman"/>
                      <w:b/>
                      <w:color w:val="4F6228" w:themeColor="accent3" w:themeShade="80"/>
                      <w:sz w:val="24"/>
                      <w:szCs w:val="24"/>
                    </w:rPr>
                    <w:t>Кафедра ЗОЖ</w:t>
                  </w:r>
                </w:p>
              </w:txbxContent>
            </v:textbox>
          </v:roundrect>
        </w:pict>
      </w:r>
    </w:p>
    <w:p w:rsidR="00D503A6" w:rsidRDefault="00D503A6" w:rsidP="00E761E0">
      <w:pPr>
        <w:jc w:val="center"/>
      </w:pPr>
    </w:p>
    <w:p w:rsidR="00D503A6" w:rsidRDefault="00424584" w:rsidP="00E761E0">
      <w:pPr>
        <w:jc w:val="center"/>
      </w:pPr>
      <w:r>
        <w:rPr>
          <w:noProof/>
        </w:rPr>
        <w:pict>
          <v:shape id="_x0000_s1071" type="#_x0000_t32" style="position:absolute;left:0;text-align:left;margin-left:366.15pt;margin-top:19.2pt;width:66.95pt;height:61.7pt;z-index:251702272" o:connectortype="straight" strokecolor="#974706 [1609]">
            <v:stroke startarrow="block" endarrow="block"/>
          </v:shape>
        </w:pict>
      </w:r>
    </w:p>
    <w:p w:rsidR="00D503A6" w:rsidRDefault="00424584" w:rsidP="00E761E0">
      <w:pPr>
        <w:jc w:val="center"/>
      </w:pPr>
      <w:r>
        <w:rPr>
          <w:noProof/>
        </w:rPr>
        <w:pict>
          <v:shape id="_x0000_s1068" type="#_x0000_t32" style="position:absolute;left:0;text-align:left;margin-left:8.6pt;margin-top:-.35pt;width:63.85pt;height:55.8pt;flip:x;z-index:251699200" o:connectortype="straight" strokecolor="#974706 [1609]">
            <v:stroke startarrow="block" endarrow="block"/>
          </v:shape>
        </w:pict>
      </w:r>
    </w:p>
    <w:p w:rsidR="00D503A6" w:rsidRDefault="00424584" w:rsidP="00E761E0">
      <w:pPr>
        <w:jc w:val="center"/>
      </w:pPr>
      <w:r>
        <w:rPr>
          <w:noProof/>
        </w:rPr>
        <w:pict>
          <v:shape id="_x0000_s1073" type="#_x0000_t32" style="position:absolute;left:0;text-align:left;margin-left:243.45pt;margin-top:6.4pt;width:39.7pt;height:169.15pt;z-index:251704320" o:connectortype="straight" strokecolor="#974706 [1609]">
            <v:stroke startarrow="block" endarrow="block"/>
          </v:shape>
        </w:pict>
      </w:r>
      <w:r>
        <w:rPr>
          <w:noProof/>
        </w:rPr>
        <w:pict>
          <v:shape id="_x0000_s1072" type="#_x0000_t32" style="position:absolute;left:0;text-align:left;margin-left:283.15pt;margin-top:-.4pt;width:68.9pt;height:101.55pt;z-index:251703296" o:connectortype="straight" strokecolor="#974706 [1609]">
            <v:stroke startarrow="block" endarrow="block"/>
          </v:shape>
        </w:pict>
      </w:r>
      <w:r>
        <w:rPr>
          <w:noProof/>
        </w:rPr>
        <w:pict>
          <v:shape id="_x0000_s1070" type="#_x0000_t32" style="position:absolute;left:0;text-align:left;margin-left:153.8pt;margin-top:6.4pt;width:41.55pt;height:169.15pt;flip:x;z-index:251701248" o:connectortype="straight" strokecolor="#974706 [1609]">
            <v:stroke startarrow="block" endarrow="block"/>
          </v:shape>
        </w:pict>
      </w:r>
      <w:r>
        <w:rPr>
          <w:noProof/>
        </w:rPr>
        <w:pict>
          <v:shape id="_x0000_s1069" type="#_x0000_t32" style="position:absolute;left:0;text-align:left;margin-left:77.4pt;margin-top:-.4pt;width:66.25pt;height:116pt;flip:x;z-index:251700224" o:connectortype="straight" strokecolor="#974706 [1609]">
            <v:stroke startarrow="block" endarrow="block"/>
          </v:shape>
        </w:pict>
      </w:r>
    </w:p>
    <w:p w:rsidR="00D503A6" w:rsidRDefault="00424584" w:rsidP="00E761E0">
      <w:pPr>
        <w:jc w:val="center"/>
      </w:pPr>
      <w:r>
        <w:rPr>
          <w:noProof/>
        </w:rPr>
        <w:pict>
          <v:roundrect id="_x0000_s1052" style="position:absolute;left:0;text-align:left;margin-left:404.55pt;margin-top:5.5pt;width:86.7pt;height:63.55pt;z-index:251682816" arcsize="10923f">
            <v:textbox>
              <w:txbxContent>
                <w:p w:rsidR="00085A44" w:rsidRPr="00F12206" w:rsidRDefault="00085A44" w:rsidP="00D503A6">
                  <w:pPr>
                    <w:shd w:val="clear" w:color="auto" w:fill="FABF8F" w:themeFill="accent6" w:themeFillTint="99"/>
                    <w:jc w:val="center"/>
                    <w:rPr>
                      <w:rFonts w:ascii="Times New Roman" w:hAnsi="Times New Roman" w:cs="Times New Roman"/>
                      <w:b/>
                      <w:color w:val="984806" w:themeColor="accent6" w:themeShade="80"/>
                      <w:sz w:val="24"/>
                      <w:szCs w:val="24"/>
                    </w:rPr>
                  </w:pPr>
                  <w:r w:rsidRPr="00F12206">
                    <w:rPr>
                      <w:rFonts w:ascii="Times New Roman" w:hAnsi="Times New Roman" w:cs="Times New Roman"/>
                      <w:b/>
                      <w:color w:val="984806" w:themeColor="accent6" w:themeShade="80"/>
                      <w:sz w:val="24"/>
                      <w:szCs w:val="24"/>
                    </w:rPr>
                    <w:t>Общество инвалидов улуса</w:t>
                  </w:r>
                </w:p>
              </w:txbxContent>
            </v:textbox>
          </v:roundrect>
        </w:pict>
      </w:r>
      <w:r>
        <w:rPr>
          <w:noProof/>
        </w:rPr>
        <w:pict>
          <v:roundrect id="_x0000_s1054" style="position:absolute;left:0;text-align:left;margin-left:-50.05pt;margin-top:4.55pt;width:122.5pt;height:57.3pt;z-index:251684864" arcsize="10923f">
            <v:textbox>
              <w:txbxContent>
                <w:p w:rsidR="00085A44" w:rsidRPr="0011747D" w:rsidRDefault="00085A44" w:rsidP="00D503A6">
                  <w:pPr>
                    <w:shd w:val="clear" w:color="auto" w:fill="FABF8F" w:themeFill="accent6" w:themeFillTint="99"/>
                    <w:jc w:val="center"/>
                    <w:rPr>
                      <w:rFonts w:ascii="Times New Roman" w:hAnsi="Times New Roman" w:cs="Times New Roman"/>
                      <w:sz w:val="24"/>
                      <w:szCs w:val="24"/>
                    </w:rPr>
                  </w:pPr>
                  <w:r w:rsidRPr="00F12206">
                    <w:rPr>
                      <w:rFonts w:ascii="Times New Roman" w:hAnsi="Times New Roman" w:cs="Times New Roman"/>
                      <w:b/>
                      <w:color w:val="984806" w:themeColor="accent6" w:themeShade="80"/>
                      <w:sz w:val="24"/>
                      <w:szCs w:val="24"/>
                    </w:rPr>
                    <w:t>Улусное управление социальной защиты</w:t>
                  </w:r>
                  <w:r w:rsidRPr="0011747D">
                    <w:rPr>
                      <w:rFonts w:ascii="Times New Roman" w:hAnsi="Times New Roman" w:cs="Times New Roman"/>
                      <w:sz w:val="24"/>
                      <w:szCs w:val="24"/>
                    </w:rPr>
                    <w:t xml:space="preserve"> населения</w:t>
                  </w:r>
                </w:p>
              </w:txbxContent>
            </v:textbox>
          </v:roundrect>
        </w:pict>
      </w:r>
    </w:p>
    <w:p w:rsidR="00D503A6" w:rsidRDefault="00D503A6" w:rsidP="00E761E0">
      <w:pPr>
        <w:jc w:val="center"/>
      </w:pPr>
    </w:p>
    <w:p w:rsidR="00D503A6" w:rsidRDefault="00424584" w:rsidP="00E761E0">
      <w:pPr>
        <w:jc w:val="center"/>
      </w:pPr>
      <w:r>
        <w:rPr>
          <w:noProof/>
        </w:rPr>
        <w:pict>
          <v:roundrect id="_x0000_s1051" style="position:absolute;left:0;text-align:left;margin-left:310.7pt;margin-top:24.85pt;width:93.85pt;height:61.1pt;z-index:251681792" arcsize="10923f">
            <v:textbox>
              <w:txbxContent>
                <w:p w:rsidR="00085A44" w:rsidRPr="00F12206" w:rsidRDefault="00085A44" w:rsidP="00D503A6">
                  <w:pPr>
                    <w:shd w:val="clear" w:color="auto" w:fill="FABF8F" w:themeFill="accent6" w:themeFillTint="99"/>
                    <w:jc w:val="center"/>
                    <w:rPr>
                      <w:rFonts w:ascii="Times New Roman" w:hAnsi="Times New Roman" w:cs="Times New Roman"/>
                      <w:b/>
                      <w:color w:val="984806" w:themeColor="accent6" w:themeShade="80"/>
                      <w:sz w:val="24"/>
                      <w:szCs w:val="24"/>
                    </w:rPr>
                  </w:pPr>
                  <w:r w:rsidRPr="00F12206">
                    <w:rPr>
                      <w:rFonts w:ascii="Times New Roman" w:hAnsi="Times New Roman" w:cs="Times New Roman"/>
                      <w:b/>
                      <w:color w:val="984806" w:themeColor="accent6" w:themeShade="80"/>
                      <w:sz w:val="24"/>
                      <w:szCs w:val="24"/>
                    </w:rPr>
                    <w:t>Центральная улусная больница</w:t>
                  </w:r>
                </w:p>
              </w:txbxContent>
            </v:textbox>
          </v:roundrect>
        </w:pict>
      </w:r>
    </w:p>
    <w:p w:rsidR="00D503A6" w:rsidRDefault="00424584" w:rsidP="00E761E0">
      <w:pPr>
        <w:jc w:val="center"/>
      </w:pPr>
      <w:r>
        <w:rPr>
          <w:noProof/>
        </w:rPr>
        <w:pict>
          <v:roundrect id="_x0000_s1048" style="position:absolute;left:0;text-align:left;margin-left:25pt;margin-top:13.85pt;width:1in;height:46.65pt;z-index:251678720" arcsize="10923f">
            <v:textbox>
              <w:txbxContent>
                <w:p w:rsidR="00085A44" w:rsidRPr="00F12206" w:rsidRDefault="00085A44" w:rsidP="00D503A6">
                  <w:pPr>
                    <w:shd w:val="clear" w:color="auto" w:fill="FABF8F" w:themeFill="accent6" w:themeFillTint="99"/>
                    <w:jc w:val="center"/>
                    <w:rPr>
                      <w:rFonts w:ascii="Times New Roman" w:hAnsi="Times New Roman" w:cs="Times New Roman"/>
                      <w:b/>
                      <w:color w:val="984806" w:themeColor="accent6" w:themeShade="80"/>
                      <w:sz w:val="24"/>
                      <w:szCs w:val="24"/>
                    </w:rPr>
                  </w:pPr>
                  <w:r w:rsidRPr="00F12206">
                    <w:rPr>
                      <w:rFonts w:ascii="Times New Roman" w:hAnsi="Times New Roman" w:cs="Times New Roman"/>
                      <w:b/>
                      <w:color w:val="984806" w:themeColor="accent6" w:themeShade="80"/>
                      <w:sz w:val="24"/>
                      <w:szCs w:val="24"/>
                    </w:rPr>
                    <w:t>ЦПМСС «Кэскил»</w:t>
                  </w:r>
                </w:p>
              </w:txbxContent>
            </v:textbox>
          </v:roundrect>
        </w:pict>
      </w:r>
    </w:p>
    <w:p w:rsidR="00D503A6" w:rsidRDefault="00D503A6" w:rsidP="00E761E0">
      <w:pPr>
        <w:jc w:val="center"/>
      </w:pPr>
    </w:p>
    <w:p w:rsidR="00D503A6" w:rsidRDefault="00424584" w:rsidP="00E761E0">
      <w:pPr>
        <w:jc w:val="center"/>
      </w:pPr>
      <w:r>
        <w:rPr>
          <w:noProof/>
        </w:rPr>
        <w:pict>
          <v:roundrect id="_x0000_s1047" style="position:absolute;left:0;text-align:left;margin-left:77.4pt;margin-top:22.9pt;width:134.85pt;height:1in;z-index:251677696" arcsize="10923f">
            <v:textbox>
              <w:txbxContent>
                <w:p w:rsidR="00085A44" w:rsidRPr="00F12206" w:rsidRDefault="00085A44" w:rsidP="00D503A6">
                  <w:pPr>
                    <w:shd w:val="clear" w:color="auto" w:fill="FABF8F" w:themeFill="accent6" w:themeFillTint="99"/>
                    <w:jc w:val="center"/>
                    <w:rPr>
                      <w:rFonts w:ascii="Times New Roman" w:hAnsi="Times New Roman" w:cs="Times New Roman"/>
                      <w:b/>
                      <w:color w:val="984806" w:themeColor="accent6" w:themeShade="80"/>
                      <w:sz w:val="24"/>
                      <w:szCs w:val="24"/>
                    </w:rPr>
                  </w:pPr>
                  <w:r w:rsidRPr="00F12206">
                    <w:rPr>
                      <w:rFonts w:ascii="Times New Roman" w:hAnsi="Times New Roman" w:cs="Times New Roman"/>
                      <w:b/>
                      <w:color w:val="984806" w:themeColor="accent6" w:themeShade="80"/>
                      <w:sz w:val="24"/>
                      <w:szCs w:val="24"/>
                    </w:rPr>
                    <w:t>Республиканская медико-педагогическая комиссия</w:t>
                  </w:r>
                </w:p>
              </w:txbxContent>
            </v:textbox>
          </v:roundrect>
        </w:pict>
      </w:r>
      <w:r>
        <w:rPr>
          <w:noProof/>
        </w:rPr>
        <w:pict>
          <v:roundrect id="_x0000_s1053" style="position:absolute;left:0;text-align:left;margin-left:243.45pt;margin-top:22.9pt;width:122.7pt;height:58.7pt;z-index:251683840" arcsize="10923f">
            <v:textbox>
              <w:txbxContent>
                <w:p w:rsidR="00085A44" w:rsidRPr="00F12206" w:rsidRDefault="00085A44" w:rsidP="00D503A6">
                  <w:pPr>
                    <w:shd w:val="clear" w:color="auto" w:fill="FABF8F" w:themeFill="accent6" w:themeFillTint="99"/>
                    <w:jc w:val="center"/>
                    <w:rPr>
                      <w:rFonts w:ascii="Times New Roman" w:hAnsi="Times New Roman" w:cs="Times New Roman"/>
                      <w:b/>
                      <w:color w:val="984806" w:themeColor="accent6" w:themeShade="80"/>
                      <w:sz w:val="24"/>
                      <w:szCs w:val="24"/>
                    </w:rPr>
                  </w:pPr>
                  <w:r w:rsidRPr="00F12206">
                    <w:rPr>
                      <w:rFonts w:ascii="Times New Roman" w:hAnsi="Times New Roman" w:cs="Times New Roman"/>
                      <w:b/>
                      <w:color w:val="984806" w:themeColor="accent6" w:themeShade="80"/>
                      <w:sz w:val="24"/>
                      <w:szCs w:val="24"/>
                    </w:rPr>
                    <w:t>Психологический центр поддержки молодежи</w:t>
                  </w:r>
                </w:p>
              </w:txbxContent>
            </v:textbox>
          </v:roundrect>
        </w:pict>
      </w:r>
    </w:p>
    <w:p w:rsidR="00D503A6" w:rsidRDefault="00D503A6" w:rsidP="00E761E0">
      <w:pPr>
        <w:jc w:val="center"/>
      </w:pPr>
    </w:p>
    <w:p w:rsidR="00D503A6" w:rsidRDefault="00D503A6" w:rsidP="00E761E0">
      <w:pPr>
        <w:jc w:val="center"/>
      </w:pPr>
    </w:p>
    <w:p w:rsidR="00D503A6" w:rsidRDefault="00D503A6" w:rsidP="00E761E0">
      <w:pPr>
        <w:jc w:val="center"/>
      </w:pPr>
    </w:p>
    <w:p w:rsidR="00D503A6" w:rsidRDefault="00D503A6" w:rsidP="00E761E0">
      <w:pPr>
        <w:jc w:val="center"/>
      </w:pPr>
    </w:p>
    <w:p w:rsidR="00D503A6" w:rsidRDefault="00D503A6" w:rsidP="00E761E0">
      <w:pPr>
        <w:jc w:val="center"/>
      </w:pPr>
    </w:p>
    <w:p w:rsidR="00D503A6" w:rsidRDefault="00D503A6" w:rsidP="00E761E0">
      <w:pPr>
        <w:jc w:val="center"/>
      </w:pPr>
    </w:p>
    <w:p w:rsidR="00D503A6" w:rsidRDefault="00D503A6" w:rsidP="00D503A6"/>
    <w:p w:rsidR="00D503A6" w:rsidRDefault="00D503A6" w:rsidP="00D503A6">
      <w:pPr>
        <w:pStyle w:val="a5"/>
      </w:pPr>
    </w:p>
    <w:p w:rsidR="00D503A6" w:rsidRDefault="00D503A6" w:rsidP="00D503A6">
      <w:pPr>
        <w:pStyle w:val="a5"/>
        <w:jc w:val="both"/>
      </w:pPr>
      <w:r>
        <w:t xml:space="preserve">Диагностический минимум для всей  параллели в школе проводится в первых,  четвертых и девятых классах. Его цель – оценить общий уровень готовности детей к школьному обучению или переходу в среднее и старшее звено и выявление детей, имеющих трудности в обучении и/или в общении. </w:t>
      </w:r>
    </w:p>
    <w:p w:rsidR="00D503A6" w:rsidRDefault="00D503A6" w:rsidP="00D503A6">
      <w:pPr>
        <w:pStyle w:val="a5"/>
        <w:jc w:val="both"/>
      </w:pPr>
      <w:r>
        <w:t xml:space="preserve">Углубленное индивидуальное обследование этих детей позволяет выявить причины их трудностей, определить пути коррекции. Также углубленное индивидуальное обследование проводится по обращению педагогов с согласия родителей, если ребенок испытывает трудности в усвоении школьной программы. </w:t>
      </w:r>
    </w:p>
    <w:p w:rsidR="00D503A6" w:rsidRDefault="00D503A6" w:rsidP="00D503A6">
      <w:pPr>
        <w:pStyle w:val="a5"/>
        <w:jc w:val="both"/>
      </w:pPr>
      <w:r>
        <w:t xml:space="preserve">Консультации для педагогов и родителей проводятся всеми специалистами: врачом- психоневрологом, педагогом-психологом, логопедом, социальным педагогом. </w:t>
      </w:r>
    </w:p>
    <w:p w:rsidR="00D503A6" w:rsidRDefault="00D503A6" w:rsidP="00D503A6">
      <w:pPr>
        <w:pStyle w:val="a5"/>
        <w:jc w:val="both"/>
      </w:pPr>
    </w:p>
    <w:p w:rsidR="00D503A6" w:rsidRDefault="00D503A6" w:rsidP="00D503A6">
      <w:pPr>
        <w:pStyle w:val="a5"/>
        <w:jc w:val="both"/>
      </w:pPr>
      <w:r>
        <w:lastRenderedPageBreak/>
        <w:t xml:space="preserve">Развивающая и коррекционная работа ведется в соответствии со степенью тяжести выявленных проблем и может реализовываться в следующих формах: </w:t>
      </w:r>
    </w:p>
    <w:tbl>
      <w:tblPr>
        <w:tblStyle w:val="af1"/>
        <w:tblW w:w="0" w:type="auto"/>
        <w:tblLook w:val="04A0"/>
      </w:tblPr>
      <w:tblGrid>
        <w:gridCol w:w="534"/>
        <w:gridCol w:w="3685"/>
        <w:gridCol w:w="5352"/>
      </w:tblGrid>
      <w:tr w:rsidR="00D503A6" w:rsidTr="00A17F59">
        <w:tc>
          <w:tcPr>
            <w:tcW w:w="534" w:type="dxa"/>
          </w:tcPr>
          <w:p w:rsidR="00D503A6" w:rsidRDefault="00D503A6" w:rsidP="00D503A6">
            <w:pPr>
              <w:pStyle w:val="a5"/>
              <w:jc w:val="both"/>
            </w:pPr>
            <w:r>
              <w:t>№</w:t>
            </w:r>
          </w:p>
        </w:tc>
        <w:tc>
          <w:tcPr>
            <w:tcW w:w="3685" w:type="dxa"/>
          </w:tcPr>
          <w:p w:rsidR="00D503A6" w:rsidRDefault="00D503A6" w:rsidP="00D503A6">
            <w:pPr>
              <w:pStyle w:val="a5"/>
              <w:jc w:val="both"/>
            </w:pPr>
            <w:r>
              <w:t>Категория детей с ОВЗ</w:t>
            </w:r>
          </w:p>
        </w:tc>
        <w:tc>
          <w:tcPr>
            <w:tcW w:w="5352" w:type="dxa"/>
          </w:tcPr>
          <w:p w:rsidR="00D503A6" w:rsidRDefault="00D503A6" w:rsidP="00D503A6">
            <w:pPr>
              <w:pStyle w:val="a5"/>
              <w:jc w:val="both"/>
            </w:pPr>
            <w:r>
              <w:t>Виды коррекционно-развивающих занятий</w:t>
            </w:r>
          </w:p>
        </w:tc>
      </w:tr>
      <w:tr w:rsidR="00D503A6" w:rsidTr="00A17F59">
        <w:tc>
          <w:tcPr>
            <w:tcW w:w="534" w:type="dxa"/>
          </w:tcPr>
          <w:p w:rsidR="00D503A6" w:rsidRDefault="00D503A6" w:rsidP="00D503A6">
            <w:pPr>
              <w:pStyle w:val="a5"/>
              <w:jc w:val="both"/>
            </w:pPr>
          </w:p>
        </w:tc>
        <w:tc>
          <w:tcPr>
            <w:tcW w:w="3685" w:type="dxa"/>
          </w:tcPr>
          <w:p w:rsidR="00D503A6" w:rsidRDefault="00D503A6" w:rsidP="00D503A6">
            <w:pPr>
              <w:pStyle w:val="a5"/>
              <w:jc w:val="both"/>
            </w:pPr>
            <w:r>
              <w:t>Дети, имеющие диагноз ЗПР и обучающиеся в общеобразовательном классе</w:t>
            </w:r>
          </w:p>
        </w:tc>
        <w:tc>
          <w:tcPr>
            <w:tcW w:w="5352" w:type="dxa"/>
          </w:tcPr>
          <w:p w:rsidR="00D503A6" w:rsidRDefault="00D503A6" w:rsidP="00D503A6">
            <w:pPr>
              <w:pStyle w:val="a5"/>
              <w:jc w:val="both"/>
            </w:pPr>
            <w:r>
              <w:t>Индивидуально-групповые коррекционные занятия педагога-психолога, учителя-логопеда, учителей</w:t>
            </w:r>
          </w:p>
        </w:tc>
      </w:tr>
      <w:tr w:rsidR="00D503A6" w:rsidTr="00A17F59">
        <w:tc>
          <w:tcPr>
            <w:tcW w:w="534" w:type="dxa"/>
          </w:tcPr>
          <w:p w:rsidR="00D503A6" w:rsidRDefault="00D503A6" w:rsidP="00D503A6">
            <w:pPr>
              <w:pStyle w:val="a5"/>
              <w:jc w:val="both"/>
            </w:pPr>
          </w:p>
        </w:tc>
        <w:tc>
          <w:tcPr>
            <w:tcW w:w="3685" w:type="dxa"/>
          </w:tcPr>
          <w:p w:rsidR="00D503A6" w:rsidRDefault="00D503A6" w:rsidP="00D503A6">
            <w:pPr>
              <w:pStyle w:val="a5"/>
              <w:jc w:val="both"/>
            </w:pPr>
            <w:r>
              <w:t>Дети, имеющие диагноз ЗПР и обучающиеся индивидуально</w:t>
            </w:r>
          </w:p>
        </w:tc>
        <w:tc>
          <w:tcPr>
            <w:tcW w:w="5352" w:type="dxa"/>
          </w:tcPr>
          <w:p w:rsidR="00D503A6" w:rsidRDefault="00D503A6" w:rsidP="00D503A6">
            <w:pPr>
              <w:pStyle w:val="a5"/>
              <w:jc w:val="both"/>
            </w:pPr>
            <w:r>
              <w:t>Индивидуальные коррекционные занятия педагога-психолога, учителя-логопеда, учителей. Участие во внеурочнои</w:t>
            </w:r>
            <w:r>
              <w:rPr>
                <w:rFonts w:ascii="Tahoma" w:hAnsi="Tahoma" w:cs="Tahoma"/>
              </w:rPr>
              <w:t>̆</w:t>
            </w:r>
            <w:r>
              <w:t xml:space="preserve"> жизни класса.</w:t>
            </w:r>
          </w:p>
        </w:tc>
      </w:tr>
      <w:tr w:rsidR="00D503A6" w:rsidTr="00A17F59">
        <w:tc>
          <w:tcPr>
            <w:tcW w:w="534" w:type="dxa"/>
          </w:tcPr>
          <w:p w:rsidR="00D503A6" w:rsidRDefault="00D503A6" w:rsidP="00D503A6">
            <w:pPr>
              <w:pStyle w:val="a5"/>
              <w:jc w:val="both"/>
            </w:pPr>
          </w:p>
        </w:tc>
        <w:tc>
          <w:tcPr>
            <w:tcW w:w="3685" w:type="dxa"/>
          </w:tcPr>
          <w:p w:rsidR="00D503A6" w:rsidRDefault="00D503A6" w:rsidP="00D503A6">
            <w:pPr>
              <w:pStyle w:val="a5"/>
              <w:jc w:val="both"/>
            </w:pPr>
            <w:r>
              <w:t>Дети со сниженными интеллектуальными способностями</w:t>
            </w:r>
          </w:p>
        </w:tc>
        <w:tc>
          <w:tcPr>
            <w:tcW w:w="5352" w:type="dxa"/>
          </w:tcPr>
          <w:p w:rsidR="00D503A6" w:rsidRDefault="00D503A6" w:rsidP="00D503A6">
            <w:pPr>
              <w:pStyle w:val="a5"/>
              <w:jc w:val="both"/>
            </w:pPr>
            <w:r>
              <w:t>Индивидуальный и дифференцированный подход на уроках Занятия по коррекции познавательных процессов</w:t>
            </w:r>
          </w:p>
        </w:tc>
      </w:tr>
      <w:tr w:rsidR="00D503A6" w:rsidTr="00A17F59">
        <w:tc>
          <w:tcPr>
            <w:tcW w:w="534" w:type="dxa"/>
          </w:tcPr>
          <w:p w:rsidR="00D503A6" w:rsidRDefault="00D503A6" w:rsidP="00D503A6">
            <w:pPr>
              <w:pStyle w:val="a5"/>
              <w:jc w:val="both"/>
            </w:pPr>
          </w:p>
        </w:tc>
        <w:tc>
          <w:tcPr>
            <w:tcW w:w="3685" w:type="dxa"/>
          </w:tcPr>
          <w:p w:rsidR="00D503A6" w:rsidRDefault="00D503A6" w:rsidP="00D503A6">
            <w:pPr>
              <w:pStyle w:val="a5"/>
              <w:jc w:val="both"/>
            </w:pPr>
            <w:r>
              <w:t>Дети с нарушениями в письменной и устной речи</w:t>
            </w:r>
          </w:p>
        </w:tc>
        <w:tc>
          <w:tcPr>
            <w:tcW w:w="5352" w:type="dxa"/>
          </w:tcPr>
          <w:p w:rsidR="00D503A6" w:rsidRDefault="00D503A6" w:rsidP="00D503A6">
            <w:pPr>
              <w:pStyle w:val="a5"/>
              <w:jc w:val="both"/>
            </w:pPr>
            <w:r>
              <w:t>Логопедические занятия</w:t>
            </w:r>
          </w:p>
        </w:tc>
      </w:tr>
      <w:tr w:rsidR="00D503A6" w:rsidTr="00A17F59">
        <w:tc>
          <w:tcPr>
            <w:tcW w:w="534" w:type="dxa"/>
          </w:tcPr>
          <w:p w:rsidR="00D503A6" w:rsidRDefault="00D503A6" w:rsidP="00D503A6">
            <w:pPr>
              <w:pStyle w:val="a5"/>
              <w:jc w:val="both"/>
            </w:pPr>
          </w:p>
        </w:tc>
        <w:tc>
          <w:tcPr>
            <w:tcW w:w="3685" w:type="dxa"/>
          </w:tcPr>
          <w:p w:rsidR="00D503A6" w:rsidRDefault="00D503A6" w:rsidP="00D503A6">
            <w:pPr>
              <w:pStyle w:val="a5"/>
              <w:jc w:val="both"/>
            </w:pPr>
            <w:r>
              <w:t>Дети-инвалиды</w:t>
            </w:r>
          </w:p>
        </w:tc>
        <w:tc>
          <w:tcPr>
            <w:tcW w:w="5352" w:type="dxa"/>
          </w:tcPr>
          <w:p w:rsidR="00D503A6" w:rsidRDefault="00D503A6" w:rsidP="00D503A6">
            <w:pPr>
              <w:pStyle w:val="a5"/>
              <w:jc w:val="both"/>
            </w:pPr>
            <w:r>
              <w:t>Занятия по коррекции психоэмоциональной сферы</w:t>
            </w:r>
          </w:p>
        </w:tc>
      </w:tr>
    </w:tbl>
    <w:p w:rsidR="00D503A6" w:rsidRDefault="00D503A6" w:rsidP="00D503A6">
      <w:pPr>
        <w:pStyle w:val="a5"/>
        <w:jc w:val="both"/>
      </w:pPr>
    </w:p>
    <w:p w:rsidR="00D503A6" w:rsidRDefault="00D503A6" w:rsidP="00D503A6">
      <w:pPr>
        <w:pStyle w:val="a5"/>
        <w:jc w:val="both"/>
      </w:pPr>
      <w:r>
        <w:t xml:space="preserve">К развивающей и коррекционной работе привлекаются социальные партнеры: </w:t>
      </w:r>
    </w:p>
    <w:p w:rsidR="00D503A6" w:rsidRDefault="00D503A6" w:rsidP="00D503A6">
      <w:pPr>
        <w:pStyle w:val="a5"/>
        <w:jc w:val="both"/>
      </w:pPr>
      <w:r>
        <w:t xml:space="preserve">1) Республиканская медико-педагогическая комиссия – определение программы обучения для детей с ОВЗ, консультации для родителей. </w:t>
      </w:r>
    </w:p>
    <w:p w:rsidR="00D503A6" w:rsidRDefault="00D503A6" w:rsidP="00D503A6">
      <w:pPr>
        <w:pStyle w:val="a5"/>
        <w:jc w:val="both"/>
      </w:pPr>
      <w:r>
        <w:t>2) ЦПМСС «Кэскил»  – консультации для родителей, коррекционн</w:t>
      </w:r>
      <w:proofErr w:type="gramStart"/>
      <w:r>
        <w:t>о-</w:t>
      </w:r>
      <w:proofErr w:type="gramEnd"/>
      <w:r>
        <w:t xml:space="preserve"> развивающие занятия.</w:t>
      </w:r>
    </w:p>
    <w:p w:rsidR="00D503A6" w:rsidRDefault="00D503A6" w:rsidP="00D503A6">
      <w:pPr>
        <w:pStyle w:val="a5"/>
        <w:jc w:val="both"/>
      </w:pPr>
      <w:r>
        <w:t xml:space="preserve">3) Центральная улусная больница – амбулаторное и стационарное лечение детей с ОВЗ. </w:t>
      </w:r>
    </w:p>
    <w:p w:rsidR="00D503A6" w:rsidRDefault="00D503A6" w:rsidP="00D503A6">
      <w:pPr>
        <w:pStyle w:val="a5"/>
        <w:jc w:val="both"/>
      </w:pPr>
      <w:r>
        <w:t xml:space="preserve">4) Родительский комитет привлекается для оказания помощи семьям, имеющим детей с ОВЗ. </w:t>
      </w:r>
    </w:p>
    <w:p w:rsidR="00D503A6" w:rsidRDefault="00D503A6" w:rsidP="00D503A6">
      <w:pPr>
        <w:pStyle w:val="a5"/>
        <w:jc w:val="both"/>
      </w:pPr>
      <w:r>
        <w:t>Реализация программы обеспечивается взаимодействием основных структурных подразделений школы:</w:t>
      </w:r>
    </w:p>
    <w:p w:rsidR="00D503A6" w:rsidRPr="00D92BAB" w:rsidRDefault="00D503A6" w:rsidP="00D503A6">
      <w:pPr>
        <w:pStyle w:val="a5"/>
        <w:jc w:val="both"/>
      </w:pPr>
      <w:r>
        <w:t xml:space="preserve"> </w:t>
      </w:r>
      <w:r w:rsidRPr="00D92BAB">
        <w:rPr>
          <w:b/>
        </w:rPr>
        <w:t xml:space="preserve">Условия реализации программы. </w:t>
      </w:r>
    </w:p>
    <w:p w:rsidR="00D503A6" w:rsidRPr="00837CF6" w:rsidRDefault="00D503A6" w:rsidP="00D503A6">
      <w:pPr>
        <w:pStyle w:val="a5"/>
        <w:jc w:val="both"/>
        <w:rPr>
          <w:b/>
        </w:rPr>
      </w:pPr>
      <w:r w:rsidRPr="00837CF6">
        <w:rPr>
          <w:b/>
        </w:rPr>
        <w:t xml:space="preserve">Программно-методическое обеспечение </w:t>
      </w:r>
    </w:p>
    <w:p w:rsidR="00D503A6" w:rsidRDefault="00D503A6" w:rsidP="00094154">
      <w:pPr>
        <w:pStyle w:val="a5"/>
        <w:widowControl w:val="0"/>
        <w:numPr>
          <w:ilvl w:val="0"/>
          <w:numId w:val="33"/>
        </w:numPr>
        <w:suppressAutoHyphens/>
        <w:jc w:val="both"/>
      </w:pPr>
      <w:r>
        <w:t>Программа специального (коррекционного) общеобразовательного учреждения 7-8 видов</w:t>
      </w:r>
    </w:p>
    <w:p w:rsidR="00D503A6" w:rsidRDefault="00D503A6" w:rsidP="00094154">
      <w:pPr>
        <w:pStyle w:val="a5"/>
        <w:widowControl w:val="0"/>
        <w:numPr>
          <w:ilvl w:val="0"/>
          <w:numId w:val="33"/>
        </w:numPr>
        <w:suppressAutoHyphens/>
        <w:jc w:val="both"/>
      </w:pPr>
      <w:r>
        <w:t>Диагностический инструментарий педагога, психолога, социального педагога, по рекомендациям РЦПМСС при МО Р</w:t>
      </w:r>
      <w:proofErr w:type="gramStart"/>
      <w:r>
        <w:t>С(</w:t>
      </w:r>
      <w:proofErr w:type="gramEnd"/>
      <w:r>
        <w:t>Я)</w:t>
      </w:r>
    </w:p>
    <w:p w:rsidR="00D503A6" w:rsidRDefault="00D503A6" w:rsidP="00094154">
      <w:pPr>
        <w:pStyle w:val="a5"/>
        <w:widowControl w:val="0"/>
        <w:numPr>
          <w:ilvl w:val="0"/>
          <w:numId w:val="33"/>
        </w:numPr>
        <w:suppressAutoHyphens/>
        <w:jc w:val="both"/>
      </w:pPr>
      <w:r>
        <w:t>Программа работы центра по работе с детьми-инвалидами «Доступная среда» МБОУ «Майинская средняя общеобразовательная школа»</w:t>
      </w:r>
    </w:p>
    <w:p w:rsidR="00D503A6" w:rsidRDefault="00D503A6" w:rsidP="00094154">
      <w:pPr>
        <w:pStyle w:val="a5"/>
        <w:widowControl w:val="0"/>
        <w:numPr>
          <w:ilvl w:val="0"/>
          <w:numId w:val="33"/>
        </w:numPr>
        <w:suppressAutoHyphens/>
        <w:jc w:val="both"/>
      </w:pPr>
      <w:r>
        <w:t>Программы ЦПМСС «Кэскил»: «Хомусотерапия», «Фототерапия», «Иппотерапия»</w:t>
      </w:r>
    </w:p>
    <w:p w:rsidR="00D503A6" w:rsidRDefault="00D503A6" w:rsidP="00094154">
      <w:pPr>
        <w:pStyle w:val="a5"/>
        <w:widowControl w:val="0"/>
        <w:numPr>
          <w:ilvl w:val="0"/>
          <w:numId w:val="33"/>
        </w:numPr>
        <w:suppressAutoHyphens/>
        <w:jc w:val="both"/>
      </w:pPr>
      <w:r>
        <w:t>Методические пособия «Диагностика нарушений интеллектуального развития у детей народов Севера», «Смешанные специфические расстройства развития у детей», «Виды нарушений. Основы коррекционных подходов. Сопровождение»</w:t>
      </w:r>
    </w:p>
    <w:p w:rsidR="00D503A6" w:rsidRPr="00837CF6" w:rsidRDefault="00D503A6" w:rsidP="00D503A6">
      <w:pPr>
        <w:pStyle w:val="a5"/>
        <w:jc w:val="both"/>
        <w:rPr>
          <w:b/>
        </w:rPr>
      </w:pPr>
      <w:r w:rsidRPr="00837CF6">
        <w:rPr>
          <w:b/>
        </w:rPr>
        <w:t xml:space="preserve">Кадровое обеспечение. </w:t>
      </w:r>
    </w:p>
    <w:p w:rsidR="00D503A6" w:rsidRDefault="00D503A6" w:rsidP="00D503A6">
      <w:pPr>
        <w:pStyle w:val="a5"/>
        <w:jc w:val="both"/>
      </w:pPr>
      <w:r>
        <w:t>Коррекционную работу ведут следующие специалисты: педагог-психолог,</w:t>
      </w:r>
      <w:proofErr w:type="gramStart"/>
      <w:r>
        <w:t xml:space="preserve"> ,</w:t>
      </w:r>
      <w:proofErr w:type="gramEnd"/>
      <w:r>
        <w:t xml:space="preserve"> социальные педагоги, логопед, учителя домашнего обучения, учителя-предметники, классные руководители, медицинский работник. </w:t>
      </w:r>
    </w:p>
    <w:p w:rsidR="00D503A6" w:rsidRPr="00837CF6" w:rsidRDefault="00D503A6" w:rsidP="00D503A6">
      <w:pPr>
        <w:pStyle w:val="a5"/>
        <w:jc w:val="both"/>
        <w:rPr>
          <w:b/>
        </w:rPr>
      </w:pPr>
      <w:r w:rsidRPr="00837CF6">
        <w:rPr>
          <w:b/>
        </w:rPr>
        <w:t xml:space="preserve">Материально-техническое обеспечение. </w:t>
      </w:r>
    </w:p>
    <w:p w:rsidR="00D503A6" w:rsidRDefault="00D503A6" w:rsidP="00D503A6">
      <w:pPr>
        <w:pStyle w:val="a5"/>
        <w:jc w:val="both"/>
      </w:pPr>
      <w:proofErr w:type="gramStart"/>
      <w:r>
        <w:lastRenderedPageBreak/>
        <w:t>В целях создания адаптивной и коррекционно-развивающей среды образовательного учреждения, обеспечивающей доступность обучения и организации пребывания детей с недостатками физического и психического развития в школе оборудован пандус, имеется кабинет психологической разгрузки, кабинет сенсорной технологии, компьютерный кабинет, создан центр по работе с детьми-инвалидами «Доступная среда», оснащенный современными техническими средствами для дистанционного обучения детей на домашнем обучении.</w:t>
      </w:r>
      <w:proofErr w:type="gramEnd"/>
    </w:p>
    <w:p w:rsidR="00D503A6" w:rsidRDefault="00D503A6" w:rsidP="00D503A6">
      <w:pPr>
        <w:pStyle w:val="a5"/>
        <w:jc w:val="both"/>
      </w:pPr>
      <w:r>
        <w:t>Ожидаемые результаты – создание комфортной развивающей образовательной среды:</w:t>
      </w:r>
    </w:p>
    <w:p w:rsidR="00D503A6" w:rsidRDefault="00D503A6" w:rsidP="00094154">
      <w:pPr>
        <w:pStyle w:val="a5"/>
        <w:widowControl w:val="0"/>
        <w:numPr>
          <w:ilvl w:val="0"/>
          <w:numId w:val="34"/>
        </w:numPr>
        <w:suppressAutoHyphens/>
        <w:jc w:val="both"/>
      </w:pPr>
      <w:proofErr w:type="gramStart"/>
      <w:r>
        <w:t>Обеспечивающей</w:t>
      </w:r>
      <w:proofErr w:type="gramEnd"/>
      <w:r>
        <w:t xml:space="preserve"> воспитание, обучение, социальную адаптацию и интеграцию детей с ограниченными возможностями здоровья;</w:t>
      </w:r>
    </w:p>
    <w:p w:rsidR="00D503A6" w:rsidRDefault="00D503A6" w:rsidP="00094154">
      <w:pPr>
        <w:pStyle w:val="a5"/>
        <w:widowControl w:val="0"/>
        <w:numPr>
          <w:ilvl w:val="0"/>
          <w:numId w:val="34"/>
        </w:numPr>
        <w:suppressAutoHyphens/>
        <w:jc w:val="both"/>
      </w:pPr>
      <w:r>
        <w:t xml:space="preserve">Обеспечивающей доступность и открытость школы для детей с </w:t>
      </w:r>
      <w:proofErr w:type="gramStart"/>
      <w:r>
        <w:t>особыми</w:t>
      </w:r>
      <w:proofErr w:type="gramEnd"/>
      <w:r>
        <w:t xml:space="preserve"> образовательными портебностями и их родителей;</w:t>
      </w:r>
    </w:p>
    <w:p w:rsidR="00D503A6" w:rsidRPr="00D503A6" w:rsidRDefault="00D503A6" w:rsidP="00094154">
      <w:pPr>
        <w:pStyle w:val="a5"/>
        <w:widowControl w:val="0"/>
        <w:numPr>
          <w:ilvl w:val="0"/>
          <w:numId w:val="34"/>
        </w:numPr>
        <w:suppressAutoHyphens/>
        <w:jc w:val="both"/>
      </w:pPr>
      <w:proofErr w:type="gramStart"/>
      <w:r>
        <w:t>Способствующий</w:t>
      </w:r>
      <w:proofErr w:type="gramEnd"/>
      <w:r>
        <w:t xml:space="preserve"> достижению результатов освоения основной образовательной программы общего образования обучающимися с ограниченными возможностями здоровья</w:t>
      </w:r>
    </w:p>
    <w:p w:rsidR="00D503A6" w:rsidRDefault="00D503A6" w:rsidP="00D503A6">
      <w:pPr>
        <w:rPr>
          <w:rFonts w:ascii="Times New Roman" w:hAnsi="Times New Roman" w:cs="Times New Roman"/>
          <w:b/>
          <w:sz w:val="24"/>
          <w:szCs w:val="24"/>
        </w:rPr>
      </w:pPr>
      <w:r w:rsidRPr="002B0DDC">
        <w:rPr>
          <w:rFonts w:ascii="Times New Roman" w:hAnsi="Times New Roman" w:cs="Times New Roman"/>
          <w:b/>
          <w:sz w:val="24"/>
          <w:szCs w:val="24"/>
        </w:rPr>
        <w:t>План корреционной работы:</w:t>
      </w:r>
    </w:p>
    <w:p w:rsidR="00D503A6" w:rsidRDefault="00D503A6" w:rsidP="00D503A6">
      <w:pPr>
        <w:rPr>
          <w:rFonts w:ascii="Times New Roman" w:hAnsi="Times New Roman" w:cs="Times New Roman"/>
          <w:b/>
          <w:sz w:val="24"/>
          <w:szCs w:val="24"/>
        </w:rPr>
      </w:pPr>
    </w:p>
    <w:tbl>
      <w:tblPr>
        <w:tblStyle w:val="af1"/>
        <w:tblW w:w="0" w:type="auto"/>
        <w:tblLayout w:type="fixed"/>
        <w:tblLook w:val="04A0"/>
      </w:tblPr>
      <w:tblGrid>
        <w:gridCol w:w="456"/>
        <w:gridCol w:w="5181"/>
        <w:gridCol w:w="1551"/>
        <w:gridCol w:w="2383"/>
      </w:tblGrid>
      <w:tr w:rsidR="00D503A6" w:rsidTr="00A17F59">
        <w:tc>
          <w:tcPr>
            <w:tcW w:w="456" w:type="dxa"/>
          </w:tcPr>
          <w:p w:rsidR="00D503A6" w:rsidRDefault="00D503A6" w:rsidP="00A17F59">
            <w:pPr>
              <w:jc w:val="both"/>
              <w:rPr>
                <w:rFonts w:ascii="Times New Roman" w:hAnsi="Times New Roman" w:cs="Times New Roman"/>
                <w:b/>
                <w:sz w:val="24"/>
                <w:szCs w:val="24"/>
              </w:rPr>
            </w:pPr>
          </w:p>
        </w:tc>
        <w:tc>
          <w:tcPr>
            <w:tcW w:w="5181" w:type="dxa"/>
          </w:tcPr>
          <w:p w:rsidR="00D503A6" w:rsidRDefault="00D503A6" w:rsidP="00A17F59">
            <w:pPr>
              <w:jc w:val="both"/>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551" w:type="dxa"/>
          </w:tcPr>
          <w:p w:rsidR="00D503A6" w:rsidRDefault="00D503A6" w:rsidP="00A17F59">
            <w:pPr>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2383" w:type="dxa"/>
          </w:tcPr>
          <w:p w:rsidR="00D503A6" w:rsidRDefault="00D503A6" w:rsidP="00A17F5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D503A6" w:rsidTr="00A17F59">
        <w:tc>
          <w:tcPr>
            <w:tcW w:w="456" w:type="dxa"/>
          </w:tcPr>
          <w:p w:rsidR="00D503A6" w:rsidRPr="00BE7FA4" w:rsidRDefault="00D503A6" w:rsidP="00A17F59">
            <w:pPr>
              <w:jc w:val="both"/>
              <w:rPr>
                <w:rFonts w:ascii="Times New Roman" w:hAnsi="Times New Roman" w:cs="Times New Roman"/>
                <w:sz w:val="24"/>
                <w:szCs w:val="24"/>
              </w:rPr>
            </w:pPr>
            <w:r w:rsidRPr="00BE7FA4">
              <w:rPr>
                <w:rFonts w:ascii="Times New Roman" w:hAnsi="Times New Roman" w:cs="Times New Roman"/>
                <w:sz w:val="24"/>
                <w:szCs w:val="24"/>
              </w:rPr>
              <w:t>1.</w:t>
            </w:r>
          </w:p>
        </w:tc>
        <w:tc>
          <w:tcPr>
            <w:tcW w:w="5181" w:type="dxa"/>
          </w:tcPr>
          <w:p w:rsidR="00D503A6" w:rsidRPr="00BE7FA4" w:rsidRDefault="00D503A6" w:rsidP="00A17F59">
            <w:pPr>
              <w:jc w:val="both"/>
              <w:rPr>
                <w:rFonts w:ascii="Times New Roman" w:hAnsi="Times New Roman" w:cs="Times New Roman"/>
                <w:sz w:val="24"/>
                <w:szCs w:val="24"/>
              </w:rPr>
            </w:pPr>
            <w:r w:rsidRPr="00BE7FA4">
              <w:rPr>
                <w:rFonts w:ascii="Times New Roman" w:hAnsi="Times New Roman" w:cs="Times New Roman"/>
                <w:sz w:val="24"/>
                <w:szCs w:val="24"/>
              </w:rPr>
              <w:t xml:space="preserve">Составление </w:t>
            </w:r>
            <w:r>
              <w:rPr>
                <w:rFonts w:ascii="Times New Roman" w:hAnsi="Times New Roman" w:cs="Times New Roman"/>
                <w:sz w:val="24"/>
                <w:szCs w:val="24"/>
              </w:rPr>
              <w:t>договора о совместной деятельности с Центром «Кэскил»</w:t>
            </w:r>
            <w:r w:rsidRPr="00BE7FA4">
              <w:rPr>
                <w:rFonts w:ascii="Times New Roman" w:hAnsi="Times New Roman" w:cs="Times New Roman"/>
                <w:sz w:val="24"/>
                <w:szCs w:val="24"/>
              </w:rPr>
              <w:t xml:space="preserve"> </w:t>
            </w:r>
          </w:p>
        </w:tc>
        <w:tc>
          <w:tcPr>
            <w:tcW w:w="1551" w:type="dxa"/>
          </w:tcPr>
          <w:p w:rsidR="00D503A6" w:rsidRPr="00BE7FA4" w:rsidRDefault="00D503A6" w:rsidP="00A17F59">
            <w:pPr>
              <w:jc w:val="center"/>
              <w:rPr>
                <w:rFonts w:ascii="Times New Roman" w:hAnsi="Times New Roman" w:cs="Times New Roman"/>
                <w:sz w:val="24"/>
                <w:szCs w:val="24"/>
              </w:rPr>
            </w:pPr>
            <w:r w:rsidRPr="00BE7FA4">
              <w:rPr>
                <w:rFonts w:ascii="Times New Roman" w:hAnsi="Times New Roman" w:cs="Times New Roman"/>
                <w:sz w:val="24"/>
                <w:szCs w:val="24"/>
              </w:rPr>
              <w:t>сентябрь</w:t>
            </w:r>
          </w:p>
        </w:tc>
        <w:tc>
          <w:tcPr>
            <w:tcW w:w="2383"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Птицына М.В.</w:t>
            </w:r>
          </w:p>
          <w:p w:rsidR="00D503A6" w:rsidRPr="00BE7FA4" w:rsidRDefault="00D503A6" w:rsidP="00A17F59">
            <w:pPr>
              <w:jc w:val="center"/>
              <w:rPr>
                <w:rFonts w:ascii="Times New Roman" w:hAnsi="Times New Roman" w:cs="Times New Roman"/>
                <w:sz w:val="24"/>
                <w:szCs w:val="24"/>
              </w:rPr>
            </w:pPr>
            <w:r>
              <w:rPr>
                <w:rFonts w:ascii="Times New Roman" w:hAnsi="Times New Roman" w:cs="Times New Roman"/>
                <w:sz w:val="24"/>
                <w:szCs w:val="24"/>
              </w:rPr>
              <w:t>Шарина И.Н.</w:t>
            </w:r>
          </w:p>
        </w:tc>
      </w:tr>
      <w:tr w:rsidR="00D503A6" w:rsidTr="00A17F59">
        <w:tc>
          <w:tcPr>
            <w:tcW w:w="456" w:type="dxa"/>
          </w:tcPr>
          <w:p w:rsidR="00D503A6" w:rsidRPr="00BE7FA4" w:rsidRDefault="00D503A6" w:rsidP="00A17F59">
            <w:pPr>
              <w:jc w:val="both"/>
              <w:rPr>
                <w:rFonts w:ascii="Times New Roman" w:hAnsi="Times New Roman" w:cs="Times New Roman"/>
                <w:sz w:val="24"/>
                <w:szCs w:val="24"/>
              </w:rPr>
            </w:pPr>
            <w:r>
              <w:rPr>
                <w:rFonts w:ascii="Times New Roman" w:hAnsi="Times New Roman" w:cs="Times New Roman"/>
                <w:sz w:val="24"/>
                <w:szCs w:val="24"/>
              </w:rPr>
              <w:t>2.</w:t>
            </w:r>
          </w:p>
        </w:tc>
        <w:tc>
          <w:tcPr>
            <w:tcW w:w="5181" w:type="dxa"/>
          </w:tcPr>
          <w:p w:rsidR="00D503A6" w:rsidRPr="00BE7FA4" w:rsidRDefault="00D503A6" w:rsidP="00A17F59">
            <w:pPr>
              <w:jc w:val="both"/>
              <w:rPr>
                <w:rFonts w:ascii="Times New Roman" w:hAnsi="Times New Roman" w:cs="Times New Roman"/>
                <w:sz w:val="24"/>
                <w:szCs w:val="24"/>
              </w:rPr>
            </w:pPr>
            <w:r>
              <w:rPr>
                <w:rFonts w:ascii="Times New Roman" w:hAnsi="Times New Roman" w:cs="Times New Roman"/>
                <w:sz w:val="24"/>
                <w:szCs w:val="24"/>
              </w:rPr>
              <w:t>Выявление и уточнение детей, обучающихся по коррекционной программе</w:t>
            </w:r>
          </w:p>
        </w:tc>
        <w:tc>
          <w:tcPr>
            <w:tcW w:w="1551" w:type="dxa"/>
          </w:tcPr>
          <w:p w:rsidR="00D503A6" w:rsidRPr="00BE7FA4" w:rsidRDefault="00D503A6" w:rsidP="00A17F59">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383"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Зам по УВР</w:t>
            </w:r>
          </w:p>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СПС</w:t>
            </w:r>
          </w:p>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Скрябина Е.В.</w:t>
            </w:r>
          </w:p>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3</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Составление индивидуальной программы обучения ребенка с ограниченными возможностями в обучении</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383"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Зам по УВР</w:t>
            </w:r>
          </w:p>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4</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Составление индивидуальной программы развития ребенка-инвалида</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383"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Психологи, соцпедагоги, логопеды</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5</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Подготовка материалов, беседа с родителями для выездной комиссии РМППК</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2 раза в год</w:t>
            </w:r>
          </w:p>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Сентябрь</w:t>
            </w:r>
          </w:p>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383"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Соцпедагоги</w:t>
            </w:r>
          </w:p>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Педагоги</w:t>
            </w:r>
          </w:p>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6</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Организация работы по дистанционному образованию детей-инвалидов (составление расписаний, проверка подключения к интернету)</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3"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Скрябина Е.В.</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7</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Комплектование логогрупп</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383"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Слепцова Т.А.</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8</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Организация посещения детьми и родителями коррекционно-развивающих  занятий в центре «Кэскил»</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83"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Скрябина Е.В.</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9</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Плановые заседания школьного психолого-педагогического консилиума</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По графику</w:t>
            </w:r>
          </w:p>
        </w:tc>
        <w:tc>
          <w:tcPr>
            <w:tcW w:w="2383"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Слободчикова Т.И.</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10</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Диагностика познавательных способностей и общего развития учащихся</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октябрь, апрель</w:t>
            </w:r>
          </w:p>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Индив.: регулярно</w:t>
            </w:r>
          </w:p>
        </w:tc>
        <w:tc>
          <w:tcPr>
            <w:tcW w:w="2383"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Слободчикова Т.И.</w:t>
            </w:r>
          </w:p>
          <w:p w:rsidR="00D503A6" w:rsidRDefault="00D503A6" w:rsidP="00A17F59">
            <w:pPr>
              <w:jc w:val="center"/>
              <w:rPr>
                <w:rFonts w:ascii="Times New Roman" w:hAnsi="Times New Roman" w:cs="Times New Roman"/>
                <w:sz w:val="24"/>
                <w:szCs w:val="24"/>
              </w:rPr>
            </w:pPr>
          </w:p>
          <w:p w:rsidR="00D503A6" w:rsidRDefault="00D503A6" w:rsidP="00A17F59">
            <w:pPr>
              <w:jc w:val="center"/>
              <w:rPr>
                <w:rFonts w:ascii="Times New Roman" w:hAnsi="Times New Roman" w:cs="Times New Roman"/>
                <w:sz w:val="24"/>
                <w:szCs w:val="24"/>
              </w:rPr>
            </w:pP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11</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Методическая помощь педагогам, работающим по индивидуальной программе обучения 7 вида</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383"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Слободчикова Т.И.</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lastRenderedPageBreak/>
              <w:t>12</w:t>
            </w:r>
          </w:p>
          <w:p w:rsidR="00D503A6" w:rsidRDefault="00D503A6" w:rsidP="00A17F59">
            <w:pPr>
              <w:jc w:val="both"/>
              <w:rPr>
                <w:rFonts w:ascii="Times New Roman" w:hAnsi="Times New Roman" w:cs="Times New Roman"/>
                <w:sz w:val="24"/>
                <w:szCs w:val="24"/>
              </w:rPr>
            </w:pPr>
          </w:p>
          <w:p w:rsidR="00D503A6" w:rsidRDefault="00D503A6" w:rsidP="00A17F59">
            <w:pPr>
              <w:jc w:val="both"/>
              <w:rPr>
                <w:rFonts w:ascii="Times New Roman" w:hAnsi="Times New Roman" w:cs="Times New Roman"/>
                <w:sz w:val="24"/>
                <w:szCs w:val="24"/>
              </w:rPr>
            </w:pP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Методическая помощь специалистов центра «Кэскил» педагогам и родителям</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Октябрь</w:t>
            </w:r>
          </w:p>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Февраль</w:t>
            </w:r>
          </w:p>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2383"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Птицына М.В.</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13</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Индивидуальные консультации специалистов родителей с проблемами в развитии</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2383"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Слепцова Т.А.</w:t>
            </w:r>
          </w:p>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14</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Улусный семинар для педагогов, логопедов «Основные методы коррекции речевых нарушений»,</w:t>
            </w:r>
          </w:p>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«психолого-педагогическое сопровождение детей с особыми образовательными потребностями в общеобр. школе»</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383"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Специалисты центра</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15</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Мероприятия по Месячнику психологического здоровья</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15окт.-15 ноября</w:t>
            </w:r>
          </w:p>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15 марта – 15 апреля</w:t>
            </w:r>
          </w:p>
        </w:tc>
        <w:tc>
          <w:tcPr>
            <w:tcW w:w="2383"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Слободчикова Т.И.</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16</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Организация участия детей-инвалидов в улусном конкурсе ДПИ «Кустук араас онунэн»</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383" w:type="dxa"/>
          </w:tcPr>
          <w:p w:rsidR="00D503A6" w:rsidRDefault="00D503A6" w:rsidP="00A17F59">
            <w:pPr>
              <w:rPr>
                <w:rFonts w:ascii="Times New Roman" w:hAnsi="Times New Roman" w:cs="Times New Roman"/>
                <w:sz w:val="24"/>
                <w:szCs w:val="24"/>
              </w:rPr>
            </w:pPr>
            <w:r>
              <w:rPr>
                <w:rFonts w:ascii="Times New Roman" w:hAnsi="Times New Roman" w:cs="Times New Roman"/>
                <w:sz w:val="24"/>
                <w:szCs w:val="24"/>
              </w:rPr>
              <w:t>Скрябина Е.В.</w:t>
            </w:r>
          </w:p>
          <w:p w:rsidR="00D503A6" w:rsidRDefault="00D503A6" w:rsidP="00A17F59">
            <w:pPr>
              <w:rPr>
                <w:rFonts w:ascii="Times New Roman" w:hAnsi="Times New Roman" w:cs="Times New Roman"/>
                <w:sz w:val="24"/>
                <w:szCs w:val="24"/>
              </w:rPr>
            </w:pPr>
            <w:r>
              <w:rPr>
                <w:rFonts w:ascii="Times New Roman" w:hAnsi="Times New Roman" w:cs="Times New Roman"/>
                <w:sz w:val="24"/>
                <w:szCs w:val="24"/>
              </w:rPr>
              <w:t>Колосова М.В.</w:t>
            </w:r>
          </w:p>
          <w:p w:rsidR="00D503A6" w:rsidRDefault="00D503A6" w:rsidP="00A17F59">
            <w:pPr>
              <w:rPr>
                <w:rFonts w:ascii="Times New Roman" w:hAnsi="Times New Roman" w:cs="Times New Roman"/>
                <w:sz w:val="24"/>
                <w:szCs w:val="24"/>
              </w:rPr>
            </w:pPr>
            <w:r>
              <w:rPr>
                <w:rFonts w:ascii="Times New Roman" w:hAnsi="Times New Roman" w:cs="Times New Roman"/>
                <w:sz w:val="24"/>
                <w:szCs w:val="24"/>
              </w:rPr>
              <w:t>Педагоги, родители</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17</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Участие детей в проектах «Хомсотерапия», «Фототерапия», «Иппотерапия»</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383" w:type="dxa"/>
          </w:tcPr>
          <w:p w:rsidR="00D503A6" w:rsidRDefault="00D503A6" w:rsidP="00A17F59">
            <w:pPr>
              <w:rPr>
                <w:rFonts w:ascii="Times New Roman" w:hAnsi="Times New Roman" w:cs="Times New Roman"/>
                <w:sz w:val="24"/>
                <w:szCs w:val="24"/>
              </w:rPr>
            </w:pPr>
            <w:r>
              <w:rPr>
                <w:rFonts w:ascii="Times New Roman" w:hAnsi="Times New Roman" w:cs="Times New Roman"/>
                <w:sz w:val="24"/>
                <w:szCs w:val="24"/>
              </w:rPr>
              <w:t>Специалисты центра, Колосова М.В. Скрябина Е.В.</w:t>
            </w:r>
          </w:p>
          <w:p w:rsidR="00D503A6" w:rsidRDefault="00D503A6" w:rsidP="00A17F59">
            <w:pPr>
              <w:rPr>
                <w:rFonts w:ascii="Times New Roman" w:hAnsi="Times New Roman" w:cs="Times New Roman"/>
                <w:sz w:val="24"/>
                <w:szCs w:val="24"/>
              </w:rPr>
            </w:pPr>
            <w:r>
              <w:rPr>
                <w:rFonts w:ascii="Times New Roman" w:hAnsi="Times New Roman" w:cs="Times New Roman"/>
                <w:sz w:val="24"/>
                <w:szCs w:val="24"/>
              </w:rPr>
              <w:t>Слободчикова Т.И.</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18</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Культурный выезд детей в г</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кутск</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383" w:type="dxa"/>
          </w:tcPr>
          <w:p w:rsidR="00D503A6" w:rsidRDefault="00D503A6" w:rsidP="00A17F59">
            <w:pPr>
              <w:rPr>
                <w:rFonts w:ascii="Times New Roman" w:hAnsi="Times New Roman" w:cs="Times New Roman"/>
                <w:sz w:val="24"/>
                <w:szCs w:val="24"/>
              </w:rPr>
            </w:pPr>
            <w:r>
              <w:rPr>
                <w:rFonts w:ascii="Times New Roman" w:hAnsi="Times New Roman" w:cs="Times New Roman"/>
                <w:sz w:val="24"/>
                <w:szCs w:val="24"/>
              </w:rPr>
              <w:t>Центр «Кэскил»</w:t>
            </w:r>
          </w:p>
          <w:p w:rsidR="00D503A6" w:rsidRDefault="00D503A6" w:rsidP="00A17F59">
            <w:pPr>
              <w:rPr>
                <w:rFonts w:ascii="Times New Roman" w:hAnsi="Times New Roman" w:cs="Times New Roman"/>
                <w:sz w:val="24"/>
                <w:szCs w:val="24"/>
              </w:rPr>
            </w:pPr>
            <w:r>
              <w:rPr>
                <w:rFonts w:ascii="Times New Roman" w:hAnsi="Times New Roman" w:cs="Times New Roman"/>
                <w:sz w:val="24"/>
                <w:szCs w:val="24"/>
              </w:rPr>
              <w:t>Соцпедагоги</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19</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Участие родителей и педагогов в Дне открытых дверей в ЦПМСС «Внедрение инклюзивного образования в улусе»</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383" w:type="dxa"/>
          </w:tcPr>
          <w:p w:rsidR="00D503A6" w:rsidRDefault="00D503A6" w:rsidP="00A17F59">
            <w:pPr>
              <w:rPr>
                <w:rFonts w:ascii="Times New Roman" w:hAnsi="Times New Roman" w:cs="Times New Roman"/>
                <w:sz w:val="24"/>
                <w:szCs w:val="24"/>
              </w:rPr>
            </w:pPr>
            <w:r>
              <w:rPr>
                <w:rFonts w:ascii="Times New Roman" w:hAnsi="Times New Roman" w:cs="Times New Roman"/>
                <w:sz w:val="24"/>
                <w:szCs w:val="24"/>
              </w:rPr>
              <w:t>Скрябина Е.В.</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20</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Психологический тренинг для детей инвалидов «Мир глазами ребенка» (благотворительный фонд «Харысхал»)</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383" w:type="dxa"/>
          </w:tcPr>
          <w:p w:rsidR="00D503A6" w:rsidRDefault="00D503A6" w:rsidP="00A17F59">
            <w:pPr>
              <w:rPr>
                <w:rFonts w:ascii="Times New Roman" w:hAnsi="Times New Roman" w:cs="Times New Roman"/>
                <w:sz w:val="24"/>
                <w:szCs w:val="24"/>
              </w:rPr>
            </w:pPr>
            <w:r>
              <w:rPr>
                <w:rFonts w:ascii="Times New Roman" w:hAnsi="Times New Roman" w:cs="Times New Roman"/>
                <w:sz w:val="24"/>
                <w:szCs w:val="24"/>
              </w:rPr>
              <w:t>Скрябина Е.В.</w:t>
            </w:r>
          </w:p>
          <w:p w:rsidR="00D503A6" w:rsidRDefault="00D503A6" w:rsidP="00A17F59">
            <w:pPr>
              <w:rPr>
                <w:rFonts w:ascii="Times New Roman" w:hAnsi="Times New Roman" w:cs="Times New Roman"/>
                <w:sz w:val="24"/>
                <w:szCs w:val="24"/>
              </w:rPr>
            </w:pPr>
            <w:r>
              <w:rPr>
                <w:rFonts w:ascii="Times New Roman" w:hAnsi="Times New Roman" w:cs="Times New Roman"/>
                <w:sz w:val="24"/>
                <w:szCs w:val="24"/>
              </w:rPr>
              <w:t>Соцпедагоги</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21</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Участие в семинаре-тренинге для психологов «Безопасность через образование: работа школьного психолога по сопровождению учебно-воспитательного процесса»</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2383" w:type="dxa"/>
          </w:tcPr>
          <w:p w:rsidR="00D503A6" w:rsidRDefault="00D503A6" w:rsidP="00A17F59">
            <w:pPr>
              <w:rPr>
                <w:rFonts w:ascii="Times New Roman" w:hAnsi="Times New Roman" w:cs="Times New Roman"/>
                <w:sz w:val="24"/>
                <w:szCs w:val="24"/>
              </w:rPr>
            </w:pPr>
            <w:r>
              <w:rPr>
                <w:rFonts w:ascii="Times New Roman" w:hAnsi="Times New Roman" w:cs="Times New Roman"/>
                <w:sz w:val="24"/>
                <w:szCs w:val="24"/>
              </w:rPr>
              <w:t>Психологи, соцпедагоги</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22</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Участие детей в улусной спартакиаде для детей-инвалидов</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383" w:type="dxa"/>
          </w:tcPr>
          <w:p w:rsidR="00D503A6" w:rsidRDefault="00D503A6" w:rsidP="00A17F59">
            <w:pPr>
              <w:rPr>
                <w:rFonts w:ascii="Times New Roman" w:hAnsi="Times New Roman" w:cs="Times New Roman"/>
                <w:sz w:val="24"/>
                <w:szCs w:val="24"/>
              </w:rPr>
            </w:pPr>
            <w:r>
              <w:rPr>
                <w:rFonts w:ascii="Times New Roman" w:hAnsi="Times New Roman" w:cs="Times New Roman"/>
                <w:sz w:val="24"/>
                <w:szCs w:val="24"/>
              </w:rPr>
              <w:t>Скрябина Е.В.</w:t>
            </w:r>
          </w:p>
          <w:p w:rsidR="00D503A6" w:rsidRDefault="00D503A6" w:rsidP="00A17F59">
            <w:pPr>
              <w:rPr>
                <w:rFonts w:ascii="Times New Roman" w:hAnsi="Times New Roman" w:cs="Times New Roman"/>
                <w:sz w:val="24"/>
                <w:szCs w:val="24"/>
              </w:rPr>
            </w:pP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23</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Семинар для учителей, логопедов, воспитателей «Работа с детьми с логоневрозом»</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383" w:type="dxa"/>
          </w:tcPr>
          <w:p w:rsidR="00D503A6" w:rsidRDefault="00D503A6" w:rsidP="00A17F59">
            <w:pPr>
              <w:rPr>
                <w:rFonts w:ascii="Times New Roman" w:hAnsi="Times New Roman" w:cs="Times New Roman"/>
                <w:sz w:val="24"/>
                <w:szCs w:val="24"/>
              </w:rPr>
            </w:pPr>
            <w:r>
              <w:rPr>
                <w:rFonts w:ascii="Times New Roman" w:hAnsi="Times New Roman" w:cs="Times New Roman"/>
                <w:sz w:val="24"/>
                <w:szCs w:val="24"/>
              </w:rPr>
              <w:t>Логопеды центра</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24</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Участие детей в региональной спартакиаде детей-инвалидов</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Март</w:t>
            </w:r>
          </w:p>
        </w:tc>
        <w:tc>
          <w:tcPr>
            <w:tcW w:w="2383" w:type="dxa"/>
          </w:tcPr>
          <w:p w:rsidR="00D503A6" w:rsidRDefault="00D503A6" w:rsidP="00A17F59">
            <w:pPr>
              <w:rPr>
                <w:rFonts w:ascii="Times New Roman" w:hAnsi="Times New Roman" w:cs="Times New Roman"/>
                <w:sz w:val="24"/>
                <w:szCs w:val="24"/>
              </w:rPr>
            </w:pPr>
            <w:r>
              <w:rPr>
                <w:rFonts w:ascii="Times New Roman" w:hAnsi="Times New Roman" w:cs="Times New Roman"/>
                <w:sz w:val="24"/>
                <w:szCs w:val="24"/>
              </w:rPr>
              <w:t>Скрябина Е.В. совместно с центром</w:t>
            </w:r>
          </w:p>
        </w:tc>
      </w:tr>
      <w:tr w:rsidR="00D503A6" w:rsidTr="00A17F59">
        <w:tc>
          <w:tcPr>
            <w:tcW w:w="456"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25</w:t>
            </w:r>
          </w:p>
        </w:tc>
        <w:tc>
          <w:tcPr>
            <w:tcW w:w="5181" w:type="dxa"/>
          </w:tcPr>
          <w:p w:rsidR="00D503A6" w:rsidRDefault="00D503A6" w:rsidP="00A17F59">
            <w:pPr>
              <w:jc w:val="both"/>
              <w:rPr>
                <w:rFonts w:ascii="Times New Roman" w:hAnsi="Times New Roman" w:cs="Times New Roman"/>
                <w:sz w:val="24"/>
                <w:szCs w:val="24"/>
              </w:rPr>
            </w:pPr>
            <w:r>
              <w:rPr>
                <w:rFonts w:ascii="Times New Roman" w:hAnsi="Times New Roman" w:cs="Times New Roman"/>
                <w:sz w:val="24"/>
                <w:szCs w:val="24"/>
              </w:rPr>
              <w:t>Подготовка материалов к выездной комиссии РМПСС</w:t>
            </w:r>
          </w:p>
        </w:tc>
        <w:tc>
          <w:tcPr>
            <w:tcW w:w="1551" w:type="dxa"/>
          </w:tcPr>
          <w:p w:rsidR="00D503A6" w:rsidRDefault="00D503A6" w:rsidP="00A17F59">
            <w:pPr>
              <w:jc w:val="center"/>
              <w:rPr>
                <w:rFonts w:ascii="Times New Roman" w:hAnsi="Times New Roman" w:cs="Times New Roman"/>
                <w:sz w:val="24"/>
                <w:szCs w:val="24"/>
              </w:rPr>
            </w:pPr>
            <w:r>
              <w:rPr>
                <w:rFonts w:ascii="Times New Roman" w:hAnsi="Times New Roman" w:cs="Times New Roman"/>
                <w:sz w:val="24"/>
                <w:szCs w:val="24"/>
              </w:rPr>
              <w:t>Май</w:t>
            </w:r>
          </w:p>
        </w:tc>
        <w:tc>
          <w:tcPr>
            <w:tcW w:w="2383" w:type="dxa"/>
          </w:tcPr>
          <w:p w:rsidR="00D503A6" w:rsidRDefault="00D503A6" w:rsidP="00A17F59">
            <w:pPr>
              <w:rPr>
                <w:rFonts w:ascii="Times New Roman" w:hAnsi="Times New Roman" w:cs="Times New Roman"/>
                <w:sz w:val="24"/>
                <w:szCs w:val="24"/>
              </w:rPr>
            </w:pPr>
            <w:r>
              <w:rPr>
                <w:rFonts w:ascii="Times New Roman" w:hAnsi="Times New Roman" w:cs="Times New Roman"/>
                <w:sz w:val="24"/>
                <w:szCs w:val="24"/>
              </w:rPr>
              <w:t>Психолог, соцпедагог, классные руководители</w:t>
            </w:r>
          </w:p>
        </w:tc>
      </w:tr>
    </w:tbl>
    <w:p w:rsidR="00D503A6" w:rsidRDefault="00D503A6" w:rsidP="00D503A6">
      <w:pPr>
        <w:rPr>
          <w:rFonts w:ascii="Times New Roman" w:hAnsi="Times New Roman" w:cs="Times New Roman"/>
          <w:b/>
          <w:sz w:val="24"/>
          <w:szCs w:val="24"/>
        </w:rPr>
      </w:pPr>
    </w:p>
    <w:p w:rsidR="00E761E0" w:rsidRDefault="00E761E0" w:rsidP="00D503A6">
      <w:pPr>
        <w:rPr>
          <w:rFonts w:ascii="Times New Roman" w:hAnsi="Times New Roman" w:cs="Times New Roman"/>
          <w:b/>
          <w:sz w:val="24"/>
          <w:szCs w:val="24"/>
        </w:rPr>
      </w:pPr>
    </w:p>
    <w:p w:rsidR="00E761E0" w:rsidRDefault="00E761E0" w:rsidP="00D503A6">
      <w:pPr>
        <w:rPr>
          <w:rFonts w:ascii="Times New Roman" w:hAnsi="Times New Roman" w:cs="Times New Roman"/>
          <w:b/>
          <w:sz w:val="24"/>
          <w:szCs w:val="24"/>
        </w:rPr>
      </w:pPr>
    </w:p>
    <w:p w:rsidR="00E761E0" w:rsidRDefault="00E761E0" w:rsidP="00D503A6">
      <w:pPr>
        <w:rPr>
          <w:rFonts w:ascii="Times New Roman" w:hAnsi="Times New Roman" w:cs="Times New Roman"/>
          <w:b/>
          <w:sz w:val="24"/>
          <w:szCs w:val="24"/>
        </w:rPr>
      </w:pPr>
    </w:p>
    <w:p w:rsidR="00E761E0" w:rsidRPr="002B0DDC" w:rsidRDefault="00E761E0" w:rsidP="00D503A6">
      <w:pPr>
        <w:rPr>
          <w:rFonts w:ascii="Times New Roman" w:hAnsi="Times New Roman" w:cs="Times New Roman"/>
          <w:b/>
          <w:sz w:val="24"/>
          <w:szCs w:val="24"/>
        </w:rPr>
      </w:pPr>
    </w:p>
    <w:p w:rsidR="00D503A6" w:rsidRDefault="00D503A6" w:rsidP="007712F7">
      <w:pPr>
        <w:spacing w:line="276" w:lineRule="auto"/>
        <w:rPr>
          <w:rFonts w:ascii="Times New Roman" w:hAnsi="Times New Roman" w:cs="Times New Roman"/>
          <w:sz w:val="24"/>
          <w:szCs w:val="24"/>
        </w:rPr>
      </w:pPr>
    </w:p>
    <w:p w:rsidR="005452F8" w:rsidRPr="007712F7" w:rsidRDefault="005452F8" w:rsidP="007712F7">
      <w:pPr>
        <w:spacing w:line="276" w:lineRule="auto"/>
        <w:rPr>
          <w:rFonts w:ascii="Times New Roman" w:hAnsi="Times New Roman" w:cs="Times New Roman"/>
          <w:sz w:val="24"/>
          <w:szCs w:val="24"/>
        </w:rPr>
      </w:pPr>
    </w:p>
    <w:p w:rsidR="005C2DB2" w:rsidRPr="007712F7" w:rsidRDefault="005C2DB2" w:rsidP="007712F7">
      <w:pPr>
        <w:pStyle w:val="afa"/>
        <w:spacing w:line="276" w:lineRule="auto"/>
        <w:contextualSpacing/>
        <w:jc w:val="center"/>
        <w:outlineLvl w:val="0"/>
        <w:rPr>
          <w:b/>
          <w:sz w:val="24"/>
          <w:szCs w:val="24"/>
        </w:rPr>
      </w:pPr>
      <w:r w:rsidRPr="007712F7">
        <w:rPr>
          <w:b/>
          <w:sz w:val="24"/>
          <w:szCs w:val="24"/>
        </w:rPr>
        <w:lastRenderedPageBreak/>
        <w:t>Основные программы по достижению оптимальных конечных результатов</w:t>
      </w:r>
    </w:p>
    <w:p w:rsidR="005C2DB2" w:rsidRPr="007712F7" w:rsidRDefault="00E761E0" w:rsidP="007712F7">
      <w:pPr>
        <w:pStyle w:val="afa"/>
        <w:spacing w:line="276" w:lineRule="auto"/>
        <w:contextualSpacing/>
        <w:jc w:val="center"/>
        <w:rPr>
          <w:b/>
          <w:sz w:val="24"/>
          <w:szCs w:val="24"/>
        </w:rPr>
      </w:pPr>
      <w:r>
        <w:rPr>
          <w:b/>
          <w:sz w:val="24"/>
          <w:szCs w:val="24"/>
        </w:rPr>
        <w:t>на 2013-2014</w:t>
      </w:r>
      <w:r w:rsidR="005C2DB2" w:rsidRPr="007712F7">
        <w:rPr>
          <w:b/>
          <w:sz w:val="24"/>
          <w:szCs w:val="24"/>
        </w:rPr>
        <w:t xml:space="preserve"> учебный год.</w:t>
      </w:r>
    </w:p>
    <w:p w:rsidR="005C2DB2" w:rsidRPr="007712F7" w:rsidRDefault="005C2DB2" w:rsidP="007712F7">
      <w:pPr>
        <w:pStyle w:val="afa"/>
        <w:spacing w:line="276" w:lineRule="auto"/>
        <w:contextualSpacing/>
        <w:outlineLvl w:val="0"/>
        <w:rPr>
          <w:b/>
          <w:sz w:val="24"/>
          <w:szCs w:val="24"/>
        </w:rPr>
      </w:pPr>
      <w:r w:rsidRPr="007712F7">
        <w:rPr>
          <w:b/>
          <w:sz w:val="24"/>
          <w:szCs w:val="24"/>
        </w:rPr>
        <w:t>1.  Программа по сохранению здоровья и формированию ЗОЖ.</w:t>
      </w:r>
    </w:p>
    <w:p w:rsidR="005C2DB2" w:rsidRPr="007712F7" w:rsidRDefault="005C2DB2" w:rsidP="007712F7">
      <w:pPr>
        <w:pStyle w:val="afa"/>
        <w:spacing w:line="276" w:lineRule="auto"/>
        <w:contextualSpacing/>
        <w:outlineLvl w:val="0"/>
        <w:rPr>
          <w:b/>
          <w:sz w:val="24"/>
          <w:szCs w:val="24"/>
        </w:rPr>
      </w:pPr>
      <w:r w:rsidRPr="007712F7">
        <w:rPr>
          <w:b/>
          <w:sz w:val="24"/>
          <w:szCs w:val="24"/>
        </w:rPr>
        <w:t>Задачи:</w:t>
      </w:r>
    </w:p>
    <w:p w:rsidR="005C2DB2" w:rsidRPr="007712F7" w:rsidRDefault="005C2DB2" w:rsidP="00094154">
      <w:pPr>
        <w:pStyle w:val="afa"/>
        <w:numPr>
          <w:ilvl w:val="0"/>
          <w:numId w:val="4"/>
        </w:numPr>
        <w:spacing w:line="276" w:lineRule="auto"/>
        <w:ind w:left="426"/>
        <w:contextualSpacing/>
        <w:rPr>
          <w:sz w:val="24"/>
          <w:szCs w:val="24"/>
        </w:rPr>
      </w:pPr>
      <w:r w:rsidRPr="007712F7">
        <w:rPr>
          <w:sz w:val="24"/>
          <w:szCs w:val="24"/>
        </w:rPr>
        <w:t>не допускать ухудшения состояния здоровья учащихся в период пребывания в школе</w:t>
      </w:r>
    </w:p>
    <w:p w:rsidR="005C2DB2" w:rsidRPr="007712F7" w:rsidRDefault="005C2DB2" w:rsidP="00094154">
      <w:pPr>
        <w:pStyle w:val="afa"/>
        <w:numPr>
          <w:ilvl w:val="0"/>
          <w:numId w:val="4"/>
        </w:numPr>
        <w:spacing w:line="276" w:lineRule="auto"/>
        <w:ind w:left="426"/>
        <w:contextualSpacing/>
        <w:rPr>
          <w:sz w:val="24"/>
          <w:szCs w:val="24"/>
        </w:rPr>
      </w:pPr>
      <w:r w:rsidRPr="007712F7">
        <w:rPr>
          <w:sz w:val="24"/>
          <w:szCs w:val="24"/>
        </w:rPr>
        <w:t>достичь допустимого уровня здоровья</w:t>
      </w:r>
    </w:p>
    <w:p w:rsidR="005C2DB2" w:rsidRPr="007712F7" w:rsidRDefault="005C2DB2" w:rsidP="00094154">
      <w:pPr>
        <w:pStyle w:val="afa"/>
        <w:numPr>
          <w:ilvl w:val="0"/>
          <w:numId w:val="4"/>
        </w:numPr>
        <w:spacing w:line="276" w:lineRule="auto"/>
        <w:ind w:left="426"/>
        <w:contextualSpacing/>
        <w:rPr>
          <w:sz w:val="24"/>
          <w:szCs w:val="24"/>
        </w:rPr>
      </w:pPr>
      <w:r w:rsidRPr="007712F7">
        <w:rPr>
          <w:sz w:val="24"/>
          <w:szCs w:val="24"/>
        </w:rPr>
        <w:t>создать условия для формирования ЗОЖ</w:t>
      </w:r>
    </w:p>
    <w:p w:rsidR="005C2DB2" w:rsidRPr="007712F7" w:rsidRDefault="005C2DB2" w:rsidP="007712F7">
      <w:pPr>
        <w:pStyle w:val="afa"/>
        <w:spacing w:line="276" w:lineRule="auto"/>
        <w:contextualSpacing/>
        <w:outlineLvl w:val="0"/>
        <w:rPr>
          <w:b/>
          <w:sz w:val="24"/>
          <w:szCs w:val="24"/>
        </w:rPr>
      </w:pPr>
      <w:r w:rsidRPr="007712F7">
        <w:rPr>
          <w:b/>
          <w:sz w:val="24"/>
          <w:szCs w:val="24"/>
        </w:rPr>
        <w:t>Основные мероприятия по решению задач:</w:t>
      </w:r>
    </w:p>
    <w:p w:rsidR="005C2DB2" w:rsidRPr="007712F7" w:rsidRDefault="005C2DB2" w:rsidP="007712F7">
      <w:pPr>
        <w:pStyle w:val="afa"/>
        <w:spacing w:line="276" w:lineRule="auto"/>
        <w:contextualSpacing/>
        <w:rPr>
          <w:sz w:val="24"/>
          <w:szCs w:val="24"/>
        </w:rPr>
      </w:pPr>
      <w:r w:rsidRPr="007712F7">
        <w:rPr>
          <w:sz w:val="24"/>
          <w:szCs w:val="24"/>
        </w:rPr>
        <w:t>улучшение качества медицинского обслуживания: медицинский осмотр, профилактические меры, диспансеризация, беседы школьного фельдшера;</w:t>
      </w:r>
    </w:p>
    <w:p w:rsidR="005C2DB2" w:rsidRPr="007712F7" w:rsidRDefault="005C2DB2" w:rsidP="007712F7">
      <w:pPr>
        <w:pStyle w:val="afa"/>
        <w:spacing w:line="276" w:lineRule="auto"/>
        <w:contextualSpacing/>
        <w:rPr>
          <w:sz w:val="24"/>
          <w:szCs w:val="24"/>
        </w:rPr>
      </w:pPr>
      <w:r w:rsidRPr="007712F7">
        <w:rPr>
          <w:sz w:val="24"/>
          <w:szCs w:val="24"/>
        </w:rPr>
        <w:t>определение уровня физического развития и физической подготовки учащихся;</w:t>
      </w:r>
    </w:p>
    <w:p w:rsidR="005C2DB2" w:rsidRPr="007712F7" w:rsidRDefault="005C2DB2" w:rsidP="007712F7">
      <w:pPr>
        <w:pStyle w:val="afa"/>
        <w:spacing w:line="276" w:lineRule="auto"/>
        <w:contextualSpacing/>
        <w:rPr>
          <w:sz w:val="24"/>
          <w:szCs w:val="24"/>
        </w:rPr>
      </w:pPr>
      <w:r w:rsidRPr="007712F7">
        <w:rPr>
          <w:sz w:val="24"/>
          <w:szCs w:val="24"/>
        </w:rPr>
        <w:t>использование здоровьесберегающих и здоровьеформирующих технологий в управлении, воспитании, обучении;</w:t>
      </w:r>
    </w:p>
    <w:p w:rsidR="005C2DB2" w:rsidRPr="007712F7" w:rsidRDefault="005C2DB2" w:rsidP="007712F7">
      <w:pPr>
        <w:pStyle w:val="afa"/>
        <w:spacing w:line="276" w:lineRule="auto"/>
        <w:contextualSpacing/>
        <w:rPr>
          <w:sz w:val="24"/>
          <w:szCs w:val="24"/>
        </w:rPr>
      </w:pPr>
      <w:r w:rsidRPr="007712F7">
        <w:rPr>
          <w:sz w:val="24"/>
          <w:szCs w:val="24"/>
        </w:rPr>
        <w:t>диагностические исследования: дозировка домашнего задания, здоровье учеников в режиме деятельности школы, нормализация режима дня, учебной нагрузки;</w:t>
      </w:r>
    </w:p>
    <w:p w:rsidR="005C2DB2" w:rsidRPr="007712F7" w:rsidRDefault="005C2DB2" w:rsidP="007712F7">
      <w:pPr>
        <w:pStyle w:val="afa"/>
        <w:spacing w:line="276" w:lineRule="auto"/>
        <w:contextualSpacing/>
        <w:rPr>
          <w:sz w:val="24"/>
          <w:szCs w:val="24"/>
        </w:rPr>
      </w:pPr>
      <w:r w:rsidRPr="007712F7">
        <w:rPr>
          <w:sz w:val="24"/>
          <w:szCs w:val="24"/>
        </w:rPr>
        <w:t>обеспечение санитарно-гигиенического режима, санитарно-гигиенического просвещения;</w:t>
      </w:r>
    </w:p>
    <w:p w:rsidR="005C2DB2" w:rsidRPr="007712F7" w:rsidRDefault="005C2DB2" w:rsidP="007712F7">
      <w:pPr>
        <w:pStyle w:val="afa"/>
        <w:spacing w:line="276" w:lineRule="auto"/>
        <w:contextualSpacing/>
        <w:rPr>
          <w:sz w:val="24"/>
          <w:szCs w:val="24"/>
        </w:rPr>
      </w:pPr>
      <w:r w:rsidRPr="007712F7">
        <w:rPr>
          <w:sz w:val="24"/>
          <w:szCs w:val="24"/>
        </w:rPr>
        <w:t>система физкультурно-оздоровительных мероприятий: комплектование групп по физической культуре, спортивные секции, дни здоровья, ритмика, туризм, физкультминутки;</w:t>
      </w:r>
    </w:p>
    <w:p w:rsidR="005C2DB2" w:rsidRPr="007712F7" w:rsidRDefault="005C2DB2" w:rsidP="007712F7">
      <w:pPr>
        <w:pStyle w:val="afa"/>
        <w:spacing w:line="276" w:lineRule="auto"/>
        <w:contextualSpacing/>
        <w:rPr>
          <w:sz w:val="24"/>
          <w:szCs w:val="24"/>
        </w:rPr>
      </w:pPr>
      <w:r w:rsidRPr="007712F7">
        <w:rPr>
          <w:sz w:val="24"/>
          <w:szCs w:val="24"/>
        </w:rPr>
        <w:t>система рационального питания: полный охват детей, витаминный стол, диетическое питание;</w:t>
      </w:r>
    </w:p>
    <w:p w:rsidR="005C2DB2" w:rsidRPr="007712F7" w:rsidRDefault="005C2DB2" w:rsidP="007712F7">
      <w:pPr>
        <w:pStyle w:val="afa"/>
        <w:spacing w:line="276" w:lineRule="auto"/>
        <w:contextualSpacing/>
        <w:rPr>
          <w:sz w:val="24"/>
          <w:szCs w:val="24"/>
        </w:rPr>
      </w:pPr>
      <w:r w:rsidRPr="007712F7">
        <w:rPr>
          <w:sz w:val="24"/>
          <w:szCs w:val="24"/>
        </w:rPr>
        <w:t>система комфортной вещно-пространственной среды: правильный подбор мебели, влажная уборка, освещение, проветривание, тепловой режим;</w:t>
      </w:r>
    </w:p>
    <w:p w:rsidR="005C2DB2" w:rsidRPr="007712F7" w:rsidRDefault="005C2DB2" w:rsidP="007712F7">
      <w:pPr>
        <w:pStyle w:val="afa"/>
        <w:spacing w:line="276" w:lineRule="auto"/>
        <w:contextualSpacing/>
        <w:rPr>
          <w:sz w:val="24"/>
          <w:szCs w:val="24"/>
        </w:rPr>
      </w:pPr>
      <w:r w:rsidRPr="007712F7">
        <w:rPr>
          <w:sz w:val="24"/>
          <w:szCs w:val="24"/>
        </w:rPr>
        <w:t>рациональная организация труда и отдыха в течение дня, недели, четверти, года;</w:t>
      </w:r>
    </w:p>
    <w:p w:rsidR="005C2DB2" w:rsidRPr="007712F7" w:rsidRDefault="005C2DB2" w:rsidP="007712F7">
      <w:pPr>
        <w:pStyle w:val="afa"/>
        <w:spacing w:line="276" w:lineRule="auto"/>
        <w:contextualSpacing/>
        <w:rPr>
          <w:sz w:val="24"/>
          <w:szCs w:val="24"/>
        </w:rPr>
      </w:pPr>
      <w:r w:rsidRPr="007712F7">
        <w:rPr>
          <w:sz w:val="24"/>
          <w:szCs w:val="24"/>
        </w:rPr>
        <w:t>система ОБЖ (НВП), изучение ПДД, предупреждение травматизма, охрана труда и ТБ;</w:t>
      </w:r>
    </w:p>
    <w:p w:rsidR="005C2DB2" w:rsidRPr="007712F7" w:rsidRDefault="005C2DB2" w:rsidP="007712F7">
      <w:pPr>
        <w:pStyle w:val="afa"/>
        <w:spacing w:line="276" w:lineRule="auto"/>
        <w:contextualSpacing/>
        <w:rPr>
          <w:sz w:val="24"/>
          <w:szCs w:val="24"/>
        </w:rPr>
      </w:pPr>
      <w:r w:rsidRPr="007712F7">
        <w:rPr>
          <w:sz w:val="24"/>
          <w:szCs w:val="24"/>
        </w:rPr>
        <w:t>антиалкогольная, антинаркотическая пропаганда, профилактика (предупреждение)  табакокурения;</w:t>
      </w:r>
    </w:p>
    <w:p w:rsidR="005C2DB2" w:rsidRPr="007712F7" w:rsidRDefault="005C2DB2" w:rsidP="007712F7">
      <w:pPr>
        <w:pStyle w:val="afa"/>
        <w:spacing w:line="276" w:lineRule="auto"/>
        <w:contextualSpacing/>
        <w:rPr>
          <w:sz w:val="24"/>
          <w:szCs w:val="24"/>
        </w:rPr>
      </w:pPr>
      <w:r w:rsidRPr="007712F7">
        <w:rPr>
          <w:sz w:val="24"/>
          <w:szCs w:val="24"/>
        </w:rPr>
        <w:t>создание благоприятной психологической среды;</w:t>
      </w:r>
    </w:p>
    <w:p w:rsidR="005C2DB2" w:rsidRPr="007712F7" w:rsidRDefault="005C2DB2" w:rsidP="007712F7">
      <w:pPr>
        <w:pStyle w:val="afa"/>
        <w:spacing w:line="276" w:lineRule="auto"/>
        <w:contextualSpacing/>
        <w:rPr>
          <w:sz w:val="24"/>
          <w:szCs w:val="24"/>
        </w:rPr>
      </w:pPr>
      <w:r w:rsidRPr="007712F7">
        <w:rPr>
          <w:sz w:val="24"/>
          <w:szCs w:val="24"/>
        </w:rPr>
        <w:t>социальная защита участников образовательно-воспитательного процесса.</w:t>
      </w:r>
    </w:p>
    <w:p w:rsidR="005C2DB2" w:rsidRPr="007712F7" w:rsidRDefault="005C2DB2" w:rsidP="007712F7">
      <w:pPr>
        <w:pStyle w:val="afa"/>
        <w:spacing w:line="276" w:lineRule="auto"/>
        <w:contextualSpacing/>
        <w:outlineLvl w:val="0"/>
        <w:rPr>
          <w:b/>
          <w:sz w:val="24"/>
          <w:szCs w:val="24"/>
        </w:rPr>
      </w:pPr>
      <w:r w:rsidRPr="007712F7">
        <w:rPr>
          <w:b/>
          <w:sz w:val="24"/>
          <w:szCs w:val="24"/>
        </w:rPr>
        <w:t>2. Программа по созданию системы воспитательной работы и обеспечению воспитанности учащихся.</w:t>
      </w:r>
    </w:p>
    <w:p w:rsidR="005C2DB2" w:rsidRPr="007712F7" w:rsidRDefault="005C2DB2" w:rsidP="007712F7">
      <w:pPr>
        <w:pStyle w:val="afa"/>
        <w:spacing w:line="276" w:lineRule="auto"/>
        <w:contextualSpacing/>
        <w:outlineLvl w:val="0"/>
        <w:rPr>
          <w:b/>
          <w:sz w:val="24"/>
          <w:szCs w:val="24"/>
        </w:rPr>
      </w:pPr>
      <w:r w:rsidRPr="007712F7">
        <w:rPr>
          <w:b/>
          <w:sz w:val="24"/>
          <w:szCs w:val="24"/>
        </w:rPr>
        <w:t>Задачи:</w:t>
      </w:r>
    </w:p>
    <w:p w:rsidR="005C2DB2" w:rsidRPr="007712F7" w:rsidRDefault="005C2DB2" w:rsidP="00094154">
      <w:pPr>
        <w:pStyle w:val="afa"/>
        <w:numPr>
          <w:ilvl w:val="0"/>
          <w:numId w:val="7"/>
        </w:numPr>
        <w:spacing w:line="276" w:lineRule="auto"/>
        <w:ind w:left="426"/>
        <w:contextualSpacing/>
        <w:rPr>
          <w:sz w:val="24"/>
          <w:szCs w:val="24"/>
        </w:rPr>
      </w:pPr>
      <w:r w:rsidRPr="007712F7">
        <w:rPr>
          <w:sz w:val="24"/>
          <w:szCs w:val="24"/>
        </w:rPr>
        <w:t>создание школьной системы воспитательной работы;</w:t>
      </w:r>
    </w:p>
    <w:p w:rsidR="005C2DB2" w:rsidRPr="007712F7" w:rsidRDefault="005C2DB2" w:rsidP="00094154">
      <w:pPr>
        <w:pStyle w:val="afa"/>
        <w:numPr>
          <w:ilvl w:val="0"/>
          <w:numId w:val="7"/>
        </w:numPr>
        <w:spacing w:line="276" w:lineRule="auto"/>
        <w:ind w:left="426"/>
        <w:contextualSpacing/>
        <w:rPr>
          <w:sz w:val="24"/>
          <w:szCs w:val="24"/>
        </w:rPr>
      </w:pPr>
      <w:r w:rsidRPr="007712F7">
        <w:rPr>
          <w:sz w:val="24"/>
          <w:szCs w:val="24"/>
        </w:rPr>
        <w:t>достижение оптимального уровня воспитанности учащихся;</w:t>
      </w:r>
    </w:p>
    <w:p w:rsidR="005C2DB2" w:rsidRPr="007712F7" w:rsidRDefault="005C2DB2" w:rsidP="00094154">
      <w:pPr>
        <w:pStyle w:val="afa"/>
        <w:numPr>
          <w:ilvl w:val="0"/>
          <w:numId w:val="7"/>
        </w:numPr>
        <w:spacing w:line="276" w:lineRule="auto"/>
        <w:ind w:left="426"/>
        <w:contextualSpacing/>
        <w:rPr>
          <w:sz w:val="24"/>
          <w:szCs w:val="24"/>
        </w:rPr>
      </w:pPr>
      <w:r w:rsidRPr="007712F7">
        <w:rPr>
          <w:sz w:val="24"/>
          <w:szCs w:val="24"/>
        </w:rPr>
        <w:t>гармоническое развитие личности учащихся с учетом возраста, интеллекта, интересов;</w:t>
      </w:r>
    </w:p>
    <w:p w:rsidR="005C2DB2" w:rsidRPr="007712F7" w:rsidRDefault="005C2DB2" w:rsidP="00094154">
      <w:pPr>
        <w:pStyle w:val="afa"/>
        <w:numPr>
          <w:ilvl w:val="0"/>
          <w:numId w:val="7"/>
        </w:numPr>
        <w:spacing w:line="276" w:lineRule="auto"/>
        <w:ind w:left="426"/>
        <w:contextualSpacing/>
        <w:rPr>
          <w:sz w:val="24"/>
          <w:szCs w:val="24"/>
        </w:rPr>
      </w:pPr>
      <w:r w:rsidRPr="007712F7">
        <w:rPr>
          <w:sz w:val="24"/>
          <w:szCs w:val="24"/>
        </w:rPr>
        <w:t>выявление индивидуальных способностей и таланта каждого ученика.</w:t>
      </w:r>
    </w:p>
    <w:p w:rsidR="005C2DB2" w:rsidRPr="007712F7" w:rsidRDefault="005C2DB2" w:rsidP="007712F7">
      <w:pPr>
        <w:pStyle w:val="afa"/>
        <w:spacing w:line="276" w:lineRule="auto"/>
        <w:contextualSpacing/>
        <w:outlineLvl w:val="0"/>
        <w:rPr>
          <w:b/>
          <w:sz w:val="24"/>
          <w:szCs w:val="24"/>
        </w:rPr>
      </w:pPr>
      <w:r w:rsidRPr="007712F7">
        <w:rPr>
          <w:b/>
          <w:sz w:val="24"/>
          <w:szCs w:val="24"/>
        </w:rPr>
        <w:t>Основные мероприятия по решению задач:</w:t>
      </w:r>
    </w:p>
    <w:p w:rsidR="005C2DB2" w:rsidRPr="007712F7" w:rsidRDefault="005C2DB2" w:rsidP="007712F7">
      <w:pPr>
        <w:pStyle w:val="afa"/>
        <w:spacing w:line="276" w:lineRule="auto"/>
        <w:contextualSpacing/>
        <w:rPr>
          <w:sz w:val="24"/>
          <w:szCs w:val="24"/>
        </w:rPr>
      </w:pPr>
      <w:r w:rsidRPr="007712F7">
        <w:rPr>
          <w:sz w:val="24"/>
          <w:szCs w:val="24"/>
        </w:rPr>
        <w:t>нравственное и духовное воспитание;</w:t>
      </w:r>
    </w:p>
    <w:p w:rsidR="005C2DB2" w:rsidRPr="007712F7" w:rsidRDefault="005C2DB2" w:rsidP="007712F7">
      <w:pPr>
        <w:pStyle w:val="afa"/>
        <w:spacing w:line="276" w:lineRule="auto"/>
        <w:contextualSpacing/>
        <w:rPr>
          <w:sz w:val="24"/>
          <w:szCs w:val="24"/>
        </w:rPr>
      </w:pPr>
      <w:r w:rsidRPr="007712F7">
        <w:rPr>
          <w:sz w:val="24"/>
          <w:szCs w:val="24"/>
        </w:rPr>
        <w:t>гражданское и патриотическое воспитание;</w:t>
      </w:r>
    </w:p>
    <w:p w:rsidR="005C2DB2" w:rsidRPr="007712F7" w:rsidRDefault="005C2DB2" w:rsidP="007712F7">
      <w:pPr>
        <w:pStyle w:val="afa"/>
        <w:spacing w:line="276" w:lineRule="auto"/>
        <w:contextualSpacing/>
        <w:rPr>
          <w:sz w:val="24"/>
          <w:szCs w:val="24"/>
        </w:rPr>
      </w:pPr>
      <w:r w:rsidRPr="007712F7">
        <w:rPr>
          <w:sz w:val="24"/>
          <w:szCs w:val="24"/>
        </w:rPr>
        <w:t>эстетическое и экологическое воспитание;</w:t>
      </w:r>
    </w:p>
    <w:p w:rsidR="005C2DB2" w:rsidRPr="007712F7" w:rsidRDefault="005C2DB2" w:rsidP="007712F7">
      <w:pPr>
        <w:pStyle w:val="afa"/>
        <w:spacing w:line="276" w:lineRule="auto"/>
        <w:contextualSpacing/>
        <w:rPr>
          <w:sz w:val="24"/>
          <w:szCs w:val="24"/>
        </w:rPr>
      </w:pPr>
      <w:r w:rsidRPr="007712F7">
        <w:rPr>
          <w:sz w:val="24"/>
          <w:szCs w:val="24"/>
        </w:rPr>
        <w:t>культурно-просветительская работа;</w:t>
      </w:r>
    </w:p>
    <w:p w:rsidR="005C2DB2" w:rsidRPr="007712F7" w:rsidRDefault="005C2DB2" w:rsidP="007712F7">
      <w:pPr>
        <w:pStyle w:val="afa"/>
        <w:spacing w:line="276" w:lineRule="auto"/>
        <w:contextualSpacing/>
        <w:rPr>
          <w:sz w:val="24"/>
          <w:szCs w:val="24"/>
        </w:rPr>
      </w:pPr>
      <w:r w:rsidRPr="007712F7">
        <w:rPr>
          <w:sz w:val="24"/>
          <w:szCs w:val="24"/>
        </w:rPr>
        <w:t>развитие национально-культурных традиций;</w:t>
      </w:r>
    </w:p>
    <w:p w:rsidR="005C2DB2" w:rsidRPr="007712F7" w:rsidRDefault="005C2DB2" w:rsidP="007712F7">
      <w:pPr>
        <w:pStyle w:val="afa"/>
        <w:spacing w:line="276" w:lineRule="auto"/>
        <w:contextualSpacing/>
        <w:rPr>
          <w:sz w:val="24"/>
          <w:szCs w:val="24"/>
        </w:rPr>
      </w:pPr>
      <w:r w:rsidRPr="007712F7">
        <w:rPr>
          <w:sz w:val="24"/>
          <w:szCs w:val="24"/>
        </w:rPr>
        <w:t>туристическая, краеведческая работа;</w:t>
      </w:r>
    </w:p>
    <w:p w:rsidR="005C2DB2" w:rsidRPr="007712F7" w:rsidRDefault="005C2DB2" w:rsidP="007712F7">
      <w:pPr>
        <w:pStyle w:val="afa"/>
        <w:spacing w:line="276" w:lineRule="auto"/>
        <w:contextualSpacing/>
        <w:rPr>
          <w:sz w:val="24"/>
          <w:szCs w:val="24"/>
        </w:rPr>
      </w:pPr>
      <w:r w:rsidRPr="007712F7">
        <w:rPr>
          <w:sz w:val="24"/>
          <w:szCs w:val="24"/>
        </w:rPr>
        <w:t>профилактика правонарушений среди несовершеннолетних;</w:t>
      </w:r>
    </w:p>
    <w:p w:rsidR="005C2DB2" w:rsidRPr="007712F7" w:rsidRDefault="005C2DB2" w:rsidP="007712F7">
      <w:pPr>
        <w:pStyle w:val="afa"/>
        <w:spacing w:line="276" w:lineRule="auto"/>
        <w:contextualSpacing/>
        <w:rPr>
          <w:sz w:val="24"/>
          <w:szCs w:val="24"/>
        </w:rPr>
      </w:pPr>
      <w:r w:rsidRPr="007712F7">
        <w:rPr>
          <w:sz w:val="24"/>
          <w:szCs w:val="24"/>
        </w:rPr>
        <w:t>педагогическая помощь деятельности органов ученического самоуправления;</w:t>
      </w:r>
    </w:p>
    <w:p w:rsidR="005C2DB2" w:rsidRPr="007712F7" w:rsidRDefault="005C2DB2" w:rsidP="007712F7">
      <w:pPr>
        <w:pStyle w:val="afa"/>
        <w:spacing w:line="276" w:lineRule="auto"/>
        <w:contextualSpacing/>
        <w:rPr>
          <w:sz w:val="24"/>
          <w:szCs w:val="24"/>
        </w:rPr>
      </w:pPr>
      <w:r w:rsidRPr="007712F7">
        <w:rPr>
          <w:sz w:val="24"/>
          <w:szCs w:val="24"/>
        </w:rPr>
        <w:t>традиции школы. Общешкольные праздники. Коллективно-творческие дела;</w:t>
      </w:r>
    </w:p>
    <w:p w:rsidR="005C2DB2" w:rsidRPr="007712F7" w:rsidRDefault="005C2DB2" w:rsidP="007712F7">
      <w:pPr>
        <w:pStyle w:val="afa"/>
        <w:spacing w:line="276" w:lineRule="auto"/>
        <w:contextualSpacing/>
        <w:rPr>
          <w:sz w:val="24"/>
          <w:szCs w:val="24"/>
        </w:rPr>
      </w:pPr>
      <w:r w:rsidRPr="007712F7">
        <w:rPr>
          <w:sz w:val="24"/>
          <w:szCs w:val="24"/>
        </w:rPr>
        <w:lastRenderedPageBreak/>
        <w:t>взаимодействие с учреждениями, общественными о</w:t>
      </w:r>
      <w:r w:rsidR="006E7133">
        <w:rPr>
          <w:sz w:val="24"/>
          <w:szCs w:val="24"/>
        </w:rPr>
        <w:t>рганизациями по программе «Мин Майам</w:t>
      </w:r>
      <w:r w:rsidRPr="007712F7">
        <w:rPr>
          <w:sz w:val="24"/>
          <w:szCs w:val="24"/>
        </w:rPr>
        <w:t>»;</w:t>
      </w:r>
    </w:p>
    <w:p w:rsidR="005C2DB2" w:rsidRPr="007712F7" w:rsidRDefault="005C2DB2" w:rsidP="007712F7">
      <w:pPr>
        <w:pStyle w:val="afa"/>
        <w:spacing w:line="276" w:lineRule="auto"/>
        <w:contextualSpacing/>
        <w:rPr>
          <w:sz w:val="24"/>
          <w:szCs w:val="24"/>
        </w:rPr>
      </w:pPr>
      <w:r w:rsidRPr="007712F7">
        <w:rPr>
          <w:sz w:val="24"/>
          <w:szCs w:val="24"/>
        </w:rPr>
        <w:t>организация летнего труда, отдыха, развития;</w:t>
      </w:r>
    </w:p>
    <w:p w:rsidR="005C2DB2" w:rsidRPr="007712F7" w:rsidRDefault="005C2DB2" w:rsidP="007712F7">
      <w:pPr>
        <w:pStyle w:val="afa"/>
        <w:spacing w:line="276" w:lineRule="auto"/>
        <w:contextualSpacing/>
        <w:rPr>
          <w:sz w:val="24"/>
          <w:szCs w:val="24"/>
        </w:rPr>
      </w:pPr>
      <w:r w:rsidRPr="007712F7">
        <w:rPr>
          <w:sz w:val="24"/>
          <w:szCs w:val="24"/>
        </w:rPr>
        <w:t>социологические и психолого-педагогические исследования по вопросам воспитания учащихся, выявлению уровня воспитанности.</w:t>
      </w:r>
    </w:p>
    <w:p w:rsidR="005C2DB2" w:rsidRPr="007712F7" w:rsidRDefault="005C2DB2" w:rsidP="007712F7">
      <w:pPr>
        <w:pStyle w:val="afa"/>
        <w:spacing w:line="276" w:lineRule="auto"/>
        <w:contextualSpacing/>
        <w:outlineLvl w:val="0"/>
        <w:rPr>
          <w:b/>
          <w:sz w:val="24"/>
          <w:szCs w:val="24"/>
        </w:rPr>
      </w:pPr>
      <w:r w:rsidRPr="007712F7">
        <w:rPr>
          <w:b/>
          <w:sz w:val="24"/>
          <w:szCs w:val="24"/>
        </w:rPr>
        <w:t>3. Программа предпрофильного, профильного и дополнительного образования.</w:t>
      </w:r>
    </w:p>
    <w:p w:rsidR="005C2DB2" w:rsidRPr="007712F7" w:rsidRDefault="005C2DB2" w:rsidP="007712F7">
      <w:pPr>
        <w:pStyle w:val="afa"/>
        <w:spacing w:line="276" w:lineRule="auto"/>
        <w:contextualSpacing/>
        <w:outlineLvl w:val="0"/>
        <w:rPr>
          <w:b/>
          <w:sz w:val="24"/>
          <w:szCs w:val="24"/>
        </w:rPr>
      </w:pPr>
      <w:r w:rsidRPr="007712F7">
        <w:rPr>
          <w:b/>
          <w:sz w:val="24"/>
          <w:szCs w:val="24"/>
        </w:rPr>
        <w:t>Задачи:</w:t>
      </w:r>
    </w:p>
    <w:p w:rsidR="005C2DB2" w:rsidRPr="007712F7" w:rsidRDefault="005C2DB2" w:rsidP="00094154">
      <w:pPr>
        <w:pStyle w:val="afa"/>
        <w:numPr>
          <w:ilvl w:val="0"/>
          <w:numId w:val="8"/>
        </w:numPr>
        <w:spacing w:line="276" w:lineRule="auto"/>
        <w:ind w:left="426"/>
        <w:contextualSpacing/>
        <w:rPr>
          <w:b/>
          <w:sz w:val="24"/>
          <w:szCs w:val="24"/>
        </w:rPr>
      </w:pPr>
      <w:r w:rsidRPr="007712F7">
        <w:rPr>
          <w:sz w:val="24"/>
          <w:szCs w:val="24"/>
        </w:rPr>
        <w:t>создать систему обучения, обеспечивающую развитие каждого ребенка в соответствии со склонностями, интересами и возможностями.</w:t>
      </w:r>
    </w:p>
    <w:p w:rsidR="005C2DB2" w:rsidRPr="007712F7" w:rsidRDefault="005C2DB2" w:rsidP="00094154">
      <w:pPr>
        <w:pStyle w:val="afa"/>
        <w:numPr>
          <w:ilvl w:val="0"/>
          <w:numId w:val="8"/>
        </w:numPr>
        <w:spacing w:line="276" w:lineRule="auto"/>
        <w:ind w:left="426"/>
        <w:contextualSpacing/>
        <w:rPr>
          <w:b/>
          <w:sz w:val="24"/>
          <w:szCs w:val="24"/>
        </w:rPr>
      </w:pPr>
      <w:r w:rsidRPr="007712F7">
        <w:rPr>
          <w:sz w:val="24"/>
          <w:szCs w:val="24"/>
        </w:rPr>
        <w:t>достичь оптимального уровня базового, профильного и дополнительного образования.</w:t>
      </w:r>
    </w:p>
    <w:p w:rsidR="005C2DB2" w:rsidRPr="007712F7" w:rsidRDefault="005C2DB2" w:rsidP="007712F7">
      <w:pPr>
        <w:pStyle w:val="afa"/>
        <w:spacing w:line="276" w:lineRule="auto"/>
        <w:contextualSpacing/>
        <w:outlineLvl w:val="0"/>
        <w:rPr>
          <w:b/>
          <w:sz w:val="24"/>
          <w:szCs w:val="24"/>
        </w:rPr>
      </w:pPr>
      <w:r w:rsidRPr="007712F7">
        <w:rPr>
          <w:b/>
          <w:sz w:val="24"/>
          <w:szCs w:val="24"/>
        </w:rPr>
        <w:t>Основные мероприятия по решению задач:</w:t>
      </w:r>
    </w:p>
    <w:p w:rsidR="005C2DB2" w:rsidRPr="007712F7" w:rsidRDefault="005C2DB2" w:rsidP="007712F7">
      <w:pPr>
        <w:pStyle w:val="afa"/>
        <w:spacing w:line="276" w:lineRule="auto"/>
        <w:contextualSpacing/>
        <w:rPr>
          <w:sz w:val="24"/>
          <w:szCs w:val="24"/>
        </w:rPr>
      </w:pPr>
      <w:r w:rsidRPr="007712F7">
        <w:rPr>
          <w:sz w:val="24"/>
          <w:szCs w:val="24"/>
        </w:rPr>
        <w:t>обеспечение преемственности дошкольного и начального образования, начального и основного, основного и полного среднего образования.</w:t>
      </w:r>
    </w:p>
    <w:p w:rsidR="005C2DB2" w:rsidRPr="007712F7" w:rsidRDefault="005C2DB2" w:rsidP="007712F7">
      <w:pPr>
        <w:pStyle w:val="afa"/>
        <w:spacing w:line="276" w:lineRule="auto"/>
        <w:contextualSpacing/>
        <w:rPr>
          <w:sz w:val="24"/>
          <w:szCs w:val="24"/>
        </w:rPr>
      </w:pPr>
      <w:r w:rsidRPr="007712F7">
        <w:rPr>
          <w:sz w:val="24"/>
          <w:szCs w:val="24"/>
        </w:rPr>
        <w:t>апробация программ профильного социально-экономического, гуманитарного, естественного образования.</w:t>
      </w:r>
    </w:p>
    <w:p w:rsidR="005C2DB2" w:rsidRPr="007712F7" w:rsidRDefault="005C2DB2" w:rsidP="007712F7">
      <w:pPr>
        <w:pStyle w:val="afa"/>
        <w:spacing w:line="276" w:lineRule="auto"/>
        <w:contextualSpacing/>
        <w:rPr>
          <w:sz w:val="24"/>
          <w:szCs w:val="24"/>
        </w:rPr>
      </w:pPr>
      <w:r w:rsidRPr="007712F7">
        <w:rPr>
          <w:sz w:val="24"/>
          <w:szCs w:val="24"/>
        </w:rPr>
        <w:t xml:space="preserve">введение новых учебных предметов (начальные классы), </w:t>
      </w:r>
    </w:p>
    <w:p w:rsidR="005C2DB2" w:rsidRPr="007712F7" w:rsidRDefault="005C2DB2" w:rsidP="007712F7">
      <w:pPr>
        <w:pStyle w:val="afa"/>
        <w:spacing w:line="276" w:lineRule="auto"/>
        <w:contextualSpacing/>
        <w:rPr>
          <w:sz w:val="24"/>
          <w:szCs w:val="24"/>
        </w:rPr>
      </w:pPr>
      <w:r w:rsidRPr="007712F7">
        <w:rPr>
          <w:sz w:val="24"/>
          <w:szCs w:val="24"/>
        </w:rPr>
        <w:t xml:space="preserve">использование индивидуальных образовательных программ для учащихся профильных групп и классов и детей, имеющих низкий уровень обученности и обучаемости. </w:t>
      </w:r>
    </w:p>
    <w:p w:rsidR="005C2DB2" w:rsidRPr="007712F7" w:rsidRDefault="005C2DB2" w:rsidP="007712F7">
      <w:pPr>
        <w:pStyle w:val="afa"/>
        <w:spacing w:line="276" w:lineRule="auto"/>
        <w:contextualSpacing/>
        <w:rPr>
          <w:sz w:val="24"/>
          <w:szCs w:val="24"/>
        </w:rPr>
      </w:pPr>
      <w:r w:rsidRPr="007712F7">
        <w:rPr>
          <w:sz w:val="24"/>
          <w:szCs w:val="24"/>
        </w:rPr>
        <w:t>информационные технологии в обучении.</w:t>
      </w:r>
    </w:p>
    <w:p w:rsidR="005C2DB2" w:rsidRPr="007712F7" w:rsidRDefault="005C2DB2" w:rsidP="007712F7">
      <w:pPr>
        <w:pStyle w:val="afa"/>
        <w:spacing w:line="276" w:lineRule="auto"/>
        <w:contextualSpacing/>
        <w:rPr>
          <w:sz w:val="24"/>
          <w:szCs w:val="24"/>
        </w:rPr>
      </w:pPr>
      <w:r w:rsidRPr="007712F7">
        <w:rPr>
          <w:sz w:val="24"/>
          <w:szCs w:val="24"/>
        </w:rPr>
        <w:t xml:space="preserve">использование различных форм обучения: </w:t>
      </w:r>
      <w:proofErr w:type="gramStart"/>
      <w:r w:rsidRPr="007712F7">
        <w:rPr>
          <w:sz w:val="24"/>
          <w:szCs w:val="24"/>
        </w:rPr>
        <w:t>классно-урочная</w:t>
      </w:r>
      <w:proofErr w:type="gramEnd"/>
      <w:r w:rsidRPr="007712F7">
        <w:rPr>
          <w:sz w:val="24"/>
          <w:szCs w:val="24"/>
        </w:rPr>
        <w:t>, лекционно-семинарская, консультационно-зачетная, индивидуально-развивающая, проектно-исследовательская, олимпиадно-конкурсная.</w:t>
      </w:r>
    </w:p>
    <w:p w:rsidR="005C2DB2" w:rsidRPr="007712F7" w:rsidRDefault="005C2DB2" w:rsidP="007712F7">
      <w:pPr>
        <w:pStyle w:val="afa"/>
        <w:spacing w:line="276" w:lineRule="auto"/>
        <w:contextualSpacing/>
        <w:rPr>
          <w:sz w:val="24"/>
          <w:szCs w:val="24"/>
        </w:rPr>
      </w:pPr>
      <w:r w:rsidRPr="007712F7">
        <w:rPr>
          <w:sz w:val="24"/>
          <w:szCs w:val="24"/>
        </w:rPr>
        <w:t xml:space="preserve">система диагностики ЗУН. </w:t>
      </w:r>
    </w:p>
    <w:p w:rsidR="005C2DB2" w:rsidRPr="007712F7" w:rsidRDefault="005C2DB2" w:rsidP="007712F7">
      <w:pPr>
        <w:pStyle w:val="afa"/>
        <w:spacing w:line="276" w:lineRule="auto"/>
        <w:contextualSpacing/>
        <w:rPr>
          <w:sz w:val="24"/>
          <w:szCs w:val="24"/>
        </w:rPr>
      </w:pPr>
      <w:r w:rsidRPr="007712F7">
        <w:rPr>
          <w:sz w:val="24"/>
          <w:szCs w:val="24"/>
        </w:rPr>
        <w:t>система текущего, промежуточного и итогового контроля знаний.</w:t>
      </w:r>
    </w:p>
    <w:p w:rsidR="005C2DB2" w:rsidRPr="007712F7" w:rsidRDefault="005C2DB2" w:rsidP="007712F7">
      <w:pPr>
        <w:pStyle w:val="afa"/>
        <w:spacing w:line="276" w:lineRule="auto"/>
        <w:contextualSpacing/>
        <w:rPr>
          <w:sz w:val="24"/>
          <w:szCs w:val="24"/>
        </w:rPr>
      </w:pPr>
      <w:r w:rsidRPr="007712F7">
        <w:rPr>
          <w:sz w:val="24"/>
          <w:szCs w:val="24"/>
        </w:rPr>
        <w:t>педагогические консилиумы, педсоветы.</w:t>
      </w:r>
    </w:p>
    <w:p w:rsidR="005C2DB2" w:rsidRPr="007712F7" w:rsidRDefault="005C2DB2" w:rsidP="007712F7">
      <w:pPr>
        <w:pStyle w:val="afa"/>
        <w:spacing w:line="276" w:lineRule="auto"/>
        <w:contextualSpacing/>
        <w:rPr>
          <w:sz w:val="24"/>
          <w:szCs w:val="24"/>
        </w:rPr>
      </w:pPr>
      <w:r w:rsidRPr="007712F7">
        <w:rPr>
          <w:sz w:val="24"/>
          <w:szCs w:val="24"/>
        </w:rPr>
        <w:t xml:space="preserve">связи школы с ВУЗами, ССУЗами, научно-исследовательскими центрами. </w:t>
      </w:r>
    </w:p>
    <w:p w:rsidR="005C2DB2" w:rsidRPr="007712F7" w:rsidRDefault="005C2DB2" w:rsidP="007712F7">
      <w:pPr>
        <w:pStyle w:val="afa"/>
        <w:spacing w:line="276" w:lineRule="auto"/>
        <w:contextualSpacing/>
        <w:rPr>
          <w:sz w:val="24"/>
          <w:szCs w:val="24"/>
        </w:rPr>
      </w:pPr>
      <w:r w:rsidRPr="007712F7">
        <w:rPr>
          <w:sz w:val="24"/>
          <w:szCs w:val="24"/>
        </w:rPr>
        <w:t>организация внеурочной учебной деятельности: научное общество школы, клубные объединения, кружки, олимпиады, интеллектуальные турниры, предметные недели, общественные смотры знаний, тестинги, коллоквиумы.</w:t>
      </w:r>
    </w:p>
    <w:p w:rsidR="005C2DB2" w:rsidRPr="007712F7" w:rsidRDefault="005C2DB2" w:rsidP="007712F7">
      <w:pPr>
        <w:pStyle w:val="afa"/>
        <w:spacing w:line="276" w:lineRule="auto"/>
        <w:contextualSpacing/>
        <w:rPr>
          <w:b/>
          <w:sz w:val="24"/>
          <w:szCs w:val="24"/>
        </w:rPr>
      </w:pPr>
      <w:r w:rsidRPr="007712F7">
        <w:rPr>
          <w:b/>
          <w:sz w:val="24"/>
          <w:szCs w:val="24"/>
        </w:rPr>
        <w:t>4. Программа подготовки учащихся к продолжению образования, трудовой деятельности, к жизни в семье и обществе.</w:t>
      </w:r>
    </w:p>
    <w:p w:rsidR="005C2DB2" w:rsidRPr="007712F7" w:rsidRDefault="005C2DB2" w:rsidP="007712F7">
      <w:pPr>
        <w:pStyle w:val="afa"/>
        <w:spacing w:line="276" w:lineRule="auto"/>
        <w:contextualSpacing/>
        <w:outlineLvl w:val="0"/>
        <w:rPr>
          <w:sz w:val="24"/>
          <w:szCs w:val="24"/>
        </w:rPr>
      </w:pPr>
      <w:r w:rsidRPr="007712F7">
        <w:rPr>
          <w:b/>
          <w:sz w:val="24"/>
          <w:szCs w:val="24"/>
        </w:rPr>
        <w:t>Задача:</w:t>
      </w:r>
    </w:p>
    <w:p w:rsidR="005C2DB2" w:rsidRPr="007712F7" w:rsidRDefault="005C2DB2" w:rsidP="007712F7">
      <w:pPr>
        <w:pStyle w:val="afa"/>
        <w:spacing w:line="276" w:lineRule="auto"/>
        <w:contextualSpacing/>
        <w:rPr>
          <w:sz w:val="24"/>
          <w:szCs w:val="24"/>
        </w:rPr>
      </w:pPr>
      <w:r w:rsidRPr="007712F7">
        <w:rPr>
          <w:sz w:val="24"/>
          <w:szCs w:val="24"/>
        </w:rPr>
        <w:t>создать условия для успешной социализации выпускников школы.</w:t>
      </w:r>
    </w:p>
    <w:p w:rsidR="005C2DB2" w:rsidRPr="007712F7" w:rsidRDefault="005C2DB2" w:rsidP="007712F7">
      <w:pPr>
        <w:pStyle w:val="afa"/>
        <w:spacing w:line="276" w:lineRule="auto"/>
        <w:contextualSpacing/>
        <w:outlineLvl w:val="0"/>
        <w:rPr>
          <w:b/>
          <w:sz w:val="24"/>
          <w:szCs w:val="24"/>
        </w:rPr>
      </w:pPr>
      <w:r w:rsidRPr="007712F7">
        <w:rPr>
          <w:b/>
          <w:sz w:val="24"/>
          <w:szCs w:val="24"/>
        </w:rPr>
        <w:t>Основные мероприятия:</w:t>
      </w:r>
    </w:p>
    <w:p w:rsidR="005C2DB2" w:rsidRPr="007712F7" w:rsidRDefault="005C2DB2" w:rsidP="007712F7">
      <w:pPr>
        <w:pStyle w:val="afa"/>
        <w:spacing w:line="276" w:lineRule="auto"/>
        <w:contextualSpacing/>
        <w:rPr>
          <w:sz w:val="24"/>
          <w:szCs w:val="24"/>
        </w:rPr>
      </w:pPr>
      <w:r w:rsidRPr="007712F7">
        <w:rPr>
          <w:sz w:val="24"/>
          <w:szCs w:val="24"/>
        </w:rPr>
        <w:t>проводить работу по профессиональной и профильной подготовке учащихся;</w:t>
      </w:r>
    </w:p>
    <w:p w:rsidR="005C2DB2" w:rsidRPr="007712F7" w:rsidRDefault="005C2DB2" w:rsidP="007712F7">
      <w:pPr>
        <w:pStyle w:val="afa"/>
        <w:spacing w:line="276" w:lineRule="auto"/>
        <w:contextualSpacing/>
        <w:rPr>
          <w:sz w:val="24"/>
          <w:szCs w:val="24"/>
        </w:rPr>
      </w:pPr>
      <w:r w:rsidRPr="007712F7">
        <w:rPr>
          <w:sz w:val="24"/>
          <w:szCs w:val="24"/>
        </w:rPr>
        <w:t>в результате социологического исследования выявит социальный образовательный заказ, установить особенности;</w:t>
      </w:r>
    </w:p>
    <w:p w:rsidR="005C2DB2" w:rsidRPr="007712F7" w:rsidRDefault="005C2DB2" w:rsidP="007712F7">
      <w:pPr>
        <w:pStyle w:val="afa"/>
        <w:spacing w:line="276" w:lineRule="auto"/>
        <w:contextualSpacing/>
        <w:rPr>
          <w:sz w:val="24"/>
          <w:szCs w:val="24"/>
        </w:rPr>
      </w:pPr>
      <w:r w:rsidRPr="007712F7">
        <w:rPr>
          <w:sz w:val="24"/>
          <w:szCs w:val="24"/>
        </w:rPr>
        <w:t>осуществлять диагностику социализации выпускников;</w:t>
      </w:r>
    </w:p>
    <w:p w:rsidR="005C2DB2" w:rsidRPr="007712F7" w:rsidRDefault="005C2DB2" w:rsidP="007712F7">
      <w:pPr>
        <w:pStyle w:val="afa"/>
        <w:spacing w:line="276" w:lineRule="auto"/>
        <w:contextualSpacing/>
        <w:rPr>
          <w:sz w:val="24"/>
          <w:szCs w:val="24"/>
        </w:rPr>
      </w:pPr>
      <w:r w:rsidRPr="007712F7">
        <w:rPr>
          <w:sz w:val="24"/>
          <w:szCs w:val="24"/>
        </w:rPr>
        <w:t>проводить анализ продолжения образования выпускниками 9 и 11 классов;</w:t>
      </w:r>
    </w:p>
    <w:p w:rsidR="005C2DB2" w:rsidRPr="007712F7" w:rsidRDefault="005C2DB2" w:rsidP="007712F7">
      <w:pPr>
        <w:pStyle w:val="afa"/>
        <w:spacing w:line="276" w:lineRule="auto"/>
        <w:contextualSpacing/>
        <w:rPr>
          <w:sz w:val="24"/>
          <w:szCs w:val="24"/>
        </w:rPr>
      </w:pPr>
      <w:r w:rsidRPr="007712F7">
        <w:rPr>
          <w:sz w:val="24"/>
          <w:szCs w:val="24"/>
        </w:rPr>
        <w:t>продолжить мониторинг по теме «Социализация и адаптация выпускников»;</w:t>
      </w:r>
    </w:p>
    <w:p w:rsidR="005C2DB2" w:rsidRPr="007712F7" w:rsidRDefault="005C2DB2" w:rsidP="007712F7">
      <w:pPr>
        <w:pStyle w:val="afa"/>
        <w:spacing w:line="276" w:lineRule="auto"/>
        <w:contextualSpacing/>
        <w:rPr>
          <w:sz w:val="24"/>
          <w:szCs w:val="24"/>
        </w:rPr>
      </w:pPr>
      <w:r w:rsidRPr="007712F7">
        <w:rPr>
          <w:sz w:val="24"/>
          <w:szCs w:val="24"/>
        </w:rPr>
        <w:t>исследовать мотивы самоопределения, проводить анализ выбора профессий;</w:t>
      </w:r>
    </w:p>
    <w:p w:rsidR="005C2DB2" w:rsidRPr="007712F7" w:rsidRDefault="005C2DB2" w:rsidP="007712F7">
      <w:pPr>
        <w:pStyle w:val="afa"/>
        <w:spacing w:line="276" w:lineRule="auto"/>
        <w:contextualSpacing/>
        <w:rPr>
          <w:sz w:val="24"/>
          <w:szCs w:val="24"/>
        </w:rPr>
      </w:pPr>
      <w:r w:rsidRPr="007712F7">
        <w:rPr>
          <w:sz w:val="24"/>
          <w:szCs w:val="24"/>
        </w:rPr>
        <w:t>проводить работу по формированию и развитию общеучебных умений и навыков, основ научной организации труда;</w:t>
      </w:r>
    </w:p>
    <w:p w:rsidR="005C2DB2" w:rsidRPr="007712F7" w:rsidRDefault="005C2DB2" w:rsidP="007712F7">
      <w:pPr>
        <w:pStyle w:val="afa"/>
        <w:spacing w:line="276" w:lineRule="auto"/>
        <w:contextualSpacing/>
        <w:rPr>
          <w:sz w:val="24"/>
          <w:szCs w:val="24"/>
        </w:rPr>
      </w:pPr>
      <w:r w:rsidRPr="007712F7">
        <w:rPr>
          <w:sz w:val="24"/>
          <w:szCs w:val="24"/>
        </w:rPr>
        <w:t xml:space="preserve">организовать полезный и производительный труд, трудовую практику на производственно-опытническом участке; </w:t>
      </w:r>
    </w:p>
    <w:p w:rsidR="005C2DB2" w:rsidRPr="007712F7" w:rsidRDefault="005C2DB2" w:rsidP="007712F7">
      <w:pPr>
        <w:pStyle w:val="afa"/>
        <w:spacing w:line="276" w:lineRule="auto"/>
        <w:contextualSpacing/>
        <w:rPr>
          <w:sz w:val="24"/>
          <w:szCs w:val="24"/>
        </w:rPr>
      </w:pPr>
      <w:r w:rsidRPr="007712F7">
        <w:rPr>
          <w:sz w:val="24"/>
          <w:szCs w:val="24"/>
        </w:rPr>
        <w:lastRenderedPageBreak/>
        <w:t>осуществлять социально-экономическое обучение и воспитание, усилить практическую направленность обучения;</w:t>
      </w:r>
    </w:p>
    <w:p w:rsidR="005C2DB2" w:rsidRPr="007712F7" w:rsidRDefault="005C2DB2" w:rsidP="007712F7">
      <w:pPr>
        <w:pStyle w:val="afa"/>
        <w:spacing w:line="276" w:lineRule="auto"/>
        <w:contextualSpacing/>
        <w:outlineLvl w:val="0"/>
        <w:rPr>
          <w:b/>
          <w:sz w:val="24"/>
          <w:szCs w:val="24"/>
        </w:rPr>
      </w:pPr>
      <w:r w:rsidRPr="007712F7">
        <w:rPr>
          <w:b/>
          <w:sz w:val="24"/>
          <w:szCs w:val="24"/>
        </w:rPr>
        <w:t>5. Программа обеспечения всеобщего основного образования.</w:t>
      </w:r>
    </w:p>
    <w:p w:rsidR="005C2DB2" w:rsidRPr="007712F7" w:rsidRDefault="005C2DB2" w:rsidP="007712F7">
      <w:pPr>
        <w:pStyle w:val="afa"/>
        <w:spacing w:line="276" w:lineRule="auto"/>
        <w:contextualSpacing/>
        <w:outlineLvl w:val="0"/>
        <w:rPr>
          <w:sz w:val="24"/>
          <w:szCs w:val="24"/>
        </w:rPr>
      </w:pPr>
      <w:r w:rsidRPr="007712F7">
        <w:rPr>
          <w:b/>
          <w:sz w:val="24"/>
          <w:szCs w:val="24"/>
        </w:rPr>
        <w:t>Задача:</w:t>
      </w:r>
    </w:p>
    <w:p w:rsidR="005C2DB2" w:rsidRPr="007712F7" w:rsidRDefault="005C2DB2" w:rsidP="007712F7">
      <w:pPr>
        <w:pStyle w:val="afa"/>
        <w:spacing w:line="276" w:lineRule="auto"/>
        <w:contextualSpacing/>
        <w:rPr>
          <w:sz w:val="24"/>
          <w:szCs w:val="24"/>
        </w:rPr>
      </w:pPr>
      <w:r w:rsidRPr="007712F7">
        <w:rPr>
          <w:sz w:val="24"/>
          <w:szCs w:val="24"/>
        </w:rPr>
        <w:t>создать условия для реализации конституционного права на получение основного бесплатного образования всеми детьми школьного возраста.</w:t>
      </w:r>
    </w:p>
    <w:p w:rsidR="005C2DB2" w:rsidRPr="007712F7" w:rsidRDefault="005C2DB2" w:rsidP="007712F7">
      <w:pPr>
        <w:pStyle w:val="afa"/>
        <w:spacing w:line="276" w:lineRule="auto"/>
        <w:contextualSpacing/>
        <w:outlineLvl w:val="0"/>
        <w:rPr>
          <w:b/>
          <w:sz w:val="24"/>
          <w:szCs w:val="24"/>
        </w:rPr>
      </w:pPr>
      <w:r w:rsidRPr="007712F7">
        <w:rPr>
          <w:b/>
          <w:sz w:val="24"/>
          <w:szCs w:val="24"/>
        </w:rPr>
        <w:t>Основные мероприятия:</w:t>
      </w:r>
    </w:p>
    <w:p w:rsidR="005C2DB2" w:rsidRPr="007712F7" w:rsidRDefault="005C2DB2" w:rsidP="007712F7">
      <w:pPr>
        <w:pStyle w:val="afa"/>
        <w:spacing w:line="276" w:lineRule="auto"/>
        <w:contextualSpacing/>
        <w:rPr>
          <w:sz w:val="24"/>
          <w:szCs w:val="24"/>
        </w:rPr>
      </w:pPr>
      <w:r w:rsidRPr="007712F7">
        <w:rPr>
          <w:sz w:val="24"/>
          <w:szCs w:val="24"/>
        </w:rPr>
        <w:t>комплектование 1-х, 5-х, 10-х классов;</w:t>
      </w:r>
    </w:p>
    <w:p w:rsidR="005C2DB2" w:rsidRPr="007712F7" w:rsidRDefault="005C2DB2" w:rsidP="007712F7">
      <w:pPr>
        <w:pStyle w:val="afa"/>
        <w:spacing w:line="276" w:lineRule="auto"/>
        <w:contextualSpacing/>
        <w:rPr>
          <w:sz w:val="24"/>
          <w:szCs w:val="24"/>
        </w:rPr>
      </w:pPr>
      <w:proofErr w:type="gramStart"/>
      <w:r w:rsidRPr="007712F7">
        <w:rPr>
          <w:sz w:val="24"/>
          <w:szCs w:val="24"/>
        </w:rPr>
        <w:t>контроль за</w:t>
      </w:r>
      <w:proofErr w:type="gramEnd"/>
      <w:r w:rsidRPr="007712F7">
        <w:rPr>
          <w:sz w:val="24"/>
          <w:szCs w:val="24"/>
        </w:rPr>
        <w:t xml:space="preserve"> движением учащихся;</w:t>
      </w:r>
    </w:p>
    <w:p w:rsidR="005C2DB2" w:rsidRPr="007712F7" w:rsidRDefault="005C2DB2" w:rsidP="007712F7">
      <w:pPr>
        <w:pStyle w:val="afa"/>
        <w:spacing w:line="276" w:lineRule="auto"/>
        <w:contextualSpacing/>
        <w:rPr>
          <w:sz w:val="24"/>
          <w:szCs w:val="24"/>
        </w:rPr>
      </w:pPr>
      <w:r w:rsidRPr="007712F7">
        <w:rPr>
          <w:sz w:val="24"/>
          <w:szCs w:val="24"/>
        </w:rPr>
        <w:t>помощь детям из малообеспеченных семей из различных источников, обеспечение учебниками;</w:t>
      </w:r>
    </w:p>
    <w:p w:rsidR="005C2DB2" w:rsidRPr="007712F7" w:rsidRDefault="005C2DB2" w:rsidP="007712F7">
      <w:pPr>
        <w:pStyle w:val="afa"/>
        <w:spacing w:line="276" w:lineRule="auto"/>
        <w:contextualSpacing/>
        <w:rPr>
          <w:sz w:val="24"/>
          <w:szCs w:val="24"/>
        </w:rPr>
      </w:pPr>
      <w:r w:rsidRPr="007712F7">
        <w:rPr>
          <w:sz w:val="24"/>
          <w:szCs w:val="24"/>
        </w:rPr>
        <w:t xml:space="preserve">использование различных форм получения образования: домашнее, экстернат и </w:t>
      </w:r>
      <w:proofErr w:type="gramStart"/>
      <w:r w:rsidRPr="007712F7">
        <w:rPr>
          <w:sz w:val="24"/>
          <w:szCs w:val="24"/>
        </w:rPr>
        <w:t>др</w:t>
      </w:r>
      <w:proofErr w:type="gramEnd"/>
      <w:r w:rsidRPr="007712F7">
        <w:rPr>
          <w:sz w:val="24"/>
          <w:szCs w:val="24"/>
        </w:rPr>
        <w:t>;</w:t>
      </w:r>
    </w:p>
    <w:p w:rsidR="005C2DB2" w:rsidRPr="007712F7" w:rsidRDefault="005C2DB2" w:rsidP="007712F7">
      <w:pPr>
        <w:pStyle w:val="afa"/>
        <w:spacing w:line="276" w:lineRule="auto"/>
        <w:contextualSpacing/>
        <w:rPr>
          <w:sz w:val="24"/>
          <w:szCs w:val="24"/>
        </w:rPr>
      </w:pPr>
      <w:proofErr w:type="gramStart"/>
      <w:r w:rsidRPr="007712F7">
        <w:rPr>
          <w:sz w:val="24"/>
          <w:szCs w:val="24"/>
        </w:rPr>
        <w:t>контроль за</w:t>
      </w:r>
      <w:proofErr w:type="gramEnd"/>
      <w:r w:rsidRPr="007712F7">
        <w:rPr>
          <w:sz w:val="24"/>
          <w:szCs w:val="24"/>
        </w:rPr>
        <w:t xml:space="preserve"> обучением, посещаемостью занятий второгодниками, детьми из неблагополучных семей и детьми «группы риска»;</w:t>
      </w:r>
    </w:p>
    <w:p w:rsidR="005C2DB2" w:rsidRPr="007712F7" w:rsidRDefault="005C2DB2" w:rsidP="007712F7">
      <w:pPr>
        <w:pStyle w:val="afa"/>
        <w:spacing w:line="276" w:lineRule="auto"/>
        <w:contextualSpacing/>
        <w:rPr>
          <w:sz w:val="24"/>
          <w:szCs w:val="24"/>
        </w:rPr>
      </w:pPr>
      <w:r w:rsidRPr="007712F7">
        <w:rPr>
          <w:sz w:val="24"/>
          <w:szCs w:val="24"/>
        </w:rPr>
        <w:t>работа с будущими первоклассниками, не посещающими ДОУ;</w:t>
      </w:r>
    </w:p>
    <w:p w:rsidR="005C2DB2" w:rsidRPr="007712F7" w:rsidRDefault="005C2DB2" w:rsidP="007712F7">
      <w:pPr>
        <w:pStyle w:val="afa"/>
        <w:spacing w:line="276" w:lineRule="auto"/>
        <w:contextualSpacing/>
        <w:rPr>
          <w:sz w:val="24"/>
          <w:szCs w:val="24"/>
        </w:rPr>
      </w:pPr>
      <w:r w:rsidRPr="007712F7">
        <w:rPr>
          <w:sz w:val="24"/>
          <w:szCs w:val="24"/>
        </w:rPr>
        <w:t>диагностика готовности детей к обучению в школе;</w:t>
      </w:r>
    </w:p>
    <w:p w:rsidR="005C2DB2" w:rsidRPr="007712F7" w:rsidRDefault="005C2DB2" w:rsidP="007712F7">
      <w:pPr>
        <w:pStyle w:val="afa"/>
        <w:spacing w:line="276" w:lineRule="auto"/>
        <w:contextualSpacing/>
        <w:rPr>
          <w:sz w:val="24"/>
          <w:szCs w:val="24"/>
        </w:rPr>
      </w:pPr>
      <w:r w:rsidRPr="007712F7">
        <w:rPr>
          <w:sz w:val="24"/>
          <w:szCs w:val="24"/>
        </w:rPr>
        <w:t>работа с детьми, находящимися под опекой;</w:t>
      </w:r>
    </w:p>
    <w:p w:rsidR="005C2DB2" w:rsidRPr="007712F7" w:rsidRDefault="005C2DB2" w:rsidP="007712F7">
      <w:pPr>
        <w:pStyle w:val="afa"/>
        <w:spacing w:line="276" w:lineRule="auto"/>
        <w:contextualSpacing/>
        <w:rPr>
          <w:sz w:val="24"/>
          <w:szCs w:val="24"/>
        </w:rPr>
      </w:pPr>
      <w:r w:rsidRPr="007712F7">
        <w:rPr>
          <w:sz w:val="24"/>
          <w:szCs w:val="24"/>
        </w:rPr>
        <w:t>ежедневный анализ посещаемости занятий;</w:t>
      </w:r>
    </w:p>
    <w:p w:rsidR="005C2DB2" w:rsidRPr="007712F7" w:rsidRDefault="005C2DB2" w:rsidP="007712F7">
      <w:pPr>
        <w:pStyle w:val="afa"/>
        <w:spacing w:line="276" w:lineRule="auto"/>
        <w:contextualSpacing/>
        <w:rPr>
          <w:sz w:val="24"/>
          <w:szCs w:val="24"/>
        </w:rPr>
      </w:pPr>
      <w:r w:rsidRPr="007712F7">
        <w:rPr>
          <w:sz w:val="24"/>
          <w:szCs w:val="24"/>
        </w:rPr>
        <w:t>организация работы группы продленного дня;</w:t>
      </w:r>
    </w:p>
    <w:p w:rsidR="005C2DB2" w:rsidRPr="007712F7" w:rsidRDefault="005C2DB2" w:rsidP="007712F7">
      <w:pPr>
        <w:pStyle w:val="afa"/>
        <w:spacing w:line="276" w:lineRule="auto"/>
        <w:contextualSpacing/>
        <w:rPr>
          <w:sz w:val="24"/>
          <w:szCs w:val="24"/>
        </w:rPr>
      </w:pPr>
      <w:r w:rsidRPr="007712F7">
        <w:rPr>
          <w:sz w:val="24"/>
          <w:szCs w:val="24"/>
        </w:rPr>
        <w:t>психолого-педагогический консилиум с родителями;</w:t>
      </w:r>
    </w:p>
    <w:p w:rsidR="005C2DB2" w:rsidRDefault="005C2DB2" w:rsidP="007712F7">
      <w:pPr>
        <w:pStyle w:val="afa"/>
        <w:spacing w:line="276" w:lineRule="auto"/>
        <w:contextualSpacing/>
        <w:rPr>
          <w:sz w:val="24"/>
          <w:szCs w:val="24"/>
        </w:rPr>
      </w:pPr>
      <w:r w:rsidRPr="007712F7">
        <w:rPr>
          <w:sz w:val="24"/>
          <w:szCs w:val="24"/>
        </w:rPr>
        <w:t>изучение системы занятости детей во внеурочное время.</w:t>
      </w:r>
    </w:p>
    <w:p w:rsidR="006E7133" w:rsidRDefault="006E7133" w:rsidP="007712F7">
      <w:pPr>
        <w:pStyle w:val="afa"/>
        <w:spacing w:line="276" w:lineRule="auto"/>
        <w:contextualSpacing/>
        <w:rPr>
          <w:sz w:val="24"/>
          <w:szCs w:val="24"/>
        </w:rPr>
      </w:pPr>
    </w:p>
    <w:p w:rsidR="005C2DB2" w:rsidRPr="007712F7" w:rsidRDefault="005C2DB2" w:rsidP="001361B5">
      <w:pPr>
        <w:pStyle w:val="afa"/>
        <w:spacing w:line="276" w:lineRule="auto"/>
        <w:ind w:firstLine="0"/>
        <w:contextualSpacing/>
        <w:rPr>
          <w:sz w:val="24"/>
          <w:szCs w:val="24"/>
        </w:rPr>
      </w:pPr>
    </w:p>
    <w:p w:rsidR="009072F6" w:rsidRPr="007712F7" w:rsidRDefault="009072F6" w:rsidP="007712F7">
      <w:pPr>
        <w:pStyle w:val="afa"/>
        <w:spacing w:line="276" w:lineRule="auto"/>
        <w:contextualSpacing/>
        <w:jc w:val="center"/>
        <w:outlineLvl w:val="0"/>
        <w:rPr>
          <w:b/>
          <w:sz w:val="24"/>
          <w:szCs w:val="24"/>
        </w:rPr>
      </w:pPr>
      <w:r w:rsidRPr="007712F7">
        <w:rPr>
          <w:b/>
          <w:sz w:val="24"/>
          <w:szCs w:val="24"/>
          <w:lang w:val="en-US"/>
        </w:rPr>
        <w:t>III</w:t>
      </w:r>
      <w:r w:rsidRPr="007712F7">
        <w:rPr>
          <w:b/>
          <w:sz w:val="24"/>
          <w:szCs w:val="24"/>
        </w:rPr>
        <w:t>. Организационный раздел</w:t>
      </w:r>
    </w:p>
    <w:p w:rsidR="00D96329" w:rsidRDefault="00D96329" w:rsidP="007712F7">
      <w:pPr>
        <w:pStyle w:val="afa"/>
        <w:spacing w:line="276" w:lineRule="auto"/>
        <w:contextualSpacing/>
        <w:rPr>
          <w:b/>
          <w:sz w:val="24"/>
          <w:szCs w:val="24"/>
        </w:rPr>
      </w:pPr>
    </w:p>
    <w:p w:rsidR="001361B5" w:rsidRPr="001F10E7" w:rsidRDefault="001361B5" w:rsidP="001361B5">
      <w:pPr>
        <w:shd w:val="clear" w:color="auto" w:fill="FFFFFF"/>
        <w:jc w:val="both"/>
        <w:rPr>
          <w:rFonts w:ascii="Times New Roman" w:hAnsi="Times New Roman"/>
          <w:bCs/>
          <w:sz w:val="24"/>
          <w:szCs w:val="24"/>
        </w:rPr>
      </w:pPr>
      <w:r w:rsidRPr="001F10E7">
        <w:rPr>
          <w:rFonts w:ascii="Times New Roman" w:hAnsi="Times New Roman"/>
          <w:sz w:val="24"/>
          <w:szCs w:val="24"/>
        </w:rPr>
        <w:t xml:space="preserve">Учебный план разработан на основе следующих </w:t>
      </w:r>
      <w:r w:rsidRPr="001F10E7">
        <w:rPr>
          <w:rFonts w:ascii="Times New Roman" w:hAnsi="Times New Roman"/>
          <w:bCs/>
          <w:sz w:val="24"/>
          <w:szCs w:val="24"/>
        </w:rPr>
        <w:t>нормативно-правовых документов:</w:t>
      </w:r>
    </w:p>
    <w:p w:rsidR="001361B5" w:rsidRPr="001F10E7" w:rsidRDefault="001361B5" w:rsidP="001361B5">
      <w:pPr>
        <w:shd w:val="clear" w:color="auto" w:fill="FFFFFF"/>
        <w:jc w:val="both"/>
        <w:rPr>
          <w:rFonts w:ascii="Times New Roman" w:hAnsi="Times New Roman"/>
          <w:bCs/>
          <w:sz w:val="24"/>
          <w:szCs w:val="24"/>
        </w:rPr>
      </w:pPr>
    </w:p>
    <w:p w:rsidR="001361B5" w:rsidRPr="001F10E7" w:rsidRDefault="001361B5" w:rsidP="001361B5">
      <w:pPr>
        <w:shd w:val="clear" w:color="auto" w:fill="FFFFFF"/>
        <w:tabs>
          <w:tab w:val="left" w:pos="0"/>
        </w:tabs>
        <w:jc w:val="both"/>
        <w:rPr>
          <w:rFonts w:ascii="Times New Roman" w:hAnsi="Times New Roman"/>
          <w:b/>
          <w:bCs/>
          <w:sz w:val="24"/>
          <w:szCs w:val="24"/>
          <w:u w:val="single"/>
        </w:rPr>
      </w:pPr>
      <w:r w:rsidRPr="001F10E7">
        <w:rPr>
          <w:rFonts w:ascii="Times New Roman" w:hAnsi="Times New Roman"/>
          <w:b/>
          <w:bCs/>
          <w:sz w:val="24"/>
          <w:szCs w:val="24"/>
          <w:u w:val="single"/>
        </w:rPr>
        <w:t>На федеральном уровне:</w:t>
      </w:r>
    </w:p>
    <w:p w:rsidR="001361B5" w:rsidRPr="001F10E7" w:rsidRDefault="001361B5" w:rsidP="001361B5">
      <w:pPr>
        <w:numPr>
          <w:ilvl w:val="0"/>
          <w:numId w:val="92"/>
        </w:numPr>
        <w:shd w:val="clear" w:color="auto" w:fill="FFFFFF"/>
        <w:tabs>
          <w:tab w:val="left" w:pos="706"/>
        </w:tabs>
        <w:suppressAutoHyphens/>
        <w:autoSpaceDN/>
        <w:adjustRightInd/>
        <w:jc w:val="both"/>
        <w:rPr>
          <w:rFonts w:ascii="Times New Roman" w:hAnsi="Times New Roman"/>
          <w:sz w:val="24"/>
          <w:szCs w:val="24"/>
        </w:rPr>
      </w:pPr>
      <w:r w:rsidRPr="001F10E7">
        <w:rPr>
          <w:rFonts w:ascii="Times New Roman" w:hAnsi="Times New Roman"/>
          <w:sz w:val="24"/>
          <w:szCs w:val="24"/>
        </w:rPr>
        <w:t>Закон Российской Федерации «Об образовании»;</w:t>
      </w:r>
    </w:p>
    <w:p w:rsidR="001361B5" w:rsidRPr="001F10E7" w:rsidRDefault="001361B5" w:rsidP="001361B5">
      <w:pPr>
        <w:numPr>
          <w:ilvl w:val="0"/>
          <w:numId w:val="92"/>
        </w:numPr>
        <w:shd w:val="clear" w:color="auto" w:fill="FFFFFF"/>
        <w:tabs>
          <w:tab w:val="left" w:pos="706"/>
        </w:tabs>
        <w:suppressAutoHyphens/>
        <w:autoSpaceDN/>
        <w:adjustRightInd/>
        <w:jc w:val="both"/>
        <w:rPr>
          <w:rFonts w:ascii="Times New Roman" w:hAnsi="Times New Roman"/>
          <w:sz w:val="24"/>
          <w:szCs w:val="24"/>
        </w:rPr>
      </w:pPr>
      <w:r w:rsidRPr="001F10E7">
        <w:rPr>
          <w:rFonts w:ascii="Times New Roman" w:hAnsi="Times New Roman"/>
          <w:sz w:val="24"/>
          <w:szCs w:val="24"/>
        </w:rPr>
        <w:t>Типовое положение об общеобразовательном учреждении, утвержденное постановлением Правительства РФ от 19.03.2001 г. № 196;</w:t>
      </w:r>
    </w:p>
    <w:p w:rsidR="001361B5" w:rsidRPr="001F10E7" w:rsidRDefault="001361B5" w:rsidP="001361B5">
      <w:pPr>
        <w:numPr>
          <w:ilvl w:val="0"/>
          <w:numId w:val="92"/>
        </w:numPr>
        <w:shd w:val="clear" w:color="auto" w:fill="FFFFFF"/>
        <w:tabs>
          <w:tab w:val="left" w:pos="706"/>
        </w:tabs>
        <w:suppressAutoHyphens/>
        <w:autoSpaceDN/>
        <w:adjustRightInd/>
        <w:jc w:val="both"/>
        <w:rPr>
          <w:rFonts w:ascii="Times New Roman" w:hAnsi="Times New Roman"/>
          <w:sz w:val="24"/>
          <w:szCs w:val="24"/>
        </w:rPr>
      </w:pPr>
      <w:r w:rsidRPr="001F10E7">
        <w:rPr>
          <w:rFonts w:ascii="Times New Roman" w:hAnsi="Times New Roman"/>
          <w:sz w:val="24"/>
          <w:szCs w:val="24"/>
        </w:rPr>
        <w:t>Санитарно-эпидемиологические правила и нормативы РФ (СанПиН 2.4.2.2821-10 от 3 марта);</w:t>
      </w:r>
    </w:p>
    <w:p w:rsidR="001361B5" w:rsidRPr="001F10E7" w:rsidRDefault="001361B5" w:rsidP="001361B5">
      <w:pPr>
        <w:shd w:val="clear" w:color="auto" w:fill="FFFFFF"/>
        <w:tabs>
          <w:tab w:val="left" w:pos="706"/>
        </w:tabs>
        <w:jc w:val="both"/>
        <w:rPr>
          <w:rFonts w:ascii="Times New Roman" w:hAnsi="Times New Roman"/>
          <w:sz w:val="24"/>
          <w:szCs w:val="24"/>
        </w:rPr>
      </w:pPr>
      <w:r w:rsidRPr="001F10E7">
        <w:rPr>
          <w:rFonts w:ascii="Times New Roman" w:hAnsi="Times New Roman"/>
          <w:sz w:val="24"/>
          <w:szCs w:val="24"/>
        </w:rPr>
        <w:t>4.</w:t>
      </w:r>
      <w:r w:rsidRPr="001F10E7">
        <w:rPr>
          <w:rFonts w:ascii="Times New Roman" w:hAnsi="Times New Roman"/>
          <w:sz w:val="24"/>
          <w:szCs w:val="24"/>
        </w:rPr>
        <w:tab/>
        <w:t>Приказ Министерства образования РФ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361B5" w:rsidRPr="001F10E7" w:rsidRDefault="001361B5" w:rsidP="001361B5">
      <w:pPr>
        <w:jc w:val="both"/>
        <w:rPr>
          <w:rFonts w:ascii="Times New Roman" w:hAnsi="Times New Roman"/>
          <w:sz w:val="24"/>
          <w:szCs w:val="24"/>
        </w:rPr>
      </w:pPr>
      <w:r w:rsidRPr="001F10E7">
        <w:rPr>
          <w:rFonts w:ascii="Times New Roman" w:hAnsi="Times New Roman"/>
          <w:sz w:val="24"/>
          <w:szCs w:val="24"/>
        </w:rPr>
        <w:t>5.     Базисный учебный план, утвержденный приказом  МОиН РФ № 373 от 06.110.2009.</w:t>
      </w:r>
    </w:p>
    <w:p w:rsidR="001361B5" w:rsidRPr="001F10E7" w:rsidRDefault="001361B5" w:rsidP="001361B5">
      <w:pPr>
        <w:jc w:val="both"/>
        <w:rPr>
          <w:rFonts w:ascii="Times New Roman" w:hAnsi="Times New Roman"/>
          <w:sz w:val="24"/>
          <w:szCs w:val="24"/>
        </w:rPr>
      </w:pPr>
      <w:r w:rsidRPr="001F10E7">
        <w:rPr>
          <w:rFonts w:ascii="Times New Roman" w:hAnsi="Times New Roman"/>
          <w:sz w:val="24"/>
          <w:szCs w:val="24"/>
        </w:rPr>
        <w:t>6.     Концепция профильного обучения на старшей ступени общего образования, утвержденная приказом Министерства образования РФ от 18.07.2002 г № 2783.</w:t>
      </w:r>
    </w:p>
    <w:p w:rsidR="001361B5" w:rsidRPr="001F10E7" w:rsidRDefault="001361B5" w:rsidP="001361B5">
      <w:pPr>
        <w:jc w:val="both"/>
        <w:rPr>
          <w:rFonts w:ascii="Times New Roman" w:hAnsi="Times New Roman"/>
          <w:sz w:val="24"/>
          <w:szCs w:val="24"/>
        </w:rPr>
      </w:pPr>
      <w:r w:rsidRPr="001F10E7">
        <w:rPr>
          <w:rFonts w:ascii="Times New Roman" w:hAnsi="Times New Roman"/>
          <w:sz w:val="24"/>
          <w:szCs w:val="24"/>
        </w:rPr>
        <w:t>7.       Типовое положение об общеобразовательном учреждении, утвержденное постановлением Правительства РФ от 19.03.2001 г № 196.</w:t>
      </w:r>
    </w:p>
    <w:p w:rsidR="001361B5" w:rsidRPr="001F10E7" w:rsidRDefault="001361B5" w:rsidP="001361B5">
      <w:pPr>
        <w:jc w:val="both"/>
        <w:rPr>
          <w:rFonts w:ascii="Times New Roman" w:hAnsi="Times New Roman"/>
          <w:sz w:val="24"/>
          <w:szCs w:val="24"/>
        </w:rPr>
      </w:pPr>
      <w:r w:rsidRPr="001F10E7">
        <w:rPr>
          <w:rFonts w:ascii="Times New Roman" w:hAnsi="Times New Roman"/>
          <w:sz w:val="24"/>
          <w:szCs w:val="24"/>
        </w:rPr>
        <w:t>8.      Федеральный базисный учебный план и примерные учебные планы для общеобразовательный учреждений РФ реализующих программы общего образования, утвержденные приказом Мин</w:t>
      </w:r>
      <w:proofErr w:type="gramStart"/>
      <w:r w:rsidRPr="001F10E7">
        <w:rPr>
          <w:rFonts w:ascii="Times New Roman" w:hAnsi="Times New Roman"/>
          <w:sz w:val="24"/>
          <w:szCs w:val="24"/>
        </w:rPr>
        <w:t>.о</w:t>
      </w:r>
      <w:proofErr w:type="gramEnd"/>
      <w:r w:rsidRPr="001F10E7">
        <w:rPr>
          <w:rFonts w:ascii="Times New Roman" w:hAnsi="Times New Roman"/>
          <w:sz w:val="24"/>
          <w:szCs w:val="24"/>
        </w:rPr>
        <w:t>бразования РФ от 09.03.2004 г. № 1312.</w:t>
      </w:r>
    </w:p>
    <w:p w:rsidR="001361B5" w:rsidRPr="001F10E7" w:rsidRDefault="001361B5" w:rsidP="001361B5">
      <w:pPr>
        <w:jc w:val="both"/>
        <w:rPr>
          <w:rFonts w:ascii="Times New Roman" w:hAnsi="Times New Roman"/>
          <w:sz w:val="24"/>
          <w:szCs w:val="24"/>
        </w:rPr>
      </w:pPr>
      <w:r w:rsidRPr="001F10E7">
        <w:rPr>
          <w:rFonts w:ascii="Times New Roman" w:hAnsi="Times New Roman"/>
          <w:sz w:val="24"/>
          <w:szCs w:val="24"/>
        </w:rPr>
        <w:t>9.      Приказ Мин</w:t>
      </w:r>
      <w:proofErr w:type="gramStart"/>
      <w:r w:rsidRPr="001F10E7">
        <w:rPr>
          <w:rFonts w:ascii="Times New Roman" w:hAnsi="Times New Roman"/>
          <w:sz w:val="24"/>
          <w:szCs w:val="24"/>
        </w:rPr>
        <w:t>.о</w:t>
      </w:r>
      <w:proofErr w:type="gramEnd"/>
      <w:r w:rsidRPr="001F10E7">
        <w:rPr>
          <w:rFonts w:ascii="Times New Roman" w:hAnsi="Times New Roman"/>
          <w:sz w:val="24"/>
          <w:szCs w:val="24"/>
        </w:rPr>
        <w:t>бразования и науки Российской федерации от 06.10.2009 № 373 «Об утверждении и ведении в действие федерального государственного образовательного стандарта  начального общего образования».</w:t>
      </w:r>
    </w:p>
    <w:p w:rsidR="001361B5" w:rsidRPr="001F10E7" w:rsidRDefault="001361B5" w:rsidP="001361B5">
      <w:pPr>
        <w:jc w:val="both"/>
        <w:rPr>
          <w:rFonts w:ascii="Times New Roman" w:hAnsi="Times New Roman"/>
          <w:sz w:val="24"/>
          <w:szCs w:val="24"/>
        </w:rPr>
      </w:pPr>
      <w:r w:rsidRPr="001F10E7">
        <w:rPr>
          <w:rFonts w:ascii="Times New Roman" w:hAnsi="Times New Roman"/>
          <w:sz w:val="24"/>
          <w:szCs w:val="24"/>
        </w:rPr>
        <w:t xml:space="preserve">10.   Федеральный государственный образовательный стандарт начального общего образования, </w:t>
      </w:r>
      <w:r w:rsidRPr="001F10E7">
        <w:rPr>
          <w:rFonts w:ascii="Times New Roman" w:hAnsi="Times New Roman"/>
          <w:sz w:val="24"/>
          <w:szCs w:val="24"/>
        </w:rPr>
        <w:lastRenderedPageBreak/>
        <w:t>утвержденный приказом Мин</w:t>
      </w:r>
      <w:proofErr w:type="gramStart"/>
      <w:r w:rsidRPr="001F10E7">
        <w:rPr>
          <w:rFonts w:ascii="Times New Roman" w:hAnsi="Times New Roman"/>
          <w:sz w:val="24"/>
          <w:szCs w:val="24"/>
        </w:rPr>
        <w:t>.о</w:t>
      </w:r>
      <w:proofErr w:type="gramEnd"/>
      <w:r w:rsidRPr="001F10E7">
        <w:rPr>
          <w:rFonts w:ascii="Times New Roman" w:hAnsi="Times New Roman"/>
          <w:sz w:val="24"/>
          <w:szCs w:val="24"/>
        </w:rPr>
        <w:t>бразования и науки РФ от 06.10.2009 г № 373.</w:t>
      </w:r>
    </w:p>
    <w:p w:rsidR="001361B5" w:rsidRPr="001F10E7" w:rsidRDefault="001361B5" w:rsidP="001361B5">
      <w:pPr>
        <w:pStyle w:val="ac"/>
        <w:ind w:left="0"/>
        <w:jc w:val="both"/>
        <w:rPr>
          <w:rFonts w:ascii="Times New Roman" w:hAnsi="Times New Roman"/>
          <w:sz w:val="24"/>
          <w:szCs w:val="24"/>
        </w:rPr>
      </w:pPr>
      <w:r w:rsidRPr="001F10E7">
        <w:rPr>
          <w:rFonts w:ascii="Times New Roman" w:hAnsi="Times New Roman"/>
          <w:sz w:val="24"/>
          <w:szCs w:val="24"/>
        </w:rPr>
        <w:t>11.     Федеральный  государственный образовательный стандарт основного общего образования, утвержденный приказом Мин</w:t>
      </w:r>
      <w:proofErr w:type="gramStart"/>
      <w:r w:rsidRPr="001F10E7">
        <w:rPr>
          <w:rFonts w:ascii="Times New Roman" w:hAnsi="Times New Roman"/>
          <w:sz w:val="24"/>
          <w:szCs w:val="24"/>
        </w:rPr>
        <w:t>.о</w:t>
      </w:r>
      <w:proofErr w:type="gramEnd"/>
      <w:r w:rsidRPr="001F10E7">
        <w:rPr>
          <w:rFonts w:ascii="Times New Roman" w:hAnsi="Times New Roman"/>
          <w:sz w:val="24"/>
          <w:szCs w:val="24"/>
        </w:rPr>
        <w:t>бразования и науки РФ от 17.12.2010 №1897.</w:t>
      </w:r>
    </w:p>
    <w:p w:rsidR="001361B5" w:rsidRPr="001F10E7" w:rsidRDefault="001361B5" w:rsidP="001361B5">
      <w:pPr>
        <w:jc w:val="both"/>
        <w:rPr>
          <w:rFonts w:ascii="Times New Roman" w:hAnsi="Times New Roman"/>
          <w:iCs/>
          <w:spacing w:val="6"/>
          <w:w w:val="110"/>
          <w:sz w:val="24"/>
          <w:szCs w:val="24"/>
        </w:rPr>
      </w:pPr>
      <w:r w:rsidRPr="001F10E7">
        <w:rPr>
          <w:rFonts w:ascii="Times New Roman" w:hAnsi="Times New Roman"/>
          <w:sz w:val="24"/>
          <w:szCs w:val="24"/>
        </w:rPr>
        <w:t xml:space="preserve">12.   Методические рекомендации о введении третьего часа физической культуры в недельный объем </w:t>
      </w:r>
      <w:r w:rsidRPr="001F10E7">
        <w:rPr>
          <w:rFonts w:ascii="Times New Roman" w:hAnsi="Times New Roman"/>
          <w:iCs/>
          <w:spacing w:val="6"/>
          <w:w w:val="110"/>
          <w:sz w:val="24"/>
          <w:szCs w:val="24"/>
        </w:rPr>
        <w:t>учебной нагрузки обучающихся ОУ РФ.</w:t>
      </w:r>
    </w:p>
    <w:p w:rsidR="001361B5" w:rsidRPr="001F10E7" w:rsidRDefault="001361B5" w:rsidP="001361B5">
      <w:pPr>
        <w:jc w:val="both"/>
        <w:rPr>
          <w:rFonts w:ascii="Times New Roman" w:hAnsi="Times New Roman"/>
          <w:sz w:val="24"/>
          <w:szCs w:val="24"/>
        </w:rPr>
      </w:pPr>
      <w:r w:rsidRPr="001F10E7">
        <w:rPr>
          <w:rFonts w:ascii="Times New Roman" w:hAnsi="Times New Roman"/>
          <w:iCs/>
          <w:spacing w:val="6"/>
          <w:w w:val="110"/>
          <w:sz w:val="24"/>
          <w:szCs w:val="24"/>
        </w:rPr>
        <w:t xml:space="preserve">13. </w:t>
      </w:r>
      <w:r w:rsidRPr="001F10E7">
        <w:rPr>
          <w:rFonts w:ascii="Times New Roman" w:hAnsi="Times New Roman"/>
          <w:iCs/>
          <w:spacing w:val="6"/>
          <w:w w:val="110"/>
          <w:sz w:val="24"/>
          <w:szCs w:val="24"/>
          <w:lang w:val="en-US"/>
        </w:rPr>
        <w:t>IV</w:t>
      </w:r>
      <w:r w:rsidRPr="001F10E7">
        <w:rPr>
          <w:rFonts w:ascii="Times New Roman" w:hAnsi="Times New Roman"/>
          <w:iCs/>
          <w:spacing w:val="6"/>
          <w:w w:val="110"/>
          <w:sz w:val="24"/>
          <w:szCs w:val="24"/>
        </w:rPr>
        <w:t xml:space="preserve">вариант Примерной основной образовательной программы </w:t>
      </w:r>
      <w:r w:rsidRPr="001F10E7">
        <w:rPr>
          <w:rStyle w:val="Zag11"/>
          <w:rFonts w:ascii="Times New Roman" w:hAnsi="Times New Roman"/>
          <w:sz w:val="24"/>
          <w:szCs w:val="24"/>
        </w:rPr>
        <w:t>образовательного учреждения</w:t>
      </w:r>
      <w:r w:rsidRPr="001F10E7">
        <w:rPr>
          <w:rFonts w:ascii="Times New Roman" w:hAnsi="Times New Roman"/>
          <w:sz w:val="24"/>
          <w:szCs w:val="24"/>
        </w:rPr>
        <w:t xml:space="preserve"> </w:t>
      </w:r>
      <w:r w:rsidRPr="001F10E7">
        <w:rPr>
          <w:rStyle w:val="Zag11"/>
          <w:rFonts w:ascii="Times New Roman" w:hAnsi="Times New Roman"/>
          <w:sz w:val="24"/>
          <w:szCs w:val="24"/>
        </w:rPr>
        <w:t>одобренной Координационным советом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w:t>
      </w:r>
    </w:p>
    <w:p w:rsidR="001361B5" w:rsidRPr="001F10E7" w:rsidRDefault="001361B5" w:rsidP="001361B5">
      <w:pPr>
        <w:shd w:val="clear" w:color="auto" w:fill="FFFFFF"/>
        <w:tabs>
          <w:tab w:val="left" w:pos="850"/>
        </w:tabs>
        <w:ind w:firstLine="567"/>
        <w:jc w:val="both"/>
        <w:rPr>
          <w:rFonts w:ascii="Times New Roman" w:hAnsi="Times New Roman"/>
          <w:b/>
          <w:bCs/>
          <w:sz w:val="24"/>
          <w:szCs w:val="24"/>
        </w:rPr>
      </w:pPr>
    </w:p>
    <w:p w:rsidR="001361B5" w:rsidRPr="001F10E7" w:rsidRDefault="001361B5" w:rsidP="001361B5">
      <w:pPr>
        <w:shd w:val="clear" w:color="auto" w:fill="FFFFFF"/>
        <w:tabs>
          <w:tab w:val="left" w:pos="850"/>
        </w:tabs>
        <w:jc w:val="both"/>
        <w:rPr>
          <w:rFonts w:ascii="Times New Roman" w:hAnsi="Times New Roman"/>
          <w:b/>
          <w:bCs/>
          <w:sz w:val="24"/>
          <w:szCs w:val="24"/>
        </w:rPr>
      </w:pPr>
      <w:r w:rsidRPr="001F10E7">
        <w:rPr>
          <w:rFonts w:ascii="Times New Roman" w:hAnsi="Times New Roman"/>
          <w:b/>
          <w:bCs/>
          <w:sz w:val="24"/>
          <w:szCs w:val="24"/>
        </w:rPr>
        <w:t>На региональном уровне:</w:t>
      </w:r>
    </w:p>
    <w:p w:rsidR="001361B5" w:rsidRPr="001F10E7" w:rsidRDefault="001361B5" w:rsidP="001361B5">
      <w:pPr>
        <w:pStyle w:val="ac"/>
        <w:numPr>
          <w:ilvl w:val="0"/>
          <w:numId w:val="91"/>
        </w:numPr>
        <w:shd w:val="clear" w:color="auto" w:fill="FFFFFF"/>
        <w:tabs>
          <w:tab w:val="left" w:pos="706"/>
        </w:tabs>
        <w:suppressAutoHyphens/>
        <w:autoSpaceDN/>
        <w:adjustRightInd/>
        <w:jc w:val="both"/>
        <w:rPr>
          <w:rFonts w:ascii="Times New Roman" w:hAnsi="Times New Roman"/>
          <w:sz w:val="24"/>
          <w:szCs w:val="24"/>
        </w:rPr>
      </w:pPr>
      <w:r w:rsidRPr="001F10E7">
        <w:rPr>
          <w:rFonts w:ascii="Times New Roman" w:hAnsi="Times New Roman"/>
          <w:sz w:val="24"/>
          <w:szCs w:val="24"/>
        </w:rPr>
        <w:t xml:space="preserve">Закон </w:t>
      </w:r>
      <w:r w:rsidRPr="001F10E7">
        <w:rPr>
          <w:rFonts w:ascii="Times New Roman" w:hAnsi="Times New Roman"/>
          <w:sz w:val="24"/>
          <w:szCs w:val="24"/>
          <w:lang w:val="en-US"/>
        </w:rPr>
        <w:t>PC</w:t>
      </w:r>
      <w:r w:rsidRPr="001F10E7">
        <w:rPr>
          <w:rFonts w:ascii="Times New Roman" w:hAnsi="Times New Roman"/>
          <w:sz w:val="24"/>
          <w:szCs w:val="24"/>
        </w:rPr>
        <w:t xml:space="preserve"> (Я) «Об образовании»;</w:t>
      </w:r>
    </w:p>
    <w:p w:rsidR="001361B5" w:rsidRPr="001F10E7" w:rsidRDefault="001361B5" w:rsidP="001361B5">
      <w:pPr>
        <w:numPr>
          <w:ilvl w:val="0"/>
          <w:numId w:val="91"/>
        </w:numPr>
        <w:shd w:val="clear" w:color="auto" w:fill="FFFFFF"/>
        <w:tabs>
          <w:tab w:val="left" w:pos="706"/>
        </w:tabs>
        <w:suppressAutoHyphens/>
        <w:autoSpaceDN/>
        <w:adjustRightInd/>
        <w:jc w:val="both"/>
        <w:rPr>
          <w:rFonts w:ascii="Times New Roman" w:hAnsi="Times New Roman"/>
          <w:sz w:val="24"/>
          <w:szCs w:val="24"/>
        </w:rPr>
      </w:pPr>
      <w:r w:rsidRPr="001F10E7">
        <w:rPr>
          <w:rFonts w:ascii="Times New Roman" w:hAnsi="Times New Roman"/>
          <w:sz w:val="24"/>
          <w:szCs w:val="24"/>
        </w:rPr>
        <w:t xml:space="preserve">Базисный учебный план для образовательных учреждений </w:t>
      </w:r>
      <w:r w:rsidRPr="001F10E7">
        <w:rPr>
          <w:rFonts w:ascii="Times New Roman" w:hAnsi="Times New Roman"/>
          <w:sz w:val="24"/>
          <w:szCs w:val="24"/>
          <w:lang w:val="en-US"/>
        </w:rPr>
        <w:t>PC</w:t>
      </w:r>
      <w:r w:rsidRPr="001F10E7">
        <w:rPr>
          <w:rFonts w:ascii="Times New Roman" w:hAnsi="Times New Roman"/>
          <w:sz w:val="24"/>
          <w:szCs w:val="24"/>
        </w:rPr>
        <w:t xml:space="preserve"> (Я), утвержденный постановлением Правительства </w:t>
      </w:r>
      <w:r w:rsidRPr="001F10E7">
        <w:rPr>
          <w:rFonts w:ascii="Times New Roman" w:hAnsi="Times New Roman"/>
          <w:sz w:val="24"/>
          <w:szCs w:val="24"/>
          <w:lang w:val="en-US"/>
        </w:rPr>
        <w:t>PC</w:t>
      </w:r>
      <w:r w:rsidRPr="001F10E7">
        <w:rPr>
          <w:rFonts w:ascii="Times New Roman" w:hAnsi="Times New Roman"/>
          <w:sz w:val="24"/>
          <w:szCs w:val="24"/>
        </w:rPr>
        <w:t xml:space="preserve"> (Я) № 373 от 30.06.2005 г;</w:t>
      </w:r>
    </w:p>
    <w:p w:rsidR="001361B5" w:rsidRPr="001F10E7" w:rsidRDefault="001361B5" w:rsidP="001361B5">
      <w:pPr>
        <w:pStyle w:val="ac"/>
        <w:widowControl/>
        <w:numPr>
          <w:ilvl w:val="0"/>
          <w:numId w:val="91"/>
        </w:numPr>
        <w:autoSpaceDE/>
        <w:autoSpaceDN/>
        <w:adjustRightInd/>
        <w:jc w:val="both"/>
        <w:rPr>
          <w:rFonts w:ascii="Times New Roman" w:hAnsi="Times New Roman"/>
          <w:sz w:val="24"/>
          <w:szCs w:val="24"/>
        </w:rPr>
      </w:pPr>
      <w:r w:rsidRPr="001F10E7">
        <w:rPr>
          <w:rFonts w:ascii="Times New Roman" w:hAnsi="Times New Roman"/>
          <w:sz w:val="24"/>
          <w:szCs w:val="24"/>
        </w:rPr>
        <w:t xml:space="preserve">  Приказом Мин</w:t>
      </w:r>
      <w:proofErr w:type="gramStart"/>
      <w:r w:rsidRPr="001F10E7">
        <w:rPr>
          <w:rFonts w:ascii="Times New Roman" w:hAnsi="Times New Roman"/>
          <w:sz w:val="24"/>
          <w:szCs w:val="24"/>
        </w:rPr>
        <w:t>.о</w:t>
      </w:r>
      <w:proofErr w:type="gramEnd"/>
      <w:r w:rsidRPr="001F10E7">
        <w:rPr>
          <w:rFonts w:ascii="Times New Roman" w:hAnsi="Times New Roman"/>
          <w:sz w:val="24"/>
          <w:szCs w:val="24"/>
        </w:rPr>
        <w:t>бразования РС(Я) от 25.08.2001 г № 01-16/2516 «О работе образовательных учреждений РС(Я) реализующих программы общего образования по Базисному учебному плану РС(Я) (2005 год) в 2011-2012 у.г.».</w:t>
      </w:r>
    </w:p>
    <w:p w:rsidR="001361B5" w:rsidRPr="001F10E7" w:rsidRDefault="001361B5" w:rsidP="001361B5">
      <w:pPr>
        <w:pStyle w:val="ac"/>
        <w:widowControl/>
        <w:numPr>
          <w:ilvl w:val="0"/>
          <w:numId w:val="91"/>
        </w:numPr>
        <w:autoSpaceDE/>
        <w:autoSpaceDN/>
        <w:adjustRightInd/>
        <w:jc w:val="both"/>
        <w:rPr>
          <w:rFonts w:ascii="Times New Roman" w:hAnsi="Times New Roman"/>
          <w:sz w:val="24"/>
          <w:szCs w:val="24"/>
        </w:rPr>
      </w:pPr>
      <w:r w:rsidRPr="001F10E7">
        <w:rPr>
          <w:rFonts w:ascii="Times New Roman" w:hAnsi="Times New Roman"/>
          <w:sz w:val="24"/>
          <w:szCs w:val="24"/>
        </w:rPr>
        <w:t>МО Р</w:t>
      </w:r>
      <w:proofErr w:type="gramStart"/>
      <w:r w:rsidRPr="001F10E7">
        <w:rPr>
          <w:rFonts w:ascii="Times New Roman" w:hAnsi="Times New Roman"/>
          <w:sz w:val="24"/>
          <w:szCs w:val="24"/>
        </w:rPr>
        <w:t>С(</w:t>
      </w:r>
      <w:proofErr w:type="gramEnd"/>
      <w:r w:rsidRPr="001F10E7">
        <w:rPr>
          <w:rFonts w:ascii="Times New Roman" w:hAnsi="Times New Roman"/>
          <w:sz w:val="24"/>
          <w:szCs w:val="24"/>
        </w:rPr>
        <w:t xml:space="preserve">Я) от 28.10.2011 г № 01-29/2895 «О преподавании учебного курса «Основы религиозной культуры и светской этики» в 4-5 классах».    </w:t>
      </w:r>
    </w:p>
    <w:p w:rsidR="001361B5" w:rsidRPr="001F10E7" w:rsidRDefault="001361B5" w:rsidP="001361B5">
      <w:pPr>
        <w:shd w:val="clear" w:color="auto" w:fill="FFFFFF"/>
        <w:tabs>
          <w:tab w:val="left" w:pos="706"/>
        </w:tabs>
        <w:suppressAutoHyphens/>
        <w:jc w:val="both"/>
        <w:rPr>
          <w:rFonts w:ascii="Times New Roman" w:hAnsi="Times New Roman"/>
          <w:sz w:val="24"/>
          <w:szCs w:val="24"/>
        </w:rPr>
      </w:pPr>
      <w:r w:rsidRPr="001F10E7">
        <w:rPr>
          <w:rFonts w:ascii="Times New Roman" w:hAnsi="Times New Roman"/>
          <w:sz w:val="24"/>
          <w:szCs w:val="24"/>
        </w:rPr>
        <w:t xml:space="preserve">         </w:t>
      </w:r>
    </w:p>
    <w:p w:rsidR="001361B5" w:rsidRPr="001F10E7" w:rsidRDefault="001361B5" w:rsidP="001361B5">
      <w:pPr>
        <w:shd w:val="clear" w:color="auto" w:fill="FFFFFF"/>
        <w:tabs>
          <w:tab w:val="left" w:pos="706"/>
        </w:tabs>
        <w:suppressAutoHyphens/>
        <w:jc w:val="both"/>
        <w:rPr>
          <w:rFonts w:ascii="Times New Roman" w:hAnsi="Times New Roman"/>
          <w:b/>
          <w:sz w:val="24"/>
          <w:szCs w:val="24"/>
        </w:rPr>
      </w:pPr>
      <w:r w:rsidRPr="001F10E7">
        <w:rPr>
          <w:rFonts w:ascii="Times New Roman" w:hAnsi="Times New Roman"/>
          <w:b/>
          <w:sz w:val="24"/>
          <w:szCs w:val="24"/>
        </w:rPr>
        <w:t xml:space="preserve">На улусном уровне: </w:t>
      </w:r>
    </w:p>
    <w:p w:rsidR="001361B5" w:rsidRPr="001F10E7" w:rsidRDefault="001361B5" w:rsidP="001361B5">
      <w:pPr>
        <w:pStyle w:val="ac"/>
        <w:widowControl/>
        <w:numPr>
          <w:ilvl w:val="0"/>
          <w:numId w:val="93"/>
        </w:numPr>
        <w:autoSpaceDE/>
        <w:autoSpaceDN/>
        <w:adjustRightInd/>
        <w:jc w:val="both"/>
        <w:rPr>
          <w:rFonts w:ascii="Times New Roman" w:hAnsi="Times New Roman"/>
          <w:sz w:val="24"/>
          <w:szCs w:val="24"/>
        </w:rPr>
      </w:pPr>
      <w:r w:rsidRPr="001F10E7">
        <w:rPr>
          <w:rFonts w:ascii="Times New Roman" w:hAnsi="Times New Roman"/>
          <w:sz w:val="24"/>
          <w:szCs w:val="24"/>
        </w:rPr>
        <w:t>Приказом улусного управления образования № 2/62 §10-11 от 17.09.2008 г. «О профильных классах и о программах элективных и профильных курсов».</w:t>
      </w:r>
    </w:p>
    <w:p w:rsidR="001361B5" w:rsidRPr="001F10E7" w:rsidRDefault="001361B5" w:rsidP="001361B5">
      <w:pPr>
        <w:pStyle w:val="ac"/>
        <w:widowControl/>
        <w:numPr>
          <w:ilvl w:val="0"/>
          <w:numId w:val="91"/>
        </w:numPr>
        <w:autoSpaceDE/>
        <w:autoSpaceDN/>
        <w:adjustRightInd/>
        <w:jc w:val="both"/>
        <w:rPr>
          <w:rFonts w:ascii="Times New Roman" w:hAnsi="Times New Roman"/>
          <w:sz w:val="24"/>
          <w:szCs w:val="24"/>
        </w:rPr>
      </w:pPr>
      <w:r w:rsidRPr="001F10E7">
        <w:rPr>
          <w:rFonts w:ascii="Times New Roman" w:hAnsi="Times New Roman"/>
          <w:sz w:val="24"/>
          <w:szCs w:val="24"/>
        </w:rPr>
        <w:t>Приказом №2/62 §11 по Управлению образования Мегино – Кангаласского улуса от 17.09.2008 г.</w:t>
      </w:r>
    </w:p>
    <w:p w:rsidR="001361B5" w:rsidRPr="001F10E7" w:rsidRDefault="001361B5" w:rsidP="001361B5">
      <w:pPr>
        <w:shd w:val="clear" w:color="auto" w:fill="FFFFFF"/>
        <w:tabs>
          <w:tab w:val="left" w:pos="706"/>
        </w:tabs>
        <w:suppressAutoHyphens/>
        <w:jc w:val="both"/>
        <w:rPr>
          <w:rFonts w:ascii="Times New Roman" w:hAnsi="Times New Roman"/>
          <w:sz w:val="24"/>
          <w:szCs w:val="24"/>
        </w:rPr>
      </w:pPr>
    </w:p>
    <w:p w:rsidR="001361B5" w:rsidRPr="001F10E7" w:rsidRDefault="001361B5" w:rsidP="001361B5">
      <w:pPr>
        <w:shd w:val="clear" w:color="auto" w:fill="FFFFFF"/>
        <w:tabs>
          <w:tab w:val="left" w:pos="922"/>
        </w:tabs>
        <w:jc w:val="both"/>
        <w:rPr>
          <w:rFonts w:ascii="Times New Roman" w:hAnsi="Times New Roman"/>
          <w:b/>
          <w:bCs/>
          <w:sz w:val="24"/>
          <w:szCs w:val="24"/>
        </w:rPr>
      </w:pPr>
      <w:r w:rsidRPr="001F10E7">
        <w:rPr>
          <w:rFonts w:ascii="Times New Roman" w:hAnsi="Times New Roman"/>
          <w:b/>
          <w:bCs/>
          <w:sz w:val="24"/>
          <w:szCs w:val="24"/>
        </w:rPr>
        <w:t>На школьном уровне:</w:t>
      </w:r>
    </w:p>
    <w:p w:rsidR="001361B5" w:rsidRPr="000E2A73" w:rsidRDefault="001361B5" w:rsidP="001361B5">
      <w:pPr>
        <w:pStyle w:val="ac"/>
        <w:numPr>
          <w:ilvl w:val="0"/>
          <w:numId w:val="93"/>
        </w:numPr>
        <w:shd w:val="clear" w:color="auto" w:fill="FFFFFF"/>
        <w:tabs>
          <w:tab w:val="left" w:pos="768"/>
        </w:tabs>
        <w:suppressAutoHyphens/>
        <w:autoSpaceDN/>
        <w:adjustRightInd/>
        <w:jc w:val="both"/>
        <w:rPr>
          <w:rFonts w:ascii="Times New Roman" w:hAnsi="Times New Roman"/>
          <w:sz w:val="24"/>
          <w:szCs w:val="24"/>
        </w:rPr>
      </w:pPr>
      <w:r w:rsidRPr="000E2A73">
        <w:rPr>
          <w:rFonts w:ascii="Times New Roman" w:hAnsi="Times New Roman"/>
          <w:sz w:val="24"/>
          <w:szCs w:val="24"/>
        </w:rPr>
        <w:t>Устав школы, утвержденный учредителем    2013 г</w:t>
      </w:r>
    </w:p>
    <w:p w:rsidR="001361B5" w:rsidRPr="000E2A73" w:rsidRDefault="001361B5" w:rsidP="001361B5">
      <w:pPr>
        <w:numPr>
          <w:ilvl w:val="0"/>
          <w:numId w:val="91"/>
        </w:numPr>
        <w:shd w:val="clear" w:color="auto" w:fill="FFFFFF"/>
        <w:tabs>
          <w:tab w:val="left" w:pos="768"/>
        </w:tabs>
        <w:suppressAutoHyphens/>
        <w:autoSpaceDN/>
        <w:adjustRightInd/>
        <w:jc w:val="both"/>
        <w:rPr>
          <w:rFonts w:ascii="Times New Roman" w:hAnsi="Times New Roman"/>
          <w:sz w:val="24"/>
          <w:szCs w:val="24"/>
        </w:rPr>
      </w:pPr>
      <w:r w:rsidRPr="000E2A73">
        <w:rPr>
          <w:rFonts w:ascii="Times New Roman" w:hAnsi="Times New Roman"/>
          <w:sz w:val="24"/>
          <w:szCs w:val="24"/>
        </w:rPr>
        <w:t>Образовательная программа школы, утвержденная в апреле 2013 г.</w:t>
      </w:r>
    </w:p>
    <w:p w:rsidR="001361B5" w:rsidRPr="000E2A73" w:rsidRDefault="001361B5" w:rsidP="001361B5">
      <w:pPr>
        <w:widowControl/>
        <w:numPr>
          <w:ilvl w:val="0"/>
          <w:numId w:val="91"/>
        </w:numPr>
        <w:shd w:val="clear" w:color="auto" w:fill="FFFFFF"/>
        <w:tabs>
          <w:tab w:val="left" w:pos="768"/>
        </w:tabs>
        <w:suppressAutoHyphens/>
        <w:autoSpaceDE/>
        <w:autoSpaceDN/>
        <w:adjustRightInd/>
        <w:jc w:val="both"/>
        <w:rPr>
          <w:rFonts w:ascii="Times New Roman" w:hAnsi="Times New Roman"/>
          <w:sz w:val="24"/>
          <w:szCs w:val="24"/>
        </w:rPr>
      </w:pPr>
      <w:r w:rsidRPr="000E2A73">
        <w:rPr>
          <w:rFonts w:ascii="Times New Roman" w:hAnsi="Times New Roman"/>
          <w:sz w:val="24"/>
          <w:szCs w:val="24"/>
        </w:rPr>
        <w:t xml:space="preserve"> Лицензия на право образовательной деятельности, </w:t>
      </w:r>
    </w:p>
    <w:p w:rsidR="001361B5" w:rsidRPr="00A827A4" w:rsidRDefault="001361B5" w:rsidP="001361B5">
      <w:pPr>
        <w:numPr>
          <w:ilvl w:val="0"/>
          <w:numId w:val="91"/>
        </w:numPr>
        <w:shd w:val="clear" w:color="auto" w:fill="FFFFFF"/>
        <w:tabs>
          <w:tab w:val="left" w:pos="768"/>
        </w:tabs>
        <w:suppressAutoHyphens/>
        <w:autoSpaceDN/>
        <w:adjustRightInd/>
        <w:jc w:val="both"/>
        <w:rPr>
          <w:rFonts w:ascii="Times New Roman" w:hAnsi="Times New Roman"/>
          <w:sz w:val="24"/>
          <w:szCs w:val="24"/>
        </w:rPr>
      </w:pPr>
      <w:r w:rsidRPr="00A827A4">
        <w:rPr>
          <w:rFonts w:ascii="Times New Roman" w:hAnsi="Times New Roman"/>
          <w:sz w:val="24"/>
          <w:szCs w:val="24"/>
        </w:rPr>
        <w:t xml:space="preserve">Решение педагогического совета школы о содержании учебного плана на 2013-2014 учебный год, протокол №140, от 18 апреля, 2013г. </w:t>
      </w:r>
    </w:p>
    <w:p w:rsidR="001361B5" w:rsidRPr="00A827A4" w:rsidRDefault="001361B5" w:rsidP="001361B5">
      <w:pPr>
        <w:pStyle w:val="ac"/>
        <w:widowControl/>
        <w:numPr>
          <w:ilvl w:val="0"/>
          <w:numId w:val="91"/>
        </w:numPr>
        <w:shd w:val="clear" w:color="auto" w:fill="FFFFFF"/>
        <w:autoSpaceDE/>
        <w:autoSpaceDN/>
        <w:adjustRightInd/>
        <w:jc w:val="both"/>
        <w:rPr>
          <w:rFonts w:ascii="Times New Roman" w:hAnsi="Times New Roman"/>
          <w:iCs/>
          <w:sz w:val="24"/>
          <w:szCs w:val="24"/>
        </w:rPr>
      </w:pPr>
      <w:r w:rsidRPr="00A827A4">
        <w:rPr>
          <w:rFonts w:ascii="Times New Roman" w:hAnsi="Times New Roman"/>
          <w:iCs/>
          <w:sz w:val="24"/>
          <w:szCs w:val="24"/>
        </w:rPr>
        <w:t xml:space="preserve">Решение УМС об утверждении внеаудиторных часов </w:t>
      </w:r>
      <w:r>
        <w:rPr>
          <w:rFonts w:ascii="Times New Roman" w:hAnsi="Times New Roman"/>
          <w:iCs/>
          <w:sz w:val="24"/>
          <w:szCs w:val="24"/>
        </w:rPr>
        <w:t>от 27 апреля 2013</w:t>
      </w:r>
      <w:r w:rsidRPr="00A827A4">
        <w:rPr>
          <w:rFonts w:ascii="Times New Roman" w:hAnsi="Times New Roman"/>
          <w:iCs/>
          <w:sz w:val="24"/>
          <w:szCs w:val="24"/>
        </w:rPr>
        <w:t>г.</w:t>
      </w:r>
    </w:p>
    <w:p w:rsidR="001361B5" w:rsidRPr="001F10E7" w:rsidRDefault="001361B5" w:rsidP="001361B5">
      <w:pPr>
        <w:shd w:val="clear" w:color="auto" w:fill="FFFFFF"/>
        <w:tabs>
          <w:tab w:val="left" w:pos="605"/>
        </w:tabs>
        <w:jc w:val="both"/>
        <w:rPr>
          <w:rFonts w:ascii="Times New Roman" w:hAnsi="Times New Roman"/>
          <w:spacing w:val="6"/>
          <w:w w:val="105"/>
          <w:sz w:val="24"/>
          <w:szCs w:val="24"/>
        </w:rPr>
      </w:pPr>
    </w:p>
    <w:p w:rsidR="001361B5" w:rsidRPr="005F56CE" w:rsidRDefault="001361B5" w:rsidP="001361B5">
      <w:pPr>
        <w:pStyle w:val="afa"/>
        <w:contextualSpacing/>
        <w:rPr>
          <w:i/>
          <w:sz w:val="24"/>
          <w:szCs w:val="24"/>
        </w:rPr>
      </w:pPr>
      <w:r>
        <w:rPr>
          <w:sz w:val="24"/>
          <w:szCs w:val="24"/>
        </w:rPr>
        <w:t xml:space="preserve">      </w:t>
      </w:r>
      <w:r w:rsidRPr="001F10E7">
        <w:rPr>
          <w:i/>
          <w:sz w:val="24"/>
          <w:szCs w:val="24"/>
        </w:rPr>
        <w:t>Общая характеристика учебного плана:</w:t>
      </w:r>
    </w:p>
    <w:p w:rsidR="001361B5" w:rsidRPr="001F10E7" w:rsidRDefault="001361B5" w:rsidP="001361B5">
      <w:pPr>
        <w:jc w:val="both"/>
        <w:rPr>
          <w:rFonts w:ascii="Times New Roman" w:hAnsi="Times New Roman"/>
          <w:sz w:val="24"/>
          <w:szCs w:val="24"/>
        </w:rPr>
      </w:pPr>
      <w:r w:rsidRPr="001F10E7">
        <w:rPr>
          <w:rFonts w:ascii="Times New Roman" w:hAnsi="Times New Roman"/>
          <w:sz w:val="24"/>
          <w:szCs w:val="24"/>
        </w:rPr>
        <w:t>Учебный план МБОУ «Майинская СОШ имени В.П.Ларионова» МР «Мег</w:t>
      </w:r>
      <w:r>
        <w:rPr>
          <w:rFonts w:ascii="Times New Roman" w:hAnsi="Times New Roman"/>
          <w:sz w:val="24"/>
          <w:szCs w:val="24"/>
        </w:rPr>
        <w:t>ино – Кангаласский улус» на 2013-2014</w:t>
      </w:r>
      <w:r w:rsidRPr="001F10E7">
        <w:rPr>
          <w:rFonts w:ascii="Times New Roman" w:hAnsi="Times New Roman"/>
          <w:sz w:val="24"/>
          <w:szCs w:val="24"/>
        </w:rPr>
        <w:t xml:space="preserve"> учебный год разработан  на основании Базисного учебного плана для общеобразовательных школ Республики Саха (Якутия) 2005 года. </w:t>
      </w:r>
    </w:p>
    <w:p w:rsidR="001361B5" w:rsidRPr="005F56CE" w:rsidRDefault="001361B5" w:rsidP="001361B5">
      <w:pPr>
        <w:pStyle w:val="ac"/>
        <w:shd w:val="clear" w:color="auto" w:fill="FFFFFF"/>
        <w:tabs>
          <w:tab w:val="left" w:pos="0"/>
        </w:tabs>
        <w:ind w:left="0"/>
        <w:jc w:val="both"/>
        <w:rPr>
          <w:rFonts w:ascii="Times New Roman" w:hAnsi="Times New Roman"/>
          <w:sz w:val="24"/>
          <w:szCs w:val="24"/>
        </w:rPr>
      </w:pPr>
      <w:r w:rsidRPr="001F10E7">
        <w:rPr>
          <w:rFonts w:ascii="Times New Roman" w:hAnsi="Times New Roman"/>
          <w:spacing w:val="6"/>
          <w:w w:val="105"/>
          <w:sz w:val="24"/>
          <w:szCs w:val="24"/>
        </w:rPr>
        <w:t xml:space="preserve">    </w:t>
      </w:r>
    </w:p>
    <w:p w:rsidR="001361B5" w:rsidRDefault="001361B5" w:rsidP="001361B5">
      <w:pPr>
        <w:pStyle w:val="afa"/>
        <w:contextualSpacing/>
        <w:rPr>
          <w:sz w:val="24"/>
          <w:szCs w:val="24"/>
        </w:rPr>
      </w:pPr>
      <w:r w:rsidRPr="001F10E7">
        <w:rPr>
          <w:sz w:val="24"/>
          <w:szCs w:val="24"/>
        </w:rPr>
        <w:t xml:space="preserve">Учебный план реализует </w:t>
      </w:r>
      <w:r w:rsidRPr="001F10E7">
        <w:rPr>
          <w:b/>
          <w:i/>
          <w:sz w:val="24"/>
          <w:szCs w:val="24"/>
        </w:rPr>
        <w:t xml:space="preserve">базовый и профильный уровень </w:t>
      </w:r>
      <w:r w:rsidRPr="001F10E7">
        <w:rPr>
          <w:sz w:val="24"/>
          <w:szCs w:val="24"/>
        </w:rPr>
        <w:t xml:space="preserve">обучения. </w:t>
      </w:r>
    </w:p>
    <w:p w:rsidR="001361B5" w:rsidRPr="001F10E7" w:rsidRDefault="001361B5" w:rsidP="001361B5">
      <w:pPr>
        <w:pStyle w:val="afa"/>
        <w:contextualSpacing/>
        <w:rPr>
          <w:color w:val="0070C0"/>
          <w:sz w:val="24"/>
          <w:szCs w:val="24"/>
        </w:rPr>
      </w:pPr>
      <w:r w:rsidRPr="001F10E7">
        <w:rPr>
          <w:b/>
          <w:sz w:val="24"/>
          <w:szCs w:val="24"/>
        </w:rPr>
        <w:t>Учебный план</w:t>
      </w:r>
      <w:r w:rsidRPr="001F10E7">
        <w:rPr>
          <w:sz w:val="24"/>
          <w:szCs w:val="24"/>
        </w:rPr>
        <w:t xml:space="preserve"> является нормативным документом, устанавливающим годовой объем освоения программ общего среднего образования и санитарно-эпидемиологические нормы организации образовательного процесса. Включает федеральный, региональный (национально-региональный) компонент, а также компонент образовательного учреждения. Для </w:t>
      </w:r>
      <w:r w:rsidRPr="001F10E7">
        <w:rPr>
          <w:sz w:val="24"/>
          <w:szCs w:val="24"/>
          <w:lang w:val="en-US"/>
        </w:rPr>
        <w:t>I</w:t>
      </w:r>
      <w:r w:rsidRPr="001F10E7">
        <w:rPr>
          <w:sz w:val="24"/>
          <w:szCs w:val="24"/>
        </w:rPr>
        <w:t>-</w:t>
      </w:r>
      <w:r w:rsidRPr="001F10E7">
        <w:rPr>
          <w:sz w:val="24"/>
          <w:szCs w:val="24"/>
          <w:lang w:val="en-US"/>
        </w:rPr>
        <w:t>IV</w:t>
      </w:r>
      <w:r w:rsidRPr="001F10E7">
        <w:rPr>
          <w:sz w:val="24"/>
          <w:szCs w:val="24"/>
        </w:rPr>
        <w:t xml:space="preserve"> классов ориентирован на 4-летний нормативный срок освоения образовательных программ начального общего образования, для </w:t>
      </w:r>
      <w:r w:rsidRPr="001F10E7">
        <w:rPr>
          <w:sz w:val="24"/>
          <w:szCs w:val="24"/>
          <w:lang w:val="en-US"/>
        </w:rPr>
        <w:t>V</w:t>
      </w:r>
      <w:r w:rsidRPr="001F10E7">
        <w:rPr>
          <w:sz w:val="24"/>
          <w:szCs w:val="24"/>
        </w:rPr>
        <w:t>-</w:t>
      </w:r>
      <w:r w:rsidRPr="001F10E7">
        <w:rPr>
          <w:sz w:val="24"/>
          <w:szCs w:val="24"/>
          <w:lang w:val="en-US"/>
        </w:rPr>
        <w:t>IX</w:t>
      </w:r>
      <w:r w:rsidRPr="001F10E7">
        <w:rPr>
          <w:sz w:val="24"/>
          <w:szCs w:val="24"/>
        </w:rPr>
        <w:t xml:space="preserve"> классов на 5-летний нормативный срок освоения образовательных программ основного общего образования, для </w:t>
      </w:r>
      <w:r w:rsidRPr="001F10E7">
        <w:rPr>
          <w:sz w:val="24"/>
          <w:szCs w:val="24"/>
          <w:lang w:val="en-US"/>
        </w:rPr>
        <w:t>X</w:t>
      </w:r>
      <w:r w:rsidRPr="001F10E7">
        <w:rPr>
          <w:sz w:val="24"/>
          <w:szCs w:val="24"/>
        </w:rPr>
        <w:t>-</w:t>
      </w:r>
      <w:r w:rsidRPr="001F10E7">
        <w:rPr>
          <w:sz w:val="24"/>
          <w:szCs w:val="24"/>
          <w:lang w:val="en-US"/>
        </w:rPr>
        <w:t>XI</w:t>
      </w:r>
      <w:r w:rsidRPr="001F10E7">
        <w:rPr>
          <w:sz w:val="24"/>
          <w:szCs w:val="24"/>
        </w:rPr>
        <w:t xml:space="preserve"> классов – ориентирован на 2-летний нормативный срок освоения программ среднего (полного) общего образования.</w:t>
      </w:r>
    </w:p>
    <w:p w:rsidR="001361B5" w:rsidRPr="001F10E7" w:rsidRDefault="001361B5" w:rsidP="001361B5">
      <w:pPr>
        <w:pStyle w:val="afa"/>
        <w:contextualSpacing/>
        <w:outlineLvl w:val="0"/>
        <w:rPr>
          <w:b/>
          <w:sz w:val="24"/>
          <w:szCs w:val="24"/>
        </w:rPr>
      </w:pPr>
      <w:r w:rsidRPr="001F10E7">
        <w:rPr>
          <w:b/>
          <w:sz w:val="24"/>
          <w:szCs w:val="24"/>
        </w:rPr>
        <w:lastRenderedPageBreak/>
        <w:t xml:space="preserve">Пояснительная </w:t>
      </w:r>
      <w:r>
        <w:rPr>
          <w:b/>
          <w:sz w:val="24"/>
          <w:szCs w:val="24"/>
        </w:rPr>
        <w:t>записка к учебному плану на 2013 – 2014</w:t>
      </w:r>
      <w:r w:rsidRPr="001F10E7">
        <w:rPr>
          <w:b/>
          <w:sz w:val="24"/>
          <w:szCs w:val="24"/>
        </w:rPr>
        <w:t xml:space="preserve"> учебный год.</w:t>
      </w:r>
    </w:p>
    <w:p w:rsidR="006E7133" w:rsidRPr="006E7133" w:rsidRDefault="001361B5" w:rsidP="006E7133">
      <w:pPr>
        <w:spacing w:line="276" w:lineRule="auto"/>
        <w:jc w:val="both"/>
        <w:rPr>
          <w:rFonts w:ascii="Times New Roman" w:hAnsi="Times New Roman" w:cs="Times New Roman"/>
          <w:sz w:val="24"/>
          <w:szCs w:val="24"/>
        </w:rPr>
      </w:pPr>
      <w:r w:rsidRPr="006E7133">
        <w:rPr>
          <w:rFonts w:ascii="Times New Roman" w:hAnsi="Times New Roman" w:cs="Times New Roman"/>
          <w:sz w:val="24"/>
          <w:szCs w:val="24"/>
        </w:rPr>
        <w:t xml:space="preserve">Учебный план решает успешную организацию учебно – развивающей деятельности учащихся с целью выполнения основной миссии школы – воспитания личности, способной к творческому созиданию, самодостаточности. Учтены особенности уклада школьной жизни как многопрофильность, открытость, готовность к социальному партнёрству. Также во главу угла поставлены проблемы формирования  экологической  культуры, трудового воспитания. </w:t>
      </w:r>
      <w:r w:rsidR="006E7133" w:rsidRPr="006E7133">
        <w:rPr>
          <w:rFonts w:ascii="Times New Roman" w:hAnsi="Times New Roman" w:cs="Times New Roman"/>
          <w:color w:val="FF0000"/>
          <w:sz w:val="24"/>
          <w:szCs w:val="24"/>
        </w:rPr>
        <w:t>Политехническая направленность</w:t>
      </w:r>
      <w:r w:rsidR="006E7133" w:rsidRPr="006E7133">
        <w:rPr>
          <w:rFonts w:ascii="Times New Roman" w:hAnsi="Times New Roman" w:cs="Times New Roman"/>
          <w:sz w:val="24"/>
          <w:szCs w:val="24"/>
        </w:rPr>
        <w:t xml:space="preserve"> подготовки учащихся отражается по следующим направлениям: </w:t>
      </w:r>
      <w:r w:rsidR="006E7133">
        <w:rPr>
          <w:rFonts w:ascii="Times New Roman" w:hAnsi="Times New Roman" w:cs="Times New Roman"/>
          <w:sz w:val="24"/>
          <w:szCs w:val="24"/>
        </w:rPr>
        <w:t xml:space="preserve">углубленное  изучение математики, физики, информатики, </w:t>
      </w:r>
      <w:proofErr w:type="gramStart"/>
      <w:r w:rsidR="006E7133">
        <w:rPr>
          <w:rFonts w:ascii="Times New Roman" w:hAnsi="Times New Roman" w:cs="Times New Roman"/>
          <w:sz w:val="24"/>
          <w:szCs w:val="24"/>
        </w:rPr>
        <w:t>курсы-</w:t>
      </w:r>
      <w:r w:rsidR="006E7133" w:rsidRPr="006E7133">
        <w:rPr>
          <w:rFonts w:ascii="Times New Roman" w:hAnsi="Times New Roman" w:cs="Times New Roman"/>
          <w:sz w:val="24"/>
          <w:szCs w:val="24"/>
        </w:rPr>
        <w:t>робототехника</w:t>
      </w:r>
      <w:proofErr w:type="gramEnd"/>
      <w:r w:rsidR="006E7133" w:rsidRPr="006E7133">
        <w:rPr>
          <w:rFonts w:ascii="Times New Roman" w:hAnsi="Times New Roman" w:cs="Times New Roman"/>
          <w:sz w:val="24"/>
          <w:szCs w:val="24"/>
        </w:rPr>
        <w:t>, экспериментальная физика, прикладная технология, начер</w:t>
      </w:r>
      <w:r w:rsidR="006E7133">
        <w:rPr>
          <w:rFonts w:ascii="Times New Roman" w:hAnsi="Times New Roman" w:cs="Times New Roman"/>
          <w:sz w:val="24"/>
          <w:szCs w:val="24"/>
        </w:rPr>
        <w:t>тательная геометрия.</w:t>
      </w:r>
      <w:r w:rsidR="006E7133" w:rsidRPr="006E7133">
        <w:rPr>
          <w:rFonts w:ascii="Times New Roman" w:hAnsi="Times New Roman" w:cs="Times New Roman"/>
          <w:sz w:val="24"/>
          <w:szCs w:val="24"/>
        </w:rPr>
        <w:t xml:space="preserve"> </w:t>
      </w:r>
      <w:r w:rsidR="006E7133" w:rsidRPr="006E7133">
        <w:rPr>
          <w:rFonts w:ascii="Times New Roman" w:hAnsi="Times New Roman" w:cs="Times New Roman"/>
          <w:color w:val="FF0000"/>
          <w:sz w:val="24"/>
          <w:szCs w:val="24"/>
        </w:rPr>
        <w:t xml:space="preserve">Допрофессиональная аграрная подготовка школьников включает в себе </w:t>
      </w:r>
      <w:proofErr w:type="gramStart"/>
      <w:r w:rsidR="006E7133" w:rsidRPr="006E7133">
        <w:rPr>
          <w:rFonts w:ascii="Times New Roman" w:hAnsi="Times New Roman" w:cs="Times New Roman"/>
          <w:color w:val="FF0000"/>
          <w:sz w:val="24"/>
          <w:szCs w:val="24"/>
        </w:rPr>
        <w:t>обучение по</w:t>
      </w:r>
      <w:proofErr w:type="gramEnd"/>
      <w:r w:rsidR="006E7133" w:rsidRPr="006E7133">
        <w:rPr>
          <w:rFonts w:ascii="Times New Roman" w:hAnsi="Times New Roman" w:cs="Times New Roman"/>
          <w:color w:val="FF0000"/>
          <w:sz w:val="24"/>
          <w:szCs w:val="24"/>
        </w:rPr>
        <w:t xml:space="preserve"> сельскохозяйственным направлениям: экология, экономика, цветоводство, овощеводство, растениеводство.</w:t>
      </w:r>
      <w:r w:rsidR="006E7133" w:rsidRPr="006E7133">
        <w:rPr>
          <w:rFonts w:ascii="Times New Roman" w:hAnsi="Times New Roman" w:cs="Times New Roman"/>
          <w:sz w:val="24"/>
          <w:szCs w:val="24"/>
        </w:rPr>
        <w:t xml:space="preserve"> Главная цель обучения в школе </w:t>
      </w:r>
      <w:proofErr w:type="gramStart"/>
      <w:r w:rsidR="006E7133" w:rsidRPr="006E7133">
        <w:rPr>
          <w:rFonts w:ascii="Times New Roman" w:hAnsi="Times New Roman" w:cs="Times New Roman"/>
          <w:sz w:val="24"/>
          <w:szCs w:val="24"/>
        </w:rPr>
        <w:t>-с</w:t>
      </w:r>
      <w:proofErr w:type="gramEnd"/>
      <w:r w:rsidR="006E7133" w:rsidRPr="006E7133">
        <w:rPr>
          <w:rFonts w:ascii="Times New Roman" w:hAnsi="Times New Roman" w:cs="Times New Roman"/>
          <w:sz w:val="24"/>
          <w:szCs w:val="24"/>
        </w:rPr>
        <w:t xml:space="preserve">оздание условий для социального становления и развития личности, использование ресурсного потенциала </w:t>
      </w:r>
      <w:r w:rsidR="006E7133" w:rsidRPr="006E7133">
        <w:rPr>
          <w:rFonts w:ascii="Times New Roman" w:hAnsi="Times New Roman" w:cs="Times New Roman"/>
          <w:color w:val="FF0000"/>
          <w:sz w:val="24"/>
          <w:szCs w:val="24"/>
        </w:rPr>
        <w:t>для развития политехнических,  агротехнологических компетенций</w:t>
      </w:r>
      <w:r w:rsidR="006E7133" w:rsidRPr="006E7133">
        <w:rPr>
          <w:rFonts w:ascii="Times New Roman" w:hAnsi="Times New Roman" w:cs="Times New Roman"/>
          <w:sz w:val="24"/>
          <w:szCs w:val="24"/>
        </w:rPr>
        <w:t xml:space="preserve"> сельских школьников в современных экономических условиях через организацию совместной познавательной, преобразовательной, трудовой деятельности детей и взрослых. </w:t>
      </w:r>
    </w:p>
    <w:p w:rsidR="006E7133" w:rsidRPr="006E7133" w:rsidRDefault="006E7133" w:rsidP="006E7133">
      <w:pPr>
        <w:pStyle w:val="afa"/>
        <w:spacing w:line="276" w:lineRule="auto"/>
        <w:contextualSpacing/>
        <w:rPr>
          <w:b/>
          <w:sz w:val="24"/>
          <w:szCs w:val="24"/>
        </w:rPr>
      </w:pPr>
      <w:r w:rsidRPr="006E7133">
        <w:rPr>
          <w:b/>
          <w:sz w:val="24"/>
          <w:szCs w:val="24"/>
        </w:rPr>
        <w:t>Задачи:</w:t>
      </w:r>
    </w:p>
    <w:p w:rsidR="006E7133" w:rsidRPr="006E7133" w:rsidRDefault="006E7133" w:rsidP="006E7133">
      <w:pPr>
        <w:pStyle w:val="afa"/>
        <w:spacing w:line="276" w:lineRule="auto"/>
        <w:contextualSpacing/>
        <w:rPr>
          <w:sz w:val="24"/>
          <w:szCs w:val="24"/>
        </w:rPr>
      </w:pPr>
      <w:r w:rsidRPr="006E7133">
        <w:rPr>
          <w:sz w:val="24"/>
          <w:szCs w:val="24"/>
        </w:rPr>
        <w:t>- обеспечить доступность и качество образования</w:t>
      </w:r>
      <w:proofErr w:type="gramStart"/>
      <w:r w:rsidRPr="006E7133">
        <w:rPr>
          <w:sz w:val="24"/>
          <w:szCs w:val="24"/>
        </w:rPr>
        <w:t xml:space="preserve"> ;</w:t>
      </w:r>
      <w:proofErr w:type="gramEnd"/>
    </w:p>
    <w:p w:rsidR="006E7133" w:rsidRPr="006E7133" w:rsidRDefault="006E7133" w:rsidP="006E7133">
      <w:pPr>
        <w:pStyle w:val="afa"/>
        <w:spacing w:line="276" w:lineRule="auto"/>
        <w:contextualSpacing/>
        <w:rPr>
          <w:sz w:val="24"/>
          <w:szCs w:val="24"/>
        </w:rPr>
      </w:pPr>
      <w:r w:rsidRPr="006E7133">
        <w:rPr>
          <w:sz w:val="24"/>
          <w:szCs w:val="24"/>
        </w:rPr>
        <w:t>-использовать современные формы обучения, обеспечивая вариативность, дифференциацию, индивидуализацию предпрофильного и профильного обучения;</w:t>
      </w:r>
    </w:p>
    <w:p w:rsidR="006E7133" w:rsidRPr="006E7133" w:rsidRDefault="006E7133" w:rsidP="006E7133">
      <w:pPr>
        <w:pStyle w:val="afa"/>
        <w:spacing w:line="276" w:lineRule="auto"/>
        <w:contextualSpacing/>
        <w:rPr>
          <w:sz w:val="24"/>
          <w:szCs w:val="24"/>
        </w:rPr>
      </w:pPr>
      <w:r w:rsidRPr="006E7133">
        <w:rPr>
          <w:sz w:val="24"/>
          <w:szCs w:val="24"/>
        </w:rPr>
        <w:t xml:space="preserve"> -совершенствовать </w:t>
      </w:r>
      <w:r w:rsidRPr="006E7133">
        <w:rPr>
          <w:color w:val="FF0000"/>
          <w:sz w:val="24"/>
          <w:szCs w:val="24"/>
        </w:rPr>
        <w:t>инфраструктуры школы</w:t>
      </w:r>
      <w:r w:rsidRPr="006E7133">
        <w:rPr>
          <w:sz w:val="24"/>
          <w:szCs w:val="24"/>
        </w:rPr>
        <w:t>, обновление материальной базы;</w:t>
      </w:r>
    </w:p>
    <w:p w:rsidR="006E7133" w:rsidRPr="006E7133" w:rsidRDefault="006E7133" w:rsidP="006E7133">
      <w:pPr>
        <w:pStyle w:val="afa"/>
        <w:spacing w:line="276" w:lineRule="auto"/>
        <w:contextualSpacing/>
        <w:rPr>
          <w:sz w:val="24"/>
          <w:szCs w:val="24"/>
        </w:rPr>
      </w:pPr>
      <w:r w:rsidRPr="006E7133">
        <w:rPr>
          <w:sz w:val="24"/>
          <w:szCs w:val="24"/>
        </w:rPr>
        <w:t>-обеспечить социальную востребованность школы и экономическую целесообразность ее деятельности;</w:t>
      </w:r>
    </w:p>
    <w:p w:rsidR="006E7133" w:rsidRPr="006E7133" w:rsidRDefault="006E7133" w:rsidP="006E7133">
      <w:pPr>
        <w:pStyle w:val="afa"/>
        <w:spacing w:line="276" w:lineRule="auto"/>
        <w:contextualSpacing/>
        <w:rPr>
          <w:color w:val="FF0000"/>
          <w:sz w:val="24"/>
          <w:szCs w:val="24"/>
        </w:rPr>
      </w:pPr>
      <w:r w:rsidRPr="006E7133">
        <w:rPr>
          <w:sz w:val="24"/>
          <w:szCs w:val="24"/>
        </w:rPr>
        <w:t xml:space="preserve">-обеспечить организационно-педагогические условия </w:t>
      </w:r>
      <w:r w:rsidRPr="006E7133">
        <w:rPr>
          <w:color w:val="FF0000"/>
          <w:sz w:val="24"/>
          <w:szCs w:val="24"/>
        </w:rPr>
        <w:t>политехнического и экологического образований учащихся</w:t>
      </w:r>
      <w:proofErr w:type="gramStart"/>
      <w:r w:rsidRPr="006E7133">
        <w:rPr>
          <w:color w:val="FF0000"/>
          <w:sz w:val="24"/>
          <w:szCs w:val="24"/>
        </w:rPr>
        <w:t xml:space="preserve"> ;</w:t>
      </w:r>
      <w:proofErr w:type="gramEnd"/>
    </w:p>
    <w:p w:rsidR="006E7133" w:rsidRPr="006E7133" w:rsidRDefault="006E7133" w:rsidP="006E7133">
      <w:pPr>
        <w:pStyle w:val="afa"/>
        <w:spacing w:line="276" w:lineRule="auto"/>
        <w:contextualSpacing/>
        <w:rPr>
          <w:sz w:val="24"/>
          <w:szCs w:val="24"/>
        </w:rPr>
      </w:pPr>
      <w:r w:rsidRPr="006E7133">
        <w:rPr>
          <w:sz w:val="24"/>
          <w:szCs w:val="24"/>
        </w:rPr>
        <w:t>-реализовать познавательные, творческие интересы и потребности учащихся через интегрированные образовательные модули, курсы, предметы;</w:t>
      </w:r>
    </w:p>
    <w:p w:rsidR="006E7133" w:rsidRPr="006E7133" w:rsidRDefault="006E7133" w:rsidP="006E7133">
      <w:pPr>
        <w:pStyle w:val="afa"/>
        <w:spacing w:line="276" w:lineRule="auto"/>
        <w:contextualSpacing/>
        <w:rPr>
          <w:sz w:val="24"/>
          <w:szCs w:val="24"/>
        </w:rPr>
      </w:pPr>
      <w:r w:rsidRPr="006E7133">
        <w:rPr>
          <w:sz w:val="24"/>
          <w:szCs w:val="24"/>
        </w:rPr>
        <w:t xml:space="preserve"> -разработать новые формы реализации </w:t>
      </w:r>
      <w:r w:rsidRPr="006E7133">
        <w:rPr>
          <w:color w:val="FF0000"/>
          <w:sz w:val="24"/>
          <w:szCs w:val="24"/>
        </w:rPr>
        <w:t>исследовательских и познавательных интересов</w:t>
      </w:r>
      <w:r w:rsidRPr="006E7133">
        <w:rPr>
          <w:sz w:val="24"/>
          <w:szCs w:val="24"/>
        </w:rPr>
        <w:t xml:space="preserve"> детей в играх, учебе, делах, общении.</w:t>
      </w:r>
    </w:p>
    <w:p w:rsidR="006E7133" w:rsidRDefault="006E7133" w:rsidP="006E7133">
      <w:pPr>
        <w:pStyle w:val="afa"/>
        <w:spacing w:line="276" w:lineRule="auto"/>
        <w:contextualSpacing/>
        <w:rPr>
          <w:sz w:val="24"/>
          <w:szCs w:val="24"/>
        </w:rPr>
      </w:pPr>
      <w:r w:rsidRPr="006E7133">
        <w:rPr>
          <w:sz w:val="24"/>
          <w:szCs w:val="24"/>
        </w:rPr>
        <w:t xml:space="preserve">в формировании основ компетентного человека - жителя села, хозяина земли, необходимых для успешной социализации во взрослой жизни: инициативность, ответственность, самостоятельность в суждениях и действиях,  трудолюбие, умение контролировать свои действия на основе собственных чувств, мыслей  и ценностей. </w:t>
      </w:r>
    </w:p>
    <w:p w:rsidR="001361B5" w:rsidRPr="00467AA0" w:rsidRDefault="001361B5" w:rsidP="001361B5">
      <w:pPr>
        <w:pStyle w:val="afa"/>
        <w:contextualSpacing/>
        <w:rPr>
          <w:sz w:val="24"/>
          <w:szCs w:val="24"/>
        </w:rPr>
      </w:pPr>
      <w:r w:rsidRPr="00467AA0">
        <w:rPr>
          <w:w w:val="110"/>
          <w:sz w:val="24"/>
          <w:szCs w:val="24"/>
        </w:rPr>
        <w:t xml:space="preserve">Обучение  подразделено на 3  ступени: </w:t>
      </w:r>
    </w:p>
    <w:p w:rsidR="001361B5" w:rsidRPr="00467AA0" w:rsidRDefault="001361B5" w:rsidP="001361B5">
      <w:pPr>
        <w:shd w:val="clear" w:color="auto" w:fill="FFFFFF"/>
        <w:ind w:left="1836" w:right="1296" w:hanging="1476"/>
        <w:jc w:val="both"/>
        <w:rPr>
          <w:rFonts w:ascii="Times New Roman" w:hAnsi="Times New Roman"/>
          <w:sz w:val="24"/>
          <w:szCs w:val="24"/>
        </w:rPr>
      </w:pPr>
      <w:r w:rsidRPr="00467AA0">
        <w:rPr>
          <w:rFonts w:ascii="Times New Roman" w:hAnsi="Times New Roman"/>
          <w:w w:val="110"/>
          <w:sz w:val="24"/>
          <w:szCs w:val="24"/>
        </w:rPr>
        <w:t>1-я ступень- 1-4 классы, 2-я ступень - 5-9 классы; 3-я ступень - 10-11 классы.</w:t>
      </w:r>
    </w:p>
    <w:p w:rsidR="001361B5" w:rsidRPr="00467AA0" w:rsidRDefault="001361B5" w:rsidP="001361B5">
      <w:pPr>
        <w:shd w:val="clear" w:color="auto" w:fill="FFFFFF"/>
        <w:ind w:firstLine="367"/>
        <w:jc w:val="both"/>
        <w:rPr>
          <w:rFonts w:ascii="Times New Roman" w:hAnsi="Times New Roman"/>
          <w:color w:val="FF0000"/>
          <w:spacing w:val="3"/>
          <w:w w:val="110"/>
          <w:sz w:val="24"/>
          <w:szCs w:val="24"/>
        </w:rPr>
      </w:pPr>
      <w:r w:rsidRPr="00467AA0">
        <w:rPr>
          <w:rFonts w:ascii="Times New Roman" w:hAnsi="Times New Roman"/>
          <w:spacing w:val="3"/>
          <w:w w:val="110"/>
          <w:sz w:val="24"/>
          <w:szCs w:val="24"/>
        </w:rPr>
        <w:t>Каждая из ступеней школы (начальная школа, основная шко</w:t>
      </w:r>
      <w:r w:rsidRPr="00467AA0">
        <w:rPr>
          <w:rFonts w:ascii="Times New Roman" w:hAnsi="Times New Roman"/>
          <w:spacing w:val="3"/>
          <w:w w:val="110"/>
          <w:sz w:val="24"/>
          <w:szCs w:val="24"/>
        </w:rPr>
        <w:softHyphen/>
      </w:r>
      <w:r w:rsidRPr="00467AA0">
        <w:rPr>
          <w:rFonts w:ascii="Times New Roman" w:hAnsi="Times New Roman"/>
          <w:spacing w:val="1"/>
          <w:w w:val="110"/>
          <w:sz w:val="24"/>
          <w:szCs w:val="24"/>
        </w:rPr>
        <w:t>ла, средняя школа), решая общие задачи, имеет свои специфиче</w:t>
      </w:r>
      <w:r w:rsidRPr="00467AA0">
        <w:rPr>
          <w:rFonts w:ascii="Times New Roman" w:hAnsi="Times New Roman"/>
          <w:spacing w:val="1"/>
          <w:w w:val="110"/>
          <w:sz w:val="24"/>
          <w:szCs w:val="24"/>
        </w:rPr>
        <w:softHyphen/>
      </w:r>
      <w:r w:rsidRPr="00467AA0">
        <w:rPr>
          <w:rFonts w:ascii="Times New Roman" w:hAnsi="Times New Roman"/>
          <w:spacing w:val="4"/>
          <w:w w:val="110"/>
          <w:sz w:val="24"/>
          <w:szCs w:val="24"/>
        </w:rPr>
        <w:t>ские функции, связанные с возрастными особенностями уча</w:t>
      </w:r>
      <w:r w:rsidRPr="00467AA0">
        <w:rPr>
          <w:rFonts w:ascii="Times New Roman" w:hAnsi="Times New Roman"/>
          <w:spacing w:val="4"/>
          <w:w w:val="110"/>
          <w:sz w:val="24"/>
          <w:szCs w:val="24"/>
        </w:rPr>
        <w:softHyphen/>
      </w:r>
      <w:r w:rsidRPr="00467AA0">
        <w:rPr>
          <w:rFonts w:ascii="Times New Roman" w:hAnsi="Times New Roman"/>
          <w:spacing w:val="2"/>
          <w:w w:val="110"/>
          <w:sz w:val="24"/>
          <w:szCs w:val="24"/>
        </w:rPr>
        <w:t xml:space="preserve">щихся. Они находят отражение, прежде всего, в наборе базовых </w:t>
      </w:r>
      <w:r w:rsidRPr="00467AA0">
        <w:rPr>
          <w:rFonts w:ascii="Times New Roman" w:hAnsi="Times New Roman"/>
          <w:spacing w:val="1"/>
          <w:w w:val="110"/>
          <w:sz w:val="24"/>
          <w:szCs w:val="24"/>
        </w:rPr>
        <w:t>учебных курсов и занятий по выбору учащихся. Основой базис</w:t>
      </w:r>
      <w:r w:rsidRPr="00467AA0">
        <w:rPr>
          <w:rFonts w:ascii="Times New Roman" w:hAnsi="Times New Roman"/>
          <w:spacing w:val="1"/>
          <w:w w:val="110"/>
          <w:sz w:val="24"/>
          <w:szCs w:val="24"/>
        </w:rPr>
        <w:softHyphen/>
      </w:r>
      <w:r w:rsidRPr="00467AA0">
        <w:rPr>
          <w:rFonts w:ascii="Times New Roman" w:hAnsi="Times New Roman"/>
          <w:spacing w:val="2"/>
          <w:w w:val="110"/>
          <w:sz w:val="24"/>
          <w:szCs w:val="24"/>
        </w:rPr>
        <w:t xml:space="preserve">ного учебного плана школы является осуществление принципа преемственности между его ступенями, когда изучаемые курсы </w:t>
      </w:r>
      <w:r w:rsidRPr="00467AA0">
        <w:rPr>
          <w:rFonts w:ascii="Times New Roman" w:hAnsi="Times New Roman"/>
          <w:spacing w:val="3"/>
          <w:w w:val="110"/>
          <w:sz w:val="24"/>
          <w:szCs w:val="24"/>
        </w:rPr>
        <w:t>получают на последующих ступенях свое развитие.</w:t>
      </w:r>
    </w:p>
    <w:p w:rsidR="001361B5" w:rsidRPr="00467AA0" w:rsidRDefault="001361B5" w:rsidP="001361B5">
      <w:pPr>
        <w:jc w:val="both"/>
        <w:rPr>
          <w:rFonts w:ascii="Times New Roman" w:hAnsi="Times New Roman"/>
          <w:sz w:val="24"/>
          <w:szCs w:val="24"/>
        </w:rPr>
      </w:pPr>
      <w:r w:rsidRPr="00467AA0">
        <w:rPr>
          <w:rFonts w:ascii="Times New Roman" w:hAnsi="Times New Roman"/>
          <w:sz w:val="24"/>
          <w:szCs w:val="24"/>
        </w:rPr>
        <w:t xml:space="preserve">В 2013-2014 учебном году в школе действует </w:t>
      </w:r>
      <w:r>
        <w:rPr>
          <w:rFonts w:ascii="Times New Roman" w:hAnsi="Times New Roman"/>
          <w:sz w:val="24"/>
          <w:szCs w:val="24"/>
          <w:highlight w:val="yellow"/>
        </w:rPr>
        <w:t>30</w:t>
      </w:r>
      <w:r w:rsidRPr="00467AA0">
        <w:rPr>
          <w:rFonts w:ascii="Times New Roman" w:hAnsi="Times New Roman"/>
          <w:sz w:val="24"/>
          <w:szCs w:val="24"/>
          <w:highlight w:val="yellow"/>
        </w:rPr>
        <w:t xml:space="preserve"> класс</w:t>
      </w:r>
      <w:r w:rsidRPr="00467AA0">
        <w:rPr>
          <w:rFonts w:ascii="Times New Roman" w:hAnsi="Times New Roman"/>
          <w:sz w:val="24"/>
          <w:szCs w:val="24"/>
        </w:rPr>
        <w:t xml:space="preserve"> - комплектов, в том числе 13 н</w:t>
      </w:r>
      <w:r>
        <w:rPr>
          <w:rFonts w:ascii="Times New Roman" w:hAnsi="Times New Roman"/>
          <w:sz w:val="24"/>
          <w:szCs w:val="24"/>
        </w:rPr>
        <w:t>ачального общего образования, 13</w:t>
      </w:r>
      <w:r w:rsidRPr="00467AA0">
        <w:rPr>
          <w:rFonts w:ascii="Times New Roman" w:hAnsi="Times New Roman"/>
          <w:sz w:val="24"/>
          <w:szCs w:val="24"/>
        </w:rPr>
        <w:t xml:space="preserve"> - основного общего образования, 4 – полного среднего общего образования:</w:t>
      </w:r>
    </w:p>
    <w:p w:rsidR="001361B5" w:rsidRPr="00467AA0" w:rsidRDefault="001361B5" w:rsidP="001361B5">
      <w:pPr>
        <w:jc w:val="both"/>
        <w:rPr>
          <w:rFonts w:ascii="Times New Roman" w:hAnsi="Times New Roman"/>
          <w:sz w:val="24"/>
          <w:szCs w:val="24"/>
        </w:rPr>
      </w:pPr>
      <w:r w:rsidRPr="00467AA0">
        <w:rPr>
          <w:rFonts w:ascii="Times New Roman" w:hAnsi="Times New Roman"/>
          <w:sz w:val="24"/>
          <w:szCs w:val="24"/>
        </w:rPr>
        <w:t xml:space="preserve">1 классы-3 </w:t>
      </w:r>
      <w:proofErr w:type="gramStart"/>
      <w:r w:rsidRPr="00467AA0">
        <w:rPr>
          <w:rFonts w:ascii="Times New Roman" w:hAnsi="Times New Roman"/>
          <w:sz w:val="24"/>
          <w:szCs w:val="24"/>
        </w:rPr>
        <w:t>параллельных</w:t>
      </w:r>
      <w:proofErr w:type="gramEnd"/>
      <w:r w:rsidRPr="00467AA0">
        <w:rPr>
          <w:rFonts w:ascii="Times New Roman" w:hAnsi="Times New Roman"/>
          <w:sz w:val="24"/>
          <w:szCs w:val="24"/>
        </w:rPr>
        <w:t xml:space="preserve">  (1а,1б,1в) класса</w:t>
      </w:r>
    </w:p>
    <w:p w:rsidR="001361B5" w:rsidRPr="00467AA0" w:rsidRDefault="001361B5" w:rsidP="001361B5">
      <w:pPr>
        <w:jc w:val="both"/>
        <w:rPr>
          <w:rFonts w:ascii="Times New Roman" w:hAnsi="Times New Roman"/>
          <w:sz w:val="24"/>
          <w:szCs w:val="24"/>
        </w:rPr>
      </w:pPr>
      <w:r w:rsidRPr="00467AA0">
        <w:rPr>
          <w:rFonts w:ascii="Times New Roman" w:hAnsi="Times New Roman"/>
          <w:sz w:val="24"/>
          <w:szCs w:val="24"/>
        </w:rPr>
        <w:lastRenderedPageBreak/>
        <w:t xml:space="preserve">2 классы-3 </w:t>
      </w:r>
      <w:proofErr w:type="gramStart"/>
      <w:r w:rsidRPr="00467AA0">
        <w:rPr>
          <w:rFonts w:ascii="Times New Roman" w:hAnsi="Times New Roman"/>
          <w:sz w:val="24"/>
          <w:szCs w:val="24"/>
        </w:rPr>
        <w:t>параллельных</w:t>
      </w:r>
      <w:proofErr w:type="gramEnd"/>
      <w:r w:rsidRPr="00467AA0">
        <w:rPr>
          <w:rFonts w:ascii="Times New Roman" w:hAnsi="Times New Roman"/>
          <w:sz w:val="24"/>
          <w:szCs w:val="24"/>
        </w:rPr>
        <w:t xml:space="preserve">  (2а,2б,2в) класса</w:t>
      </w:r>
    </w:p>
    <w:p w:rsidR="001361B5" w:rsidRPr="00467AA0" w:rsidRDefault="001361B5" w:rsidP="001361B5">
      <w:pPr>
        <w:jc w:val="both"/>
        <w:rPr>
          <w:rFonts w:ascii="Times New Roman" w:hAnsi="Times New Roman"/>
          <w:sz w:val="24"/>
          <w:szCs w:val="24"/>
        </w:rPr>
      </w:pPr>
      <w:r w:rsidRPr="00467AA0">
        <w:rPr>
          <w:rFonts w:ascii="Times New Roman" w:hAnsi="Times New Roman"/>
          <w:sz w:val="24"/>
          <w:szCs w:val="24"/>
        </w:rPr>
        <w:t xml:space="preserve">3 классы-4 </w:t>
      </w:r>
      <w:proofErr w:type="gramStart"/>
      <w:r w:rsidRPr="00467AA0">
        <w:rPr>
          <w:rFonts w:ascii="Times New Roman" w:hAnsi="Times New Roman"/>
          <w:sz w:val="24"/>
          <w:szCs w:val="24"/>
        </w:rPr>
        <w:t>параллельных</w:t>
      </w:r>
      <w:proofErr w:type="gramEnd"/>
      <w:r w:rsidRPr="00467AA0">
        <w:rPr>
          <w:rFonts w:ascii="Times New Roman" w:hAnsi="Times New Roman"/>
          <w:sz w:val="24"/>
          <w:szCs w:val="24"/>
        </w:rPr>
        <w:t xml:space="preserve">  (3а,3б,3в,3г) класса</w:t>
      </w:r>
    </w:p>
    <w:p w:rsidR="001361B5" w:rsidRPr="00467AA0" w:rsidRDefault="001361B5" w:rsidP="001361B5">
      <w:pPr>
        <w:jc w:val="both"/>
        <w:rPr>
          <w:rFonts w:ascii="Times New Roman" w:hAnsi="Times New Roman"/>
          <w:sz w:val="24"/>
          <w:szCs w:val="24"/>
        </w:rPr>
      </w:pPr>
      <w:r w:rsidRPr="00467AA0">
        <w:rPr>
          <w:rFonts w:ascii="Times New Roman" w:hAnsi="Times New Roman"/>
          <w:sz w:val="24"/>
          <w:szCs w:val="24"/>
        </w:rPr>
        <w:t xml:space="preserve">4 классы-4 </w:t>
      </w:r>
      <w:proofErr w:type="gramStart"/>
      <w:r w:rsidRPr="00467AA0">
        <w:rPr>
          <w:rFonts w:ascii="Times New Roman" w:hAnsi="Times New Roman"/>
          <w:sz w:val="24"/>
          <w:szCs w:val="24"/>
        </w:rPr>
        <w:t>параллельных</w:t>
      </w:r>
      <w:proofErr w:type="gramEnd"/>
      <w:r w:rsidRPr="00467AA0">
        <w:rPr>
          <w:rFonts w:ascii="Times New Roman" w:hAnsi="Times New Roman"/>
          <w:sz w:val="24"/>
          <w:szCs w:val="24"/>
        </w:rPr>
        <w:t xml:space="preserve">  (4а,4б,4в) класса</w:t>
      </w:r>
    </w:p>
    <w:p w:rsidR="001361B5" w:rsidRPr="00467AA0" w:rsidRDefault="001361B5" w:rsidP="001361B5">
      <w:pPr>
        <w:jc w:val="both"/>
        <w:rPr>
          <w:rFonts w:ascii="Times New Roman" w:hAnsi="Times New Roman"/>
          <w:sz w:val="24"/>
          <w:szCs w:val="24"/>
        </w:rPr>
      </w:pPr>
      <w:r w:rsidRPr="00467AA0">
        <w:rPr>
          <w:rFonts w:ascii="Times New Roman" w:hAnsi="Times New Roman"/>
          <w:sz w:val="24"/>
          <w:szCs w:val="24"/>
        </w:rPr>
        <w:t xml:space="preserve">5 классы-3 </w:t>
      </w:r>
      <w:proofErr w:type="gramStart"/>
      <w:r w:rsidRPr="00467AA0">
        <w:rPr>
          <w:rFonts w:ascii="Times New Roman" w:hAnsi="Times New Roman"/>
          <w:sz w:val="24"/>
          <w:szCs w:val="24"/>
        </w:rPr>
        <w:t>параллельных</w:t>
      </w:r>
      <w:proofErr w:type="gramEnd"/>
      <w:r w:rsidRPr="00467AA0">
        <w:rPr>
          <w:rFonts w:ascii="Times New Roman" w:hAnsi="Times New Roman"/>
          <w:sz w:val="24"/>
          <w:szCs w:val="24"/>
        </w:rPr>
        <w:t xml:space="preserve">  (5а,5б,5в) класса,</w:t>
      </w:r>
    </w:p>
    <w:p w:rsidR="001361B5" w:rsidRPr="00467AA0" w:rsidRDefault="001361B5" w:rsidP="001361B5">
      <w:pPr>
        <w:jc w:val="both"/>
        <w:rPr>
          <w:rFonts w:ascii="Times New Roman" w:hAnsi="Times New Roman"/>
          <w:sz w:val="24"/>
          <w:szCs w:val="24"/>
        </w:rPr>
      </w:pPr>
      <w:r w:rsidRPr="00467AA0">
        <w:rPr>
          <w:rFonts w:ascii="Times New Roman" w:hAnsi="Times New Roman"/>
          <w:sz w:val="24"/>
          <w:szCs w:val="24"/>
        </w:rPr>
        <w:t xml:space="preserve">6 классы –2 </w:t>
      </w:r>
      <w:proofErr w:type="gramStart"/>
      <w:r w:rsidRPr="00467AA0">
        <w:rPr>
          <w:rFonts w:ascii="Times New Roman" w:hAnsi="Times New Roman"/>
          <w:sz w:val="24"/>
          <w:szCs w:val="24"/>
        </w:rPr>
        <w:t>параллельных</w:t>
      </w:r>
      <w:proofErr w:type="gramEnd"/>
      <w:r w:rsidRPr="00467AA0">
        <w:rPr>
          <w:rFonts w:ascii="Times New Roman" w:hAnsi="Times New Roman"/>
          <w:sz w:val="24"/>
          <w:szCs w:val="24"/>
        </w:rPr>
        <w:t xml:space="preserve">  (6а, 6б</w:t>
      </w:r>
      <w:r>
        <w:rPr>
          <w:rFonts w:ascii="Times New Roman" w:hAnsi="Times New Roman"/>
          <w:sz w:val="24"/>
          <w:szCs w:val="24"/>
        </w:rPr>
        <w:t>, 6в</w:t>
      </w:r>
      <w:r w:rsidRPr="00467AA0">
        <w:rPr>
          <w:rFonts w:ascii="Times New Roman" w:hAnsi="Times New Roman"/>
          <w:sz w:val="24"/>
          <w:szCs w:val="24"/>
        </w:rPr>
        <w:t xml:space="preserve">) класса, </w:t>
      </w:r>
    </w:p>
    <w:p w:rsidR="001361B5" w:rsidRPr="00467AA0" w:rsidRDefault="001361B5" w:rsidP="001361B5">
      <w:pPr>
        <w:jc w:val="both"/>
        <w:rPr>
          <w:rFonts w:ascii="Times New Roman" w:hAnsi="Times New Roman"/>
          <w:sz w:val="24"/>
          <w:szCs w:val="24"/>
        </w:rPr>
      </w:pPr>
      <w:r w:rsidRPr="00467AA0">
        <w:rPr>
          <w:rFonts w:ascii="Times New Roman" w:hAnsi="Times New Roman"/>
          <w:sz w:val="24"/>
          <w:szCs w:val="24"/>
        </w:rPr>
        <w:t xml:space="preserve">7 классы- 3 </w:t>
      </w:r>
      <w:proofErr w:type="gramStart"/>
      <w:r w:rsidRPr="00467AA0">
        <w:rPr>
          <w:rFonts w:ascii="Times New Roman" w:hAnsi="Times New Roman"/>
          <w:sz w:val="24"/>
          <w:szCs w:val="24"/>
        </w:rPr>
        <w:t>параллельных</w:t>
      </w:r>
      <w:proofErr w:type="gramEnd"/>
      <w:r w:rsidRPr="00467AA0">
        <w:rPr>
          <w:rFonts w:ascii="Times New Roman" w:hAnsi="Times New Roman"/>
          <w:sz w:val="24"/>
          <w:szCs w:val="24"/>
        </w:rPr>
        <w:t xml:space="preserve"> (7а,7б) класса,</w:t>
      </w:r>
    </w:p>
    <w:p w:rsidR="001361B5" w:rsidRPr="00467AA0" w:rsidRDefault="001361B5" w:rsidP="001361B5">
      <w:pPr>
        <w:jc w:val="both"/>
        <w:rPr>
          <w:rFonts w:ascii="Times New Roman" w:hAnsi="Times New Roman"/>
          <w:sz w:val="24"/>
          <w:szCs w:val="24"/>
        </w:rPr>
      </w:pPr>
      <w:r w:rsidRPr="00467AA0">
        <w:rPr>
          <w:rFonts w:ascii="Times New Roman" w:hAnsi="Times New Roman"/>
          <w:sz w:val="24"/>
          <w:szCs w:val="24"/>
        </w:rPr>
        <w:t xml:space="preserve">8 классы- 2 </w:t>
      </w:r>
      <w:proofErr w:type="gramStart"/>
      <w:r w:rsidRPr="00467AA0">
        <w:rPr>
          <w:rFonts w:ascii="Times New Roman" w:hAnsi="Times New Roman"/>
          <w:sz w:val="24"/>
          <w:szCs w:val="24"/>
        </w:rPr>
        <w:t>параллельных</w:t>
      </w:r>
      <w:proofErr w:type="gramEnd"/>
      <w:r w:rsidRPr="00467AA0">
        <w:rPr>
          <w:rFonts w:ascii="Times New Roman" w:hAnsi="Times New Roman"/>
          <w:sz w:val="24"/>
          <w:szCs w:val="24"/>
        </w:rPr>
        <w:t xml:space="preserve">  (8а,8б,8в) класса,</w:t>
      </w:r>
    </w:p>
    <w:p w:rsidR="001361B5" w:rsidRPr="00467AA0" w:rsidRDefault="001361B5" w:rsidP="001361B5">
      <w:pPr>
        <w:jc w:val="both"/>
        <w:rPr>
          <w:rFonts w:ascii="Times New Roman" w:hAnsi="Times New Roman"/>
          <w:sz w:val="24"/>
          <w:szCs w:val="24"/>
        </w:rPr>
      </w:pPr>
      <w:r w:rsidRPr="00467AA0">
        <w:rPr>
          <w:rFonts w:ascii="Times New Roman" w:hAnsi="Times New Roman"/>
          <w:sz w:val="24"/>
          <w:szCs w:val="24"/>
        </w:rPr>
        <w:t xml:space="preserve">9 классы - 2 </w:t>
      </w:r>
      <w:proofErr w:type="gramStart"/>
      <w:r w:rsidRPr="00467AA0">
        <w:rPr>
          <w:rFonts w:ascii="Times New Roman" w:hAnsi="Times New Roman"/>
          <w:sz w:val="24"/>
          <w:szCs w:val="24"/>
        </w:rPr>
        <w:t>параллельных</w:t>
      </w:r>
      <w:proofErr w:type="gramEnd"/>
      <w:r w:rsidRPr="00467AA0">
        <w:rPr>
          <w:rFonts w:ascii="Times New Roman" w:hAnsi="Times New Roman"/>
          <w:sz w:val="24"/>
          <w:szCs w:val="24"/>
        </w:rPr>
        <w:t xml:space="preserve">  (9а,9б) класса,</w:t>
      </w:r>
    </w:p>
    <w:p w:rsidR="001361B5" w:rsidRPr="00467AA0" w:rsidRDefault="001361B5" w:rsidP="001361B5">
      <w:pPr>
        <w:jc w:val="both"/>
        <w:rPr>
          <w:rFonts w:ascii="Times New Roman" w:hAnsi="Times New Roman"/>
          <w:sz w:val="24"/>
          <w:szCs w:val="24"/>
        </w:rPr>
      </w:pPr>
      <w:r w:rsidRPr="00467AA0">
        <w:rPr>
          <w:rFonts w:ascii="Times New Roman" w:hAnsi="Times New Roman"/>
          <w:sz w:val="24"/>
          <w:szCs w:val="24"/>
        </w:rPr>
        <w:t xml:space="preserve">10 классы- 3 </w:t>
      </w:r>
      <w:proofErr w:type="gramStart"/>
      <w:r w:rsidRPr="00467AA0">
        <w:rPr>
          <w:rFonts w:ascii="Times New Roman" w:hAnsi="Times New Roman"/>
          <w:sz w:val="24"/>
          <w:szCs w:val="24"/>
        </w:rPr>
        <w:t>параллельных</w:t>
      </w:r>
      <w:proofErr w:type="gramEnd"/>
      <w:r w:rsidRPr="00467AA0">
        <w:rPr>
          <w:rFonts w:ascii="Times New Roman" w:hAnsi="Times New Roman"/>
          <w:sz w:val="24"/>
          <w:szCs w:val="24"/>
        </w:rPr>
        <w:t xml:space="preserve"> (10а,10б) класса,</w:t>
      </w:r>
    </w:p>
    <w:p w:rsidR="001361B5" w:rsidRPr="00467AA0" w:rsidRDefault="001361B5" w:rsidP="001361B5">
      <w:pPr>
        <w:jc w:val="both"/>
        <w:rPr>
          <w:rFonts w:ascii="Times New Roman" w:hAnsi="Times New Roman"/>
          <w:sz w:val="24"/>
          <w:szCs w:val="24"/>
        </w:rPr>
      </w:pPr>
      <w:r w:rsidRPr="00467AA0">
        <w:rPr>
          <w:rFonts w:ascii="Times New Roman" w:hAnsi="Times New Roman"/>
          <w:sz w:val="24"/>
          <w:szCs w:val="24"/>
        </w:rPr>
        <w:t xml:space="preserve">11 классы- 3 </w:t>
      </w:r>
      <w:proofErr w:type="gramStart"/>
      <w:r w:rsidRPr="00467AA0">
        <w:rPr>
          <w:rFonts w:ascii="Times New Roman" w:hAnsi="Times New Roman"/>
          <w:sz w:val="24"/>
          <w:szCs w:val="24"/>
        </w:rPr>
        <w:t>параллельных</w:t>
      </w:r>
      <w:proofErr w:type="gramEnd"/>
      <w:r w:rsidRPr="00467AA0">
        <w:rPr>
          <w:rFonts w:ascii="Times New Roman" w:hAnsi="Times New Roman"/>
          <w:sz w:val="24"/>
          <w:szCs w:val="24"/>
        </w:rPr>
        <w:t xml:space="preserve"> (11а,11б) класса.</w:t>
      </w:r>
    </w:p>
    <w:p w:rsidR="001361B5" w:rsidRPr="00467AA0" w:rsidRDefault="001361B5" w:rsidP="001361B5">
      <w:pPr>
        <w:jc w:val="both"/>
        <w:rPr>
          <w:rFonts w:ascii="Times New Roman" w:hAnsi="Times New Roman"/>
          <w:sz w:val="24"/>
          <w:szCs w:val="24"/>
        </w:rPr>
      </w:pPr>
      <w:r w:rsidRPr="00467AA0">
        <w:rPr>
          <w:rFonts w:ascii="Times New Roman" w:hAnsi="Times New Roman"/>
          <w:sz w:val="24"/>
          <w:szCs w:val="24"/>
        </w:rPr>
        <w:t xml:space="preserve">  </w:t>
      </w:r>
    </w:p>
    <w:p w:rsidR="001361B5" w:rsidRPr="00467AA0" w:rsidRDefault="001361B5" w:rsidP="001361B5">
      <w:pPr>
        <w:shd w:val="clear" w:color="auto" w:fill="FFFFFF"/>
        <w:ind w:right="-5" w:firstLine="180"/>
        <w:jc w:val="both"/>
        <w:rPr>
          <w:rFonts w:ascii="Times New Roman" w:hAnsi="Times New Roman"/>
          <w:sz w:val="24"/>
          <w:szCs w:val="24"/>
        </w:rPr>
      </w:pPr>
      <w:r w:rsidRPr="00467AA0">
        <w:rPr>
          <w:rFonts w:ascii="Times New Roman" w:hAnsi="Times New Roman"/>
          <w:sz w:val="24"/>
          <w:szCs w:val="24"/>
        </w:rPr>
        <w:t xml:space="preserve"> Нормативный срок освоения образовательных программ начального общего образования – 4 года, основного общего образования – 5 лет,  полного среднего общего образования – 2 года. Продолжительность учебного года:1 класс-33 учебные недели, 2-11 классы- 34 недели.</w:t>
      </w:r>
    </w:p>
    <w:p w:rsidR="001361B5" w:rsidRPr="00467AA0" w:rsidRDefault="001361B5" w:rsidP="001361B5">
      <w:pPr>
        <w:jc w:val="both"/>
        <w:rPr>
          <w:rFonts w:ascii="Times New Roman" w:hAnsi="Times New Roman"/>
          <w:sz w:val="24"/>
          <w:szCs w:val="24"/>
        </w:rPr>
      </w:pPr>
      <w:r w:rsidRPr="00467AA0">
        <w:rPr>
          <w:rFonts w:ascii="Times New Roman" w:hAnsi="Times New Roman"/>
          <w:sz w:val="24"/>
          <w:szCs w:val="24"/>
        </w:rPr>
        <w:t xml:space="preserve">    План рассчитан на обучение детей в общеобразовательных классах в режиме шестидневной недели.</w:t>
      </w:r>
    </w:p>
    <w:p w:rsidR="001361B5" w:rsidRPr="00467AA0" w:rsidRDefault="001361B5" w:rsidP="001361B5">
      <w:pPr>
        <w:jc w:val="both"/>
        <w:rPr>
          <w:rFonts w:ascii="Times New Roman" w:hAnsi="Times New Roman"/>
          <w:sz w:val="24"/>
          <w:szCs w:val="24"/>
        </w:rPr>
      </w:pPr>
      <w:r w:rsidRPr="00467AA0">
        <w:rPr>
          <w:rFonts w:ascii="Times New Roman" w:hAnsi="Times New Roman"/>
          <w:sz w:val="24"/>
          <w:szCs w:val="24"/>
        </w:rPr>
        <w:t xml:space="preserve">   Школа функционирует в двусменном режиме, во 2-11 классах предусмотрена продолжительность уроков – 45  минут.    </w:t>
      </w:r>
      <w:proofErr w:type="gramStart"/>
      <w:r w:rsidRPr="00467AA0">
        <w:rPr>
          <w:rFonts w:ascii="Times New Roman" w:hAnsi="Times New Roman"/>
          <w:sz w:val="24"/>
          <w:szCs w:val="24"/>
        </w:rPr>
        <w:t xml:space="preserve">Школа обеспечивает занятия на дому  </w:t>
      </w:r>
      <w:r>
        <w:rPr>
          <w:rFonts w:ascii="Times New Roman" w:hAnsi="Times New Roman"/>
          <w:sz w:val="24"/>
          <w:szCs w:val="24"/>
        </w:rPr>
        <w:t xml:space="preserve">13 </w:t>
      </w:r>
      <w:r w:rsidRPr="00467AA0">
        <w:rPr>
          <w:rFonts w:ascii="Times New Roman" w:hAnsi="Times New Roman"/>
          <w:sz w:val="24"/>
          <w:szCs w:val="24"/>
        </w:rPr>
        <w:t xml:space="preserve"> обучающимся в соответствии с медицинским заключением  состояния здоровья.</w:t>
      </w:r>
      <w:proofErr w:type="gramEnd"/>
    </w:p>
    <w:p w:rsidR="001361B5" w:rsidRDefault="001361B5" w:rsidP="001361B5">
      <w:pPr>
        <w:shd w:val="clear" w:color="auto" w:fill="FFFFFF"/>
        <w:spacing w:line="360" w:lineRule="auto"/>
        <w:ind w:firstLine="641"/>
        <w:contextualSpacing/>
        <w:jc w:val="both"/>
        <w:rPr>
          <w:b/>
          <w:bCs/>
          <w:color w:val="000000"/>
          <w:sz w:val="22"/>
          <w:szCs w:val="22"/>
        </w:rPr>
      </w:pPr>
    </w:p>
    <w:p w:rsidR="001361B5" w:rsidRPr="00294044" w:rsidRDefault="001361B5" w:rsidP="001361B5">
      <w:pPr>
        <w:shd w:val="clear" w:color="auto" w:fill="FFFFFF"/>
        <w:spacing w:line="360" w:lineRule="auto"/>
        <w:ind w:firstLine="641"/>
        <w:contextualSpacing/>
        <w:jc w:val="both"/>
        <w:rPr>
          <w:rFonts w:ascii="Times New Roman" w:hAnsi="Times New Roman" w:cs="Times New Roman"/>
          <w:color w:val="000000"/>
          <w:spacing w:val="-1"/>
          <w:sz w:val="24"/>
          <w:szCs w:val="24"/>
        </w:rPr>
      </w:pPr>
      <w:r w:rsidRPr="00294044">
        <w:rPr>
          <w:rFonts w:ascii="Times New Roman" w:hAnsi="Times New Roman" w:cs="Times New Roman"/>
          <w:b/>
          <w:bCs/>
          <w:color w:val="000000"/>
          <w:sz w:val="24"/>
          <w:szCs w:val="24"/>
        </w:rPr>
        <w:t xml:space="preserve">Федеральный компонент </w:t>
      </w:r>
      <w:r w:rsidRPr="00294044">
        <w:rPr>
          <w:rFonts w:ascii="Times New Roman" w:hAnsi="Times New Roman" w:cs="Times New Roman"/>
          <w:color w:val="000000"/>
          <w:sz w:val="24"/>
          <w:szCs w:val="24"/>
        </w:rPr>
        <w:t xml:space="preserve">с  5 по 9 класс определяет количество учебных часов на изучение предметов </w:t>
      </w:r>
      <w:r w:rsidRPr="00294044">
        <w:rPr>
          <w:rFonts w:ascii="Times New Roman" w:hAnsi="Times New Roman" w:cs="Times New Roman"/>
          <w:i/>
          <w:color w:val="000000"/>
          <w:sz w:val="24"/>
          <w:szCs w:val="24"/>
        </w:rPr>
        <w:t>федеральной компетенции</w:t>
      </w:r>
      <w:r w:rsidRPr="00294044">
        <w:rPr>
          <w:rFonts w:ascii="Times New Roman" w:hAnsi="Times New Roman" w:cs="Times New Roman"/>
          <w:color w:val="000000"/>
          <w:sz w:val="24"/>
          <w:szCs w:val="24"/>
        </w:rPr>
        <w:t xml:space="preserve">. В </w:t>
      </w:r>
      <w:r w:rsidRPr="00294044">
        <w:rPr>
          <w:rFonts w:ascii="Times New Roman" w:hAnsi="Times New Roman" w:cs="Times New Roman"/>
          <w:color w:val="000000"/>
          <w:sz w:val="24"/>
          <w:szCs w:val="24"/>
          <w:lang w:val="en-US"/>
        </w:rPr>
        <w:t>X</w:t>
      </w:r>
      <w:r w:rsidRPr="00294044">
        <w:rPr>
          <w:rFonts w:ascii="Times New Roman" w:hAnsi="Times New Roman" w:cs="Times New Roman"/>
          <w:color w:val="000000"/>
          <w:sz w:val="24"/>
          <w:szCs w:val="24"/>
        </w:rPr>
        <w:t>-</w:t>
      </w:r>
      <w:r w:rsidRPr="00294044">
        <w:rPr>
          <w:rFonts w:ascii="Times New Roman" w:hAnsi="Times New Roman" w:cs="Times New Roman"/>
          <w:color w:val="000000"/>
          <w:sz w:val="24"/>
          <w:szCs w:val="24"/>
          <w:lang w:val="en-US"/>
        </w:rPr>
        <w:t>XI</w:t>
      </w:r>
      <w:r w:rsidRPr="00294044">
        <w:rPr>
          <w:rFonts w:ascii="Times New Roman" w:hAnsi="Times New Roman" w:cs="Times New Roman"/>
          <w:color w:val="000000"/>
          <w:sz w:val="24"/>
          <w:szCs w:val="24"/>
        </w:rPr>
        <w:t xml:space="preserve"> классах обязательными базовыми</w:t>
      </w:r>
      <w:r w:rsidRPr="00294044">
        <w:rPr>
          <w:rFonts w:ascii="Times New Roman" w:hAnsi="Times New Roman" w:cs="Times New Roman"/>
          <w:color w:val="000000"/>
          <w:spacing w:val="10"/>
          <w:sz w:val="24"/>
          <w:szCs w:val="24"/>
        </w:rPr>
        <w:t xml:space="preserve"> учебными предметами федеральной компетенции являются: </w:t>
      </w:r>
      <w:r w:rsidRPr="00294044">
        <w:rPr>
          <w:rFonts w:ascii="Times New Roman" w:hAnsi="Times New Roman" w:cs="Times New Roman"/>
          <w:b/>
          <w:i/>
          <w:color w:val="000000"/>
          <w:spacing w:val="10"/>
          <w:sz w:val="24"/>
          <w:szCs w:val="24"/>
        </w:rPr>
        <w:t xml:space="preserve">«Русский язык». </w:t>
      </w:r>
      <w:proofErr w:type="gramStart"/>
      <w:r w:rsidRPr="00294044">
        <w:rPr>
          <w:rFonts w:ascii="Times New Roman" w:hAnsi="Times New Roman" w:cs="Times New Roman"/>
          <w:b/>
          <w:i/>
          <w:color w:val="000000"/>
          <w:spacing w:val="-1"/>
          <w:sz w:val="24"/>
          <w:szCs w:val="24"/>
        </w:rPr>
        <w:t>«Литература», «Иностранный язык», «Математика», «История», «Физическая культура», «Обществознание (включая экономику и право)» и «Естествознание»</w:t>
      </w:r>
      <w:r w:rsidRPr="00294044">
        <w:rPr>
          <w:rFonts w:ascii="Times New Roman" w:hAnsi="Times New Roman" w:cs="Times New Roman"/>
          <w:i/>
          <w:color w:val="000000"/>
          <w:spacing w:val="-1"/>
          <w:sz w:val="24"/>
          <w:szCs w:val="24"/>
        </w:rPr>
        <w:t xml:space="preserve"> (</w:t>
      </w:r>
      <w:r w:rsidRPr="00294044">
        <w:rPr>
          <w:rFonts w:ascii="Times New Roman" w:hAnsi="Times New Roman" w:cs="Times New Roman"/>
          <w:sz w:val="24"/>
          <w:szCs w:val="24"/>
        </w:rPr>
        <w:t>представлен в виде  отдельных  предметов</w:t>
      </w:r>
      <w:r w:rsidRPr="00294044">
        <w:rPr>
          <w:rFonts w:ascii="Times New Roman" w:hAnsi="Times New Roman" w:cs="Times New Roman"/>
          <w:i/>
          <w:color w:val="000000"/>
          <w:spacing w:val="-1"/>
          <w:sz w:val="24"/>
          <w:szCs w:val="24"/>
        </w:rPr>
        <w:t xml:space="preserve">: биология, химия, география), </w:t>
      </w:r>
      <w:r w:rsidRPr="00294044">
        <w:rPr>
          <w:rFonts w:ascii="Times New Roman" w:hAnsi="Times New Roman" w:cs="Times New Roman"/>
          <w:b/>
          <w:i/>
          <w:color w:val="000000"/>
          <w:spacing w:val="-1"/>
          <w:sz w:val="24"/>
          <w:szCs w:val="24"/>
        </w:rPr>
        <w:t>«Основы безопасности жизнедеятельности»</w:t>
      </w:r>
      <w:r w:rsidRPr="00294044">
        <w:rPr>
          <w:rFonts w:ascii="Times New Roman" w:hAnsi="Times New Roman" w:cs="Times New Roman"/>
          <w:b/>
          <w:color w:val="000000"/>
          <w:spacing w:val="-1"/>
          <w:sz w:val="24"/>
          <w:szCs w:val="24"/>
        </w:rPr>
        <w:t xml:space="preserve">, </w:t>
      </w:r>
      <w:r w:rsidRPr="00294044">
        <w:rPr>
          <w:rFonts w:ascii="Times New Roman" w:hAnsi="Times New Roman" w:cs="Times New Roman"/>
          <w:color w:val="000000"/>
          <w:spacing w:val="-1"/>
          <w:sz w:val="24"/>
          <w:szCs w:val="24"/>
        </w:rPr>
        <w:t>остальные базовые учебные предметы изучаются по выбору (по вариативной части).</w:t>
      </w:r>
      <w:proofErr w:type="gramEnd"/>
    </w:p>
    <w:p w:rsidR="001361B5" w:rsidRPr="001361B5" w:rsidRDefault="001361B5" w:rsidP="001361B5">
      <w:pPr>
        <w:shd w:val="clear" w:color="auto" w:fill="FFFFFF"/>
        <w:spacing w:line="360" w:lineRule="auto"/>
        <w:ind w:firstLine="538"/>
        <w:contextualSpacing/>
        <w:jc w:val="both"/>
        <w:rPr>
          <w:rFonts w:ascii="Times New Roman" w:hAnsi="Times New Roman" w:cs="Times New Roman"/>
          <w:sz w:val="24"/>
          <w:szCs w:val="24"/>
        </w:rPr>
      </w:pPr>
      <w:r w:rsidRPr="00294044">
        <w:rPr>
          <w:rFonts w:ascii="Times New Roman" w:hAnsi="Times New Roman" w:cs="Times New Roman"/>
          <w:color w:val="000000"/>
          <w:spacing w:val="4"/>
          <w:sz w:val="24"/>
          <w:szCs w:val="24"/>
        </w:rPr>
        <w:t xml:space="preserve">Учебный предмет </w:t>
      </w:r>
      <w:r w:rsidRPr="00294044">
        <w:rPr>
          <w:rFonts w:ascii="Times New Roman" w:hAnsi="Times New Roman" w:cs="Times New Roman"/>
          <w:b/>
          <w:bCs/>
          <w:i/>
          <w:iCs/>
          <w:color w:val="000000"/>
          <w:spacing w:val="4"/>
          <w:sz w:val="24"/>
          <w:szCs w:val="24"/>
        </w:rPr>
        <w:t>«</w:t>
      </w:r>
      <w:r w:rsidRPr="00294044">
        <w:rPr>
          <w:rFonts w:ascii="Times New Roman" w:hAnsi="Times New Roman" w:cs="Times New Roman"/>
          <w:b/>
          <w:bCs/>
          <w:iCs/>
          <w:color w:val="000000"/>
          <w:spacing w:val="4"/>
          <w:sz w:val="24"/>
          <w:szCs w:val="24"/>
        </w:rPr>
        <w:t xml:space="preserve">Иностранный </w:t>
      </w:r>
      <w:r w:rsidRPr="00294044">
        <w:rPr>
          <w:rFonts w:ascii="Times New Roman" w:hAnsi="Times New Roman" w:cs="Times New Roman"/>
          <w:b/>
          <w:iCs/>
          <w:color w:val="000000"/>
          <w:spacing w:val="4"/>
          <w:sz w:val="24"/>
          <w:szCs w:val="24"/>
        </w:rPr>
        <w:t>язык</w:t>
      </w:r>
      <w:r w:rsidRPr="00294044">
        <w:rPr>
          <w:rFonts w:ascii="Times New Roman" w:hAnsi="Times New Roman" w:cs="Times New Roman"/>
          <w:b/>
          <w:i/>
          <w:iCs/>
          <w:color w:val="000000"/>
          <w:spacing w:val="4"/>
          <w:sz w:val="24"/>
          <w:szCs w:val="24"/>
        </w:rPr>
        <w:t>»</w:t>
      </w:r>
      <w:r w:rsidRPr="00294044">
        <w:rPr>
          <w:rFonts w:ascii="Times New Roman" w:hAnsi="Times New Roman" w:cs="Times New Roman"/>
          <w:i/>
          <w:iCs/>
          <w:color w:val="000000"/>
          <w:spacing w:val="4"/>
          <w:sz w:val="24"/>
          <w:szCs w:val="24"/>
        </w:rPr>
        <w:t xml:space="preserve"> </w:t>
      </w:r>
      <w:r w:rsidRPr="00294044">
        <w:rPr>
          <w:rFonts w:ascii="Times New Roman" w:hAnsi="Times New Roman" w:cs="Times New Roman"/>
          <w:color w:val="000000"/>
          <w:spacing w:val="4"/>
          <w:sz w:val="24"/>
          <w:szCs w:val="24"/>
        </w:rPr>
        <w:t xml:space="preserve">изучается в объеме 3 часов в </w:t>
      </w:r>
      <w:r w:rsidRPr="00294044">
        <w:rPr>
          <w:rFonts w:ascii="Times New Roman" w:hAnsi="Times New Roman" w:cs="Times New Roman"/>
          <w:color w:val="000000"/>
          <w:spacing w:val="3"/>
          <w:sz w:val="24"/>
          <w:szCs w:val="24"/>
        </w:rPr>
        <w:t xml:space="preserve">неделю в связи с реализацией задачи обеспечения освоения выпускниками школы </w:t>
      </w:r>
      <w:r w:rsidRPr="00294044">
        <w:rPr>
          <w:rFonts w:ascii="Times New Roman" w:hAnsi="Times New Roman" w:cs="Times New Roman"/>
          <w:color w:val="000000"/>
          <w:spacing w:val="-1"/>
          <w:sz w:val="24"/>
          <w:szCs w:val="24"/>
        </w:rPr>
        <w:t xml:space="preserve">иностранного языка на функциональном уровне. </w:t>
      </w:r>
    </w:p>
    <w:p w:rsidR="001361B5" w:rsidRPr="00294044" w:rsidRDefault="001361B5" w:rsidP="001361B5">
      <w:pPr>
        <w:shd w:val="clear" w:color="auto" w:fill="FFFFFF"/>
        <w:spacing w:line="360" w:lineRule="auto"/>
        <w:ind w:firstLine="538"/>
        <w:contextualSpacing/>
        <w:jc w:val="both"/>
        <w:rPr>
          <w:rFonts w:ascii="Times New Roman" w:hAnsi="Times New Roman" w:cs="Times New Roman"/>
          <w:sz w:val="24"/>
          <w:szCs w:val="24"/>
        </w:rPr>
      </w:pPr>
      <w:r w:rsidRPr="00294044">
        <w:rPr>
          <w:rFonts w:ascii="Times New Roman" w:hAnsi="Times New Roman" w:cs="Times New Roman"/>
          <w:color w:val="000000"/>
          <w:spacing w:val="12"/>
          <w:sz w:val="24"/>
          <w:szCs w:val="24"/>
        </w:rPr>
        <w:t xml:space="preserve">Учебный предмет </w:t>
      </w:r>
      <w:r w:rsidRPr="00294044">
        <w:rPr>
          <w:rFonts w:ascii="Times New Roman" w:hAnsi="Times New Roman" w:cs="Times New Roman"/>
          <w:b/>
          <w:iCs/>
          <w:color w:val="000000"/>
          <w:spacing w:val="12"/>
          <w:sz w:val="24"/>
          <w:szCs w:val="24"/>
        </w:rPr>
        <w:t>«</w:t>
      </w:r>
      <w:r w:rsidRPr="00294044">
        <w:rPr>
          <w:rFonts w:ascii="Times New Roman" w:hAnsi="Times New Roman" w:cs="Times New Roman"/>
          <w:b/>
          <w:i/>
          <w:iCs/>
          <w:color w:val="000000"/>
          <w:spacing w:val="12"/>
          <w:sz w:val="24"/>
          <w:szCs w:val="24"/>
        </w:rPr>
        <w:t>Информатика и информационно-коммуникационные технологии (ИКТ)»</w:t>
      </w:r>
      <w:r w:rsidRPr="00294044">
        <w:rPr>
          <w:rFonts w:ascii="Times New Roman" w:hAnsi="Times New Roman" w:cs="Times New Roman"/>
          <w:b/>
          <w:iCs/>
          <w:color w:val="000000"/>
          <w:spacing w:val="12"/>
          <w:sz w:val="24"/>
          <w:szCs w:val="24"/>
        </w:rPr>
        <w:t>,</w:t>
      </w:r>
      <w:r w:rsidRPr="00294044">
        <w:rPr>
          <w:rFonts w:ascii="Times New Roman" w:hAnsi="Times New Roman" w:cs="Times New Roman"/>
          <w:iCs/>
          <w:color w:val="000000"/>
          <w:spacing w:val="12"/>
          <w:sz w:val="24"/>
          <w:szCs w:val="24"/>
        </w:rPr>
        <w:t xml:space="preserve"> </w:t>
      </w:r>
      <w:r w:rsidRPr="00294044">
        <w:rPr>
          <w:rFonts w:ascii="Times New Roman" w:hAnsi="Times New Roman" w:cs="Times New Roman"/>
          <w:color w:val="000000"/>
          <w:spacing w:val="12"/>
          <w:sz w:val="24"/>
          <w:szCs w:val="24"/>
        </w:rPr>
        <w:t xml:space="preserve">направленный на обеспечение всеобщей компьютерной </w:t>
      </w:r>
      <w:r w:rsidRPr="00294044">
        <w:rPr>
          <w:rFonts w:ascii="Times New Roman" w:hAnsi="Times New Roman" w:cs="Times New Roman"/>
          <w:color w:val="000000"/>
          <w:spacing w:val="-1"/>
          <w:sz w:val="24"/>
          <w:szCs w:val="24"/>
        </w:rPr>
        <w:t xml:space="preserve">грамотности, изучается с </w:t>
      </w:r>
      <w:r w:rsidRPr="00294044">
        <w:rPr>
          <w:rFonts w:ascii="Times New Roman" w:hAnsi="Times New Roman" w:cs="Times New Roman"/>
          <w:color w:val="000000"/>
          <w:spacing w:val="-1"/>
          <w:sz w:val="24"/>
          <w:szCs w:val="24"/>
          <w:lang w:val="en-US"/>
        </w:rPr>
        <w:t>VIII</w:t>
      </w:r>
      <w:r w:rsidRPr="00294044">
        <w:rPr>
          <w:rFonts w:ascii="Times New Roman" w:hAnsi="Times New Roman" w:cs="Times New Roman"/>
          <w:color w:val="000000"/>
          <w:spacing w:val="-1"/>
          <w:sz w:val="24"/>
          <w:szCs w:val="24"/>
        </w:rPr>
        <w:t xml:space="preserve"> класса - как самостоятельный учебный предмет.</w:t>
      </w:r>
    </w:p>
    <w:p w:rsidR="001361B5" w:rsidRPr="00294044" w:rsidRDefault="001361B5" w:rsidP="001361B5">
      <w:pPr>
        <w:shd w:val="clear" w:color="auto" w:fill="FFFFFF"/>
        <w:spacing w:line="360" w:lineRule="auto"/>
        <w:ind w:firstLine="538"/>
        <w:contextualSpacing/>
        <w:jc w:val="both"/>
        <w:rPr>
          <w:rFonts w:ascii="Times New Roman" w:hAnsi="Times New Roman" w:cs="Times New Roman"/>
          <w:color w:val="000000"/>
          <w:spacing w:val="7"/>
          <w:sz w:val="24"/>
          <w:szCs w:val="24"/>
        </w:rPr>
      </w:pPr>
      <w:r w:rsidRPr="00294044">
        <w:rPr>
          <w:rFonts w:ascii="Times New Roman" w:hAnsi="Times New Roman" w:cs="Times New Roman"/>
          <w:color w:val="000000"/>
          <w:spacing w:val="5"/>
          <w:sz w:val="24"/>
          <w:szCs w:val="24"/>
        </w:rPr>
        <w:t xml:space="preserve">Учебный предмет </w:t>
      </w:r>
      <w:r w:rsidRPr="00294044">
        <w:rPr>
          <w:rFonts w:ascii="Times New Roman" w:hAnsi="Times New Roman" w:cs="Times New Roman"/>
          <w:b/>
          <w:iCs/>
          <w:color w:val="000000"/>
          <w:spacing w:val="5"/>
          <w:sz w:val="24"/>
          <w:szCs w:val="24"/>
        </w:rPr>
        <w:t>«Обществознание</w:t>
      </w:r>
      <w:r w:rsidRPr="00294044">
        <w:rPr>
          <w:rFonts w:ascii="Times New Roman" w:hAnsi="Times New Roman" w:cs="Times New Roman"/>
          <w:b/>
          <w:i/>
          <w:iCs/>
          <w:color w:val="000000"/>
          <w:spacing w:val="5"/>
          <w:sz w:val="24"/>
          <w:szCs w:val="24"/>
        </w:rPr>
        <w:t>»</w:t>
      </w:r>
      <w:r w:rsidRPr="00294044">
        <w:rPr>
          <w:rFonts w:ascii="Times New Roman" w:hAnsi="Times New Roman" w:cs="Times New Roman"/>
          <w:i/>
          <w:iCs/>
          <w:color w:val="000000"/>
          <w:spacing w:val="5"/>
          <w:sz w:val="24"/>
          <w:szCs w:val="24"/>
        </w:rPr>
        <w:t xml:space="preserve"> </w:t>
      </w:r>
      <w:r w:rsidRPr="00294044">
        <w:rPr>
          <w:rFonts w:ascii="Times New Roman" w:hAnsi="Times New Roman" w:cs="Times New Roman"/>
          <w:color w:val="000000"/>
          <w:spacing w:val="5"/>
          <w:sz w:val="24"/>
          <w:szCs w:val="24"/>
        </w:rPr>
        <w:t xml:space="preserve">изучается с </w:t>
      </w:r>
      <w:r w:rsidRPr="00294044">
        <w:rPr>
          <w:rFonts w:ascii="Times New Roman" w:hAnsi="Times New Roman" w:cs="Times New Roman"/>
          <w:color w:val="000000"/>
          <w:spacing w:val="5"/>
          <w:sz w:val="24"/>
          <w:szCs w:val="24"/>
          <w:lang w:val="en-US"/>
        </w:rPr>
        <w:t>VI</w:t>
      </w:r>
      <w:r w:rsidRPr="00294044">
        <w:rPr>
          <w:rFonts w:ascii="Times New Roman" w:hAnsi="Times New Roman" w:cs="Times New Roman"/>
          <w:color w:val="000000"/>
          <w:spacing w:val="5"/>
          <w:sz w:val="24"/>
          <w:szCs w:val="24"/>
        </w:rPr>
        <w:t xml:space="preserve"> по </w:t>
      </w:r>
      <w:r w:rsidRPr="00294044">
        <w:rPr>
          <w:rFonts w:ascii="Times New Roman" w:hAnsi="Times New Roman" w:cs="Times New Roman"/>
          <w:color w:val="000000"/>
          <w:spacing w:val="5"/>
          <w:sz w:val="24"/>
          <w:szCs w:val="24"/>
          <w:lang w:val="en-US"/>
        </w:rPr>
        <w:t>IX</w:t>
      </w:r>
      <w:r w:rsidRPr="00294044">
        <w:rPr>
          <w:rFonts w:ascii="Times New Roman" w:hAnsi="Times New Roman" w:cs="Times New Roman"/>
          <w:color w:val="000000"/>
          <w:spacing w:val="5"/>
          <w:sz w:val="24"/>
          <w:szCs w:val="24"/>
        </w:rPr>
        <w:t xml:space="preserve"> класс 1час в неделю, а в </w:t>
      </w:r>
      <w:r w:rsidRPr="00294044">
        <w:rPr>
          <w:rFonts w:ascii="Times New Roman" w:hAnsi="Times New Roman" w:cs="Times New Roman"/>
          <w:color w:val="000000"/>
          <w:spacing w:val="5"/>
          <w:sz w:val="24"/>
          <w:szCs w:val="24"/>
          <w:lang w:val="en-US"/>
        </w:rPr>
        <w:t>X</w:t>
      </w:r>
      <w:r w:rsidRPr="00294044">
        <w:rPr>
          <w:rFonts w:ascii="Times New Roman" w:hAnsi="Times New Roman" w:cs="Times New Roman"/>
          <w:color w:val="000000"/>
          <w:spacing w:val="5"/>
          <w:sz w:val="24"/>
          <w:szCs w:val="24"/>
        </w:rPr>
        <w:t xml:space="preserve"> – </w:t>
      </w:r>
      <w:r w:rsidRPr="00294044">
        <w:rPr>
          <w:rFonts w:ascii="Times New Roman" w:hAnsi="Times New Roman" w:cs="Times New Roman"/>
          <w:color w:val="000000"/>
          <w:spacing w:val="5"/>
          <w:sz w:val="24"/>
          <w:szCs w:val="24"/>
          <w:lang w:val="en-US"/>
        </w:rPr>
        <w:t>XI</w:t>
      </w:r>
      <w:r w:rsidRPr="00294044">
        <w:rPr>
          <w:rFonts w:ascii="Times New Roman" w:hAnsi="Times New Roman" w:cs="Times New Roman"/>
          <w:color w:val="000000"/>
          <w:spacing w:val="5"/>
          <w:sz w:val="24"/>
          <w:szCs w:val="24"/>
        </w:rPr>
        <w:t xml:space="preserve">  классах увеличено </w:t>
      </w:r>
      <w:r w:rsidRPr="00294044">
        <w:rPr>
          <w:rFonts w:ascii="Times New Roman" w:hAnsi="Times New Roman" w:cs="Times New Roman"/>
          <w:color w:val="000000"/>
          <w:spacing w:val="7"/>
          <w:sz w:val="24"/>
          <w:szCs w:val="24"/>
        </w:rPr>
        <w:t xml:space="preserve">количество часов на его изучение (2 часа в неделю), </w:t>
      </w:r>
      <w:r w:rsidRPr="00294044">
        <w:rPr>
          <w:rFonts w:ascii="Times New Roman" w:hAnsi="Times New Roman" w:cs="Times New Roman"/>
          <w:sz w:val="24"/>
          <w:szCs w:val="24"/>
        </w:rPr>
        <w:t xml:space="preserve">выдержан  </w:t>
      </w:r>
      <w:proofErr w:type="gramStart"/>
      <w:r w:rsidRPr="00294044">
        <w:rPr>
          <w:rFonts w:ascii="Times New Roman" w:hAnsi="Times New Roman" w:cs="Times New Roman"/>
          <w:sz w:val="24"/>
          <w:szCs w:val="24"/>
        </w:rPr>
        <w:t>согласно</w:t>
      </w:r>
      <w:proofErr w:type="gramEnd"/>
      <w:r w:rsidRPr="00294044">
        <w:rPr>
          <w:rFonts w:ascii="Times New Roman" w:hAnsi="Times New Roman" w:cs="Times New Roman"/>
          <w:sz w:val="24"/>
          <w:szCs w:val="24"/>
        </w:rPr>
        <w:t>  Федерального компонента БУП. </w:t>
      </w:r>
    </w:p>
    <w:p w:rsidR="001361B5" w:rsidRPr="00294044" w:rsidRDefault="001361B5" w:rsidP="001361B5">
      <w:pPr>
        <w:shd w:val="clear" w:color="auto" w:fill="FFFFFF"/>
        <w:spacing w:line="360" w:lineRule="auto"/>
        <w:ind w:firstLine="538"/>
        <w:contextualSpacing/>
        <w:jc w:val="both"/>
        <w:rPr>
          <w:rFonts w:ascii="Times New Roman" w:hAnsi="Times New Roman" w:cs="Times New Roman"/>
          <w:sz w:val="24"/>
          <w:szCs w:val="24"/>
        </w:rPr>
      </w:pPr>
      <w:r w:rsidRPr="00294044">
        <w:rPr>
          <w:rFonts w:ascii="Times New Roman" w:hAnsi="Times New Roman" w:cs="Times New Roman"/>
          <w:color w:val="000000"/>
          <w:spacing w:val="4"/>
          <w:sz w:val="24"/>
          <w:szCs w:val="24"/>
        </w:rPr>
        <w:t xml:space="preserve">Учебный предмет </w:t>
      </w:r>
      <w:r w:rsidRPr="00294044">
        <w:rPr>
          <w:rFonts w:ascii="Times New Roman" w:hAnsi="Times New Roman" w:cs="Times New Roman"/>
          <w:b/>
          <w:i/>
          <w:iCs/>
          <w:color w:val="000000"/>
          <w:spacing w:val="4"/>
          <w:sz w:val="24"/>
          <w:szCs w:val="24"/>
        </w:rPr>
        <w:t>«Природоведение</w:t>
      </w:r>
      <w:r w:rsidRPr="00294044">
        <w:rPr>
          <w:rFonts w:ascii="Times New Roman" w:hAnsi="Times New Roman" w:cs="Times New Roman"/>
          <w:i/>
          <w:iCs/>
          <w:color w:val="000000"/>
          <w:spacing w:val="4"/>
          <w:sz w:val="24"/>
          <w:szCs w:val="24"/>
        </w:rPr>
        <w:t xml:space="preserve">» </w:t>
      </w:r>
      <w:r w:rsidRPr="00294044">
        <w:rPr>
          <w:rFonts w:ascii="Times New Roman" w:hAnsi="Times New Roman" w:cs="Times New Roman"/>
          <w:color w:val="000000"/>
          <w:spacing w:val="4"/>
          <w:sz w:val="24"/>
          <w:szCs w:val="24"/>
        </w:rPr>
        <w:t>и</w:t>
      </w:r>
      <w:r w:rsidRPr="00294044">
        <w:rPr>
          <w:rFonts w:ascii="Times New Roman" w:hAnsi="Times New Roman" w:cs="Times New Roman"/>
          <w:color w:val="000000"/>
          <w:spacing w:val="-1"/>
          <w:sz w:val="24"/>
          <w:szCs w:val="24"/>
        </w:rPr>
        <w:t xml:space="preserve">зучается  в </w:t>
      </w:r>
      <w:r w:rsidRPr="00294044">
        <w:rPr>
          <w:rFonts w:ascii="Times New Roman" w:hAnsi="Times New Roman" w:cs="Times New Roman"/>
          <w:color w:val="000000"/>
          <w:spacing w:val="-1"/>
          <w:sz w:val="24"/>
          <w:szCs w:val="24"/>
          <w:lang w:val="en-US"/>
        </w:rPr>
        <w:t>V</w:t>
      </w:r>
      <w:r w:rsidRPr="00294044">
        <w:rPr>
          <w:rFonts w:ascii="Times New Roman" w:hAnsi="Times New Roman" w:cs="Times New Roman"/>
          <w:color w:val="000000"/>
          <w:spacing w:val="-1"/>
          <w:sz w:val="24"/>
          <w:szCs w:val="24"/>
        </w:rPr>
        <w:t xml:space="preserve"> классе 2 часа в неделю и предназначен для осознания целостности окружающего мира освоение элементарных правил нравственного поведения в мире природы и освоения основ экологической грамотности и доступных способов изучения природы. </w:t>
      </w:r>
    </w:p>
    <w:p w:rsidR="001361B5" w:rsidRPr="00294044" w:rsidRDefault="001361B5" w:rsidP="001361B5">
      <w:pPr>
        <w:shd w:val="clear" w:color="auto" w:fill="FFFFFF"/>
        <w:spacing w:line="360" w:lineRule="auto"/>
        <w:ind w:firstLine="538"/>
        <w:contextualSpacing/>
        <w:jc w:val="both"/>
        <w:outlineLvl w:val="0"/>
        <w:rPr>
          <w:rFonts w:ascii="Times New Roman" w:hAnsi="Times New Roman" w:cs="Times New Roman"/>
          <w:color w:val="000000"/>
          <w:spacing w:val="8"/>
          <w:sz w:val="24"/>
          <w:szCs w:val="24"/>
        </w:rPr>
      </w:pPr>
      <w:r w:rsidRPr="00294044">
        <w:rPr>
          <w:rFonts w:ascii="Times New Roman" w:hAnsi="Times New Roman" w:cs="Times New Roman"/>
          <w:color w:val="000000"/>
          <w:spacing w:val="8"/>
          <w:sz w:val="24"/>
          <w:szCs w:val="24"/>
        </w:rPr>
        <w:lastRenderedPageBreak/>
        <w:t xml:space="preserve">Учебный предмет </w:t>
      </w:r>
      <w:r w:rsidRPr="00294044">
        <w:rPr>
          <w:rFonts w:ascii="Times New Roman" w:hAnsi="Times New Roman" w:cs="Times New Roman"/>
          <w:b/>
          <w:i/>
          <w:iCs/>
          <w:color w:val="000000"/>
          <w:spacing w:val="8"/>
          <w:sz w:val="24"/>
          <w:szCs w:val="24"/>
        </w:rPr>
        <w:t xml:space="preserve">«Естествознание» </w:t>
      </w:r>
      <w:r w:rsidRPr="00294044">
        <w:rPr>
          <w:rFonts w:ascii="Times New Roman" w:hAnsi="Times New Roman" w:cs="Times New Roman"/>
          <w:i/>
          <w:iCs/>
          <w:color w:val="000000"/>
          <w:spacing w:val="8"/>
          <w:sz w:val="24"/>
          <w:szCs w:val="24"/>
        </w:rPr>
        <w:t xml:space="preserve">(3ч. в неделю) </w:t>
      </w:r>
      <w:r w:rsidRPr="00294044">
        <w:rPr>
          <w:rFonts w:ascii="Times New Roman" w:hAnsi="Times New Roman" w:cs="Times New Roman"/>
          <w:sz w:val="24"/>
          <w:szCs w:val="24"/>
        </w:rPr>
        <w:t>как предмет не введен, представлен в виде  отдельных  предметов</w:t>
      </w:r>
      <w:r w:rsidRPr="00294044">
        <w:rPr>
          <w:rFonts w:ascii="Times New Roman" w:hAnsi="Times New Roman" w:cs="Times New Roman"/>
          <w:color w:val="000000"/>
          <w:spacing w:val="8"/>
          <w:sz w:val="24"/>
          <w:szCs w:val="24"/>
        </w:rPr>
        <w:t>: «</w:t>
      </w:r>
      <w:r w:rsidRPr="00294044">
        <w:rPr>
          <w:rFonts w:ascii="Times New Roman" w:hAnsi="Times New Roman" w:cs="Times New Roman"/>
          <w:b/>
          <w:i/>
          <w:color w:val="000000"/>
          <w:spacing w:val="8"/>
          <w:sz w:val="24"/>
          <w:szCs w:val="24"/>
        </w:rPr>
        <w:t>География», «Биология», «Химия».</w:t>
      </w:r>
    </w:p>
    <w:p w:rsidR="001361B5" w:rsidRPr="00294044" w:rsidRDefault="001361B5" w:rsidP="001361B5">
      <w:pPr>
        <w:shd w:val="clear" w:color="auto" w:fill="FFFFFF"/>
        <w:spacing w:line="360" w:lineRule="auto"/>
        <w:ind w:firstLine="567"/>
        <w:contextualSpacing/>
        <w:rPr>
          <w:rFonts w:ascii="Times New Roman" w:hAnsi="Times New Roman" w:cs="Times New Roman"/>
          <w:sz w:val="24"/>
          <w:szCs w:val="24"/>
        </w:rPr>
      </w:pPr>
      <w:r w:rsidRPr="00294044">
        <w:rPr>
          <w:rFonts w:ascii="Times New Roman" w:hAnsi="Times New Roman" w:cs="Times New Roman"/>
          <w:color w:val="000000"/>
          <w:sz w:val="24"/>
          <w:szCs w:val="24"/>
        </w:rPr>
        <w:t xml:space="preserve">Учебный предмет </w:t>
      </w:r>
      <w:r w:rsidRPr="00294044">
        <w:rPr>
          <w:rFonts w:ascii="Times New Roman" w:hAnsi="Times New Roman" w:cs="Times New Roman"/>
          <w:b/>
          <w:i/>
          <w:iCs/>
          <w:color w:val="000000"/>
          <w:sz w:val="24"/>
          <w:szCs w:val="24"/>
        </w:rPr>
        <w:t>«Искусство</w:t>
      </w:r>
      <w:r w:rsidRPr="00294044">
        <w:rPr>
          <w:rFonts w:ascii="Times New Roman" w:hAnsi="Times New Roman" w:cs="Times New Roman"/>
          <w:i/>
          <w:iCs/>
          <w:color w:val="000000"/>
          <w:sz w:val="24"/>
          <w:szCs w:val="24"/>
        </w:rPr>
        <w:t xml:space="preserve">»  с </w:t>
      </w:r>
      <w:r w:rsidRPr="00294044">
        <w:rPr>
          <w:rFonts w:ascii="Times New Roman" w:hAnsi="Times New Roman" w:cs="Times New Roman"/>
          <w:i/>
          <w:iCs/>
          <w:color w:val="000000"/>
          <w:sz w:val="24"/>
          <w:szCs w:val="24"/>
          <w:lang w:val="en-US"/>
        </w:rPr>
        <w:t>V</w:t>
      </w:r>
      <w:r w:rsidRPr="00294044">
        <w:rPr>
          <w:rFonts w:ascii="Times New Roman" w:hAnsi="Times New Roman" w:cs="Times New Roman"/>
          <w:i/>
          <w:iCs/>
          <w:color w:val="000000"/>
          <w:sz w:val="24"/>
          <w:szCs w:val="24"/>
        </w:rPr>
        <w:t xml:space="preserve"> по  </w:t>
      </w:r>
      <w:r w:rsidRPr="00294044">
        <w:rPr>
          <w:rFonts w:ascii="Times New Roman" w:hAnsi="Times New Roman" w:cs="Times New Roman"/>
          <w:i/>
          <w:iCs/>
          <w:color w:val="000000"/>
          <w:sz w:val="24"/>
          <w:szCs w:val="24"/>
          <w:lang w:val="en-US"/>
        </w:rPr>
        <w:t>VII</w:t>
      </w:r>
      <w:r w:rsidRPr="00294044">
        <w:rPr>
          <w:rFonts w:ascii="Times New Roman" w:hAnsi="Times New Roman" w:cs="Times New Roman"/>
          <w:i/>
          <w:iCs/>
          <w:color w:val="000000"/>
          <w:sz w:val="24"/>
          <w:szCs w:val="24"/>
        </w:rPr>
        <w:t xml:space="preserve"> </w:t>
      </w:r>
      <w:r w:rsidRPr="00294044">
        <w:rPr>
          <w:rFonts w:ascii="Times New Roman" w:hAnsi="Times New Roman" w:cs="Times New Roman"/>
          <w:color w:val="000000"/>
          <w:sz w:val="24"/>
          <w:szCs w:val="24"/>
        </w:rPr>
        <w:t xml:space="preserve">изучается по 2 часа в неделю, включает предметы </w:t>
      </w:r>
      <w:r w:rsidRPr="00294044">
        <w:rPr>
          <w:rFonts w:ascii="Times New Roman" w:hAnsi="Times New Roman" w:cs="Times New Roman"/>
          <w:b/>
          <w:color w:val="000000"/>
          <w:sz w:val="24"/>
          <w:szCs w:val="24"/>
        </w:rPr>
        <w:t>«</w:t>
      </w:r>
      <w:r w:rsidRPr="00294044">
        <w:rPr>
          <w:rFonts w:ascii="Times New Roman" w:hAnsi="Times New Roman" w:cs="Times New Roman"/>
          <w:b/>
          <w:i/>
          <w:color w:val="000000"/>
          <w:sz w:val="24"/>
          <w:szCs w:val="24"/>
        </w:rPr>
        <w:t>Музыка</w:t>
      </w:r>
      <w:r w:rsidRPr="00294044">
        <w:rPr>
          <w:rFonts w:ascii="Times New Roman" w:hAnsi="Times New Roman" w:cs="Times New Roman"/>
          <w:i/>
          <w:color w:val="000000"/>
          <w:sz w:val="24"/>
          <w:szCs w:val="24"/>
        </w:rPr>
        <w:t>»  и «</w:t>
      </w:r>
      <w:r w:rsidRPr="00294044">
        <w:rPr>
          <w:rFonts w:ascii="Times New Roman" w:hAnsi="Times New Roman" w:cs="Times New Roman"/>
          <w:b/>
          <w:i/>
          <w:color w:val="000000"/>
          <w:sz w:val="24"/>
          <w:szCs w:val="24"/>
        </w:rPr>
        <w:t>Изобразительное искусство</w:t>
      </w:r>
      <w:r w:rsidRPr="00294044">
        <w:rPr>
          <w:rFonts w:ascii="Times New Roman" w:hAnsi="Times New Roman" w:cs="Times New Roman"/>
          <w:color w:val="000000"/>
          <w:sz w:val="24"/>
          <w:szCs w:val="24"/>
        </w:rPr>
        <w:t xml:space="preserve">», в </w:t>
      </w:r>
      <w:r w:rsidRPr="00294044">
        <w:rPr>
          <w:rFonts w:ascii="Times New Roman" w:hAnsi="Times New Roman" w:cs="Times New Roman"/>
          <w:color w:val="000000"/>
          <w:sz w:val="24"/>
          <w:szCs w:val="24"/>
          <w:lang w:val="en-US"/>
        </w:rPr>
        <w:t>IX</w:t>
      </w:r>
      <w:r w:rsidRPr="00294044">
        <w:rPr>
          <w:rFonts w:ascii="Times New Roman" w:hAnsi="Times New Roman" w:cs="Times New Roman"/>
          <w:color w:val="000000"/>
          <w:sz w:val="24"/>
          <w:szCs w:val="24"/>
        </w:rPr>
        <w:t xml:space="preserve"> классе – «</w:t>
      </w:r>
      <w:r w:rsidRPr="00294044">
        <w:rPr>
          <w:rFonts w:ascii="Times New Roman" w:hAnsi="Times New Roman" w:cs="Times New Roman"/>
          <w:b/>
          <w:i/>
          <w:color w:val="000000"/>
          <w:sz w:val="24"/>
          <w:szCs w:val="24"/>
        </w:rPr>
        <w:t>Черчение</w:t>
      </w:r>
      <w:r w:rsidRPr="00294044">
        <w:rPr>
          <w:rFonts w:ascii="Times New Roman" w:hAnsi="Times New Roman" w:cs="Times New Roman"/>
          <w:color w:val="000000"/>
          <w:sz w:val="24"/>
          <w:szCs w:val="24"/>
        </w:rPr>
        <w:t>» 1 час в неделю.</w:t>
      </w:r>
    </w:p>
    <w:p w:rsidR="001361B5" w:rsidRPr="00294044" w:rsidRDefault="001361B5" w:rsidP="001361B5">
      <w:pPr>
        <w:shd w:val="clear" w:color="auto" w:fill="FFFFFF"/>
        <w:spacing w:line="360" w:lineRule="auto"/>
        <w:ind w:firstLine="538"/>
        <w:contextualSpacing/>
        <w:jc w:val="both"/>
        <w:rPr>
          <w:rFonts w:ascii="Times New Roman" w:hAnsi="Times New Roman" w:cs="Times New Roman"/>
          <w:color w:val="000000"/>
          <w:sz w:val="24"/>
          <w:szCs w:val="24"/>
        </w:rPr>
      </w:pPr>
      <w:r w:rsidRPr="00294044">
        <w:rPr>
          <w:rFonts w:ascii="Times New Roman" w:hAnsi="Times New Roman" w:cs="Times New Roman"/>
          <w:color w:val="000000"/>
          <w:spacing w:val="1"/>
          <w:sz w:val="24"/>
          <w:szCs w:val="24"/>
        </w:rPr>
        <w:t xml:space="preserve">Учебный предмет </w:t>
      </w:r>
      <w:r w:rsidRPr="00294044">
        <w:rPr>
          <w:rFonts w:ascii="Times New Roman" w:hAnsi="Times New Roman" w:cs="Times New Roman"/>
          <w:b/>
          <w:i/>
          <w:iCs/>
          <w:color w:val="000000"/>
          <w:spacing w:val="1"/>
          <w:sz w:val="24"/>
          <w:szCs w:val="24"/>
        </w:rPr>
        <w:t>«Технология»</w:t>
      </w:r>
      <w:r w:rsidRPr="00294044">
        <w:rPr>
          <w:rFonts w:ascii="Times New Roman" w:hAnsi="Times New Roman" w:cs="Times New Roman"/>
          <w:i/>
          <w:iCs/>
          <w:color w:val="000000"/>
          <w:spacing w:val="1"/>
          <w:sz w:val="24"/>
          <w:szCs w:val="24"/>
        </w:rPr>
        <w:t xml:space="preserve"> («Сатабыл») </w:t>
      </w:r>
      <w:r w:rsidRPr="00294044">
        <w:rPr>
          <w:rFonts w:ascii="Times New Roman" w:hAnsi="Times New Roman" w:cs="Times New Roman"/>
          <w:sz w:val="24"/>
          <w:szCs w:val="24"/>
        </w:rPr>
        <w:t xml:space="preserve">построен по модульному принципу с учетом возможностей образовательного учреждения и потребностей региона (с </w:t>
      </w:r>
      <w:r w:rsidRPr="00294044">
        <w:rPr>
          <w:rFonts w:ascii="Times New Roman" w:hAnsi="Times New Roman" w:cs="Times New Roman"/>
          <w:i/>
          <w:iCs/>
          <w:color w:val="000000"/>
          <w:sz w:val="24"/>
          <w:szCs w:val="24"/>
        </w:rPr>
        <w:t xml:space="preserve"> </w:t>
      </w:r>
      <w:r w:rsidRPr="00294044">
        <w:rPr>
          <w:rFonts w:ascii="Times New Roman" w:hAnsi="Times New Roman" w:cs="Times New Roman"/>
          <w:i/>
          <w:iCs/>
          <w:color w:val="000000"/>
          <w:sz w:val="24"/>
          <w:szCs w:val="24"/>
          <w:lang w:val="en-US"/>
        </w:rPr>
        <w:t>V</w:t>
      </w:r>
      <w:r w:rsidRPr="00294044">
        <w:rPr>
          <w:rFonts w:ascii="Times New Roman" w:hAnsi="Times New Roman" w:cs="Times New Roman"/>
          <w:i/>
          <w:iCs/>
          <w:color w:val="000000"/>
          <w:sz w:val="24"/>
          <w:szCs w:val="24"/>
        </w:rPr>
        <w:t xml:space="preserve"> по  </w:t>
      </w:r>
      <w:r w:rsidRPr="00294044">
        <w:rPr>
          <w:rFonts w:ascii="Times New Roman" w:hAnsi="Times New Roman" w:cs="Times New Roman"/>
          <w:i/>
          <w:iCs/>
          <w:color w:val="000000"/>
          <w:sz w:val="24"/>
          <w:szCs w:val="24"/>
          <w:lang w:val="en-US"/>
        </w:rPr>
        <w:t>VII</w:t>
      </w:r>
      <w:r w:rsidRPr="00294044">
        <w:rPr>
          <w:rFonts w:ascii="Times New Roman" w:hAnsi="Times New Roman" w:cs="Times New Roman"/>
          <w:i/>
          <w:iCs/>
          <w:color w:val="000000"/>
          <w:sz w:val="24"/>
          <w:szCs w:val="24"/>
        </w:rPr>
        <w:t xml:space="preserve"> </w:t>
      </w:r>
      <w:r w:rsidRPr="00294044">
        <w:rPr>
          <w:rFonts w:ascii="Times New Roman" w:hAnsi="Times New Roman" w:cs="Times New Roman"/>
          <w:color w:val="000000"/>
          <w:sz w:val="24"/>
          <w:szCs w:val="24"/>
        </w:rPr>
        <w:t xml:space="preserve">изучается по 2 часа в неделю, а в </w:t>
      </w:r>
      <w:r w:rsidRPr="00294044">
        <w:rPr>
          <w:rFonts w:ascii="Times New Roman" w:hAnsi="Times New Roman" w:cs="Times New Roman"/>
          <w:color w:val="000000"/>
          <w:sz w:val="24"/>
          <w:szCs w:val="24"/>
          <w:lang w:val="en-US"/>
        </w:rPr>
        <w:t>VIII</w:t>
      </w:r>
      <w:r w:rsidRPr="00294044">
        <w:rPr>
          <w:rFonts w:ascii="Times New Roman" w:hAnsi="Times New Roman" w:cs="Times New Roman"/>
          <w:color w:val="000000"/>
          <w:sz w:val="24"/>
          <w:szCs w:val="24"/>
        </w:rPr>
        <w:t xml:space="preserve"> классе - 1 час в неделю).</w:t>
      </w:r>
    </w:p>
    <w:p w:rsidR="001361B5" w:rsidRPr="00294044" w:rsidRDefault="001361B5" w:rsidP="001361B5">
      <w:pPr>
        <w:shd w:val="clear" w:color="auto" w:fill="FFFFFF"/>
        <w:spacing w:line="360" w:lineRule="auto"/>
        <w:ind w:firstLine="538"/>
        <w:contextualSpacing/>
        <w:jc w:val="both"/>
        <w:rPr>
          <w:rFonts w:ascii="Times New Roman" w:hAnsi="Times New Roman" w:cs="Times New Roman"/>
          <w:color w:val="000000"/>
          <w:sz w:val="24"/>
          <w:szCs w:val="24"/>
        </w:rPr>
      </w:pPr>
      <w:r w:rsidRPr="00294044">
        <w:rPr>
          <w:rFonts w:ascii="Times New Roman" w:hAnsi="Times New Roman" w:cs="Times New Roman"/>
          <w:bCs/>
          <w:sz w:val="24"/>
          <w:szCs w:val="24"/>
        </w:rPr>
        <w:t>Региональный компонент выдержан во всех классах</w:t>
      </w:r>
      <w:r w:rsidRPr="00294044">
        <w:rPr>
          <w:rFonts w:ascii="Times New Roman" w:hAnsi="Times New Roman" w:cs="Times New Roman"/>
          <w:sz w:val="24"/>
          <w:szCs w:val="24"/>
        </w:rPr>
        <w:t xml:space="preserve">. </w:t>
      </w:r>
      <w:r w:rsidRPr="00294044">
        <w:rPr>
          <w:rFonts w:ascii="Times New Roman" w:hAnsi="Times New Roman" w:cs="Times New Roman"/>
          <w:color w:val="000000"/>
          <w:spacing w:val="1"/>
          <w:sz w:val="24"/>
          <w:szCs w:val="24"/>
        </w:rPr>
        <w:t xml:space="preserve">К предметам региональной компетенции относятся </w:t>
      </w:r>
      <w:r w:rsidRPr="00294044">
        <w:rPr>
          <w:rFonts w:ascii="Times New Roman" w:hAnsi="Times New Roman" w:cs="Times New Roman"/>
          <w:b/>
          <w:i/>
          <w:iCs/>
          <w:color w:val="000000"/>
          <w:spacing w:val="1"/>
          <w:sz w:val="24"/>
          <w:szCs w:val="24"/>
        </w:rPr>
        <w:t xml:space="preserve">«Родной язык», «Родная </w:t>
      </w:r>
      <w:r w:rsidRPr="00294044">
        <w:rPr>
          <w:rFonts w:ascii="Times New Roman" w:hAnsi="Times New Roman" w:cs="Times New Roman"/>
          <w:b/>
          <w:i/>
          <w:iCs/>
          <w:color w:val="000000"/>
          <w:spacing w:val="5"/>
          <w:sz w:val="24"/>
          <w:szCs w:val="24"/>
        </w:rPr>
        <w:t>литература», «Культура народов Республики Саха (Якутия)»</w:t>
      </w:r>
      <w:r w:rsidRPr="00294044">
        <w:rPr>
          <w:rFonts w:ascii="Times New Roman" w:hAnsi="Times New Roman" w:cs="Times New Roman"/>
          <w:b/>
          <w:i/>
          <w:iCs/>
          <w:color w:val="000000"/>
          <w:spacing w:val="1"/>
          <w:sz w:val="24"/>
          <w:szCs w:val="24"/>
        </w:rPr>
        <w:t>:</w:t>
      </w:r>
    </w:p>
    <w:p w:rsidR="001361B5" w:rsidRPr="00294044" w:rsidRDefault="001361B5" w:rsidP="001361B5">
      <w:pPr>
        <w:shd w:val="clear" w:color="auto" w:fill="FFFFFF"/>
        <w:spacing w:line="360" w:lineRule="auto"/>
        <w:ind w:firstLine="518"/>
        <w:contextualSpacing/>
        <w:jc w:val="both"/>
        <w:rPr>
          <w:rFonts w:ascii="Times New Roman" w:hAnsi="Times New Roman" w:cs="Times New Roman"/>
          <w:sz w:val="24"/>
          <w:szCs w:val="24"/>
        </w:rPr>
      </w:pPr>
      <w:r w:rsidRPr="00294044">
        <w:rPr>
          <w:rFonts w:ascii="Times New Roman" w:hAnsi="Times New Roman" w:cs="Times New Roman"/>
          <w:color w:val="000000"/>
          <w:spacing w:val="8"/>
          <w:sz w:val="24"/>
          <w:szCs w:val="24"/>
        </w:rPr>
        <w:t xml:space="preserve">- предмет </w:t>
      </w:r>
      <w:r w:rsidRPr="00294044">
        <w:rPr>
          <w:rFonts w:ascii="Times New Roman" w:hAnsi="Times New Roman" w:cs="Times New Roman"/>
          <w:b/>
          <w:bCs/>
          <w:i/>
          <w:iCs/>
          <w:color w:val="000000"/>
          <w:spacing w:val="8"/>
          <w:sz w:val="24"/>
          <w:szCs w:val="24"/>
        </w:rPr>
        <w:t xml:space="preserve">«Культура народов Республики Саха (Якутия) </w:t>
      </w:r>
      <w:r w:rsidRPr="00294044">
        <w:rPr>
          <w:rFonts w:ascii="Times New Roman" w:hAnsi="Times New Roman" w:cs="Times New Roman"/>
          <w:color w:val="000000"/>
          <w:spacing w:val="8"/>
          <w:sz w:val="24"/>
          <w:szCs w:val="24"/>
        </w:rPr>
        <w:t xml:space="preserve">вводится  </w:t>
      </w:r>
      <w:r w:rsidRPr="00294044">
        <w:rPr>
          <w:rFonts w:ascii="Times New Roman" w:hAnsi="Times New Roman" w:cs="Times New Roman"/>
          <w:color w:val="000000"/>
          <w:spacing w:val="-2"/>
          <w:sz w:val="24"/>
          <w:szCs w:val="24"/>
        </w:rPr>
        <w:t xml:space="preserve">с </w:t>
      </w:r>
      <w:r w:rsidRPr="00294044">
        <w:rPr>
          <w:rFonts w:ascii="Times New Roman" w:hAnsi="Times New Roman" w:cs="Times New Roman"/>
          <w:color w:val="000000"/>
          <w:spacing w:val="-2"/>
          <w:sz w:val="24"/>
          <w:szCs w:val="24"/>
          <w:lang w:val="en-US"/>
        </w:rPr>
        <w:t>I</w:t>
      </w:r>
      <w:r w:rsidRPr="00294044">
        <w:rPr>
          <w:rFonts w:ascii="Times New Roman" w:hAnsi="Times New Roman" w:cs="Times New Roman"/>
          <w:color w:val="000000"/>
          <w:spacing w:val="-2"/>
          <w:sz w:val="24"/>
          <w:szCs w:val="24"/>
        </w:rPr>
        <w:t xml:space="preserve"> по </w:t>
      </w:r>
      <w:r w:rsidRPr="00294044">
        <w:rPr>
          <w:rFonts w:ascii="Times New Roman" w:hAnsi="Times New Roman" w:cs="Times New Roman"/>
          <w:color w:val="000000"/>
          <w:spacing w:val="-2"/>
          <w:sz w:val="24"/>
          <w:szCs w:val="24"/>
          <w:lang w:val="en-US"/>
        </w:rPr>
        <w:t>XI</w:t>
      </w:r>
      <w:r w:rsidRPr="00294044">
        <w:rPr>
          <w:rFonts w:ascii="Times New Roman" w:hAnsi="Times New Roman" w:cs="Times New Roman"/>
          <w:color w:val="000000"/>
          <w:spacing w:val="-2"/>
          <w:sz w:val="24"/>
          <w:szCs w:val="24"/>
        </w:rPr>
        <w:t xml:space="preserve"> класс (1 час в неделю);</w:t>
      </w:r>
      <w:r w:rsidRPr="00294044">
        <w:rPr>
          <w:rFonts w:ascii="Times New Roman" w:hAnsi="Times New Roman" w:cs="Times New Roman"/>
          <w:sz w:val="24"/>
          <w:szCs w:val="24"/>
        </w:rPr>
        <w:t xml:space="preserve"> </w:t>
      </w:r>
    </w:p>
    <w:p w:rsidR="001361B5" w:rsidRPr="00294044" w:rsidRDefault="001361B5" w:rsidP="001361B5">
      <w:pPr>
        <w:shd w:val="clear" w:color="auto" w:fill="FFFFFF"/>
        <w:spacing w:line="360" w:lineRule="auto"/>
        <w:ind w:firstLine="518"/>
        <w:contextualSpacing/>
        <w:jc w:val="both"/>
        <w:rPr>
          <w:rFonts w:ascii="Times New Roman" w:hAnsi="Times New Roman" w:cs="Times New Roman"/>
          <w:color w:val="000000"/>
          <w:sz w:val="24"/>
          <w:szCs w:val="24"/>
        </w:rPr>
      </w:pPr>
      <w:r w:rsidRPr="00294044">
        <w:rPr>
          <w:rFonts w:ascii="Times New Roman" w:hAnsi="Times New Roman" w:cs="Times New Roman"/>
          <w:sz w:val="24"/>
          <w:szCs w:val="24"/>
        </w:rPr>
        <w:t xml:space="preserve">- </w:t>
      </w:r>
      <w:r w:rsidRPr="00294044">
        <w:rPr>
          <w:rFonts w:ascii="Times New Roman" w:hAnsi="Times New Roman" w:cs="Times New Roman"/>
          <w:color w:val="000000"/>
          <w:sz w:val="24"/>
          <w:szCs w:val="24"/>
        </w:rPr>
        <w:t xml:space="preserve">предмет </w:t>
      </w:r>
      <w:r w:rsidRPr="00294044">
        <w:rPr>
          <w:rFonts w:ascii="Times New Roman" w:hAnsi="Times New Roman" w:cs="Times New Roman"/>
          <w:b/>
          <w:bCs/>
          <w:i/>
          <w:iCs/>
          <w:color w:val="000000"/>
          <w:sz w:val="24"/>
          <w:szCs w:val="24"/>
        </w:rPr>
        <w:t xml:space="preserve">«Родной язык» </w:t>
      </w:r>
      <w:r w:rsidRPr="00294044">
        <w:rPr>
          <w:rFonts w:ascii="Times New Roman" w:hAnsi="Times New Roman" w:cs="Times New Roman"/>
          <w:color w:val="000000"/>
          <w:sz w:val="24"/>
          <w:szCs w:val="24"/>
        </w:rPr>
        <w:t xml:space="preserve">с </w:t>
      </w:r>
      <w:r w:rsidRPr="00294044">
        <w:rPr>
          <w:rFonts w:ascii="Times New Roman" w:hAnsi="Times New Roman" w:cs="Times New Roman"/>
          <w:color w:val="000000"/>
          <w:sz w:val="24"/>
          <w:szCs w:val="24"/>
          <w:lang w:val="en-US"/>
        </w:rPr>
        <w:t>I</w:t>
      </w:r>
      <w:r w:rsidRPr="00294044">
        <w:rPr>
          <w:rFonts w:ascii="Times New Roman" w:hAnsi="Times New Roman" w:cs="Times New Roman"/>
          <w:color w:val="000000"/>
          <w:sz w:val="24"/>
          <w:szCs w:val="24"/>
        </w:rPr>
        <w:t xml:space="preserve"> по </w:t>
      </w:r>
      <w:r w:rsidRPr="00294044">
        <w:rPr>
          <w:rFonts w:ascii="Times New Roman" w:hAnsi="Times New Roman" w:cs="Times New Roman"/>
          <w:color w:val="000000"/>
          <w:sz w:val="24"/>
          <w:szCs w:val="24"/>
          <w:lang w:val="en-US"/>
        </w:rPr>
        <w:t>IX</w:t>
      </w:r>
      <w:r w:rsidRPr="00294044">
        <w:rPr>
          <w:rFonts w:ascii="Times New Roman" w:hAnsi="Times New Roman" w:cs="Times New Roman"/>
          <w:color w:val="000000"/>
          <w:sz w:val="24"/>
          <w:szCs w:val="24"/>
        </w:rPr>
        <w:t xml:space="preserve"> класс </w:t>
      </w:r>
      <w:r w:rsidRPr="00294044">
        <w:rPr>
          <w:rFonts w:ascii="Times New Roman" w:hAnsi="Times New Roman" w:cs="Times New Roman"/>
          <w:sz w:val="24"/>
          <w:szCs w:val="24"/>
        </w:rPr>
        <w:t>(по 2 часа в неделю)</w:t>
      </w:r>
      <w:r w:rsidRPr="00294044">
        <w:rPr>
          <w:rFonts w:ascii="Times New Roman" w:hAnsi="Times New Roman" w:cs="Times New Roman"/>
          <w:color w:val="000000"/>
          <w:sz w:val="24"/>
          <w:szCs w:val="24"/>
        </w:rPr>
        <w:t>;</w:t>
      </w:r>
    </w:p>
    <w:p w:rsidR="001361B5" w:rsidRPr="001361B5" w:rsidRDefault="001361B5" w:rsidP="001361B5">
      <w:pPr>
        <w:shd w:val="clear" w:color="auto" w:fill="FFFFFF"/>
        <w:spacing w:line="360" w:lineRule="auto"/>
        <w:ind w:firstLine="518"/>
        <w:contextualSpacing/>
        <w:jc w:val="both"/>
        <w:rPr>
          <w:rFonts w:ascii="Times New Roman" w:hAnsi="Times New Roman" w:cs="Times New Roman"/>
          <w:color w:val="000000"/>
          <w:sz w:val="24"/>
          <w:szCs w:val="24"/>
        </w:rPr>
      </w:pPr>
      <w:r w:rsidRPr="00294044">
        <w:rPr>
          <w:rFonts w:ascii="Times New Roman" w:hAnsi="Times New Roman" w:cs="Times New Roman"/>
          <w:color w:val="000000"/>
          <w:sz w:val="24"/>
          <w:szCs w:val="24"/>
        </w:rPr>
        <w:t xml:space="preserve">- предмет </w:t>
      </w:r>
      <w:r w:rsidRPr="00294044">
        <w:rPr>
          <w:rFonts w:ascii="Times New Roman" w:hAnsi="Times New Roman" w:cs="Times New Roman"/>
          <w:b/>
          <w:bCs/>
          <w:i/>
          <w:iCs/>
          <w:color w:val="000000"/>
          <w:sz w:val="24"/>
          <w:szCs w:val="24"/>
        </w:rPr>
        <w:t xml:space="preserve">«Родная </w:t>
      </w:r>
      <w:r w:rsidRPr="00294044">
        <w:rPr>
          <w:rFonts w:ascii="Times New Roman" w:hAnsi="Times New Roman" w:cs="Times New Roman"/>
          <w:b/>
          <w:i/>
          <w:iCs/>
          <w:color w:val="000000"/>
          <w:sz w:val="24"/>
          <w:szCs w:val="24"/>
        </w:rPr>
        <w:t>литература»</w:t>
      </w:r>
      <w:r w:rsidRPr="00294044">
        <w:rPr>
          <w:rFonts w:ascii="Times New Roman" w:hAnsi="Times New Roman" w:cs="Times New Roman"/>
          <w:i/>
          <w:iCs/>
          <w:color w:val="000000"/>
          <w:sz w:val="24"/>
          <w:szCs w:val="24"/>
        </w:rPr>
        <w:t xml:space="preserve"> </w:t>
      </w:r>
      <w:r w:rsidRPr="00294044">
        <w:rPr>
          <w:rFonts w:ascii="Times New Roman" w:hAnsi="Times New Roman" w:cs="Times New Roman"/>
          <w:color w:val="000000"/>
          <w:sz w:val="24"/>
          <w:szCs w:val="24"/>
        </w:rPr>
        <w:t xml:space="preserve">с </w:t>
      </w:r>
      <w:r w:rsidRPr="00294044">
        <w:rPr>
          <w:rFonts w:ascii="Times New Roman" w:hAnsi="Times New Roman" w:cs="Times New Roman"/>
          <w:color w:val="000000"/>
          <w:sz w:val="24"/>
          <w:szCs w:val="24"/>
          <w:lang w:val="en-US"/>
        </w:rPr>
        <w:t>I</w:t>
      </w:r>
      <w:r w:rsidRPr="00294044">
        <w:rPr>
          <w:rFonts w:ascii="Times New Roman" w:hAnsi="Times New Roman" w:cs="Times New Roman"/>
          <w:color w:val="000000"/>
          <w:sz w:val="24"/>
          <w:szCs w:val="24"/>
        </w:rPr>
        <w:t xml:space="preserve"> по </w:t>
      </w:r>
      <w:r w:rsidRPr="00294044">
        <w:rPr>
          <w:rFonts w:ascii="Times New Roman" w:hAnsi="Times New Roman" w:cs="Times New Roman"/>
          <w:color w:val="000000"/>
          <w:sz w:val="24"/>
          <w:szCs w:val="24"/>
          <w:lang w:val="en-US"/>
        </w:rPr>
        <w:t>XI</w:t>
      </w:r>
      <w:r w:rsidRPr="00294044">
        <w:rPr>
          <w:rFonts w:ascii="Times New Roman" w:hAnsi="Times New Roman" w:cs="Times New Roman"/>
          <w:color w:val="000000"/>
          <w:sz w:val="24"/>
          <w:szCs w:val="24"/>
        </w:rPr>
        <w:t xml:space="preserve"> класс </w:t>
      </w:r>
      <w:r w:rsidRPr="00294044">
        <w:rPr>
          <w:rFonts w:ascii="Times New Roman" w:hAnsi="Times New Roman" w:cs="Times New Roman"/>
          <w:sz w:val="24"/>
          <w:szCs w:val="24"/>
        </w:rPr>
        <w:t>(по 2 часа в неделю)</w:t>
      </w:r>
      <w:r w:rsidRPr="00294044">
        <w:rPr>
          <w:rFonts w:ascii="Times New Roman" w:hAnsi="Times New Roman" w:cs="Times New Roman"/>
          <w:color w:val="000000"/>
          <w:sz w:val="24"/>
          <w:szCs w:val="24"/>
        </w:rPr>
        <w:t>.</w:t>
      </w:r>
    </w:p>
    <w:p w:rsidR="001361B5" w:rsidRPr="00E67805" w:rsidRDefault="001361B5" w:rsidP="001361B5">
      <w:pPr>
        <w:pStyle w:val="a7"/>
        <w:spacing w:before="0" w:beforeAutospacing="0" w:after="0" w:afterAutospacing="0" w:line="360" w:lineRule="auto"/>
        <w:ind w:firstLine="360"/>
        <w:contextualSpacing/>
        <w:jc w:val="both"/>
      </w:pPr>
      <w:r w:rsidRPr="00E67805">
        <w:rPr>
          <w:i/>
        </w:rPr>
        <w:t>Предметы по выбору образовательного учреждения</w:t>
      </w:r>
      <w:r w:rsidRPr="00E67805">
        <w:t xml:space="preserve"> используются для преподавания </w:t>
      </w:r>
      <w:r w:rsidRPr="00E67805">
        <w:rPr>
          <w:bCs/>
          <w:color w:val="000000"/>
          <w:shd w:val="clear" w:color="auto" w:fill="FFFFFF"/>
        </w:rPr>
        <w:t>учебных</w:t>
      </w:r>
      <w:r w:rsidRPr="00E67805">
        <w:t xml:space="preserve"> предметов, предлагаемых образовательным учреждением, учитывая его политехническое и агротехническое направление.  Их также можно использовать для увеличения количества часов, отведенных на преподавание </w:t>
      </w:r>
      <w:r w:rsidRPr="00E67805">
        <w:rPr>
          <w:bCs/>
          <w:color w:val="000000"/>
          <w:shd w:val="clear" w:color="auto" w:fill="FFFFFF"/>
        </w:rPr>
        <w:t>учебных</w:t>
      </w:r>
      <w:r w:rsidRPr="00E67805">
        <w:rPr>
          <w:shd w:val="clear" w:color="auto" w:fill="FFFFFF"/>
        </w:rPr>
        <w:t xml:space="preserve"> </w:t>
      </w:r>
      <w:r w:rsidRPr="00E67805">
        <w:t xml:space="preserve">предметов федерального компонента. В </w:t>
      </w:r>
      <w:r w:rsidRPr="00E67805">
        <w:rPr>
          <w:lang w:val="en-US"/>
        </w:rPr>
        <w:t>IX</w:t>
      </w:r>
      <w:r w:rsidRPr="00E67805">
        <w:t xml:space="preserve"> классах компонент образовательного учреждения отводится на организацию предпрофильной подготовки обучающихся. </w:t>
      </w:r>
    </w:p>
    <w:p w:rsidR="001361B5" w:rsidRPr="00294044" w:rsidRDefault="001361B5" w:rsidP="001361B5">
      <w:pPr>
        <w:shd w:val="clear" w:color="auto" w:fill="FFFFFF"/>
        <w:ind w:right="-5"/>
        <w:jc w:val="both"/>
        <w:rPr>
          <w:rFonts w:ascii="Times New Roman" w:hAnsi="Times New Roman" w:cs="Times New Roman"/>
          <w:b/>
          <w:iCs/>
          <w:spacing w:val="-4"/>
          <w:sz w:val="24"/>
          <w:szCs w:val="24"/>
        </w:rPr>
      </w:pPr>
    </w:p>
    <w:p w:rsidR="001361B5" w:rsidRPr="00294044" w:rsidRDefault="001361B5" w:rsidP="001361B5">
      <w:pPr>
        <w:pStyle w:val="afa"/>
        <w:contextualSpacing/>
        <w:rPr>
          <w:sz w:val="24"/>
          <w:szCs w:val="24"/>
        </w:rPr>
      </w:pPr>
      <w:r w:rsidRPr="00294044">
        <w:rPr>
          <w:iCs/>
          <w:spacing w:val="-4"/>
          <w:sz w:val="24"/>
          <w:szCs w:val="24"/>
        </w:rPr>
        <w:t xml:space="preserve">По БУП часы выбора (компоненты ОУ) распределены во внеурочное время. В начальной ступени и в 5в, 6в  классах в соответствии с БУП ФГОС, как неотъемлемая часть образовательного процесса, организована внеаудиторная деятельность по разным направлениям.  В </w:t>
      </w:r>
      <w:r>
        <w:rPr>
          <w:iCs/>
          <w:spacing w:val="-4"/>
          <w:sz w:val="24"/>
          <w:szCs w:val="24"/>
        </w:rPr>
        <w:t xml:space="preserve">каждом  классе с 1 по </w:t>
      </w:r>
      <w:r w:rsidRPr="00294044">
        <w:rPr>
          <w:iCs/>
          <w:spacing w:val="-4"/>
          <w:sz w:val="24"/>
          <w:szCs w:val="24"/>
        </w:rPr>
        <w:t>4</w:t>
      </w:r>
      <w:r>
        <w:rPr>
          <w:iCs/>
          <w:spacing w:val="-4"/>
          <w:sz w:val="24"/>
          <w:szCs w:val="24"/>
        </w:rPr>
        <w:t>кл.</w:t>
      </w:r>
      <w:r w:rsidRPr="00294044">
        <w:rPr>
          <w:iCs/>
          <w:spacing w:val="-4"/>
          <w:sz w:val="24"/>
          <w:szCs w:val="24"/>
        </w:rPr>
        <w:t xml:space="preserve">, </w:t>
      </w:r>
      <w:r>
        <w:rPr>
          <w:iCs/>
          <w:spacing w:val="-4"/>
          <w:sz w:val="24"/>
          <w:szCs w:val="24"/>
        </w:rPr>
        <w:t xml:space="preserve">в  </w:t>
      </w:r>
      <w:r w:rsidRPr="00294044">
        <w:rPr>
          <w:iCs/>
          <w:spacing w:val="-4"/>
          <w:sz w:val="24"/>
          <w:szCs w:val="24"/>
        </w:rPr>
        <w:t>5в  и  6в  -  по 10 часов.</w:t>
      </w:r>
      <w:r w:rsidRPr="00294044">
        <w:rPr>
          <w:sz w:val="24"/>
          <w:szCs w:val="24"/>
        </w:rPr>
        <w:t xml:space="preserve"> Учащиеся будут заняты в учреждениях дополнительного образования по договору о социальном партнёрстве с ДЮСШ, МЦДОД, ДЮЭЦ «Кыталык», музыкальной школой. </w:t>
      </w:r>
    </w:p>
    <w:p w:rsidR="001361B5" w:rsidRPr="00294044" w:rsidRDefault="001361B5" w:rsidP="001361B5">
      <w:pPr>
        <w:pStyle w:val="afa"/>
        <w:contextualSpacing/>
        <w:rPr>
          <w:sz w:val="24"/>
          <w:szCs w:val="24"/>
        </w:rPr>
      </w:pPr>
      <w:r w:rsidRPr="00294044">
        <w:rPr>
          <w:sz w:val="24"/>
          <w:szCs w:val="24"/>
        </w:rPr>
        <w:t>Углубленное изучение предметов математика, физика, информатика, технология вводятся за счет часов внеаудиторной и проектной деятельности. Начиная с 7 класса  организуется предпрофильная подготовка через проведение элективных курсов, которые помогут учащимся определиться в выборе будущего профиля и профессии (</w:t>
      </w:r>
      <w:proofErr w:type="gramStart"/>
      <w:r w:rsidRPr="00294044">
        <w:rPr>
          <w:sz w:val="24"/>
          <w:szCs w:val="24"/>
        </w:rPr>
        <w:t>политехнический</w:t>
      </w:r>
      <w:proofErr w:type="gramEnd"/>
      <w:r w:rsidRPr="00294044">
        <w:rPr>
          <w:sz w:val="24"/>
          <w:szCs w:val="24"/>
        </w:rPr>
        <w:t xml:space="preserve"> и агротехнологический). Классы агротехнологической направленности изучают</w:t>
      </w:r>
      <w:proofErr w:type="gramStart"/>
      <w:r w:rsidRPr="00294044">
        <w:rPr>
          <w:sz w:val="24"/>
          <w:szCs w:val="24"/>
        </w:rPr>
        <w:t xml:space="preserve">  В</w:t>
      </w:r>
      <w:proofErr w:type="gramEnd"/>
      <w:r w:rsidRPr="00294044">
        <w:rPr>
          <w:sz w:val="24"/>
          <w:szCs w:val="24"/>
        </w:rPr>
        <w:t xml:space="preserve"> 10-11 классах обеспечиваются физико-химический, агротехнологический профили обучения. </w:t>
      </w:r>
    </w:p>
    <w:p w:rsidR="001361B5" w:rsidRPr="00467AA0" w:rsidRDefault="001361B5" w:rsidP="001361B5">
      <w:pPr>
        <w:jc w:val="both"/>
        <w:rPr>
          <w:rFonts w:ascii="Times New Roman" w:hAnsi="Times New Roman"/>
          <w:b/>
          <w:spacing w:val="3"/>
          <w:w w:val="110"/>
          <w:sz w:val="24"/>
          <w:szCs w:val="24"/>
        </w:rPr>
      </w:pPr>
    </w:p>
    <w:p w:rsidR="001361B5" w:rsidRPr="00467AA0" w:rsidRDefault="001361B5" w:rsidP="001361B5">
      <w:pPr>
        <w:pStyle w:val="afff6"/>
        <w:spacing w:line="240" w:lineRule="auto"/>
        <w:ind w:firstLine="0"/>
        <w:rPr>
          <w:rStyle w:val="Zag11"/>
          <w:sz w:val="24"/>
          <w:szCs w:val="24"/>
        </w:rPr>
      </w:pPr>
      <w:r>
        <w:rPr>
          <w:b/>
          <w:i/>
          <w:iCs/>
          <w:spacing w:val="6"/>
          <w:w w:val="110"/>
          <w:sz w:val="24"/>
          <w:szCs w:val="24"/>
        </w:rPr>
        <w:t xml:space="preserve">  </w:t>
      </w:r>
      <w:r w:rsidRPr="00467AA0">
        <w:rPr>
          <w:b/>
          <w:i/>
          <w:iCs/>
          <w:spacing w:val="6"/>
          <w:w w:val="110"/>
          <w:sz w:val="24"/>
          <w:szCs w:val="24"/>
        </w:rPr>
        <w:t>На 2-й ступени</w:t>
      </w:r>
      <w:r w:rsidRPr="00467AA0">
        <w:rPr>
          <w:i/>
          <w:iCs/>
          <w:spacing w:val="6"/>
          <w:w w:val="110"/>
          <w:sz w:val="24"/>
          <w:szCs w:val="24"/>
        </w:rPr>
        <w:t xml:space="preserve">  </w:t>
      </w:r>
      <w:r w:rsidRPr="00467AA0">
        <w:rPr>
          <w:iCs/>
          <w:spacing w:val="6"/>
          <w:w w:val="110"/>
          <w:sz w:val="24"/>
          <w:szCs w:val="24"/>
        </w:rPr>
        <w:t xml:space="preserve">в связи с введением ФГОС в основной школе в 5-м «в» </w:t>
      </w:r>
      <w:r>
        <w:rPr>
          <w:iCs/>
          <w:spacing w:val="6"/>
          <w:w w:val="110"/>
          <w:sz w:val="24"/>
          <w:szCs w:val="24"/>
        </w:rPr>
        <w:t xml:space="preserve">и в 6 «в» </w:t>
      </w:r>
      <w:r>
        <w:rPr>
          <w:iCs/>
          <w:spacing w:val="6"/>
          <w:w w:val="110"/>
          <w:sz w:val="24"/>
          <w:szCs w:val="24"/>
        </w:rPr>
        <w:lastRenderedPageBreak/>
        <w:t>классах</w:t>
      </w:r>
      <w:r w:rsidRPr="00467AA0">
        <w:rPr>
          <w:iCs/>
          <w:spacing w:val="6"/>
          <w:w w:val="110"/>
          <w:sz w:val="24"/>
          <w:szCs w:val="24"/>
        </w:rPr>
        <w:t xml:space="preserve"> учебный план составлен по </w:t>
      </w:r>
      <w:r w:rsidRPr="00467AA0">
        <w:rPr>
          <w:iCs/>
          <w:spacing w:val="6"/>
          <w:w w:val="110"/>
          <w:sz w:val="24"/>
          <w:szCs w:val="24"/>
          <w:lang w:val="en-US"/>
        </w:rPr>
        <w:t>IV</w:t>
      </w:r>
      <w:r w:rsidRPr="00467AA0">
        <w:rPr>
          <w:iCs/>
          <w:spacing w:val="6"/>
          <w:w w:val="110"/>
          <w:sz w:val="24"/>
          <w:szCs w:val="24"/>
        </w:rPr>
        <w:t xml:space="preserve"> варианту БУП ООО. </w:t>
      </w:r>
      <w:r w:rsidRPr="00134A40">
        <w:rPr>
          <w:rStyle w:val="Zag11"/>
          <w:sz w:val="24"/>
          <w:szCs w:val="24"/>
        </w:rPr>
        <w:t>Максимальная недельная нагрузка  в 5 кл. – 32 часа и 6 в – 33 часа, 10 внеурочных часов.</w:t>
      </w:r>
      <w:r w:rsidRPr="00467AA0">
        <w:rPr>
          <w:rStyle w:val="Zag11"/>
          <w:sz w:val="24"/>
          <w:szCs w:val="24"/>
        </w:rPr>
        <w:t xml:space="preserve"> </w:t>
      </w:r>
    </w:p>
    <w:p w:rsidR="001361B5" w:rsidRDefault="001361B5" w:rsidP="001361B5">
      <w:pPr>
        <w:pStyle w:val="afff6"/>
        <w:spacing w:line="240" w:lineRule="auto"/>
        <w:rPr>
          <w:rStyle w:val="Zag11"/>
          <w:sz w:val="24"/>
          <w:szCs w:val="24"/>
        </w:rPr>
      </w:pPr>
      <w:r w:rsidRPr="00467AA0">
        <w:rPr>
          <w:rStyle w:val="Zag11"/>
          <w:sz w:val="24"/>
          <w:szCs w:val="24"/>
        </w:rPr>
        <w:t>Направления внеурочной деятельности:</w:t>
      </w:r>
    </w:p>
    <w:p w:rsidR="001361B5" w:rsidRPr="00467AA0" w:rsidRDefault="001361B5" w:rsidP="001361B5">
      <w:pPr>
        <w:pStyle w:val="afff6"/>
        <w:spacing w:line="240" w:lineRule="auto"/>
        <w:rPr>
          <w:rStyle w:val="Zag11"/>
          <w:sz w:val="24"/>
          <w:szCs w:val="24"/>
        </w:rPr>
      </w:pPr>
    </w:p>
    <w:tbl>
      <w:tblPr>
        <w:tblW w:w="0" w:type="auto"/>
        <w:tblInd w:w="1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3544"/>
      </w:tblGrid>
      <w:tr w:rsidR="001361B5" w:rsidRPr="00467AA0" w:rsidTr="002440FC">
        <w:tc>
          <w:tcPr>
            <w:tcW w:w="3686" w:type="dxa"/>
          </w:tcPr>
          <w:p w:rsidR="001361B5" w:rsidRPr="00467AA0" w:rsidRDefault="001361B5" w:rsidP="002440FC">
            <w:pPr>
              <w:pStyle w:val="afff6"/>
              <w:spacing w:line="240" w:lineRule="auto"/>
              <w:ind w:firstLine="0"/>
              <w:rPr>
                <w:rStyle w:val="Zag11"/>
                <w:b/>
                <w:sz w:val="24"/>
                <w:szCs w:val="24"/>
              </w:rPr>
            </w:pPr>
            <w:r w:rsidRPr="00467AA0">
              <w:rPr>
                <w:rStyle w:val="Zag11"/>
                <w:b/>
                <w:sz w:val="24"/>
                <w:szCs w:val="24"/>
              </w:rPr>
              <w:t xml:space="preserve">                Направления </w:t>
            </w:r>
          </w:p>
        </w:tc>
        <w:tc>
          <w:tcPr>
            <w:tcW w:w="3544" w:type="dxa"/>
          </w:tcPr>
          <w:p w:rsidR="001361B5" w:rsidRPr="00467AA0" w:rsidRDefault="001361B5" w:rsidP="002440FC">
            <w:pPr>
              <w:pStyle w:val="afff6"/>
              <w:spacing w:line="240" w:lineRule="auto"/>
              <w:ind w:firstLine="0"/>
              <w:rPr>
                <w:rStyle w:val="Zag11"/>
                <w:b/>
                <w:sz w:val="24"/>
                <w:szCs w:val="24"/>
              </w:rPr>
            </w:pPr>
            <w:r w:rsidRPr="00467AA0">
              <w:rPr>
                <w:rStyle w:val="Zag11"/>
                <w:b/>
                <w:sz w:val="24"/>
                <w:szCs w:val="24"/>
              </w:rPr>
              <w:t xml:space="preserve">           Кол-во часов</w:t>
            </w:r>
          </w:p>
        </w:tc>
      </w:tr>
      <w:tr w:rsidR="001361B5" w:rsidRPr="00467AA0" w:rsidTr="002440FC">
        <w:trPr>
          <w:trHeight w:val="299"/>
        </w:trPr>
        <w:tc>
          <w:tcPr>
            <w:tcW w:w="3686" w:type="dxa"/>
          </w:tcPr>
          <w:p w:rsidR="001361B5" w:rsidRPr="00467AA0" w:rsidRDefault="001361B5" w:rsidP="002440FC">
            <w:pPr>
              <w:pStyle w:val="afff6"/>
              <w:spacing w:line="240" w:lineRule="auto"/>
              <w:ind w:firstLine="0"/>
              <w:rPr>
                <w:rStyle w:val="Zag11"/>
                <w:sz w:val="24"/>
                <w:szCs w:val="24"/>
              </w:rPr>
            </w:pPr>
            <w:r w:rsidRPr="00467AA0">
              <w:rPr>
                <w:sz w:val="24"/>
                <w:szCs w:val="24"/>
                <w:highlight w:val="yellow"/>
              </w:rPr>
              <w:t xml:space="preserve">Познавательное </w:t>
            </w:r>
            <w:proofErr w:type="gramStart"/>
            <w:r w:rsidRPr="00467AA0">
              <w:rPr>
                <w:sz w:val="24"/>
                <w:szCs w:val="24"/>
                <w:highlight w:val="yellow"/>
              </w:rPr>
              <w:t>напр</w:t>
            </w:r>
            <w:proofErr w:type="gramEnd"/>
          </w:p>
        </w:tc>
        <w:tc>
          <w:tcPr>
            <w:tcW w:w="3544" w:type="dxa"/>
          </w:tcPr>
          <w:p w:rsidR="001361B5" w:rsidRPr="00467AA0" w:rsidRDefault="001361B5" w:rsidP="002440FC">
            <w:pPr>
              <w:pStyle w:val="afff6"/>
              <w:spacing w:line="240" w:lineRule="auto"/>
              <w:ind w:firstLine="0"/>
              <w:jc w:val="center"/>
              <w:rPr>
                <w:rStyle w:val="Zag11"/>
                <w:sz w:val="24"/>
                <w:szCs w:val="24"/>
              </w:rPr>
            </w:pPr>
            <w:r w:rsidRPr="00467AA0">
              <w:rPr>
                <w:rStyle w:val="Zag11"/>
                <w:sz w:val="24"/>
                <w:szCs w:val="24"/>
              </w:rPr>
              <w:t>3</w:t>
            </w:r>
          </w:p>
        </w:tc>
      </w:tr>
      <w:tr w:rsidR="001361B5" w:rsidRPr="00467AA0" w:rsidTr="002440FC">
        <w:tc>
          <w:tcPr>
            <w:tcW w:w="3686" w:type="dxa"/>
          </w:tcPr>
          <w:p w:rsidR="001361B5" w:rsidRPr="00467AA0" w:rsidRDefault="001361B5" w:rsidP="002440FC">
            <w:pPr>
              <w:pStyle w:val="afff6"/>
              <w:spacing w:line="240" w:lineRule="auto"/>
              <w:ind w:firstLine="0"/>
              <w:rPr>
                <w:rStyle w:val="Zag11"/>
                <w:sz w:val="24"/>
                <w:szCs w:val="24"/>
              </w:rPr>
            </w:pPr>
            <w:r w:rsidRPr="00467AA0">
              <w:rPr>
                <w:sz w:val="24"/>
                <w:szCs w:val="24"/>
                <w:highlight w:val="yellow"/>
              </w:rPr>
              <w:t xml:space="preserve">спортивно-оздоровительное  </w:t>
            </w:r>
          </w:p>
        </w:tc>
        <w:tc>
          <w:tcPr>
            <w:tcW w:w="3544" w:type="dxa"/>
          </w:tcPr>
          <w:p w:rsidR="001361B5" w:rsidRPr="00467AA0" w:rsidRDefault="001361B5" w:rsidP="002440FC">
            <w:pPr>
              <w:pStyle w:val="afff6"/>
              <w:spacing w:line="240" w:lineRule="auto"/>
              <w:ind w:firstLine="0"/>
              <w:jc w:val="center"/>
              <w:rPr>
                <w:rStyle w:val="Zag11"/>
                <w:sz w:val="24"/>
                <w:szCs w:val="24"/>
              </w:rPr>
            </w:pPr>
            <w:r w:rsidRPr="00467AA0">
              <w:rPr>
                <w:rStyle w:val="Zag11"/>
                <w:sz w:val="24"/>
                <w:szCs w:val="24"/>
              </w:rPr>
              <w:t>1</w:t>
            </w:r>
          </w:p>
        </w:tc>
      </w:tr>
      <w:tr w:rsidR="001361B5" w:rsidRPr="00467AA0" w:rsidTr="002440FC">
        <w:tc>
          <w:tcPr>
            <w:tcW w:w="3686" w:type="dxa"/>
          </w:tcPr>
          <w:p w:rsidR="001361B5" w:rsidRPr="00467AA0" w:rsidRDefault="001361B5" w:rsidP="002440FC">
            <w:pPr>
              <w:pStyle w:val="afff6"/>
              <w:spacing w:line="240" w:lineRule="auto"/>
              <w:ind w:firstLine="0"/>
              <w:rPr>
                <w:rStyle w:val="Zag11"/>
                <w:sz w:val="24"/>
                <w:szCs w:val="24"/>
              </w:rPr>
            </w:pPr>
            <w:r w:rsidRPr="00467AA0">
              <w:rPr>
                <w:sz w:val="24"/>
                <w:szCs w:val="24"/>
                <w:highlight w:val="yellow"/>
              </w:rPr>
              <w:t>этнокультурное</w:t>
            </w:r>
          </w:p>
        </w:tc>
        <w:tc>
          <w:tcPr>
            <w:tcW w:w="3544" w:type="dxa"/>
          </w:tcPr>
          <w:p w:rsidR="001361B5" w:rsidRPr="00467AA0" w:rsidRDefault="001361B5" w:rsidP="002440FC">
            <w:pPr>
              <w:pStyle w:val="afff6"/>
              <w:spacing w:line="240" w:lineRule="auto"/>
              <w:ind w:firstLine="0"/>
              <w:jc w:val="center"/>
              <w:rPr>
                <w:rStyle w:val="Zag11"/>
                <w:sz w:val="24"/>
                <w:szCs w:val="24"/>
              </w:rPr>
            </w:pPr>
            <w:r w:rsidRPr="00467AA0">
              <w:rPr>
                <w:rStyle w:val="Zag11"/>
                <w:sz w:val="24"/>
                <w:szCs w:val="24"/>
              </w:rPr>
              <w:t>1</w:t>
            </w:r>
          </w:p>
        </w:tc>
      </w:tr>
      <w:tr w:rsidR="001361B5" w:rsidRPr="00467AA0" w:rsidTr="002440FC">
        <w:tc>
          <w:tcPr>
            <w:tcW w:w="3686" w:type="dxa"/>
          </w:tcPr>
          <w:p w:rsidR="001361B5" w:rsidRPr="00467AA0" w:rsidRDefault="001361B5" w:rsidP="002440FC">
            <w:pPr>
              <w:pStyle w:val="afff6"/>
              <w:spacing w:line="240" w:lineRule="auto"/>
              <w:ind w:firstLine="0"/>
              <w:rPr>
                <w:rStyle w:val="Zag11"/>
                <w:sz w:val="24"/>
                <w:szCs w:val="24"/>
              </w:rPr>
            </w:pPr>
            <w:r w:rsidRPr="00467AA0">
              <w:rPr>
                <w:sz w:val="24"/>
                <w:szCs w:val="24"/>
                <w:highlight w:val="yellow"/>
              </w:rPr>
              <w:t>художественно-эстетическое</w:t>
            </w:r>
          </w:p>
        </w:tc>
        <w:tc>
          <w:tcPr>
            <w:tcW w:w="3544" w:type="dxa"/>
          </w:tcPr>
          <w:p w:rsidR="001361B5" w:rsidRPr="00467AA0" w:rsidRDefault="001361B5" w:rsidP="002440FC">
            <w:pPr>
              <w:pStyle w:val="afff6"/>
              <w:spacing w:line="240" w:lineRule="auto"/>
              <w:ind w:firstLine="0"/>
              <w:jc w:val="center"/>
              <w:rPr>
                <w:rStyle w:val="Zag11"/>
                <w:sz w:val="24"/>
                <w:szCs w:val="24"/>
              </w:rPr>
            </w:pPr>
            <w:r w:rsidRPr="00467AA0">
              <w:rPr>
                <w:rStyle w:val="Zag11"/>
                <w:sz w:val="24"/>
                <w:szCs w:val="24"/>
              </w:rPr>
              <w:t>4</w:t>
            </w:r>
          </w:p>
        </w:tc>
      </w:tr>
      <w:tr w:rsidR="001361B5" w:rsidRPr="00467AA0" w:rsidTr="002440FC">
        <w:tc>
          <w:tcPr>
            <w:tcW w:w="3686" w:type="dxa"/>
          </w:tcPr>
          <w:p w:rsidR="001361B5" w:rsidRPr="00467AA0" w:rsidRDefault="001361B5" w:rsidP="002440FC">
            <w:pPr>
              <w:pStyle w:val="afff6"/>
              <w:spacing w:line="240" w:lineRule="auto"/>
              <w:ind w:firstLine="0"/>
              <w:rPr>
                <w:sz w:val="24"/>
                <w:szCs w:val="24"/>
                <w:highlight w:val="yellow"/>
              </w:rPr>
            </w:pPr>
            <w:r w:rsidRPr="00467AA0">
              <w:rPr>
                <w:sz w:val="24"/>
                <w:szCs w:val="24"/>
                <w:highlight w:val="yellow"/>
              </w:rPr>
              <w:t>техническое</w:t>
            </w:r>
          </w:p>
        </w:tc>
        <w:tc>
          <w:tcPr>
            <w:tcW w:w="3544" w:type="dxa"/>
          </w:tcPr>
          <w:p w:rsidR="001361B5" w:rsidRPr="00467AA0" w:rsidRDefault="001361B5" w:rsidP="002440FC">
            <w:pPr>
              <w:pStyle w:val="afff6"/>
              <w:spacing w:line="240" w:lineRule="auto"/>
              <w:ind w:firstLine="0"/>
              <w:jc w:val="center"/>
              <w:rPr>
                <w:rStyle w:val="Zag11"/>
                <w:sz w:val="24"/>
                <w:szCs w:val="24"/>
              </w:rPr>
            </w:pPr>
            <w:r w:rsidRPr="00467AA0">
              <w:rPr>
                <w:rStyle w:val="Zag11"/>
                <w:sz w:val="24"/>
                <w:szCs w:val="24"/>
              </w:rPr>
              <w:t>1</w:t>
            </w:r>
          </w:p>
        </w:tc>
      </w:tr>
    </w:tbl>
    <w:p w:rsidR="001361B5" w:rsidRPr="00467AA0" w:rsidRDefault="001361B5" w:rsidP="001361B5">
      <w:pPr>
        <w:jc w:val="both"/>
        <w:rPr>
          <w:rFonts w:ascii="Times New Roman" w:hAnsi="Times New Roman"/>
          <w:sz w:val="24"/>
          <w:szCs w:val="24"/>
        </w:rPr>
      </w:pPr>
    </w:p>
    <w:p w:rsidR="001361B5" w:rsidRDefault="001361B5" w:rsidP="001361B5">
      <w:pPr>
        <w:pStyle w:val="ac"/>
        <w:ind w:left="0"/>
        <w:jc w:val="both"/>
        <w:rPr>
          <w:rFonts w:ascii="Times New Roman" w:hAnsi="Times New Roman"/>
          <w:spacing w:val="1"/>
          <w:w w:val="110"/>
          <w:sz w:val="24"/>
          <w:szCs w:val="24"/>
        </w:rPr>
      </w:pPr>
      <w:r w:rsidRPr="00467AA0">
        <w:rPr>
          <w:rFonts w:ascii="Times New Roman" w:hAnsi="Times New Roman"/>
          <w:spacing w:val="6"/>
          <w:w w:val="110"/>
          <w:sz w:val="24"/>
          <w:szCs w:val="24"/>
        </w:rPr>
        <w:t xml:space="preserve">В школе имеются </w:t>
      </w:r>
      <w:r>
        <w:rPr>
          <w:rFonts w:ascii="Times New Roman" w:hAnsi="Times New Roman"/>
          <w:spacing w:val="1"/>
          <w:w w:val="110"/>
          <w:sz w:val="24"/>
          <w:szCs w:val="24"/>
        </w:rPr>
        <w:t>классы с политехническим направлением, с углубленным изучением физики, технологии, агротехнологические  классы</w:t>
      </w:r>
      <w:r w:rsidRPr="00467AA0">
        <w:rPr>
          <w:rFonts w:ascii="Times New Roman" w:hAnsi="Times New Roman"/>
          <w:spacing w:val="1"/>
          <w:w w:val="110"/>
          <w:sz w:val="24"/>
          <w:szCs w:val="24"/>
        </w:rPr>
        <w:t>:</w:t>
      </w:r>
    </w:p>
    <w:p w:rsidR="001361B5" w:rsidRPr="00467AA0" w:rsidRDefault="001361B5" w:rsidP="001361B5">
      <w:pPr>
        <w:pStyle w:val="ac"/>
        <w:ind w:left="0"/>
        <w:jc w:val="both"/>
        <w:rPr>
          <w:rFonts w:ascii="Times New Roman" w:hAnsi="Times New Roman"/>
          <w:spacing w:val="1"/>
          <w:w w:val="110"/>
          <w:sz w:val="24"/>
          <w:szCs w:val="24"/>
        </w:rPr>
      </w:pPr>
    </w:p>
    <w:tbl>
      <w:tblPr>
        <w:tblpPr w:leftFromText="180" w:rightFromText="180" w:vertAnchor="text" w:horzAnchor="margin" w:tblpXSpec="center" w:tblpY="1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05"/>
      </w:tblGrid>
      <w:tr w:rsidR="001361B5" w:rsidRPr="00467AA0" w:rsidTr="002440FC">
        <w:trPr>
          <w:trHeight w:hRule="exact" w:val="482"/>
        </w:trPr>
        <w:tc>
          <w:tcPr>
            <w:tcW w:w="3510" w:type="dxa"/>
          </w:tcPr>
          <w:p w:rsidR="001361B5" w:rsidRPr="00467AA0" w:rsidRDefault="001361B5" w:rsidP="002440FC">
            <w:pPr>
              <w:pStyle w:val="ac"/>
              <w:ind w:left="0"/>
              <w:jc w:val="both"/>
              <w:rPr>
                <w:rFonts w:ascii="Times New Roman" w:hAnsi="Times New Roman"/>
                <w:b/>
                <w:sz w:val="24"/>
                <w:szCs w:val="24"/>
              </w:rPr>
            </w:pPr>
            <w:r w:rsidRPr="00467AA0">
              <w:rPr>
                <w:rFonts w:ascii="Times New Roman" w:hAnsi="Times New Roman"/>
                <w:b/>
                <w:w w:val="107"/>
                <w:sz w:val="24"/>
                <w:szCs w:val="24"/>
              </w:rPr>
              <w:t>Профиль класса</w:t>
            </w:r>
          </w:p>
        </w:tc>
        <w:tc>
          <w:tcPr>
            <w:tcW w:w="3405" w:type="dxa"/>
          </w:tcPr>
          <w:p w:rsidR="001361B5" w:rsidRPr="00467AA0" w:rsidRDefault="001361B5" w:rsidP="002440FC">
            <w:pPr>
              <w:pStyle w:val="ac"/>
              <w:ind w:left="0"/>
              <w:jc w:val="both"/>
              <w:rPr>
                <w:rFonts w:ascii="Times New Roman" w:hAnsi="Times New Roman"/>
                <w:b/>
                <w:sz w:val="24"/>
                <w:szCs w:val="24"/>
              </w:rPr>
            </w:pPr>
            <w:r w:rsidRPr="00467AA0">
              <w:rPr>
                <w:rFonts w:ascii="Times New Roman" w:hAnsi="Times New Roman"/>
                <w:b/>
                <w:spacing w:val="-15"/>
                <w:w w:val="107"/>
                <w:sz w:val="24"/>
                <w:szCs w:val="24"/>
              </w:rPr>
              <w:t>Классы</w:t>
            </w:r>
          </w:p>
        </w:tc>
      </w:tr>
      <w:tr w:rsidR="001361B5" w:rsidRPr="00467AA0" w:rsidTr="002440FC">
        <w:trPr>
          <w:trHeight w:hRule="exact" w:val="655"/>
        </w:trPr>
        <w:tc>
          <w:tcPr>
            <w:tcW w:w="3510" w:type="dxa"/>
          </w:tcPr>
          <w:p w:rsidR="001361B5" w:rsidRPr="00FE05DE" w:rsidRDefault="001361B5" w:rsidP="002440FC">
            <w:pPr>
              <w:pStyle w:val="ac"/>
              <w:ind w:left="0"/>
              <w:jc w:val="both"/>
              <w:rPr>
                <w:rFonts w:ascii="Times New Roman" w:hAnsi="Times New Roman"/>
                <w:w w:val="107"/>
                <w:sz w:val="24"/>
                <w:szCs w:val="24"/>
                <w:highlight w:val="yellow"/>
              </w:rPr>
            </w:pPr>
            <w:r w:rsidRPr="00FE05DE">
              <w:rPr>
                <w:rFonts w:ascii="Times New Roman" w:hAnsi="Times New Roman"/>
                <w:b/>
                <w:w w:val="107"/>
                <w:sz w:val="24"/>
                <w:szCs w:val="24"/>
                <w:highlight w:val="yellow"/>
              </w:rPr>
              <w:t xml:space="preserve"> </w:t>
            </w:r>
            <w:r w:rsidRPr="00FE05DE">
              <w:rPr>
                <w:rFonts w:ascii="Times New Roman" w:hAnsi="Times New Roman"/>
                <w:w w:val="107"/>
                <w:sz w:val="24"/>
                <w:szCs w:val="24"/>
                <w:highlight w:val="yellow"/>
              </w:rPr>
              <w:t>Классы, реализующие  ФГОС</w:t>
            </w:r>
          </w:p>
          <w:p w:rsidR="001361B5" w:rsidRPr="00FE05DE" w:rsidRDefault="001361B5" w:rsidP="002440FC">
            <w:pPr>
              <w:pStyle w:val="ac"/>
              <w:ind w:left="0"/>
              <w:jc w:val="both"/>
              <w:rPr>
                <w:rFonts w:ascii="Times New Roman" w:hAnsi="Times New Roman"/>
                <w:b/>
                <w:w w:val="107"/>
                <w:sz w:val="24"/>
                <w:szCs w:val="24"/>
                <w:highlight w:val="yellow"/>
              </w:rPr>
            </w:pPr>
          </w:p>
        </w:tc>
        <w:tc>
          <w:tcPr>
            <w:tcW w:w="3405" w:type="dxa"/>
          </w:tcPr>
          <w:p w:rsidR="001361B5" w:rsidRPr="00FE05DE" w:rsidRDefault="001361B5" w:rsidP="002440FC">
            <w:pPr>
              <w:pStyle w:val="ac"/>
              <w:ind w:left="0"/>
              <w:jc w:val="both"/>
              <w:rPr>
                <w:rFonts w:ascii="Times New Roman" w:hAnsi="Times New Roman"/>
                <w:spacing w:val="-15"/>
                <w:w w:val="107"/>
                <w:sz w:val="24"/>
                <w:szCs w:val="24"/>
                <w:highlight w:val="yellow"/>
              </w:rPr>
            </w:pPr>
            <w:r w:rsidRPr="00FE05DE">
              <w:rPr>
                <w:rFonts w:ascii="Times New Roman" w:hAnsi="Times New Roman"/>
                <w:spacing w:val="-15"/>
                <w:w w:val="107"/>
                <w:sz w:val="24"/>
                <w:szCs w:val="24"/>
                <w:highlight w:val="yellow"/>
              </w:rPr>
              <w:t xml:space="preserve">   5в, 6в</w:t>
            </w:r>
          </w:p>
          <w:p w:rsidR="001361B5" w:rsidRPr="00FE05DE" w:rsidRDefault="001361B5" w:rsidP="002440FC">
            <w:pPr>
              <w:pStyle w:val="ac"/>
              <w:ind w:left="0"/>
              <w:jc w:val="both"/>
              <w:rPr>
                <w:rFonts w:ascii="Times New Roman" w:hAnsi="Times New Roman"/>
                <w:b/>
                <w:spacing w:val="-15"/>
                <w:w w:val="107"/>
                <w:sz w:val="24"/>
                <w:szCs w:val="24"/>
                <w:highlight w:val="yellow"/>
              </w:rPr>
            </w:pPr>
          </w:p>
          <w:p w:rsidR="001361B5" w:rsidRPr="00FE05DE" w:rsidRDefault="001361B5" w:rsidP="002440FC">
            <w:pPr>
              <w:pStyle w:val="ac"/>
              <w:ind w:left="0"/>
              <w:jc w:val="both"/>
              <w:rPr>
                <w:rFonts w:ascii="Times New Roman" w:hAnsi="Times New Roman"/>
                <w:b/>
                <w:spacing w:val="-15"/>
                <w:w w:val="107"/>
                <w:sz w:val="24"/>
                <w:szCs w:val="24"/>
                <w:highlight w:val="yellow"/>
              </w:rPr>
            </w:pPr>
          </w:p>
          <w:p w:rsidR="001361B5" w:rsidRPr="00FE05DE" w:rsidRDefault="001361B5" w:rsidP="002440FC">
            <w:pPr>
              <w:pStyle w:val="ac"/>
              <w:ind w:left="0"/>
              <w:jc w:val="both"/>
              <w:rPr>
                <w:rFonts w:ascii="Times New Roman" w:hAnsi="Times New Roman"/>
                <w:b/>
                <w:spacing w:val="-15"/>
                <w:w w:val="107"/>
                <w:sz w:val="24"/>
                <w:szCs w:val="24"/>
                <w:highlight w:val="yellow"/>
              </w:rPr>
            </w:pPr>
          </w:p>
          <w:p w:rsidR="001361B5" w:rsidRPr="00FE05DE" w:rsidRDefault="001361B5" w:rsidP="002440FC">
            <w:pPr>
              <w:pStyle w:val="ac"/>
              <w:ind w:left="0"/>
              <w:jc w:val="both"/>
              <w:rPr>
                <w:rFonts w:ascii="Times New Roman" w:hAnsi="Times New Roman"/>
                <w:b/>
                <w:spacing w:val="-15"/>
                <w:w w:val="107"/>
                <w:sz w:val="24"/>
                <w:szCs w:val="24"/>
                <w:highlight w:val="yellow"/>
              </w:rPr>
            </w:pPr>
          </w:p>
        </w:tc>
      </w:tr>
      <w:tr w:rsidR="001361B5" w:rsidRPr="00467AA0" w:rsidTr="002440FC">
        <w:trPr>
          <w:trHeight w:hRule="exact" w:val="461"/>
        </w:trPr>
        <w:tc>
          <w:tcPr>
            <w:tcW w:w="3510" w:type="dxa"/>
          </w:tcPr>
          <w:p w:rsidR="001361B5" w:rsidRPr="00FE05DE" w:rsidRDefault="001361B5" w:rsidP="002440FC">
            <w:pPr>
              <w:pStyle w:val="ac"/>
              <w:ind w:left="0"/>
              <w:jc w:val="both"/>
              <w:rPr>
                <w:rFonts w:ascii="Times New Roman" w:hAnsi="Times New Roman"/>
                <w:sz w:val="24"/>
                <w:szCs w:val="24"/>
                <w:highlight w:val="yellow"/>
              </w:rPr>
            </w:pPr>
            <w:r w:rsidRPr="00FE05DE">
              <w:rPr>
                <w:rFonts w:ascii="Times New Roman" w:hAnsi="Times New Roman"/>
                <w:spacing w:val="-2"/>
                <w:w w:val="107"/>
                <w:sz w:val="24"/>
                <w:szCs w:val="24"/>
                <w:highlight w:val="yellow"/>
              </w:rPr>
              <w:t xml:space="preserve"> Политехнические </w:t>
            </w:r>
          </w:p>
        </w:tc>
        <w:tc>
          <w:tcPr>
            <w:tcW w:w="3405" w:type="dxa"/>
          </w:tcPr>
          <w:p w:rsidR="001361B5" w:rsidRPr="00FE05DE" w:rsidRDefault="001361B5" w:rsidP="002440FC">
            <w:pPr>
              <w:pStyle w:val="ac"/>
              <w:ind w:left="0"/>
              <w:jc w:val="both"/>
              <w:rPr>
                <w:rFonts w:ascii="Times New Roman" w:hAnsi="Times New Roman"/>
                <w:sz w:val="24"/>
                <w:szCs w:val="24"/>
                <w:highlight w:val="yellow"/>
              </w:rPr>
            </w:pPr>
            <w:r w:rsidRPr="00FE05DE">
              <w:rPr>
                <w:rFonts w:ascii="Times New Roman" w:hAnsi="Times New Roman"/>
                <w:spacing w:val="-2"/>
                <w:w w:val="107"/>
                <w:sz w:val="24"/>
                <w:szCs w:val="24"/>
                <w:highlight w:val="yellow"/>
              </w:rPr>
              <w:t xml:space="preserve">  5а, 6а,  7а, 8а, 9а</w:t>
            </w:r>
            <w:r w:rsidRPr="00FE05DE">
              <w:rPr>
                <w:rFonts w:ascii="Times New Roman" w:hAnsi="Times New Roman"/>
                <w:sz w:val="24"/>
                <w:szCs w:val="24"/>
                <w:highlight w:val="yellow"/>
              </w:rPr>
              <w:t xml:space="preserve"> </w:t>
            </w:r>
          </w:p>
        </w:tc>
      </w:tr>
      <w:tr w:rsidR="001361B5" w:rsidRPr="00467AA0" w:rsidTr="002440FC">
        <w:trPr>
          <w:trHeight w:hRule="exact" w:val="554"/>
        </w:trPr>
        <w:tc>
          <w:tcPr>
            <w:tcW w:w="3510" w:type="dxa"/>
            <w:tcBorders>
              <w:top w:val="single" w:sz="4" w:space="0" w:color="auto"/>
            </w:tcBorders>
          </w:tcPr>
          <w:p w:rsidR="001361B5" w:rsidRPr="00FE05DE" w:rsidRDefault="001361B5" w:rsidP="002440FC">
            <w:pPr>
              <w:pStyle w:val="ac"/>
              <w:ind w:left="0"/>
              <w:jc w:val="both"/>
              <w:rPr>
                <w:rFonts w:ascii="Times New Roman" w:hAnsi="Times New Roman"/>
                <w:sz w:val="24"/>
                <w:szCs w:val="24"/>
                <w:highlight w:val="yellow"/>
              </w:rPr>
            </w:pPr>
            <w:r w:rsidRPr="00FE05DE">
              <w:rPr>
                <w:rFonts w:ascii="Times New Roman" w:hAnsi="Times New Roman"/>
                <w:sz w:val="24"/>
                <w:szCs w:val="24"/>
                <w:highlight w:val="yellow"/>
              </w:rPr>
              <w:t>С углубленным изучением физики</w:t>
            </w:r>
          </w:p>
          <w:p w:rsidR="001361B5" w:rsidRPr="00FE05DE" w:rsidRDefault="001361B5" w:rsidP="002440FC">
            <w:pPr>
              <w:pStyle w:val="ac"/>
              <w:ind w:left="0"/>
              <w:jc w:val="both"/>
              <w:rPr>
                <w:rFonts w:ascii="Times New Roman" w:hAnsi="Times New Roman"/>
                <w:sz w:val="24"/>
                <w:szCs w:val="24"/>
                <w:highlight w:val="yellow"/>
              </w:rPr>
            </w:pPr>
            <w:r w:rsidRPr="00FE05DE">
              <w:rPr>
                <w:rFonts w:ascii="Times New Roman" w:hAnsi="Times New Roman"/>
                <w:sz w:val="24"/>
                <w:szCs w:val="24"/>
                <w:highlight w:val="yellow"/>
              </w:rPr>
              <w:t xml:space="preserve"> физики </w:t>
            </w:r>
          </w:p>
        </w:tc>
        <w:tc>
          <w:tcPr>
            <w:tcW w:w="3405" w:type="dxa"/>
            <w:tcBorders>
              <w:top w:val="single" w:sz="4" w:space="0" w:color="auto"/>
            </w:tcBorders>
          </w:tcPr>
          <w:p w:rsidR="001361B5" w:rsidRPr="00FE05DE" w:rsidRDefault="001361B5" w:rsidP="002440FC">
            <w:pPr>
              <w:pStyle w:val="ac"/>
              <w:ind w:left="0"/>
              <w:jc w:val="both"/>
              <w:rPr>
                <w:rFonts w:ascii="Times New Roman" w:hAnsi="Times New Roman"/>
                <w:sz w:val="24"/>
                <w:szCs w:val="24"/>
                <w:highlight w:val="yellow"/>
              </w:rPr>
            </w:pPr>
            <w:r w:rsidRPr="00FE05DE">
              <w:rPr>
                <w:rFonts w:ascii="Times New Roman" w:hAnsi="Times New Roman"/>
                <w:sz w:val="24"/>
                <w:szCs w:val="24"/>
                <w:highlight w:val="yellow"/>
              </w:rPr>
              <w:t xml:space="preserve">5б, </w:t>
            </w:r>
          </w:p>
          <w:p w:rsidR="001361B5" w:rsidRPr="00FE05DE" w:rsidRDefault="001361B5" w:rsidP="002440FC">
            <w:pPr>
              <w:pStyle w:val="ac"/>
              <w:ind w:left="0"/>
              <w:jc w:val="both"/>
              <w:rPr>
                <w:rFonts w:ascii="Times New Roman" w:hAnsi="Times New Roman"/>
                <w:sz w:val="24"/>
                <w:szCs w:val="24"/>
                <w:highlight w:val="yellow"/>
              </w:rPr>
            </w:pPr>
          </w:p>
          <w:p w:rsidR="001361B5" w:rsidRPr="00FE05DE" w:rsidRDefault="001361B5" w:rsidP="002440FC">
            <w:pPr>
              <w:pStyle w:val="ac"/>
              <w:ind w:left="0"/>
              <w:jc w:val="both"/>
              <w:rPr>
                <w:rFonts w:ascii="Times New Roman" w:hAnsi="Times New Roman"/>
                <w:sz w:val="24"/>
                <w:szCs w:val="24"/>
                <w:highlight w:val="yellow"/>
              </w:rPr>
            </w:pPr>
          </w:p>
        </w:tc>
      </w:tr>
      <w:tr w:rsidR="001361B5" w:rsidRPr="00467AA0" w:rsidTr="002440FC">
        <w:trPr>
          <w:trHeight w:hRule="exact" w:val="693"/>
        </w:trPr>
        <w:tc>
          <w:tcPr>
            <w:tcW w:w="3510" w:type="dxa"/>
          </w:tcPr>
          <w:p w:rsidR="001361B5" w:rsidRPr="00FE05DE" w:rsidRDefault="001361B5" w:rsidP="002440FC">
            <w:pPr>
              <w:pStyle w:val="ac"/>
              <w:ind w:left="0"/>
              <w:jc w:val="both"/>
              <w:rPr>
                <w:rFonts w:ascii="Times New Roman" w:hAnsi="Times New Roman"/>
                <w:sz w:val="24"/>
                <w:szCs w:val="24"/>
                <w:highlight w:val="yellow"/>
              </w:rPr>
            </w:pPr>
            <w:r w:rsidRPr="00FE05DE">
              <w:rPr>
                <w:rFonts w:ascii="Times New Roman" w:hAnsi="Times New Roman"/>
                <w:sz w:val="24"/>
                <w:szCs w:val="24"/>
                <w:highlight w:val="yellow"/>
              </w:rPr>
              <w:t>С углубленным изучением технологии</w:t>
            </w:r>
          </w:p>
        </w:tc>
        <w:tc>
          <w:tcPr>
            <w:tcW w:w="3405" w:type="dxa"/>
          </w:tcPr>
          <w:p w:rsidR="001361B5" w:rsidRPr="00FE05DE" w:rsidRDefault="001361B5" w:rsidP="002440FC">
            <w:pPr>
              <w:pStyle w:val="ac"/>
              <w:ind w:left="0"/>
              <w:jc w:val="both"/>
              <w:rPr>
                <w:rFonts w:ascii="Times New Roman" w:hAnsi="Times New Roman"/>
                <w:sz w:val="24"/>
                <w:szCs w:val="24"/>
                <w:highlight w:val="yellow"/>
              </w:rPr>
            </w:pPr>
            <w:r w:rsidRPr="00FE05DE">
              <w:rPr>
                <w:rFonts w:ascii="Times New Roman" w:hAnsi="Times New Roman"/>
                <w:sz w:val="24"/>
                <w:szCs w:val="24"/>
                <w:highlight w:val="yellow"/>
              </w:rPr>
              <w:t xml:space="preserve">5в, 6б, 7б, </w:t>
            </w:r>
          </w:p>
        </w:tc>
      </w:tr>
      <w:tr w:rsidR="001361B5" w:rsidRPr="00467AA0" w:rsidTr="002440FC">
        <w:trPr>
          <w:trHeight w:hRule="exact" w:val="568"/>
        </w:trPr>
        <w:tc>
          <w:tcPr>
            <w:tcW w:w="3510" w:type="dxa"/>
          </w:tcPr>
          <w:p w:rsidR="001361B5" w:rsidRPr="00FE05DE" w:rsidRDefault="001361B5" w:rsidP="002440FC">
            <w:pPr>
              <w:pStyle w:val="ac"/>
              <w:ind w:left="0"/>
              <w:jc w:val="both"/>
              <w:rPr>
                <w:rFonts w:ascii="Times New Roman" w:hAnsi="Times New Roman"/>
                <w:sz w:val="24"/>
                <w:szCs w:val="24"/>
                <w:highlight w:val="yellow"/>
              </w:rPr>
            </w:pPr>
            <w:r w:rsidRPr="00FE05DE">
              <w:rPr>
                <w:rFonts w:ascii="Times New Roman" w:hAnsi="Times New Roman"/>
                <w:sz w:val="24"/>
                <w:szCs w:val="24"/>
                <w:highlight w:val="yellow"/>
              </w:rPr>
              <w:t xml:space="preserve">С углубленным изучением информатики </w:t>
            </w:r>
          </w:p>
        </w:tc>
        <w:tc>
          <w:tcPr>
            <w:tcW w:w="3405" w:type="dxa"/>
          </w:tcPr>
          <w:p w:rsidR="001361B5" w:rsidRPr="00FE05DE" w:rsidRDefault="001361B5" w:rsidP="002440FC">
            <w:pPr>
              <w:pStyle w:val="ac"/>
              <w:ind w:left="0"/>
              <w:jc w:val="both"/>
              <w:rPr>
                <w:rFonts w:ascii="Times New Roman" w:hAnsi="Times New Roman"/>
                <w:sz w:val="24"/>
                <w:szCs w:val="24"/>
                <w:highlight w:val="yellow"/>
              </w:rPr>
            </w:pPr>
            <w:r w:rsidRPr="00FE05DE">
              <w:rPr>
                <w:rFonts w:ascii="Times New Roman" w:hAnsi="Times New Roman"/>
                <w:sz w:val="24"/>
                <w:szCs w:val="24"/>
                <w:highlight w:val="yellow"/>
              </w:rPr>
              <w:t>8в, 9б</w:t>
            </w:r>
          </w:p>
        </w:tc>
      </w:tr>
      <w:tr w:rsidR="001361B5" w:rsidRPr="00467AA0" w:rsidTr="002440FC">
        <w:trPr>
          <w:trHeight w:hRule="exact" w:val="563"/>
        </w:trPr>
        <w:tc>
          <w:tcPr>
            <w:tcW w:w="3510" w:type="dxa"/>
          </w:tcPr>
          <w:p w:rsidR="001361B5" w:rsidRPr="00FE05DE" w:rsidRDefault="001361B5" w:rsidP="002440FC">
            <w:pPr>
              <w:pStyle w:val="ac"/>
              <w:ind w:left="0"/>
              <w:jc w:val="both"/>
              <w:rPr>
                <w:rFonts w:ascii="Times New Roman" w:hAnsi="Times New Roman"/>
                <w:sz w:val="24"/>
                <w:szCs w:val="24"/>
                <w:highlight w:val="yellow"/>
              </w:rPr>
            </w:pPr>
            <w:r w:rsidRPr="00FE05DE">
              <w:rPr>
                <w:rFonts w:ascii="Times New Roman" w:hAnsi="Times New Roman"/>
                <w:sz w:val="24"/>
                <w:szCs w:val="24"/>
                <w:highlight w:val="yellow"/>
              </w:rPr>
              <w:t>Агротехнологические классы</w:t>
            </w:r>
          </w:p>
        </w:tc>
        <w:tc>
          <w:tcPr>
            <w:tcW w:w="3405" w:type="dxa"/>
          </w:tcPr>
          <w:p w:rsidR="001361B5" w:rsidRPr="00FE05DE" w:rsidRDefault="001361B5" w:rsidP="002440FC">
            <w:pPr>
              <w:pStyle w:val="ac"/>
              <w:ind w:left="0"/>
              <w:jc w:val="both"/>
              <w:rPr>
                <w:rFonts w:ascii="Times New Roman" w:hAnsi="Times New Roman"/>
                <w:sz w:val="24"/>
                <w:szCs w:val="24"/>
                <w:highlight w:val="yellow"/>
              </w:rPr>
            </w:pPr>
            <w:r>
              <w:rPr>
                <w:rFonts w:ascii="Times New Roman" w:hAnsi="Times New Roman"/>
                <w:sz w:val="24"/>
                <w:szCs w:val="24"/>
                <w:highlight w:val="yellow"/>
              </w:rPr>
              <w:t xml:space="preserve">6в, </w:t>
            </w:r>
            <w:r w:rsidRPr="00FE05DE">
              <w:rPr>
                <w:rFonts w:ascii="Times New Roman" w:hAnsi="Times New Roman"/>
                <w:sz w:val="24"/>
                <w:szCs w:val="24"/>
                <w:highlight w:val="yellow"/>
              </w:rPr>
              <w:t>8б</w:t>
            </w:r>
          </w:p>
        </w:tc>
      </w:tr>
    </w:tbl>
    <w:p w:rsidR="001361B5" w:rsidRPr="00467AA0" w:rsidRDefault="001361B5" w:rsidP="001361B5">
      <w:pPr>
        <w:pStyle w:val="ac"/>
        <w:ind w:left="0"/>
        <w:jc w:val="both"/>
        <w:rPr>
          <w:rFonts w:ascii="Times New Roman" w:hAnsi="Times New Roman"/>
          <w:spacing w:val="1"/>
          <w:w w:val="110"/>
          <w:sz w:val="24"/>
          <w:szCs w:val="24"/>
        </w:rPr>
      </w:pPr>
    </w:p>
    <w:p w:rsidR="001361B5" w:rsidRPr="00467AA0" w:rsidRDefault="001361B5" w:rsidP="001361B5">
      <w:pPr>
        <w:pStyle w:val="ac"/>
        <w:ind w:left="0"/>
        <w:jc w:val="both"/>
        <w:rPr>
          <w:rFonts w:ascii="Times New Roman" w:hAnsi="Times New Roman"/>
          <w:spacing w:val="5"/>
          <w:w w:val="107"/>
          <w:sz w:val="24"/>
          <w:szCs w:val="24"/>
        </w:rPr>
      </w:pPr>
    </w:p>
    <w:p w:rsidR="001361B5" w:rsidRPr="00467AA0" w:rsidRDefault="001361B5" w:rsidP="001361B5">
      <w:pPr>
        <w:pStyle w:val="ac"/>
        <w:ind w:left="0"/>
        <w:jc w:val="both"/>
        <w:rPr>
          <w:rFonts w:ascii="Times New Roman" w:hAnsi="Times New Roman"/>
          <w:spacing w:val="5"/>
          <w:w w:val="107"/>
          <w:sz w:val="24"/>
          <w:szCs w:val="24"/>
        </w:rPr>
      </w:pPr>
    </w:p>
    <w:p w:rsidR="001361B5" w:rsidRPr="00467AA0" w:rsidRDefault="001361B5" w:rsidP="001361B5">
      <w:pPr>
        <w:pStyle w:val="ac"/>
        <w:ind w:left="0"/>
        <w:jc w:val="both"/>
        <w:rPr>
          <w:rFonts w:ascii="Times New Roman" w:hAnsi="Times New Roman"/>
          <w:spacing w:val="5"/>
          <w:w w:val="107"/>
          <w:sz w:val="24"/>
          <w:szCs w:val="24"/>
        </w:rPr>
      </w:pPr>
    </w:p>
    <w:p w:rsidR="001361B5" w:rsidRPr="00467AA0" w:rsidRDefault="001361B5" w:rsidP="001361B5">
      <w:pPr>
        <w:pStyle w:val="ac"/>
        <w:ind w:left="0"/>
        <w:jc w:val="both"/>
        <w:rPr>
          <w:rFonts w:ascii="Times New Roman" w:hAnsi="Times New Roman"/>
          <w:spacing w:val="5"/>
          <w:w w:val="107"/>
          <w:sz w:val="24"/>
          <w:szCs w:val="24"/>
        </w:rPr>
      </w:pPr>
    </w:p>
    <w:p w:rsidR="001361B5" w:rsidRPr="00467AA0" w:rsidRDefault="001361B5" w:rsidP="001361B5">
      <w:pPr>
        <w:pStyle w:val="ac"/>
        <w:ind w:left="0"/>
        <w:jc w:val="both"/>
        <w:rPr>
          <w:rFonts w:ascii="Times New Roman" w:hAnsi="Times New Roman"/>
          <w:spacing w:val="5"/>
          <w:w w:val="107"/>
          <w:sz w:val="24"/>
          <w:szCs w:val="24"/>
        </w:rPr>
      </w:pPr>
    </w:p>
    <w:p w:rsidR="001361B5" w:rsidRPr="00467AA0" w:rsidRDefault="001361B5" w:rsidP="001361B5">
      <w:pPr>
        <w:pStyle w:val="ac"/>
        <w:ind w:left="0"/>
        <w:jc w:val="both"/>
        <w:rPr>
          <w:rFonts w:ascii="Times New Roman" w:hAnsi="Times New Roman"/>
          <w:spacing w:val="5"/>
          <w:w w:val="107"/>
          <w:sz w:val="24"/>
          <w:szCs w:val="24"/>
        </w:rPr>
      </w:pPr>
    </w:p>
    <w:p w:rsidR="001361B5" w:rsidRPr="00467AA0" w:rsidRDefault="001361B5" w:rsidP="001361B5">
      <w:pPr>
        <w:pStyle w:val="ac"/>
        <w:ind w:left="0"/>
        <w:jc w:val="both"/>
        <w:rPr>
          <w:rFonts w:ascii="Times New Roman" w:hAnsi="Times New Roman"/>
          <w:spacing w:val="5"/>
          <w:w w:val="107"/>
          <w:sz w:val="24"/>
          <w:szCs w:val="24"/>
        </w:rPr>
      </w:pPr>
    </w:p>
    <w:p w:rsidR="001361B5" w:rsidRPr="00467AA0" w:rsidRDefault="001361B5" w:rsidP="001361B5">
      <w:pPr>
        <w:pStyle w:val="ac"/>
        <w:ind w:left="0"/>
        <w:jc w:val="both"/>
        <w:rPr>
          <w:rFonts w:ascii="Times New Roman" w:hAnsi="Times New Roman"/>
          <w:spacing w:val="5"/>
          <w:w w:val="107"/>
          <w:sz w:val="24"/>
          <w:szCs w:val="24"/>
        </w:rPr>
      </w:pPr>
      <w:r w:rsidRPr="00467AA0">
        <w:rPr>
          <w:rFonts w:ascii="Times New Roman" w:hAnsi="Times New Roman"/>
          <w:spacing w:val="5"/>
          <w:w w:val="107"/>
          <w:sz w:val="24"/>
          <w:szCs w:val="24"/>
        </w:rPr>
        <w:t xml:space="preserve">  </w:t>
      </w:r>
    </w:p>
    <w:p w:rsidR="001361B5" w:rsidRPr="00467AA0" w:rsidRDefault="001361B5" w:rsidP="001361B5">
      <w:pPr>
        <w:pStyle w:val="ac"/>
        <w:ind w:left="0"/>
        <w:jc w:val="both"/>
        <w:rPr>
          <w:rFonts w:ascii="Times New Roman" w:hAnsi="Times New Roman"/>
          <w:spacing w:val="5"/>
          <w:w w:val="107"/>
          <w:sz w:val="24"/>
          <w:szCs w:val="24"/>
        </w:rPr>
      </w:pPr>
    </w:p>
    <w:p w:rsidR="001361B5" w:rsidRDefault="001361B5" w:rsidP="001361B5">
      <w:pPr>
        <w:pStyle w:val="ac"/>
        <w:ind w:left="0"/>
        <w:jc w:val="both"/>
        <w:rPr>
          <w:rFonts w:ascii="Times New Roman" w:hAnsi="Times New Roman"/>
          <w:spacing w:val="5"/>
          <w:w w:val="107"/>
          <w:sz w:val="24"/>
          <w:szCs w:val="24"/>
        </w:rPr>
      </w:pPr>
      <w:r w:rsidRPr="00467AA0">
        <w:rPr>
          <w:rFonts w:ascii="Times New Roman" w:hAnsi="Times New Roman"/>
          <w:spacing w:val="5"/>
          <w:w w:val="107"/>
          <w:sz w:val="24"/>
          <w:szCs w:val="24"/>
        </w:rPr>
        <w:t xml:space="preserve"> </w:t>
      </w:r>
    </w:p>
    <w:p w:rsidR="001361B5" w:rsidRDefault="001361B5" w:rsidP="001361B5">
      <w:pPr>
        <w:pStyle w:val="ac"/>
        <w:ind w:left="0"/>
        <w:jc w:val="both"/>
        <w:rPr>
          <w:rFonts w:ascii="Times New Roman" w:hAnsi="Times New Roman"/>
          <w:spacing w:val="5"/>
          <w:w w:val="107"/>
          <w:sz w:val="24"/>
          <w:szCs w:val="24"/>
        </w:rPr>
      </w:pPr>
    </w:p>
    <w:p w:rsidR="001361B5" w:rsidRDefault="001361B5" w:rsidP="001361B5">
      <w:pPr>
        <w:pStyle w:val="ac"/>
        <w:ind w:left="0"/>
        <w:jc w:val="both"/>
        <w:rPr>
          <w:rFonts w:ascii="Times New Roman" w:hAnsi="Times New Roman"/>
          <w:spacing w:val="5"/>
          <w:w w:val="107"/>
          <w:sz w:val="24"/>
          <w:szCs w:val="24"/>
        </w:rPr>
      </w:pPr>
    </w:p>
    <w:p w:rsidR="001361B5" w:rsidRDefault="001361B5" w:rsidP="001361B5">
      <w:pPr>
        <w:pStyle w:val="ac"/>
        <w:ind w:left="0"/>
        <w:jc w:val="both"/>
        <w:rPr>
          <w:rFonts w:ascii="Times New Roman" w:hAnsi="Times New Roman"/>
          <w:spacing w:val="5"/>
          <w:w w:val="107"/>
          <w:sz w:val="24"/>
          <w:szCs w:val="24"/>
        </w:rPr>
      </w:pPr>
    </w:p>
    <w:p w:rsidR="001361B5" w:rsidRDefault="001361B5" w:rsidP="001361B5">
      <w:pPr>
        <w:pStyle w:val="ac"/>
        <w:ind w:left="0"/>
        <w:jc w:val="both"/>
        <w:rPr>
          <w:rFonts w:ascii="Times New Roman" w:hAnsi="Times New Roman"/>
          <w:spacing w:val="5"/>
          <w:w w:val="107"/>
          <w:sz w:val="24"/>
          <w:szCs w:val="24"/>
        </w:rPr>
      </w:pPr>
    </w:p>
    <w:p w:rsidR="001361B5" w:rsidRDefault="001361B5" w:rsidP="001361B5">
      <w:pPr>
        <w:pStyle w:val="ac"/>
        <w:ind w:left="0"/>
        <w:jc w:val="both"/>
        <w:rPr>
          <w:rFonts w:ascii="Times New Roman" w:hAnsi="Times New Roman"/>
          <w:spacing w:val="5"/>
          <w:w w:val="107"/>
          <w:sz w:val="24"/>
          <w:szCs w:val="24"/>
        </w:rPr>
      </w:pPr>
    </w:p>
    <w:p w:rsidR="001361B5" w:rsidRPr="00467AA0" w:rsidRDefault="001361B5" w:rsidP="001361B5">
      <w:pPr>
        <w:pStyle w:val="ac"/>
        <w:ind w:left="0"/>
        <w:jc w:val="both"/>
        <w:rPr>
          <w:rFonts w:ascii="Times New Roman" w:hAnsi="Times New Roman"/>
          <w:spacing w:val="6"/>
          <w:w w:val="107"/>
          <w:sz w:val="24"/>
          <w:szCs w:val="24"/>
        </w:rPr>
      </w:pPr>
      <w:r w:rsidRPr="00467AA0">
        <w:rPr>
          <w:rFonts w:ascii="Times New Roman" w:hAnsi="Times New Roman"/>
          <w:spacing w:val="5"/>
          <w:w w:val="107"/>
          <w:sz w:val="24"/>
          <w:szCs w:val="24"/>
        </w:rPr>
        <w:t>Основное внимание на второй ступени обучения акцентиру</w:t>
      </w:r>
      <w:r w:rsidRPr="00467AA0">
        <w:rPr>
          <w:rFonts w:ascii="Times New Roman" w:hAnsi="Times New Roman"/>
          <w:spacing w:val="5"/>
          <w:w w:val="107"/>
          <w:sz w:val="24"/>
          <w:szCs w:val="24"/>
        </w:rPr>
        <w:softHyphen/>
      </w:r>
      <w:r w:rsidRPr="00467AA0">
        <w:rPr>
          <w:rFonts w:ascii="Times New Roman" w:hAnsi="Times New Roman"/>
          <w:spacing w:val="4"/>
          <w:w w:val="107"/>
          <w:sz w:val="24"/>
          <w:szCs w:val="24"/>
        </w:rPr>
        <w:t>ется на создании условий для формирования у учащихся позна</w:t>
      </w:r>
      <w:r w:rsidRPr="00467AA0">
        <w:rPr>
          <w:rFonts w:ascii="Times New Roman" w:hAnsi="Times New Roman"/>
          <w:spacing w:val="4"/>
          <w:w w:val="107"/>
          <w:sz w:val="24"/>
          <w:szCs w:val="24"/>
        </w:rPr>
        <w:softHyphen/>
        <w:t>вательных интересов, для активизации внутреннего мира ребенка, для осознанного построения социокультурных отношений, что позволяет школьнику определить об</w:t>
      </w:r>
      <w:r w:rsidRPr="00467AA0">
        <w:rPr>
          <w:rFonts w:ascii="Times New Roman" w:hAnsi="Times New Roman"/>
          <w:spacing w:val="4"/>
          <w:w w:val="107"/>
          <w:sz w:val="24"/>
          <w:szCs w:val="24"/>
        </w:rPr>
        <w:softHyphen/>
      </w:r>
      <w:r w:rsidRPr="00467AA0">
        <w:rPr>
          <w:rFonts w:ascii="Times New Roman" w:hAnsi="Times New Roman"/>
          <w:spacing w:val="7"/>
          <w:w w:val="107"/>
          <w:sz w:val="24"/>
          <w:szCs w:val="24"/>
        </w:rPr>
        <w:t xml:space="preserve">ласть  знаний, умений и навыков,  в рамках которой на старшей ступени </w:t>
      </w:r>
      <w:r w:rsidRPr="00467AA0">
        <w:rPr>
          <w:rFonts w:ascii="Times New Roman" w:hAnsi="Times New Roman"/>
          <w:spacing w:val="6"/>
          <w:w w:val="107"/>
          <w:sz w:val="24"/>
          <w:szCs w:val="24"/>
        </w:rPr>
        <w:t xml:space="preserve">может состояться его самоопределение. </w:t>
      </w:r>
    </w:p>
    <w:p w:rsidR="001361B5" w:rsidRPr="00467AA0" w:rsidRDefault="001361B5" w:rsidP="001361B5">
      <w:pPr>
        <w:pStyle w:val="ac"/>
        <w:ind w:left="0"/>
        <w:jc w:val="both"/>
        <w:rPr>
          <w:rFonts w:ascii="Times New Roman" w:hAnsi="Times New Roman"/>
          <w:i/>
          <w:iCs/>
          <w:spacing w:val="8"/>
          <w:w w:val="107"/>
          <w:sz w:val="24"/>
          <w:szCs w:val="24"/>
        </w:rPr>
      </w:pPr>
    </w:p>
    <w:p w:rsidR="001361B5" w:rsidRDefault="001361B5" w:rsidP="001361B5">
      <w:pPr>
        <w:pStyle w:val="ac"/>
        <w:ind w:left="0"/>
        <w:jc w:val="both"/>
        <w:rPr>
          <w:rFonts w:ascii="Times New Roman" w:hAnsi="Times New Roman"/>
          <w:spacing w:val="6"/>
          <w:w w:val="107"/>
          <w:sz w:val="24"/>
          <w:szCs w:val="24"/>
        </w:rPr>
      </w:pPr>
      <w:r w:rsidRPr="00467AA0">
        <w:rPr>
          <w:rFonts w:ascii="Times New Roman" w:hAnsi="Times New Roman"/>
          <w:b/>
          <w:i/>
          <w:iCs/>
          <w:spacing w:val="8"/>
          <w:w w:val="107"/>
          <w:sz w:val="24"/>
          <w:szCs w:val="24"/>
        </w:rPr>
        <w:t>На 3 ступени</w:t>
      </w:r>
      <w:r w:rsidRPr="00467AA0">
        <w:rPr>
          <w:rFonts w:ascii="Times New Roman" w:hAnsi="Times New Roman"/>
          <w:i/>
          <w:iCs/>
          <w:spacing w:val="8"/>
          <w:w w:val="107"/>
          <w:sz w:val="24"/>
          <w:szCs w:val="24"/>
        </w:rPr>
        <w:t xml:space="preserve"> </w:t>
      </w:r>
      <w:r w:rsidRPr="00467AA0">
        <w:rPr>
          <w:rFonts w:ascii="Times New Roman" w:hAnsi="Times New Roman"/>
          <w:spacing w:val="8"/>
          <w:w w:val="107"/>
          <w:sz w:val="24"/>
          <w:szCs w:val="24"/>
        </w:rPr>
        <w:t xml:space="preserve">обучения имеются классы </w:t>
      </w:r>
      <w:r w:rsidRPr="00467AA0">
        <w:rPr>
          <w:rFonts w:ascii="Times New Roman" w:hAnsi="Times New Roman"/>
          <w:spacing w:val="5"/>
          <w:w w:val="107"/>
          <w:sz w:val="24"/>
          <w:szCs w:val="24"/>
        </w:rPr>
        <w:t>профильного обу</w:t>
      </w:r>
      <w:r w:rsidRPr="00467AA0">
        <w:rPr>
          <w:rFonts w:ascii="Times New Roman" w:hAnsi="Times New Roman"/>
          <w:spacing w:val="5"/>
          <w:w w:val="107"/>
          <w:sz w:val="24"/>
          <w:szCs w:val="24"/>
        </w:rPr>
        <w:softHyphen/>
      </w:r>
      <w:r w:rsidRPr="00467AA0">
        <w:rPr>
          <w:rFonts w:ascii="Times New Roman" w:hAnsi="Times New Roman"/>
          <w:spacing w:val="6"/>
          <w:w w:val="107"/>
          <w:sz w:val="24"/>
          <w:szCs w:val="24"/>
        </w:rPr>
        <w:t xml:space="preserve">чения: </w:t>
      </w:r>
    </w:p>
    <w:p w:rsidR="001361B5" w:rsidRPr="00467AA0" w:rsidRDefault="001361B5" w:rsidP="001361B5">
      <w:pPr>
        <w:pStyle w:val="ac"/>
        <w:ind w:left="0"/>
        <w:jc w:val="both"/>
        <w:rPr>
          <w:rFonts w:ascii="Times New Roman" w:hAnsi="Times New Roman"/>
          <w:spacing w:val="6"/>
          <w:w w:val="107"/>
          <w:sz w:val="24"/>
          <w:szCs w:val="24"/>
        </w:rPr>
      </w:pPr>
    </w:p>
    <w:tbl>
      <w:tblPr>
        <w:tblpPr w:leftFromText="180" w:rightFromText="180"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190"/>
        <w:gridCol w:w="3190"/>
      </w:tblGrid>
      <w:tr w:rsidR="001361B5" w:rsidRPr="00467AA0" w:rsidTr="001361B5">
        <w:trPr>
          <w:trHeight w:hRule="exact" w:val="353"/>
        </w:trPr>
        <w:tc>
          <w:tcPr>
            <w:tcW w:w="3190" w:type="dxa"/>
            <w:shd w:val="clear" w:color="auto" w:fill="FFFFFF"/>
            <w:vAlign w:val="bottom"/>
          </w:tcPr>
          <w:p w:rsidR="001361B5" w:rsidRPr="00467AA0" w:rsidRDefault="001361B5" w:rsidP="002440FC">
            <w:pPr>
              <w:pStyle w:val="ac"/>
              <w:ind w:left="0"/>
              <w:jc w:val="both"/>
              <w:rPr>
                <w:rFonts w:ascii="Times New Roman" w:hAnsi="Times New Roman"/>
                <w:sz w:val="24"/>
                <w:szCs w:val="24"/>
              </w:rPr>
            </w:pPr>
            <w:r w:rsidRPr="00467AA0">
              <w:rPr>
                <w:rFonts w:ascii="Times New Roman" w:hAnsi="Times New Roman"/>
                <w:spacing w:val="-10"/>
                <w:w w:val="107"/>
                <w:sz w:val="24"/>
                <w:szCs w:val="24"/>
              </w:rPr>
              <w:t>Профиль класса</w:t>
            </w:r>
            <w:r w:rsidRPr="00467AA0">
              <w:rPr>
                <w:rFonts w:ascii="Times New Roman" w:hAnsi="Times New Roman"/>
                <w:sz w:val="24"/>
                <w:szCs w:val="24"/>
              </w:rPr>
              <w:t xml:space="preserve"> </w:t>
            </w:r>
          </w:p>
        </w:tc>
        <w:tc>
          <w:tcPr>
            <w:tcW w:w="3190" w:type="dxa"/>
            <w:shd w:val="clear" w:color="auto" w:fill="FFFFFF"/>
            <w:vAlign w:val="bottom"/>
          </w:tcPr>
          <w:p w:rsidR="001361B5" w:rsidRPr="00467AA0" w:rsidRDefault="001361B5" w:rsidP="002440FC">
            <w:pPr>
              <w:pStyle w:val="ac"/>
              <w:ind w:left="0"/>
              <w:jc w:val="both"/>
              <w:rPr>
                <w:rFonts w:ascii="Times New Roman" w:hAnsi="Times New Roman"/>
                <w:sz w:val="24"/>
                <w:szCs w:val="24"/>
              </w:rPr>
            </w:pPr>
            <w:r w:rsidRPr="00467AA0">
              <w:rPr>
                <w:rFonts w:ascii="Times New Roman" w:hAnsi="Times New Roman"/>
                <w:spacing w:val="-15"/>
                <w:w w:val="107"/>
                <w:sz w:val="24"/>
                <w:szCs w:val="24"/>
              </w:rPr>
              <w:t>Классы</w:t>
            </w:r>
            <w:r w:rsidRPr="00467AA0">
              <w:rPr>
                <w:rFonts w:ascii="Times New Roman" w:hAnsi="Times New Roman"/>
                <w:sz w:val="24"/>
                <w:szCs w:val="24"/>
              </w:rPr>
              <w:t xml:space="preserve"> </w:t>
            </w:r>
          </w:p>
        </w:tc>
      </w:tr>
      <w:tr w:rsidR="001361B5" w:rsidRPr="00467AA0" w:rsidTr="001361B5">
        <w:trPr>
          <w:trHeight w:hRule="exact" w:val="338"/>
        </w:trPr>
        <w:tc>
          <w:tcPr>
            <w:tcW w:w="3190" w:type="dxa"/>
            <w:shd w:val="clear" w:color="auto" w:fill="FFFFFF"/>
            <w:vAlign w:val="bottom"/>
          </w:tcPr>
          <w:p w:rsidR="001361B5" w:rsidRPr="00467AA0" w:rsidRDefault="001361B5" w:rsidP="002440FC">
            <w:pPr>
              <w:pStyle w:val="ac"/>
              <w:ind w:left="0"/>
              <w:jc w:val="both"/>
              <w:rPr>
                <w:rFonts w:ascii="Times New Roman" w:hAnsi="Times New Roman"/>
                <w:sz w:val="24"/>
                <w:szCs w:val="24"/>
              </w:rPr>
            </w:pPr>
            <w:r w:rsidRPr="00467AA0">
              <w:rPr>
                <w:rFonts w:ascii="Times New Roman" w:hAnsi="Times New Roman"/>
                <w:spacing w:val="-1"/>
                <w:w w:val="107"/>
                <w:sz w:val="24"/>
                <w:szCs w:val="24"/>
              </w:rPr>
              <w:t>Физико-математический</w:t>
            </w:r>
            <w:r w:rsidRPr="00467AA0">
              <w:rPr>
                <w:rFonts w:ascii="Times New Roman" w:hAnsi="Times New Roman"/>
                <w:sz w:val="24"/>
                <w:szCs w:val="24"/>
              </w:rPr>
              <w:t xml:space="preserve"> </w:t>
            </w:r>
          </w:p>
        </w:tc>
        <w:tc>
          <w:tcPr>
            <w:tcW w:w="3190" w:type="dxa"/>
            <w:shd w:val="clear" w:color="auto" w:fill="FFFFFF"/>
            <w:vAlign w:val="bottom"/>
          </w:tcPr>
          <w:p w:rsidR="001361B5" w:rsidRPr="00467AA0" w:rsidRDefault="001361B5" w:rsidP="002440FC">
            <w:pPr>
              <w:pStyle w:val="ac"/>
              <w:ind w:left="0"/>
              <w:jc w:val="both"/>
              <w:rPr>
                <w:rFonts w:ascii="Times New Roman" w:hAnsi="Times New Roman"/>
                <w:sz w:val="24"/>
                <w:szCs w:val="24"/>
              </w:rPr>
            </w:pPr>
            <w:r w:rsidRPr="00467AA0">
              <w:rPr>
                <w:rFonts w:ascii="Times New Roman" w:hAnsi="Times New Roman"/>
                <w:w w:val="107"/>
                <w:sz w:val="24"/>
                <w:szCs w:val="24"/>
              </w:rPr>
              <w:t>10а, 11а</w:t>
            </w:r>
          </w:p>
        </w:tc>
      </w:tr>
      <w:tr w:rsidR="001361B5" w:rsidRPr="00467AA0" w:rsidTr="001361B5">
        <w:trPr>
          <w:trHeight w:hRule="exact" w:val="338"/>
        </w:trPr>
        <w:tc>
          <w:tcPr>
            <w:tcW w:w="3190" w:type="dxa"/>
            <w:shd w:val="clear" w:color="auto" w:fill="FFFFFF"/>
            <w:vAlign w:val="bottom"/>
          </w:tcPr>
          <w:p w:rsidR="001361B5" w:rsidRPr="00467AA0" w:rsidRDefault="001361B5" w:rsidP="002440FC">
            <w:pPr>
              <w:pStyle w:val="ac"/>
              <w:ind w:left="0"/>
              <w:jc w:val="both"/>
              <w:rPr>
                <w:rFonts w:ascii="Times New Roman" w:hAnsi="Times New Roman"/>
                <w:spacing w:val="-1"/>
                <w:w w:val="107"/>
                <w:sz w:val="24"/>
                <w:szCs w:val="24"/>
              </w:rPr>
            </w:pPr>
            <w:r>
              <w:rPr>
                <w:rFonts w:ascii="Times New Roman" w:hAnsi="Times New Roman"/>
                <w:spacing w:val="-1"/>
                <w:w w:val="107"/>
                <w:sz w:val="24"/>
                <w:szCs w:val="24"/>
                <w:highlight w:val="yellow"/>
              </w:rPr>
              <w:t>Агротехни</w:t>
            </w:r>
            <w:r w:rsidRPr="00467AA0">
              <w:rPr>
                <w:rFonts w:ascii="Times New Roman" w:hAnsi="Times New Roman"/>
                <w:spacing w:val="-1"/>
                <w:w w:val="107"/>
                <w:sz w:val="24"/>
                <w:szCs w:val="24"/>
                <w:highlight w:val="yellow"/>
              </w:rPr>
              <w:t>ческий</w:t>
            </w:r>
            <w:r w:rsidRPr="00467AA0">
              <w:rPr>
                <w:rFonts w:ascii="Times New Roman" w:hAnsi="Times New Roman"/>
                <w:spacing w:val="-1"/>
                <w:w w:val="107"/>
                <w:sz w:val="24"/>
                <w:szCs w:val="24"/>
              </w:rPr>
              <w:t xml:space="preserve"> </w:t>
            </w:r>
          </w:p>
        </w:tc>
        <w:tc>
          <w:tcPr>
            <w:tcW w:w="3190" w:type="dxa"/>
            <w:shd w:val="clear" w:color="auto" w:fill="FFFFFF"/>
            <w:vAlign w:val="bottom"/>
          </w:tcPr>
          <w:p w:rsidR="001361B5" w:rsidRPr="00467AA0" w:rsidRDefault="001361B5" w:rsidP="002440FC">
            <w:pPr>
              <w:pStyle w:val="ac"/>
              <w:ind w:left="0"/>
              <w:jc w:val="both"/>
              <w:rPr>
                <w:rFonts w:ascii="Times New Roman" w:hAnsi="Times New Roman"/>
                <w:w w:val="107"/>
                <w:sz w:val="24"/>
                <w:szCs w:val="24"/>
              </w:rPr>
            </w:pPr>
            <w:r w:rsidRPr="00467AA0">
              <w:rPr>
                <w:rFonts w:ascii="Times New Roman" w:hAnsi="Times New Roman"/>
                <w:w w:val="107"/>
                <w:sz w:val="24"/>
                <w:szCs w:val="24"/>
              </w:rPr>
              <w:t>10 б</w:t>
            </w:r>
            <w:r>
              <w:rPr>
                <w:rFonts w:ascii="Times New Roman" w:hAnsi="Times New Roman"/>
                <w:w w:val="107"/>
                <w:sz w:val="24"/>
                <w:szCs w:val="24"/>
              </w:rPr>
              <w:t>, 11б</w:t>
            </w:r>
          </w:p>
        </w:tc>
      </w:tr>
      <w:tr w:rsidR="001361B5" w:rsidRPr="00467AA0" w:rsidTr="001361B5">
        <w:trPr>
          <w:trHeight w:hRule="exact" w:val="338"/>
        </w:trPr>
        <w:tc>
          <w:tcPr>
            <w:tcW w:w="3190" w:type="dxa"/>
            <w:shd w:val="clear" w:color="auto" w:fill="FFFFFF"/>
            <w:vAlign w:val="bottom"/>
          </w:tcPr>
          <w:p w:rsidR="001361B5" w:rsidRPr="00467AA0" w:rsidRDefault="001361B5" w:rsidP="002440FC">
            <w:pPr>
              <w:pStyle w:val="ac"/>
              <w:ind w:left="0"/>
              <w:jc w:val="both"/>
              <w:rPr>
                <w:rFonts w:ascii="Times New Roman" w:hAnsi="Times New Roman"/>
                <w:spacing w:val="-1"/>
                <w:w w:val="107"/>
                <w:sz w:val="24"/>
                <w:szCs w:val="24"/>
                <w:highlight w:val="yellow"/>
              </w:rPr>
            </w:pPr>
          </w:p>
        </w:tc>
        <w:tc>
          <w:tcPr>
            <w:tcW w:w="3190" w:type="dxa"/>
            <w:shd w:val="clear" w:color="auto" w:fill="FFFFFF"/>
            <w:vAlign w:val="bottom"/>
          </w:tcPr>
          <w:p w:rsidR="001361B5" w:rsidRPr="00467AA0" w:rsidRDefault="001361B5" w:rsidP="002440FC">
            <w:pPr>
              <w:pStyle w:val="ac"/>
              <w:ind w:left="0"/>
              <w:jc w:val="both"/>
              <w:rPr>
                <w:rFonts w:ascii="Times New Roman" w:hAnsi="Times New Roman"/>
                <w:w w:val="107"/>
                <w:sz w:val="24"/>
                <w:szCs w:val="24"/>
              </w:rPr>
            </w:pPr>
          </w:p>
        </w:tc>
      </w:tr>
    </w:tbl>
    <w:p w:rsidR="001361B5" w:rsidRPr="00467AA0" w:rsidRDefault="001361B5" w:rsidP="001361B5">
      <w:pPr>
        <w:pStyle w:val="ac"/>
        <w:ind w:left="0"/>
        <w:jc w:val="both"/>
        <w:rPr>
          <w:rFonts w:ascii="Times New Roman" w:hAnsi="Times New Roman"/>
          <w:spacing w:val="4"/>
          <w:w w:val="107"/>
          <w:sz w:val="24"/>
          <w:szCs w:val="24"/>
        </w:rPr>
      </w:pPr>
    </w:p>
    <w:p w:rsidR="001361B5" w:rsidRPr="00467AA0" w:rsidRDefault="001361B5" w:rsidP="001361B5">
      <w:pPr>
        <w:pStyle w:val="ac"/>
        <w:ind w:left="0"/>
        <w:jc w:val="both"/>
        <w:rPr>
          <w:rFonts w:ascii="Times New Roman" w:hAnsi="Times New Roman"/>
          <w:spacing w:val="4"/>
          <w:w w:val="107"/>
          <w:sz w:val="24"/>
          <w:szCs w:val="24"/>
        </w:rPr>
      </w:pPr>
    </w:p>
    <w:p w:rsidR="001361B5" w:rsidRPr="00467AA0" w:rsidRDefault="001361B5" w:rsidP="001361B5">
      <w:pPr>
        <w:pStyle w:val="ac"/>
        <w:ind w:left="0"/>
        <w:jc w:val="both"/>
        <w:rPr>
          <w:rFonts w:ascii="Times New Roman" w:hAnsi="Times New Roman"/>
          <w:spacing w:val="4"/>
          <w:w w:val="107"/>
          <w:sz w:val="24"/>
          <w:szCs w:val="24"/>
        </w:rPr>
      </w:pPr>
    </w:p>
    <w:p w:rsidR="001361B5" w:rsidRPr="00467AA0" w:rsidRDefault="001361B5" w:rsidP="001361B5">
      <w:pPr>
        <w:pStyle w:val="ac"/>
        <w:ind w:left="0"/>
        <w:jc w:val="both"/>
        <w:rPr>
          <w:rFonts w:ascii="Times New Roman" w:hAnsi="Times New Roman"/>
          <w:spacing w:val="4"/>
          <w:w w:val="107"/>
          <w:sz w:val="24"/>
          <w:szCs w:val="24"/>
        </w:rPr>
      </w:pPr>
    </w:p>
    <w:p w:rsidR="001361B5" w:rsidRPr="00467AA0" w:rsidRDefault="001361B5" w:rsidP="001361B5">
      <w:pPr>
        <w:pStyle w:val="ac"/>
        <w:ind w:left="0"/>
        <w:jc w:val="both"/>
        <w:rPr>
          <w:rFonts w:ascii="Times New Roman" w:hAnsi="Times New Roman"/>
          <w:spacing w:val="4"/>
          <w:w w:val="107"/>
          <w:sz w:val="24"/>
          <w:szCs w:val="24"/>
        </w:rPr>
      </w:pPr>
    </w:p>
    <w:p w:rsidR="001361B5" w:rsidRPr="00467AA0" w:rsidRDefault="001361B5" w:rsidP="001361B5">
      <w:pPr>
        <w:jc w:val="both"/>
        <w:rPr>
          <w:rFonts w:ascii="Times New Roman" w:hAnsi="Times New Roman"/>
          <w:sz w:val="24"/>
          <w:szCs w:val="24"/>
        </w:rPr>
      </w:pPr>
    </w:p>
    <w:p w:rsidR="001361B5" w:rsidRPr="00467AA0" w:rsidRDefault="001361B5" w:rsidP="001361B5">
      <w:pPr>
        <w:ind w:firstLine="426"/>
        <w:jc w:val="both"/>
        <w:rPr>
          <w:rFonts w:ascii="Times New Roman" w:hAnsi="Times New Roman"/>
          <w:sz w:val="24"/>
          <w:szCs w:val="24"/>
        </w:rPr>
      </w:pPr>
      <w:r w:rsidRPr="00467AA0">
        <w:rPr>
          <w:rFonts w:ascii="Times New Roman" w:hAnsi="Times New Roman"/>
          <w:sz w:val="24"/>
          <w:szCs w:val="24"/>
        </w:rPr>
        <w:t xml:space="preserve">Учебный план составлен с учетом интересов обучающихся, родителей обучающихся и возможностью выбора ими  элективных курсов по интересам. В 2013-2014 учебном году в 10 кл. профильное обучение в агротехнологическом классе будет введено через углубление, которое планируется за счет часов внеаудиторных часов и часов ОУ. </w:t>
      </w:r>
    </w:p>
    <w:p w:rsidR="001361B5" w:rsidRPr="00467AA0" w:rsidRDefault="001361B5" w:rsidP="001361B5">
      <w:pPr>
        <w:pStyle w:val="ac"/>
        <w:ind w:left="0"/>
        <w:jc w:val="both"/>
        <w:rPr>
          <w:rFonts w:ascii="Times New Roman" w:hAnsi="Times New Roman"/>
          <w:spacing w:val="16"/>
          <w:w w:val="107"/>
          <w:sz w:val="24"/>
          <w:szCs w:val="24"/>
        </w:rPr>
      </w:pPr>
    </w:p>
    <w:p w:rsidR="001361B5" w:rsidRPr="00467AA0" w:rsidRDefault="001361B5" w:rsidP="001361B5">
      <w:pPr>
        <w:pStyle w:val="ac"/>
        <w:ind w:left="0"/>
        <w:jc w:val="both"/>
        <w:rPr>
          <w:rFonts w:ascii="Times New Roman" w:hAnsi="Times New Roman"/>
          <w:sz w:val="24"/>
          <w:szCs w:val="24"/>
        </w:rPr>
      </w:pPr>
      <w:r w:rsidRPr="00467AA0">
        <w:rPr>
          <w:rFonts w:ascii="Times New Roman" w:hAnsi="Times New Roman"/>
          <w:spacing w:val="18"/>
          <w:sz w:val="24"/>
          <w:szCs w:val="24"/>
        </w:rPr>
        <w:t xml:space="preserve">       В   инвариантной  части учебного плана реализуются</w:t>
      </w:r>
      <w:r w:rsidRPr="00467AA0">
        <w:rPr>
          <w:rFonts w:ascii="Times New Roman" w:hAnsi="Times New Roman"/>
          <w:sz w:val="24"/>
          <w:szCs w:val="24"/>
        </w:rPr>
        <w:t xml:space="preserve">  </w:t>
      </w:r>
      <w:r w:rsidRPr="00467AA0">
        <w:rPr>
          <w:rFonts w:ascii="Times New Roman" w:hAnsi="Times New Roman"/>
          <w:spacing w:val="4"/>
          <w:sz w:val="24"/>
          <w:szCs w:val="24"/>
        </w:rPr>
        <w:t xml:space="preserve">федеральный и региональный образовательные компоненты, </w:t>
      </w:r>
      <w:r w:rsidRPr="00467AA0">
        <w:rPr>
          <w:rFonts w:ascii="Times New Roman" w:hAnsi="Times New Roman"/>
          <w:spacing w:val="3"/>
          <w:sz w:val="24"/>
          <w:szCs w:val="24"/>
        </w:rPr>
        <w:t xml:space="preserve">которые обеспечивают единство образовательного пространства </w:t>
      </w:r>
      <w:r w:rsidRPr="00467AA0">
        <w:rPr>
          <w:rFonts w:ascii="Times New Roman" w:hAnsi="Times New Roman"/>
          <w:spacing w:val="2"/>
          <w:sz w:val="24"/>
          <w:szCs w:val="24"/>
        </w:rPr>
        <w:t>РФ и Р</w:t>
      </w:r>
      <w:proofErr w:type="gramStart"/>
      <w:r w:rsidRPr="00467AA0">
        <w:rPr>
          <w:rFonts w:ascii="Times New Roman" w:hAnsi="Times New Roman"/>
          <w:spacing w:val="2"/>
          <w:sz w:val="24"/>
          <w:szCs w:val="24"/>
        </w:rPr>
        <w:t>С(</w:t>
      </w:r>
      <w:proofErr w:type="gramEnd"/>
      <w:r w:rsidRPr="00467AA0">
        <w:rPr>
          <w:rFonts w:ascii="Times New Roman" w:hAnsi="Times New Roman"/>
          <w:spacing w:val="2"/>
          <w:sz w:val="24"/>
          <w:szCs w:val="24"/>
        </w:rPr>
        <w:t>Я) и гарантируют овладение выпуск</w:t>
      </w:r>
      <w:r w:rsidRPr="00467AA0">
        <w:rPr>
          <w:rFonts w:ascii="Times New Roman" w:hAnsi="Times New Roman"/>
          <w:spacing w:val="2"/>
          <w:sz w:val="24"/>
          <w:szCs w:val="24"/>
        </w:rPr>
        <w:softHyphen/>
      </w:r>
      <w:r w:rsidRPr="00467AA0">
        <w:rPr>
          <w:rFonts w:ascii="Times New Roman" w:hAnsi="Times New Roman"/>
          <w:spacing w:val="3"/>
          <w:sz w:val="24"/>
          <w:szCs w:val="24"/>
        </w:rPr>
        <w:t xml:space="preserve">никами школы </w:t>
      </w:r>
      <w:r w:rsidRPr="00467AA0">
        <w:rPr>
          <w:rFonts w:ascii="Times New Roman" w:hAnsi="Times New Roman"/>
          <w:spacing w:val="3"/>
          <w:sz w:val="24"/>
          <w:szCs w:val="24"/>
        </w:rPr>
        <w:lastRenderedPageBreak/>
        <w:t>необходимым минимумом знаний, умений и на</w:t>
      </w:r>
      <w:r w:rsidRPr="00467AA0">
        <w:rPr>
          <w:rFonts w:ascii="Times New Roman" w:hAnsi="Times New Roman"/>
          <w:spacing w:val="3"/>
          <w:sz w:val="24"/>
          <w:szCs w:val="24"/>
        </w:rPr>
        <w:softHyphen/>
      </w:r>
      <w:r w:rsidRPr="00467AA0">
        <w:rPr>
          <w:rFonts w:ascii="Times New Roman" w:hAnsi="Times New Roman"/>
          <w:spacing w:val="5"/>
          <w:sz w:val="24"/>
          <w:szCs w:val="24"/>
        </w:rPr>
        <w:t>выков, обеспечивающим возможность продолжения образова</w:t>
      </w:r>
      <w:r w:rsidRPr="00467AA0">
        <w:rPr>
          <w:rFonts w:ascii="Times New Roman" w:hAnsi="Times New Roman"/>
          <w:spacing w:val="5"/>
          <w:sz w:val="24"/>
          <w:szCs w:val="24"/>
        </w:rPr>
        <w:softHyphen/>
      </w:r>
      <w:r w:rsidRPr="00467AA0">
        <w:rPr>
          <w:rFonts w:ascii="Times New Roman" w:hAnsi="Times New Roman"/>
          <w:spacing w:val="-6"/>
          <w:sz w:val="24"/>
          <w:szCs w:val="24"/>
        </w:rPr>
        <w:t>ния.</w:t>
      </w:r>
    </w:p>
    <w:p w:rsidR="001361B5" w:rsidRPr="007B1328" w:rsidRDefault="001361B5" w:rsidP="001361B5">
      <w:pPr>
        <w:pStyle w:val="ac"/>
        <w:ind w:left="0"/>
        <w:jc w:val="both"/>
        <w:rPr>
          <w:rFonts w:ascii="Times New Roman" w:hAnsi="Times New Roman"/>
          <w:sz w:val="24"/>
          <w:szCs w:val="24"/>
        </w:rPr>
      </w:pPr>
      <w:r w:rsidRPr="00467AA0">
        <w:rPr>
          <w:rFonts w:ascii="Times New Roman" w:hAnsi="Times New Roman"/>
          <w:spacing w:val="15"/>
          <w:sz w:val="24"/>
          <w:szCs w:val="24"/>
        </w:rPr>
        <w:t xml:space="preserve">          Вариативная часть обеспечивает индивидуальный ха</w:t>
      </w:r>
      <w:r w:rsidRPr="00467AA0">
        <w:rPr>
          <w:rFonts w:ascii="Times New Roman" w:hAnsi="Times New Roman"/>
          <w:spacing w:val="15"/>
          <w:sz w:val="24"/>
          <w:szCs w:val="24"/>
        </w:rPr>
        <w:softHyphen/>
      </w:r>
      <w:r w:rsidRPr="00467AA0">
        <w:rPr>
          <w:rFonts w:ascii="Times New Roman" w:hAnsi="Times New Roman"/>
          <w:spacing w:val="3"/>
          <w:sz w:val="24"/>
          <w:szCs w:val="24"/>
        </w:rPr>
        <w:t>рактер развития школьников, учитывает их личностные особен</w:t>
      </w:r>
      <w:r w:rsidRPr="00467AA0">
        <w:rPr>
          <w:rFonts w:ascii="Times New Roman" w:hAnsi="Times New Roman"/>
          <w:spacing w:val="3"/>
          <w:sz w:val="24"/>
          <w:szCs w:val="24"/>
        </w:rPr>
        <w:softHyphen/>
      </w:r>
      <w:r w:rsidRPr="00467AA0">
        <w:rPr>
          <w:rFonts w:ascii="Times New Roman" w:hAnsi="Times New Roman"/>
          <w:spacing w:val="2"/>
          <w:sz w:val="24"/>
          <w:szCs w:val="24"/>
        </w:rPr>
        <w:t xml:space="preserve">ности, интересы и склонности. Увеличение количества часов в </w:t>
      </w:r>
      <w:r w:rsidRPr="00467AA0">
        <w:rPr>
          <w:rFonts w:ascii="Times New Roman" w:hAnsi="Times New Roman"/>
          <w:spacing w:val="3"/>
          <w:sz w:val="24"/>
          <w:szCs w:val="24"/>
        </w:rPr>
        <w:t xml:space="preserve">классах осуществляется за счёт вариативной части базисного учебного </w:t>
      </w:r>
      <w:r w:rsidRPr="00467AA0">
        <w:rPr>
          <w:rFonts w:ascii="Times New Roman" w:hAnsi="Times New Roman"/>
          <w:spacing w:val="-3"/>
          <w:sz w:val="24"/>
          <w:szCs w:val="24"/>
        </w:rPr>
        <w:t>плана.</w:t>
      </w:r>
      <w:r w:rsidRPr="00467AA0">
        <w:rPr>
          <w:rFonts w:ascii="Times New Roman" w:hAnsi="Times New Roman"/>
          <w:spacing w:val="16"/>
          <w:w w:val="107"/>
          <w:sz w:val="24"/>
          <w:szCs w:val="24"/>
        </w:rPr>
        <w:t xml:space="preserve"> </w:t>
      </w:r>
      <w:r w:rsidRPr="00467AA0">
        <w:rPr>
          <w:rFonts w:ascii="Times New Roman" w:hAnsi="Times New Roman"/>
          <w:sz w:val="24"/>
          <w:szCs w:val="24"/>
        </w:rPr>
        <w:t xml:space="preserve">Учебный план  имеет необходимое кадровое, методическое и материально-техническое обеспечение. Данный план позволяет удовлетворить образовательные запросы и познавательные интересы </w:t>
      </w:r>
      <w:proofErr w:type="gramStart"/>
      <w:r w:rsidRPr="00467AA0">
        <w:rPr>
          <w:rFonts w:ascii="Times New Roman" w:hAnsi="Times New Roman"/>
          <w:sz w:val="24"/>
          <w:szCs w:val="24"/>
        </w:rPr>
        <w:t>обучающихся</w:t>
      </w:r>
      <w:proofErr w:type="gramEnd"/>
      <w:r w:rsidRPr="00467AA0">
        <w:rPr>
          <w:rFonts w:ascii="Times New Roman" w:hAnsi="Times New Roman"/>
          <w:sz w:val="24"/>
          <w:szCs w:val="24"/>
        </w:rPr>
        <w:t xml:space="preserve"> школы с учетом  предельно допустимой нагрузки на  каждого  обучающегося в соответствии  с нормативами СанПиН 2.4.2.2821-10.</w:t>
      </w:r>
    </w:p>
    <w:p w:rsidR="001361B5" w:rsidRPr="00467AA0" w:rsidRDefault="001361B5" w:rsidP="001361B5">
      <w:pPr>
        <w:pStyle w:val="afa"/>
        <w:contextualSpacing/>
        <w:rPr>
          <w:sz w:val="24"/>
          <w:szCs w:val="24"/>
        </w:rPr>
      </w:pPr>
    </w:p>
    <w:p w:rsidR="00406BBE" w:rsidRPr="002602F0" w:rsidRDefault="00406BBE" w:rsidP="00406BBE">
      <w:pPr>
        <w:pStyle w:val="ac"/>
        <w:ind w:left="0"/>
        <w:jc w:val="center"/>
        <w:rPr>
          <w:rFonts w:ascii="Times New Roman" w:hAnsi="Times New Roman"/>
          <w:b/>
          <w:color w:val="1F497D"/>
          <w:spacing w:val="16"/>
          <w:w w:val="107"/>
        </w:rPr>
      </w:pPr>
      <w:r w:rsidRPr="002602F0">
        <w:rPr>
          <w:rFonts w:ascii="Times New Roman" w:hAnsi="Times New Roman"/>
          <w:b/>
          <w:color w:val="1F497D"/>
          <w:spacing w:val="16"/>
          <w:w w:val="107"/>
        </w:rPr>
        <w:t>Учебные планы по классам</w:t>
      </w:r>
      <w:r>
        <w:rPr>
          <w:rFonts w:ascii="Times New Roman" w:hAnsi="Times New Roman"/>
          <w:b/>
          <w:color w:val="1F497D"/>
        </w:rPr>
        <w:t xml:space="preserve"> на 2013-2014 уч. г</w:t>
      </w:r>
      <w:r w:rsidRPr="002602F0">
        <w:rPr>
          <w:rFonts w:ascii="Times New Roman" w:hAnsi="Times New Roman"/>
          <w:b/>
          <w:color w:val="1F497D"/>
        </w:rPr>
        <w:t>од</w:t>
      </w:r>
    </w:p>
    <w:p w:rsidR="00406BBE" w:rsidRPr="00DB74B2" w:rsidRDefault="00406BBE" w:rsidP="00406BBE">
      <w:pPr>
        <w:rPr>
          <w:rFonts w:ascii="Times New Roman" w:hAnsi="Times New Roman"/>
        </w:rPr>
      </w:pPr>
    </w:p>
    <w:p w:rsidR="00406BBE" w:rsidRPr="00DB74B2" w:rsidRDefault="00406BBE" w:rsidP="00406BBE">
      <w:pPr>
        <w:jc w:val="center"/>
        <w:rPr>
          <w:rFonts w:ascii="Times New Roman" w:hAnsi="Times New Roman"/>
          <w:b/>
        </w:rPr>
      </w:pPr>
      <w:r w:rsidRPr="00DB74B2">
        <w:rPr>
          <w:rFonts w:ascii="Times New Roman" w:hAnsi="Times New Roman"/>
          <w:b/>
        </w:rPr>
        <w:t>Учебный план</w:t>
      </w:r>
    </w:p>
    <w:p w:rsidR="00406BBE" w:rsidRPr="00DB74B2" w:rsidRDefault="00406BBE" w:rsidP="00406BBE">
      <w:pPr>
        <w:pStyle w:val="ac"/>
        <w:widowControl/>
        <w:numPr>
          <w:ilvl w:val="0"/>
          <w:numId w:val="95"/>
        </w:numPr>
        <w:autoSpaceDE/>
        <w:autoSpaceDN/>
        <w:adjustRightInd/>
        <w:spacing w:line="276" w:lineRule="auto"/>
        <w:jc w:val="center"/>
        <w:rPr>
          <w:rFonts w:ascii="Times New Roman" w:hAnsi="Times New Roman"/>
          <w:b/>
        </w:rPr>
      </w:pPr>
      <w:r>
        <w:rPr>
          <w:rFonts w:ascii="Times New Roman" w:hAnsi="Times New Roman"/>
          <w:b/>
        </w:rPr>
        <w:t xml:space="preserve">и  6 кл, реализующих ФГОС </w:t>
      </w:r>
    </w:p>
    <w:tbl>
      <w:tblPr>
        <w:tblW w:w="864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90"/>
        <w:gridCol w:w="2155"/>
        <w:gridCol w:w="851"/>
        <w:gridCol w:w="579"/>
        <w:gridCol w:w="429"/>
        <w:gridCol w:w="284"/>
        <w:gridCol w:w="283"/>
        <w:gridCol w:w="284"/>
        <w:gridCol w:w="993"/>
      </w:tblGrid>
      <w:tr w:rsidR="00406BBE" w:rsidRPr="0038449C" w:rsidTr="006E7133">
        <w:tc>
          <w:tcPr>
            <w:tcW w:w="4945" w:type="dxa"/>
            <w:gridSpan w:val="2"/>
            <w:tcBorders>
              <w:bottom w:val="single" w:sz="4" w:space="0" w:color="auto"/>
            </w:tcBorders>
          </w:tcPr>
          <w:p w:rsidR="00406BBE" w:rsidRPr="0038449C" w:rsidRDefault="00406BBE" w:rsidP="006E7133">
            <w:pPr>
              <w:jc w:val="center"/>
              <w:rPr>
                <w:rFonts w:ascii="Times New Roman" w:hAnsi="Times New Roman"/>
                <w:b/>
              </w:rPr>
            </w:pPr>
            <w:r w:rsidRPr="0038449C">
              <w:rPr>
                <w:rFonts w:ascii="Times New Roman" w:hAnsi="Times New Roman"/>
                <w:b/>
              </w:rPr>
              <w:t>Учебные предметы</w:t>
            </w:r>
          </w:p>
        </w:tc>
        <w:tc>
          <w:tcPr>
            <w:tcW w:w="2426" w:type="dxa"/>
            <w:gridSpan w:val="5"/>
          </w:tcPr>
          <w:p w:rsidR="00406BBE" w:rsidRPr="0038449C" w:rsidRDefault="00406BBE" w:rsidP="006E7133">
            <w:pPr>
              <w:jc w:val="center"/>
              <w:rPr>
                <w:rFonts w:ascii="Times New Roman" w:hAnsi="Times New Roman"/>
                <w:b/>
              </w:rPr>
            </w:pPr>
            <w:r w:rsidRPr="0038449C">
              <w:rPr>
                <w:rFonts w:ascii="Times New Roman" w:hAnsi="Times New Roman"/>
                <w:b/>
              </w:rPr>
              <w:t>Количество часов в неделю</w:t>
            </w:r>
          </w:p>
        </w:tc>
        <w:tc>
          <w:tcPr>
            <w:tcW w:w="284" w:type="dxa"/>
            <w:tcBorders>
              <w:bottom w:val="single" w:sz="4" w:space="0" w:color="auto"/>
              <w:right w:val="single" w:sz="4" w:space="0" w:color="auto"/>
            </w:tcBorders>
          </w:tcPr>
          <w:p w:rsidR="00406BBE" w:rsidRPr="0038449C" w:rsidRDefault="00406BBE" w:rsidP="006E7133">
            <w:pPr>
              <w:jc w:val="center"/>
              <w:rPr>
                <w:rFonts w:ascii="Times New Roman" w:hAnsi="Times New Roman"/>
                <w:b/>
              </w:rPr>
            </w:pPr>
          </w:p>
        </w:tc>
        <w:tc>
          <w:tcPr>
            <w:tcW w:w="993" w:type="dxa"/>
            <w:vMerge w:val="restart"/>
            <w:tcBorders>
              <w:left w:val="single" w:sz="4" w:space="0" w:color="auto"/>
            </w:tcBorders>
          </w:tcPr>
          <w:p w:rsidR="00406BBE" w:rsidRPr="0038449C" w:rsidRDefault="00406BBE" w:rsidP="006E7133">
            <w:pPr>
              <w:ind w:left="126"/>
              <w:jc w:val="center"/>
              <w:rPr>
                <w:rFonts w:ascii="Times New Roman" w:hAnsi="Times New Roman"/>
                <w:b/>
              </w:rPr>
            </w:pPr>
            <w:r w:rsidRPr="0038449C">
              <w:rPr>
                <w:rFonts w:ascii="Times New Roman" w:hAnsi="Times New Roman"/>
                <w:b/>
              </w:rPr>
              <w:t>Всего</w:t>
            </w:r>
          </w:p>
        </w:tc>
      </w:tr>
      <w:tr w:rsidR="00406BBE" w:rsidRPr="0038449C" w:rsidTr="006E7133">
        <w:tc>
          <w:tcPr>
            <w:tcW w:w="4945" w:type="dxa"/>
            <w:gridSpan w:val="2"/>
            <w:tcBorders>
              <w:top w:val="single" w:sz="4" w:space="0" w:color="auto"/>
            </w:tcBorders>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b/>
                <w:bCs/>
              </w:rPr>
            </w:pPr>
            <w:r w:rsidRPr="0038449C">
              <w:rPr>
                <w:rFonts w:ascii="Times New Roman" w:hAnsi="Times New Roman"/>
                <w:b/>
                <w:bCs/>
                <w:lang w:val="en-US"/>
              </w:rPr>
              <w:t>V</w:t>
            </w:r>
            <w:r w:rsidRPr="0038449C">
              <w:rPr>
                <w:rFonts w:ascii="Times New Roman" w:hAnsi="Times New Roman"/>
                <w:b/>
                <w:bCs/>
              </w:rPr>
              <w:t>в</w:t>
            </w:r>
          </w:p>
        </w:tc>
        <w:tc>
          <w:tcPr>
            <w:tcW w:w="579" w:type="dxa"/>
          </w:tcPr>
          <w:p w:rsidR="00406BBE" w:rsidRPr="007B1328" w:rsidRDefault="00406BBE" w:rsidP="006E7133">
            <w:pPr>
              <w:jc w:val="center"/>
              <w:rPr>
                <w:rFonts w:ascii="Times New Roman" w:hAnsi="Times New Roman"/>
                <w:b/>
                <w:bCs/>
              </w:rPr>
            </w:pPr>
            <w:r>
              <w:rPr>
                <w:rFonts w:ascii="Times New Roman" w:hAnsi="Times New Roman"/>
                <w:b/>
                <w:bCs/>
                <w:lang w:val="en-US"/>
              </w:rPr>
              <w:t>VI</w:t>
            </w:r>
            <w:r>
              <w:rPr>
                <w:rFonts w:ascii="Times New Roman" w:hAnsi="Times New Roman"/>
                <w:b/>
                <w:bCs/>
              </w:rPr>
              <w:t>в</w:t>
            </w:r>
          </w:p>
        </w:tc>
        <w:tc>
          <w:tcPr>
            <w:tcW w:w="429" w:type="dxa"/>
          </w:tcPr>
          <w:p w:rsidR="00406BBE" w:rsidRPr="0038449C" w:rsidRDefault="00406BBE" w:rsidP="006E7133">
            <w:pPr>
              <w:jc w:val="center"/>
              <w:rPr>
                <w:rFonts w:ascii="Times New Roman" w:hAnsi="Times New Roman"/>
                <w:b/>
                <w:bCs/>
              </w:rPr>
            </w:pPr>
          </w:p>
        </w:tc>
        <w:tc>
          <w:tcPr>
            <w:tcW w:w="284" w:type="dxa"/>
          </w:tcPr>
          <w:p w:rsidR="00406BBE" w:rsidRPr="0038449C" w:rsidRDefault="00406BBE" w:rsidP="006E7133">
            <w:pPr>
              <w:jc w:val="center"/>
              <w:rPr>
                <w:rFonts w:ascii="Times New Roman" w:hAnsi="Times New Roman"/>
                <w:b/>
                <w:bCs/>
              </w:rPr>
            </w:pPr>
          </w:p>
        </w:tc>
        <w:tc>
          <w:tcPr>
            <w:tcW w:w="283" w:type="dxa"/>
            <w:tcBorders>
              <w:top w:val="single" w:sz="4" w:space="0" w:color="auto"/>
            </w:tcBorders>
          </w:tcPr>
          <w:p w:rsidR="00406BBE" w:rsidRPr="0038449C" w:rsidRDefault="00406BBE" w:rsidP="006E7133">
            <w:pPr>
              <w:jc w:val="center"/>
              <w:rPr>
                <w:rFonts w:ascii="Times New Roman" w:hAnsi="Times New Roman"/>
                <w:b/>
                <w:bCs/>
              </w:rPr>
            </w:pPr>
          </w:p>
        </w:tc>
        <w:tc>
          <w:tcPr>
            <w:tcW w:w="284" w:type="dxa"/>
            <w:tcBorders>
              <w:top w:val="single" w:sz="4" w:space="0" w:color="auto"/>
              <w:right w:val="single" w:sz="4" w:space="0" w:color="auto"/>
            </w:tcBorders>
          </w:tcPr>
          <w:p w:rsidR="00406BBE" w:rsidRPr="0038449C" w:rsidRDefault="00406BBE" w:rsidP="006E7133">
            <w:pPr>
              <w:jc w:val="center"/>
              <w:rPr>
                <w:rFonts w:ascii="Times New Roman" w:hAnsi="Times New Roman"/>
                <w:b/>
              </w:rPr>
            </w:pPr>
          </w:p>
        </w:tc>
        <w:tc>
          <w:tcPr>
            <w:tcW w:w="993" w:type="dxa"/>
            <w:vMerge/>
            <w:tcBorders>
              <w:left w:val="single" w:sz="4" w:space="0" w:color="auto"/>
            </w:tcBorders>
          </w:tcPr>
          <w:p w:rsidR="00406BBE" w:rsidRPr="0038449C" w:rsidRDefault="00406BBE" w:rsidP="006E7133">
            <w:pPr>
              <w:jc w:val="center"/>
              <w:rPr>
                <w:rFonts w:ascii="Times New Roman" w:hAnsi="Times New Roman"/>
              </w:rPr>
            </w:pPr>
          </w:p>
        </w:tc>
      </w:tr>
      <w:tr w:rsidR="00406BBE" w:rsidRPr="0038449C" w:rsidTr="006E7133">
        <w:tc>
          <w:tcPr>
            <w:tcW w:w="8648" w:type="dxa"/>
            <w:gridSpan w:val="9"/>
          </w:tcPr>
          <w:p w:rsidR="00406BBE" w:rsidRPr="0038449C" w:rsidRDefault="00406BBE" w:rsidP="006E7133">
            <w:pPr>
              <w:jc w:val="center"/>
              <w:rPr>
                <w:rFonts w:ascii="Times New Roman" w:hAnsi="Times New Roman"/>
                <w:b/>
                <w:bCs/>
              </w:rPr>
            </w:pPr>
            <w:r w:rsidRPr="0038449C">
              <w:rPr>
                <w:rFonts w:ascii="Times New Roman" w:hAnsi="Times New Roman"/>
                <w:b/>
                <w:bCs/>
              </w:rPr>
              <w:t>Федеральный компонент</w:t>
            </w:r>
          </w:p>
        </w:tc>
      </w:tr>
      <w:tr w:rsidR="00406BBE" w:rsidRPr="0038449C" w:rsidTr="006E7133">
        <w:tc>
          <w:tcPr>
            <w:tcW w:w="2790" w:type="dxa"/>
            <w:vMerge w:val="restart"/>
          </w:tcPr>
          <w:p w:rsidR="00406BBE" w:rsidRPr="0038449C" w:rsidRDefault="00406BBE" w:rsidP="006E7133">
            <w:pPr>
              <w:jc w:val="center"/>
              <w:rPr>
                <w:rFonts w:ascii="Times New Roman" w:hAnsi="Times New Roman"/>
              </w:rPr>
            </w:pPr>
            <w:r w:rsidRPr="0038449C">
              <w:rPr>
                <w:rFonts w:ascii="Times New Roman" w:hAnsi="Times New Roman"/>
              </w:rPr>
              <w:t>Для ОУ с родным (нерусским) языком обучения</w:t>
            </w:r>
          </w:p>
        </w:tc>
        <w:tc>
          <w:tcPr>
            <w:tcW w:w="2155" w:type="dxa"/>
          </w:tcPr>
          <w:p w:rsidR="00406BBE" w:rsidRPr="0038449C" w:rsidRDefault="00406BBE" w:rsidP="006E7133">
            <w:pPr>
              <w:rPr>
                <w:rFonts w:ascii="Times New Roman" w:hAnsi="Times New Roman"/>
              </w:rPr>
            </w:pPr>
            <w:r w:rsidRPr="0038449C">
              <w:rPr>
                <w:rFonts w:ascii="Times New Roman" w:hAnsi="Times New Roman"/>
              </w:rPr>
              <w:t>Русский язык</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579" w:type="dxa"/>
          </w:tcPr>
          <w:p w:rsidR="00406BBE" w:rsidRPr="0038449C" w:rsidRDefault="00406BBE" w:rsidP="006E7133">
            <w:pPr>
              <w:jc w:val="center"/>
              <w:rPr>
                <w:rFonts w:ascii="Times New Roman" w:hAnsi="Times New Roman"/>
              </w:rPr>
            </w:pPr>
            <w:r>
              <w:rPr>
                <w:rFonts w:ascii="Times New Roman" w:hAnsi="Times New Roman"/>
              </w:rPr>
              <w:t>3/3</w:t>
            </w:r>
          </w:p>
        </w:tc>
        <w:tc>
          <w:tcPr>
            <w:tcW w:w="429" w:type="dxa"/>
          </w:tcPr>
          <w:p w:rsidR="00406BBE" w:rsidRPr="0038449C" w:rsidRDefault="00406BBE" w:rsidP="006E7133">
            <w:pP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C56829" w:rsidRDefault="00406BBE" w:rsidP="006E7133">
            <w:pPr>
              <w:jc w:val="center"/>
              <w:rPr>
                <w:rFonts w:ascii="Times New Roman" w:hAnsi="Times New Roman"/>
              </w:rPr>
            </w:pPr>
            <w:r w:rsidRPr="00C56829">
              <w:rPr>
                <w:rFonts w:ascii="Times New Roman" w:hAnsi="Times New Roman"/>
              </w:rPr>
              <w:t>6/6</w:t>
            </w:r>
          </w:p>
        </w:tc>
      </w:tr>
      <w:tr w:rsidR="00406BBE" w:rsidRPr="0038449C" w:rsidTr="006E7133">
        <w:tc>
          <w:tcPr>
            <w:tcW w:w="2790" w:type="dxa"/>
            <w:vMerge/>
          </w:tcPr>
          <w:p w:rsidR="00406BBE" w:rsidRPr="0038449C" w:rsidRDefault="00406BBE" w:rsidP="006E7133">
            <w:pPr>
              <w:jc w:val="center"/>
              <w:rPr>
                <w:rFonts w:ascii="Times New Roman" w:hAnsi="Times New Roman"/>
              </w:rPr>
            </w:pPr>
          </w:p>
        </w:tc>
        <w:tc>
          <w:tcPr>
            <w:tcW w:w="2155" w:type="dxa"/>
          </w:tcPr>
          <w:p w:rsidR="00406BBE" w:rsidRPr="0038449C" w:rsidRDefault="00406BBE" w:rsidP="006E7133">
            <w:pPr>
              <w:rPr>
                <w:rFonts w:ascii="Times New Roman" w:hAnsi="Times New Roman"/>
              </w:rPr>
            </w:pPr>
            <w:r w:rsidRPr="0038449C">
              <w:rPr>
                <w:rFonts w:ascii="Times New Roman" w:hAnsi="Times New Roman"/>
              </w:rPr>
              <w:t>Литература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579" w:type="dxa"/>
          </w:tcPr>
          <w:p w:rsidR="00406BBE" w:rsidRPr="0038449C" w:rsidRDefault="00406BBE" w:rsidP="006E7133">
            <w:pPr>
              <w:jc w:val="center"/>
              <w:rPr>
                <w:rFonts w:ascii="Times New Roman" w:hAnsi="Times New Roman"/>
              </w:rPr>
            </w:pPr>
            <w:r>
              <w:rPr>
                <w:rFonts w:ascii="Times New Roman" w:hAnsi="Times New Roman"/>
              </w:rPr>
              <w:t>3</w:t>
            </w: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C56829" w:rsidRDefault="00406BBE" w:rsidP="006E7133">
            <w:pPr>
              <w:jc w:val="center"/>
              <w:rPr>
                <w:rFonts w:ascii="Times New Roman" w:hAnsi="Times New Roman"/>
              </w:rPr>
            </w:pPr>
            <w:r w:rsidRPr="00C56829">
              <w:rPr>
                <w:rFonts w:ascii="Times New Roman" w:hAnsi="Times New Roman"/>
              </w:rPr>
              <w:t>5</w:t>
            </w:r>
          </w:p>
        </w:tc>
      </w:tr>
      <w:tr w:rsidR="00406BBE" w:rsidRPr="0038449C" w:rsidTr="006E7133">
        <w:tc>
          <w:tcPr>
            <w:tcW w:w="4945" w:type="dxa"/>
            <w:gridSpan w:val="2"/>
          </w:tcPr>
          <w:p w:rsidR="00406BBE" w:rsidRPr="0038449C" w:rsidRDefault="00406BBE" w:rsidP="006E7133">
            <w:pPr>
              <w:rPr>
                <w:rFonts w:ascii="Times New Roman" w:hAnsi="Times New Roman"/>
              </w:rPr>
            </w:pPr>
            <w:r w:rsidRPr="0038449C">
              <w:rPr>
                <w:rFonts w:ascii="Times New Roman" w:hAnsi="Times New Roman"/>
              </w:rPr>
              <w:t>Иностранный язык</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579" w:type="dxa"/>
          </w:tcPr>
          <w:p w:rsidR="00406BBE" w:rsidRPr="0038449C" w:rsidRDefault="00406BBE" w:rsidP="006E7133">
            <w:pPr>
              <w:jc w:val="center"/>
              <w:rPr>
                <w:rFonts w:ascii="Times New Roman" w:hAnsi="Times New Roman"/>
              </w:rPr>
            </w:pPr>
            <w:r>
              <w:rPr>
                <w:rFonts w:ascii="Times New Roman" w:hAnsi="Times New Roman"/>
              </w:rPr>
              <w:t>3/3</w:t>
            </w: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rPr>
                <w:rFonts w:ascii="Times New Roman" w:hAnsi="Times New Roman"/>
              </w:rPr>
            </w:pPr>
          </w:p>
        </w:tc>
        <w:tc>
          <w:tcPr>
            <w:tcW w:w="993" w:type="dxa"/>
            <w:tcBorders>
              <w:left w:val="single" w:sz="4" w:space="0" w:color="auto"/>
            </w:tcBorders>
          </w:tcPr>
          <w:p w:rsidR="00406BBE" w:rsidRPr="00C56829" w:rsidRDefault="00406BBE" w:rsidP="006E7133">
            <w:pPr>
              <w:jc w:val="center"/>
              <w:rPr>
                <w:rFonts w:ascii="Times New Roman" w:hAnsi="Times New Roman"/>
              </w:rPr>
            </w:pPr>
            <w:r w:rsidRPr="00C56829">
              <w:rPr>
                <w:rFonts w:ascii="Times New Roman" w:hAnsi="Times New Roman"/>
              </w:rPr>
              <w:t>6/6</w:t>
            </w:r>
          </w:p>
        </w:tc>
      </w:tr>
      <w:tr w:rsidR="00406BBE" w:rsidRPr="0038449C" w:rsidTr="006E7133">
        <w:tc>
          <w:tcPr>
            <w:tcW w:w="4945" w:type="dxa"/>
            <w:gridSpan w:val="2"/>
          </w:tcPr>
          <w:p w:rsidR="00406BBE" w:rsidRPr="0038449C" w:rsidRDefault="00406BBE" w:rsidP="006E7133">
            <w:pPr>
              <w:rPr>
                <w:rFonts w:ascii="Times New Roman" w:hAnsi="Times New Roman"/>
              </w:rPr>
            </w:pPr>
            <w:r w:rsidRPr="0038449C">
              <w:rPr>
                <w:rFonts w:ascii="Times New Roman" w:hAnsi="Times New Roman"/>
              </w:rPr>
              <w:t>Математика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5</w:t>
            </w:r>
          </w:p>
        </w:tc>
        <w:tc>
          <w:tcPr>
            <w:tcW w:w="579" w:type="dxa"/>
          </w:tcPr>
          <w:p w:rsidR="00406BBE" w:rsidRPr="0038449C" w:rsidRDefault="00406BBE" w:rsidP="006E7133">
            <w:pPr>
              <w:jc w:val="center"/>
              <w:rPr>
                <w:rFonts w:ascii="Times New Roman" w:hAnsi="Times New Roman"/>
              </w:rPr>
            </w:pPr>
            <w:r>
              <w:rPr>
                <w:rFonts w:ascii="Times New Roman" w:hAnsi="Times New Roman"/>
              </w:rPr>
              <w:t>5</w:t>
            </w: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C56829" w:rsidRDefault="00406BBE" w:rsidP="006E7133">
            <w:pPr>
              <w:jc w:val="center"/>
              <w:rPr>
                <w:rFonts w:ascii="Times New Roman" w:hAnsi="Times New Roman"/>
              </w:rPr>
            </w:pPr>
            <w:r w:rsidRPr="00C56829">
              <w:rPr>
                <w:rFonts w:ascii="Times New Roman" w:hAnsi="Times New Roman"/>
              </w:rPr>
              <w:t>10</w:t>
            </w:r>
          </w:p>
        </w:tc>
      </w:tr>
      <w:tr w:rsidR="00406BBE" w:rsidRPr="0038449C" w:rsidTr="006E7133">
        <w:tc>
          <w:tcPr>
            <w:tcW w:w="4945" w:type="dxa"/>
            <w:gridSpan w:val="2"/>
          </w:tcPr>
          <w:p w:rsidR="00406BBE" w:rsidRPr="0038449C" w:rsidRDefault="00406BBE" w:rsidP="006E7133">
            <w:pPr>
              <w:rPr>
                <w:rFonts w:ascii="Times New Roman" w:hAnsi="Times New Roman"/>
              </w:rPr>
            </w:pPr>
            <w:r w:rsidRPr="0038449C">
              <w:rPr>
                <w:rFonts w:ascii="Times New Roman" w:hAnsi="Times New Roman"/>
              </w:rPr>
              <w:t>Информатика</w:t>
            </w:r>
          </w:p>
        </w:tc>
        <w:tc>
          <w:tcPr>
            <w:tcW w:w="851" w:type="dxa"/>
          </w:tcPr>
          <w:p w:rsidR="00406BBE" w:rsidRPr="0038449C" w:rsidRDefault="00406BBE" w:rsidP="006E7133">
            <w:pPr>
              <w:jc w:val="center"/>
              <w:rPr>
                <w:rFonts w:ascii="Times New Roman" w:hAnsi="Times New Roman"/>
              </w:rPr>
            </w:pPr>
          </w:p>
        </w:tc>
        <w:tc>
          <w:tcPr>
            <w:tcW w:w="579" w:type="dxa"/>
          </w:tcPr>
          <w:p w:rsidR="00406BBE" w:rsidRPr="0038449C" w:rsidRDefault="00406BBE" w:rsidP="006E7133">
            <w:pPr>
              <w:jc w:val="center"/>
              <w:rPr>
                <w:rFonts w:ascii="Times New Roman" w:hAnsi="Times New Roman"/>
              </w:rPr>
            </w:pP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C56829" w:rsidRDefault="00406BBE" w:rsidP="006E7133">
            <w:pPr>
              <w:jc w:val="center"/>
              <w:rPr>
                <w:rFonts w:ascii="Times New Roman" w:hAnsi="Times New Roman"/>
              </w:rPr>
            </w:pPr>
          </w:p>
        </w:tc>
      </w:tr>
      <w:tr w:rsidR="00406BBE" w:rsidRPr="0038449C" w:rsidTr="006E7133">
        <w:tc>
          <w:tcPr>
            <w:tcW w:w="4945" w:type="dxa"/>
            <w:gridSpan w:val="2"/>
          </w:tcPr>
          <w:p w:rsidR="00406BBE" w:rsidRPr="0038449C" w:rsidRDefault="00406BBE" w:rsidP="006E7133">
            <w:pPr>
              <w:rPr>
                <w:rFonts w:ascii="Times New Roman" w:hAnsi="Times New Roman"/>
              </w:rPr>
            </w:pPr>
            <w:r w:rsidRPr="0038449C">
              <w:rPr>
                <w:rFonts w:ascii="Times New Roman" w:hAnsi="Times New Roman"/>
              </w:rPr>
              <w:t>История</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579" w:type="dxa"/>
          </w:tcPr>
          <w:p w:rsidR="00406BBE" w:rsidRPr="0038449C" w:rsidRDefault="00406BBE" w:rsidP="006E7133">
            <w:pPr>
              <w:jc w:val="center"/>
              <w:rPr>
                <w:rFonts w:ascii="Times New Roman" w:hAnsi="Times New Roman"/>
              </w:rPr>
            </w:pPr>
            <w:r>
              <w:rPr>
                <w:rFonts w:ascii="Times New Roman" w:hAnsi="Times New Roman"/>
              </w:rPr>
              <w:t>2</w:t>
            </w: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C56829" w:rsidRDefault="00406BBE" w:rsidP="006E7133">
            <w:pPr>
              <w:jc w:val="center"/>
              <w:rPr>
                <w:rFonts w:ascii="Times New Roman" w:hAnsi="Times New Roman"/>
              </w:rPr>
            </w:pPr>
            <w:r w:rsidRPr="00C56829">
              <w:rPr>
                <w:rFonts w:ascii="Times New Roman" w:hAnsi="Times New Roman"/>
              </w:rPr>
              <w:t>4</w:t>
            </w:r>
          </w:p>
        </w:tc>
      </w:tr>
      <w:tr w:rsidR="00406BBE" w:rsidRPr="0038449C" w:rsidTr="006E7133">
        <w:tc>
          <w:tcPr>
            <w:tcW w:w="4945" w:type="dxa"/>
            <w:gridSpan w:val="2"/>
          </w:tcPr>
          <w:p w:rsidR="00406BBE" w:rsidRPr="0038449C" w:rsidRDefault="00406BBE" w:rsidP="006E7133">
            <w:pPr>
              <w:rPr>
                <w:rFonts w:ascii="Times New Roman" w:hAnsi="Times New Roman"/>
              </w:rPr>
            </w:pPr>
            <w:r w:rsidRPr="0038449C">
              <w:rPr>
                <w:rFonts w:ascii="Times New Roman" w:hAnsi="Times New Roman"/>
              </w:rPr>
              <w:t>Обществознание</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579" w:type="dxa"/>
          </w:tcPr>
          <w:p w:rsidR="00406BBE" w:rsidRPr="0038449C" w:rsidRDefault="00406BBE" w:rsidP="006E7133">
            <w:pPr>
              <w:jc w:val="center"/>
              <w:rPr>
                <w:rFonts w:ascii="Times New Roman" w:hAnsi="Times New Roman"/>
              </w:rPr>
            </w:pPr>
            <w:r>
              <w:rPr>
                <w:rFonts w:ascii="Times New Roman" w:hAnsi="Times New Roman"/>
              </w:rPr>
              <w:t>1</w:t>
            </w: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C56829" w:rsidRDefault="00406BBE" w:rsidP="006E7133">
            <w:pPr>
              <w:jc w:val="center"/>
              <w:rPr>
                <w:rFonts w:ascii="Times New Roman" w:hAnsi="Times New Roman"/>
              </w:rPr>
            </w:pPr>
            <w:r w:rsidRPr="00C56829">
              <w:rPr>
                <w:rFonts w:ascii="Times New Roman" w:hAnsi="Times New Roman"/>
              </w:rPr>
              <w:t>2</w:t>
            </w:r>
          </w:p>
        </w:tc>
      </w:tr>
      <w:tr w:rsidR="00406BBE" w:rsidRPr="0038449C" w:rsidTr="006E7133">
        <w:tc>
          <w:tcPr>
            <w:tcW w:w="4945" w:type="dxa"/>
            <w:gridSpan w:val="2"/>
          </w:tcPr>
          <w:p w:rsidR="00406BBE" w:rsidRPr="0038449C" w:rsidRDefault="00406BBE" w:rsidP="006E7133">
            <w:pPr>
              <w:rPr>
                <w:rFonts w:ascii="Times New Roman" w:hAnsi="Times New Roman"/>
              </w:rPr>
            </w:pPr>
            <w:r w:rsidRPr="0038449C">
              <w:rPr>
                <w:rFonts w:ascii="Times New Roman" w:hAnsi="Times New Roman"/>
              </w:rPr>
              <w:t>География</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579" w:type="dxa"/>
          </w:tcPr>
          <w:p w:rsidR="00406BBE" w:rsidRPr="0038449C" w:rsidRDefault="00406BBE" w:rsidP="006E7133">
            <w:pPr>
              <w:jc w:val="center"/>
              <w:rPr>
                <w:rFonts w:ascii="Times New Roman" w:hAnsi="Times New Roman"/>
              </w:rPr>
            </w:pPr>
            <w:r>
              <w:rPr>
                <w:rFonts w:ascii="Times New Roman" w:hAnsi="Times New Roman"/>
              </w:rPr>
              <w:t>1</w:t>
            </w: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C56829" w:rsidRDefault="00406BBE" w:rsidP="006E7133">
            <w:pPr>
              <w:jc w:val="center"/>
              <w:rPr>
                <w:rFonts w:ascii="Times New Roman" w:hAnsi="Times New Roman"/>
              </w:rPr>
            </w:pPr>
            <w:r w:rsidRPr="00C56829">
              <w:rPr>
                <w:rFonts w:ascii="Times New Roman" w:hAnsi="Times New Roman"/>
              </w:rPr>
              <w:t>2</w:t>
            </w:r>
          </w:p>
        </w:tc>
      </w:tr>
      <w:tr w:rsidR="00406BBE" w:rsidRPr="0038449C" w:rsidTr="006E7133">
        <w:tc>
          <w:tcPr>
            <w:tcW w:w="4945" w:type="dxa"/>
            <w:gridSpan w:val="2"/>
          </w:tcPr>
          <w:p w:rsidR="00406BBE" w:rsidRPr="0038449C" w:rsidRDefault="00406BBE" w:rsidP="006E7133">
            <w:pPr>
              <w:rPr>
                <w:rFonts w:ascii="Times New Roman" w:hAnsi="Times New Roman"/>
              </w:rPr>
            </w:pPr>
            <w:r w:rsidRPr="0038449C">
              <w:rPr>
                <w:rFonts w:ascii="Times New Roman" w:hAnsi="Times New Roman"/>
              </w:rPr>
              <w:t>Биология</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579" w:type="dxa"/>
          </w:tcPr>
          <w:p w:rsidR="00406BBE" w:rsidRPr="0038449C" w:rsidRDefault="00406BBE" w:rsidP="006E7133">
            <w:pPr>
              <w:jc w:val="center"/>
              <w:rPr>
                <w:rFonts w:ascii="Times New Roman" w:hAnsi="Times New Roman"/>
              </w:rPr>
            </w:pPr>
            <w:r>
              <w:rPr>
                <w:rFonts w:ascii="Times New Roman" w:hAnsi="Times New Roman"/>
              </w:rPr>
              <w:t>1</w:t>
            </w: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C56829" w:rsidRDefault="00406BBE" w:rsidP="006E7133">
            <w:pPr>
              <w:jc w:val="center"/>
              <w:rPr>
                <w:rFonts w:ascii="Times New Roman" w:hAnsi="Times New Roman"/>
              </w:rPr>
            </w:pPr>
            <w:r w:rsidRPr="00C56829">
              <w:rPr>
                <w:rFonts w:ascii="Times New Roman" w:hAnsi="Times New Roman"/>
              </w:rPr>
              <w:t>2</w:t>
            </w:r>
          </w:p>
        </w:tc>
      </w:tr>
      <w:tr w:rsidR="00406BBE" w:rsidRPr="0038449C" w:rsidTr="006E7133">
        <w:tc>
          <w:tcPr>
            <w:tcW w:w="4945" w:type="dxa"/>
            <w:gridSpan w:val="2"/>
          </w:tcPr>
          <w:p w:rsidR="00406BBE" w:rsidRPr="0038449C" w:rsidRDefault="00406BBE" w:rsidP="006E7133">
            <w:pPr>
              <w:rPr>
                <w:rFonts w:ascii="Times New Roman" w:hAnsi="Times New Roman"/>
              </w:rPr>
            </w:pPr>
            <w:r w:rsidRPr="0038449C">
              <w:rPr>
                <w:rFonts w:ascii="Times New Roman" w:hAnsi="Times New Roman"/>
              </w:rPr>
              <w:t>ИЗО</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579" w:type="dxa"/>
          </w:tcPr>
          <w:p w:rsidR="00406BBE" w:rsidRPr="0038449C" w:rsidRDefault="00406BBE" w:rsidP="006E7133">
            <w:pPr>
              <w:jc w:val="center"/>
              <w:rPr>
                <w:rFonts w:ascii="Times New Roman" w:hAnsi="Times New Roman"/>
              </w:rPr>
            </w:pPr>
            <w:r>
              <w:rPr>
                <w:rFonts w:ascii="Times New Roman" w:hAnsi="Times New Roman"/>
              </w:rPr>
              <w:t>1</w:t>
            </w: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C56829" w:rsidRDefault="00406BBE" w:rsidP="006E7133">
            <w:pPr>
              <w:jc w:val="center"/>
              <w:rPr>
                <w:rFonts w:ascii="Times New Roman" w:hAnsi="Times New Roman"/>
              </w:rPr>
            </w:pPr>
            <w:r w:rsidRPr="00C56829">
              <w:rPr>
                <w:rFonts w:ascii="Times New Roman" w:hAnsi="Times New Roman"/>
              </w:rPr>
              <w:t>2</w:t>
            </w:r>
          </w:p>
        </w:tc>
      </w:tr>
      <w:tr w:rsidR="00406BBE" w:rsidRPr="0038449C" w:rsidTr="006E7133">
        <w:tc>
          <w:tcPr>
            <w:tcW w:w="4945" w:type="dxa"/>
            <w:gridSpan w:val="2"/>
          </w:tcPr>
          <w:p w:rsidR="00406BBE" w:rsidRPr="0038449C" w:rsidRDefault="00406BBE" w:rsidP="006E7133">
            <w:pPr>
              <w:rPr>
                <w:rFonts w:ascii="Times New Roman" w:hAnsi="Times New Roman"/>
              </w:rPr>
            </w:pPr>
            <w:r w:rsidRPr="0038449C">
              <w:rPr>
                <w:rFonts w:ascii="Times New Roman" w:hAnsi="Times New Roman"/>
              </w:rPr>
              <w:t>Черчение</w:t>
            </w:r>
          </w:p>
        </w:tc>
        <w:tc>
          <w:tcPr>
            <w:tcW w:w="851" w:type="dxa"/>
          </w:tcPr>
          <w:p w:rsidR="00406BBE" w:rsidRPr="0038449C" w:rsidRDefault="00406BBE" w:rsidP="006E7133">
            <w:pPr>
              <w:jc w:val="center"/>
              <w:rPr>
                <w:rFonts w:ascii="Times New Roman" w:hAnsi="Times New Roman"/>
              </w:rPr>
            </w:pPr>
          </w:p>
        </w:tc>
        <w:tc>
          <w:tcPr>
            <w:tcW w:w="579" w:type="dxa"/>
          </w:tcPr>
          <w:p w:rsidR="00406BBE" w:rsidRPr="0038449C" w:rsidRDefault="00406BBE" w:rsidP="006E7133">
            <w:pPr>
              <w:jc w:val="center"/>
              <w:rPr>
                <w:rFonts w:ascii="Times New Roman" w:hAnsi="Times New Roman"/>
              </w:rPr>
            </w:pP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C56829" w:rsidRDefault="00406BBE" w:rsidP="006E7133">
            <w:pPr>
              <w:jc w:val="center"/>
              <w:rPr>
                <w:rFonts w:ascii="Times New Roman" w:hAnsi="Times New Roman"/>
              </w:rPr>
            </w:pPr>
          </w:p>
        </w:tc>
      </w:tr>
      <w:tr w:rsidR="00406BBE" w:rsidRPr="0038449C" w:rsidTr="006E7133">
        <w:tc>
          <w:tcPr>
            <w:tcW w:w="4945" w:type="dxa"/>
            <w:gridSpan w:val="2"/>
          </w:tcPr>
          <w:p w:rsidR="00406BBE" w:rsidRPr="0038449C" w:rsidRDefault="00406BBE" w:rsidP="006E7133">
            <w:pPr>
              <w:rPr>
                <w:rFonts w:ascii="Times New Roman" w:hAnsi="Times New Roman"/>
              </w:rPr>
            </w:pPr>
            <w:r w:rsidRPr="0038449C">
              <w:rPr>
                <w:rFonts w:ascii="Times New Roman" w:hAnsi="Times New Roman"/>
              </w:rPr>
              <w:t>Музыка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579" w:type="dxa"/>
          </w:tcPr>
          <w:p w:rsidR="00406BBE" w:rsidRPr="0038449C" w:rsidRDefault="00406BBE" w:rsidP="006E7133">
            <w:pPr>
              <w:jc w:val="center"/>
              <w:rPr>
                <w:rFonts w:ascii="Times New Roman" w:hAnsi="Times New Roman"/>
              </w:rPr>
            </w:pPr>
            <w:r>
              <w:rPr>
                <w:rFonts w:ascii="Times New Roman" w:hAnsi="Times New Roman"/>
              </w:rPr>
              <w:t>1</w:t>
            </w: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C56829" w:rsidRDefault="00406BBE" w:rsidP="006E7133">
            <w:pPr>
              <w:jc w:val="center"/>
              <w:rPr>
                <w:rFonts w:ascii="Times New Roman" w:hAnsi="Times New Roman"/>
              </w:rPr>
            </w:pPr>
            <w:r w:rsidRPr="00C56829">
              <w:rPr>
                <w:rFonts w:ascii="Times New Roman" w:hAnsi="Times New Roman"/>
              </w:rPr>
              <w:t>2</w:t>
            </w:r>
          </w:p>
        </w:tc>
      </w:tr>
      <w:tr w:rsidR="00406BBE" w:rsidRPr="0038449C" w:rsidTr="006E7133">
        <w:tc>
          <w:tcPr>
            <w:tcW w:w="4945" w:type="dxa"/>
            <w:gridSpan w:val="2"/>
          </w:tcPr>
          <w:p w:rsidR="00406BBE" w:rsidRPr="0038449C" w:rsidRDefault="00406BBE" w:rsidP="006E7133">
            <w:pPr>
              <w:rPr>
                <w:rFonts w:ascii="Times New Roman" w:hAnsi="Times New Roman"/>
              </w:rPr>
            </w:pPr>
            <w:r w:rsidRPr="0038449C">
              <w:rPr>
                <w:rFonts w:ascii="Times New Roman" w:hAnsi="Times New Roman"/>
              </w:rPr>
              <w:t>Технология</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2/2</w:t>
            </w:r>
          </w:p>
        </w:tc>
        <w:tc>
          <w:tcPr>
            <w:tcW w:w="579" w:type="dxa"/>
          </w:tcPr>
          <w:p w:rsidR="00406BBE" w:rsidRPr="0038449C" w:rsidRDefault="00406BBE" w:rsidP="006E7133">
            <w:pPr>
              <w:jc w:val="center"/>
              <w:rPr>
                <w:rFonts w:ascii="Times New Roman" w:hAnsi="Times New Roman"/>
              </w:rPr>
            </w:pPr>
            <w:r>
              <w:rPr>
                <w:rFonts w:ascii="Times New Roman" w:hAnsi="Times New Roman"/>
              </w:rPr>
              <w:t>2/2</w:t>
            </w: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rPr>
                <w:rFonts w:ascii="Times New Roman" w:hAnsi="Times New Roman"/>
              </w:rPr>
            </w:pPr>
          </w:p>
        </w:tc>
        <w:tc>
          <w:tcPr>
            <w:tcW w:w="993" w:type="dxa"/>
            <w:tcBorders>
              <w:left w:val="single" w:sz="4" w:space="0" w:color="auto"/>
            </w:tcBorders>
          </w:tcPr>
          <w:p w:rsidR="00406BBE" w:rsidRPr="00C56829" w:rsidRDefault="00406BBE" w:rsidP="006E7133">
            <w:pPr>
              <w:jc w:val="center"/>
              <w:rPr>
                <w:rFonts w:ascii="Times New Roman" w:hAnsi="Times New Roman"/>
              </w:rPr>
            </w:pPr>
            <w:r w:rsidRPr="00C56829">
              <w:rPr>
                <w:rFonts w:ascii="Times New Roman" w:hAnsi="Times New Roman"/>
              </w:rPr>
              <w:t>4/4</w:t>
            </w:r>
          </w:p>
        </w:tc>
      </w:tr>
      <w:tr w:rsidR="00406BBE" w:rsidRPr="0038449C" w:rsidTr="006E7133">
        <w:tc>
          <w:tcPr>
            <w:tcW w:w="4945" w:type="dxa"/>
            <w:gridSpan w:val="2"/>
          </w:tcPr>
          <w:p w:rsidR="00406BBE" w:rsidRPr="0038449C" w:rsidRDefault="00406BBE" w:rsidP="006E7133">
            <w:pPr>
              <w:rPr>
                <w:rFonts w:ascii="Times New Roman" w:hAnsi="Times New Roman"/>
              </w:rPr>
            </w:pPr>
            <w:r>
              <w:rPr>
                <w:rFonts w:ascii="Times New Roman" w:hAnsi="Times New Roman"/>
              </w:rPr>
              <w:t>ОРКСЭ</w:t>
            </w:r>
          </w:p>
        </w:tc>
        <w:tc>
          <w:tcPr>
            <w:tcW w:w="851" w:type="dxa"/>
          </w:tcPr>
          <w:p w:rsidR="00406BBE" w:rsidRPr="0038449C" w:rsidRDefault="00406BBE" w:rsidP="006E7133">
            <w:pPr>
              <w:jc w:val="center"/>
              <w:rPr>
                <w:rFonts w:ascii="Times New Roman" w:hAnsi="Times New Roman"/>
              </w:rPr>
            </w:pPr>
            <w:r>
              <w:rPr>
                <w:rFonts w:ascii="Times New Roman" w:hAnsi="Times New Roman"/>
              </w:rPr>
              <w:t>1</w:t>
            </w:r>
          </w:p>
        </w:tc>
        <w:tc>
          <w:tcPr>
            <w:tcW w:w="579" w:type="dxa"/>
          </w:tcPr>
          <w:p w:rsidR="00406BBE" w:rsidRDefault="00406BBE" w:rsidP="006E7133">
            <w:pPr>
              <w:jc w:val="center"/>
              <w:rPr>
                <w:rFonts w:ascii="Times New Roman" w:hAnsi="Times New Roman"/>
              </w:rPr>
            </w:pP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rPr>
                <w:rFonts w:ascii="Times New Roman" w:hAnsi="Times New Roman"/>
              </w:rPr>
            </w:pPr>
          </w:p>
        </w:tc>
        <w:tc>
          <w:tcPr>
            <w:tcW w:w="993" w:type="dxa"/>
            <w:tcBorders>
              <w:left w:val="single" w:sz="4" w:space="0" w:color="auto"/>
            </w:tcBorders>
          </w:tcPr>
          <w:p w:rsidR="00406BBE" w:rsidRPr="00C56829" w:rsidRDefault="00406BBE" w:rsidP="006E7133">
            <w:pPr>
              <w:jc w:val="center"/>
              <w:rPr>
                <w:rFonts w:ascii="Times New Roman" w:hAnsi="Times New Roman"/>
              </w:rPr>
            </w:pPr>
            <w:r w:rsidRPr="00C56829">
              <w:rPr>
                <w:rFonts w:ascii="Times New Roman" w:hAnsi="Times New Roman"/>
              </w:rPr>
              <w:t>1</w:t>
            </w:r>
          </w:p>
        </w:tc>
      </w:tr>
      <w:tr w:rsidR="00406BBE" w:rsidRPr="0038449C" w:rsidTr="006E7133">
        <w:tc>
          <w:tcPr>
            <w:tcW w:w="4945" w:type="dxa"/>
            <w:gridSpan w:val="2"/>
          </w:tcPr>
          <w:p w:rsidR="00406BBE" w:rsidRPr="0038449C" w:rsidRDefault="00406BBE" w:rsidP="006E7133">
            <w:pPr>
              <w:rPr>
                <w:rFonts w:ascii="Times New Roman" w:hAnsi="Times New Roman"/>
              </w:rPr>
            </w:pPr>
            <w:r w:rsidRPr="0038449C">
              <w:rPr>
                <w:rFonts w:ascii="Times New Roman" w:hAnsi="Times New Roman"/>
              </w:rPr>
              <w:t>ОБЖ</w:t>
            </w:r>
          </w:p>
        </w:tc>
        <w:tc>
          <w:tcPr>
            <w:tcW w:w="851" w:type="dxa"/>
          </w:tcPr>
          <w:p w:rsidR="00406BBE" w:rsidRPr="0038449C" w:rsidRDefault="00406BBE" w:rsidP="006E7133">
            <w:pPr>
              <w:jc w:val="center"/>
              <w:rPr>
                <w:rFonts w:ascii="Times New Roman" w:hAnsi="Times New Roman"/>
              </w:rPr>
            </w:pPr>
          </w:p>
        </w:tc>
        <w:tc>
          <w:tcPr>
            <w:tcW w:w="579" w:type="dxa"/>
          </w:tcPr>
          <w:p w:rsidR="00406BBE" w:rsidRPr="0038449C" w:rsidRDefault="00406BBE" w:rsidP="006E7133">
            <w:pPr>
              <w:jc w:val="center"/>
              <w:rPr>
                <w:rFonts w:ascii="Times New Roman" w:hAnsi="Times New Roman"/>
              </w:rPr>
            </w:pP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C56829" w:rsidRDefault="00406BBE" w:rsidP="006E7133">
            <w:pPr>
              <w:jc w:val="center"/>
              <w:rPr>
                <w:rFonts w:ascii="Times New Roman" w:hAnsi="Times New Roman"/>
              </w:rPr>
            </w:pPr>
          </w:p>
        </w:tc>
      </w:tr>
      <w:tr w:rsidR="00406BBE" w:rsidRPr="0038449C" w:rsidTr="006E7133">
        <w:tc>
          <w:tcPr>
            <w:tcW w:w="4945" w:type="dxa"/>
            <w:gridSpan w:val="2"/>
          </w:tcPr>
          <w:p w:rsidR="00406BBE" w:rsidRPr="0038449C" w:rsidRDefault="00406BBE" w:rsidP="006E7133">
            <w:pPr>
              <w:rPr>
                <w:rFonts w:ascii="Times New Roman" w:hAnsi="Times New Roman"/>
              </w:rPr>
            </w:pPr>
            <w:r w:rsidRPr="0038449C">
              <w:rPr>
                <w:rFonts w:ascii="Times New Roman" w:hAnsi="Times New Roman"/>
              </w:rPr>
              <w:t>Физическая культура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579" w:type="dxa"/>
          </w:tcPr>
          <w:p w:rsidR="00406BBE" w:rsidRPr="0038449C" w:rsidRDefault="00406BBE" w:rsidP="006E7133">
            <w:pPr>
              <w:jc w:val="center"/>
              <w:rPr>
                <w:rFonts w:ascii="Times New Roman" w:hAnsi="Times New Roman"/>
              </w:rPr>
            </w:pPr>
            <w:r>
              <w:rPr>
                <w:rFonts w:ascii="Times New Roman" w:hAnsi="Times New Roman"/>
              </w:rPr>
              <w:t>3</w:t>
            </w: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C56829" w:rsidRDefault="00406BBE" w:rsidP="006E7133">
            <w:pPr>
              <w:jc w:val="center"/>
              <w:rPr>
                <w:rFonts w:ascii="Times New Roman" w:hAnsi="Times New Roman"/>
              </w:rPr>
            </w:pPr>
            <w:r w:rsidRPr="00C56829">
              <w:rPr>
                <w:rFonts w:ascii="Times New Roman" w:hAnsi="Times New Roman"/>
              </w:rPr>
              <w:t>6</w:t>
            </w:r>
          </w:p>
        </w:tc>
      </w:tr>
      <w:tr w:rsidR="00406BBE" w:rsidRPr="0038449C" w:rsidTr="006E7133">
        <w:tc>
          <w:tcPr>
            <w:tcW w:w="4945" w:type="dxa"/>
            <w:gridSpan w:val="2"/>
          </w:tcPr>
          <w:p w:rsidR="00406BBE" w:rsidRPr="0038449C" w:rsidRDefault="00406BBE" w:rsidP="006E7133">
            <w:pPr>
              <w:rPr>
                <w:rFonts w:ascii="Times New Roman" w:hAnsi="Times New Roman"/>
                <w:b/>
              </w:rPr>
            </w:pPr>
            <w:r w:rsidRPr="0038449C">
              <w:rPr>
                <w:rFonts w:ascii="Times New Roman" w:hAnsi="Times New Roman"/>
                <w:b/>
              </w:rPr>
              <w:t>Всего:</w:t>
            </w:r>
          </w:p>
        </w:tc>
        <w:tc>
          <w:tcPr>
            <w:tcW w:w="851" w:type="dxa"/>
          </w:tcPr>
          <w:p w:rsidR="00406BBE" w:rsidRPr="0038449C" w:rsidRDefault="00406BBE" w:rsidP="006E7133">
            <w:pPr>
              <w:jc w:val="center"/>
              <w:rPr>
                <w:rFonts w:ascii="Times New Roman" w:hAnsi="Times New Roman"/>
                <w:b/>
              </w:rPr>
            </w:pPr>
            <w:r>
              <w:rPr>
                <w:rFonts w:ascii="Times New Roman" w:hAnsi="Times New Roman"/>
                <w:b/>
              </w:rPr>
              <w:t>26</w:t>
            </w:r>
          </w:p>
        </w:tc>
        <w:tc>
          <w:tcPr>
            <w:tcW w:w="579" w:type="dxa"/>
          </w:tcPr>
          <w:p w:rsidR="00406BBE" w:rsidRPr="0038449C" w:rsidRDefault="00406BBE" w:rsidP="006E7133">
            <w:pPr>
              <w:jc w:val="center"/>
              <w:rPr>
                <w:rFonts w:ascii="Times New Roman" w:hAnsi="Times New Roman"/>
                <w:b/>
              </w:rPr>
            </w:pPr>
            <w:r>
              <w:rPr>
                <w:rFonts w:ascii="Times New Roman" w:hAnsi="Times New Roman"/>
                <w:b/>
              </w:rPr>
              <w:t>27</w:t>
            </w:r>
          </w:p>
        </w:tc>
        <w:tc>
          <w:tcPr>
            <w:tcW w:w="429" w:type="dxa"/>
          </w:tcPr>
          <w:p w:rsidR="00406BBE" w:rsidRPr="0038449C" w:rsidRDefault="00406BBE" w:rsidP="006E7133">
            <w:pPr>
              <w:jc w:val="center"/>
              <w:rPr>
                <w:rFonts w:ascii="Times New Roman" w:hAnsi="Times New Roman"/>
                <w:b/>
              </w:rPr>
            </w:pPr>
          </w:p>
        </w:tc>
        <w:tc>
          <w:tcPr>
            <w:tcW w:w="284" w:type="dxa"/>
          </w:tcPr>
          <w:p w:rsidR="00406BBE" w:rsidRPr="0038449C" w:rsidRDefault="00406BBE" w:rsidP="006E7133">
            <w:pPr>
              <w:jc w:val="center"/>
              <w:rPr>
                <w:rFonts w:ascii="Times New Roman" w:hAnsi="Times New Roman"/>
                <w:b/>
              </w:rPr>
            </w:pPr>
          </w:p>
        </w:tc>
        <w:tc>
          <w:tcPr>
            <w:tcW w:w="283" w:type="dxa"/>
          </w:tcPr>
          <w:p w:rsidR="00406BBE" w:rsidRPr="0038449C" w:rsidRDefault="00406BBE" w:rsidP="006E7133">
            <w:pPr>
              <w:jc w:val="center"/>
              <w:rPr>
                <w:rFonts w:ascii="Times New Roman" w:hAnsi="Times New Roman"/>
                <w:b/>
              </w:rPr>
            </w:pPr>
          </w:p>
        </w:tc>
        <w:tc>
          <w:tcPr>
            <w:tcW w:w="284" w:type="dxa"/>
            <w:tcBorders>
              <w:right w:val="single" w:sz="4" w:space="0" w:color="auto"/>
            </w:tcBorders>
          </w:tcPr>
          <w:p w:rsidR="00406BBE" w:rsidRPr="0038449C" w:rsidRDefault="00406BBE" w:rsidP="006E7133">
            <w:pPr>
              <w:jc w:val="center"/>
              <w:rPr>
                <w:rFonts w:ascii="Times New Roman" w:hAnsi="Times New Roman"/>
                <w:b/>
              </w:rPr>
            </w:pPr>
          </w:p>
        </w:tc>
        <w:tc>
          <w:tcPr>
            <w:tcW w:w="993" w:type="dxa"/>
            <w:tcBorders>
              <w:left w:val="single" w:sz="4" w:space="0" w:color="auto"/>
            </w:tcBorders>
          </w:tcPr>
          <w:p w:rsidR="00406BBE" w:rsidRPr="0038449C" w:rsidRDefault="00406BBE" w:rsidP="006E7133">
            <w:pPr>
              <w:jc w:val="center"/>
              <w:rPr>
                <w:rFonts w:ascii="Times New Roman" w:hAnsi="Times New Roman"/>
                <w:b/>
              </w:rPr>
            </w:pPr>
            <w:r>
              <w:rPr>
                <w:rFonts w:ascii="Times New Roman" w:hAnsi="Times New Roman"/>
                <w:b/>
              </w:rPr>
              <w:t>74</w:t>
            </w:r>
          </w:p>
        </w:tc>
      </w:tr>
      <w:tr w:rsidR="00406BBE" w:rsidRPr="0038449C" w:rsidTr="006E7133">
        <w:trPr>
          <w:trHeight w:val="403"/>
        </w:trPr>
        <w:tc>
          <w:tcPr>
            <w:tcW w:w="8648" w:type="dxa"/>
            <w:gridSpan w:val="9"/>
          </w:tcPr>
          <w:p w:rsidR="00406BBE" w:rsidRPr="0038449C" w:rsidRDefault="00406BBE" w:rsidP="006E7133">
            <w:pPr>
              <w:jc w:val="center"/>
              <w:rPr>
                <w:rFonts w:ascii="Times New Roman" w:hAnsi="Times New Roman"/>
                <w:b/>
                <w:bCs/>
              </w:rPr>
            </w:pPr>
            <w:r w:rsidRPr="0038449C">
              <w:rPr>
                <w:rFonts w:ascii="Times New Roman" w:hAnsi="Times New Roman"/>
                <w:b/>
                <w:bCs/>
              </w:rPr>
              <w:t>Региональный компонент</w:t>
            </w:r>
          </w:p>
        </w:tc>
      </w:tr>
      <w:tr w:rsidR="00406BBE" w:rsidRPr="0038449C" w:rsidTr="006E7133">
        <w:tc>
          <w:tcPr>
            <w:tcW w:w="4945" w:type="dxa"/>
            <w:gridSpan w:val="2"/>
          </w:tcPr>
          <w:p w:rsidR="00406BBE" w:rsidRPr="0038449C" w:rsidRDefault="00406BBE" w:rsidP="006E7133">
            <w:pPr>
              <w:rPr>
                <w:rFonts w:ascii="Times New Roman" w:hAnsi="Times New Roman"/>
              </w:rPr>
            </w:pPr>
            <w:r w:rsidRPr="0038449C">
              <w:rPr>
                <w:rFonts w:ascii="Times New Roman" w:hAnsi="Times New Roman"/>
              </w:rPr>
              <w:t>ЯНК  (осн.дух-нрав.культ.нар</w:t>
            </w:r>
            <w:proofErr w:type="gramStart"/>
            <w:r w:rsidRPr="0038449C">
              <w:rPr>
                <w:rFonts w:ascii="Times New Roman" w:hAnsi="Times New Roman"/>
              </w:rPr>
              <w:t>.Р</w:t>
            </w:r>
            <w:proofErr w:type="gramEnd"/>
            <w:r w:rsidRPr="0038449C">
              <w:rPr>
                <w:rFonts w:ascii="Times New Roman" w:hAnsi="Times New Roman"/>
              </w:rPr>
              <w:t>)</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579" w:type="dxa"/>
          </w:tcPr>
          <w:p w:rsidR="00406BBE" w:rsidRPr="0038449C" w:rsidRDefault="00406BBE" w:rsidP="006E7133">
            <w:pPr>
              <w:jc w:val="center"/>
              <w:rPr>
                <w:rFonts w:ascii="Times New Roman" w:hAnsi="Times New Roman"/>
              </w:rPr>
            </w:pPr>
            <w:r>
              <w:rPr>
                <w:rFonts w:ascii="Times New Roman" w:hAnsi="Times New Roman"/>
              </w:rPr>
              <w:t>1</w:t>
            </w: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38449C" w:rsidRDefault="00406BBE" w:rsidP="006E7133">
            <w:pPr>
              <w:jc w:val="center"/>
              <w:rPr>
                <w:rFonts w:ascii="Times New Roman" w:hAnsi="Times New Roman"/>
              </w:rPr>
            </w:pPr>
            <w:r w:rsidRPr="0038449C">
              <w:rPr>
                <w:rFonts w:ascii="Times New Roman" w:hAnsi="Times New Roman"/>
              </w:rPr>
              <w:t>1</w:t>
            </w:r>
          </w:p>
        </w:tc>
      </w:tr>
      <w:tr w:rsidR="00406BBE" w:rsidRPr="0038449C" w:rsidTr="006E7133">
        <w:tc>
          <w:tcPr>
            <w:tcW w:w="2790" w:type="dxa"/>
            <w:tcBorders>
              <w:right w:val="single" w:sz="4" w:space="0" w:color="auto"/>
            </w:tcBorders>
          </w:tcPr>
          <w:p w:rsidR="00406BBE" w:rsidRPr="0038449C" w:rsidRDefault="00406BBE" w:rsidP="006E7133">
            <w:pPr>
              <w:rPr>
                <w:rFonts w:ascii="Times New Roman" w:hAnsi="Times New Roman"/>
              </w:rPr>
            </w:pPr>
            <w:r w:rsidRPr="0038449C">
              <w:rPr>
                <w:rFonts w:ascii="Times New Roman" w:hAnsi="Times New Roman"/>
              </w:rPr>
              <w:t>Для ОУ с родным (нерусским) языком обучения</w:t>
            </w:r>
          </w:p>
        </w:tc>
        <w:tc>
          <w:tcPr>
            <w:tcW w:w="2155" w:type="dxa"/>
            <w:tcBorders>
              <w:left w:val="single" w:sz="4" w:space="0" w:color="auto"/>
            </w:tcBorders>
          </w:tcPr>
          <w:p w:rsidR="00406BBE" w:rsidRPr="0038449C" w:rsidRDefault="00406BBE" w:rsidP="006E7133">
            <w:pPr>
              <w:rPr>
                <w:rFonts w:ascii="Times New Roman" w:hAnsi="Times New Roman"/>
              </w:rPr>
            </w:pPr>
            <w:r w:rsidRPr="0038449C">
              <w:rPr>
                <w:rFonts w:ascii="Times New Roman" w:hAnsi="Times New Roman"/>
              </w:rPr>
              <w:t>Родной язык и литература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5</w:t>
            </w:r>
          </w:p>
        </w:tc>
        <w:tc>
          <w:tcPr>
            <w:tcW w:w="579" w:type="dxa"/>
          </w:tcPr>
          <w:p w:rsidR="00406BBE" w:rsidRPr="0038449C" w:rsidRDefault="00406BBE" w:rsidP="006E7133">
            <w:pPr>
              <w:jc w:val="center"/>
              <w:rPr>
                <w:rFonts w:ascii="Times New Roman" w:hAnsi="Times New Roman"/>
              </w:rPr>
            </w:pPr>
            <w:r>
              <w:rPr>
                <w:rFonts w:ascii="Times New Roman" w:hAnsi="Times New Roman"/>
              </w:rPr>
              <w:t>6</w:t>
            </w: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38449C" w:rsidRDefault="00406BBE" w:rsidP="006E7133">
            <w:pPr>
              <w:jc w:val="center"/>
              <w:rPr>
                <w:rFonts w:ascii="Times New Roman" w:hAnsi="Times New Roman"/>
              </w:rPr>
            </w:pPr>
            <w:r w:rsidRPr="0038449C">
              <w:rPr>
                <w:rFonts w:ascii="Times New Roman" w:hAnsi="Times New Roman"/>
              </w:rPr>
              <w:t>5</w:t>
            </w:r>
          </w:p>
        </w:tc>
      </w:tr>
      <w:tr w:rsidR="00406BBE" w:rsidRPr="0038449C" w:rsidTr="006E7133">
        <w:tc>
          <w:tcPr>
            <w:tcW w:w="2790" w:type="dxa"/>
            <w:tcBorders>
              <w:right w:val="single" w:sz="4" w:space="0" w:color="auto"/>
            </w:tcBorders>
          </w:tcPr>
          <w:p w:rsidR="00406BBE" w:rsidRPr="0038449C" w:rsidRDefault="00406BBE" w:rsidP="006E7133">
            <w:pPr>
              <w:rPr>
                <w:rFonts w:ascii="Times New Roman" w:hAnsi="Times New Roman"/>
              </w:rPr>
            </w:pPr>
            <w:r w:rsidRPr="0038449C">
              <w:rPr>
                <w:rFonts w:ascii="Times New Roman" w:hAnsi="Times New Roman"/>
              </w:rPr>
              <w:t>Итого аудиторная нагрузка</w:t>
            </w:r>
          </w:p>
        </w:tc>
        <w:tc>
          <w:tcPr>
            <w:tcW w:w="2155" w:type="dxa"/>
            <w:tcBorders>
              <w:left w:val="single" w:sz="4" w:space="0" w:color="auto"/>
            </w:tcBorders>
          </w:tcPr>
          <w:p w:rsidR="00406BBE" w:rsidRPr="0038449C" w:rsidRDefault="00406BBE" w:rsidP="006E7133">
            <w:pPr>
              <w:rPr>
                <w:rFonts w:ascii="Times New Roman" w:hAnsi="Times New Roman"/>
              </w:rPr>
            </w:pPr>
          </w:p>
        </w:tc>
        <w:tc>
          <w:tcPr>
            <w:tcW w:w="851" w:type="dxa"/>
          </w:tcPr>
          <w:p w:rsidR="00406BBE" w:rsidRPr="0038449C" w:rsidRDefault="00406BBE" w:rsidP="006E7133">
            <w:pPr>
              <w:jc w:val="center"/>
              <w:rPr>
                <w:rFonts w:ascii="Times New Roman" w:hAnsi="Times New Roman"/>
                <w:b/>
              </w:rPr>
            </w:pPr>
            <w:r>
              <w:rPr>
                <w:rFonts w:ascii="Times New Roman" w:hAnsi="Times New Roman"/>
                <w:b/>
              </w:rPr>
              <w:t>32</w:t>
            </w:r>
          </w:p>
        </w:tc>
        <w:tc>
          <w:tcPr>
            <w:tcW w:w="579" w:type="dxa"/>
          </w:tcPr>
          <w:p w:rsidR="00406BBE" w:rsidRPr="0038449C" w:rsidRDefault="00406BBE" w:rsidP="006E7133">
            <w:pPr>
              <w:jc w:val="center"/>
              <w:rPr>
                <w:rFonts w:ascii="Times New Roman" w:hAnsi="Times New Roman"/>
                <w:b/>
              </w:rPr>
            </w:pPr>
            <w:r>
              <w:rPr>
                <w:rFonts w:ascii="Times New Roman" w:hAnsi="Times New Roman"/>
                <w:b/>
              </w:rPr>
              <w:t>33</w:t>
            </w:r>
          </w:p>
        </w:tc>
        <w:tc>
          <w:tcPr>
            <w:tcW w:w="429" w:type="dxa"/>
          </w:tcPr>
          <w:p w:rsidR="00406BBE" w:rsidRPr="0038449C" w:rsidRDefault="00406BBE" w:rsidP="006E7133">
            <w:pPr>
              <w:jc w:val="center"/>
              <w:rPr>
                <w:rFonts w:ascii="Times New Roman" w:hAnsi="Times New Roman"/>
                <w:b/>
              </w:rPr>
            </w:pPr>
          </w:p>
        </w:tc>
        <w:tc>
          <w:tcPr>
            <w:tcW w:w="284" w:type="dxa"/>
          </w:tcPr>
          <w:p w:rsidR="00406BBE" w:rsidRPr="0038449C" w:rsidRDefault="00406BBE" w:rsidP="006E7133">
            <w:pPr>
              <w:jc w:val="center"/>
              <w:rPr>
                <w:rFonts w:ascii="Times New Roman" w:hAnsi="Times New Roman"/>
                <w:b/>
              </w:rPr>
            </w:pPr>
          </w:p>
        </w:tc>
        <w:tc>
          <w:tcPr>
            <w:tcW w:w="283" w:type="dxa"/>
          </w:tcPr>
          <w:p w:rsidR="00406BBE" w:rsidRPr="0038449C" w:rsidRDefault="00406BBE" w:rsidP="006E7133">
            <w:pPr>
              <w:jc w:val="center"/>
              <w:rPr>
                <w:rFonts w:ascii="Times New Roman" w:hAnsi="Times New Roman"/>
                <w:b/>
              </w:rPr>
            </w:pPr>
          </w:p>
        </w:tc>
        <w:tc>
          <w:tcPr>
            <w:tcW w:w="284" w:type="dxa"/>
            <w:tcBorders>
              <w:right w:val="single" w:sz="4" w:space="0" w:color="auto"/>
            </w:tcBorders>
          </w:tcPr>
          <w:p w:rsidR="00406BBE" w:rsidRPr="0038449C" w:rsidRDefault="00406BBE" w:rsidP="006E7133">
            <w:pPr>
              <w:jc w:val="center"/>
              <w:rPr>
                <w:rFonts w:ascii="Times New Roman" w:hAnsi="Times New Roman"/>
                <w:b/>
              </w:rPr>
            </w:pPr>
          </w:p>
        </w:tc>
        <w:tc>
          <w:tcPr>
            <w:tcW w:w="993" w:type="dxa"/>
            <w:tcBorders>
              <w:left w:val="single" w:sz="4" w:space="0" w:color="auto"/>
            </w:tcBorders>
          </w:tcPr>
          <w:p w:rsidR="00406BBE" w:rsidRPr="0038449C" w:rsidRDefault="00406BBE" w:rsidP="006E7133">
            <w:pPr>
              <w:jc w:val="center"/>
              <w:rPr>
                <w:rFonts w:ascii="Times New Roman" w:hAnsi="Times New Roman"/>
                <w:b/>
              </w:rPr>
            </w:pPr>
            <w:r w:rsidRPr="0038449C">
              <w:rPr>
                <w:rFonts w:ascii="Times New Roman" w:hAnsi="Times New Roman"/>
                <w:b/>
              </w:rPr>
              <w:t>31</w:t>
            </w:r>
          </w:p>
        </w:tc>
      </w:tr>
      <w:tr w:rsidR="00406BBE" w:rsidRPr="0038449C" w:rsidTr="006E7133">
        <w:tc>
          <w:tcPr>
            <w:tcW w:w="8648" w:type="dxa"/>
            <w:gridSpan w:val="9"/>
          </w:tcPr>
          <w:p w:rsidR="00406BBE" w:rsidRPr="0038449C" w:rsidRDefault="00406BBE" w:rsidP="006E7133">
            <w:pPr>
              <w:jc w:val="center"/>
              <w:rPr>
                <w:rFonts w:ascii="Times New Roman" w:hAnsi="Times New Roman"/>
                <w:b/>
              </w:rPr>
            </w:pPr>
            <w:r w:rsidRPr="0038449C">
              <w:rPr>
                <w:rFonts w:ascii="Times New Roman" w:hAnsi="Times New Roman"/>
                <w:b/>
              </w:rPr>
              <w:t>Часть, формируемая участниками образовательного процесса</w:t>
            </w:r>
          </w:p>
        </w:tc>
      </w:tr>
      <w:tr w:rsidR="00406BBE" w:rsidRPr="0038449C" w:rsidTr="006E7133">
        <w:tc>
          <w:tcPr>
            <w:tcW w:w="4945" w:type="dxa"/>
            <w:gridSpan w:val="2"/>
          </w:tcPr>
          <w:p w:rsidR="00406BBE" w:rsidRPr="0038449C" w:rsidRDefault="00406BBE" w:rsidP="006E7133">
            <w:pPr>
              <w:rPr>
                <w:rFonts w:ascii="Times New Roman" w:hAnsi="Times New Roman"/>
              </w:rPr>
            </w:pPr>
            <w:r w:rsidRPr="0038449C">
              <w:rPr>
                <w:rFonts w:ascii="Times New Roman" w:hAnsi="Times New Roman"/>
              </w:rPr>
              <w:t>Для ОУ с родным (нерусским) языком обучения</w:t>
            </w: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1</w:t>
            </w:r>
          </w:p>
        </w:tc>
        <w:tc>
          <w:tcPr>
            <w:tcW w:w="579" w:type="dxa"/>
          </w:tcPr>
          <w:p w:rsidR="00406BBE" w:rsidRPr="0038449C" w:rsidRDefault="00406BBE" w:rsidP="006E7133">
            <w:pPr>
              <w:jc w:val="center"/>
              <w:rPr>
                <w:rFonts w:ascii="Times New Roman" w:hAnsi="Times New Roman"/>
                <w:b/>
              </w:rPr>
            </w:pPr>
            <w:r>
              <w:rPr>
                <w:rFonts w:ascii="Times New Roman" w:hAnsi="Times New Roman"/>
                <w:b/>
              </w:rPr>
              <w:t>1</w:t>
            </w:r>
          </w:p>
        </w:tc>
        <w:tc>
          <w:tcPr>
            <w:tcW w:w="429" w:type="dxa"/>
          </w:tcPr>
          <w:p w:rsidR="00406BBE" w:rsidRPr="0038449C" w:rsidRDefault="00406BBE" w:rsidP="006E7133">
            <w:pPr>
              <w:jc w:val="center"/>
              <w:rPr>
                <w:rFonts w:ascii="Times New Roman" w:hAnsi="Times New Roman"/>
                <w:b/>
              </w:rPr>
            </w:pPr>
          </w:p>
        </w:tc>
        <w:tc>
          <w:tcPr>
            <w:tcW w:w="284" w:type="dxa"/>
          </w:tcPr>
          <w:p w:rsidR="00406BBE" w:rsidRPr="0038449C" w:rsidRDefault="00406BBE" w:rsidP="006E7133">
            <w:pPr>
              <w:jc w:val="center"/>
              <w:rPr>
                <w:rFonts w:ascii="Times New Roman" w:hAnsi="Times New Roman"/>
                <w:b/>
              </w:rPr>
            </w:pPr>
          </w:p>
        </w:tc>
        <w:tc>
          <w:tcPr>
            <w:tcW w:w="283" w:type="dxa"/>
          </w:tcPr>
          <w:p w:rsidR="00406BBE" w:rsidRPr="0038449C" w:rsidRDefault="00406BBE" w:rsidP="006E7133">
            <w:pPr>
              <w:jc w:val="center"/>
              <w:rPr>
                <w:rFonts w:ascii="Times New Roman" w:hAnsi="Times New Roman"/>
                <w:b/>
              </w:rPr>
            </w:pPr>
          </w:p>
        </w:tc>
        <w:tc>
          <w:tcPr>
            <w:tcW w:w="284" w:type="dxa"/>
            <w:tcBorders>
              <w:right w:val="single" w:sz="4" w:space="0" w:color="auto"/>
            </w:tcBorders>
          </w:tcPr>
          <w:p w:rsidR="00406BBE" w:rsidRPr="0038449C" w:rsidRDefault="00406BBE" w:rsidP="006E7133">
            <w:pPr>
              <w:jc w:val="center"/>
              <w:rPr>
                <w:rFonts w:ascii="Times New Roman" w:hAnsi="Times New Roman"/>
                <w:b/>
              </w:rPr>
            </w:pPr>
          </w:p>
        </w:tc>
        <w:tc>
          <w:tcPr>
            <w:tcW w:w="993" w:type="dxa"/>
            <w:tcBorders>
              <w:left w:val="single" w:sz="4" w:space="0" w:color="auto"/>
            </w:tcBorders>
          </w:tcPr>
          <w:p w:rsidR="00406BBE" w:rsidRPr="0038449C" w:rsidRDefault="00406BBE" w:rsidP="006E7133">
            <w:pPr>
              <w:jc w:val="center"/>
              <w:rPr>
                <w:rFonts w:ascii="Times New Roman" w:hAnsi="Times New Roman"/>
                <w:b/>
              </w:rPr>
            </w:pPr>
            <w:r w:rsidRPr="0038449C">
              <w:rPr>
                <w:rFonts w:ascii="Times New Roman" w:hAnsi="Times New Roman"/>
                <w:b/>
              </w:rPr>
              <w:t>1</w:t>
            </w:r>
          </w:p>
        </w:tc>
      </w:tr>
      <w:tr w:rsidR="00406BBE" w:rsidRPr="0038449C" w:rsidTr="006E7133">
        <w:tc>
          <w:tcPr>
            <w:tcW w:w="4945" w:type="dxa"/>
            <w:gridSpan w:val="2"/>
          </w:tcPr>
          <w:p w:rsidR="00406BBE" w:rsidRPr="0038449C" w:rsidRDefault="00406BBE" w:rsidP="006E7133">
            <w:pPr>
              <w:jc w:val="right"/>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579" w:type="dxa"/>
          </w:tcPr>
          <w:p w:rsidR="00406BBE" w:rsidRPr="0038449C" w:rsidRDefault="00406BBE" w:rsidP="006E7133">
            <w:pPr>
              <w:jc w:val="center"/>
              <w:rPr>
                <w:rFonts w:ascii="Times New Roman" w:hAnsi="Times New Roman"/>
                <w:b/>
              </w:rPr>
            </w:pPr>
          </w:p>
        </w:tc>
        <w:tc>
          <w:tcPr>
            <w:tcW w:w="429" w:type="dxa"/>
          </w:tcPr>
          <w:p w:rsidR="00406BBE" w:rsidRPr="0038449C" w:rsidRDefault="00406BBE" w:rsidP="006E7133">
            <w:pPr>
              <w:jc w:val="center"/>
              <w:rPr>
                <w:rFonts w:ascii="Times New Roman" w:hAnsi="Times New Roman"/>
                <w:b/>
              </w:rPr>
            </w:pPr>
          </w:p>
        </w:tc>
        <w:tc>
          <w:tcPr>
            <w:tcW w:w="284" w:type="dxa"/>
          </w:tcPr>
          <w:p w:rsidR="00406BBE" w:rsidRPr="0038449C" w:rsidRDefault="00406BBE" w:rsidP="006E7133">
            <w:pPr>
              <w:jc w:val="center"/>
              <w:rPr>
                <w:rFonts w:ascii="Times New Roman" w:hAnsi="Times New Roman"/>
                <w:b/>
              </w:rPr>
            </w:pPr>
          </w:p>
        </w:tc>
        <w:tc>
          <w:tcPr>
            <w:tcW w:w="283" w:type="dxa"/>
          </w:tcPr>
          <w:p w:rsidR="00406BBE" w:rsidRPr="0038449C" w:rsidRDefault="00406BBE" w:rsidP="006E7133">
            <w:pPr>
              <w:jc w:val="center"/>
              <w:rPr>
                <w:rFonts w:ascii="Times New Roman" w:hAnsi="Times New Roman"/>
                <w:b/>
              </w:rPr>
            </w:pPr>
          </w:p>
        </w:tc>
        <w:tc>
          <w:tcPr>
            <w:tcW w:w="284" w:type="dxa"/>
            <w:tcBorders>
              <w:right w:val="single" w:sz="4" w:space="0" w:color="auto"/>
            </w:tcBorders>
          </w:tcPr>
          <w:p w:rsidR="00406BBE" w:rsidRPr="0038449C" w:rsidRDefault="00406BBE" w:rsidP="006E7133">
            <w:pPr>
              <w:jc w:val="center"/>
              <w:rPr>
                <w:rFonts w:ascii="Times New Roman" w:hAnsi="Times New Roman"/>
                <w:b/>
              </w:rPr>
            </w:pPr>
          </w:p>
        </w:tc>
        <w:tc>
          <w:tcPr>
            <w:tcW w:w="993" w:type="dxa"/>
            <w:tcBorders>
              <w:left w:val="single" w:sz="4" w:space="0" w:color="auto"/>
            </w:tcBorders>
          </w:tcPr>
          <w:p w:rsidR="00406BBE" w:rsidRPr="0038449C" w:rsidRDefault="00406BBE" w:rsidP="006E7133">
            <w:pPr>
              <w:jc w:val="center"/>
              <w:rPr>
                <w:rFonts w:ascii="Times New Roman" w:hAnsi="Times New Roman"/>
                <w:b/>
              </w:rPr>
            </w:pPr>
          </w:p>
        </w:tc>
      </w:tr>
      <w:tr w:rsidR="00406BBE" w:rsidRPr="0038449C" w:rsidTr="006E7133">
        <w:tc>
          <w:tcPr>
            <w:tcW w:w="8648" w:type="dxa"/>
            <w:gridSpan w:val="9"/>
          </w:tcPr>
          <w:p w:rsidR="00406BBE" w:rsidRPr="0038449C" w:rsidRDefault="00406BBE" w:rsidP="006E7133">
            <w:pPr>
              <w:jc w:val="center"/>
              <w:rPr>
                <w:rFonts w:ascii="Times New Roman" w:hAnsi="Times New Roman"/>
                <w:b/>
                <w:bCs/>
              </w:rPr>
            </w:pPr>
            <w:r w:rsidRPr="0038449C">
              <w:rPr>
                <w:rFonts w:ascii="Times New Roman" w:hAnsi="Times New Roman"/>
                <w:b/>
                <w:bCs/>
              </w:rPr>
              <w:t>Внеурочная деятельность (направления)</w:t>
            </w:r>
          </w:p>
        </w:tc>
      </w:tr>
      <w:tr w:rsidR="00406BBE" w:rsidRPr="0038449C" w:rsidTr="006E7133">
        <w:trPr>
          <w:trHeight w:val="237"/>
        </w:trPr>
        <w:tc>
          <w:tcPr>
            <w:tcW w:w="4945" w:type="dxa"/>
            <w:gridSpan w:val="2"/>
            <w:tcBorders>
              <w:bottom w:val="single" w:sz="4" w:space="0" w:color="auto"/>
            </w:tcBorders>
          </w:tcPr>
          <w:p w:rsidR="00406BBE" w:rsidRPr="0038449C" w:rsidRDefault="00406BBE" w:rsidP="006E7133">
            <w:pPr>
              <w:jc w:val="center"/>
              <w:rPr>
                <w:rFonts w:ascii="Times New Roman" w:hAnsi="Times New Roman"/>
              </w:rPr>
            </w:pPr>
          </w:p>
        </w:tc>
        <w:tc>
          <w:tcPr>
            <w:tcW w:w="851" w:type="dxa"/>
            <w:tcBorders>
              <w:bottom w:val="single" w:sz="4" w:space="0" w:color="auto"/>
            </w:tcBorders>
          </w:tcPr>
          <w:p w:rsidR="00406BBE" w:rsidRPr="0038449C" w:rsidRDefault="00406BBE" w:rsidP="006E7133">
            <w:pPr>
              <w:jc w:val="center"/>
              <w:rPr>
                <w:rFonts w:ascii="Times New Roman" w:hAnsi="Times New Roman"/>
                <w:b/>
              </w:rPr>
            </w:pPr>
            <w:r w:rsidRPr="0038449C">
              <w:rPr>
                <w:rFonts w:ascii="Times New Roman" w:hAnsi="Times New Roman"/>
                <w:b/>
              </w:rPr>
              <w:t>10</w:t>
            </w:r>
          </w:p>
        </w:tc>
        <w:tc>
          <w:tcPr>
            <w:tcW w:w="579" w:type="dxa"/>
            <w:tcBorders>
              <w:bottom w:val="single" w:sz="4" w:space="0" w:color="auto"/>
            </w:tcBorders>
          </w:tcPr>
          <w:p w:rsidR="00406BBE" w:rsidRPr="0038449C" w:rsidRDefault="00406BBE" w:rsidP="006E7133">
            <w:pPr>
              <w:jc w:val="center"/>
              <w:rPr>
                <w:rFonts w:ascii="Times New Roman" w:hAnsi="Times New Roman"/>
                <w:b/>
              </w:rPr>
            </w:pPr>
          </w:p>
        </w:tc>
        <w:tc>
          <w:tcPr>
            <w:tcW w:w="429" w:type="dxa"/>
            <w:tcBorders>
              <w:bottom w:val="single" w:sz="4" w:space="0" w:color="auto"/>
            </w:tcBorders>
          </w:tcPr>
          <w:p w:rsidR="00406BBE" w:rsidRPr="0038449C" w:rsidRDefault="00406BBE" w:rsidP="006E7133">
            <w:pPr>
              <w:jc w:val="center"/>
              <w:rPr>
                <w:rFonts w:ascii="Times New Roman" w:hAnsi="Times New Roman"/>
                <w:b/>
              </w:rPr>
            </w:pPr>
          </w:p>
        </w:tc>
        <w:tc>
          <w:tcPr>
            <w:tcW w:w="284" w:type="dxa"/>
            <w:tcBorders>
              <w:bottom w:val="single" w:sz="4" w:space="0" w:color="auto"/>
            </w:tcBorders>
          </w:tcPr>
          <w:p w:rsidR="00406BBE" w:rsidRPr="0038449C" w:rsidRDefault="00406BBE" w:rsidP="006E7133">
            <w:pPr>
              <w:jc w:val="center"/>
              <w:rPr>
                <w:rFonts w:ascii="Times New Roman" w:hAnsi="Times New Roman"/>
                <w:b/>
              </w:rPr>
            </w:pPr>
          </w:p>
        </w:tc>
        <w:tc>
          <w:tcPr>
            <w:tcW w:w="283" w:type="dxa"/>
            <w:tcBorders>
              <w:bottom w:val="single" w:sz="4" w:space="0" w:color="auto"/>
            </w:tcBorders>
          </w:tcPr>
          <w:p w:rsidR="00406BBE" w:rsidRPr="0038449C" w:rsidRDefault="00406BBE" w:rsidP="006E7133">
            <w:pPr>
              <w:jc w:val="center"/>
              <w:rPr>
                <w:rFonts w:ascii="Times New Roman" w:hAnsi="Times New Roman"/>
                <w:b/>
              </w:rPr>
            </w:pPr>
          </w:p>
        </w:tc>
        <w:tc>
          <w:tcPr>
            <w:tcW w:w="284" w:type="dxa"/>
            <w:tcBorders>
              <w:bottom w:val="single" w:sz="4" w:space="0" w:color="auto"/>
              <w:right w:val="single" w:sz="4" w:space="0" w:color="auto"/>
            </w:tcBorders>
          </w:tcPr>
          <w:p w:rsidR="00406BBE" w:rsidRPr="0038449C" w:rsidRDefault="00406BBE" w:rsidP="006E7133">
            <w:pPr>
              <w:jc w:val="center"/>
              <w:rPr>
                <w:rFonts w:ascii="Times New Roman" w:hAnsi="Times New Roman"/>
                <w:b/>
              </w:rPr>
            </w:pPr>
          </w:p>
        </w:tc>
        <w:tc>
          <w:tcPr>
            <w:tcW w:w="993" w:type="dxa"/>
            <w:tcBorders>
              <w:left w:val="single" w:sz="4" w:space="0" w:color="auto"/>
              <w:bottom w:val="single" w:sz="4" w:space="0" w:color="auto"/>
            </w:tcBorders>
          </w:tcPr>
          <w:p w:rsidR="00406BBE" w:rsidRPr="0038449C" w:rsidRDefault="00406BBE" w:rsidP="006E7133">
            <w:pPr>
              <w:jc w:val="center"/>
              <w:rPr>
                <w:rFonts w:ascii="Times New Roman" w:hAnsi="Times New Roman"/>
                <w:b/>
              </w:rPr>
            </w:pPr>
            <w:r w:rsidRPr="0038449C">
              <w:rPr>
                <w:rFonts w:ascii="Times New Roman" w:hAnsi="Times New Roman"/>
                <w:b/>
              </w:rPr>
              <w:t>10</w:t>
            </w:r>
          </w:p>
        </w:tc>
      </w:tr>
      <w:tr w:rsidR="00406BBE" w:rsidRPr="0038449C" w:rsidTr="006E7133">
        <w:trPr>
          <w:trHeight w:val="255"/>
        </w:trPr>
        <w:tc>
          <w:tcPr>
            <w:tcW w:w="4945" w:type="dxa"/>
            <w:gridSpan w:val="2"/>
            <w:tcBorders>
              <w:top w:val="single" w:sz="4" w:space="0" w:color="auto"/>
              <w:bottom w:val="single" w:sz="4" w:space="0" w:color="auto"/>
            </w:tcBorders>
          </w:tcPr>
          <w:p w:rsidR="00406BBE" w:rsidRPr="00E00074" w:rsidRDefault="00406BBE" w:rsidP="006E7133">
            <w:pPr>
              <w:jc w:val="right"/>
              <w:rPr>
                <w:rFonts w:ascii="Times New Roman" w:hAnsi="Times New Roman"/>
              </w:rPr>
            </w:pPr>
            <w:r w:rsidRPr="00E00074">
              <w:rPr>
                <w:rFonts w:ascii="Times New Roman" w:hAnsi="Times New Roman"/>
              </w:rPr>
              <w:t>Духовно-нравственное</w:t>
            </w:r>
          </w:p>
        </w:tc>
        <w:tc>
          <w:tcPr>
            <w:tcW w:w="851" w:type="dxa"/>
            <w:tcBorders>
              <w:top w:val="single" w:sz="4" w:space="0" w:color="auto"/>
            </w:tcBorders>
          </w:tcPr>
          <w:p w:rsidR="00406BBE" w:rsidRPr="0038449C" w:rsidRDefault="00406BBE" w:rsidP="006E7133">
            <w:pPr>
              <w:jc w:val="center"/>
              <w:rPr>
                <w:rFonts w:ascii="Times New Roman" w:hAnsi="Times New Roman"/>
              </w:rPr>
            </w:pPr>
            <w:r>
              <w:rPr>
                <w:rFonts w:ascii="Times New Roman" w:hAnsi="Times New Roman"/>
              </w:rPr>
              <w:t>1</w:t>
            </w:r>
          </w:p>
        </w:tc>
        <w:tc>
          <w:tcPr>
            <w:tcW w:w="579" w:type="dxa"/>
            <w:tcBorders>
              <w:top w:val="single" w:sz="4" w:space="0" w:color="auto"/>
            </w:tcBorders>
          </w:tcPr>
          <w:p w:rsidR="00406BBE" w:rsidRPr="0038449C" w:rsidRDefault="00406BBE" w:rsidP="006E7133">
            <w:pPr>
              <w:jc w:val="center"/>
              <w:rPr>
                <w:rFonts w:ascii="Times New Roman" w:hAnsi="Times New Roman"/>
              </w:rPr>
            </w:pPr>
            <w:r>
              <w:rPr>
                <w:rFonts w:ascii="Times New Roman" w:hAnsi="Times New Roman"/>
              </w:rPr>
              <w:t>1</w:t>
            </w:r>
          </w:p>
        </w:tc>
        <w:tc>
          <w:tcPr>
            <w:tcW w:w="429" w:type="dxa"/>
            <w:tcBorders>
              <w:top w:val="single" w:sz="4" w:space="0" w:color="auto"/>
            </w:tcBorders>
          </w:tcPr>
          <w:p w:rsidR="00406BBE" w:rsidRPr="0038449C" w:rsidRDefault="00406BBE" w:rsidP="006E7133">
            <w:pPr>
              <w:jc w:val="center"/>
              <w:rPr>
                <w:rFonts w:ascii="Times New Roman" w:hAnsi="Times New Roman"/>
              </w:rPr>
            </w:pPr>
          </w:p>
        </w:tc>
        <w:tc>
          <w:tcPr>
            <w:tcW w:w="284" w:type="dxa"/>
            <w:tcBorders>
              <w:top w:val="single" w:sz="4" w:space="0" w:color="auto"/>
            </w:tcBorders>
          </w:tcPr>
          <w:p w:rsidR="00406BBE" w:rsidRPr="0038449C" w:rsidRDefault="00406BBE" w:rsidP="006E7133">
            <w:pPr>
              <w:jc w:val="center"/>
              <w:rPr>
                <w:rFonts w:ascii="Times New Roman" w:hAnsi="Times New Roman"/>
              </w:rPr>
            </w:pPr>
          </w:p>
        </w:tc>
        <w:tc>
          <w:tcPr>
            <w:tcW w:w="283" w:type="dxa"/>
            <w:tcBorders>
              <w:top w:val="single" w:sz="4" w:space="0" w:color="auto"/>
              <w:bottom w:val="single" w:sz="4" w:space="0" w:color="auto"/>
            </w:tcBorders>
          </w:tcPr>
          <w:p w:rsidR="00406BBE" w:rsidRPr="0038449C" w:rsidRDefault="00406BBE" w:rsidP="006E7133">
            <w:pPr>
              <w:jc w:val="center"/>
              <w:rPr>
                <w:rFonts w:ascii="Times New Roman" w:hAnsi="Times New Roman"/>
              </w:rPr>
            </w:pPr>
          </w:p>
        </w:tc>
        <w:tc>
          <w:tcPr>
            <w:tcW w:w="284" w:type="dxa"/>
            <w:tcBorders>
              <w:top w:val="single" w:sz="4" w:space="0" w:color="auto"/>
              <w:bottom w:val="single" w:sz="4" w:space="0" w:color="auto"/>
              <w:right w:val="single" w:sz="4" w:space="0" w:color="auto"/>
            </w:tcBorders>
          </w:tcPr>
          <w:p w:rsidR="00406BBE" w:rsidRPr="0038449C" w:rsidRDefault="00406BBE" w:rsidP="006E7133">
            <w:pPr>
              <w:jc w:val="center"/>
              <w:rPr>
                <w:rFonts w:ascii="Times New Roman" w:hAnsi="Times New Roman"/>
              </w:rPr>
            </w:pPr>
          </w:p>
        </w:tc>
        <w:tc>
          <w:tcPr>
            <w:tcW w:w="993" w:type="dxa"/>
            <w:tcBorders>
              <w:top w:val="single" w:sz="4" w:space="0" w:color="auto"/>
              <w:left w:val="single" w:sz="4" w:space="0" w:color="auto"/>
              <w:bottom w:val="single" w:sz="4" w:space="0" w:color="auto"/>
            </w:tcBorders>
          </w:tcPr>
          <w:p w:rsidR="00406BBE" w:rsidRPr="0038449C" w:rsidRDefault="00406BBE" w:rsidP="006E7133">
            <w:pPr>
              <w:jc w:val="center"/>
              <w:rPr>
                <w:rFonts w:ascii="Times New Roman" w:hAnsi="Times New Roman"/>
                <w:lang w:val="en-US"/>
              </w:rPr>
            </w:pPr>
          </w:p>
        </w:tc>
      </w:tr>
      <w:tr w:rsidR="00406BBE" w:rsidRPr="0038449C" w:rsidTr="006E7133">
        <w:tc>
          <w:tcPr>
            <w:tcW w:w="4945" w:type="dxa"/>
            <w:gridSpan w:val="2"/>
            <w:tcBorders>
              <w:top w:val="single" w:sz="4" w:space="0" w:color="auto"/>
            </w:tcBorders>
          </w:tcPr>
          <w:p w:rsidR="00406BBE" w:rsidRPr="00E00074" w:rsidRDefault="00406BBE" w:rsidP="006E7133">
            <w:pPr>
              <w:jc w:val="right"/>
              <w:rPr>
                <w:rFonts w:ascii="Times New Roman" w:hAnsi="Times New Roman"/>
              </w:rPr>
            </w:pPr>
            <w:r w:rsidRPr="00E00074">
              <w:rPr>
                <w:rFonts w:ascii="Times New Roman" w:hAnsi="Times New Roman"/>
              </w:rPr>
              <w:t xml:space="preserve">Социальное </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579" w:type="dxa"/>
          </w:tcPr>
          <w:p w:rsidR="00406BBE" w:rsidRPr="0038449C" w:rsidRDefault="00406BBE" w:rsidP="006E7133">
            <w:pPr>
              <w:jc w:val="center"/>
              <w:rPr>
                <w:rFonts w:ascii="Times New Roman" w:hAnsi="Times New Roman"/>
              </w:rPr>
            </w:pPr>
            <w:r>
              <w:rPr>
                <w:rFonts w:ascii="Times New Roman" w:hAnsi="Times New Roman"/>
              </w:rPr>
              <w:t>1</w:t>
            </w: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Borders>
              <w:top w:val="single" w:sz="4" w:space="0" w:color="auto"/>
            </w:tcBorders>
          </w:tcPr>
          <w:p w:rsidR="00406BBE" w:rsidRPr="0038449C" w:rsidRDefault="00406BBE" w:rsidP="006E7133">
            <w:pPr>
              <w:jc w:val="center"/>
              <w:rPr>
                <w:rFonts w:ascii="Times New Roman" w:hAnsi="Times New Roman"/>
              </w:rPr>
            </w:pPr>
          </w:p>
        </w:tc>
        <w:tc>
          <w:tcPr>
            <w:tcW w:w="284" w:type="dxa"/>
            <w:tcBorders>
              <w:top w:val="single" w:sz="4" w:space="0" w:color="auto"/>
              <w:right w:val="single" w:sz="4" w:space="0" w:color="auto"/>
            </w:tcBorders>
          </w:tcPr>
          <w:p w:rsidR="00406BBE" w:rsidRPr="0038449C" w:rsidRDefault="00406BBE" w:rsidP="006E7133">
            <w:pPr>
              <w:jc w:val="center"/>
              <w:rPr>
                <w:rFonts w:ascii="Times New Roman" w:hAnsi="Times New Roman"/>
              </w:rPr>
            </w:pPr>
          </w:p>
        </w:tc>
        <w:tc>
          <w:tcPr>
            <w:tcW w:w="993" w:type="dxa"/>
            <w:tcBorders>
              <w:top w:val="single" w:sz="4" w:space="0" w:color="auto"/>
              <w:left w:val="single" w:sz="4" w:space="0" w:color="auto"/>
            </w:tcBorders>
          </w:tcPr>
          <w:p w:rsidR="00406BBE" w:rsidRPr="0038449C" w:rsidRDefault="00406BBE" w:rsidP="006E7133">
            <w:pPr>
              <w:jc w:val="center"/>
              <w:rPr>
                <w:rFonts w:ascii="Times New Roman" w:hAnsi="Times New Roman"/>
                <w:lang w:val="en-US"/>
              </w:rPr>
            </w:pPr>
          </w:p>
        </w:tc>
      </w:tr>
      <w:tr w:rsidR="00406BBE" w:rsidRPr="0038449C" w:rsidTr="006E7133">
        <w:tc>
          <w:tcPr>
            <w:tcW w:w="4945" w:type="dxa"/>
            <w:gridSpan w:val="2"/>
          </w:tcPr>
          <w:p w:rsidR="00406BBE" w:rsidRPr="00E00074" w:rsidRDefault="00406BBE" w:rsidP="006E7133">
            <w:pPr>
              <w:jc w:val="right"/>
              <w:rPr>
                <w:rFonts w:ascii="Times New Roman" w:hAnsi="Times New Roman"/>
              </w:rPr>
            </w:pPr>
            <w:r w:rsidRPr="00E00074">
              <w:rPr>
                <w:rFonts w:ascii="Times New Roman" w:hAnsi="Times New Roman"/>
              </w:rPr>
              <w:t xml:space="preserve">Общеинтеллектуальное </w:t>
            </w:r>
          </w:p>
        </w:tc>
        <w:tc>
          <w:tcPr>
            <w:tcW w:w="851" w:type="dxa"/>
          </w:tcPr>
          <w:p w:rsidR="00406BBE" w:rsidRPr="0038449C" w:rsidRDefault="00406BBE" w:rsidP="006E7133">
            <w:pPr>
              <w:jc w:val="center"/>
              <w:rPr>
                <w:rFonts w:ascii="Times New Roman" w:hAnsi="Times New Roman"/>
              </w:rPr>
            </w:pPr>
            <w:r>
              <w:rPr>
                <w:rFonts w:ascii="Times New Roman" w:hAnsi="Times New Roman"/>
              </w:rPr>
              <w:t>4</w:t>
            </w:r>
          </w:p>
        </w:tc>
        <w:tc>
          <w:tcPr>
            <w:tcW w:w="579" w:type="dxa"/>
          </w:tcPr>
          <w:p w:rsidR="00406BBE" w:rsidRPr="0038449C" w:rsidRDefault="00406BBE" w:rsidP="006E7133">
            <w:pPr>
              <w:jc w:val="center"/>
              <w:rPr>
                <w:rFonts w:ascii="Times New Roman" w:hAnsi="Times New Roman"/>
              </w:rPr>
            </w:pPr>
            <w:r>
              <w:rPr>
                <w:rFonts w:ascii="Times New Roman" w:hAnsi="Times New Roman"/>
              </w:rPr>
              <w:t>4</w:t>
            </w: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38449C" w:rsidRDefault="00406BBE" w:rsidP="006E7133">
            <w:pPr>
              <w:jc w:val="center"/>
              <w:rPr>
                <w:rFonts w:ascii="Times New Roman" w:hAnsi="Times New Roman"/>
                <w:lang w:val="en-US"/>
              </w:rPr>
            </w:pPr>
          </w:p>
        </w:tc>
      </w:tr>
      <w:tr w:rsidR="00406BBE" w:rsidRPr="0038449C" w:rsidTr="006E7133">
        <w:tc>
          <w:tcPr>
            <w:tcW w:w="4945" w:type="dxa"/>
            <w:gridSpan w:val="2"/>
          </w:tcPr>
          <w:p w:rsidR="00406BBE" w:rsidRPr="00E00074" w:rsidRDefault="00406BBE" w:rsidP="006E7133">
            <w:pPr>
              <w:jc w:val="right"/>
              <w:rPr>
                <w:rFonts w:ascii="Times New Roman" w:hAnsi="Times New Roman"/>
              </w:rPr>
            </w:pPr>
            <w:r w:rsidRPr="00E00074">
              <w:rPr>
                <w:rFonts w:ascii="Times New Roman" w:hAnsi="Times New Roman"/>
              </w:rPr>
              <w:t xml:space="preserve">Общекультурное </w:t>
            </w:r>
          </w:p>
        </w:tc>
        <w:tc>
          <w:tcPr>
            <w:tcW w:w="851" w:type="dxa"/>
          </w:tcPr>
          <w:p w:rsidR="00406BBE" w:rsidRPr="0038449C" w:rsidRDefault="00406BBE" w:rsidP="006E7133">
            <w:pPr>
              <w:jc w:val="center"/>
              <w:rPr>
                <w:rFonts w:ascii="Times New Roman" w:hAnsi="Times New Roman"/>
              </w:rPr>
            </w:pPr>
            <w:r>
              <w:rPr>
                <w:rFonts w:ascii="Times New Roman" w:hAnsi="Times New Roman"/>
              </w:rPr>
              <w:t>3</w:t>
            </w:r>
          </w:p>
        </w:tc>
        <w:tc>
          <w:tcPr>
            <w:tcW w:w="579" w:type="dxa"/>
          </w:tcPr>
          <w:p w:rsidR="00406BBE" w:rsidRPr="0038449C" w:rsidRDefault="00406BBE" w:rsidP="006E7133">
            <w:pPr>
              <w:jc w:val="center"/>
              <w:rPr>
                <w:rFonts w:ascii="Times New Roman" w:hAnsi="Times New Roman"/>
              </w:rPr>
            </w:pPr>
            <w:r>
              <w:rPr>
                <w:rFonts w:ascii="Times New Roman" w:hAnsi="Times New Roman"/>
              </w:rPr>
              <w:t>3</w:t>
            </w: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38449C" w:rsidRDefault="00406BBE" w:rsidP="006E7133">
            <w:pPr>
              <w:jc w:val="center"/>
              <w:rPr>
                <w:rFonts w:ascii="Times New Roman" w:hAnsi="Times New Roman"/>
                <w:lang w:val="en-US"/>
              </w:rPr>
            </w:pPr>
          </w:p>
        </w:tc>
      </w:tr>
      <w:tr w:rsidR="00406BBE" w:rsidRPr="0038449C" w:rsidTr="006E7133">
        <w:tc>
          <w:tcPr>
            <w:tcW w:w="4945" w:type="dxa"/>
            <w:gridSpan w:val="2"/>
          </w:tcPr>
          <w:p w:rsidR="00406BBE" w:rsidRPr="00E00074" w:rsidRDefault="00406BBE" w:rsidP="006E7133">
            <w:pPr>
              <w:jc w:val="right"/>
              <w:rPr>
                <w:rFonts w:ascii="Times New Roman" w:hAnsi="Times New Roman"/>
              </w:rPr>
            </w:pPr>
            <w:r w:rsidRPr="00E00074">
              <w:rPr>
                <w:rFonts w:ascii="Times New Roman" w:hAnsi="Times New Roman"/>
              </w:rPr>
              <w:t xml:space="preserve">Спортивно-оздоровительное </w:t>
            </w:r>
          </w:p>
        </w:tc>
        <w:tc>
          <w:tcPr>
            <w:tcW w:w="851" w:type="dxa"/>
          </w:tcPr>
          <w:p w:rsidR="00406BBE" w:rsidRPr="0038449C" w:rsidRDefault="00406BBE" w:rsidP="006E7133">
            <w:pPr>
              <w:jc w:val="center"/>
              <w:rPr>
                <w:rFonts w:ascii="Times New Roman" w:hAnsi="Times New Roman"/>
              </w:rPr>
            </w:pPr>
            <w:r>
              <w:rPr>
                <w:rFonts w:ascii="Times New Roman" w:hAnsi="Times New Roman"/>
              </w:rPr>
              <w:t>1</w:t>
            </w:r>
          </w:p>
        </w:tc>
        <w:tc>
          <w:tcPr>
            <w:tcW w:w="579" w:type="dxa"/>
          </w:tcPr>
          <w:p w:rsidR="00406BBE" w:rsidRPr="0038449C" w:rsidRDefault="00406BBE" w:rsidP="006E7133">
            <w:pPr>
              <w:jc w:val="center"/>
              <w:rPr>
                <w:rFonts w:ascii="Times New Roman" w:hAnsi="Times New Roman"/>
              </w:rPr>
            </w:pPr>
            <w:r>
              <w:rPr>
                <w:rFonts w:ascii="Times New Roman" w:hAnsi="Times New Roman"/>
              </w:rPr>
              <w:t>1</w:t>
            </w:r>
          </w:p>
        </w:tc>
        <w:tc>
          <w:tcPr>
            <w:tcW w:w="429" w:type="dxa"/>
          </w:tcPr>
          <w:p w:rsidR="00406BBE" w:rsidRPr="0038449C" w:rsidRDefault="00406BBE" w:rsidP="006E7133">
            <w:pPr>
              <w:jc w:val="center"/>
              <w:rPr>
                <w:rFonts w:ascii="Times New Roman" w:hAnsi="Times New Roman"/>
              </w:rPr>
            </w:pPr>
          </w:p>
        </w:tc>
        <w:tc>
          <w:tcPr>
            <w:tcW w:w="284" w:type="dxa"/>
          </w:tcPr>
          <w:p w:rsidR="00406BBE" w:rsidRPr="0038449C" w:rsidRDefault="00406BBE" w:rsidP="006E7133">
            <w:pPr>
              <w:jc w:val="center"/>
              <w:rPr>
                <w:rFonts w:ascii="Times New Roman" w:hAnsi="Times New Roman"/>
              </w:rPr>
            </w:pPr>
          </w:p>
        </w:tc>
        <w:tc>
          <w:tcPr>
            <w:tcW w:w="283" w:type="dxa"/>
          </w:tcPr>
          <w:p w:rsidR="00406BBE" w:rsidRPr="0038449C" w:rsidRDefault="00406BBE" w:rsidP="006E7133">
            <w:pPr>
              <w:jc w:val="center"/>
              <w:rPr>
                <w:rFonts w:ascii="Times New Roman" w:hAnsi="Times New Roman"/>
              </w:rPr>
            </w:pPr>
          </w:p>
        </w:tc>
        <w:tc>
          <w:tcPr>
            <w:tcW w:w="284" w:type="dxa"/>
            <w:tcBorders>
              <w:right w:val="single" w:sz="4" w:space="0" w:color="auto"/>
            </w:tcBorders>
          </w:tcPr>
          <w:p w:rsidR="00406BBE" w:rsidRPr="0038449C" w:rsidRDefault="00406BBE" w:rsidP="006E7133">
            <w:pPr>
              <w:jc w:val="center"/>
              <w:rPr>
                <w:rFonts w:ascii="Times New Roman" w:hAnsi="Times New Roman"/>
              </w:rPr>
            </w:pPr>
          </w:p>
        </w:tc>
        <w:tc>
          <w:tcPr>
            <w:tcW w:w="993" w:type="dxa"/>
            <w:tcBorders>
              <w:left w:val="single" w:sz="4" w:space="0" w:color="auto"/>
            </w:tcBorders>
          </w:tcPr>
          <w:p w:rsidR="00406BBE" w:rsidRPr="0038449C" w:rsidRDefault="00406BBE" w:rsidP="006E7133">
            <w:pPr>
              <w:jc w:val="center"/>
              <w:rPr>
                <w:rFonts w:ascii="Times New Roman" w:hAnsi="Times New Roman"/>
              </w:rPr>
            </w:pPr>
          </w:p>
        </w:tc>
      </w:tr>
      <w:tr w:rsidR="00406BBE" w:rsidRPr="0038449C" w:rsidTr="006E7133">
        <w:tc>
          <w:tcPr>
            <w:tcW w:w="4945" w:type="dxa"/>
            <w:gridSpan w:val="2"/>
          </w:tcPr>
          <w:p w:rsidR="00406BBE" w:rsidRPr="00E00074" w:rsidRDefault="00406BBE" w:rsidP="006E7133">
            <w:pPr>
              <w:jc w:val="right"/>
              <w:rPr>
                <w:rFonts w:ascii="Times New Roman" w:hAnsi="Times New Roman"/>
                <w:b/>
              </w:rPr>
            </w:pPr>
          </w:p>
        </w:tc>
        <w:tc>
          <w:tcPr>
            <w:tcW w:w="851" w:type="dxa"/>
          </w:tcPr>
          <w:p w:rsidR="00406BBE" w:rsidRPr="002602F0" w:rsidRDefault="00406BBE" w:rsidP="006E7133">
            <w:pPr>
              <w:jc w:val="center"/>
              <w:rPr>
                <w:rFonts w:ascii="Times New Roman" w:hAnsi="Times New Roman"/>
                <w:b/>
                <w:highlight w:val="red"/>
              </w:rPr>
            </w:pPr>
          </w:p>
        </w:tc>
        <w:tc>
          <w:tcPr>
            <w:tcW w:w="579" w:type="dxa"/>
          </w:tcPr>
          <w:p w:rsidR="00406BBE" w:rsidRPr="0038449C" w:rsidRDefault="00406BBE" w:rsidP="006E7133">
            <w:pPr>
              <w:jc w:val="center"/>
              <w:rPr>
                <w:rFonts w:ascii="Times New Roman" w:hAnsi="Times New Roman"/>
                <w:b/>
              </w:rPr>
            </w:pPr>
          </w:p>
        </w:tc>
        <w:tc>
          <w:tcPr>
            <w:tcW w:w="429" w:type="dxa"/>
          </w:tcPr>
          <w:p w:rsidR="00406BBE" w:rsidRPr="0038449C" w:rsidRDefault="00406BBE" w:rsidP="006E7133">
            <w:pPr>
              <w:jc w:val="center"/>
              <w:rPr>
                <w:rFonts w:ascii="Times New Roman" w:hAnsi="Times New Roman"/>
                <w:b/>
              </w:rPr>
            </w:pPr>
          </w:p>
        </w:tc>
        <w:tc>
          <w:tcPr>
            <w:tcW w:w="284" w:type="dxa"/>
          </w:tcPr>
          <w:p w:rsidR="00406BBE" w:rsidRPr="0038449C" w:rsidRDefault="00406BBE" w:rsidP="006E7133">
            <w:pPr>
              <w:jc w:val="center"/>
              <w:rPr>
                <w:rFonts w:ascii="Times New Roman" w:hAnsi="Times New Roman"/>
                <w:b/>
              </w:rPr>
            </w:pPr>
          </w:p>
        </w:tc>
        <w:tc>
          <w:tcPr>
            <w:tcW w:w="283" w:type="dxa"/>
          </w:tcPr>
          <w:p w:rsidR="00406BBE" w:rsidRPr="0038449C" w:rsidRDefault="00406BBE" w:rsidP="006E7133">
            <w:pPr>
              <w:jc w:val="center"/>
              <w:rPr>
                <w:rFonts w:ascii="Times New Roman" w:hAnsi="Times New Roman"/>
                <w:b/>
              </w:rPr>
            </w:pPr>
          </w:p>
        </w:tc>
        <w:tc>
          <w:tcPr>
            <w:tcW w:w="284" w:type="dxa"/>
            <w:tcBorders>
              <w:right w:val="single" w:sz="4" w:space="0" w:color="auto"/>
            </w:tcBorders>
          </w:tcPr>
          <w:p w:rsidR="00406BBE" w:rsidRPr="0038449C" w:rsidRDefault="00406BBE" w:rsidP="006E7133">
            <w:pPr>
              <w:jc w:val="center"/>
              <w:rPr>
                <w:rFonts w:ascii="Times New Roman" w:hAnsi="Times New Roman"/>
                <w:b/>
              </w:rPr>
            </w:pPr>
          </w:p>
        </w:tc>
        <w:tc>
          <w:tcPr>
            <w:tcW w:w="993" w:type="dxa"/>
            <w:tcBorders>
              <w:left w:val="single" w:sz="4" w:space="0" w:color="auto"/>
            </w:tcBorders>
          </w:tcPr>
          <w:p w:rsidR="00406BBE" w:rsidRPr="0038449C" w:rsidRDefault="00406BBE" w:rsidP="006E7133">
            <w:pPr>
              <w:jc w:val="center"/>
              <w:rPr>
                <w:rFonts w:ascii="Times New Roman" w:hAnsi="Times New Roman"/>
                <w:b/>
              </w:rPr>
            </w:pPr>
          </w:p>
        </w:tc>
      </w:tr>
      <w:tr w:rsidR="00406BBE" w:rsidRPr="0038449C" w:rsidTr="006E7133">
        <w:tc>
          <w:tcPr>
            <w:tcW w:w="4945" w:type="dxa"/>
            <w:gridSpan w:val="2"/>
          </w:tcPr>
          <w:p w:rsidR="00406BBE" w:rsidRPr="00F21370" w:rsidRDefault="00406BBE" w:rsidP="006E7133">
            <w:pPr>
              <w:jc w:val="right"/>
              <w:rPr>
                <w:rFonts w:ascii="Times New Roman" w:hAnsi="Times New Roman"/>
                <w:b/>
              </w:rPr>
            </w:pPr>
          </w:p>
        </w:tc>
        <w:tc>
          <w:tcPr>
            <w:tcW w:w="851" w:type="dxa"/>
          </w:tcPr>
          <w:p w:rsidR="00406BBE" w:rsidRPr="0038449C" w:rsidRDefault="00406BBE" w:rsidP="006E7133">
            <w:pPr>
              <w:jc w:val="center"/>
              <w:rPr>
                <w:rFonts w:ascii="Times New Roman" w:hAnsi="Times New Roman"/>
                <w:b/>
              </w:rPr>
            </w:pPr>
          </w:p>
        </w:tc>
        <w:tc>
          <w:tcPr>
            <w:tcW w:w="579" w:type="dxa"/>
          </w:tcPr>
          <w:p w:rsidR="00406BBE" w:rsidRPr="0038449C" w:rsidRDefault="00406BBE" w:rsidP="006E7133">
            <w:pPr>
              <w:jc w:val="center"/>
              <w:rPr>
                <w:rFonts w:ascii="Times New Roman" w:hAnsi="Times New Roman"/>
                <w:b/>
              </w:rPr>
            </w:pPr>
          </w:p>
        </w:tc>
        <w:tc>
          <w:tcPr>
            <w:tcW w:w="429" w:type="dxa"/>
          </w:tcPr>
          <w:p w:rsidR="00406BBE" w:rsidRPr="0038449C" w:rsidRDefault="00406BBE" w:rsidP="006E7133">
            <w:pPr>
              <w:jc w:val="center"/>
              <w:rPr>
                <w:rFonts w:ascii="Times New Roman" w:hAnsi="Times New Roman"/>
                <w:b/>
              </w:rPr>
            </w:pPr>
          </w:p>
        </w:tc>
        <w:tc>
          <w:tcPr>
            <w:tcW w:w="284" w:type="dxa"/>
          </w:tcPr>
          <w:p w:rsidR="00406BBE" w:rsidRPr="0038449C" w:rsidRDefault="00406BBE" w:rsidP="006E7133">
            <w:pPr>
              <w:jc w:val="center"/>
              <w:rPr>
                <w:rFonts w:ascii="Times New Roman" w:hAnsi="Times New Roman"/>
                <w:b/>
              </w:rPr>
            </w:pPr>
          </w:p>
        </w:tc>
        <w:tc>
          <w:tcPr>
            <w:tcW w:w="283" w:type="dxa"/>
          </w:tcPr>
          <w:p w:rsidR="00406BBE" w:rsidRPr="0038449C" w:rsidRDefault="00406BBE" w:rsidP="006E7133">
            <w:pPr>
              <w:jc w:val="center"/>
              <w:rPr>
                <w:rFonts w:ascii="Times New Roman" w:hAnsi="Times New Roman"/>
                <w:b/>
              </w:rPr>
            </w:pPr>
          </w:p>
        </w:tc>
        <w:tc>
          <w:tcPr>
            <w:tcW w:w="284" w:type="dxa"/>
            <w:tcBorders>
              <w:right w:val="single" w:sz="4" w:space="0" w:color="auto"/>
            </w:tcBorders>
          </w:tcPr>
          <w:p w:rsidR="00406BBE" w:rsidRPr="0038449C" w:rsidRDefault="00406BBE" w:rsidP="006E7133">
            <w:pPr>
              <w:jc w:val="center"/>
              <w:rPr>
                <w:rFonts w:ascii="Times New Roman" w:hAnsi="Times New Roman"/>
                <w:b/>
              </w:rPr>
            </w:pPr>
          </w:p>
        </w:tc>
        <w:tc>
          <w:tcPr>
            <w:tcW w:w="993" w:type="dxa"/>
            <w:tcBorders>
              <w:left w:val="single" w:sz="4" w:space="0" w:color="auto"/>
            </w:tcBorders>
          </w:tcPr>
          <w:p w:rsidR="00406BBE" w:rsidRPr="0038449C" w:rsidRDefault="00406BBE" w:rsidP="006E7133">
            <w:pPr>
              <w:jc w:val="center"/>
              <w:rPr>
                <w:rFonts w:ascii="Times New Roman" w:hAnsi="Times New Roman"/>
                <w:b/>
              </w:rPr>
            </w:pPr>
          </w:p>
        </w:tc>
      </w:tr>
      <w:tr w:rsidR="00406BBE" w:rsidRPr="0038449C" w:rsidTr="006E7133">
        <w:tc>
          <w:tcPr>
            <w:tcW w:w="4945" w:type="dxa"/>
            <w:gridSpan w:val="2"/>
          </w:tcPr>
          <w:p w:rsidR="00406BBE" w:rsidRPr="00F21370" w:rsidRDefault="00406BBE" w:rsidP="006E7133">
            <w:pPr>
              <w:jc w:val="right"/>
              <w:rPr>
                <w:rFonts w:ascii="Times New Roman" w:hAnsi="Times New Roman"/>
                <w:b/>
              </w:rPr>
            </w:pP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10</w:t>
            </w:r>
          </w:p>
        </w:tc>
        <w:tc>
          <w:tcPr>
            <w:tcW w:w="579" w:type="dxa"/>
          </w:tcPr>
          <w:p w:rsidR="00406BBE" w:rsidRPr="0038449C" w:rsidRDefault="00406BBE" w:rsidP="006E7133">
            <w:pPr>
              <w:jc w:val="center"/>
              <w:rPr>
                <w:rFonts w:ascii="Times New Roman" w:hAnsi="Times New Roman"/>
                <w:b/>
              </w:rPr>
            </w:pPr>
            <w:r>
              <w:rPr>
                <w:rFonts w:ascii="Times New Roman" w:hAnsi="Times New Roman"/>
                <w:b/>
              </w:rPr>
              <w:t>10</w:t>
            </w:r>
          </w:p>
        </w:tc>
        <w:tc>
          <w:tcPr>
            <w:tcW w:w="429" w:type="dxa"/>
          </w:tcPr>
          <w:p w:rsidR="00406BBE" w:rsidRPr="0038449C" w:rsidRDefault="00406BBE" w:rsidP="006E7133">
            <w:pPr>
              <w:jc w:val="center"/>
              <w:rPr>
                <w:rFonts w:ascii="Times New Roman" w:hAnsi="Times New Roman"/>
                <w:b/>
              </w:rPr>
            </w:pPr>
          </w:p>
        </w:tc>
        <w:tc>
          <w:tcPr>
            <w:tcW w:w="284" w:type="dxa"/>
          </w:tcPr>
          <w:p w:rsidR="00406BBE" w:rsidRPr="0038449C" w:rsidRDefault="00406BBE" w:rsidP="006E7133">
            <w:pPr>
              <w:jc w:val="center"/>
              <w:rPr>
                <w:rFonts w:ascii="Times New Roman" w:hAnsi="Times New Roman"/>
                <w:b/>
              </w:rPr>
            </w:pPr>
          </w:p>
        </w:tc>
        <w:tc>
          <w:tcPr>
            <w:tcW w:w="283" w:type="dxa"/>
          </w:tcPr>
          <w:p w:rsidR="00406BBE" w:rsidRPr="0038449C" w:rsidRDefault="00406BBE" w:rsidP="006E7133">
            <w:pPr>
              <w:jc w:val="center"/>
              <w:rPr>
                <w:rFonts w:ascii="Times New Roman" w:hAnsi="Times New Roman"/>
                <w:b/>
              </w:rPr>
            </w:pPr>
          </w:p>
        </w:tc>
        <w:tc>
          <w:tcPr>
            <w:tcW w:w="284" w:type="dxa"/>
            <w:tcBorders>
              <w:right w:val="single" w:sz="4" w:space="0" w:color="auto"/>
            </w:tcBorders>
          </w:tcPr>
          <w:p w:rsidR="00406BBE" w:rsidRPr="0038449C" w:rsidRDefault="00406BBE" w:rsidP="006E7133">
            <w:pPr>
              <w:jc w:val="center"/>
              <w:rPr>
                <w:rFonts w:ascii="Times New Roman" w:hAnsi="Times New Roman"/>
                <w:b/>
              </w:rPr>
            </w:pPr>
          </w:p>
        </w:tc>
        <w:tc>
          <w:tcPr>
            <w:tcW w:w="993" w:type="dxa"/>
            <w:tcBorders>
              <w:left w:val="single" w:sz="4" w:space="0" w:color="auto"/>
            </w:tcBorders>
          </w:tcPr>
          <w:p w:rsidR="00406BBE" w:rsidRPr="0038449C" w:rsidRDefault="00406BBE" w:rsidP="006E7133">
            <w:pPr>
              <w:jc w:val="center"/>
              <w:rPr>
                <w:rFonts w:ascii="Times New Roman" w:hAnsi="Times New Roman"/>
                <w:b/>
              </w:rPr>
            </w:pPr>
            <w:r w:rsidRPr="0038449C">
              <w:rPr>
                <w:rFonts w:ascii="Times New Roman" w:hAnsi="Times New Roman"/>
                <w:b/>
              </w:rPr>
              <w:t>10</w:t>
            </w:r>
          </w:p>
        </w:tc>
      </w:tr>
    </w:tbl>
    <w:p w:rsidR="00406BBE" w:rsidRPr="0038449C" w:rsidRDefault="00406BBE" w:rsidP="00406BBE">
      <w:pPr>
        <w:jc w:val="center"/>
        <w:rPr>
          <w:rFonts w:ascii="Times New Roman" w:hAnsi="Times New Roman"/>
          <w:sz w:val="18"/>
          <w:szCs w:val="18"/>
        </w:rPr>
      </w:pPr>
    </w:p>
    <w:p w:rsidR="00406BBE" w:rsidRDefault="00406BBE" w:rsidP="00406BBE">
      <w:pPr>
        <w:rPr>
          <w:rFonts w:ascii="Times New Roman" w:hAnsi="Times New Roman"/>
          <w:b/>
          <w:sz w:val="18"/>
          <w:szCs w:val="18"/>
        </w:rPr>
      </w:pPr>
      <w:r>
        <w:rPr>
          <w:rFonts w:ascii="Times New Roman" w:hAnsi="Times New Roman"/>
          <w:b/>
          <w:sz w:val="18"/>
          <w:szCs w:val="18"/>
        </w:rPr>
        <w:t>Часы внеаудиторных часов направлены на всестороннее развитие учащихся по следующим направлениям:</w:t>
      </w:r>
    </w:p>
    <w:p w:rsidR="00406BBE" w:rsidRDefault="00406BBE" w:rsidP="00406BBE">
      <w:pPr>
        <w:rPr>
          <w:rFonts w:ascii="Times New Roman" w:hAnsi="Times New Roman"/>
          <w:sz w:val="18"/>
          <w:szCs w:val="18"/>
        </w:rPr>
      </w:pPr>
      <w:r>
        <w:rPr>
          <w:rFonts w:ascii="Times New Roman" w:hAnsi="Times New Roman"/>
          <w:sz w:val="18"/>
          <w:szCs w:val="18"/>
          <w:u w:val="single"/>
        </w:rPr>
        <w:t xml:space="preserve">Духовно-нравственное </w:t>
      </w:r>
      <w:r>
        <w:rPr>
          <w:rFonts w:ascii="Times New Roman" w:hAnsi="Times New Roman"/>
          <w:sz w:val="18"/>
          <w:szCs w:val="18"/>
        </w:rPr>
        <w:t>– чтение -1 ч</w:t>
      </w:r>
    </w:p>
    <w:p w:rsidR="00406BBE" w:rsidRDefault="00406BBE" w:rsidP="00406BBE">
      <w:pPr>
        <w:rPr>
          <w:rFonts w:ascii="Times New Roman" w:hAnsi="Times New Roman"/>
          <w:sz w:val="18"/>
          <w:szCs w:val="18"/>
        </w:rPr>
      </w:pPr>
      <w:proofErr w:type="gramStart"/>
      <w:r w:rsidRPr="00E00074">
        <w:rPr>
          <w:rFonts w:ascii="Times New Roman" w:hAnsi="Times New Roman"/>
          <w:sz w:val="18"/>
          <w:szCs w:val="18"/>
          <w:u w:val="single"/>
        </w:rPr>
        <w:t>Социальное</w:t>
      </w:r>
      <w:proofErr w:type="gramEnd"/>
      <w:r>
        <w:rPr>
          <w:rFonts w:ascii="Times New Roman" w:hAnsi="Times New Roman"/>
          <w:sz w:val="18"/>
          <w:szCs w:val="18"/>
        </w:rPr>
        <w:t xml:space="preserve"> – «Безопасная улица» - 1ч</w:t>
      </w:r>
    </w:p>
    <w:p w:rsidR="00406BBE" w:rsidRDefault="00406BBE" w:rsidP="00406BBE">
      <w:pPr>
        <w:rPr>
          <w:rFonts w:ascii="Times New Roman" w:hAnsi="Times New Roman"/>
          <w:sz w:val="18"/>
          <w:szCs w:val="18"/>
        </w:rPr>
      </w:pPr>
      <w:r w:rsidRPr="00F23E4C">
        <w:rPr>
          <w:rFonts w:ascii="Times New Roman" w:hAnsi="Times New Roman"/>
          <w:sz w:val="18"/>
          <w:szCs w:val="18"/>
          <w:u w:val="single"/>
        </w:rPr>
        <w:t>Общеинтеллектуальное –</w:t>
      </w:r>
      <w:r>
        <w:rPr>
          <w:rFonts w:ascii="Times New Roman" w:hAnsi="Times New Roman"/>
          <w:sz w:val="18"/>
          <w:szCs w:val="18"/>
        </w:rPr>
        <w:t xml:space="preserve"> «Развитие интеллектуальных умений», «Основы компьютерной графики», «Природа родного края», </w:t>
      </w:r>
      <w:r>
        <w:rPr>
          <w:rFonts w:ascii="Times New Roman" w:hAnsi="Times New Roman"/>
          <w:sz w:val="18"/>
          <w:szCs w:val="18"/>
        </w:rPr>
        <w:lastRenderedPageBreak/>
        <w:t>«Ранняя физика» -4ч</w:t>
      </w:r>
    </w:p>
    <w:p w:rsidR="00406BBE" w:rsidRDefault="00406BBE" w:rsidP="00406BBE">
      <w:pPr>
        <w:rPr>
          <w:rFonts w:ascii="Times New Roman" w:hAnsi="Times New Roman"/>
          <w:sz w:val="18"/>
          <w:szCs w:val="18"/>
        </w:rPr>
      </w:pPr>
      <w:r>
        <w:rPr>
          <w:rFonts w:ascii="Times New Roman" w:hAnsi="Times New Roman"/>
          <w:sz w:val="18"/>
          <w:szCs w:val="18"/>
          <w:u w:val="single"/>
        </w:rPr>
        <w:t>Обще</w:t>
      </w:r>
      <w:r w:rsidRPr="00F23E4C">
        <w:rPr>
          <w:rFonts w:ascii="Times New Roman" w:hAnsi="Times New Roman"/>
          <w:sz w:val="18"/>
          <w:szCs w:val="18"/>
          <w:u w:val="single"/>
        </w:rPr>
        <w:t>культурное</w:t>
      </w:r>
      <w:r>
        <w:rPr>
          <w:rFonts w:ascii="Times New Roman" w:hAnsi="Times New Roman"/>
          <w:sz w:val="18"/>
          <w:szCs w:val="18"/>
          <w:u w:val="single"/>
        </w:rPr>
        <w:t xml:space="preserve"> </w:t>
      </w:r>
      <w:r w:rsidRPr="00F23E4C">
        <w:rPr>
          <w:rFonts w:ascii="Times New Roman" w:hAnsi="Times New Roman"/>
          <w:sz w:val="18"/>
          <w:szCs w:val="18"/>
        </w:rPr>
        <w:t>– «Национальная кухня</w:t>
      </w:r>
      <w:r>
        <w:rPr>
          <w:rFonts w:ascii="Times New Roman" w:hAnsi="Times New Roman"/>
          <w:sz w:val="18"/>
          <w:szCs w:val="18"/>
        </w:rPr>
        <w:t xml:space="preserve"> и здоровое питание»-1ч., технология -2ч</w:t>
      </w:r>
    </w:p>
    <w:p w:rsidR="00406BBE" w:rsidRDefault="00406BBE" w:rsidP="00406BBE">
      <w:pPr>
        <w:rPr>
          <w:rFonts w:ascii="Times New Roman" w:hAnsi="Times New Roman"/>
          <w:sz w:val="18"/>
          <w:szCs w:val="18"/>
        </w:rPr>
      </w:pPr>
      <w:proofErr w:type="gramStart"/>
      <w:r>
        <w:rPr>
          <w:rFonts w:ascii="Times New Roman" w:hAnsi="Times New Roman"/>
          <w:sz w:val="18"/>
          <w:szCs w:val="18"/>
        </w:rPr>
        <w:t>Спортивно-оздоровительное</w:t>
      </w:r>
      <w:proofErr w:type="gramEnd"/>
      <w:r>
        <w:rPr>
          <w:rFonts w:ascii="Times New Roman" w:hAnsi="Times New Roman"/>
          <w:sz w:val="18"/>
          <w:szCs w:val="18"/>
        </w:rPr>
        <w:t xml:space="preserve"> – «Оздоровительная аэробика» -1 ч</w:t>
      </w:r>
    </w:p>
    <w:p w:rsidR="00406BBE" w:rsidRPr="00F23E4C" w:rsidRDefault="00406BBE" w:rsidP="00406BBE">
      <w:pPr>
        <w:rPr>
          <w:rFonts w:ascii="Times New Roman" w:hAnsi="Times New Roman"/>
          <w:sz w:val="18"/>
          <w:szCs w:val="18"/>
        </w:rPr>
      </w:pPr>
    </w:p>
    <w:p w:rsidR="00406BBE" w:rsidRDefault="00406BBE" w:rsidP="00406BBE">
      <w:pPr>
        <w:jc w:val="center"/>
        <w:rPr>
          <w:rFonts w:ascii="Times New Roman" w:hAnsi="Times New Roman"/>
          <w:b/>
        </w:rPr>
      </w:pPr>
    </w:p>
    <w:p w:rsidR="00406BBE" w:rsidRPr="00F127B0" w:rsidRDefault="00406BBE" w:rsidP="00406BBE">
      <w:pPr>
        <w:jc w:val="center"/>
        <w:rPr>
          <w:rFonts w:ascii="Times New Roman" w:hAnsi="Times New Roman"/>
          <w:b/>
        </w:rPr>
      </w:pPr>
      <w:r w:rsidRPr="00F127B0">
        <w:rPr>
          <w:rFonts w:ascii="Times New Roman" w:hAnsi="Times New Roman"/>
          <w:b/>
        </w:rPr>
        <w:t>Учебный план</w:t>
      </w:r>
    </w:p>
    <w:p w:rsidR="00406BBE" w:rsidRDefault="00406BBE" w:rsidP="00406BBE">
      <w:pPr>
        <w:jc w:val="center"/>
        <w:rPr>
          <w:rFonts w:ascii="Times New Roman" w:hAnsi="Times New Roman"/>
          <w:b/>
        </w:rPr>
      </w:pPr>
      <w:r>
        <w:rPr>
          <w:rFonts w:ascii="Times New Roman" w:hAnsi="Times New Roman"/>
          <w:b/>
        </w:rPr>
        <w:t>политехнических 5</w:t>
      </w:r>
      <w:r w:rsidRPr="00F127B0">
        <w:rPr>
          <w:rFonts w:ascii="Times New Roman" w:hAnsi="Times New Roman"/>
          <w:b/>
        </w:rPr>
        <w:t xml:space="preserve">-9 классов </w:t>
      </w:r>
    </w:p>
    <w:p w:rsidR="00406BBE" w:rsidRPr="0038449C" w:rsidRDefault="00406BBE" w:rsidP="00406BBE">
      <w:pPr>
        <w:jc w:val="center"/>
        <w:rPr>
          <w:rFonts w:ascii="Times New Roman" w:hAnsi="Times New Roman"/>
          <w:b/>
        </w:rPr>
      </w:pP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2159"/>
        <w:gridCol w:w="851"/>
        <w:gridCol w:w="850"/>
        <w:gridCol w:w="851"/>
        <w:gridCol w:w="850"/>
        <w:gridCol w:w="851"/>
        <w:gridCol w:w="850"/>
      </w:tblGrid>
      <w:tr w:rsidR="00406BBE" w:rsidRPr="0038449C" w:rsidTr="008D48D9">
        <w:tc>
          <w:tcPr>
            <w:tcW w:w="4961" w:type="dxa"/>
            <w:gridSpan w:val="2"/>
            <w:vMerge w:val="restart"/>
          </w:tcPr>
          <w:p w:rsidR="00406BBE" w:rsidRPr="0038449C" w:rsidRDefault="00406BBE" w:rsidP="006E7133">
            <w:pPr>
              <w:jc w:val="center"/>
              <w:rPr>
                <w:rFonts w:ascii="Times New Roman" w:hAnsi="Times New Roman"/>
              </w:rPr>
            </w:pPr>
            <w:r w:rsidRPr="0038449C">
              <w:rPr>
                <w:rFonts w:ascii="Times New Roman" w:hAnsi="Times New Roman"/>
              </w:rPr>
              <w:t>Учебные предметы</w:t>
            </w:r>
          </w:p>
        </w:tc>
        <w:tc>
          <w:tcPr>
            <w:tcW w:w="4253" w:type="dxa"/>
            <w:gridSpan w:val="5"/>
          </w:tcPr>
          <w:p w:rsidR="00406BBE" w:rsidRPr="0038449C" w:rsidRDefault="00406BBE" w:rsidP="006E7133">
            <w:pPr>
              <w:jc w:val="center"/>
              <w:rPr>
                <w:rFonts w:ascii="Times New Roman" w:hAnsi="Times New Roman"/>
              </w:rPr>
            </w:pPr>
            <w:r w:rsidRPr="0038449C">
              <w:rPr>
                <w:rFonts w:ascii="Times New Roman" w:hAnsi="Times New Roman"/>
              </w:rPr>
              <w:t>Количество часов в неделю</w:t>
            </w:r>
          </w:p>
        </w:tc>
        <w:tc>
          <w:tcPr>
            <w:tcW w:w="850" w:type="dxa"/>
            <w:vMerge w:val="restart"/>
          </w:tcPr>
          <w:p w:rsidR="00406BBE" w:rsidRPr="0038449C" w:rsidRDefault="00406BBE" w:rsidP="006E7133">
            <w:pPr>
              <w:jc w:val="center"/>
              <w:rPr>
                <w:rFonts w:ascii="Times New Roman" w:hAnsi="Times New Roman"/>
              </w:rPr>
            </w:pPr>
            <w:r w:rsidRPr="0038449C">
              <w:rPr>
                <w:rFonts w:ascii="Times New Roman" w:hAnsi="Times New Roman"/>
              </w:rPr>
              <w:t>Всего</w:t>
            </w:r>
          </w:p>
        </w:tc>
      </w:tr>
      <w:tr w:rsidR="00406BBE" w:rsidRPr="0038449C" w:rsidTr="008D48D9">
        <w:tc>
          <w:tcPr>
            <w:tcW w:w="4961" w:type="dxa"/>
            <w:gridSpan w:val="2"/>
            <w:vMerge/>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lang w:val="en-US"/>
              </w:rPr>
              <w:t>V</w:t>
            </w:r>
            <w:r w:rsidRPr="0038449C">
              <w:rPr>
                <w:rFonts w:ascii="Times New Roman" w:hAnsi="Times New Roman"/>
              </w:rPr>
              <w:t>а</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lang w:val="en-US"/>
              </w:rPr>
              <w:t>VI</w:t>
            </w:r>
            <w:r w:rsidRPr="0038449C">
              <w:rPr>
                <w:rFonts w:ascii="Times New Roman" w:hAnsi="Times New Roman"/>
              </w:rPr>
              <w:t>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lang w:val="en-US"/>
              </w:rPr>
              <w:t>VII</w:t>
            </w:r>
            <w:r w:rsidRPr="0038449C">
              <w:rPr>
                <w:rFonts w:ascii="Times New Roman" w:hAnsi="Times New Roman"/>
              </w:rPr>
              <w:t>а</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lang w:val="en-US"/>
              </w:rPr>
              <w:t>VIII</w:t>
            </w:r>
            <w:r w:rsidRPr="0038449C">
              <w:rPr>
                <w:rFonts w:ascii="Times New Roman" w:hAnsi="Times New Roman"/>
              </w:rPr>
              <w:t>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lang w:val="en-US"/>
              </w:rPr>
              <w:t>IX</w:t>
            </w:r>
            <w:r w:rsidRPr="0038449C">
              <w:rPr>
                <w:rFonts w:ascii="Times New Roman" w:hAnsi="Times New Roman"/>
              </w:rPr>
              <w:t>а</w:t>
            </w:r>
          </w:p>
        </w:tc>
        <w:tc>
          <w:tcPr>
            <w:tcW w:w="850" w:type="dxa"/>
            <w:vMerge/>
          </w:tcPr>
          <w:p w:rsidR="00406BBE" w:rsidRPr="0038449C" w:rsidRDefault="00406BBE" w:rsidP="006E7133">
            <w:pPr>
              <w:jc w:val="center"/>
              <w:rPr>
                <w:rFonts w:ascii="Times New Roman" w:hAnsi="Times New Roman"/>
              </w:rPr>
            </w:pPr>
          </w:p>
        </w:tc>
      </w:tr>
      <w:tr w:rsidR="00406BBE" w:rsidRPr="0038449C" w:rsidTr="008D48D9">
        <w:tc>
          <w:tcPr>
            <w:tcW w:w="10064" w:type="dxa"/>
            <w:gridSpan w:val="8"/>
          </w:tcPr>
          <w:p w:rsidR="00406BBE" w:rsidRPr="0038449C" w:rsidRDefault="00406BBE" w:rsidP="006E7133">
            <w:pPr>
              <w:jc w:val="center"/>
              <w:rPr>
                <w:rFonts w:ascii="Times New Roman" w:hAnsi="Times New Roman"/>
                <w:b/>
                <w:bCs/>
              </w:rPr>
            </w:pPr>
            <w:r w:rsidRPr="0038449C">
              <w:rPr>
                <w:rFonts w:ascii="Times New Roman" w:hAnsi="Times New Roman"/>
                <w:b/>
                <w:bCs/>
              </w:rPr>
              <w:t>Федеральный компонент</w:t>
            </w:r>
          </w:p>
        </w:tc>
      </w:tr>
      <w:tr w:rsidR="00406BBE" w:rsidRPr="0038449C" w:rsidTr="008D48D9">
        <w:tc>
          <w:tcPr>
            <w:tcW w:w="2802" w:type="dxa"/>
            <w:vMerge w:val="restart"/>
          </w:tcPr>
          <w:p w:rsidR="00406BBE" w:rsidRPr="0038449C" w:rsidRDefault="00406BBE" w:rsidP="006E7133">
            <w:pPr>
              <w:jc w:val="center"/>
              <w:rPr>
                <w:rFonts w:ascii="Times New Roman" w:hAnsi="Times New Roman"/>
              </w:rPr>
            </w:pPr>
            <w:r w:rsidRPr="0038449C">
              <w:rPr>
                <w:rFonts w:ascii="Times New Roman" w:hAnsi="Times New Roman"/>
              </w:rPr>
              <w:t>Для ОУ с родным (нерусским) языком обучения</w:t>
            </w:r>
          </w:p>
        </w:tc>
        <w:tc>
          <w:tcPr>
            <w:tcW w:w="2159" w:type="dxa"/>
          </w:tcPr>
          <w:p w:rsidR="00406BBE" w:rsidRPr="0038449C" w:rsidRDefault="00406BBE" w:rsidP="006E7133">
            <w:pPr>
              <w:rPr>
                <w:rFonts w:ascii="Times New Roman" w:hAnsi="Times New Roman"/>
              </w:rPr>
            </w:pPr>
            <w:r w:rsidRPr="0038449C">
              <w:rPr>
                <w:rFonts w:ascii="Times New Roman" w:hAnsi="Times New Roman"/>
              </w:rPr>
              <w:t>Русский язык</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4/4</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lang w:val="en-US"/>
              </w:rPr>
              <w:t>4/4</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850" w:type="dxa"/>
          </w:tcPr>
          <w:p w:rsidR="00406BBE" w:rsidRPr="0038449C" w:rsidRDefault="00406BBE" w:rsidP="006E7133">
            <w:pPr>
              <w:jc w:val="center"/>
              <w:rPr>
                <w:rFonts w:ascii="Times New Roman" w:hAnsi="Times New Roman"/>
              </w:rPr>
            </w:pPr>
            <w:r>
              <w:rPr>
                <w:rFonts w:ascii="Times New Roman" w:hAnsi="Times New Roman"/>
              </w:rPr>
              <w:t>17/17</w:t>
            </w:r>
          </w:p>
        </w:tc>
      </w:tr>
      <w:tr w:rsidR="00406BBE" w:rsidRPr="0038449C" w:rsidTr="008D48D9">
        <w:tc>
          <w:tcPr>
            <w:tcW w:w="2802" w:type="dxa"/>
            <w:vMerge/>
          </w:tcPr>
          <w:p w:rsidR="00406BBE" w:rsidRPr="0038449C" w:rsidRDefault="00406BBE" w:rsidP="006E7133">
            <w:pPr>
              <w:jc w:val="center"/>
              <w:rPr>
                <w:rFonts w:ascii="Times New Roman" w:hAnsi="Times New Roman"/>
              </w:rPr>
            </w:pPr>
          </w:p>
        </w:tc>
        <w:tc>
          <w:tcPr>
            <w:tcW w:w="2159" w:type="dxa"/>
          </w:tcPr>
          <w:p w:rsidR="00406BBE" w:rsidRPr="0038449C" w:rsidRDefault="00406BBE" w:rsidP="006E7133">
            <w:pPr>
              <w:rPr>
                <w:rFonts w:ascii="Times New Roman" w:hAnsi="Times New Roman"/>
              </w:rPr>
            </w:pPr>
            <w:r w:rsidRPr="0038449C">
              <w:rPr>
                <w:rFonts w:ascii="Times New Roman" w:hAnsi="Times New Roman"/>
              </w:rPr>
              <w:t>Литература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4</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4</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850" w:type="dxa"/>
          </w:tcPr>
          <w:p w:rsidR="00406BBE" w:rsidRPr="0038449C" w:rsidRDefault="00406BBE" w:rsidP="006E7133">
            <w:pPr>
              <w:jc w:val="center"/>
              <w:rPr>
                <w:rFonts w:ascii="Times New Roman" w:hAnsi="Times New Roman"/>
              </w:rPr>
            </w:pPr>
            <w:r>
              <w:rPr>
                <w:rFonts w:ascii="Times New Roman" w:hAnsi="Times New Roman"/>
              </w:rPr>
              <w:t>17</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Иностранный язык</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850" w:type="dxa"/>
          </w:tcPr>
          <w:p w:rsidR="00406BBE" w:rsidRPr="0038449C" w:rsidRDefault="00406BBE" w:rsidP="006E7133">
            <w:pPr>
              <w:jc w:val="center"/>
              <w:rPr>
                <w:rFonts w:ascii="Times New Roman" w:hAnsi="Times New Roman"/>
              </w:rPr>
            </w:pPr>
            <w:r>
              <w:rPr>
                <w:rFonts w:ascii="Times New Roman" w:hAnsi="Times New Roman"/>
              </w:rPr>
              <w:t>15/15</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Математика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5</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5</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5</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5</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5</w:t>
            </w:r>
          </w:p>
        </w:tc>
        <w:tc>
          <w:tcPr>
            <w:tcW w:w="850" w:type="dxa"/>
          </w:tcPr>
          <w:p w:rsidR="00406BBE" w:rsidRPr="0038449C" w:rsidRDefault="00406BBE" w:rsidP="006E7133">
            <w:pPr>
              <w:jc w:val="center"/>
              <w:rPr>
                <w:rFonts w:ascii="Times New Roman" w:hAnsi="Times New Roman"/>
              </w:rPr>
            </w:pPr>
            <w:r>
              <w:rPr>
                <w:rFonts w:ascii="Times New Roman" w:hAnsi="Times New Roman"/>
              </w:rPr>
              <w:t>25</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Информатика</w:t>
            </w: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1/1</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2/2</w:t>
            </w:r>
          </w:p>
        </w:tc>
        <w:tc>
          <w:tcPr>
            <w:tcW w:w="850" w:type="dxa"/>
          </w:tcPr>
          <w:p w:rsidR="00406BBE" w:rsidRPr="0038449C" w:rsidRDefault="00406BBE" w:rsidP="006E7133">
            <w:pPr>
              <w:jc w:val="center"/>
              <w:rPr>
                <w:rFonts w:ascii="Times New Roman" w:hAnsi="Times New Roman"/>
              </w:rPr>
            </w:pPr>
            <w:r>
              <w:rPr>
                <w:rFonts w:ascii="Times New Roman" w:hAnsi="Times New Roman"/>
              </w:rPr>
              <w:t>3/3</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История</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r>
              <w:rPr>
                <w:rFonts w:ascii="Times New Roman" w:hAnsi="Times New Roman"/>
              </w:rPr>
              <w:t>10</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Обществознание</w:t>
            </w: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r>
              <w:rPr>
                <w:rFonts w:ascii="Times New Roman" w:hAnsi="Times New Roman"/>
              </w:rPr>
              <w:t>4</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География</w:t>
            </w: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r>
              <w:rPr>
                <w:rFonts w:ascii="Times New Roman" w:hAnsi="Times New Roman"/>
              </w:rPr>
              <w:t>7</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Физика</w:t>
            </w: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r>
              <w:rPr>
                <w:rFonts w:ascii="Times New Roman" w:hAnsi="Times New Roman"/>
              </w:rPr>
              <w:t>6</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Химия</w:t>
            </w: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r>
              <w:rPr>
                <w:rFonts w:ascii="Times New Roman" w:hAnsi="Times New Roman"/>
              </w:rPr>
              <w:t>4</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Биология</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r>
              <w:rPr>
                <w:rFonts w:ascii="Times New Roman" w:hAnsi="Times New Roman"/>
              </w:rPr>
              <w:t>9</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ИЗО</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2</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Черчение</w:t>
            </w: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r>
              <w:rPr>
                <w:rFonts w:ascii="Times New Roman" w:hAnsi="Times New Roman"/>
              </w:rPr>
              <w:t>4</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Музыка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2</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Технология</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2/2</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2/2</w:t>
            </w:r>
          </w:p>
        </w:tc>
        <w:tc>
          <w:tcPr>
            <w:tcW w:w="851" w:type="dxa"/>
          </w:tcPr>
          <w:p w:rsidR="00406BBE" w:rsidRPr="0038449C" w:rsidRDefault="00406BBE" w:rsidP="006E7133">
            <w:pPr>
              <w:rPr>
                <w:rFonts w:ascii="Times New Roman" w:hAnsi="Times New Roman"/>
              </w:rPr>
            </w:pPr>
            <w:r w:rsidRPr="0038449C">
              <w:rPr>
                <w:rFonts w:ascii="Times New Roman" w:hAnsi="Times New Roman"/>
              </w:rPr>
              <w:t xml:space="preserve">   2/2</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1/1</w:t>
            </w: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7/7</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ОБЖ</w:t>
            </w: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1</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Физическая культура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850" w:type="dxa"/>
          </w:tcPr>
          <w:p w:rsidR="00406BBE" w:rsidRPr="0038449C" w:rsidRDefault="00406BBE" w:rsidP="006E7133">
            <w:pPr>
              <w:jc w:val="center"/>
              <w:rPr>
                <w:rFonts w:ascii="Times New Roman" w:hAnsi="Times New Roman"/>
              </w:rPr>
            </w:pPr>
            <w:r>
              <w:rPr>
                <w:rFonts w:ascii="Times New Roman" w:hAnsi="Times New Roman"/>
              </w:rPr>
              <w:t>15/6</w:t>
            </w:r>
          </w:p>
        </w:tc>
      </w:tr>
      <w:tr w:rsidR="00406BBE" w:rsidRPr="0038449C" w:rsidTr="008D48D9">
        <w:tc>
          <w:tcPr>
            <w:tcW w:w="4961" w:type="dxa"/>
            <w:gridSpan w:val="2"/>
          </w:tcPr>
          <w:p w:rsidR="00406BBE" w:rsidRPr="0038449C" w:rsidRDefault="00406BBE" w:rsidP="006E7133">
            <w:pPr>
              <w:rPr>
                <w:rFonts w:ascii="Times New Roman" w:hAnsi="Times New Roman"/>
                <w:b/>
              </w:rPr>
            </w:pPr>
            <w:r w:rsidRPr="0038449C">
              <w:rPr>
                <w:rFonts w:ascii="Times New Roman" w:hAnsi="Times New Roman"/>
                <w:b/>
              </w:rPr>
              <w:t>Всего:</w:t>
            </w: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27</w:t>
            </w:r>
          </w:p>
        </w:tc>
        <w:tc>
          <w:tcPr>
            <w:tcW w:w="850" w:type="dxa"/>
          </w:tcPr>
          <w:p w:rsidR="00406BBE" w:rsidRPr="0038449C" w:rsidRDefault="00406BBE" w:rsidP="006E7133">
            <w:pPr>
              <w:jc w:val="center"/>
              <w:rPr>
                <w:rFonts w:ascii="Times New Roman" w:hAnsi="Times New Roman"/>
                <w:b/>
              </w:rPr>
            </w:pPr>
            <w:r w:rsidRPr="0038449C">
              <w:rPr>
                <w:rFonts w:ascii="Times New Roman" w:hAnsi="Times New Roman"/>
                <w:b/>
              </w:rPr>
              <w:t>28</w:t>
            </w: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30</w:t>
            </w:r>
          </w:p>
        </w:tc>
        <w:tc>
          <w:tcPr>
            <w:tcW w:w="850" w:type="dxa"/>
          </w:tcPr>
          <w:p w:rsidR="00406BBE" w:rsidRPr="0038449C" w:rsidRDefault="00406BBE" w:rsidP="006E7133">
            <w:pPr>
              <w:jc w:val="center"/>
              <w:rPr>
                <w:rFonts w:ascii="Times New Roman" w:hAnsi="Times New Roman"/>
                <w:b/>
              </w:rPr>
            </w:pPr>
            <w:r w:rsidRPr="0038449C">
              <w:rPr>
                <w:rFonts w:ascii="Times New Roman" w:hAnsi="Times New Roman"/>
                <w:b/>
              </w:rPr>
              <w:t>32</w:t>
            </w: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31</w:t>
            </w:r>
          </w:p>
        </w:tc>
        <w:tc>
          <w:tcPr>
            <w:tcW w:w="850" w:type="dxa"/>
          </w:tcPr>
          <w:p w:rsidR="00406BBE" w:rsidRPr="0038449C" w:rsidRDefault="00406BBE" w:rsidP="006E7133">
            <w:pPr>
              <w:jc w:val="center"/>
              <w:rPr>
                <w:rFonts w:ascii="Times New Roman" w:hAnsi="Times New Roman"/>
                <w:b/>
              </w:rPr>
            </w:pPr>
            <w:r>
              <w:rPr>
                <w:rFonts w:ascii="Times New Roman" w:hAnsi="Times New Roman"/>
                <w:b/>
              </w:rPr>
              <w:t>148</w:t>
            </w:r>
          </w:p>
        </w:tc>
      </w:tr>
      <w:tr w:rsidR="00406BBE" w:rsidRPr="0038449C" w:rsidTr="008D48D9">
        <w:tc>
          <w:tcPr>
            <w:tcW w:w="10064" w:type="dxa"/>
            <w:gridSpan w:val="8"/>
          </w:tcPr>
          <w:p w:rsidR="00406BBE" w:rsidRPr="0038449C" w:rsidRDefault="00406BBE" w:rsidP="006E7133">
            <w:pPr>
              <w:jc w:val="center"/>
              <w:rPr>
                <w:rFonts w:ascii="Times New Roman" w:hAnsi="Times New Roman"/>
                <w:b/>
                <w:bCs/>
              </w:rPr>
            </w:pPr>
            <w:r w:rsidRPr="0038449C">
              <w:rPr>
                <w:rFonts w:ascii="Times New Roman" w:hAnsi="Times New Roman"/>
                <w:b/>
                <w:bCs/>
              </w:rPr>
              <w:t>Региональный компонент</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ЯНК</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0</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r>
              <w:rPr>
                <w:rFonts w:ascii="Times New Roman" w:hAnsi="Times New Roman"/>
              </w:rPr>
              <w:t>4</w:t>
            </w:r>
          </w:p>
        </w:tc>
      </w:tr>
      <w:tr w:rsidR="00406BBE" w:rsidRPr="0038449C" w:rsidTr="008D48D9">
        <w:tc>
          <w:tcPr>
            <w:tcW w:w="2802" w:type="dxa"/>
            <w:tcBorders>
              <w:right w:val="single" w:sz="4" w:space="0" w:color="auto"/>
            </w:tcBorders>
          </w:tcPr>
          <w:p w:rsidR="00406BBE" w:rsidRPr="0038449C" w:rsidRDefault="00406BBE" w:rsidP="006E7133">
            <w:pPr>
              <w:rPr>
                <w:rFonts w:ascii="Times New Roman" w:hAnsi="Times New Roman"/>
              </w:rPr>
            </w:pPr>
            <w:r w:rsidRPr="0038449C">
              <w:rPr>
                <w:rFonts w:ascii="Times New Roman" w:hAnsi="Times New Roman"/>
              </w:rPr>
              <w:t>Для ОУ с родным (нерусским) языком обучения</w:t>
            </w:r>
          </w:p>
        </w:tc>
        <w:tc>
          <w:tcPr>
            <w:tcW w:w="2159" w:type="dxa"/>
            <w:tcBorders>
              <w:left w:val="single" w:sz="4" w:space="0" w:color="auto"/>
            </w:tcBorders>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4</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4</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4</w:t>
            </w: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4</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4</w:t>
            </w:r>
          </w:p>
        </w:tc>
        <w:tc>
          <w:tcPr>
            <w:tcW w:w="850" w:type="dxa"/>
          </w:tcPr>
          <w:p w:rsidR="00406BBE" w:rsidRPr="0038449C" w:rsidRDefault="00406BBE" w:rsidP="006E7133">
            <w:pPr>
              <w:jc w:val="center"/>
              <w:rPr>
                <w:rFonts w:ascii="Times New Roman" w:hAnsi="Times New Roman"/>
              </w:rPr>
            </w:pPr>
            <w:r>
              <w:rPr>
                <w:rFonts w:ascii="Times New Roman" w:hAnsi="Times New Roman"/>
              </w:rPr>
              <w:t>20</w:t>
            </w:r>
          </w:p>
        </w:tc>
      </w:tr>
      <w:tr w:rsidR="00406BBE" w:rsidRPr="0038449C" w:rsidTr="008D48D9">
        <w:tc>
          <w:tcPr>
            <w:tcW w:w="4961" w:type="dxa"/>
            <w:gridSpan w:val="2"/>
          </w:tcPr>
          <w:p w:rsidR="00406BBE" w:rsidRPr="0038449C" w:rsidRDefault="00406BBE" w:rsidP="006E7133">
            <w:pPr>
              <w:rPr>
                <w:rFonts w:ascii="Times New Roman" w:hAnsi="Times New Roman"/>
              </w:rPr>
            </w:pP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5</w:t>
            </w:r>
          </w:p>
        </w:tc>
        <w:tc>
          <w:tcPr>
            <w:tcW w:w="850" w:type="dxa"/>
          </w:tcPr>
          <w:p w:rsidR="00406BBE" w:rsidRPr="0038449C" w:rsidRDefault="00406BBE" w:rsidP="006E7133">
            <w:pPr>
              <w:jc w:val="center"/>
              <w:rPr>
                <w:rFonts w:ascii="Times New Roman" w:hAnsi="Times New Roman"/>
                <w:b/>
              </w:rPr>
            </w:pPr>
            <w:r w:rsidRPr="0038449C">
              <w:rPr>
                <w:rFonts w:ascii="Times New Roman" w:hAnsi="Times New Roman"/>
                <w:b/>
              </w:rPr>
              <w:t>5</w:t>
            </w: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5</w:t>
            </w:r>
          </w:p>
        </w:tc>
        <w:tc>
          <w:tcPr>
            <w:tcW w:w="850" w:type="dxa"/>
          </w:tcPr>
          <w:p w:rsidR="00406BBE" w:rsidRPr="0038449C" w:rsidRDefault="00406BBE" w:rsidP="006E7133">
            <w:pPr>
              <w:jc w:val="center"/>
              <w:rPr>
                <w:rFonts w:ascii="Times New Roman" w:hAnsi="Times New Roman"/>
                <w:b/>
              </w:rPr>
            </w:pPr>
            <w:r w:rsidRPr="0038449C">
              <w:rPr>
                <w:rFonts w:ascii="Times New Roman" w:hAnsi="Times New Roman"/>
                <w:b/>
              </w:rPr>
              <w:t>4</w:t>
            </w: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5</w:t>
            </w:r>
          </w:p>
        </w:tc>
        <w:tc>
          <w:tcPr>
            <w:tcW w:w="850" w:type="dxa"/>
          </w:tcPr>
          <w:p w:rsidR="00406BBE" w:rsidRPr="0038449C" w:rsidRDefault="00406BBE" w:rsidP="006E7133">
            <w:pPr>
              <w:jc w:val="center"/>
              <w:rPr>
                <w:rFonts w:ascii="Times New Roman" w:hAnsi="Times New Roman"/>
                <w:b/>
              </w:rPr>
            </w:pPr>
            <w:r>
              <w:rPr>
                <w:rFonts w:ascii="Times New Roman" w:hAnsi="Times New Roman"/>
                <w:b/>
              </w:rPr>
              <w:t>24</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 xml:space="preserve">Аудиторная нагрузка для ОУ с родным языком обучения </w:t>
            </w: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32</w:t>
            </w:r>
          </w:p>
        </w:tc>
        <w:tc>
          <w:tcPr>
            <w:tcW w:w="850" w:type="dxa"/>
          </w:tcPr>
          <w:p w:rsidR="00406BBE" w:rsidRPr="0038449C" w:rsidRDefault="00406BBE" w:rsidP="006E7133">
            <w:pPr>
              <w:jc w:val="center"/>
              <w:rPr>
                <w:rFonts w:ascii="Times New Roman" w:hAnsi="Times New Roman"/>
                <w:b/>
              </w:rPr>
            </w:pPr>
            <w:r w:rsidRPr="0038449C">
              <w:rPr>
                <w:rFonts w:ascii="Times New Roman" w:hAnsi="Times New Roman"/>
                <w:b/>
              </w:rPr>
              <w:t>33</w:t>
            </w: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35</w:t>
            </w:r>
          </w:p>
        </w:tc>
        <w:tc>
          <w:tcPr>
            <w:tcW w:w="850" w:type="dxa"/>
          </w:tcPr>
          <w:p w:rsidR="00406BBE" w:rsidRPr="0038449C" w:rsidRDefault="00406BBE" w:rsidP="006E7133">
            <w:pPr>
              <w:jc w:val="center"/>
              <w:rPr>
                <w:rFonts w:ascii="Times New Roman" w:hAnsi="Times New Roman"/>
                <w:b/>
              </w:rPr>
            </w:pPr>
            <w:r w:rsidRPr="0038449C">
              <w:rPr>
                <w:rFonts w:ascii="Times New Roman" w:hAnsi="Times New Roman"/>
                <w:b/>
              </w:rPr>
              <w:t>36</w:t>
            </w: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36</w:t>
            </w:r>
          </w:p>
        </w:tc>
        <w:tc>
          <w:tcPr>
            <w:tcW w:w="850" w:type="dxa"/>
          </w:tcPr>
          <w:p w:rsidR="00406BBE" w:rsidRPr="0038449C" w:rsidRDefault="00406BBE" w:rsidP="006E7133">
            <w:pPr>
              <w:jc w:val="center"/>
              <w:rPr>
                <w:rFonts w:ascii="Times New Roman" w:hAnsi="Times New Roman"/>
                <w:b/>
              </w:rPr>
            </w:pPr>
            <w:r w:rsidRPr="0038449C">
              <w:rPr>
                <w:rFonts w:ascii="Times New Roman" w:hAnsi="Times New Roman"/>
                <w:b/>
              </w:rPr>
              <w:t>1</w:t>
            </w:r>
            <w:r>
              <w:rPr>
                <w:rFonts w:ascii="Times New Roman" w:hAnsi="Times New Roman"/>
                <w:b/>
              </w:rPr>
              <w:t>72</w:t>
            </w:r>
          </w:p>
        </w:tc>
      </w:tr>
      <w:tr w:rsidR="00406BBE" w:rsidRPr="0038449C" w:rsidTr="008D48D9">
        <w:tc>
          <w:tcPr>
            <w:tcW w:w="10064" w:type="dxa"/>
            <w:gridSpan w:val="8"/>
          </w:tcPr>
          <w:p w:rsidR="00406BBE" w:rsidRPr="0038449C" w:rsidRDefault="00406BBE" w:rsidP="006E7133">
            <w:pPr>
              <w:jc w:val="center"/>
              <w:rPr>
                <w:rFonts w:ascii="Times New Roman" w:hAnsi="Times New Roman"/>
                <w:b/>
                <w:bCs/>
              </w:rPr>
            </w:pPr>
            <w:r w:rsidRPr="0038449C">
              <w:rPr>
                <w:rFonts w:ascii="Times New Roman" w:hAnsi="Times New Roman"/>
                <w:b/>
                <w:bCs/>
              </w:rPr>
              <w:t>Внеаудиторная деятельность</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b/>
                <w:i/>
              </w:rPr>
              <w:t>По выбору</w:t>
            </w:r>
            <w:r w:rsidRPr="0038449C">
              <w:rPr>
                <w:rFonts w:ascii="Times New Roman" w:hAnsi="Times New Roman"/>
              </w:rPr>
              <w:t xml:space="preserve"> для ОУ с родным языком обучения</w:t>
            </w:r>
          </w:p>
        </w:tc>
        <w:tc>
          <w:tcPr>
            <w:tcW w:w="851" w:type="dxa"/>
          </w:tcPr>
          <w:p w:rsidR="00406BBE" w:rsidRPr="00204248" w:rsidRDefault="00406BBE" w:rsidP="006E7133">
            <w:pPr>
              <w:jc w:val="center"/>
              <w:rPr>
                <w:rFonts w:ascii="Times New Roman" w:hAnsi="Times New Roman"/>
                <w:b/>
              </w:rPr>
            </w:pPr>
            <w:r w:rsidRPr="00204248">
              <w:rPr>
                <w:rFonts w:ascii="Times New Roman" w:hAnsi="Times New Roman"/>
                <w:b/>
              </w:rPr>
              <w:t>2</w:t>
            </w:r>
          </w:p>
        </w:tc>
        <w:tc>
          <w:tcPr>
            <w:tcW w:w="850" w:type="dxa"/>
          </w:tcPr>
          <w:p w:rsidR="00406BBE" w:rsidRPr="00204248" w:rsidRDefault="00406BBE" w:rsidP="006E7133">
            <w:pPr>
              <w:jc w:val="center"/>
              <w:rPr>
                <w:rFonts w:ascii="Times New Roman" w:hAnsi="Times New Roman"/>
                <w:b/>
              </w:rPr>
            </w:pPr>
            <w:r w:rsidRPr="00204248">
              <w:rPr>
                <w:rFonts w:ascii="Times New Roman" w:hAnsi="Times New Roman"/>
                <w:b/>
              </w:rPr>
              <w:t>2</w:t>
            </w:r>
          </w:p>
        </w:tc>
        <w:tc>
          <w:tcPr>
            <w:tcW w:w="851" w:type="dxa"/>
          </w:tcPr>
          <w:p w:rsidR="00406BBE" w:rsidRPr="00204248" w:rsidRDefault="00406BBE" w:rsidP="006E7133">
            <w:pPr>
              <w:jc w:val="center"/>
              <w:rPr>
                <w:rFonts w:ascii="Times New Roman" w:hAnsi="Times New Roman"/>
                <w:b/>
              </w:rPr>
            </w:pPr>
            <w:r w:rsidRPr="00204248">
              <w:rPr>
                <w:rFonts w:ascii="Times New Roman" w:hAnsi="Times New Roman"/>
                <w:b/>
              </w:rPr>
              <w:t>2</w:t>
            </w:r>
          </w:p>
        </w:tc>
        <w:tc>
          <w:tcPr>
            <w:tcW w:w="850" w:type="dxa"/>
          </w:tcPr>
          <w:p w:rsidR="00406BBE" w:rsidRPr="00204248" w:rsidRDefault="00406BBE" w:rsidP="006E7133">
            <w:pPr>
              <w:jc w:val="center"/>
              <w:rPr>
                <w:rFonts w:ascii="Times New Roman" w:hAnsi="Times New Roman"/>
                <w:b/>
              </w:rPr>
            </w:pPr>
            <w:r w:rsidRPr="00204248">
              <w:rPr>
                <w:rFonts w:ascii="Times New Roman" w:hAnsi="Times New Roman"/>
                <w:b/>
              </w:rPr>
              <w:t>2</w:t>
            </w:r>
          </w:p>
        </w:tc>
        <w:tc>
          <w:tcPr>
            <w:tcW w:w="851" w:type="dxa"/>
          </w:tcPr>
          <w:p w:rsidR="00406BBE" w:rsidRPr="00204248" w:rsidRDefault="00406BBE" w:rsidP="006E7133">
            <w:pPr>
              <w:jc w:val="center"/>
              <w:rPr>
                <w:rFonts w:ascii="Times New Roman" w:hAnsi="Times New Roman"/>
                <w:b/>
              </w:rPr>
            </w:pPr>
            <w:r w:rsidRPr="00204248">
              <w:rPr>
                <w:rFonts w:ascii="Times New Roman" w:hAnsi="Times New Roman"/>
                <w:b/>
              </w:rPr>
              <w:t>3</w:t>
            </w:r>
          </w:p>
        </w:tc>
        <w:tc>
          <w:tcPr>
            <w:tcW w:w="850" w:type="dxa"/>
          </w:tcPr>
          <w:p w:rsidR="00406BBE" w:rsidRPr="00204248" w:rsidRDefault="00406BBE" w:rsidP="006E7133">
            <w:pPr>
              <w:jc w:val="center"/>
              <w:rPr>
                <w:rFonts w:ascii="Times New Roman" w:hAnsi="Times New Roman"/>
                <w:b/>
              </w:rPr>
            </w:pPr>
            <w:r w:rsidRPr="00204248">
              <w:rPr>
                <w:rFonts w:ascii="Times New Roman" w:hAnsi="Times New Roman"/>
                <w:b/>
              </w:rPr>
              <w:t>11</w:t>
            </w:r>
          </w:p>
        </w:tc>
      </w:tr>
      <w:tr w:rsidR="00406BBE" w:rsidRPr="0038449C" w:rsidTr="008D48D9">
        <w:tc>
          <w:tcPr>
            <w:tcW w:w="4961" w:type="dxa"/>
            <w:gridSpan w:val="2"/>
          </w:tcPr>
          <w:p w:rsidR="00406BBE" w:rsidRPr="0038449C" w:rsidRDefault="00406BBE" w:rsidP="006E7133">
            <w:pPr>
              <w:jc w:val="right"/>
              <w:rPr>
                <w:rFonts w:ascii="Times New Roman" w:hAnsi="Times New Roman"/>
              </w:rPr>
            </w:pPr>
            <w:r w:rsidRPr="0038449C">
              <w:rPr>
                <w:rFonts w:ascii="Times New Roman" w:hAnsi="Times New Roman"/>
              </w:rPr>
              <w:t>математика</w:t>
            </w:r>
          </w:p>
        </w:tc>
        <w:tc>
          <w:tcPr>
            <w:tcW w:w="851"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1"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1" w:type="dxa"/>
          </w:tcPr>
          <w:p w:rsidR="00406BBE" w:rsidRPr="00204248" w:rsidRDefault="00406BBE" w:rsidP="006E7133">
            <w:pPr>
              <w:jc w:val="center"/>
              <w:rPr>
                <w:rFonts w:ascii="Times New Roman" w:hAnsi="Times New Roman"/>
              </w:rPr>
            </w:pPr>
            <w:r w:rsidRPr="00204248">
              <w:rPr>
                <w:rFonts w:ascii="Times New Roman" w:hAnsi="Times New Roman"/>
              </w:rPr>
              <w:t>2</w:t>
            </w: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6</w:t>
            </w:r>
          </w:p>
        </w:tc>
      </w:tr>
      <w:tr w:rsidR="00406BBE" w:rsidRPr="0038449C" w:rsidTr="008D48D9">
        <w:tc>
          <w:tcPr>
            <w:tcW w:w="4961" w:type="dxa"/>
            <w:gridSpan w:val="2"/>
          </w:tcPr>
          <w:p w:rsidR="00406BBE" w:rsidRPr="0038449C" w:rsidRDefault="00406BBE" w:rsidP="006E7133">
            <w:pPr>
              <w:jc w:val="right"/>
              <w:rPr>
                <w:rFonts w:ascii="Times New Roman" w:hAnsi="Times New Roman"/>
              </w:rPr>
            </w:pPr>
            <w:r w:rsidRPr="0038449C">
              <w:rPr>
                <w:rFonts w:ascii="Times New Roman" w:hAnsi="Times New Roman"/>
              </w:rPr>
              <w:t>логика</w:t>
            </w:r>
          </w:p>
        </w:tc>
        <w:tc>
          <w:tcPr>
            <w:tcW w:w="851"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1"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3</w:t>
            </w:r>
          </w:p>
        </w:tc>
      </w:tr>
      <w:tr w:rsidR="00406BBE" w:rsidRPr="0038449C" w:rsidTr="008D48D9">
        <w:tc>
          <w:tcPr>
            <w:tcW w:w="4961" w:type="dxa"/>
            <w:gridSpan w:val="2"/>
          </w:tcPr>
          <w:p w:rsidR="00406BBE" w:rsidRPr="0038449C" w:rsidRDefault="00406BBE" w:rsidP="006E7133">
            <w:pPr>
              <w:jc w:val="right"/>
              <w:rPr>
                <w:rFonts w:ascii="Times New Roman" w:hAnsi="Times New Roman"/>
              </w:rPr>
            </w:pPr>
            <w:r w:rsidRPr="0038449C">
              <w:rPr>
                <w:rFonts w:ascii="Times New Roman" w:hAnsi="Times New Roman"/>
              </w:rPr>
              <w:t>физика</w:t>
            </w: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1</w:t>
            </w:r>
          </w:p>
        </w:tc>
      </w:tr>
      <w:tr w:rsidR="00406BBE" w:rsidRPr="0038449C" w:rsidTr="008D48D9">
        <w:tc>
          <w:tcPr>
            <w:tcW w:w="4961" w:type="dxa"/>
            <w:gridSpan w:val="2"/>
          </w:tcPr>
          <w:p w:rsidR="00406BBE" w:rsidRPr="0038449C" w:rsidRDefault="00406BBE" w:rsidP="006E7133">
            <w:pPr>
              <w:jc w:val="right"/>
              <w:rPr>
                <w:rFonts w:ascii="Times New Roman" w:hAnsi="Times New Roman"/>
              </w:rPr>
            </w:pPr>
            <w:r w:rsidRPr="0038449C">
              <w:rPr>
                <w:rFonts w:ascii="Times New Roman" w:hAnsi="Times New Roman"/>
              </w:rPr>
              <w:t xml:space="preserve">Культура народов РС (Я)        </w:t>
            </w: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1</w:t>
            </w:r>
          </w:p>
        </w:tc>
      </w:tr>
      <w:tr w:rsidR="00406BBE" w:rsidRPr="0038449C" w:rsidTr="008D48D9">
        <w:tc>
          <w:tcPr>
            <w:tcW w:w="4961" w:type="dxa"/>
            <w:gridSpan w:val="2"/>
          </w:tcPr>
          <w:p w:rsidR="00406BBE" w:rsidRPr="0038449C" w:rsidRDefault="00406BBE" w:rsidP="006E7133">
            <w:pPr>
              <w:jc w:val="right"/>
              <w:rPr>
                <w:rFonts w:ascii="Times New Roman" w:hAnsi="Times New Roman"/>
                <w:b/>
                <w:i/>
              </w:rPr>
            </w:pPr>
            <w:r w:rsidRPr="0038449C">
              <w:rPr>
                <w:rFonts w:ascii="Times New Roman" w:hAnsi="Times New Roman"/>
                <w:b/>
                <w:i/>
              </w:rPr>
              <w:t>ОБЖ</w:t>
            </w:r>
          </w:p>
        </w:tc>
        <w:tc>
          <w:tcPr>
            <w:tcW w:w="851" w:type="dxa"/>
          </w:tcPr>
          <w:p w:rsidR="00406BBE" w:rsidRPr="00204248" w:rsidRDefault="00406BBE" w:rsidP="006E7133">
            <w:pPr>
              <w:jc w:val="center"/>
              <w:rPr>
                <w:rFonts w:ascii="Times New Roman" w:hAnsi="Times New Roman"/>
                <w:b/>
              </w:rPr>
            </w:pPr>
            <w:r w:rsidRPr="00204248">
              <w:rPr>
                <w:rFonts w:ascii="Times New Roman" w:hAnsi="Times New Roman"/>
                <w:b/>
              </w:rPr>
              <w:t>1</w:t>
            </w:r>
          </w:p>
        </w:tc>
        <w:tc>
          <w:tcPr>
            <w:tcW w:w="850" w:type="dxa"/>
          </w:tcPr>
          <w:p w:rsidR="00406BBE" w:rsidRPr="00204248" w:rsidRDefault="00406BBE" w:rsidP="006E7133">
            <w:pPr>
              <w:jc w:val="center"/>
              <w:rPr>
                <w:rFonts w:ascii="Times New Roman" w:hAnsi="Times New Roman"/>
                <w:b/>
              </w:rPr>
            </w:pPr>
            <w:r w:rsidRPr="00204248">
              <w:rPr>
                <w:rFonts w:ascii="Times New Roman" w:hAnsi="Times New Roman"/>
                <w:b/>
              </w:rPr>
              <w:t>1</w:t>
            </w:r>
          </w:p>
        </w:tc>
        <w:tc>
          <w:tcPr>
            <w:tcW w:w="851" w:type="dxa"/>
          </w:tcPr>
          <w:p w:rsidR="00406BBE" w:rsidRPr="00204248" w:rsidRDefault="00406BBE" w:rsidP="006E7133">
            <w:pPr>
              <w:jc w:val="center"/>
              <w:rPr>
                <w:rFonts w:ascii="Times New Roman" w:hAnsi="Times New Roman"/>
                <w:b/>
              </w:rPr>
            </w:pPr>
            <w:r w:rsidRPr="00204248">
              <w:rPr>
                <w:rFonts w:ascii="Times New Roman" w:hAnsi="Times New Roman"/>
                <w:b/>
              </w:rPr>
              <w:t>1</w:t>
            </w:r>
          </w:p>
        </w:tc>
        <w:tc>
          <w:tcPr>
            <w:tcW w:w="850" w:type="dxa"/>
          </w:tcPr>
          <w:p w:rsidR="00406BBE" w:rsidRPr="00204248" w:rsidRDefault="00406BBE" w:rsidP="006E7133">
            <w:pPr>
              <w:jc w:val="center"/>
              <w:rPr>
                <w:rFonts w:ascii="Times New Roman" w:hAnsi="Times New Roman"/>
                <w:b/>
                <w:i/>
              </w:rPr>
            </w:pPr>
            <w:r w:rsidRPr="00204248">
              <w:rPr>
                <w:rFonts w:ascii="Times New Roman" w:hAnsi="Times New Roman"/>
                <w:b/>
                <w:i/>
              </w:rPr>
              <w:t>-</w:t>
            </w:r>
          </w:p>
        </w:tc>
        <w:tc>
          <w:tcPr>
            <w:tcW w:w="851" w:type="dxa"/>
          </w:tcPr>
          <w:p w:rsidR="00406BBE" w:rsidRPr="00204248" w:rsidRDefault="00406BBE" w:rsidP="006E7133">
            <w:pPr>
              <w:jc w:val="center"/>
              <w:rPr>
                <w:rFonts w:ascii="Times New Roman" w:hAnsi="Times New Roman"/>
                <w:b/>
              </w:rPr>
            </w:pPr>
            <w:r w:rsidRPr="00204248">
              <w:rPr>
                <w:rFonts w:ascii="Times New Roman" w:hAnsi="Times New Roman"/>
                <w:b/>
              </w:rPr>
              <w:t>1</w:t>
            </w:r>
          </w:p>
        </w:tc>
        <w:tc>
          <w:tcPr>
            <w:tcW w:w="850" w:type="dxa"/>
          </w:tcPr>
          <w:p w:rsidR="00406BBE" w:rsidRPr="00204248" w:rsidRDefault="00406BBE" w:rsidP="006E7133">
            <w:pPr>
              <w:jc w:val="center"/>
              <w:rPr>
                <w:rFonts w:ascii="Times New Roman" w:hAnsi="Times New Roman"/>
                <w:b/>
              </w:rPr>
            </w:pPr>
            <w:r w:rsidRPr="00204248">
              <w:rPr>
                <w:rFonts w:ascii="Times New Roman" w:hAnsi="Times New Roman"/>
                <w:b/>
              </w:rPr>
              <w:t>4</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b/>
                <w:i/>
              </w:rPr>
              <w:t>Проектная деятельность</w:t>
            </w:r>
            <w:r w:rsidRPr="0038449C">
              <w:rPr>
                <w:rFonts w:ascii="Times New Roman" w:hAnsi="Times New Roman"/>
              </w:rPr>
              <w:t xml:space="preserve"> /элективные курсы</w:t>
            </w:r>
          </w:p>
        </w:tc>
        <w:tc>
          <w:tcPr>
            <w:tcW w:w="851" w:type="dxa"/>
          </w:tcPr>
          <w:p w:rsidR="00406BBE" w:rsidRPr="00204248" w:rsidRDefault="00406BBE" w:rsidP="006E7133">
            <w:pPr>
              <w:jc w:val="center"/>
              <w:rPr>
                <w:rFonts w:ascii="Times New Roman" w:hAnsi="Times New Roman"/>
                <w:b/>
              </w:rPr>
            </w:pPr>
            <w:r w:rsidRPr="00204248">
              <w:rPr>
                <w:rFonts w:ascii="Times New Roman" w:hAnsi="Times New Roman"/>
                <w:b/>
              </w:rPr>
              <w:t>2</w:t>
            </w:r>
          </w:p>
        </w:tc>
        <w:tc>
          <w:tcPr>
            <w:tcW w:w="850" w:type="dxa"/>
          </w:tcPr>
          <w:p w:rsidR="00406BBE" w:rsidRPr="00204248" w:rsidRDefault="00406BBE" w:rsidP="006E7133">
            <w:pPr>
              <w:jc w:val="center"/>
              <w:rPr>
                <w:rFonts w:ascii="Times New Roman" w:hAnsi="Times New Roman"/>
                <w:b/>
              </w:rPr>
            </w:pPr>
            <w:r w:rsidRPr="00204248">
              <w:rPr>
                <w:rFonts w:ascii="Times New Roman" w:hAnsi="Times New Roman"/>
                <w:b/>
              </w:rPr>
              <w:t>2</w:t>
            </w:r>
          </w:p>
        </w:tc>
        <w:tc>
          <w:tcPr>
            <w:tcW w:w="851" w:type="dxa"/>
          </w:tcPr>
          <w:p w:rsidR="00406BBE" w:rsidRPr="00204248" w:rsidRDefault="00406BBE" w:rsidP="006E7133">
            <w:pPr>
              <w:jc w:val="center"/>
              <w:rPr>
                <w:rFonts w:ascii="Times New Roman" w:hAnsi="Times New Roman"/>
                <w:b/>
              </w:rPr>
            </w:pPr>
            <w:r w:rsidRPr="00204248">
              <w:rPr>
                <w:rFonts w:ascii="Times New Roman" w:hAnsi="Times New Roman"/>
                <w:b/>
              </w:rPr>
              <w:t>3</w:t>
            </w:r>
          </w:p>
        </w:tc>
        <w:tc>
          <w:tcPr>
            <w:tcW w:w="850" w:type="dxa"/>
          </w:tcPr>
          <w:p w:rsidR="00406BBE" w:rsidRPr="00204248" w:rsidRDefault="00406BBE" w:rsidP="006E7133">
            <w:pPr>
              <w:jc w:val="center"/>
              <w:rPr>
                <w:rFonts w:ascii="Times New Roman" w:hAnsi="Times New Roman"/>
                <w:b/>
              </w:rPr>
            </w:pPr>
            <w:r w:rsidRPr="00204248">
              <w:rPr>
                <w:rFonts w:ascii="Times New Roman" w:hAnsi="Times New Roman"/>
                <w:b/>
              </w:rPr>
              <w:t>3</w:t>
            </w:r>
          </w:p>
        </w:tc>
        <w:tc>
          <w:tcPr>
            <w:tcW w:w="851" w:type="dxa"/>
          </w:tcPr>
          <w:p w:rsidR="00406BBE" w:rsidRPr="00204248" w:rsidRDefault="00406BBE" w:rsidP="006E7133">
            <w:pPr>
              <w:jc w:val="center"/>
              <w:rPr>
                <w:rFonts w:ascii="Times New Roman" w:hAnsi="Times New Roman"/>
                <w:b/>
              </w:rPr>
            </w:pPr>
            <w:r w:rsidRPr="00204248">
              <w:rPr>
                <w:rFonts w:ascii="Times New Roman" w:hAnsi="Times New Roman"/>
                <w:b/>
              </w:rPr>
              <w:t>3</w:t>
            </w:r>
          </w:p>
        </w:tc>
        <w:tc>
          <w:tcPr>
            <w:tcW w:w="850" w:type="dxa"/>
          </w:tcPr>
          <w:p w:rsidR="00406BBE" w:rsidRPr="00204248" w:rsidRDefault="00406BBE" w:rsidP="006E7133">
            <w:pPr>
              <w:jc w:val="center"/>
              <w:rPr>
                <w:rFonts w:ascii="Times New Roman" w:hAnsi="Times New Roman"/>
                <w:b/>
              </w:rPr>
            </w:pPr>
            <w:r w:rsidRPr="00204248">
              <w:rPr>
                <w:rFonts w:ascii="Times New Roman" w:hAnsi="Times New Roman"/>
                <w:b/>
              </w:rPr>
              <w:t>13</w:t>
            </w:r>
          </w:p>
        </w:tc>
      </w:tr>
      <w:tr w:rsidR="00406BBE" w:rsidRPr="0038449C" w:rsidTr="008D48D9">
        <w:tc>
          <w:tcPr>
            <w:tcW w:w="4961" w:type="dxa"/>
            <w:gridSpan w:val="2"/>
          </w:tcPr>
          <w:p w:rsidR="00406BBE" w:rsidRPr="0038449C" w:rsidRDefault="00406BBE" w:rsidP="006E7133">
            <w:pPr>
              <w:jc w:val="right"/>
              <w:rPr>
                <w:rFonts w:ascii="Times New Roman" w:hAnsi="Times New Roman"/>
              </w:rPr>
            </w:pPr>
            <w:r w:rsidRPr="0038449C">
              <w:rPr>
                <w:rFonts w:ascii="Times New Roman" w:hAnsi="Times New Roman"/>
              </w:rPr>
              <w:t>Ранняя физика</w:t>
            </w:r>
          </w:p>
        </w:tc>
        <w:tc>
          <w:tcPr>
            <w:tcW w:w="851"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2</w:t>
            </w:r>
          </w:p>
        </w:tc>
      </w:tr>
      <w:tr w:rsidR="00406BBE" w:rsidRPr="0038449C" w:rsidTr="008D48D9">
        <w:tc>
          <w:tcPr>
            <w:tcW w:w="4961" w:type="dxa"/>
            <w:gridSpan w:val="2"/>
          </w:tcPr>
          <w:p w:rsidR="00406BBE" w:rsidRPr="0038449C" w:rsidRDefault="00406BBE" w:rsidP="006E7133">
            <w:pPr>
              <w:jc w:val="right"/>
              <w:rPr>
                <w:rFonts w:ascii="Times New Roman" w:hAnsi="Times New Roman"/>
              </w:rPr>
            </w:pPr>
            <w:r>
              <w:rPr>
                <w:rFonts w:ascii="Times New Roman" w:hAnsi="Times New Roman"/>
              </w:rPr>
              <w:t xml:space="preserve">Компьютерная студия </w:t>
            </w:r>
          </w:p>
        </w:tc>
        <w:tc>
          <w:tcPr>
            <w:tcW w:w="851"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2</w:t>
            </w:r>
          </w:p>
        </w:tc>
      </w:tr>
      <w:tr w:rsidR="00406BBE" w:rsidRPr="0038449C" w:rsidTr="008D48D9">
        <w:tc>
          <w:tcPr>
            <w:tcW w:w="4961" w:type="dxa"/>
            <w:gridSpan w:val="2"/>
          </w:tcPr>
          <w:p w:rsidR="00406BBE" w:rsidRDefault="00406BBE" w:rsidP="006E7133">
            <w:pPr>
              <w:jc w:val="right"/>
              <w:rPr>
                <w:rFonts w:ascii="Times New Roman" w:hAnsi="Times New Roman"/>
              </w:rPr>
            </w:pPr>
            <w:r>
              <w:rPr>
                <w:rFonts w:ascii="Times New Roman" w:hAnsi="Times New Roman"/>
              </w:rPr>
              <w:t>Конструирование физ</w:t>
            </w:r>
            <w:proofErr w:type="gramStart"/>
            <w:r>
              <w:rPr>
                <w:rFonts w:ascii="Times New Roman" w:hAnsi="Times New Roman"/>
              </w:rPr>
              <w:t>.п</w:t>
            </w:r>
            <w:proofErr w:type="gramEnd"/>
            <w:r>
              <w:rPr>
                <w:rFonts w:ascii="Times New Roman" w:hAnsi="Times New Roman"/>
              </w:rPr>
              <w:t>риборов</w:t>
            </w: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1</w:t>
            </w:r>
          </w:p>
        </w:tc>
      </w:tr>
      <w:tr w:rsidR="00406BBE" w:rsidRPr="0038449C" w:rsidTr="008D48D9">
        <w:tc>
          <w:tcPr>
            <w:tcW w:w="4961" w:type="dxa"/>
            <w:gridSpan w:val="2"/>
          </w:tcPr>
          <w:p w:rsidR="00406BBE" w:rsidRPr="0038449C" w:rsidRDefault="00406BBE" w:rsidP="006E7133">
            <w:pPr>
              <w:jc w:val="right"/>
              <w:rPr>
                <w:rFonts w:ascii="Times New Roman" w:hAnsi="Times New Roman"/>
              </w:rPr>
            </w:pPr>
            <w:r w:rsidRPr="0038449C">
              <w:rPr>
                <w:rFonts w:ascii="Times New Roman" w:hAnsi="Times New Roman"/>
              </w:rPr>
              <w:t>Азбука экономики</w:t>
            </w: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tabs>
                <w:tab w:val="center" w:pos="317"/>
              </w:tabs>
              <w:rPr>
                <w:rFonts w:ascii="Times New Roman" w:hAnsi="Times New Roman"/>
              </w:rPr>
            </w:pPr>
          </w:p>
        </w:tc>
        <w:tc>
          <w:tcPr>
            <w:tcW w:w="851"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1</w:t>
            </w:r>
          </w:p>
        </w:tc>
      </w:tr>
      <w:tr w:rsidR="00406BBE" w:rsidRPr="0038449C" w:rsidTr="008D48D9">
        <w:tc>
          <w:tcPr>
            <w:tcW w:w="4961" w:type="dxa"/>
            <w:gridSpan w:val="2"/>
          </w:tcPr>
          <w:p w:rsidR="00406BBE" w:rsidRPr="0038449C" w:rsidRDefault="00406BBE" w:rsidP="006E7133">
            <w:pPr>
              <w:jc w:val="right"/>
              <w:rPr>
                <w:rFonts w:ascii="Times New Roman" w:hAnsi="Times New Roman"/>
              </w:rPr>
            </w:pPr>
            <w:r w:rsidRPr="0038449C">
              <w:rPr>
                <w:rFonts w:ascii="Times New Roman" w:hAnsi="Times New Roman"/>
              </w:rPr>
              <w:t>Математика</w:t>
            </w: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tabs>
                <w:tab w:val="center" w:pos="317"/>
              </w:tabs>
              <w:rPr>
                <w:rFonts w:ascii="Times New Roman" w:hAnsi="Times New Roman"/>
              </w:rPr>
            </w:pPr>
          </w:p>
        </w:tc>
        <w:tc>
          <w:tcPr>
            <w:tcW w:w="851"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2</w:t>
            </w:r>
          </w:p>
        </w:tc>
      </w:tr>
      <w:tr w:rsidR="00406BBE" w:rsidRPr="0038449C" w:rsidTr="008D48D9">
        <w:tc>
          <w:tcPr>
            <w:tcW w:w="4961" w:type="dxa"/>
            <w:gridSpan w:val="2"/>
          </w:tcPr>
          <w:p w:rsidR="00406BBE" w:rsidRPr="0038449C" w:rsidRDefault="00406BBE" w:rsidP="006E7133">
            <w:pPr>
              <w:jc w:val="right"/>
              <w:rPr>
                <w:rFonts w:ascii="Times New Roman" w:hAnsi="Times New Roman"/>
              </w:rPr>
            </w:pPr>
            <w:r w:rsidRPr="0038449C">
              <w:rPr>
                <w:rFonts w:ascii="Times New Roman" w:hAnsi="Times New Roman"/>
              </w:rPr>
              <w:t xml:space="preserve">Экспериментальная физика </w:t>
            </w: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1</w:t>
            </w:r>
          </w:p>
        </w:tc>
      </w:tr>
      <w:tr w:rsidR="00406BBE" w:rsidRPr="0038449C" w:rsidTr="008D48D9">
        <w:tc>
          <w:tcPr>
            <w:tcW w:w="4961" w:type="dxa"/>
            <w:gridSpan w:val="2"/>
          </w:tcPr>
          <w:p w:rsidR="00406BBE" w:rsidRPr="0038449C" w:rsidRDefault="00406BBE" w:rsidP="006E7133">
            <w:pPr>
              <w:jc w:val="right"/>
              <w:rPr>
                <w:rFonts w:ascii="Times New Roman" w:hAnsi="Times New Roman"/>
              </w:rPr>
            </w:pPr>
            <w:r>
              <w:rPr>
                <w:rFonts w:ascii="Times New Roman" w:hAnsi="Times New Roman"/>
              </w:rPr>
              <w:t xml:space="preserve">Информатика </w:t>
            </w: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1" w:type="dxa"/>
          </w:tcPr>
          <w:p w:rsidR="00406BBE" w:rsidRPr="00204248" w:rsidRDefault="00406BBE" w:rsidP="006E7133">
            <w:pPr>
              <w:jc w:val="center"/>
              <w:rPr>
                <w:rFonts w:ascii="Times New Roman" w:hAnsi="Times New Roman"/>
              </w:rPr>
            </w:pPr>
            <w:r w:rsidRPr="00204248">
              <w:rPr>
                <w:rFonts w:ascii="Times New Roman" w:hAnsi="Times New Roman"/>
              </w:rPr>
              <w:t>2</w:t>
            </w: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3</w:t>
            </w:r>
          </w:p>
        </w:tc>
      </w:tr>
      <w:tr w:rsidR="00406BBE" w:rsidRPr="0038449C" w:rsidTr="008D48D9">
        <w:tc>
          <w:tcPr>
            <w:tcW w:w="4961" w:type="dxa"/>
            <w:gridSpan w:val="2"/>
          </w:tcPr>
          <w:p w:rsidR="00406BBE" w:rsidRDefault="00406BBE" w:rsidP="006E7133">
            <w:pPr>
              <w:jc w:val="right"/>
              <w:rPr>
                <w:rFonts w:ascii="Times New Roman" w:hAnsi="Times New Roman"/>
              </w:rPr>
            </w:pPr>
            <w:r>
              <w:rPr>
                <w:rFonts w:ascii="Times New Roman" w:hAnsi="Times New Roman"/>
              </w:rPr>
              <w:t>Измерение физических величин</w:t>
            </w: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1</w:t>
            </w:r>
          </w:p>
        </w:tc>
      </w:tr>
      <w:tr w:rsidR="00406BBE" w:rsidRPr="0038449C" w:rsidTr="008D48D9">
        <w:tc>
          <w:tcPr>
            <w:tcW w:w="10064" w:type="dxa"/>
            <w:gridSpan w:val="8"/>
          </w:tcPr>
          <w:p w:rsidR="00406BBE" w:rsidRPr="00204248" w:rsidRDefault="00406BBE" w:rsidP="006E7133">
            <w:pPr>
              <w:jc w:val="center"/>
              <w:rPr>
                <w:rFonts w:ascii="Times New Roman" w:hAnsi="Times New Roman"/>
                <w:b/>
              </w:rPr>
            </w:pPr>
            <w:r w:rsidRPr="00204248">
              <w:rPr>
                <w:rFonts w:ascii="Times New Roman" w:hAnsi="Times New Roman"/>
                <w:b/>
              </w:rPr>
              <w:t xml:space="preserve">                   Консультации </w:t>
            </w:r>
          </w:p>
        </w:tc>
      </w:tr>
      <w:tr w:rsidR="00406BBE" w:rsidRPr="0038449C" w:rsidTr="008D48D9">
        <w:trPr>
          <w:trHeight w:val="379"/>
        </w:trPr>
        <w:tc>
          <w:tcPr>
            <w:tcW w:w="4961" w:type="dxa"/>
            <w:gridSpan w:val="2"/>
          </w:tcPr>
          <w:p w:rsidR="00406BBE" w:rsidRPr="0038449C" w:rsidRDefault="00406BBE" w:rsidP="006E7133">
            <w:pPr>
              <w:jc w:val="right"/>
              <w:rPr>
                <w:rFonts w:ascii="Times New Roman" w:hAnsi="Times New Roman"/>
              </w:rPr>
            </w:pP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b/>
              </w:rPr>
            </w:pPr>
            <w:r w:rsidRPr="00204248">
              <w:rPr>
                <w:rFonts w:ascii="Times New Roman" w:hAnsi="Times New Roman"/>
                <w:b/>
              </w:rPr>
              <w:t>3</w:t>
            </w:r>
          </w:p>
        </w:tc>
        <w:tc>
          <w:tcPr>
            <w:tcW w:w="850" w:type="dxa"/>
          </w:tcPr>
          <w:p w:rsidR="00406BBE" w:rsidRPr="00204248" w:rsidRDefault="00406BBE" w:rsidP="006E7133">
            <w:pPr>
              <w:jc w:val="center"/>
              <w:rPr>
                <w:rFonts w:ascii="Times New Roman" w:hAnsi="Times New Roman"/>
                <w:b/>
              </w:rPr>
            </w:pPr>
            <w:r w:rsidRPr="00204248">
              <w:rPr>
                <w:rFonts w:ascii="Times New Roman" w:hAnsi="Times New Roman"/>
                <w:b/>
              </w:rPr>
              <w:t>3</w:t>
            </w:r>
          </w:p>
        </w:tc>
      </w:tr>
      <w:tr w:rsidR="00406BBE" w:rsidRPr="0038449C" w:rsidTr="008D48D9">
        <w:tc>
          <w:tcPr>
            <w:tcW w:w="4961" w:type="dxa"/>
            <w:gridSpan w:val="2"/>
          </w:tcPr>
          <w:p w:rsidR="00406BBE" w:rsidRPr="0038449C" w:rsidRDefault="00406BBE" w:rsidP="006E7133">
            <w:pPr>
              <w:jc w:val="right"/>
              <w:rPr>
                <w:rFonts w:ascii="Times New Roman" w:hAnsi="Times New Roman"/>
              </w:rPr>
            </w:pPr>
            <w:r w:rsidRPr="0038449C">
              <w:rPr>
                <w:rFonts w:ascii="Times New Roman" w:hAnsi="Times New Roman"/>
              </w:rPr>
              <w:t>Русский язык</w:t>
            </w: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r w:rsidRPr="00204248">
              <w:rPr>
                <w:rFonts w:ascii="Times New Roman" w:hAnsi="Times New Roman"/>
              </w:rPr>
              <w:t>2</w:t>
            </w:r>
          </w:p>
        </w:tc>
        <w:tc>
          <w:tcPr>
            <w:tcW w:w="850" w:type="dxa"/>
          </w:tcPr>
          <w:p w:rsidR="00406BBE" w:rsidRPr="00204248" w:rsidRDefault="00406BBE" w:rsidP="006E7133">
            <w:pPr>
              <w:jc w:val="center"/>
              <w:rPr>
                <w:rFonts w:ascii="Times New Roman" w:hAnsi="Times New Roman"/>
                <w:b/>
              </w:rPr>
            </w:pPr>
            <w:r w:rsidRPr="00204248">
              <w:rPr>
                <w:rFonts w:ascii="Times New Roman" w:hAnsi="Times New Roman"/>
                <w:b/>
              </w:rPr>
              <w:t>2</w:t>
            </w:r>
          </w:p>
        </w:tc>
      </w:tr>
      <w:tr w:rsidR="00406BBE" w:rsidRPr="0038449C" w:rsidTr="008D48D9">
        <w:tc>
          <w:tcPr>
            <w:tcW w:w="4961" w:type="dxa"/>
            <w:gridSpan w:val="2"/>
          </w:tcPr>
          <w:p w:rsidR="00406BBE" w:rsidRPr="0038449C" w:rsidRDefault="00406BBE" w:rsidP="006E7133">
            <w:pPr>
              <w:jc w:val="right"/>
              <w:rPr>
                <w:rFonts w:ascii="Times New Roman" w:hAnsi="Times New Roman"/>
              </w:rPr>
            </w:pPr>
            <w:r w:rsidRPr="0038449C">
              <w:rPr>
                <w:rFonts w:ascii="Times New Roman" w:hAnsi="Times New Roman"/>
              </w:rPr>
              <w:t xml:space="preserve">Математика </w:t>
            </w: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r w:rsidRPr="00204248">
              <w:rPr>
                <w:rFonts w:ascii="Times New Roman" w:hAnsi="Times New Roman"/>
              </w:rPr>
              <w:t>1</w:t>
            </w:r>
          </w:p>
        </w:tc>
        <w:tc>
          <w:tcPr>
            <w:tcW w:w="850" w:type="dxa"/>
          </w:tcPr>
          <w:p w:rsidR="00406BBE" w:rsidRPr="00204248" w:rsidRDefault="00406BBE" w:rsidP="006E7133">
            <w:pPr>
              <w:jc w:val="center"/>
              <w:rPr>
                <w:rFonts w:ascii="Times New Roman" w:hAnsi="Times New Roman"/>
                <w:b/>
              </w:rPr>
            </w:pPr>
            <w:r w:rsidRPr="00204248">
              <w:rPr>
                <w:rFonts w:ascii="Times New Roman" w:hAnsi="Times New Roman"/>
                <w:b/>
              </w:rPr>
              <w:t>1</w:t>
            </w:r>
          </w:p>
        </w:tc>
      </w:tr>
      <w:tr w:rsidR="00406BBE" w:rsidRPr="0038449C" w:rsidTr="008D48D9">
        <w:tc>
          <w:tcPr>
            <w:tcW w:w="4961" w:type="dxa"/>
            <w:gridSpan w:val="2"/>
          </w:tcPr>
          <w:p w:rsidR="00406BBE" w:rsidRPr="0038449C" w:rsidRDefault="00406BBE" w:rsidP="006E7133">
            <w:pPr>
              <w:rPr>
                <w:rFonts w:ascii="Times New Roman" w:hAnsi="Times New Roman"/>
                <w:b/>
              </w:rPr>
            </w:pPr>
            <w:r w:rsidRPr="0038449C">
              <w:rPr>
                <w:rFonts w:ascii="Times New Roman" w:hAnsi="Times New Roman"/>
                <w:b/>
              </w:rPr>
              <w:t>Итого недельная нагрузка</w:t>
            </w:r>
          </w:p>
        </w:tc>
        <w:tc>
          <w:tcPr>
            <w:tcW w:w="851" w:type="dxa"/>
          </w:tcPr>
          <w:p w:rsidR="00406BBE" w:rsidRPr="00204248" w:rsidRDefault="00406BBE" w:rsidP="006E7133">
            <w:pPr>
              <w:jc w:val="center"/>
              <w:rPr>
                <w:rFonts w:ascii="Times New Roman" w:hAnsi="Times New Roman"/>
                <w:b/>
              </w:rPr>
            </w:pPr>
            <w:r w:rsidRPr="00204248">
              <w:rPr>
                <w:rFonts w:ascii="Times New Roman" w:hAnsi="Times New Roman"/>
                <w:b/>
              </w:rPr>
              <w:t>37</w:t>
            </w:r>
          </w:p>
        </w:tc>
        <w:tc>
          <w:tcPr>
            <w:tcW w:w="850" w:type="dxa"/>
          </w:tcPr>
          <w:p w:rsidR="00406BBE" w:rsidRPr="00204248" w:rsidRDefault="00406BBE" w:rsidP="006E7133">
            <w:pPr>
              <w:jc w:val="center"/>
              <w:rPr>
                <w:rFonts w:ascii="Times New Roman" w:hAnsi="Times New Roman"/>
                <w:b/>
              </w:rPr>
            </w:pPr>
            <w:r w:rsidRPr="00204248">
              <w:rPr>
                <w:rFonts w:ascii="Times New Roman" w:hAnsi="Times New Roman"/>
                <w:b/>
              </w:rPr>
              <w:t>38</w:t>
            </w:r>
          </w:p>
        </w:tc>
        <w:tc>
          <w:tcPr>
            <w:tcW w:w="851" w:type="dxa"/>
          </w:tcPr>
          <w:p w:rsidR="00406BBE" w:rsidRPr="00204248" w:rsidRDefault="00406BBE" w:rsidP="006E7133">
            <w:pPr>
              <w:jc w:val="center"/>
              <w:rPr>
                <w:rFonts w:ascii="Times New Roman" w:hAnsi="Times New Roman"/>
                <w:b/>
              </w:rPr>
            </w:pPr>
            <w:r w:rsidRPr="00204248">
              <w:rPr>
                <w:rFonts w:ascii="Times New Roman" w:hAnsi="Times New Roman"/>
                <w:b/>
              </w:rPr>
              <w:t>41</w:t>
            </w:r>
          </w:p>
        </w:tc>
        <w:tc>
          <w:tcPr>
            <w:tcW w:w="850" w:type="dxa"/>
          </w:tcPr>
          <w:p w:rsidR="00406BBE" w:rsidRPr="00204248" w:rsidRDefault="00406BBE" w:rsidP="006E7133">
            <w:pPr>
              <w:jc w:val="center"/>
              <w:rPr>
                <w:rFonts w:ascii="Times New Roman" w:hAnsi="Times New Roman"/>
                <w:b/>
              </w:rPr>
            </w:pPr>
            <w:r w:rsidRPr="00204248">
              <w:rPr>
                <w:rFonts w:ascii="Times New Roman" w:hAnsi="Times New Roman"/>
                <w:b/>
              </w:rPr>
              <w:t>41</w:t>
            </w:r>
          </w:p>
        </w:tc>
        <w:tc>
          <w:tcPr>
            <w:tcW w:w="851" w:type="dxa"/>
          </w:tcPr>
          <w:p w:rsidR="00406BBE" w:rsidRPr="00204248" w:rsidRDefault="00406BBE" w:rsidP="006E7133">
            <w:pPr>
              <w:jc w:val="center"/>
              <w:rPr>
                <w:rFonts w:ascii="Times New Roman" w:hAnsi="Times New Roman"/>
                <w:b/>
              </w:rPr>
            </w:pPr>
            <w:r w:rsidRPr="00204248">
              <w:rPr>
                <w:rFonts w:ascii="Times New Roman" w:hAnsi="Times New Roman"/>
                <w:b/>
              </w:rPr>
              <w:t>46</w:t>
            </w:r>
          </w:p>
        </w:tc>
        <w:tc>
          <w:tcPr>
            <w:tcW w:w="850" w:type="dxa"/>
          </w:tcPr>
          <w:p w:rsidR="00406BBE" w:rsidRPr="00204248" w:rsidRDefault="00406BBE" w:rsidP="006E7133">
            <w:pPr>
              <w:jc w:val="center"/>
              <w:rPr>
                <w:rFonts w:ascii="Times New Roman" w:hAnsi="Times New Roman"/>
                <w:b/>
              </w:rPr>
            </w:pPr>
            <w:r w:rsidRPr="00204248">
              <w:rPr>
                <w:rFonts w:ascii="Times New Roman" w:hAnsi="Times New Roman"/>
                <w:b/>
              </w:rPr>
              <w:t>128</w:t>
            </w:r>
          </w:p>
        </w:tc>
      </w:tr>
      <w:tr w:rsidR="00406BBE" w:rsidRPr="0038449C" w:rsidTr="008D48D9">
        <w:tc>
          <w:tcPr>
            <w:tcW w:w="4961" w:type="dxa"/>
            <w:gridSpan w:val="2"/>
          </w:tcPr>
          <w:p w:rsidR="00406BBE" w:rsidRPr="0038449C" w:rsidRDefault="00406BBE" w:rsidP="006E7133">
            <w:pPr>
              <w:rPr>
                <w:rFonts w:ascii="Times New Roman" w:hAnsi="Times New Roman"/>
                <w:b/>
              </w:rPr>
            </w:pPr>
            <w:r w:rsidRPr="0038449C">
              <w:rPr>
                <w:rFonts w:ascii="Times New Roman" w:hAnsi="Times New Roman"/>
                <w:b/>
              </w:rPr>
              <w:t>Общая педагогическая нагрузка</w:t>
            </w:r>
          </w:p>
        </w:tc>
        <w:tc>
          <w:tcPr>
            <w:tcW w:w="851" w:type="dxa"/>
          </w:tcPr>
          <w:p w:rsidR="00406BBE" w:rsidRPr="00204248" w:rsidRDefault="00406BBE" w:rsidP="006E7133">
            <w:pPr>
              <w:jc w:val="center"/>
              <w:rPr>
                <w:rFonts w:ascii="Times New Roman" w:hAnsi="Times New Roman"/>
                <w:b/>
              </w:rPr>
            </w:pPr>
            <w:r w:rsidRPr="00204248">
              <w:rPr>
                <w:rFonts w:ascii="Times New Roman" w:hAnsi="Times New Roman"/>
                <w:b/>
              </w:rPr>
              <w:t>46</w:t>
            </w:r>
          </w:p>
        </w:tc>
        <w:tc>
          <w:tcPr>
            <w:tcW w:w="850" w:type="dxa"/>
          </w:tcPr>
          <w:p w:rsidR="00406BBE" w:rsidRPr="00204248" w:rsidRDefault="00406BBE" w:rsidP="006E7133">
            <w:pPr>
              <w:jc w:val="center"/>
              <w:rPr>
                <w:rFonts w:ascii="Times New Roman" w:hAnsi="Times New Roman"/>
                <w:b/>
              </w:rPr>
            </w:pPr>
            <w:r w:rsidRPr="00204248">
              <w:rPr>
                <w:rFonts w:ascii="Times New Roman" w:hAnsi="Times New Roman"/>
                <w:b/>
              </w:rPr>
              <w:t>47</w:t>
            </w:r>
          </w:p>
        </w:tc>
        <w:tc>
          <w:tcPr>
            <w:tcW w:w="851" w:type="dxa"/>
          </w:tcPr>
          <w:p w:rsidR="00406BBE" w:rsidRPr="00204248" w:rsidRDefault="00406BBE" w:rsidP="006E7133">
            <w:pPr>
              <w:jc w:val="center"/>
              <w:rPr>
                <w:rFonts w:ascii="Times New Roman" w:hAnsi="Times New Roman"/>
                <w:b/>
              </w:rPr>
            </w:pPr>
            <w:r w:rsidRPr="00204248">
              <w:rPr>
                <w:rFonts w:ascii="Times New Roman" w:hAnsi="Times New Roman"/>
                <w:b/>
              </w:rPr>
              <w:t>49</w:t>
            </w:r>
          </w:p>
        </w:tc>
        <w:tc>
          <w:tcPr>
            <w:tcW w:w="850" w:type="dxa"/>
          </w:tcPr>
          <w:p w:rsidR="00406BBE" w:rsidRPr="00204248" w:rsidRDefault="00406BBE" w:rsidP="006E7133">
            <w:pPr>
              <w:jc w:val="center"/>
              <w:rPr>
                <w:rFonts w:ascii="Times New Roman" w:hAnsi="Times New Roman"/>
                <w:b/>
              </w:rPr>
            </w:pPr>
            <w:r w:rsidRPr="00204248">
              <w:rPr>
                <w:rFonts w:ascii="Times New Roman" w:hAnsi="Times New Roman"/>
                <w:b/>
              </w:rPr>
              <w:t>52</w:t>
            </w:r>
          </w:p>
        </w:tc>
        <w:tc>
          <w:tcPr>
            <w:tcW w:w="851" w:type="dxa"/>
          </w:tcPr>
          <w:p w:rsidR="00406BBE" w:rsidRPr="00204248" w:rsidRDefault="00406BBE" w:rsidP="006E7133">
            <w:pPr>
              <w:jc w:val="center"/>
              <w:rPr>
                <w:rFonts w:ascii="Times New Roman" w:hAnsi="Times New Roman"/>
                <w:b/>
              </w:rPr>
            </w:pPr>
            <w:r w:rsidRPr="00204248">
              <w:rPr>
                <w:rFonts w:ascii="Times New Roman" w:hAnsi="Times New Roman"/>
                <w:b/>
              </w:rPr>
              <w:t>57</w:t>
            </w:r>
          </w:p>
        </w:tc>
        <w:tc>
          <w:tcPr>
            <w:tcW w:w="850" w:type="dxa"/>
          </w:tcPr>
          <w:p w:rsidR="00406BBE" w:rsidRPr="00204248" w:rsidRDefault="00406BBE" w:rsidP="006E7133">
            <w:pPr>
              <w:jc w:val="center"/>
              <w:rPr>
                <w:rFonts w:ascii="Times New Roman" w:hAnsi="Times New Roman"/>
                <w:b/>
              </w:rPr>
            </w:pPr>
            <w:r w:rsidRPr="00204248">
              <w:rPr>
                <w:rFonts w:ascii="Times New Roman" w:hAnsi="Times New Roman"/>
                <w:b/>
              </w:rPr>
              <w:t>158</w:t>
            </w:r>
          </w:p>
        </w:tc>
      </w:tr>
      <w:tr w:rsidR="00406BBE" w:rsidRPr="0038449C" w:rsidTr="008D48D9">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Практика в днях</w:t>
            </w: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c>
          <w:tcPr>
            <w:tcW w:w="851" w:type="dxa"/>
          </w:tcPr>
          <w:p w:rsidR="00406BBE" w:rsidRPr="00204248" w:rsidRDefault="00406BBE" w:rsidP="006E7133">
            <w:pPr>
              <w:jc w:val="center"/>
              <w:rPr>
                <w:rFonts w:ascii="Times New Roman" w:hAnsi="Times New Roman"/>
              </w:rPr>
            </w:pPr>
            <w:r w:rsidRPr="00204248">
              <w:rPr>
                <w:rFonts w:ascii="Times New Roman" w:hAnsi="Times New Roman"/>
              </w:rPr>
              <w:t>12</w:t>
            </w:r>
          </w:p>
        </w:tc>
        <w:tc>
          <w:tcPr>
            <w:tcW w:w="850" w:type="dxa"/>
          </w:tcPr>
          <w:p w:rsidR="00406BBE" w:rsidRPr="00204248" w:rsidRDefault="00406BBE" w:rsidP="006E7133">
            <w:pPr>
              <w:jc w:val="center"/>
              <w:rPr>
                <w:rFonts w:ascii="Times New Roman" w:hAnsi="Times New Roman"/>
              </w:rPr>
            </w:pPr>
            <w:r w:rsidRPr="00204248">
              <w:rPr>
                <w:rFonts w:ascii="Times New Roman" w:hAnsi="Times New Roman"/>
              </w:rPr>
              <w:t>12</w:t>
            </w:r>
          </w:p>
        </w:tc>
        <w:tc>
          <w:tcPr>
            <w:tcW w:w="851" w:type="dxa"/>
          </w:tcPr>
          <w:p w:rsidR="00406BBE" w:rsidRPr="00204248" w:rsidRDefault="00406BBE" w:rsidP="006E7133">
            <w:pPr>
              <w:jc w:val="center"/>
              <w:rPr>
                <w:rFonts w:ascii="Times New Roman" w:hAnsi="Times New Roman"/>
              </w:rPr>
            </w:pPr>
          </w:p>
        </w:tc>
        <w:tc>
          <w:tcPr>
            <w:tcW w:w="850" w:type="dxa"/>
          </w:tcPr>
          <w:p w:rsidR="00406BBE" w:rsidRPr="00204248" w:rsidRDefault="00406BBE" w:rsidP="006E7133">
            <w:pPr>
              <w:jc w:val="center"/>
              <w:rPr>
                <w:rFonts w:ascii="Times New Roman" w:hAnsi="Times New Roman"/>
              </w:rPr>
            </w:pPr>
          </w:p>
        </w:tc>
      </w:tr>
    </w:tbl>
    <w:p w:rsidR="00406BBE" w:rsidRPr="00F127B0" w:rsidRDefault="00406BBE" w:rsidP="00406BBE">
      <w:pPr>
        <w:rPr>
          <w:rFonts w:ascii="Times New Roman" w:hAnsi="Times New Roman"/>
          <w:b/>
          <w:sz w:val="18"/>
          <w:szCs w:val="18"/>
        </w:rPr>
      </w:pPr>
    </w:p>
    <w:p w:rsidR="00406BBE" w:rsidRPr="00CA0BD6" w:rsidRDefault="00406BBE" w:rsidP="00406BBE">
      <w:pPr>
        <w:widowControl/>
        <w:numPr>
          <w:ilvl w:val="0"/>
          <w:numId w:val="94"/>
        </w:numPr>
        <w:autoSpaceDE/>
        <w:autoSpaceDN/>
        <w:adjustRightInd/>
        <w:contextualSpacing/>
        <w:jc w:val="both"/>
        <w:rPr>
          <w:rFonts w:ascii="Times New Roman" w:hAnsi="Times New Roman"/>
        </w:rPr>
      </w:pPr>
      <w:r w:rsidRPr="00F127B0">
        <w:rPr>
          <w:rFonts w:ascii="Times New Roman" w:hAnsi="Times New Roman"/>
          <w:sz w:val="18"/>
          <w:szCs w:val="18"/>
        </w:rPr>
        <w:lastRenderedPageBreak/>
        <w:t xml:space="preserve">            </w:t>
      </w:r>
      <w:r w:rsidRPr="00CA0BD6">
        <w:rPr>
          <w:rFonts w:ascii="Times New Roman" w:hAnsi="Times New Roman"/>
        </w:rPr>
        <w:t>Для развития политехнического образования в физико-математических классах часы по выбору отведены  предметам  «математика» и «физика».</w:t>
      </w:r>
    </w:p>
    <w:p w:rsidR="00406BBE" w:rsidRPr="00CA0BD6" w:rsidRDefault="00406BBE" w:rsidP="00406BBE">
      <w:pPr>
        <w:pStyle w:val="ac"/>
        <w:widowControl/>
        <w:numPr>
          <w:ilvl w:val="0"/>
          <w:numId w:val="94"/>
        </w:numPr>
        <w:autoSpaceDE/>
        <w:autoSpaceDN/>
        <w:adjustRightInd/>
        <w:contextualSpacing w:val="0"/>
        <w:jc w:val="both"/>
        <w:rPr>
          <w:rFonts w:ascii="Times New Roman" w:hAnsi="Times New Roman"/>
        </w:rPr>
      </w:pPr>
      <w:r w:rsidRPr="00CA0BD6">
        <w:rPr>
          <w:rFonts w:ascii="Times New Roman" w:hAnsi="Times New Roman"/>
        </w:rPr>
        <w:t xml:space="preserve">Часы  элективных курсов </w:t>
      </w:r>
      <w:r>
        <w:rPr>
          <w:rFonts w:ascii="Times New Roman" w:hAnsi="Times New Roman"/>
          <w:spacing w:val="-8"/>
        </w:rPr>
        <w:t xml:space="preserve">для </w:t>
      </w:r>
      <w:r w:rsidRPr="00CA0BD6">
        <w:rPr>
          <w:rFonts w:ascii="Times New Roman" w:hAnsi="Times New Roman"/>
          <w:spacing w:val="-8"/>
        </w:rPr>
        <w:t xml:space="preserve"> </w:t>
      </w:r>
      <w:r w:rsidRPr="00CA0BD6">
        <w:rPr>
          <w:rFonts w:ascii="Times New Roman" w:hAnsi="Times New Roman"/>
        </w:rPr>
        <w:t>расширения общеобразовательных знаний, для развития раз</w:t>
      </w:r>
      <w:r w:rsidRPr="00CA0BD6">
        <w:rPr>
          <w:rFonts w:ascii="Times New Roman" w:hAnsi="Times New Roman"/>
        </w:rPr>
        <w:softHyphen/>
      </w:r>
      <w:r w:rsidRPr="00CA0BD6">
        <w:rPr>
          <w:rFonts w:ascii="Times New Roman" w:hAnsi="Times New Roman"/>
          <w:spacing w:val="-1"/>
        </w:rPr>
        <w:t>носторонних интересов и способностей обучающихся</w:t>
      </w:r>
      <w:r w:rsidRPr="00CA0BD6">
        <w:rPr>
          <w:rFonts w:ascii="Times New Roman" w:hAnsi="Times New Roman"/>
        </w:rPr>
        <w:t xml:space="preserve"> отведены в 7, 8 классах на предмет «Физика»</w:t>
      </w:r>
      <w:proofErr w:type="gramStart"/>
      <w:r w:rsidRPr="00CA0BD6">
        <w:rPr>
          <w:rFonts w:ascii="Times New Roman" w:hAnsi="Times New Roman"/>
        </w:rPr>
        <w:t>,</w:t>
      </w:r>
      <w:r>
        <w:rPr>
          <w:rFonts w:ascii="Times New Roman" w:hAnsi="Times New Roman"/>
        </w:rPr>
        <w:t>»</w:t>
      </w:r>
      <w:proofErr w:type="gramEnd"/>
      <w:r>
        <w:rPr>
          <w:rFonts w:ascii="Times New Roman" w:hAnsi="Times New Roman"/>
        </w:rPr>
        <w:t>Азбука экономики»</w:t>
      </w:r>
      <w:r w:rsidRPr="00CA0BD6">
        <w:rPr>
          <w:rFonts w:ascii="Times New Roman" w:hAnsi="Times New Roman"/>
        </w:rPr>
        <w:t xml:space="preserve"> в 6 и 8 кл. на предмет «Математика», «Информатика».</w:t>
      </w:r>
    </w:p>
    <w:p w:rsidR="00406BBE" w:rsidRPr="00812278" w:rsidRDefault="00406BBE" w:rsidP="00406BBE">
      <w:pPr>
        <w:pStyle w:val="ac"/>
        <w:widowControl/>
        <w:numPr>
          <w:ilvl w:val="0"/>
          <w:numId w:val="94"/>
        </w:numPr>
        <w:autoSpaceDE/>
        <w:autoSpaceDN/>
        <w:adjustRightInd/>
        <w:jc w:val="both"/>
        <w:rPr>
          <w:rFonts w:ascii="Times New Roman" w:hAnsi="Times New Roman"/>
        </w:rPr>
      </w:pPr>
      <w:r w:rsidRPr="00812278">
        <w:rPr>
          <w:rFonts w:ascii="Times New Roman" w:hAnsi="Times New Roman"/>
        </w:rPr>
        <w:t xml:space="preserve">Для эффективной подготовки к ГИА часы консультаций распределены на предметы «Математика», </w:t>
      </w:r>
      <w:r>
        <w:rPr>
          <w:rFonts w:ascii="Times New Roman" w:hAnsi="Times New Roman"/>
        </w:rPr>
        <w:t>«Русский язык» в 9 классе.</w:t>
      </w:r>
    </w:p>
    <w:p w:rsidR="00406BBE" w:rsidRPr="00C00174" w:rsidRDefault="00406BBE" w:rsidP="00406BBE">
      <w:pPr>
        <w:rPr>
          <w:rFonts w:ascii="Times New Roman" w:hAnsi="Times New Roman"/>
          <w:sz w:val="18"/>
          <w:szCs w:val="18"/>
        </w:rPr>
      </w:pPr>
    </w:p>
    <w:p w:rsidR="00406BBE" w:rsidRPr="00F127B0" w:rsidRDefault="00406BBE" w:rsidP="00406BBE">
      <w:pPr>
        <w:jc w:val="center"/>
        <w:rPr>
          <w:rFonts w:ascii="Times New Roman" w:hAnsi="Times New Roman"/>
          <w:b/>
        </w:rPr>
      </w:pPr>
      <w:r w:rsidRPr="00F127B0">
        <w:rPr>
          <w:rFonts w:ascii="Times New Roman" w:hAnsi="Times New Roman"/>
          <w:b/>
        </w:rPr>
        <w:t xml:space="preserve">Учебный план </w:t>
      </w:r>
    </w:p>
    <w:p w:rsidR="00406BBE" w:rsidRPr="00CA0BD6" w:rsidRDefault="00406BBE" w:rsidP="00406BBE">
      <w:pPr>
        <w:jc w:val="center"/>
        <w:rPr>
          <w:rFonts w:ascii="Times New Roman" w:hAnsi="Times New Roman"/>
          <w:b/>
        </w:rPr>
      </w:pPr>
      <w:r w:rsidRPr="00F127B0">
        <w:rPr>
          <w:rFonts w:ascii="Times New Roman" w:hAnsi="Times New Roman"/>
          <w:b/>
        </w:rPr>
        <w:t xml:space="preserve">общеобразовательных  классов </w:t>
      </w:r>
      <w:r>
        <w:rPr>
          <w:rFonts w:ascii="Times New Roman" w:hAnsi="Times New Roman"/>
          <w:b/>
        </w:rPr>
        <w:t xml:space="preserve">с углубленным изучением ряда предметов </w:t>
      </w:r>
    </w:p>
    <w:tbl>
      <w:tblPr>
        <w:tblW w:w="9680"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3"/>
        <w:gridCol w:w="72"/>
        <w:gridCol w:w="915"/>
        <w:gridCol w:w="1133"/>
        <w:gridCol w:w="715"/>
        <w:gridCol w:w="709"/>
        <w:gridCol w:w="709"/>
        <w:gridCol w:w="992"/>
        <w:gridCol w:w="731"/>
        <w:gridCol w:w="864"/>
        <w:gridCol w:w="971"/>
        <w:gridCol w:w="996"/>
      </w:tblGrid>
      <w:tr w:rsidR="00406BBE" w:rsidRPr="0038449C" w:rsidTr="006E7133">
        <w:tc>
          <w:tcPr>
            <w:tcW w:w="2993" w:type="dxa"/>
            <w:gridSpan w:val="4"/>
            <w:vMerge w:val="restart"/>
          </w:tcPr>
          <w:p w:rsidR="00406BBE" w:rsidRPr="0038449C" w:rsidRDefault="00406BBE" w:rsidP="006E7133">
            <w:pPr>
              <w:jc w:val="center"/>
              <w:rPr>
                <w:rFonts w:ascii="Times New Roman" w:hAnsi="Times New Roman"/>
                <w:b/>
              </w:rPr>
            </w:pPr>
            <w:r w:rsidRPr="0038449C">
              <w:rPr>
                <w:rFonts w:ascii="Times New Roman" w:hAnsi="Times New Roman"/>
                <w:b/>
              </w:rPr>
              <w:t>Учебные предметы</w:t>
            </w:r>
          </w:p>
        </w:tc>
        <w:tc>
          <w:tcPr>
            <w:tcW w:w="4720" w:type="dxa"/>
            <w:gridSpan w:val="6"/>
          </w:tcPr>
          <w:p w:rsidR="00406BBE" w:rsidRPr="0038449C" w:rsidRDefault="00406BBE" w:rsidP="006E7133">
            <w:pPr>
              <w:jc w:val="center"/>
              <w:rPr>
                <w:rFonts w:ascii="Times New Roman" w:hAnsi="Times New Roman"/>
              </w:rPr>
            </w:pPr>
            <w:r w:rsidRPr="0038449C">
              <w:rPr>
                <w:rFonts w:ascii="Times New Roman" w:hAnsi="Times New Roman"/>
              </w:rPr>
              <w:t>Количество часов в неделю</w:t>
            </w:r>
          </w:p>
        </w:tc>
        <w:tc>
          <w:tcPr>
            <w:tcW w:w="971" w:type="dxa"/>
            <w:vMerge w:val="restart"/>
          </w:tcPr>
          <w:p w:rsidR="00406BBE" w:rsidRPr="0038449C" w:rsidRDefault="00406BBE" w:rsidP="006E7133">
            <w:pPr>
              <w:jc w:val="center"/>
              <w:rPr>
                <w:rFonts w:ascii="Times New Roman" w:hAnsi="Times New Roman"/>
                <w:b/>
              </w:rPr>
            </w:pPr>
            <w:r w:rsidRPr="0038449C">
              <w:rPr>
                <w:rFonts w:ascii="Times New Roman" w:hAnsi="Times New Roman"/>
                <w:b/>
              </w:rPr>
              <w:t>Всего</w:t>
            </w:r>
          </w:p>
        </w:tc>
        <w:tc>
          <w:tcPr>
            <w:tcW w:w="996" w:type="dxa"/>
            <w:vMerge w:val="restart"/>
          </w:tcPr>
          <w:p w:rsidR="00406BBE" w:rsidRPr="0038449C" w:rsidRDefault="00406BBE" w:rsidP="006E7133">
            <w:pPr>
              <w:jc w:val="center"/>
              <w:rPr>
                <w:rFonts w:ascii="Times New Roman" w:hAnsi="Times New Roman"/>
                <w:b/>
              </w:rPr>
            </w:pPr>
            <w:r w:rsidRPr="0038449C">
              <w:rPr>
                <w:rFonts w:ascii="Times New Roman" w:hAnsi="Times New Roman"/>
                <w:b/>
              </w:rPr>
              <w:t>Общее кол-во часов</w:t>
            </w:r>
          </w:p>
        </w:tc>
      </w:tr>
      <w:tr w:rsidR="00406BBE" w:rsidRPr="0038449C" w:rsidTr="006E7133">
        <w:tc>
          <w:tcPr>
            <w:tcW w:w="2993" w:type="dxa"/>
            <w:gridSpan w:val="4"/>
            <w:vMerge/>
          </w:tcPr>
          <w:p w:rsidR="00406BBE" w:rsidRPr="0038449C" w:rsidRDefault="00406BBE" w:rsidP="006E7133">
            <w:pPr>
              <w:jc w:val="center"/>
              <w:rPr>
                <w:rFonts w:ascii="Times New Roman" w:hAnsi="Times New Roman"/>
              </w:rPr>
            </w:pPr>
          </w:p>
        </w:tc>
        <w:tc>
          <w:tcPr>
            <w:tcW w:w="715" w:type="dxa"/>
          </w:tcPr>
          <w:p w:rsidR="00406BBE" w:rsidRDefault="00406BBE" w:rsidP="006E7133">
            <w:pPr>
              <w:jc w:val="center"/>
              <w:rPr>
                <w:rFonts w:ascii="Times New Roman" w:hAnsi="Times New Roman"/>
                <w:b/>
                <w:sz w:val="18"/>
                <w:szCs w:val="18"/>
              </w:rPr>
            </w:pPr>
            <w:r w:rsidRPr="007B1328">
              <w:rPr>
                <w:rFonts w:ascii="Times New Roman" w:hAnsi="Times New Roman"/>
                <w:b/>
                <w:sz w:val="18"/>
                <w:szCs w:val="18"/>
                <w:lang w:val="en-US"/>
              </w:rPr>
              <w:t>V</w:t>
            </w:r>
            <w:r w:rsidRPr="007B1328">
              <w:rPr>
                <w:rFonts w:ascii="Times New Roman" w:hAnsi="Times New Roman"/>
                <w:b/>
                <w:sz w:val="18"/>
                <w:szCs w:val="18"/>
              </w:rPr>
              <w:t>б</w:t>
            </w:r>
          </w:p>
          <w:p w:rsidR="00406BBE" w:rsidRPr="007B1328" w:rsidRDefault="00406BBE" w:rsidP="006E7133">
            <w:pPr>
              <w:jc w:val="center"/>
              <w:rPr>
                <w:rFonts w:ascii="Times New Roman" w:hAnsi="Times New Roman"/>
                <w:b/>
                <w:sz w:val="18"/>
                <w:szCs w:val="18"/>
              </w:rPr>
            </w:pPr>
            <w:proofErr w:type="gramStart"/>
            <w:r>
              <w:rPr>
                <w:rFonts w:ascii="Times New Roman" w:hAnsi="Times New Roman"/>
                <w:b/>
                <w:sz w:val="18"/>
                <w:szCs w:val="18"/>
              </w:rPr>
              <w:t>физ</w:t>
            </w:r>
            <w:proofErr w:type="gramEnd"/>
          </w:p>
        </w:tc>
        <w:tc>
          <w:tcPr>
            <w:tcW w:w="709" w:type="dxa"/>
            <w:tcBorders>
              <w:right w:val="single" w:sz="4" w:space="0" w:color="auto"/>
            </w:tcBorders>
          </w:tcPr>
          <w:p w:rsidR="00406BBE" w:rsidRDefault="00406BBE" w:rsidP="006E7133">
            <w:pPr>
              <w:jc w:val="center"/>
              <w:rPr>
                <w:rFonts w:ascii="Times New Roman" w:hAnsi="Times New Roman"/>
                <w:b/>
                <w:sz w:val="18"/>
                <w:szCs w:val="18"/>
              </w:rPr>
            </w:pPr>
            <w:r w:rsidRPr="007B1328">
              <w:rPr>
                <w:rFonts w:ascii="Times New Roman" w:hAnsi="Times New Roman"/>
                <w:b/>
                <w:sz w:val="18"/>
                <w:szCs w:val="18"/>
                <w:lang w:val="en-US"/>
              </w:rPr>
              <w:t>VI</w:t>
            </w:r>
            <w:r w:rsidRPr="007B1328">
              <w:rPr>
                <w:rFonts w:ascii="Times New Roman" w:hAnsi="Times New Roman"/>
                <w:b/>
                <w:sz w:val="18"/>
                <w:szCs w:val="18"/>
              </w:rPr>
              <w:t>б</w:t>
            </w:r>
          </w:p>
          <w:p w:rsidR="00406BBE" w:rsidRPr="002602F0" w:rsidRDefault="00406BBE" w:rsidP="006E7133">
            <w:pPr>
              <w:jc w:val="center"/>
              <w:rPr>
                <w:rFonts w:ascii="Times New Roman" w:hAnsi="Times New Roman"/>
                <w:b/>
                <w:sz w:val="18"/>
                <w:szCs w:val="18"/>
              </w:rPr>
            </w:pPr>
            <w:r>
              <w:rPr>
                <w:rFonts w:ascii="Times New Roman" w:hAnsi="Times New Roman"/>
                <w:b/>
                <w:sz w:val="18"/>
                <w:szCs w:val="18"/>
              </w:rPr>
              <w:t>техн</w:t>
            </w:r>
          </w:p>
        </w:tc>
        <w:tc>
          <w:tcPr>
            <w:tcW w:w="709" w:type="dxa"/>
            <w:tcBorders>
              <w:left w:val="single" w:sz="4" w:space="0" w:color="auto"/>
            </w:tcBorders>
          </w:tcPr>
          <w:p w:rsidR="00406BBE" w:rsidRDefault="00406BBE" w:rsidP="006E7133">
            <w:pPr>
              <w:jc w:val="center"/>
              <w:rPr>
                <w:rFonts w:ascii="Times New Roman" w:hAnsi="Times New Roman"/>
                <w:b/>
                <w:sz w:val="18"/>
                <w:szCs w:val="18"/>
              </w:rPr>
            </w:pPr>
            <w:r w:rsidRPr="007B1328">
              <w:rPr>
                <w:rFonts w:ascii="Times New Roman" w:hAnsi="Times New Roman"/>
                <w:b/>
                <w:sz w:val="18"/>
                <w:szCs w:val="18"/>
                <w:lang w:val="en-US"/>
              </w:rPr>
              <w:t>VII</w:t>
            </w:r>
            <w:r w:rsidRPr="007B1328">
              <w:rPr>
                <w:rFonts w:ascii="Times New Roman" w:hAnsi="Times New Roman"/>
                <w:b/>
                <w:sz w:val="18"/>
                <w:szCs w:val="18"/>
              </w:rPr>
              <w:t>б</w:t>
            </w:r>
          </w:p>
          <w:p w:rsidR="00406BBE" w:rsidRPr="007B1328" w:rsidRDefault="00406BBE" w:rsidP="006E7133">
            <w:pPr>
              <w:jc w:val="center"/>
              <w:rPr>
                <w:rFonts w:ascii="Times New Roman" w:hAnsi="Times New Roman"/>
                <w:b/>
                <w:sz w:val="18"/>
                <w:szCs w:val="18"/>
              </w:rPr>
            </w:pPr>
            <w:r>
              <w:rPr>
                <w:rFonts w:ascii="Times New Roman" w:hAnsi="Times New Roman"/>
                <w:b/>
                <w:sz w:val="18"/>
                <w:szCs w:val="18"/>
              </w:rPr>
              <w:t>техн</w:t>
            </w:r>
          </w:p>
        </w:tc>
        <w:tc>
          <w:tcPr>
            <w:tcW w:w="992" w:type="dxa"/>
          </w:tcPr>
          <w:p w:rsidR="00406BBE" w:rsidRDefault="00406BBE" w:rsidP="006E7133">
            <w:pPr>
              <w:jc w:val="center"/>
              <w:rPr>
                <w:rFonts w:ascii="Times New Roman" w:hAnsi="Times New Roman"/>
                <w:b/>
                <w:sz w:val="18"/>
                <w:szCs w:val="18"/>
              </w:rPr>
            </w:pPr>
            <w:r w:rsidRPr="007B1328">
              <w:rPr>
                <w:rFonts w:ascii="Times New Roman" w:hAnsi="Times New Roman"/>
                <w:b/>
                <w:sz w:val="18"/>
                <w:szCs w:val="18"/>
                <w:lang w:val="en-US"/>
              </w:rPr>
              <w:t>VII</w:t>
            </w:r>
            <w:r>
              <w:rPr>
                <w:rFonts w:ascii="Times New Roman" w:hAnsi="Times New Roman"/>
                <w:b/>
                <w:sz w:val="18"/>
                <w:szCs w:val="18"/>
                <w:lang w:val="en-US"/>
              </w:rPr>
              <w:t>I</w:t>
            </w:r>
            <w:r>
              <w:rPr>
                <w:rFonts w:ascii="Times New Roman" w:hAnsi="Times New Roman"/>
                <w:b/>
                <w:sz w:val="18"/>
                <w:szCs w:val="18"/>
              </w:rPr>
              <w:t>б</w:t>
            </w:r>
          </w:p>
          <w:p w:rsidR="00406BBE" w:rsidRPr="007B1328" w:rsidRDefault="00406BBE" w:rsidP="006E7133">
            <w:pPr>
              <w:jc w:val="center"/>
              <w:rPr>
                <w:rFonts w:ascii="Times New Roman" w:hAnsi="Times New Roman"/>
                <w:b/>
                <w:sz w:val="18"/>
                <w:szCs w:val="18"/>
                <w:lang w:val="en-US"/>
              </w:rPr>
            </w:pPr>
            <w:r>
              <w:rPr>
                <w:rFonts w:ascii="Times New Roman" w:hAnsi="Times New Roman"/>
                <w:b/>
                <w:sz w:val="18"/>
                <w:szCs w:val="18"/>
              </w:rPr>
              <w:t>агротех</w:t>
            </w:r>
          </w:p>
        </w:tc>
        <w:tc>
          <w:tcPr>
            <w:tcW w:w="731" w:type="dxa"/>
          </w:tcPr>
          <w:p w:rsidR="00406BBE" w:rsidRDefault="00406BBE" w:rsidP="006E7133">
            <w:pPr>
              <w:jc w:val="center"/>
              <w:rPr>
                <w:rFonts w:ascii="Times New Roman" w:hAnsi="Times New Roman"/>
                <w:b/>
                <w:sz w:val="18"/>
                <w:szCs w:val="18"/>
              </w:rPr>
            </w:pPr>
            <w:r>
              <w:rPr>
                <w:rFonts w:ascii="Times New Roman" w:hAnsi="Times New Roman"/>
                <w:b/>
                <w:sz w:val="18"/>
                <w:szCs w:val="18"/>
                <w:lang w:val="en-US"/>
              </w:rPr>
              <w:t>VIII</w:t>
            </w:r>
            <w:r>
              <w:rPr>
                <w:rFonts w:ascii="Times New Roman" w:hAnsi="Times New Roman"/>
                <w:b/>
                <w:sz w:val="18"/>
                <w:szCs w:val="18"/>
              </w:rPr>
              <w:t>в</w:t>
            </w:r>
          </w:p>
          <w:p w:rsidR="00406BBE" w:rsidRPr="007B1328" w:rsidRDefault="00406BBE" w:rsidP="006E7133">
            <w:pPr>
              <w:jc w:val="center"/>
              <w:rPr>
                <w:rFonts w:ascii="Times New Roman" w:hAnsi="Times New Roman"/>
                <w:b/>
                <w:sz w:val="18"/>
                <w:szCs w:val="18"/>
              </w:rPr>
            </w:pPr>
            <w:r>
              <w:rPr>
                <w:rFonts w:ascii="Times New Roman" w:hAnsi="Times New Roman"/>
                <w:b/>
                <w:sz w:val="18"/>
                <w:szCs w:val="18"/>
              </w:rPr>
              <w:t>инфо</w:t>
            </w:r>
          </w:p>
        </w:tc>
        <w:tc>
          <w:tcPr>
            <w:tcW w:w="864" w:type="dxa"/>
          </w:tcPr>
          <w:p w:rsidR="00406BBE" w:rsidRDefault="00406BBE" w:rsidP="006E7133">
            <w:pPr>
              <w:jc w:val="center"/>
              <w:rPr>
                <w:rFonts w:ascii="Times New Roman" w:hAnsi="Times New Roman"/>
                <w:b/>
                <w:sz w:val="18"/>
                <w:szCs w:val="18"/>
              </w:rPr>
            </w:pPr>
            <w:r w:rsidRPr="007B1328">
              <w:rPr>
                <w:rFonts w:ascii="Times New Roman" w:hAnsi="Times New Roman"/>
                <w:b/>
                <w:sz w:val="18"/>
                <w:szCs w:val="18"/>
                <w:lang w:val="en-US"/>
              </w:rPr>
              <w:t>IX</w:t>
            </w:r>
            <w:r w:rsidRPr="007B1328">
              <w:rPr>
                <w:rFonts w:ascii="Times New Roman" w:hAnsi="Times New Roman"/>
                <w:b/>
                <w:sz w:val="18"/>
                <w:szCs w:val="18"/>
              </w:rPr>
              <w:t>б</w:t>
            </w:r>
          </w:p>
          <w:p w:rsidR="00406BBE" w:rsidRPr="007B1328" w:rsidRDefault="00406BBE" w:rsidP="006E7133">
            <w:pPr>
              <w:jc w:val="center"/>
              <w:rPr>
                <w:rFonts w:ascii="Times New Roman" w:hAnsi="Times New Roman"/>
                <w:b/>
                <w:sz w:val="18"/>
                <w:szCs w:val="18"/>
              </w:rPr>
            </w:pPr>
            <w:r>
              <w:rPr>
                <w:rFonts w:ascii="Times New Roman" w:hAnsi="Times New Roman"/>
                <w:b/>
                <w:sz w:val="18"/>
                <w:szCs w:val="18"/>
              </w:rPr>
              <w:t>инфо</w:t>
            </w:r>
          </w:p>
        </w:tc>
        <w:tc>
          <w:tcPr>
            <w:tcW w:w="971" w:type="dxa"/>
            <w:vMerge/>
          </w:tcPr>
          <w:p w:rsidR="00406BBE" w:rsidRPr="0038449C" w:rsidRDefault="00406BBE" w:rsidP="006E7133">
            <w:pPr>
              <w:jc w:val="center"/>
              <w:rPr>
                <w:rFonts w:ascii="Times New Roman" w:hAnsi="Times New Roman"/>
              </w:rPr>
            </w:pPr>
          </w:p>
        </w:tc>
        <w:tc>
          <w:tcPr>
            <w:tcW w:w="996" w:type="dxa"/>
            <w:vMerge/>
          </w:tcPr>
          <w:p w:rsidR="00406BBE" w:rsidRPr="0038449C" w:rsidRDefault="00406BBE" w:rsidP="006E7133">
            <w:pPr>
              <w:jc w:val="center"/>
              <w:rPr>
                <w:rFonts w:ascii="Times New Roman" w:hAnsi="Times New Roman"/>
              </w:rPr>
            </w:pPr>
          </w:p>
        </w:tc>
      </w:tr>
      <w:tr w:rsidR="00406BBE" w:rsidRPr="0038449C" w:rsidTr="006E7133">
        <w:tc>
          <w:tcPr>
            <w:tcW w:w="873" w:type="dxa"/>
          </w:tcPr>
          <w:p w:rsidR="00406BBE" w:rsidRPr="0038449C" w:rsidRDefault="00406BBE" w:rsidP="006E7133">
            <w:pPr>
              <w:jc w:val="center"/>
              <w:rPr>
                <w:rFonts w:ascii="Times New Roman" w:hAnsi="Times New Roman"/>
                <w:b/>
                <w:bCs/>
              </w:rPr>
            </w:pPr>
          </w:p>
        </w:tc>
        <w:tc>
          <w:tcPr>
            <w:tcW w:w="7811" w:type="dxa"/>
            <w:gridSpan w:val="10"/>
          </w:tcPr>
          <w:p w:rsidR="00406BBE" w:rsidRPr="0038449C" w:rsidRDefault="00406BBE" w:rsidP="006E7133">
            <w:pPr>
              <w:jc w:val="center"/>
              <w:rPr>
                <w:rFonts w:ascii="Times New Roman" w:hAnsi="Times New Roman"/>
                <w:b/>
                <w:bCs/>
              </w:rPr>
            </w:pPr>
            <w:r w:rsidRPr="0038449C">
              <w:rPr>
                <w:rFonts w:ascii="Times New Roman" w:hAnsi="Times New Roman"/>
                <w:b/>
                <w:bCs/>
              </w:rPr>
              <w:t>Федеральный компонент</w:t>
            </w:r>
          </w:p>
        </w:tc>
        <w:tc>
          <w:tcPr>
            <w:tcW w:w="996" w:type="dxa"/>
          </w:tcPr>
          <w:p w:rsidR="00406BBE" w:rsidRPr="0038449C" w:rsidRDefault="00406BBE" w:rsidP="006E7133">
            <w:pPr>
              <w:jc w:val="center"/>
              <w:rPr>
                <w:rFonts w:ascii="Times New Roman" w:hAnsi="Times New Roman"/>
                <w:b/>
                <w:bCs/>
              </w:rPr>
            </w:pPr>
          </w:p>
        </w:tc>
      </w:tr>
      <w:tr w:rsidR="00406BBE" w:rsidRPr="0038449C" w:rsidTr="006E7133">
        <w:tc>
          <w:tcPr>
            <w:tcW w:w="1860" w:type="dxa"/>
            <w:gridSpan w:val="3"/>
            <w:vMerge w:val="restart"/>
          </w:tcPr>
          <w:p w:rsidR="00406BBE" w:rsidRPr="0038449C" w:rsidRDefault="00406BBE" w:rsidP="006E7133">
            <w:pPr>
              <w:jc w:val="center"/>
              <w:rPr>
                <w:rFonts w:ascii="Times New Roman" w:hAnsi="Times New Roman"/>
              </w:rPr>
            </w:pPr>
            <w:r w:rsidRPr="0038449C">
              <w:rPr>
                <w:rFonts w:ascii="Times New Roman" w:hAnsi="Times New Roman"/>
              </w:rPr>
              <w:t>Для ОУ с родным (нерусским) языком обучения</w:t>
            </w:r>
          </w:p>
        </w:tc>
        <w:tc>
          <w:tcPr>
            <w:tcW w:w="1133" w:type="dxa"/>
          </w:tcPr>
          <w:p w:rsidR="00406BBE" w:rsidRPr="0038449C" w:rsidRDefault="00406BBE" w:rsidP="006E7133">
            <w:pPr>
              <w:rPr>
                <w:rFonts w:ascii="Times New Roman" w:hAnsi="Times New Roman"/>
              </w:rPr>
            </w:pPr>
            <w:r w:rsidRPr="0038449C">
              <w:rPr>
                <w:rFonts w:ascii="Times New Roman" w:hAnsi="Times New Roman"/>
              </w:rPr>
              <w:t>Русский язык</w:t>
            </w:r>
          </w:p>
        </w:tc>
        <w:tc>
          <w:tcPr>
            <w:tcW w:w="715" w:type="dxa"/>
          </w:tcPr>
          <w:p w:rsidR="00406BBE" w:rsidRPr="0038449C" w:rsidRDefault="00406BBE" w:rsidP="006E7133">
            <w:pPr>
              <w:jc w:val="center"/>
              <w:rPr>
                <w:rFonts w:ascii="Times New Roman" w:hAnsi="Times New Roman"/>
              </w:rPr>
            </w:pPr>
            <w:r w:rsidRPr="0038449C">
              <w:rPr>
                <w:rFonts w:ascii="Times New Roman" w:hAnsi="Times New Roman"/>
              </w:rPr>
              <w:t>4/4</w:t>
            </w:r>
          </w:p>
        </w:tc>
        <w:tc>
          <w:tcPr>
            <w:tcW w:w="709" w:type="dxa"/>
            <w:tcBorders>
              <w:right w:val="single" w:sz="4" w:space="0" w:color="auto"/>
            </w:tcBorders>
          </w:tcPr>
          <w:p w:rsidR="00406BBE" w:rsidRPr="0038449C" w:rsidRDefault="00406BBE" w:rsidP="006E7133">
            <w:pPr>
              <w:jc w:val="center"/>
              <w:rPr>
                <w:rFonts w:ascii="Times New Roman" w:hAnsi="Times New Roman"/>
              </w:rPr>
            </w:pPr>
            <w:r w:rsidRPr="0038449C">
              <w:rPr>
                <w:rFonts w:ascii="Times New Roman" w:hAnsi="Times New Roman"/>
              </w:rPr>
              <w:t>4/4</w:t>
            </w:r>
          </w:p>
        </w:tc>
        <w:tc>
          <w:tcPr>
            <w:tcW w:w="709" w:type="dxa"/>
            <w:tcBorders>
              <w:left w:val="single" w:sz="4" w:space="0" w:color="auto"/>
            </w:tcBorders>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992"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731"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864"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971" w:type="dxa"/>
          </w:tcPr>
          <w:p w:rsidR="00406BBE" w:rsidRPr="009D2295" w:rsidRDefault="00406BBE" w:rsidP="006E7133">
            <w:pPr>
              <w:jc w:val="center"/>
              <w:rPr>
                <w:rFonts w:ascii="Times New Roman" w:hAnsi="Times New Roman"/>
              </w:rPr>
            </w:pPr>
            <w:r w:rsidRPr="009D2295">
              <w:rPr>
                <w:rFonts w:ascii="Times New Roman" w:hAnsi="Times New Roman"/>
              </w:rPr>
              <w:t>20/20</w:t>
            </w:r>
          </w:p>
        </w:tc>
        <w:tc>
          <w:tcPr>
            <w:tcW w:w="996" w:type="dxa"/>
          </w:tcPr>
          <w:p w:rsidR="00406BBE" w:rsidRPr="009D2295" w:rsidRDefault="00406BBE" w:rsidP="006E7133">
            <w:pPr>
              <w:jc w:val="center"/>
              <w:rPr>
                <w:rFonts w:ascii="Times New Roman" w:hAnsi="Times New Roman"/>
              </w:rPr>
            </w:pPr>
            <w:r w:rsidRPr="009D2295">
              <w:rPr>
                <w:rFonts w:ascii="Times New Roman" w:hAnsi="Times New Roman"/>
              </w:rPr>
              <w:t>40</w:t>
            </w:r>
          </w:p>
        </w:tc>
      </w:tr>
      <w:tr w:rsidR="00406BBE" w:rsidRPr="0038449C" w:rsidTr="006E7133">
        <w:tc>
          <w:tcPr>
            <w:tcW w:w="1860" w:type="dxa"/>
            <w:gridSpan w:val="3"/>
            <w:vMerge/>
          </w:tcPr>
          <w:p w:rsidR="00406BBE" w:rsidRPr="0038449C" w:rsidRDefault="00406BBE" w:rsidP="006E7133">
            <w:pPr>
              <w:jc w:val="center"/>
              <w:rPr>
                <w:rFonts w:ascii="Times New Roman" w:hAnsi="Times New Roman"/>
              </w:rPr>
            </w:pPr>
          </w:p>
        </w:tc>
        <w:tc>
          <w:tcPr>
            <w:tcW w:w="1133" w:type="dxa"/>
          </w:tcPr>
          <w:p w:rsidR="00406BBE" w:rsidRPr="0038449C" w:rsidRDefault="00406BBE" w:rsidP="006E7133">
            <w:pPr>
              <w:rPr>
                <w:rFonts w:ascii="Times New Roman" w:hAnsi="Times New Roman"/>
              </w:rPr>
            </w:pPr>
            <w:proofErr w:type="gramStart"/>
            <w:r>
              <w:rPr>
                <w:rFonts w:ascii="Times New Roman" w:hAnsi="Times New Roman"/>
              </w:rPr>
              <w:t>Литер-а</w:t>
            </w:r>
            <w:proofErr w:type="gramEnd"/>
          </w:p>
        </w:tc>
        <w:tc>
          <w:tcPr>
            <w:tcW w:w="715" w:type="dxa"/>
          </w:tcPr>
          <w:p w:rsidR="00406BBE" w:rsidRPr="0038449C" w:rsidRDefault="00406BBE" w:rsidP="006E7133">
            <w:pPr>
              <w:jc w:val="center"/>
              <w:rPr>
                <w:rFonts w:ascii="Times New Roman" w:hAnsi="Times New Roman"/>
              </w:rPr>
            </w:pPr>
            <w:r w:rsidRPr="0038449C">
              <w:rPr>
                <w:rFonts w:ascii="Times New Roman" w:hAnsi="Times New Roman"/>
              </w:rPr>
              <w:t>4</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4</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992"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731"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864"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971" w:type="dxa"/>
          </w:tcPr>
          <w:p w:rsidR="00406BBE" w:rsidRPr="009D2295" w:rsidRDefault="00406BBE" w:rsidP="006E7133">
            <w:pPr>
              <w:jc w:val="center"/>
              <w:rPr>
                <w:rFonts w:ascii="Times New Roman" w:hAnsi="Times New Roman"/>
              </w:rPr>
            </w:pPr>
            <w:r w:rsidRPr="009D2295">
              <w:rPr>
                <w:rFonts w:ascii="Times New Roman" w:hAnsi="Times New Roman"/>
              </w:rPr>
              <w:t>20</w:t>
            </w:r>
          </w:p>
        </w:tc>
        <w:tc>
          <w:tcPr>
            <w:tcW w:w="996" w:type="dxa"/>
          </w:tcPr>
          <w:p w:rsidR="00406BBE" w:rsidRPr="009D2295" w:rsidRDefault="00406BBE" w:rsidP="006E7133">
            <w:pPr>
              <w:jc w:val="center"/>
              <w:rPr>
                <w:rFonts w:ascii="Times New Roman" w:hAnsi="Times New Roman"/>
              </w:rPr>
            </w:pPr>
            <w:r w:rsidRPr="009D2295">
              <w:rPr>
                <w:rFonts w:ascii="Times New Roman" w:hAnsi="Times New Roman"/>
              </w:rPr>
              <w:t>20</w:t>
            </w: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Иностранный язык</w:t>
            </w:r>
          </w:p>
        </w:tc>
        <w:tc>
          <w:tcPr>
            <w:tcW w:w="715"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992"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731"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864"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971" w:type="dxa"/>
          </w:tcPr>
          <w:p w:rsidR="00406BBE" w:rsidRPr="009D2295" w:rsidRDefault="00406BBE" w:rsidP="006E7133">
            <w:pPr>
              <w:jc w:val="center"/>
              <w:rPr>
                <w:rFonts w:ascii="Times New Roman" w:hAnsi="Times New Roman"/>
              </w:rPr>
            </w:pPr>
            <w:r w:rsidRPr="009D2295">
              <w:rPr>
                <w:rFonts w:ascii="Times New Roman" w:hAnsi="Times New Roman"/>
              </w:rPr>
              <w:t>18/18</w:t>
            </w:r>
          </w:p>
        </w:tc>
        <w:tc>
          <w:tcPr>
            <w:tcW w:w="996" w:type="dxa"/>
          </w:tcPr>
          <w:p w:rsidR="00406BBE" w:rsidRPr="009D2295" w:rsidRDefault="00406BBE" w:rsidP="006E7133">
            <w:pPr>
              <w:jc w:val="center"/>
              <w:rPr>
                <w:rFonts w:ascii="Times New Roman" w:hAnsi="Times New Roman"/>
              </w:rPr>
            </w:pPr>
            <w:r w:rsidRPr="009D2295">
              <w:rPr>
                <w:rFonts w:ascii="Times New Roman" w:hAnsi="Times New Roman"/>
              </w:rPr>
              <w:t>36</w:t>
            </w: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Математика</w:t>
            </w:r>
          </w:p>
        </w:tc>
        <w:tc>
          <w:tcPr>
            <w:tcW w:w="715" w:type="dxa"/>
          </w:tcPr>
          <w:p w:rsidR="00406BBE" w:rsidRPr="0038449C" w:rsidRDefault="00406BBE" w:rsidP="006E7133">
            <w:pPr>
              <w:jc w:val="center"/>
              <w:rPr>
                <w:rFonts w:ascii="Times New Roman" w:hAnsi="Times New Roman"/>
              </w:rPr>
            </w:pPr>
            <w:r w:rsidRPr="0038449C">
              <w:rPr>
                <w:rFonts w:ascii="Times New Roman" w:hAnsi="Times New Roman"/>
              </w:rPr>
              <w:t>5</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5</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5</w:t>
            </w:r>
          </w:p>
        </w:tc>
        <w:tc>
          <w:tcPr>
            <w:tcW w:w="992" w:type="dxa"/>
          </w:tcPr>
          <w:p w:rsidR="00406BBE" w:rsidRPr="0038449C" w:rsidRDefault="00406BBE" w:rsidP="006E7133">
            <w:pPr>
              <w:jc w:val="center"/>
              <w:rPr>
                <w:rFonts w:ascii="Times New Roman" w:hAnsi="Times New Roman"/>
              </w:rPr>
            </w:pPr>
            <w:r w:rsidRPr="0038449C">
              <w:rPr>
                <w:rFonts w:ascii="Times New Roman" w:hAnsi="Times New Roman"/>
              </w:rPr>
              <w:t>5</w:t>
            </w:r>
          </w:p>
        </w:tc>
        <w:tc>
          <w:tcPr>
            <w:tcW w:w="731" w:type="dxa"/>
          </w:tcPr>
          <w:p w:rsidR="00406BBE" w:rsidRPr="0038449C" w:rsidRDefault="00406BBE" w:rsidP="006E7133">
            <w:pPr>
              <w:jc w:val="center"/>
              <w:rPr>
                <w:rFonts w:ascii="Times New Roman" w:hAnsi="Times New Roman"/>
              </w:rPr>
            </w:pPr>
            <w:r w:rsidRPr="0038449C">
              <w:rPr>
                <w:rFonts w:ascii="Times New Roman" w:hAnsi="Times New Roman"/>
              </w:rPr>
              <w:t>5</w:t>
            </w:r>
          </w:p>
        </w:tc>
        <w:tc>
          <w:tcPr>
            <w:tcW w:w="864" w:type="dxa"/>
          </w:tcPr>
          <w:p w:rsidR="00406BBE" w:rsidRPr="0038449C" w:rsidRDefault="00406BBE" w:rsidP="006E7133">
            <w:pPr>
              <w:jc w:val="center"/>
              <w:rPr>
                <w:rFonts w:ascii="Times New Roman" w:hAnsi="Times New Roman"/>
              </w:rPr>
            </w:pPr>
            <w:r w:rsidRPr="0038449C">
              <w:rPr>
                <w:rFonts w:ascii="Times New Roman" w:hAnsi="Times New Roman"/>
              </w:rPr>
              <w:t>5</w:t>
            </w:r>
          </w:p>
        </w:tc>
        <w:tc>
          <w:tcPr>
            <w:tcW w:w="971" w:type="dxa"/>
          </w:tcPr>
          <w:p w:rsidR="00406BBE" w:rsidRPr="009D2295" w:rsidRDefault="00406BBE" w:rsidP="006E7133">
            <w:pPr>
              <w:jc w:val="center"/>
              <w:rPr>
                <w:rFonts w:ascii="Times New Roman" w:hAnsi="Times New Roman"/>
              </w:rPr>
            </w:pPr>
            <w:r w:rsidRPr="009D2295">
              <w:rPr>
                <w:rFonts w:ascii="Times New Roman" w:hAnsi="Times New Roman"/>
              </w:rPr>
              <w:t>25</w:t>
            </w:r>
          </w:p>
        </w:tc>
        <w:tc>
          <w:tcPr>
            <w:tcW w:w="996" w:type="dxa"/>
          </w:tcPr>
          <w:p w:rsidR="00406BBE" w:rsidRPr="009D2295" w:rsidRDefault="00406BBE" w:rsidP="006E7133">
            <w:pPr>
              <w:jc w:val="center"/>
              <w:rPr>
                <w:rFonts w:ascii="Times New Roman" w:hAnsi="Times New Roman"/>
              </w:rPr>
            </w:pPr>
            <w:r w:rsidRPr="009D2295">
              <w:rPr>
                <w:rFonts w:ascii="Times New Roman" w:hAnsi="Times New Roman"/>
              </w:rPr>
              <w:t>25</w:t>
            </w: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Информатика</w:t>
            </w:r>
          </w:p>
        </w:tc>
        <w:tc>
          <w:tcPr>
            <w:tcW w:w="715" w:type="dxa"/>
          </w:tcPr>
          <w:p w:rsidR="00406BBE" w:rsidRPr="0038449C" w:rsidRDefault="00406BBE" w:rsidP="006E7133">
            <w:pPr>
              <w:jc w:val="center"/>
              <w:rPr>
                <w:rFonts w:ascii="Times New Roman" w:hAnsi="Times New Roman"/>
              </w:rPr>
            </w:pPr>
          </w:p>
        </w:tc>
        <w:tc>
          <w:tcPr>
            <w:tcW w:w="709" w:type="dxa"/>
          </w:tcPr>
          <w:p w:rsidR="00406BBE" w:rsidRPr="0038449C" w:rsidRDefault="00406BBE" w:rsidP="006E7133">
            <w:pPr>
              <w:jc w:val="center"/>
              <w:rPr>
                <w:rFonts w:ascii="Times New Roman" w:hAnsi="Times New Roman"/>
              </w:rPr>
            </w:pPr>
          </w:p>
        </w:tc>
        <w:tc>
          <w:tcPr>
            <w:tcW w:w="709" w:type="dxa"/>
          </w:tcPr>
          <w:p w:rsidR="00406BBE" w:rsidRPr="0038449C" w:rsidRDefault="00406BBE" w:rsidP="006E7133">
            <w:pPr>
              <w:jc w:val="center"/>
              <w:rPr>
                <w:rFonts w:ascii="Times New Roman" w:hAnsi="Times New Roman"/>
              </w:rPr>
            </w:pPr>
          </w:p>
        </w:tc>
        <w:tc>
          <w:tcPr>
            <w:tcW w:w="992" w:type="dxa"/>
          </w:tcPr>
          <w:p w:rsidR="00406BBE" w:rsidRPr="0038449C" w:rsidRDefault="00406BBE" w:rsidP="006E7133">
            <w:pPr>
              <w:jc w:val="center"/>
              <w:rPr>
                <w:rFonts w:ascii="Times New Roman" w:hAnsi="Times New Roman"/>
              </w:rPr>
            </w:pPr>
            <w:r>
              <w:rPr>
                <w:rFonts w:ascii="Times New Roman" w:hAnsi="Times New Roman"/>
              </w:rPr>
              <w:t>1/1</w:t>
            </w:r>
          </w:p>
        </w:tc>
        <w:tc>
          <w:tcPr>
            <w:tcW w:w="731" w:type="dxa"/>
          </w:tcPr>
          <w:p w:rsidR="00406BBE" w:rsidRPr="0038449C" w:rsidRDefault="00406BBE" w:rsidP="006E7133">
            <w:pPr>
              <w:jc w:val="center"/>
              <w:rPr>
                <w:rFonts w:ascii="Times New Roman" w:hAnsi="Times New Roman"/>
              </w:rPr>
            </w:pPr>
            <w:r>
              <w:rPr>
                <w:rFonts w:ascii="Times New Roman" w:hAnsi="Times New Roman"/>
              </w:rPr>
              <w:t>1/1</w:t>
            </w:r>
          </w:p>
        </w:tc>
        <w:tc>
          <w:tcPr>
            <w:tcW w:w="864" w:type="dxa"/>
          </w:tcPr>
          <w:p w:rsidR="00406BBE" w:rsidRPr="0038449C" w:rsidRDefault="00406BBE" w:rsidP="006E7133">
            <w:pPr>
              <w:jc w:val="center"/>
              <w:rPr>
                <w:rFonts w:ascii="Times New Roman" w:hAnsi="Times New Roman"/>
              </w:rPr>
            </w:pPr>
          </w:p>
        </w:tc>
        <w:tc>
          <w:tcPr>
            <w:tcW w:w="971" w:type="dxa"/>
          </w:tcPr>
          <w:p w:rsidR="00406BBE" w:rsidRPr="009D2295" w:rsidRDefault="00406BBE" w:rsidP="006E7133">
            <w:pPr>
              <w:jc w:val="center"/>
              <w:rPr>
                <w:rFonts w:ascii="Times New Roman" w:hAnsi="Times New Roman"/>
              </w:rPr>
            </w:pPr>
            <w:r w:rsidRPr="009D2295">
              <w:rPr>
                <w:rFonts w:ascii="Times New Roman" w:hAnsi="Times New Roman"/>
              </w:rPr>
              <w:t>2/2</w:t>
            </w:r>
          </w:p>
        </w:tc>
        <w:tc>
          <w:tcPr>
            <w:tcW w:w="996" w:type="dxa"/>
          </w:tcPr>
          <w:p w:rsidR="00406BBE" w:rsidRPr="009D2295" w:rsidRDefault="00406BBE" w:rsidP="006E7133">
            <w:pPr>
              <w:jc w:val="center"/>
              <w:rPr>
                <w:rFonts w:ascii="Times New Roman" w:hAnsi="Times New Roman"/>
              </w:rPr>
            </w:pPr>
            <w:r w:rsidRPr="009D2295">
              <w:rPr>
                <w:rFonts w:ascii="Times New Roman" w:hAnsi="Times New Roman"/>
              </w:rPr>
              <w:t>4</w:t>
            </w: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История</w:t>
            </w:r>
          </w:p>
        </w:tc>
        <w:tc>
          <w:tcPr>
            <w:tcW w:w="715"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992"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73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64"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971" w:type="dxa"/>
          </w:tcPr>
          <w:p w:rsidR="00406BBE" w:rsidRPr="009D2295" w:rsidRDefault="00406BBE" w:rsidP="006E7133">
            <w:pPr>
              <w:jc w:val="center"/>
              <w:rPr>
                <w:rFonts w:ascii="Times New Roman" w:hAnsi="Times New Roman"/>
              </w:rPr>
            </w:pPr>
            <w:r w:rsidRPr="009D2295">
              <w:rPr>
                <w:rFonts w:ascii="Times New Roman" w:hAnsi="Times New Roman"/>
              </w:rPr>
              <w:t>12</w:t>
            </w:r>
          </w:p>
        </w:tc>
        <w:tc>
          <w:tcPr>
            <w:tcW w:w="996" w:type="dxa"/>
          </w:tcPr>
          <w:p w:rsidR="00406BBE" w:rsidRPr="009D2295" w:rsidRDefault="00406BBE" w:rsidP="006E7133">
            <w:pPr>
              <w:jc w:val="center"/>
              <w:rPr>
                <w:rFonts w:ascii="Times New Roman" w:hAnsi="Times New Roman"/>
              </w:rPr>
            </w:pPr>
            <w:r w:rsidRPr="009D2295">
              <w:rPr>
                <w:rFonts w:ascii="Times New Roman" w:hAnsi="Times New Roman"/>
              </w:rPr>
              <w:t>12</w:t>
            </w: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Обществознание</w:t>
            </w:r>
          </w:p>
        </w:tc>
        <w:tc>
          <w:tcPr>
            <w:tcW w:w="715" w:type="dxa"/>
          </w:tcPr>
          <w:p w:rsidR="00406BBE" w:rsidRPr="0038449C" w:rsidRDefault="00406BBE" w:rsidP="006E7133">
            <w:pPr>
              <w:jc w:val="center"/>
              <w:rPr>
                <w:rFonts w:ascii="Times New Roman" w:hAnsi="Times New Roman"/>
              </w:rPr>
            </w:pP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709" w:type="dxa"/>
          </w:tcPr>
          <w:p w:rsidR="00406BBE" w:rsidRPr="0038449C" w:rsidRDefault="00406BBE" w:rsidP="006E7133">
            <w:pPr>
              <w:jc w:val="center"/>
              <w:rPr>
                <w:rFonts w:ascii="Times New Roman" w:hAnsi="Times New Roman"/>
              </w:rPr>
            </w:pPr>
            <w:r>
              <w:rPr>
                <w:rFonts w:ascii="Times New Roman" w:hAnsi="Times New Roman"/>
              </w:rPr>
              <w:t>1</w:t>
            </w:r>
          </w:p>
        </w:tc>
        <w:tc>
          <w:tcPr>
            <w:tcW w:w="992"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73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64"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971" w:type="dxa"/>
          </w:tcPr>
          <w:p w:rsidR="00406BBE" w:rsidRPr="009D2295" w:rsidRDefault="00406BBE" w:rsidP="006E7133">
            <w:pPr>
              <w:jc w:val="center"/>
              <w:rPr>
                <w:rFonts w:ascii="Times New Roman" w:hAnsi="Times New Roman"/>
              </w:rPr>
            </w:pPr>
            <w:r w:rsidRPr="009D2295">
              <w:rPr>
                <w:rFonts w:ascii="Times New Roman" w:hAnsi="Times New Roman"/>
              </w:rPr>
              <w:t>5</w:t>
            </w:r>
          </w:p>
        </w:tc>
        <w:tc>
          <w:tcPr>
            <w:tcW w:w="996" w:type="dxa"/>
          </w:tcPr>
          <w:p w:rsidR="00406BBE" w:rsidRPr="009D2295" w:rsidRDefault="00406BBE" w:rsidP="006E7133">
            <w:pPr>
              <w:jc w:val="center"/>
              <w:rPr>
                <w:rFonts w:ascii="Times New Roman" w:hAnsi="Times New Roman"/>
              </w:rPr>
            </w:pPr>
            <w:r w:rsidRPr="009D2295">
              <w:rPr>
                <w:rFonts w:ascii="Times New Roman" w:hAnsi="Times New Roman"/>
              </w:rPr>
              <w:t>5</w:t>
            </w: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География</w:t>
            </w:r>
          </w:p>
        </w:tc>
        <w:tc>
          <w:tcPr>
            <w:tcW w:w="715" w:type="dxa"/>
          </w:tcPr>
          <w:p w:rsidR="00406BBE" w:rsidRPr="0038449C" w:rsidRDefault="00406BBE" w:rsidP="006E7133">
            <w:pPr>
              <w:jc w:val="center"/>
              <w:rPr>
                <w:rFonts w:ascii="Times New Roman" w:hAnsi="Times New Roman"/>
              </w:rPr>
            </w:pP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992"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73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64"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971" w:type="dxa"/>
          </w:tcPr>
          <w:p w:rsidR="00406BBE" w:rsidRPr="009D2295" w:rsidRDefault="00406BBE" w:rsidP="006E7133">
            <w:pPr>
              <w:jc w:val="center"/>
              <w:rPr>
                <w:rFonts w:ascii="Times New Roman" w:hAnsi="Times New Roman"/>
              </w:rPr>
            </w:pPr>
            <w:r w:rsidRPr="009D2295">
              <w:rPr>
                <w:rFonts w:ascii="Times New Roman" w:hAnsi="Times New Roman"/>
              </w:rPr>
              <w:t>9</w:t>
            </w:r>
          </w:p>
        </w:tc>
        <w:tc>
          <w:tcPr>
            <w:tcW w:w="996" w:type="dxa"/>
          </w:tcPr>
          <w:p w:rsidR="00406BBE" w:rsidRPr="009D2295" w:rsidRDefault="00406BBE" w:rsidP="006E7133">
            <w:pPr>
              <w:jc w:val="center"/>
              <w:rPr>
                <w:rFonts w:ascii="Times New Roman" w:hAnsi="Times New Roman"/>
              </w:rPr>
            </w:pPr>
            <w:r w:rsidRPr="009D2295">
              <w:rPr>
                <w:rFonts w:ascii="Times New Roman" w:hAnsi="Times New Roman"/>
              </w:rPr>
              <w:t>9</w:t>
            </w: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Физика</w:t>
            </w:r>
          </w:p>
        </w:tc>
        <w:tc>
          <w:tcPr>
            <w:tcW w:w="715" w:type="dxa"/>
          </w:tcPr>
          <w:p w:rsidR="00406BBE" w:rsidRPr="0038449C" w:rsidRDefault="00406BBE" w:rsidP="006E7133">
            <w:pPr>
              <w:jc w:val="center"/>
              <w:rPr>
                <w:rFonts w:ascii="Times New Roman" w:hAnsi="Times New Roman"/>
              </w:rPr>
            </w:pPr>
          </w:p>
        </w:tc>
        <w:tc>
          <w:tcPr>
            <w:tcW w:w="709" w:type="dxa"/>
          </w:tcPr>
          <w:p w:rsidR="00406BBE" w:rsidRPr="0038449C" w:rsidRDefault="00406BBE" w:rsidP="006E7133">
            <w:pPr>
              <w:jc w:val="center"/>
              <w:rPr>
                <w:rFonts w:ascii="Times New Roman" w:hAnsi="Times New Roman"/>
              </w:rPr>
            </w:pP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992"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73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64"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971" w:type="dxa"/>
          </w:tcPr>
          <w:p w:rsidR="00406BBE" w:rsidRPr="009D2295" w:rsidRDefault="00406BBE" w:rsidP="006E7133">
            <w:pPr>
              <w:jc w:val="center"/>
              <w:rPr>
                <w:rFonts w:ascii="Times New Roman" w:hAnsi="Times New Roman"/>
              </w:rPr>
            </w:pPr>
            <w:r w:rsidRPr="009D2295">
              <w:rPr>
                <w:rFonts w:ascii="Times New Roman" w:hAnsi="Times New Roman"/>
              </w:rPr>
              <w:t>8</w:t>
            </w:r>
          </w:p>
        </w:tc>
        <w:tc>
          <w:tcPr>
            <w:tcW w:w="996" w:type="dxa"/>
          </w:tcPr>
          <w:p w:rsidR="00406BBE" w:rsidRPr="009D2295" w:rsidRDefault="00406BBE" w:rsidP="006E7133">
            <w:pPr>
              <w:jc w:val="center"/>
              <w:rPr>
                <w:rFonts w:ascii="Times New Roman" w:hAnsi="Times New Roman"/>
              </w:rPr>
            </w:pPr>
            <w:r w:rsidRPr="009D2295">
              <w:rPr>
                <w:rFonts w:ascii="Times New Roman" w:hAnsi="Times New Roman"/>
              </w:rPr>
              <w:t>8</w:t>
            </w: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Химия</w:t>
            </w:r>
          </w:p>
        </w:tc>
        <w:tc>
          <w:tcPr>
            <w:tcW w:w="715" w:type="dxa"/>
          </w:tcPr>
          <w:p w:rsidR="00406BBE" w:rsidRPr="0038449C" w:rsidRDefault="00406BBE" w:rsidP="006E7133">
            <w:pPr>
              <w:jc w:val="center"/>
              <w:rPr>
                <w:rFonts w:ascii="Times New Roman" w:hAnsi="Times New Roman"/>
              </w:rPr>
            </w:pPr>
          </w:p>
        </w:tc>
        <w:tc>
          <w:tcPr>
            <w:tcW w:w="709" w:type="dxa"/>
          </w:tcPr>
          <w:p w:rsidR="00406BBE" w:rsidRPr="0038449C" w:rsidRDefault="00406BBE" w:rsidP="006E7133">
            <w:pPr>
              <w:jc w:val="center"/>
              <w:rPr>
                <w:rFonts w:ascii="Times New Roman" w:hAnsi="Times New Roman"/>
              </w:rPr>
            </w:pPr>
          </w:p>
        </w:tc>
        <w:tc>
          <w:tcPr>
            <w:tcW w:w="709" w:type="dxa"/>
          </w:tcPr>
          <w:p w:rsidR="00406BBE" w:rsidRPr="0038449C" w:rsidRDefault="00406BBE" w:rsidP="006E7133">
            <w:pPr>
              <w:jc w:val="center"/>
              <w:rPr>
                <w:rFonts w:ascii="Times New Roman" w:hAnsi="Times New Roman"/>
              </w:rPr>
            </w:pPr>
          </w:p>
        </w:tc>
        <w:tc>
          <w:tcPr>
            <w:tcW w:w="992" w:type="dxa"/>
          </w:tcPr>
          <w:p w:rsidR="00406BBE" w:rsidRPr="0038449C" w:rsidRDefault="00406BBE" w:rsidP="006E7133">
            <w:pPr>
              <w:jc w:val="center"/>
              <w:rPr>
                <w:rFonts w:ascii="Times New Roman" w:hAnsi="Times New Roman"/>
              </w:rPr>
            </w:pPr>
            <w:r>
              <w:rPr>
                <w:rFonts w:ascii="Times New Roman" w:hAnsi="Times New Roman"/>
              </w:rPr>
              <w:t>1</w:t>
            </w:r>
          </w:p>
        </w:tc>
        <w:tc>
          <w:tcPr>
            <w:tcW w:w="731" w:type="dxa"/>
          </w:tcPr>
          <w:p w:rsidR="00406BBE" w:rsidRPr="0038449C" w:rsidRDefault="00406BBE" w:rsidP="006E7133">
            <w:pPr>
              <w:jc w:val="center"/>
              <w:rPr>
                <w:rFonts w:ascii="Times New Roman" w:hAnsi="Times New Roman"/>
              </w:rPr>
            </w:pPr>
            <w:r>
              <w:rPr>
                <w:rFonts w:ascii="Times New Roman" w:hAnsi="Times New Roman"/>
              </w:rPr>
              <w:t>1</w:t>
            </w:r>
          </w:p>
        </w:tc>
        <w:tc>
          <w:tcPr>
            <w:tcW w:w="864" w:type="dxa"/>
          </w:tcPr>
          <w:p w:rsidR="00406BBE" w:rsidRPr="0038449C" w:rsidRDefault="00406BBE" w:rsidP="006E7133">
            <w:pPr>
              <w:jc w:val="center"/>
              <w:rPr>
                <w:rFonts w:ascii="Times New Roman" w:hAnsi="Times New Roman"/>
              </w:rPr>
            </w:pPr>
            <w:r>
              <w:rPr>
                <w:rFonts w:ascii="Times New Roman" w:hAnsi="Times New Roman"/>
              </w:rPr>
              <w:t>1</w:t>
            </w:r>
          </w:p>
        </w:tc>
        <w:tc>
          <w:tcPr>
            <w:tcW w:w="971" w:type="dxa"/>
          </w:tcPr>
          <w:p w:rsidR="00406BBE" w:rsidRPr="009D2295" w:rsidRDefault="00406BBE" w:rsidP="006E7133">
            <w:pPr>
              <w:jc w:val="center"/>
              <w:rPr>
                <w:rFonts w:ascii="Times New Roman" w:hAnsi="Times New Roman"/>
              </w:rPr>
            </w:pPr>
            <w:r w:rsidRPr="009D2295">
              <w:rPr>
                <w:rFonts w:ascii="Times New Roman" w:hAnsi="Times New Roman"/>
              </w:rPr>
              <w:t>3</w:t>
            </w:r>
          </w:p>
        </w:tc>
        <w:tc>
          <w:tcPr>
            <w:tcW w:w="996" w:type="dxa"/>
          </w:tcPr>
          <w:p w:rsidR="00406BBE" w:rsidRPr="009D2295" w:rsidRDefault="00406BBE" w:rsidP="006E7133">
            <w:pPr>
              <w:jc w:val="center"/>
              <w:rPr>
                <w:rFonts w:ascii="Times New Roman" w:hAnsi="Times New Roman"/>
              </w:rPr>
            </w:pPr>
            <w:r w:rsidRPr="009D2295">
              <w:rPr>
                <w:rFonts w:ascii="Times New Roman" w:hAnsi="Times New Roman"/>
              </w:rPr>
              <w:t>3</w:t>
            </w: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Биология</w:t>
            </w:r>
          </w:p>
        </w:tc>
        <w:tc>
          <w:tcPr>
            <w:tcW w:w="715"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992"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73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64"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971" w:type="dxa"/>
          </w:tcPr>
          <w:p w:rsidR="00406BBE" w:rsidRPr="009D2295" w:rsidRDefault="00406BBE" w:rsidP="006E7133">
            <w:pPr>
              <w:jc w:val="center"/>
              <w:rPr>
                <w:rFonts w:ascii="Times New Roman" w:hAnsi="Times New Roman"/>
              </w:rPr>
            </w:pPr>
            <w:r w:rsidRPr="009D2295">
              <w:rPr>
                <w:rFonts w:ascii="Times New Roman" w:hAnsi="Times New Roman"/>
              </w:rPr>
              <w:t>11</w:t>
            </w:r>
          </w:p>
        </w:tc>
        <w:tc>
          <w:tcPr>
            <w:tcW w:w="996" w:type="dxa"/>
          </w:tcPr>
          <w:p w:rsidR="00406BBE" w:rsidRPr="009D2295" w:rsidRDefault="00406BBE" w:rsidP="006E7133">
            <w:pPr>
              <w:jc w:val="center"/>
              <w:rPr>
                <w:rFonts w:ascii="Times New Roman" w:hAnsi="Times New Roman"/>
              </w:rPr>
            </w:pPr>
            <w:r w:rsidRPr="009D2295">
              <w:rPr>
                <w:rFonts w:ascii="Times New Roman" w:hAnsi="Times New Roman"/>
              </w:rPr>
              <w:t>11</w:t>
            </w: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ИЗО</w:t>
            </w:r>
          </w:p>
        </w:tc>
        <w:tc>
          <w:tcPr>
            <w:tcW w:w="715"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709" w:type="dxa"/>
          </w:tcPr>
          <w:p w:rsidR="00406BBE" w:rsidRPr="0038449C" w:rsidRDefault="00406BBE" w:rsidP="006E7133">
            <w:pPr>
              <w:jc w:val="center"/>
              <w:rPr>
                <w:rFonts w:ascii="Times New Roman" w:hAnsi="Times New Roman"/>
              </w:rPr>
            </w:pPr>
          </w:p>
        </w:tc>
        <w:tc>
          <w:tcPr>
            <w:tcW w:w="992" w:type="dxa"/>
          </w:tcPr>
          <w:p w:rsidR="00406BBE" w:rsidRPr="0038449C" w:rsidRDefault="00406BBE" w:rsidP="006E7133">
            <w:pPr>
              <w:jc w:val="center"/>
              <w:rPr>
                <w:rFonts w:ascii="Times New Roman" w:hAnsi="Times New Roman"/>
              </w:rPr>
            </w:pPr>
          </w:p>
        </w:tc>
        <w:tc>
          <w:tcPr>
            <w:tcW w:w="731" w:type="dxa"/>
          </w:tcPr>
          <w:p w:rsidR="00406BBE" w:rsidRPr="0038449C" w:rsidRDefault="00406BBE" w:rsidP="006E7133">
            <w:pPr>
              <w:jc w:val="center"/>
              <w:rPr>
                <w:rFonts w:ascii="Times New Roman" w:hAnsi="Times New Roman"/>
              </w:rPr>
            </w:pPr>
          </w:p>
        </w:tc>
        <w:tc>
          <w:tcPr>
            <w:tcW w:w="864" w:type="dxa"/>
          </w:tcPr>
          <w:p w:rsidR="00406BBE" w:rsidRPr="0038449C" w:rsidRDefault="00406BBE" w:rsidP="006E7133">
            <w:pPr>
              <w:jc w:val="center"/>
              <w:rPr>
                <w:rFonts w:ascii="Times New Roman" w:hAnsi="Times New Roman"/>
              </w:rPr>
            </w:pPr>
          </w:p>
        </w:tc>
        <w:tc>
          <w:tcPr>
            <w:tcW w:w="971" w:type="dxa"/>
          </w:tcPr>
          <w:p w:rsidR="00406BBE" w:rsidRPr="009D2295" w:rsidRDefault="00406BBE" w:rsidP="006E7133">
            <w:pPr>
              <w:jc w:val="center"/>
              <w:rPr>
                <w:rFonts w:ascii="Times New Roman" w:hAnsi="Times New Roman"/>
              </w:rPr>
            </w:pPr>
            <w:r w:rsidRPr="009D2295">
              <w:rPr>
                <w:rFonts w:ascii="Times New Roman" w:hAnsi="Times New Roman"/>
              </w:rPr>
              <w:t>2</w:t>
            </w:r>
          </w:p>
        </w:tc>
        <w:tc>
          <w:tcPr>
            <w:tcW w:w="996" w:type="dxa"/>
          </w:tcPr>
          <w:p w:rsidR="00406BBE" w:rsidRPr="009D2295" w:rsidRDefault="00406BBE" w:rsidP="006E7133">
            <w:pPr>
              <w:jc w:val="center"/>
              <w:rPr>
                <w:rFonts w:ascii="Times New Roman" w:hAnsi="Times New Roman"/>
              </w:rPr>
            </w:pPr>
            <w:r w:rsidRPr="009D2295">
              <w:rPr>
                <w:rFonts w:ascii="Times New Roman" w:hAnsi="Times New Roman"/>
              </w:rPr>
              <w:t>2</w:t>
            </w: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Черчение</w:t>
            </w:r>
          </w:p>
        </w:tc>
        <w:tc>
          <w:tcPr>
            <w:tcW w:w="715" w:type="dxa"/>
          </w:tcPr>
          <w:p w:rsidR="00406BBE" w:rsidRPr="0038449C" w:rsidRDefault="00406BBE" w:rsidP="006E7133">
            <w:pPr>
              <w:jc w:val="center"/>
              <w:rPr>
                <w:rFonts w:ascii="Times New Roman" w:hAnsi="Times New Roman"/>
              </w:rPr>
            </w:pPr>
          </w:p>
        </w:tc>
        <w:tc>
          <w:tcPr>
            <w:tcW w:w="709" w:type="dxa"/>
          </w:tcPr>
          <w:p w:rsidR="00406BBE" w:rsidRPr="0038449C" w:rsidRDefault="00406BBE" w:rsidP="006E7133">
            <w:pPr>
              <w:jc w:val="center"/>
              <w:rPr>
                <w:rFonts w:ascii="Times New Roman" w:hAnsi="Times New Roman"/>
              </w:rPr>
            </w:pP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992"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73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64"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971" w:type="dxa"/>
          </w:tcPr>
          <w:p w:rsidR="00406BBE" w:rsidRPr="009D2295" w:rsidRDefault="00406BBE" w:rsidP="006E7133">
            <w:pPr>
              <w:jc w:val="center"/>
              <w:rPr>
                <w:rFonts w:ascii="Times New Roman" w:hAnsi="Times New Roman"/>
              </w:rPr>
            </w:pPr>
            <w:r w:rsidRPr="009D2295">
              <w:rPr>
                <w:rFonts w:ascii="Times New Roman" w:hAnsi="Times New Roman"/>
              </w:rPr>
              <w:t>8</w:t>
            </w:r>
          </w:p>
        </w:tc>
        <w:tc>
          <w:tcPr>
            <w:tcW w:w="996" w:type="dxa"/>
          </w:tcPr>
          <w:p w:rsidR="00406BBE" w:rsidRPr="009D2295" w:rsidRDefault="00406BBE" w:rsidP="006E7133">
            <w:pPr>
              <w:jc w:val="center"/>
              <w:rPr>
                <w:rFonts w:ascii="Times New Roman" w:hAnsi="Times New Roman"/>
              </w:rPr>
            </w:pPr>
            <w:r w:rsidRPr="009D2295">
              <w:rPr>
                <w:rFonts w:ascii="Times New Roman" w:hAnsi="Times New Roman"/>
              </w:rPr>
              <w:t>8</w:t>
            </w: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Музыка</w:t>
            </w:r>
          </w:p>
        </w:tc>
        <w:tc>
          <w:tcPr>
            <w:tcW w:w="715"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709" w:type="dxa"/>
          </w:tcPr>
          <w:p w:rsidR="00406BBE" w:rsidRPr="0038449C" w:rsidRDefault="00406BBE" w:rsidP="006E7133">
            <w:pPr>
              <w:jc w:val="center"/>
              <w:rPr>
                <w:rFonts w:ascii="Times New Roman" w:hAnsi="Times New Roman"/>
              </w:rPr>
            </w:pPr>
          </w:p>
        </w:tc>
        <w:tc>
          <w:tcPr>
            <w:tcW w:w="992" w:type="dxa"/>
          </w:tcPr>
          <w:p w:rsidR="00406BBE" w:rsidRPr="0038449C" w:rsidRDefault="00406BBE" w:rsidP="006E7133">
            <w:pPr>
              <w:jc w:val="center"/>
              <w:rPr>
                <w:rFonts w:ascii="Times New Roman" w:hAnsi="Times New Roman"/>
              </w:rPr>
            </w:pPr>
          </w:p>
        </w:tc>
        <w:tc>
          <w:tcPr>
            <w:tcW w:w="731" w:type="dxa"/>
          </w:tcPr>
          <w:p w:rsidR="00406BBE" w:rsidRPr="0038449C" w:rsidRDefault="00406BBE" w:rsidP="006E7133">
            <w:pPr>
              <w:jc w:val="center"/>
              <w:rPr>
                <w:rFonts w:ascii="Times New Roman" w:hAnsi="Times New Roman"/>
              </w:rPr>
            </w:pPr>
          </w:p>
        </w:tc>
        <w:tc>
          <w:tcPr>
            <w:tcW w:w="864" w:type="dxa"/>
          </w:tcPr>
          <w:p w:rsidR="00406BBE" w:rsidRPr="0038449C" w:rsidRDefault="00406BBE" w:rsidP="006E7133">
            <w:pPr>
              <w:jc w:val="center"/>
              <w:rPr>
                <w:rFonts w:ascii="Times New Roman" w:hAnsi="Times New Roman"/>
              </w:rPr>
            </w:pPr>
          </w:p>
        </w:tc>
        <w:tc>
          <w:tcPr>
            <w:tcW w:w="971" w:type="dxa"/>
          </w:tcPr>
          <w:p w:rsidR="00406BBE" w:rsidRPr="009D2295" w:rsidRDefault="00406BBE" w:rsidP="006E7133">
            <w:pPr>
              <w:jc w:val="center"/>
              <w:rPr>
                <w:rFonts w:ascii="Times New Roman" w:hAnsi="Times New Roman"/>
              </w:rPr>
            </w:pPr>
            <w:r w:rsidRPr="009D2295">
              <w:rPr>
                <w:rFonts w:ascii="Times New Roman" w:hAnsi="Times New Roman"/>
              </w:rPr>
              <w:t>2</w:t>
            </w:r>
          </w:p>
        </w:tc>
        <w:tc>
          <w:tcPr>
            <w:tcW w:w="996" w:type="dxa"/>
          </w:tcPr>
          <w:p w:rsidR="00406BBE" w:rsidRPr="009D2295" w:rsidRDefault="00406BBE" w:rsidP="006E7133">
            <w:pPr>
              <w:jc w:val="center"/>
              <w:rPr>
                <w:rFonts w:ascii="Times New Roman" w:hAnsi="Times New Roman"/>
              </w:rPr>
            </w:pPr>
            <w:r w:rsidRPr="009D2295">
              <w:rPr>
                <w:rFonts w:ascii="Times New Roman" w:hAnsi="Times New Roman"/>
              </w:rPr>
              <w:t>2</w:t>
            </w: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Технология</w:t>
            </w:r>
          </w:p>
        </w:tc>
        <w:tc>
          <w:tcPr>
            <w:tcW w:w="715" w:type="dxa"/>
          </w:tcPr>
          <w:p w:rsidR="00406BBE" w:rsidRPr="0038449C" w:rsidRDefault="00406BBE" w:rsidP="006E7133">
            <w:pPr>
              <w:jc w:val="center"/>
              <w:rPr>
                <w:rFonts w:ascii="Times New Roman" w:hAnsi="Times New Roman"/>
              </w:rPr>
            </w:pPr>
            <w:r w:rsidRPr="0038449C">
              <w:rPr>
                <w:rFonts w:ascii="Times New Roman" w:hAnsi="Times New Roman"/>
              </w:rPr>
              <w:t>2/2</w:t>
            </w:r>
          </w:p>
        </w:tc>
        <w:tc>
          <w:tcPr>
            <w:tcW w:w="709" w:type="dxa"/>
          </w:tcPr>
          <w:p w:rsidR="00406BBE" w:rsidRPr="0038449C" w:rsidRDefault="00406BBE" w:rsidP="006E7133">
            <w:pPr>
              <w:rPr>
                <w:rFonts w:ascii="Times New Roman" w:hAnsi="Times New Roman"/>
              </w:rPr>
            </w:pPr>
            <w:r>
              <w:rPr>
                <w:rFonts w:ascii="Times New Roman" w:hAnsi="Times New Roman"/>
              </w:rPr>
              <w:t xml:space="preserve">  </w:t>
            </w:r>
            <w:r w:rsidRPr="0038449C">
              <w:rPr>
                <w:rFonts w:ascii="Times New Roman" w:hAnsi="Times New Roman"/>
              </w:rPr>
              <w:t>2/2</w:t>
            </w:r>
          </w:p>
        </w:tc>
        <w:tc>
          <w:tcPr>
            <w:tcW w:w="709" w:type="dxa"/>
          </w:tcPr>
          <w:p w:rsidR="00406BBE" w:rsidRPr="0038449C" w:rsidRDefault="00406BBE" w:rsidP="006E7133">
            <w:pPr>
              <w:ind w:left="135"/>
              <w:rPr>
                <w:rFonts w:ascii="Times New Roman" w:hAnsi="Times New Roman"/>
              </w:rPr>
            </w:pPr>
            <w:r w:rsidRPr="0038449C">
              <w:rPr>
                <w:rFonts w:ascii="Times New Roman" w:hAnsi="Times New Roman"/>
              </w:rPr>
              <w:t>2/2</w:t>
            </w:r>
          </w:p>
        </w:tc>
        <w:tc>
          <w:tcPr>
            <w:tcW w:w="992" w:type="dxa"/>
          </w:tcPr>
          <w:p w:rsidR="00406BBE" w:rsidRPr="0038449C" w:rsidRDefault="00406BBE" w:rsidP="006E7133">
            <w:pPr>
              <w:rPr>
                <w:rFonts w:ascii="Times New Roman" w:hAnsi="Times New Roman"/>
              </w:rPr>
            </w:pPr>
            <w:r w:rsidRPr="0038449C">
              <w:rPr>
                <w:rFonts w:ascii="Times New Roman" w:hAnsi="Times New Roman"/>
              </w:rPr>
              <w:t xml:space="preserve">   2/2</w:t>
            </w:r>
          </w:p>
        </w:tc>
        <w:tc>
          <w:tcPr>
            <w:tcW w:w="731" w:type="dxa"/>
          </w:tcPr>
          <w:p w:rsidR="00406BBE" w:rsidRPr="0038449C" w:rsidRDefault="00406BBE" w:rsidP="006E7133">
            <w:pPr>
              <w:rPr>
                <w:rFonts w:ascii="Times New Roman" w:hAnsi="Times New Roman"/>
              </w:rPr>
            </w:pPr>
            <w:r w:rsidRPr="0038449C">
              <w:rPr>
                <w:rFonts w:ascii="Times New Roman" w:hAnsi="Times New Roman"/>
              </w:rPr>
              <w:t xml:space="preserve">   2/2</w:t>
            </w:r>
          </w:p>
        </w:tc>
        <w:tc>
          <w:tcPr>
            <w:tcW w:w="864" w:type="dxa"/>
          </w:tcPr>
          <w:p w:rsidR="00406BBE" w:rsidRPr="0038449C" w:rsidRDefault="00406BBE" w:rsidP="006E7133">
            <w:pPr>
              <w:rPr>
                <w:rFonts w:ascii="Times New Roman" w:hAnsi="Times New Roman"/>
              </w:rPr>
            </w:pPr>
            <w:r w:rsidRPr="0038449C">
              <w:rPr>
                <w:rFonts w:ascii="Times New Roman" w:hAnsi="Times New Roman"/>
              </w:rPr>
              <w:t xml:space="preserve">   2/2</w:t>
            </w:r>
          </w:p>
        </w:tc>
        <w:tc>
          <w:tcPr>
            <w:tcW w:w="971" w:type="dxa"/>
          </w:tcPr>
          <w:p w:rsidR="00406BBE" w:rsidRPr="009D2295" w:rsidRDefault="00406BBE" w:rsidP="006E7133">
            <w:pPr>
              <w:jc w:val="center"/>
              <w:rPr>
                <w:rFonts w:ascii="Times New Roman" w:hAnsi="Times New Roman"/>
              </w:rPr>
            </w:pPr>
            <w:r w:rsidRPr="009D2295">
              <w:rPr>
                <w:rFonts w:ascii="Times New Roman" w:hAnsi="Times New Roman"/>
              </w:rPr>
              <w:t>12/12</w:t>
            </w:r>
          </w:p>
        </w:tc>
        <w:tc>
          <w:tcPr>
            <w:tcW w:w="996" w:type="dxa"/>
          </w:tcPr>
          <w:p w:rsidR="00406BBE" w:rsidRPr="009D2295" w:rsidRDefault="00406BBE" w:rsidP="006E7133">
            <w:pPr>
              <w:jc w:val="center"/>
              <w:rPr>
                <w:rFonts w:ascii="Times New Roman" w:hAnsi="Times New Roman"/>
              </w:rPr>
            </w:pPr>
            <w:r w:rsidRPr="009D2295">
              <w:rPr>
                <w:rFonts w:ascii="Times New Roman" w:hAnsi="Times New Roman"/>
              </w:rPr>
              <w:t>12/12</w:t>
            </w: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ОБЖ</w:t>
            </w:r>
          </w:p>
        </w:tc>
        <w:tc>
          <w:tcPr>
            <w:tcW w:w="715" w:type="dxa"/>
          </w:tcPr>
          <w:p w:rsidR="00406BBE" w:rsidRPr="0038449C" w:rsidRDefault="00406BBE" w:rsidP="006E7133">
            <w:pPr>
              <w:jc w:val="center"/>
              <w:rPr>
                <w:rFonts w:ascii="Times New Roman" w:hAnsi="Times New Roman"/>
              </w:rPr>
            </w:pPr>
          </w:p>
        </w:tc>
        <w:tc>
          <w:tcPr>
            <w:tcW w:w="709" w:type="dxa"/>
          </w:tcPr>
          <w:p w:rsidR="00406BBE" w:rsidRPr="0038449C" w:rsidRDefault="00406BBE" w:rsidP="006E7133">
            <w:pPr>
              <w:jc w:val="center"/>
              <w:rPr>
                <w:rFonts w:ascii="Times New Roman" w:hAnsi="Times New Roman"/>
              </w:rPr>
            </w:pPr>
          </w:p>
        </w:tc>
        <w:tc>
          <w:tcPr>
            <w:tcW w:w="709" w:type="dxa"/>
          </w:tcPr>
          <w:p w:rsidR="00406BBE" w:rsidRPr="0038449C" w:rsidRDefault="00406BBE" w:rsidP="006E7133">
            <w:pPr>
              <w:jc w:val="center"/>
              <w:rPr>
                <w:rFonts w:ascii="Times New Roman" w:hAnsi="Times New Roman"/>
              </w:rPr>
            </w:pPr>
          </w:p>
        </w:tc>
        <w:tc>
          <w:tcPr>
            <w:tcW w:w="992" w:type="dxa"/>
          </w:tcPr>
          <w:p w:rsidR="00406BBE" w:rsidRPr="0038449C" w:rsidRDefault="00406BBE" w:rsidP="006E7133">
            <w:pPr>
              <w:jc w:val="center"/>
              <w:rPr>
                <w:rFonts w:ascii="Times New Roman" w:hAnsi="Times New Roman"/>
              </w:rPr>
            </w:pPr>
            <w:r>
              <w:rPr>
                <w:rFonts w:ascii="Times New Roman" w:hAnsi="Times New Roman"/>
              </w:rPr>
              <w:t>1</w:t>
            </w:r>
          </w:p>
        </w:tc>
        <w:tc>
          <w:tcPr>
            <w:tcW w:w="731" w:type="dxa"/>
          </w:tcPr>
          <w:p w:rsidR="00406BBE" w:rsidRPr="0038449C" w:rsidRDefault="00406BBE" w:rsidP="006E7133">
            <w:pPr>
              <w:jc w:val="center"/>
              <w:rPr>
                <w:rFonts w:ascii="Times New Roman" w:hAnsi="Times New Roman"/>
              </w:rPr>
            </w:pPr>
            <w:r>
              <w:rPr>
                <w:rFonts w:ascii="Times New Roman" w:hAnsi="Times New Roman"/>
              </w:rPr>
              <w:t>1</w:t>
            </w:r>
          </w:p>
        </w:tc>
        <w:tc>
          <w:tcPr>
            <w:tcW w:w="864" w:type="dxa"/>
          </w:tcPr>
          <w:p w:rsidR="00406BBE" w:rsidRPr="0038449C" w:rsidRDefault="00406BBE" w:rsidP="006E7133">
            <w:pPr>
              <w:jc w:val="center"/>
              <w:rPr>
                <w:rFonts w:ascii="Times New Roman" w:hAnsi="Times New Roman"/>
              </w:rPr>
            </w:pPr>
          </w:p>
        </w:tc>
        <w:tc>
          <w:tcPr>
            <w:tcW w:w="971" w:type="dxa"/>
          </w:tcPr>
          <w:p w:rsidR="00406BBE" w:rsidRPr="009D2295" w:rsidRDefault="00406BBE" w:rsidP="006E7133">
            <w:pPr>
              <w:jc w:val="center"/>
              <w:rPr>
                <w:rFonts w:ascii="Times New Roman" w:hAnsi="Times New Roman"/>
              </w:rPr>
            </w:pPr>
            <w:r w:rsidRPr="009D2295">
              <w:rPr>
                <w:rFonts w:ascii="Times New Roman" w:hAnsi="Times New Roman"/>
              </w:rPr>
              <w:t>2</w:t>
            </w:r>
          </w:p>
        </w:tc>
        <w:tc>
          <w:tcPr>
            <w:tcW w:w="996" w:type="dxa"/>
          </w:tcPr>
          <w:p w:rsidR="00406BBE" w:rsidRPr="009D2295" w:rsidRDefault="00406BBE" w:rsidP="006E7133">
            <w:pPr>
              <w:jc w:val="center"/>
              <w:rPr>
                <w:rFonts w:ascii="Times New Roman" w:hAnsi="Times New Roman"/>
              </w:rPr>
            </w:pPr>
            <w:r w:rsidRPr="009D2295">
              <w:rPr>
                <w:rFonts w:ascii="Times New Roman" w:hAnsi="Times New Roman"/>
              </w:rPr>
              <w:t>2</w:t>
            </w: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Физическая культура</w:t>
            </w:r>
          </w:p>
        </w:tc>
        <w:tc>
          <w:tcPr>
            <w:tcW w:w="715"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992" w:type="dxa"/>
          </w:tcPr>
          <w:p w:rsidR="00406BBE" w:rsidRPr="0038449C" w:rsidRDefault="00406BBE" w:rsidP="006E7133">
            <w:pPr>
              <w:jc w:val="center"/>
              <w:rPr>
                <w:rFonts w:ascii="Times New Roman" w:hAnsi="Times New Roman"/>
              </w:rPr>
            </w:pPr>
            <w:r w:rsidRPr="0038449C">
              <w:rPr>
                <w:rFonts w:ascii="Times New Roman" w:hAnsi="Times New Roman"/>
              </w:rPr>
              <w:t>3</w:t>
            </w:r>
            <w:r>
              <w:rPr>
                <w:rFonts w:ascii="Times New Roman" w:hAnsi="Times New Roman"/>
              </w:rPr>
              <w:t>/3</w:t>
            </w:r>
          </w:p>
        </w:tc>
        <w:tc>
          <w:tcPr>
            <w:tcW w:w="731" w:type="dxa"/>
          </w:tcPr>
          <w:p w:rsidR="00406BBE" w:rsidRPr="0038449C" w:rsidRDefault="00406BBE" w:rsidP="006E7133">
            <w:pPr>
              <w:jc w:val="center"/>
              <w:rPr>
                <w:rFonts w:ascii="Times New Roman" w:hAnsi="Times New Roman"/>
              </w:rPr>
            </w:pPr>
            <w:r w:rsidRPr="0038449C">
              <w:rPr>
                <w:rFonts w:ascii="Times New Roman" w:hAnsi="Times New Roman"/>
              </w:rPr>
              <w:t>3</w:t>
            </w:r>
            <w:r>
              <w:rPr>
                <w:rFonts w:ascii="Times New Roman" w:hAnsi="Times New Roman"/>
              </w:rPr>
              <w:t>/3</w:t>
            </w:r>
          </w:p>
        </w:tc>
        <w:tc>
          <w:tcPr>
            <w:tcW w:w="864" w:type="dxa"/>
          </w:tcPr>
          <w:p w:rsidR="00406BBE" w:rsidRPr="0038449C" w:rsidRDefault="00406BBE" w:rsidP="006E7133">
            <w:pPr>
              <w:jc w:val="center"/>
              <w:rPr>
                <w:rFonts w:ascii="Times New Roman" w:hAnsi="Times New Roman"/>
              </w:rPr>
            </w:pPr>
            <w:r w:rsidRPr="0038449C">
              <w:rPr>
                <w:rFonts w:ascii="Times New Roman" w:hAnsi="Times New Roman"/>
              </w:rPr>
              <w:t>3</w:t>
            </w:r>
            <w:r>
              <w:rPr>
                <w:rFonts w:ascii="Times New Roman" w:hAnsi="Times New Roman"/>
              </w:rPr>
              <w:t>/3</w:t>
            </w:r>
          </w:p>
        </w:tc>
        <w:tc>
          <w:tcPr>
            <w:tcW w:w="971" w:type="dxa"/>
          </w:tcPr>
          <w:p w:rsidR="00406BBE" w:rsidRPr="009D2295" w:rsidRDefault="00406BBE" w:rsidP="006E7133">
            <w:pPr>
              <w:jc w:val="center"/>
              <w:rPr>
                <w:rFonts w:ascii="Times New Roman" w:hAnsi="Times New Roman"/>
              </w:rPr>
            </w:pPr>
            <w:r w:rsidRPr="009D2295">
              <w:rPr>
                <w:rFonts w:ascii="Times New Roman" w:hAnsi="Times New Roman"/>
              </w:rPr>
              <w:t>18/9</w:t>
            </w:r>
          </w:p>
        </w:tc>
        <w:tc>
          <w:tcPr>
            <w:tcW w:w="996" w:type="dxa"/>
          </w:tcPr>
          <w:p w:rsidR="00406BBE" w:rsidRPr="009D2295" w:rsidRDefault="00406BBE" w:rsidP="006E7133">
            <w:pPr>
              <w:jc w:val="center"/>
              <w:rPr>
                <w:rFonts w:ascii="Times New Roman" w:hAnsi="Times New Roman"/>
              </w:rPr>
            </w:pPr>
            <w:r w:rsidRPr="009D2295">
              <w:rPr>
                <w:rFonts w:ascii="Times New Roman" w:hAnsi="Times New Roman"/>
              </w:rPr>
              <w:t>18/9</w:t>
            </w:r>
          </w:p>
        </w:tc>
      </w:tr>
      <w:tr w:rsidR="00406BBE" w:rsidRPr="0038449C" w:rsidTr="006E7133">
        <w:tc>
          <w:tcPr>
            <w:tcW w:w="2993" w:type="dxa"/>
            <w:gridSpan w:val="4"/>
          </w:tcPr>
          <w:p w:rsidR="00406BBE" w:rsidRPr="0038449C" w:rsidRDefault="00406BBE" w:rsidP="006E7133">
            <w:pPr>
              <w:rPr>
                <w:rFonts w:ascii="Times New Roman" w:hAnsi="Times New Roman"/>
                <w:b/>
              </w:rPr>
            </w:pPr>
            <w:r w:rsidRPr="0038449C">
              <w:rPr>
                <w:rFonts w:ascii="Times New Roman" w:hAnsi="Times New Roman"/>
                <w:b/>
              </w:rPr>
              <w:t>Всего:</w:t>
            </w:r>
          </w:p>
        </w:tc>
        <w:tc>
          <w:tcPr>
            <w:tcW w:w="715" w:type="dxa"/>
          </w:tcPr>
          <w:p w:rsidR="00406BBE" w:rsidRPr="0038449C" w:rsidRDefault="00406BBE" w:rsidP="006E7133">
            <w:pPr>
              <w:jc w:val="center"/>
              <w:rPr>
                <w:rFonts w:ascii="Times New Roman" w:hAnsi="Times New Roman"/>
                <w:b/>
              </w:rPr>
            </w:pPr>
            <w:r w:rsidRPr="0038449C">
              <w:rPr>
                <w:rFonts w:ascii="Times New Roman" w:hAnsi="Times New Roman"/>
                <w:b/>
              </w:rPr>
              <w:t>27</w:t>
            </w:r>
          </w:p>
        </w:tc>
        <w:tc>
          <w:tcPr>
            <w:tcW w:w="709" w:type="dxa"/>
          </w:tcPr>
          <w:p w:rsidR="00406BBE" w:rsidRPr="0038449C" w:rsidRDefault="00406BBE" w:rsidP="006E7133">
            <w:pPr>
              <w:jc w:val="center"/>
              <w:rPr>
                <w:rFonts w:ascii="Times New Roman" w:hAnsi="Times New Roman"/>
                <w:b/>
              </w:rPr>
            </w:pPr>
            <w:r w:rsidRPr="0038449C">
              <w:rPr>
                <w:rFonts w:ascii="Times New Roman" w:hAnsi="Times New Roman"/>
                <w:b/>
              </w:rPr>
              <w:t>28</w:t>
            </w:r>
          </w:p>
        </w:tc>
        <w:tc>
          <w:tcPr>
            <w:tcW w:w="709" w:type="dxa"/>
          </w:tcPr>
          <w:p w:rsidR="00406BBE" w:rsidRPr="0038449C" w:rsidRDefault="00406BBE" w:rsidP="006E7133">
            <w:pPr>
              <w:jc w:val="center"/>
              <w:rPr>
                <w:rFonts w:ascii="Times New Roman" w:hAnsi="Times New Roman"/>
                <w:b/>
              </w:rPr>
            </w:pPr>
            <w:r w:rsidRPr="0038449C">
              <w:rPr>
                <w:rFonts w:ascii="Times New Roman" w:hAnsi="Times New Roman"/>
                <w:b/>
              </w:rPr>
              <w:t>30</w:t>
            </w:r>
          </w:p>
        </w:tc>
        <w:tc>
          <w:tcPr>
            <w:tcW w:w="992" w:type="dxa"/>
          </w:tcPr>
          <w:p w:rsidR="00406BBE" w:rsidRPr="0038449C" w:rsidRDefault="00406BBE" w:rsidP="006E7133">
            <w:pPr>
              <w:jc w:val="center"/>
              <w:rPr>
                <w:rFonts w:ascii="Times New Roman" w:hAnsi="Times New Roman"/>
                <w:b/>
              </w:rPr>
            </w:pPr>
            <w:r w:rsidRPr="0038449C">
              <w:rPr>
                <w:rFonts w:ascii="Times New Roman" w:hAnsi="Times New Roman"/>
                <w:b/>
              </w:rPr>
              <w:t>3</w:t>
            </w:r>
            <w:r>
              <w:rPr>
                <w:rFonts w:ascii="Times New Roman" w:hAnsi="Times New Roman"/>
                <w:b/>
              </w:rPr>
              <w:t>2</w:t>
            </w:r>
          </w:p>
        </w:tc>
        <w:tc>
          <w:tcPr>
            <w:tcW w:w="731" w:type="dxa"/>
          </w:tcPr>
          <w:p w:rsidR="00406BBE" w:rsidRPr="0038449C" w:rsidRDefault="00406BBE" w:rsidP="006E7133">
            <w:pPr>
              <w:jc w:val="center"/>
              <w:rPr>
                <w:rFonts w:ascii="Times New Roman" w:hAnsi="Times New Roman"/>
                <w:b/>
              </w:rPr>
            </w:pPr>
            <w:r>
              <w:rPr>
                <w:rFonts w:ascii="Times New Roman" w:hAnsi="Times New Roman"/>
                <w:b/>
              </w:rPr>
              <w:t>32</w:t>
            </w:r>
          </w:p>
        </w:tc>
        <w:tc>
          <w:tcPr>
            <w:tcW w:w="864" w:type="dxa"/>
          </w:tcPr>
          <w:p w:rsidR="00406BBE" w:rsidRPr="0038449C" w:rsidRDefault="00406BBE" w:rsidP="006E7133">
            <w:pPr>
              <w:jc w:val="center"/>
              <w:rPr>
                <w:rFonts w:ascii="Times New Roman" w:hAnsi="Times New Roman"/>
                <w:b/>
              </w:rPr>
            </w:pPr>
            <w:r w:rsidRPr="0038449C">
              <w:rPr>
                <w:rFonts w:ascii="Times New Roman" w:hAnsi="Times New Roman"/>
                <w:b/>
              </w:rPr>
              <w:t>3</w:t>
            </w:r>
            <w:r>
              <w:rPr>
                <w:rFonts w:ascii="Times New Roman" w:hAnsi="Times New Roman"/>
                <w:b/>
              </w:rPr>
              <w:t>1</w:t>
            </w:r>
          </w:p>
        </w:tc>
        <w:tc>
          <w:tcPr>
            <w:tcW w:w="971" w:type="dxa"/>
          </w:tcPr>
          <w:p w:rsidR="00406BBE" w:rsidRPr="009D2295" w:rsidRDefault="00406BBE" w:rsidP="006E7133">
            <w:pPr>
              <w:jc w:val="center"/>
              <w:rPr>
                <w:rFonts w:ascii="Times New Roman" w:hAnsi="Times New Roman"/>
                <w:b/>
              </w:rPr>
            </w:pPr>
            <w:r w:rsidRPr="009D2295">
              <w:rPr>
                <w:rFonts w:ascii="Times New Roman" w:hAnsi="Times New Roman"/>
                <w:b/>
              </w:rPr>
              <w:t>1</w:t>
            </w:r>
            <w:r>
              <w:rPr>
                <w:rFonts w:ascii="Times New Roman" w:hAnsi="Times New Roman"/>
                <w:b/>
              </w:rPr>
              <w:t>80</w:t>
            </w:r>
          </w:p>
        </w:tc>
        <w:tc>
          <w:tcPr>
            <w:tcW w:w="996" w:type="dxa"/>
          </w:tcPr>
          <w:p w:rsidR="00406BBE" w:rsidRPr="009D2295" w:rsidRDefault="00406BBE" w:rsidP="006E7133">
            <w:pPr>
              <w:jc w:val="center"/>
              <w:rPr>
                <w:rFonts w:ascii="Times New Roman" w:hAnsi="Times New Roman"/>
                <w:b/>
              </w:rPr>
            </w:pPr>
            <w:r>
              <w:rPr>
                <w:rFonts w:ascii="Times New Roman" w:hAnsi="Times New Roman"/>
                <w:b/>
              </w:rPr>
              <w:t>180</w:t>
            </w:r>
          </w:p>
        </w:tc>
      </w:tr>
      <w:tr w:rsidR="00406BBE" w:rsidRPr="0038449C" w:rsidTr="006E7133">
        <w:tc>
          <w:tcPr>
            <w:tcW w:w="873" w:type="dxa"/>
          </w:tcPr>
          <w:p w:rsidR="00406BBE" w:rsidRPr="0038449C" w:rsidRDefault="00406BBE" w:rsidP="006E7133">
            <w:pPr>
              <w:jc w:val="center"/>
              <w:rPr>
                <w:rFonts w:ascii="Times New Roman" w:hAnsi="Times New Roman"/>
                <w:b/>
                <w:bCs/>
              </w:rPr>
            </w:pPr>
          </w:p>
        </w:tc>
        <w:tc>
          <w:tcPr>
            <w:tcW w:w="7811" w:type="dxa"/>
            <w:gridSpan w:val="10"/>
          </w:tcPr>
          <w:p w:rsidR="00406BBE" w:rsidRPr="0038449C" w:rsidRDefault="00406BBE" w:rsidP="006E7133">
            <w:pPr>
              <w:jc w:val="center"/>
              <w:rPr>
                <w:rFonts w:ascii="Times New Roman" w:hAnsi="Times New Roman"/>
                <w:b/>
                <w:bCs/>
              </w:rPr>
            </w:pPr>
            <w:r w:rsidRPr="0038449C">
              <w:rPr>
                <w:rFonts w:ascii="Times New Roman" w:hAnsi="Times New Roman"/>
                <w:b/>
                <w:bCs/>
              </w:rPr>
              <w:t>Региональный компонент</w:t>
            </w:r>
          </w:p>
        </w:tc>
        <w:tc>
          <w:tcPr>
            <w:tcW w:w="996" w:type="dxa"/>
          </w:tcPr>
          <w:p w:rsidR="00406BBE" w:rsidRPr="0038449C" w:rsidRDefault="00406BBE" w:rsidP="006E7133">
            <w:pPr>
              <w:jc w:val="center"/>
              <w:rPr>
                <w:rFonts w:ascii="Times New Roman" w:hAnsi="Times New Roman"/>
                <w:b/>
                <w:bCs/>
              </w:rPr>
            </w:pPr>
          </w:p>
        </w:tc>
      </w:tr>
      <w:tr w:rsidR="00406BBE" w:rsidRPr="0038449C" w:rsidTr="006E7133">
        <w:tc>
          <w:tcPr>
            <w:tcW w:w="2993" w:type="dxa"/>
            <w:gridSpan w:val="4"/>
          </w:tcPr>
          <w:p w:rsidR="00406BBE" w:rsidRPr="0038449C" w:rsidRDefault="00406BBE" w:rsidP="006E7133">
            <w:pPr>
              <w:rPr>
                <w:rFonts w:ascii="Times New Roman" w:hAnsi="Times New Roman"/>
              </w:rPr>
            </w:pPr>
            <w:r>
              <w:rPr>
                <w:rFonts w:ascii="Times New Roman" w:hAnsi="Times New Roman"/>
              </w:rPr>
              <w:t>ЯНК (осн.дух-нрав</w:t>
            </w:r>
            <w:r w:rsidRPr="0038449C">
              <w:rPr>
                <w:rFonts w:ascii="Times New Roman" w:hAnsi="Times New Roman"/>
              </w:rPr>
              <w:t>.культ.нар</w:t>
            </w:r>
            <w:proofErr w:type="gramStart"/>
            <w:r w:rsidRPr="0038449C">
              <w:rPr>
                <w:rFonts w:ascii="Times New Roman" w:hAnsi="Times New Roman"/>
              </w:rPr>
              <w:t>.Р</w:t>
            </w:r>
            <w:proofErr w:type="gramEnd"/>
            <w:r w:rsidRPr="0038449C">
              <w:rPr>
                <w:rFonts w:ascii="Times New Roman" w:hAnsi="Times New Roman"/>
              </w:rPr>
              <w:t>)</w:t>
            </w:r>
          </w:p>
        </w:tc>
        <w:tc>
          <w:tcPr>
            <w:tcW w:w="715"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992" w:type="dxa"/>
          </w:tcPr>
          <w:p w:rsidR="00406BBE" w:rsidRPr="0038449C" w:rsidRDefault="00406BBE" w:rsidP="006E7133">
            <w:pPr>
              <w:jc w:val="center"/>
              <w:rPr>
                <w:rFonts w:ascii="Times New Roman" w:hAnsi="Times New Roman"/>
              </w:rPr>
            </w:pPr>
          </w:p>
        </w:tc>
        <w:tc>
          <w:tcPr>
            <w:tcW w:w="731" w:type="dxa"/>
          </w:tcPr>
          <w:p w:rsidR="00406BBE" w:rsidRPr="0038449C" w:rsidRDefault="00406BBE" w:rsidP="006E7133">
            <w:pPr>
              <w:jc w:val="center"/>
              <w:rPr>
                <w:rFonts w:ascii="Times New Roman" w:hAnsi="Times New Roman"/>
              </w:rPr>
            </w:pPr>
          </w:p>
        </w:tc>
        <w:tc>
          <w:tcPr>
            <w:tcW w:w="864"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971" w:type="dxa"/>
          </w:tcPr>
          <w:p w:rsidR="00406BBE" w:rsidRPr="0038449C" w:rsidRDefault="00406BBE" w:rsidP="006E7133">
            <w:pPr>
              <w:jc w:val="center"/>
              <w:rPr>
                <w:rFonts w:ascii="Times New Roman" w:hAnsi="Times New Roman"/>
              </w:rPr>
            </w:pPr>
            <w:r>
              <w:rPr>
                <w:rFonts w:ascii="Times New Roman" w:hAnsi="Times New Roman"/>
              </w:rPr>
              <w:t>4</w:t>
            </w:r>
          </w:p>
        </w:tc>
        <w:tc>
          <w:tcPr>
            <w:tcW w:w="996" w:type="dxa"/>
          </w:tcPr>
          <w:p w:rsidR="00406BBE" w:rsidRPr="0038449C" w:rsidRDefault="00406BBE" w:rsidP="006E7133">
            <w:pPr>
              <w:jc w:val="center"/>
              <w:rPr>
                <w:rFonts w:ascii="Times New Roman" w:hAnsi="Times New Roman"/>
              </w:rPr>
            </w:pPr>
            <w:r>
              <w:rPr>
                <w:rFonts w:ascii="Times New Roman" w:hAnsi="Times New Roman"/>
              </w:rPr>
              <w:t>4</w:t>
            </w:r>
          </w:p>
        </w:tc>
      </w:tr>
      <w:tr w:rsidR="00406BBE" w:rsidRPr="0038449C" w:rsidTr="006E7133">
        <w:tc>
          <w:tcPr>
            <w:tcW w:w="1860" w:type="dxa"/>
            <w:gridSpan w:val="3"/>
            <w:tcBorders>
              <w:right w:val="single" w:sz="4" w:space="0" w:color="auto"/>
            </w:tcBorders>
          </w:tcPr>
          <w:p w:rsidR="00406BBE" w:rsidRPr="0038449C" w:rsidRDefault="00406BBE" w:rsidP="006E7133">
            <w:pPr>
              <w:rPr>
                <w:rFonts w:ascii="Times New Roman" w:hAnsi="Times New Roman"/>
              </w:rPr>
            </w:pPr>
            <w:r w:rsidRPr="0038449C">
              <w:rPr>
                <w:rFonts w:ascii="Times New Roman" w:hAnsi="Times New Roman"/>
              </w:rPr>
              <w:t>Для ОУ с родным (нерусским) языком обучения</w:t>
            </w:r>
          </w:p>
        </w:tc>
        <w:tc>
          <w:tcPr>
            <w:tcW w:w="1133" w:type="dxa"/>
            <w:tcBorders>
              <w:left w:val="single" w:sz="4" w:space="0" w:color="auto"/>
            </w:tcBorders>
          </w:tcPr>
          <w:p w:rsidR="00406BBE" w:rsidRPr="0038449C" w:rsidRDefault="00406BBE" w:rsidP="006E7133">
            <w:pPr>
              <w:jc w:val="center"/>
              <w:rPr>
                <w:rFonts w:ascii="Times New Roman" w:hAnsi="Times New Roman"/>
              </w:rPr>
            </w:pPr>
            <w:r>
              <w:rPr>
                <w:rFonts w:ascii="Times New Roman" w:hAnsi="Times New Roman"/>
              </w:rPr>
              <w:t xml:space="preserve">Родной язык и </w:t>
            </w:r>
            <w:proofErr w:type="gramStart"/>
            <w:r>
              <w:rPr>
                <w:rFonts w:ascii="Times New Roman" w:hAnsi="Times New Roman"/>
              </w:rPr>
              <w:t>лит-ра</w:t>
            </w:r>
            <w:proofErr w:type="gramEnd"/>
          </w:p>
        </w:tc>
        <w:tc>
          <w:tcPr>
            <w:tcW w:w="715" w:type="dxa"/>
          </w:tcPr>
          <w:p w:rsidR="00406BBE" w:rsidRPr="0038449C" w:rsidRDefault="00406BBE" w:rsidP="006E7133">
            <w:pPr>
              <w:jc w:val="center"/>
              <w:rPr>
                <w:rFonts w:ascii="Times New Roman" w:hAnsi="Times New Roman"/>
              </w:rPr>
            </w:pPr>
            <w:r w:rsidRPr="0038449C">
              <w:rPr>
                <w:rFonts w:ascii="Times New Roman" w:hAnsi="Times New Roman"/>
              </w:rPr>
              <w:t>4</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4</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4</w:t>
            </w:r>
          </w:p>
        </w:tc>
        <w:tc>
          <w:tcPr>
            <w:tcW w:w="992" w:type="dxa"/>
          </w:tcPr>
          <w:p w:rsidR="00406BBE" w:rsidRPr="0038449C" w:rsidRDefault="00406BBE" w:rsidP="006E7133">
            <w:pPr>
              <w:jc w:val="center"/>
              <w:rPr>
                <w:rFonts w:ascii="Times New Roman" w:hAnsi="Times New Roman"/>
              </w:rPr>
            </w:pPr>
            <w:r>
              <w:rPr>
                <w:rFonts w:ascii="Times New Roman" w:hAnsi="Times New Roman"/>
              </w:rPr>
              <w:t>4</w:t>
            </w:r>
          </w:p>
        </w:tc>
        <w:tc>
          <w:tcPr>
            <w:tcW w:w="731" w:type="dxa"/>
          </w:tcPr>
          <w:p w:rsidR="00406BBE" w:rsidRPr="0038449C" w:rsidRDefault="00406BBE" w:rsidP="006E7133">
            <w:pPr>
              <w:jc w:val="center"/>
              <w:rPr>
                <w:rFonts w:ascii="Times New Roman" w:hAnsi="Times New Roman"/>
              </w:rPr>
            </w:pPr>
            <w:r>
              <w:rPr>
                <w:rFonts w:ascii="Times New Roman" w:hAnsi="Times New Roman"/>
              </w:rPr>
              <w:t>4</w:t>
            </w:r>
          </w:p>
        </w:tc>
        <w:tc>
          <w:tcPr>
            <w:tcW w:w="864" w:type="dxa"/>
          </w:tcPr>
          <w:p w:rsidR="00406BBE" w:rsidRPr="0038449C" w:rsidRDefault="00406BBE" w:rsidP="006E7133">
            <w:pPr>
              <w:jc w:val="center"/>
              <w:rPr>
                <w:rFonts w:ascii="Times New Roman" w:hAnsi="Times New Roman"/>
              </w:rPr>
            </w:pPr>
            <w:r w:rsidRPr="0038449C">
              <w:rPr>
                <w:rFonts w:ascii="Times New Roman" w:hAnsi="Times New Roman"/>
              </w:rPr>
              <w:t>4</w:t>
            </w:r>
          </w:p>
        </w:tc>
        <w:tc>
          <w:tcPr>
            <w:tcW w:w="971" w:type="dxa"/>
          </w:tcPr>
          <w:p w:rsidR="00406BBE" w:rsidRPr="0038449C" w:rsidRDefault="00406BBE" w:rsidP="006E7133">
            <w:pPr>
              <w:jc w:val="center"/>
              <w:rPr>
                <w:rFonts w:ascii="Times New Roman" w:hAnsi="Times New Roman"/>
              </w:rPr>
            </w:pPr>
            <w:r>
              <w:rPr>
                <w:rFonts w:ascii="Times New Roman" w:hAnsi="Times New Roman"/>
              </w:rPr>
              <w:t>24</w:t>
            </w:r>
          </w:p>
        </w:tc>
        <w:tc>
          <w:tcPr>
            <w:tcW w:w="996" w:type="dxa"/>
          </w:tcPr>
          <w:p w:rsidR="00406BBE" w:rsidRPr="0038449C" w:rsidRDefault="00406BBE" w:rsidP="006E7133">
            <w:pPr>
              <w:jc w:val="center"/>
              <w:rPr>
                <w:rFonts w:ascii="Times New Roman" w:hAnsi="Times New Roman"/>
              </w:rPr>
            </w:pPr>
            <w:r>
              <w:rPr>
                <w:rFonts w:ascii="Times New Roman" w:hAnsi="Times New Roman"/>
              </w:rPr>
              <w:t>24</w:t>
            </w:r>
          </w:p>
        </w:tc>
      </w:tr>
      <w:tr w:rsidR="00406BBE" w:rsidRPr="0038449C" w:rsidTr="006E7133">
        <w:tc>
          <w:tcPr>
            <w:tcW w:w="2993" w:type="dxa"/>
            <w:gridSpan w:val="4"/>
          </w:tcPr>
          <w:p w:rsidR="00406BBE" w:rsidRPr="0038449C" w:rsidRDefault="00406BBE" w:rsidP="006E7133">
            <w:pPr>
              <w:rPr>
                <w:rFonts w:ascii="Times New Roman" w:hAnsi="Times New Roman"/>
              </w:rPr>
            </w:pPr>
          </w:p>
        </w:tc>
        <w:tc>
          <w:tcPr>
            <w:tcW w:w="715" w:type="dxa"/>
          </w:tcPr>
          <w:p w:rsidR="00406BBE" w:rsidRPr="0038449C" w:rsidRDefault="00406BBE" w:rsidP="006E7133">
            <w:pPr>
              <w:jc w:val="center"/>
              <w:rPr>
                <w:rFonts w:ascii="Times New Roman" w:hAnsi="Times New Roman"/>
                <w:b/>
              </w:rPr>
            </w:pPr>
            <w:r w:rsidRPr="0038449C">
              <w:rPr>
                <w:rFonts w:ascii="Times New Roman" w:hAnsi="Times New Roman"/>
                <w:b/>
              </w:rPr>
              <w:t>5</w:t>
            </w:r>
          </w:p>
        </w:tc>
        <w:tc>
          <w:tcPr>
            <w:tcW w:w="709" w:type="dxa"/>
          </w:tcPr>
          <w:p w:rsidR="00406BBE" w:rsidRPr="0038449C" w:rsidRDefault="00406BBE" w:rsidP="006E7133">
            <w:pPr>
              <w:jc w:val="center"/>
              <w:rPr>
                <w:rFonts w:ascii="Times New Roman" w:hAnsi="Times New Roman"/>
                <w:b/>
              </w:rPr>
            </w:pPr>
            <w:r w:rsidRPr="0038449C">
              <w:rPr>
                <w:rFonts w:ascii="Times New Roman" w:hAnsi="Times New Roman"/>
                <w:b/>
              </w:rPr>
              <w:t>5</w:t>
            </w:r>
          </w:p>
        </w:tc>
        <w:tc>
          <w:tcPr>
            <w:tcW w:w="709" w:type="dxa"/>
          </w:tcPr>
          <w:p w:rsidR="00406BBE" w:rsidRPr="0038449C" w:rsidRDefault="00406BBE" w:rsidP="006E7133">
            <w:pPr>
              <w:jc w:val="center"/>
              <w:rPr>
                <w:rFonts w:ascii="Times New Roman" w:hAnsi="Times New Roman"/>
                <w:b/>
              </w:rPr>
            </w:pPr>
            <w:r w:rsidRPr="0038449C">
              <w:rPr>
                <w:rFonts w:ascii="Times New Roman" w:hAnsi="Times New Roman"/>
                <w:b/>
              </w:rPr>
              <w:t>5</w:t>
            </w:r>
          </w:p>
        </w:tc>
        <w:tc>
          <w:tcPr>
            <w:tcW w:w="992" w:type="dxa"/>
          </w:tcPr>
          <w:p w:rsidR="00406BBE" w:rsidRPr="0038449C" w:rsidRDefault="00406BBE" w:rsidP="006E7133">
            <w:pPr>
              <w:jc w:val="center"/>
              <w:rPr>
                <w:rFonts w:ascii="Times New Roman" w:hAnsi="Times New Roman"/>
                <w:b/>
              </w:rPr>
            </w:pPr>
            <w:r>
              <w:rPr>
                <w:rFonts w:ascii="Times New Roman" w:hAnsi="Times New Roman"/>
                <w:b/>
              </w:rPr>
              <w:t>4</w:t>
            </w:r>
          </w:p>
        </w:tc>
        <w:tc>
          <w:tcPr>
            <w:tcW w:w="731" w:type="dxa"/>
          </w:tcPr>
          <w:p w:rsidR="00406BBE" w:rsidRPr="0038449C" w:rsidRDefault="00406BBE" w:rsidP="006E7133">
            <w:pPr>
              <w:jc w:val="center"/>
              <w:rPr>
                <w:rFonts w:ascii="Times New Roman" w:hAnsi="Times New Roman"/>
                <w:b/>
              </w:rPr>
            </w:pPr>
            <w:r>
              <w:rPr>
                <w:rFonts w:ascii="Times New Roman" w:hAnsi="Times New Roman"/>
                <w:b/>
              </w:rPr>
              <w:t>4</w:t>
            </w:r>
          </w:p>
        </w:tc>
        <w:tc>
          <w:tcPr>
            <w:tcW w:w="864" w:type="dxa"/>
          </w:tcPr>
          <w:p w:rsidR="00406BBE" w:rsidRPr="0038449C" w:rsidRDefault="00406BBE" w:rsidP="006E7133">
            <w:pPr>
              <w:jc w:val="center"/>
              <w:rPr>
                <w:rFonts w:ascii="Times New Roman" w:hAnsi="Times New Roman"/>
                <w:b/>
              </w:rPr>
            </w:pPr>
            <w:r w:rsidRPr="0038449C">
              <w:rPr>
                <w:rFonts w:ascii="Times New Roman" w:hAnsi="Times New Roman"/>
                <w:b/>
              </w:rPr>
              <w:t>5</w:t>
            </w:r>
          </w:p>
        </w:tc>
        <w:tc>
          <w:tcPr>
            <w:tcW w:w="971" w:type="dxa"/>
          </w:tcPr>
          <w:p w:rsidR="00406BBE" w:rsidRPr="0038449C" w:rsidRDefault="00406BBE" w:rsidP="006E7133">
            <w:pPr>
              <w:jc w:val="center"/>
              <w:rPr>
                <w:rFonts w:ascii="Times New Roman" w:hAnsi="Times New Roman"/>
                <w:b/>
              </w:rPr>
            </w:pPr>
            <w:r>
              <w:rPr>
                <w:rFonts w:ascii="Times New Roman" w:hAnsi="Times New Roman"/>
                <w:b/>
              </w:rPr>
              <w:t>28</w:t>
            </w:r>
          </w:p>
        </w:tc>
        <w:tc>
          <w:tcPr>
            <w:tcW w:w="996" w:type="dxa"/>
          </w:tcPr>
          <w:p w:rsidR="00406BBE" w:rsidRPr="0038449C" w:rsidRDefault="00406BBE" w:rsidP="006E7133">
            <w:pPr>
              <w:jc w:val="center"/>
              <w:rPr>
                <w:rFonts w:ascii="Times New Roman" w:hAnsi="Times New Roman"/>
                <w:b/>
              </w:rPr>
            </w:pPr>
            <w:r>
              <w:rPr>
                <w:rFonts w:ascii="Times New Roman" w:hAnsi="Times New Roman"/>
                <w:b/>
              </w:rPr>
              <w:t>28</w:t>
            </w: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 xml:space="preserve">Аудиторная нагрузка для ОУ с родным языком обучения </w:t>
            </w:r>
          </w:p>
        </w:tc>
        <w:tc>
          <w:tcPr>
            <w:tcW w:w="715" w:type="dxa"/>
          </w:tcPr>
          <w:p w:rsidR="00406BBE" w:rsidRPr="0038449C" w:rsidRDefault="00406BBE" w:rsidP="006E7133">
            <w:pPr>
              <w:jc w:val="center"/>
              <w:rPr>
                <w:rFonts w:ascii="Times New Roman" w:hAnsi="Times New Roman"/>
                <w:b/>
              </w:rPr>
            </w:pPr>
            <w:r w:rsidRPr="0038449C">
              <w:rPr>
                <w:rFonts w:ascii="Times New Roman" w:hAnsi="Times New Roman"/>
                <w:b/>
              </w:rPr>
              <w:t>32</w:t>
            </w:r>
          </w:p>
        </w:tc>
        <w:tc>
          <w:tcPr>
            <w:tcW w:w="709" w:type="dxa"/>
          </w:tcPr>
          <w:p w:rsidR="00406BBE" w:rsidRPr="0038449C" w:rsidRDefault="00406BBE" w:rsidP="006E7133">
            <w:pPr>
              <w:jc w:val="center"/>
              <w:rPr>
                <w:rFonts w:ascii="Times New Roman" w:hAnsi="Times New Roman"/>
                <w:b/>
              </w:rPr>
            </w:pPr>
            <w:r w:rsidRPr="0038449C">
              <w:rPr>
                <w:rFonts w:ascii="Times New Roman" w:hAnsi="Times New Roman"/>
                <w:b/>
              </w:rPr>
              <w:t>33</w:t>
            </w:r>
          </w:p>
        </w:tc>
        <w:tc>
          <w:tcPr>
            <w:tcW w:w="709" w:type="dxa"/>
          </w:tcPr>
          <w:p w:rsidR="00406BBE" w:rsidRPr="0038449C" w:rsidRDefault="00406BBE" w:rsidP="006E7133">
            <w:pPr>
              <w:jc w:val="center"/>
              <w:rPr>
                <w:rFonts w:ascii="Times New Roman" w:hAnsi="Times New Roman"/>
                <w:b/>
              </w:rPr>
            </w:pPr>
            <w:r w:rsidRPr="0038449C">
              <w:rPr>
                <w:rFonts w:ascii="Times New Roman" w:hAnsi="Times New Roman"/>
                <w:b/>
              </w:rPr>
              <w:t>35</w:t>
            </w:r>
          </w:p>
        </w:tc>
        <w:tc>
          <w:tcPr>
            <w:tcW w:w="992" w:type="dxa"/>
          </w:tcPr>
          <w:p w:rsidR="00406BBE" w:rsidRPr="0038449C" w:rsidRDefault="00406BBE" w:rsidP="006E7133">
            <w:pPr>
              <w:jc w:val="center"/>
              <w:rPr>
                <w:rFonts w:ascii="Times New Roman" w:hAnsi="Times New Roman"/>
                <w:b/>
              </w:rPr>
            </w:pPr>
            <w:r w:rsidRPr="0038449C">
              <w:rPr>
                <w:rFonts w:ascii="Times New Roman" w:hAnsi="Times New Roman"/>
                <w:b/>
              </w:rPr>
              <w:t>3</w:t>
            </w:r>
            <w:r>
              <w:rPr>
                <w:rFonts w:ascii="Times New Roman" w:hAnsi="Times New Roman"/>
                <w:b/>
              </w:rPr>
              <w:t>6</w:t>
            </w:r>
          </w:p>
        </w:tc>
        <w:tc>
          <w:tcPr>
            <w:tcW w:w="731" w:type="dxa"/>
          </w:tcPr>
          <w:p w:rsidR="00406BBE" w:rsidRPr="0038449C" w:rsidRDefault="00406BBE" w:rsidP="006E7133">
            <w:pPr>
              <w:jc w:val="center"/>
              <w:rPr>
                <w:rFonts w:ascii="Times New Roman" w:hAnsi="Times New Roman"/>
                <w:b/>
              </w:rPr>
            </w:pPr>
            <w:r w:rsidRPr="0038449C">
              <w:rPr>
                <w:rFonts w:ascii="Times New Roman" w:hAnsi="Times New Roman"/>
                <w:b/>
              </w:rPr>
              <w:t>3</w:t>
            </w:r>
            <w:r>
              <w:rPr>
                <w:rFonts w:ascii="Times New Roman" w:hAnsi="Times New Roman"/>
                <w:b/>
              </w:rPr>
              <w:t>6</w:t>
            </w:r>
          </w:p>
        </w:tc>
        <w:tc>
          <w:tcPr>
            <w:tcW w:w="864" w:type="dxa"/>
          </w:tcPr>
          <w:p w:rsidR="00406BBE" w:rsidRPr="0038449C" w:rsidRDefault="00406BBE" w:rsidP="006E7133">
            <w:pPr>
              <w:jc w:val="center"/>
              <w:rPr>
                <w:rFonts w:ascii="Times New Roman" w:hAnsi="Times New Roman"/>
                <w:b/>
              </w:rPr>
            </w:pPr>
            <w:r w:rsidRPr="0038449C">
              <w:rPr>
                <w:rFonts w:ascii="Times New Roman" w:hAnsi="Times New Roman"/>
                <w:b/>
              </w:rPr>
              <w:t>36</w:t>
            </w:r>
          </w:p>
        </w:tc>
        <w:tc>
          <w:tcPr>
            <w:tcW w:w="971" w:type="dxa"/>
          </w:tcPr>
          <w:p w:rsidR="00406BBE" w:rsidRPr="0038449C" w:rsidRDefault="00406BBE" w:rsidP="006E7133">
            <w:pPr>
              <w:jc w:val="center"/>
              <w:rPr>
                <w:rFonts w:ascii="Times New Roman" w:hAnsi="Times New Roman"/>
                <w:b/>
              </w:rPr>
            </w:pPr>
            <w:r>
              <w:rPr>
                <w:rFonts w:ascii="Times New Roman" w:hAnsi="Times New Roman"/>
                <w:b/>
              </w:rPr>
              <w:t>208</w:t>
            </w:r>
          </w:p>
        </w:tc>
        <w:tc>
          <w:tcPr>
            <w:tcW w:w="996" w:type="dxa"/>
          </w:tcPr>
          <w:p w:rsidR="00406BBE" w:rsidRPr="0038449C" w:rsidRDefault="00406BBE" w:rsidP="006E7133">
            <w:pPr>
              <w:jc w:val="center"/>
              <w:rPr>
                <w:rFonts w:ascii="Times New Roman" w:hAnsi="Times New Roman"/>
                <w:b/>
              </w:rPr>
            </w:pPr>
            <w:r>
              <w:rPr>
                <w:rFonts w:ascii="Times New Roman" w:hAnsi="Times New Roman"/>
                <w:b/>
              </w:rPr>
              <w:t>208</w:t>
            </w:r>
          </w:p>
        </w:tc>
      </w:tr>
      <w:tr w:rsidR="00406BBE" w:rsidRPr="0038449C" w:rsidTr="006E7133">
        <w:tc>
          <w:tcPr>
            <w:tcW w:w="2993" w:type="dxa"/>
            <w:gridSpan w:val="4"/>
          </w:tcPr>
          <w:p w:rsidR="00406BBE" w:rsidRPr="0038449C" w:rsidRDefault="00406BBE" w:rsidP="006E7133">
            <w:pPr>
              <w:rPr>
                <w:rFonts w:ascii="Times New Roman" w:hAnsi="Times New Roman"/>
              </w:rPr>
            </w:pPr>
          </w:p>
        </w:tc>
        <w:tc>
          <w:tcPr>
            <w:tcW w:w="715" w:type="dxa"/>
          </w:tcPr>
          <w:p w:rsidR="00406BBE" w:rsidRPr="0038449C" w:rsidRDefault="00406BBE" w:rsidP="006E7133">
            <w:pPr>
              <w:jc w:val="center"/>
              <w:rPr>
                <w:rFonts w:ascii="Times New Roman" w:hAnsi="Times New Roman"/>
                <w:b/>
              </w:rPr>
            </w:pPr>
            <w:r w:rsidRPr="0038449C">
              <w:rPr>
                <w:rFonts w:ascii="Times New Roman" w:hAnsi="Times New Roman"/>
                <w:b/>
              </w:rPr>
              <w:t>41</w:t>
            </w:r>
          </w:p>
        </w:tc>
        <w:tc>
          <w:tcPr>
            <w:tcW w:w="709" w:type="dxa"/>
          </w:tcPr>
          <w:p w:rsidR="00406BBE" w:rsidRPr="0038449C" w:rsidRDefault="00406BBE" w:rsidP="006E7133">
            <w:pPr>
              <w:jc w:val="center"/>
              <w:rPr>
                <w:rFonts w:ascii="Times New Roman" w:hAnsi="Times New Roman"/>
                <w:b/>
              </w:rPr>
            </w:pPr>
            <w:r w:rsidRPr="0038449C">
              <w:rPr>
                <w:rFonts w:ascii="Times New Roman" w:hAnsi="Times New Roman"/>
                <w:b/>
              </w:rPr>
              <w:t>42</w:t>
            </w:r>
          </w:p>
        </w:tc>
        <w:tc>
          <w:tcPr>
            <w:tcW w:w="709" w:type="dxa"/>
          </w:tcPr>
          <w:p w:rsidR="00406BBE" w:rsidRPr="0038449C" w:rsidRDefault="00406BBE" w:rsidP="006E7133">
            <w:pPr>
              <w:jc w:val="center"/>
              <w:rPr>
                <w:rFonts w:ascii="Times New Roman" w:hAnsi="Times New Roman"/>
                <w:b/>
              </w:rPr>
            </w:pPr>
            <w:r w:rsidRPr="0038449C">
              <w:rPr>
                <w:rFonts w:ascii="Times New Roman" w:hAnsi="Times New Roman"/>
                <w:b/>
              </w:rPr>
              <w:t>43</w:t>
            </w:r>
          </w:p>
        </w:tc>
        <w:tc>
          <w:tcPr>
            <w:tcW w:w="992" w:type="dxa"/>
          </w:tcPr>
          <w:p w:rsidR="00406BBE" w:rsidRPr="0038449C" w:rsidRDefault="00406BBE" w:rsidP="006E7133">
            <w:pPr>
              <w:jc w:val="center"/>
              <w:rPr>
                <w:rFonts w:ascii="Times New Roman" w:hAnsi="Times New Roman"/>
                <w:b/>
              </w:rPr>
            </w:pPr>
            <w:r w:rsidRPr="0038449C">
              <w:rPr>
                <w:rFonts w:ascii="Times New Roman" w:hAnsi="Times New Roman"/>
                <w:b/>
              </w:rPr>
              <w:t>43</w:t>
            </w:r>
          </w:p>
        </w:tc>
        <w:tc>
          <w:tcPr>
            <w:tcW w:w="731" w:type="dxa"/>
          </w:tcPr>
          <w:p w:rsidR="00406BBE" w:rsidRPr="0038449C" w:rsidRDefault="00406BBE" w:rsidP="006E7133">
            <w:pPr>
              <w:jc w:val="center"/>
              <w:rPr>
                <w:rFonts w:ascii="Times New Roman" w:hAnsi="Times New Roman"/>
                <w:b/>
              </w:rPr>
            </w:pPr>
            <w:r w:rsidRPr="0038449C">
              <w:rPr>
                <w:rFonts w:ascii="Times New Roman" w:hAnsi="Times New Roman"/>
                <w:b/>
              </w:rPr>
              <w:t>43</w:t>
            </w:r>
          </w:p>
        </w:tc>
        <w:tc>
          <w:tcPr>
            <w:tcW w:w="864" w:type="dxa"/>
          </w:tcPr>
          <w:p w:rsidR="00406BBE" w:rsidRPr="0038449C" w:rsidRDefault="00406BBE" w:rsidP="006E7133">
            <w:pPr>
              <w:jc w:val="center"/>
              <w:rPr>
                <w:rFonts w:ascii="Times New Roman" w:hAnsi="Times New Roman"/>
                <w:b/>
              </w:rPr>
            </w:pPr>
            <w:r w:rsidRPr="0038449C">
              <w:rPr>
                <w:rFonts w:ascii="Times New Roman" w:hAnsi="Times New Roman"/>
                <w:b/>
              </w:rPr>
              <w:t>47</w:t>
            </w:r>
          </w:p>
        </w:tc>
        <w:tc>
          <w:tcPr>
            <w:tcW w:w="971" w:type="dxa"/>
          </w:tcPr>
          <w:p w:rsidR="00406BBE" w:rsidRPr="0038449C" w:rsidRDefault="00406BBE" w:rsidP="006E7133">
            <w:pPr>
              <w:jc w:val="center"/>
              <w:rPr>
                <w:rFonts w:ascii="Times New Roman" w:hAnsi="Times New Roman"/>
                <w:b/>
              </w:rPr>
            </w:pPr>
            <w:r>
              <w:rPr>
                <w:rFonts w:ascii="Times New Roman" w:hAnsi="Times New Roman"/>
                <w:b/>
              </w:rPr>
              <w:t>259</w:t>
            </w:r>
          </w:p>
        </w:tc>
        <w:tc>
          <w:tcPr>
            <w:tcW w:w="996" w:type="dxa"/>
          </w:tcPr>
          <w:p w:rsidR="00406BBE" w:rsidRPr="0038449C" w:rsidRDefault="00406BBE" w:rsidP="006E7133">
            <w:pPr>
              <w:jc w:val="center"/>
              <w:rPr>
                <w:rFonts w:ascii="Times New Roman" w:hAnsi="Times New Roman"/>
                <w:b/>
              </w:rPr>
            </w:pPr>
            <w:r>
              <w:rPr>
                <w:rFonts w:ascii="Times New Roman" w:hAnsi="Times New Roman"/>
                <w:b/>
              </w:rPr>
              <w:t>259</w:t>
            </w:r>
          </w:p>
        </w:tc>
      </w:tr>
      <w:tr w:rsidR="00406BBE" w:rsidRPr="0038449C" w:rsidTr="006E7133">
        <w:tc>
          <w:tcPr>
            <w:tcW w:w="873" w:type="dxa"/>
          </w:tcPr>
          <w:p w:rsidR="00406BBE" w:rsidRPr="0038449C" w:rsidRDefault="00406BBE" w:rsidP="006E7133">
            <w:pPr>
              <w:jc w:val="center"/>
              <w:rPr>
                <w:rFonts w:ascii="Times New Roman" w:hAnsi="Times New Roman"/>
                <w:b/>
                <w:bCs/>
              </w:rPr>
            </w:pPr>
          </w:p>
        </w:tc>
        <w:tc>
          <w:tcPr>
            <w:tcW w:w="7811" w:type="dxa"/>
            <w:gridSpan w:val="10"/>
          </w:tcPr>
          <w:p w:rsidR="00406BBE" w:rsidRPr="0038449C" w:rsidRDefault="00406BBE" w:rsidP="006E7133">
            <w:pPr>
              <w:jc w:val="center"/>
              <w:rPr>
                <w:rFonts w:ascii="Times New Roman" w:hAnsi="Times New Roman"/>
                <w:b/>
                <w:bCs/>
              </w:rPr>
            </w:pPr>
            <w:r w:rsidRPr="0038449C">
              <w:rPr>
                <w:rFonts w:ascii="Times New Roman" w:hAnsi="Times New Roman"/>
                <w:b/>
                <w:bCs/>
              </w:rPr>
              <w:t>Внеаудиторная деятельность</w:t>
            </w:r>
          </w:p>
        </w:tc>
        <w:tc>
          <w:tcPr>
            <w:tcW w:w="996" w:type="dxa"/>
          </w:tcPr>
          <w:p w:rsidR="00406BBE" w:rsidRPr="0038449C" w:rsidRDefault="00406BBE" w:rsidP="006E7133">
            <w:pPr>
              <w:jc w:val="center"/>
              <w:rPr>
                <w:rFonts w:ascii="Times New Roman" w:hAnsi="Times New Roman"/>
                <w:b/>
                <w:bCs/>
              </w:rPr>
            </w:pPr>
          </w:p>
        </w:tc>
      </w:tr>
      <w:tr w:rsidR="00406BBE" w:rsidRPr="0038449C" w:rsidTr="006E7133">
        <w:tc>
          <w:tcPr>
            <w:tcW w:w="2993" w:type="dxa"/>
            <w:gridSpan w:val="4"/>
            <w:tcBorders>
              <w:right w:val="single" w:sz="4" w:space="0" w:color="auto"/>
            </w:tcBorders>
          </w:tcPr>
          <w:p w:rsidR="00406BBE" w:rsidRPr="0038449C" w:rsidRDefault="00406BBE" w:rsidP="006E7133">
            <w:pPr>
              <w:rPr>
                <w:rFonts w:ascii="Times New Roman" w:hAnsi="Times New Roman"/>
              </w:rPr>
            </w:pPr>
            <w:r w:rsidRPr="0038449C">
              <w:rPr>
                <w:rFonts w:ascii="Times New Roman" w:hAnsi="Times New Roman"/>
              </w:rPr>
              <w:t>По выбору для ОУ с родным языком обучения</w:t>
            </w:r>
          </w:p>
        </w:tc>
        <w:tc>
          <w:tcPr>
            <w:tcW w:w="715" w:type="dxa"/>
            <w:tcBorders>
              <w:left w:val="single" w:sz="4" w:space="0" w:color="auto"/>
              <w:right w:val="single" w:sz="4" w:space="0" w:color="auto"/>
            </w:tcBorders>
          </w:tcPr>
          <w:p w:rsidR="00406BBE" w:rsidRPr="00D75735" w:rsidRDefault="00406BBE" w:rsidP="006E7133">
            <w:pPr>
              <w:jc w:val="center"/>
              <w:rPr>
                <w:rFonts w:ascii="Times New Roman" w:hAnsi="Times New Roman"/>
                <w:b/>
              </w:rPr>
            </w:pPr>
            <w:r w:rsidRPr="00D75735">
              <w:rPr>
                <w:rFonts w:ascii="Times New Roman" w:hAnsi="Times New Roman"/>
                <w:b/>
              </w:rPr>
              <w:t>2</w:t>
            </w:r>
          </w:p>
        </w:tc>
        <w:tc>
          <w:tcPr>
            <w:tcW w:w="709" w:type="dxa"/>
            <w:tcBorders>
              <w:left w:val="single" w:sz="4" w:space="0" w:color="auto"/>
              <w:right w:val="single" w:sz="4" w:space="0" w:color="auto"/>
            </w:tcBorders>
          </w:tcPr>
          <w:p w:rsidR="00406BBE" w:rsidRPr="00D75735" w:rsidRDefault="00406BBE" w:rsidP="006E7133">
            <w:pPr>
              <w:jc w:val="center"/>
              <w:rPr>
                <w:rFonts w:ascii="Times New Roman" w:hAnsi="Times New Roman"/>
                <w:b/>
              </w:rPr>
            </w:pPr>
            <w:r w:rsidRPr="00D75735">
              <w:rPr>
                <w:rFonts w:ascii="Times New Roman" w:hAnsi="Times New Roman"/>
                <w:b/>
              </w:rPr>
              <w:t>2</w:t>
            </w:r>
          </w:p>
        </w:tc>
        <w:tc>
          <w:tcPr>
            <w:tcW w:w="709" w:type="dxa"/>
            <w:tcBorders>
              <w:left w:val="single" w:sz="4" w:space="0" w:color="auto"/>
              <w:right w:val="single" w:sz="4" w:space="0" w:color="auto"/>
            </w:tcBorders>
          </w:tcPr>
          <w:p w:rsidR="00406BBE" w:rsidRPr="00D75735" w:rsidRDefault="00406BBE" w:rsidP="006E7133">
            <w:pPr>
              <w:jc w:val="center"/>
              <w:rPr>
                <w:rFonts w:ascii="Times New Roman" w:hAnsi="Times New Roman"/>
                <w:b/>
              </w:rPr>
            </w:pPr>
            <w:r w:rsidRPr="00D75735">
              <w:rPr>
                <w:rFonts w:ascii="Times New Roman" w:hAnsi="Times New Roman"/>
                <w:b/>
              </w:rPr>
              <w:t>2</w:t>
            </w:r>
          </w:p>
        </w:tc>
        <w:tc>
          <w:tcPr>
            <w:tcW w:w="992" w:type="dxa"/>
            <w:tcBorders>
              <w:left w:val="single" w:sz="4" w:space="0" w:color="auto"/>
              <w:right w:val="single" w:sz="4" w:space="0" w:color="auto"/>
            </w:tcBorders>
          </w:tcPr>
          <w:p w:rsidR="00406BBE" w:rsidRPr="00D75735" w:rsidRDefault="00406BBE" w:rsidP="006E7133">
            <w:pPr>
              <w:jc w:val="center"/>
              <w:rPr>
                <w:rFonts w:ascii="Times New Roman" w:hAnsi="Times New Roman"/>
                <w:b/>
              </w:rPr>
            </w:pPr>
            <w:r>
              <w:rPr>
                <w:rFonts w:ascii="Times New Roman" w:hAnsi="Times New Roman"/>
                <w:b/>
              </w:rPr>
              <w:t>3</w:t>
            </w:r>
          </w:p>
        </w:tc>
        <w:tc>
          <w:tcPr>
            <w:tcW w:w="731" w:type="dxa"/>
            <w:tcBorders>
              <w:left w:val="single" w:sz="4" w:space="0" w:color="auto"/>
              <w:right w:val="single" w:sz="4" w:space="0" w:color="auto"/>
            </w:tcBorders>
          </w:tcPr>
          <w:p w:rsidR="00406BBE" w:rsidRPr="00D75735" w:rsidRDefault="00406BBE" w:rsidP="006E7133">
            <w:pPr>
              <w:jc w:val="center"/>
              <w:rPr>
                <w:rFonts w:ascii="Times New Roman" w:hAnsi="Times New Roman"/>
                <w:b/>
              </w:rPr>
            </w:pPr>
            <w:r>
              <w:rPr>
                <w:rFonts w:ascii="Times New Roman" w:hAnsi="Times New Roman"/>
                <w:b/>
              </w:rPr>
              <w:t>3</w:t>
            </w:r>
          </w:p>
        </w:tc>
        <w:tc>
          <w:tcPr>
            <w:tcW w:w="864" w:type="dxa"/>
            <w:tcBorders>
              <w:left w:val="single" w:sz="4" w:space="0" w:color="auto"/>
              <w:right w:val="single" w:sz="4" w:space="0" w:color="auto"/>
            </w:tcBorders>
          </w:tcPr>
          <w:p w:rsidR="00406BBE" w:rsidRPr="00D75735" w:rsidRDefault="00406BBE" w:rsidP="006E7133">
            <w:pPr>
              <w:jc w:val="center"/>
              <w:rPr>
                <w:rFonts w:ascii="Times New Roman" w:hAnsi="Times New Roman"/>
                <w:b/>
              </w:rPr>
            </w:pPr>
            <w:r w:rsidRPr="00D75735">
              <w:rPr>
                <w:rFonts w:ascii="Times New Roman" w:hAnsi="Times New Roman"/>
                <w:b/>
              </w:rPr>
              <w:t>3</w:t>
            </w:r>
          </w:p>
        </w:tc>
        <w:tc>
          <w:tcPr>
            <w:tcW w:w="971" w:type="dxa"/>
            <w:tcBorders>
              <w:left w:val="single" w:sz="4" w:space="0" w:color="auto"/>
            </w:tcBorders>
          </w:tcPr>
          <w:p w:rsidR="00406BBE" w:rsidRPr="0038449C" w:rsidRDefault="00406BBE" w:rsidP="006E7133">
            <w:pPr>
              <w:jc w:val="center"/>
              <w:rPr>
                <w:rFonts w:ascii="Times New Roman" w:hAnsi="Times New Roman"/>
                <w:b/>
              </w:rPr>
            </w:pPr>
            <w:r>
              <w:rPr>
                <w:rFonts w:ascii="Times New Roman" w:hAnsi="Times New Roman"/>
                <w:b/>
              </w:rPr>
              <w:t>13</w:t>
            </w:r>
          </w:p>
        </w:tc>
        <w:tc>
          <w:tcPr>
            <w:tcW w:w="996" w:type="dxa"/>
          </w:tcPr>
          <w:p w:rsidR="00406BBE" w:rsidRPr="0038449C" w:rsidRDefault="00406BBE" w:rsidP="006E7133">
            <w:pPr>
              <w:jc w:val="center"/>
              <w:rPr>
                <w:rFonts w:ascii="Times New Roman" w:hAnsi="Times New Roman"/>
                <w:b/>
              </w:rPr>
            </w:pPr>
            <w:r>
              <w:rPr>
                <w:rFonts w:ascii="Times New Roman" w:hAnsi="Times New Roman"/>
                <w:b/>
              </w:rPr>
              <w:t>13</w:t>
            </w:r>
          </w:p>
        </w:tc>
      </w:tr>
      <w:tr w:rsidR="00406BBE" w:rsidRPr="0038449C" w:rsidTr="006E7133">
        <w:tc>
          <w:tcPr>
            <w:tcW w:w="2993" w:type="dxa"/>
            <w:gridSpan w:val="4"/>
            <w:tcBorders>
              <w:right w:val="single" w:sz="4" w:space="0" w:color="auto"/>
            </w:tcBorders>
          </w:tcPr>
          <w:p w:rsidR="00406BBE" w:rsidRPr="0038449C" w:rsidRDefault="00406BBE" w:rsidP="006E7133">
            <w:pPr>
              <w:jc w:val="right"/>
              <w:rPr>
                <w:rFonts w:ascii="Times New Roman" w:hAnsi="Times New Roman"/>
              </w:rPr>
            </w:pPr>
            <w:r>
              <w:rPr>
                <w:rFonts w:ascii="Times New Roman" w:hAnsi="Times New Roman"/>
              </w:rPr>
              <w:t>физика</w:t>
            </w:r>
          </w:p>
        </w:tc>
        <w:tc>
          <w:tcPr>
            <w:tcW w:w="715" w:type="dxa"/>
            <w:tcBorders>
              <w:left w:val="single" w:sz="4" w:space="0" w:color="auto"/>
              <w:right w:val="single" w:sz="4" w:space="0" w:color="auto"/>
            </w:tcBorders>
          </w:tcPr>
          <w:p w:rsidR="00406BBE" w:rsidRPr="0038449C" w:rsidRDefault="00406BBE" w:rsidP="006E7133">
            <w:pPr>
              <w:jc w:val="center"/>
              <w:rPr>
                <w:rFonts w:ascii="Times New Roman" w:hAnsi="Times New Roman"/>
              </w:rPr>
            </w:pPr>
            <w:r>
              <w:rPr>
                <w:rFonts w:ascii="Times New Roman" w:hAnsi="Times New Roman"/>
              </w:rPr>
              <w:t>1</w:t>
            </w:r>
          </w:p>
        </w:tc>
        <w:tc>
          <w:tcPr>
            <w:tcW w:w="709" w:type="dxa"/>
            <w:tcBorders>
              <w:left w:val="single" w:sz="4" w:space="0" w:color="auto"/>
              <w:right w:val="single" w:sz="4" w:space="0" w:color="auto"/>
            </w:tcBorders>
          </w:tcPr>
          <w:p w:rsidR="00406BBE" w:rsidRPr="0038449C" w:rsidRDefault="00406BBE" w:rsidP="006E7133">
            <w:pPr>
              <w:jc w:val="center"/>
              <w:rPr>
                <w:rFonts w:ascii="Times New Roman" w:hAnsi="Times New Roman"/>
              </w:rPr>
            </w:pPr>
          </w:p>
        </w:tc>
        <w:tc>
          <w:tcPr>
            <w:tcW w:w="709" w:type="dxa"/>
            <w:tcBorders>
              <w:left w:val="single" w:sz="4" w:space="0" w:color="auto"/>
              <w:right w:val="single" w:sz="4" w:space="0" w:color="auto"/>
            </w:tcBorders>
          </w:tcPr>
          <w:p w:rsidR="00406BBE" w:rsidRPr="0038449C" w:rsidRDefault="00406BBE" w:rsidP="006E7133">
            <w:pPr>
              <w:jc w:val="center"/>
              <w:rPr>
                <w:rFonts w:ascii="Times New Roman" w:hAnsi="Times New Roman"/>
              </w:rPr>
            </w:pPr>
          </w:p>
        </w:tc>
        <w:tc>
          <w:tcPr>
            <w:tcW w:w="992" w:type="dxa"/>
            <w:tcBorders>
              <w:left w:val="single" w:sz="4" w:space="0" w:color="auto"/>
              <w:right w:val="single" w:sz="4" w:space="0" w:color="auto"/>
            </w:tcBorders>
          </w:tcPr>
          <w:p w:rsidR="00406BBE" w:rsidRPr="0038449C" w:rsidRDefault="00406BBE" w:rsidP="006E7133">
            <w:pPr>
              <w:jc w:val="center"/>
              <w:rPr>
                <w:rFonts w:ascii="Times New Roman" w:hAnsi="Times New Roman"/>
              </w:rPr>
            </w:pPr>
          </w:p>
        </w:tc>
        <w:tc>
          <w:tcPr>
            <w:tcW w:w="731" w:type="dxa"/>
            <w:tcBorders>
              <w:left w:val="single" w:sz="4" w:space="0" w:color="auto"/>
              <w:right w:val="single" w:sz="4" w:space="0" w:color="auto"/>
            </w:tcBorders>
          </w:tcPr>
          <w:p w:rsidR="00406BBE" w:rsidRDefault="00406BBE" w:rsidP="006E7133">
            <w:pPr>
              <w:jc w:val="center"/>
              <w:rPr>
                <w:rFonts w:ascii="Times New Roman" w:hAnsi="Times New Roman"/>
              </w:rPr>
            </w:pPr>
          </w:p>
        </w:tc>
        <w:tc>
          <w:tcPr>
            <w:tcW w:w="864" w:type="dxa"/>
            <w:tcBorders>
              <w:left w:val="single" w:sz="4" w:space="0" w:color="auto"/>
              <w:right w:val="single" w:sz="4" w:space="0" w:color="auto"/>
            </w:tcBorders>
          </w:tcPr>
          <w:p w:rsidR="00406BBE" w:rsidRPr="0038449C" w:rsidRDefault="00406BBE" w:rsidP="006E7133">
            <w:pPr>
              <w:jc w:val="center"/>
              <w:rPr>
                <w:rFonts w:ascii="Times New Roman" w:hAnsi="Times New Roman"/>
              </w:rPr>
            </w:pPr>
          </w:p>
        </w:tc>
        <w:tc>
          <w:tcPr>
            <w:tcW w:w="971" w:type="dxa"/>
            <w:tcBorders>
              <w:left w:val="single" w:sz="4" w:space="0" w:color="auto"/>
            </w:tcBorders>
          </w:tcPr>
          <w:p w:rsidR="00406BBE" w:rsidRDefault="00406BBE" w:rsidP="006E7133">
            <w:pPr>
              <w:jc w:val="center"/>
              <w:rPr>
                <w:rFonts w:ascii="Times New Roman" w:hAnsi="Times New Roman"/>
                <w:b/>
              </w:rPr>
            </w:pPr>
          </w:p>
        </w:tc>
        <w:tc>
          <w:tcPr>
            <w:tcW w:w="996" w:type="dxa"/>
          </w:tcPr>
          <w:p w:rsidR="00406BBE" w:rsidRDefault="00406BBE" w:rsidP="006E7133">
            <w:pPr>
              <w:jc w:val="center"/>
              <w:rPr>
                <w:rFonts w:ascii="Times New Roman" w:hAnsi="Times New Roman"/>
                <w:b/>
              </w:rPr>
            </w:pPr>
          </w:p>
        </w:tc>
      </w:tr>
      <w:tr w:rsidR="00406BBE" w:rsidRPr="0038449C" w:rsidTr="006E7133">
        <w:tc>
          <w:tcPr>
            <w:tcW w:w="2993" w:type="dxa"/>
            <w:gridSpan w:val="4"/>
            <w:tcBorders>
              <w:right w:val="single" w:sz="4" w:space="0" w:color="auto"/>
            </w:tcBorders>
          </w:tcPr>
          <w:p w:rsidR="00406BBE" w:rsidRPr="0038449C" w:rsidRDefault="00406BBE" w:rsidP="006E7133">
            <w:pPr>
              <w:jc w:val="right"/>
              <w:rPr>
                <w:rFonts w:ascii="Times New Roman" w:hAnsi="Times New Roman"/>
              </w:rPr>
            </w:pPr>
            <w:r>
              <w:rPr>
                <w:rFonts w:ascii="Times New Roman" w:hAnsi="Times New Roman"/>
              </w:rPr>
              <w:t>математика</w:t>
            </w:r>
          </w:p>
        </w:tc>
        <w:tc>
          <w:tcPr>
            <w:tcW w:w="715" w:type="dxa"/>
            <w:tcBorders>
              <w:left w:val="single" w:sz="4" w:space="0" w:color="auto"/>
              <w:right w:val="single" w:sz="4" w:space="0" w:color="auto"/>
            </w:tcBorders>
          </w:tcPr>
          <w:p w:rsidR="00406BBE" w:rsidRPr="0038449C" w:rsidRDefault="00406BBE" w:rsidP="006E7133">
            <w:pPr>
              <w:jc w:val="center"/>
              <w:rPr>
                <w:rFonts w:ascii="Times New Roman" w:hAnsi="Times New Roman"/>
              </w:rPr>
            </w:pPr>
            <w:r>
              <w:rPr>
                <w:rFonts w:ascii="Times New Roman" w:hAnsi="Times New Roman"/>
              </w:rPr>
              <w:t>1</w:t>
            </w:r>
          </w:p>
        </w:tc>
        <w:tc>
          <w:tcPr>
            <w:tcW w:w="709" w:type="dxa"/>
            <w:tcBorders>
              <w:left w:val="single" w:sz="4" w:space="0" w:color="auto"/>
              <w:right w:val="single" w:sz="4" w:space="0" w:color="auto"/>
            </w:tcBorders>
          </w:tcPr>
          <w:p w:rsidR="00406BBE" w:rsidRPr="0038449C" w:rsidRDefault="00406BBE" w:rsidP="006E7133">
            <w:pPr>
              <w:jc w:val="center"/>
              <w:rPr>
                <w:rFonts w:ascii="Times New Roman" w:hAnsi="Times New Roman"/>
              </w:rPr>
            </w:pPr>
          </w:p>
        </w:tc>
        <w:tc>
          <w:tcPr>
            <w:tcW w:w="709" w:type="dxa"/>
            <w:tcBorders>
              <w:left w:val="single" w:sz="4" w:space="0" w:color="auto"/>
              <w:right w:val="single" w:sz="4" w:space="0" w:color="auto"/>
            </w:tcBorders>
          </w:tcPr>
          <w:p w:rsidR="00406BBE" w:rsidRPr="0038449C" w:rsidRDefault="00406BBE" w:rsidP="006E7133">
            <w:pPr>
              <w:jc w:val="center"/>
              <w:rPr>
                <w:rFonts w:ascii="Times New Roman" w:hAnsi="Times New Roman"/>
              </w:rPr>
            </w:pPr>
          </w:p>
        </w:tc>
        <w:tc>
          <w:tcPr>
            <w:tcW w:w="992" w:type="dxa"/>
            <w:tcBorders>
              <w:left w:val="single" w:sz="4" w:space="0" w:color="auto"/>
              <w:right w:val="single" w:sz="4" w:space="0" w:color="auto"/>
            </w:tcBorders>
          </w:tcPr>
          <w:p w:rsidR="00406BBE" w:rsidRPr="0038449C" w:rsidRDefault="00406BBE" w:rsidP="006E7133">
            <w:pPr>
              <w:jc w:val="center"/>
              <w:rPr>
                <w:rFonts w:ascii="Times New Roman" w:hAnsi="Times New Roman"/>
              </w:rPr>
            </w:pPr>
          </w:p>
        </w:tc>
        <w:tc>
          <w:tcPr>
            <w:tcW w:w="731" w:type="dxa"/>
            <w:tcBorders>
              <w:left w:val="single" w:sz="4" w:space="0" w:color="auto"/>
              <w:right w:val="single" w:sz="4" w:space="0" w:color="auto"/>
            </w:tcBorders>
          </w:tcPr>
          <w:p w:rsidR="00406BBE" w:rsidRDefault="00406BBE" w:rsidP="006E7133">
            <w:pPr>
              <w:jc w:val="center"/>
              <w:rPr>
                <w:rFonts w:ascii="Times New Roman" w:hAnsi="Times New Roman"/>
              </w:rPr>
            </w:pPr>
          </w:p>
        </w:tc>
        <w:tc>
          <w:tcPr>
            <w:tcW w:w="864" w:type="dxa"/>
            <w:tcBorders>
              <w:left w:val="single" w:sz="4" w:space="0" w:color="auto"/>
              <w:right w:val="single" w:sz="4" w:space="0" w:color="auto"/>
            </w:tcBorders>
          </w:tcPr>
          <w:p w:rsidR="00406BBE" w:rsidRPr="0038449C" w:rsidRDefault="00406BBE" w:rsidP="006E7133">
            <w:pPr>
              <w:jc w:val="center"/>
              <w:rPr>
                <w:rFonts w:ascii="Times New Roman" w:hAnsi="Times New Roman"/>
              </w:rPr>
            </w:pPr>
            <w:r>
              <w:rPr>
                <w:rFonts w:ascii="Times New Roman" w:hAnsi="Times New Roman"/>
              </w:rPr>
              <w:t>1</w:t>
            </w:r>
          </w:p>
        </w:tc>
        <w:tc>
          <w:tcPr>
            <w:tcW w:w="971" w:type="dxa"/>
            <w:tcBorders>
              <w:left w:val="single" w:sz="4" w:space="0" w:color="auto"/>
            </w:tcBorders>
          </w:tcPr>
          <w:p w:rsidR="00406BBE" w:rsidRDefault="00406BBE" w:rsidP="006E7133">
            <w:pPr>
              <w:jc w:val="center"/>
              <w:rPr>
                <w:rFonts w:ascii="Times New Roman" w:hAnsi="Times New Roman"/>
                <w:b/>
              </w:rPr>
            </w:pPr>
          </w:p>
        </w:tc>
        <w:tc>
          <w:tcPr>
            <w:tcW w:w="996" w:type="dxa"/>
          </w:tcPr>
          <w:p w:rsidR="00406BBE" w:rsidRDefault="00406BBE" w:rsidP="006E7133">
            <w:pPr>
              <w:jc w:val="center"/>
              <w:rPr>
                <w:rFonts w:ascii="Times New Roman" w:hAnsi="Times New Roman"/>
                <w:b/>
              </w:rPr>
            </w:pPr>
          </w:p>
        </w:tc>
      </w:tr>
      <w:tr w:rsidR="00406BBE" w:rsidRPr="0038449C" w:rsidTr="006E7133">
        <w:tc>
          <w:tcPr>
            <w:tcW w:w="2993" w:type="dxa"/>
            <w:gridSpan w:val="4"/>
            <w:tcBorders>
              <w:right w:val="single" w:sz="4" w:space="0" w:color="auto"/>
            </w:tcBorders>
          </w:tcPr>
          <w:p w:rsidR="00406BBE" w:rsidRDefault="00406BBE" w:rsidP="006E7133">
            <w:pPr>
              <w:jc w:val="right"/>
              <w:rPr>
                <w:rFonts w:ascii="Times New Roman" w:hAnsi="Times New Roman"/>
              </w:rPr>
            </w:pPr>
            <w:r>
              <w:rPr>
                <w:rFonts w:ascii="Times New Roman" w:hAnsi="Times New Roman"/>
              </w:rPr>
              <w:t xml:space="preserve">Технология </w:t>
            </w:r>
          </w:p>
        </w:tc>
        <w:tc>
          <w:tcPr>
            <w:tcW w:w="715" w:type="dxa"/>
            <w:tcBorders>
              <w:left w:val="single" w:sz="4" w:space="0" w:color="auto"/>
              <w:right w:val="single" w:sz="4" w:space="0" w:color="auto"/>
            </w:tcBorders>
          </w:tcPr>
          <w:p w:rsidR="00406BBE" w:rsidRDefault="00406BBE" w:rsidP="006E7133">
            <w:pPr>
              <w:jc w:val="center"/>
              <w:rPr>
                <w:rFonts w:ascii="Times New Roman" w:hAnsi="Times New Roman"/>
              </w:rPr>
            </w:pPr>
          </w:p>
        </w:tc>
        <w:tc>
          <w:tcPr>
            <w:tcW w:w="709" w:type="dxa"/>
            <w:tcBorders>
              <w:left w:val="single" w:sz="4" w:space="0" w:color="auto"/>
              <w:right w:val="single" w:sz="4" w:space="0" w:color="auto"/>
            </w:tcBorders>
          </w:tcPr>
          <w:p w:rsidR="00406BBE" w:rsidRPr="0038449C" w:rsidRDefault="00406BBE" w:rsidP="006E7133">
            <w:pPr>
              <w:jc w:val="center"/>
              <w:rPr>
                <w:rFonts w:ascii="Times New Roman" w:hAnsi="Times New Roman"/>
              </w:rPr>
            </w:pPr>
            <w:r>
              <w:rPr>
                <w:rFonts w:ascii="Times New Roman" w:hAnsi="Times New Roman"/>
              </w:rPr>
              <w:t>2</w:t>
            </w:r>
          </w:p>
        </w:tc>
        <w:tc>
          <w:tcPr>
            <w:tcW w:w="709" w:type="dxa"/>
            <w:tcBorders>
              <w:left w:val="single" w:sz="4" w:space="0" w:color="auto"/>
              <w:right w:val="single" w:sz="4" w:space="0" w:color="auto"/>
            </w:tcBorders>
          </w:tcPr>
          <w:p w:rsidR="00406BBE" w:rsidRPr="0038449C" w:rsidRDefault="00406BBE" w:rsidP="006E7133">
            <w:pPr>
              <w:jc w:val="center"/>
              <w:rPr>
                <w:rFonts w:ascii="Times New Roman" w:hAnsi="Times New Roman"/>
              </w:rPr>
            </w:pPr>
            <w:r>
              <w:rPr>
                <w:rFonts w:ascii="Times New Roman" w:hAnsi="Times New Roman"/>
              </w:rPr>
              <w:t>2</w:t>
            </w:r>
          </w:p>
        </w:tc>
        <w:tc>
          <w:tcPr>
            <w:tcW w:w="992" w:type="dxa"/>
            <w:tcBorders>
              <w:left w:val="single" w:sz="4" w:space="0" w:color="auto"/>
              <w:right w:val="single" w:sz="4" w:space="0" w:color="auto"/>
            </w:tcBorders>
          </w:tcPr>
          <w:p w:rsidR="00406BBE" w:rsidRPr="0038449C" w:rsidRDefault="00406BBE" w:rsidP="006E7133">
            <w:pPr>
              <w:jc w:val="center"/>
              <w:rPr>
                <w:rFonts w:ascii="Times New Roman" w:hAnsi="Times New Roman"/>
              </w:rPr>
            </w:pPr>
            <w:r>
              <w:rPr>
                <w:rFonts w:ascii="Times New Roman" w:hAnsi="Times New Roman"/>
              </w:rPr>
              <w:t>1</w:t>
            </w:r>
          </w:p>
        </w:tc>
        <w:tc>
          <w:tcPr>
            <w:tcW w:w="731" w:type="dxa"/>
            <w:tcBorders>
              <w:left w:val="single" w:sz="4" w:space="0" w:color="auto"/>
              <w:right w:val="single" w:sz="4" w:space="0" w:color="auto"/>
            </w:tcBorders>
          </w:tcPr>
          <w:p w:rsidR="00406BBE" w:rsidRDefault="00406BBE" w:rsidP="006E7133">
            <w:pPr>
              <w:jc w:val="center"/>
              <w:rPr>
                <w:rFonts w:ascii="Times New Roman" w:hAnsi="Times New Roman"/>
              </w:rPr>
            </w:pPr>
          </w:p>
        </w:tc>
        <w:tc>
          <w:tcPr>
            <w:tcW w:w="864" w:type="dxa"/>
            <w:tcBorders>
              <w:left w:val="single" w:sz="4" w:space="0" w:color="auto"/>
              <w:right w:val="single" w:sz="4" w:space="0" w:color="auto"/>
            </w:tcBorders>
          </w:tcPr>
          <w:p w:rsidR="00406BBE" w:rsidRPr="0038449C" w:rsidRDefault="00406BBE" w:rsidP="006E7133">
            <w:pPr>
              <w:jc w:val="center"/>
              <w:rPr>
                <w:rFonts w:ascii="Times New Roman" w:hAnsi="Times New Roman"/>
              </w:rPr>
            </w:pPr>
          </w:p>
        </w:tc>
        <w:tc>
          <w:tcPr>
            <w:tcW w:w="971" w:type="dxa"/>
            <w:tcBorders>
              <w:left w:val="single" w:sz="4" w:space="0" w:color="auto"/>
            </w:tcBorders>
          </w:tcPr>
          <w:p w:rsidR="00406BBE" w:rsidRDefault="00406BBE" w:rsidP="006E7133">
            <w:pPr>
              <w:jc w:val="center"/>
              <w:rPr>
                <w:rFonts w:ascii="Times New Roman" w:hAnsi="Times New Roman"/>
                <w:b/>
              </w:rPr>
            </w:pPr>
          </w:p>
        </w:tc>
        <w:tc>
          <w:tcPr>
            <w:tcW w:w="996" w:type="dxa"/>
          </w:tcPr>
          <w:p w:rsidR="00406BBE" w:rsidRDefault="00406BBE" w:rsidP="006E7133">
            <w:pPr>
              <w:jc w:val="center"/>
              <w:rPr>
                <w:rFonts w:ascii="Times New Roman" w:hAnsi="Times New Roman"/>
                <w:b/>
              </w:rPr>
            </w:pPr>
          </w:p>
        </w:tc>
      </w:tr>
      <w:tr w:rsidR="00406BBE" w:rsidRPr="0038449C" w:rsidTr="006E7133">
        <w:tc>
          <w:tcPr>
            <w:tcW w:w="2993" w:type="dxa"/>
            <w:gridSpan w:val="4"/>
            <w:tcBorders>
              <w:right w:val="single" w:sz="4" w:space="0" w:color="auto"/>
            </w:tcBorders>
          </w:tcPr>
          <w:p w:rsidR="00406BBE" w:rsidRDefault="00406BBE" w:rsidP="006E7133">
            <w:pPr>
              <w:jc w:val="right"/>
              <w:rPr>
                <w:rFonts w:ascii="Times New Roman" w:hAnsi="Times New Roman"/>
              </w:rPr>
            </w:pPr>
            <w:r>
              <w:rPr>
                <w:rFonts w:ascii="Times New Roman" w:hAnsi="Times New Roman"/>
              </w:rPr>
              <w:t xml:space="preserve">Биология </w:t>
            </w:r>
          </w:p>
        </w:tc>
        <w:tc>
          <w:tcPr>
            <w:tcW w:w="715" w:type="dxa"/>
            <w:tcBorders>
              <w:left w:val="single" w:sz="4" w:space="0" w:color="auto"/>
              <w:right w:val="single" w:sz="4" w:space="0" w:color="auto"/>
            </w:tcBorders>
          </w:tcPr>
          <w:p w:rsidR="00406BBE" w:rsidRDefault="00406BBE" w:rsidP="006E7133">
            <w:pPr>
              <w:jc w:val="center"/>
              <w:rPr>
                <w:rFonts w:ascii="Times New Roman" w:hAnsi="Times New Roman"/>
              </w:rPr>
            </w:pPr>
          </w:p>
        </w:tc>
        <w:tc>
          <w:tcPr>
            <w:tcW w:w="709" w:type="dxa"/>
            <w:tcBorders>
              <w:left w:val="single" w:sz="4" w:space="0" w:color="auto"/>
              <w:right w:val="single" w:sz="4" w:space="0" w:color="auto"/>
            </w:tcBorders>
          </w:tcPr>
          <w:p w:rsidR="00406BBE" w:rsidRDefault="00406BBE" w:rsidP="006E7133">
            <w:pPr>
              <w:jc w:val="center"/>
              <w:rPr>
                <w:rFonts w:ascii="Times New Roman" w:hAnsi="Times New Roman"/>
              </w:rPr>
            </w:pPr>
          </w:p>
        </w:tc>
        <w:tc>
          <w:tcPr>
            <w:tcW w:w="709" w:type="dxa"/>
            <w:tcBorders>
              <w:left w:val="single" w:sz="4" w:space="0" w:color="auto"/>
              <w:right w:val="single" w:sz="4" w:space="0" w:color="auto"/>
            </w:tcBorders>
          </w:tcPr>
          <w:p w:rsidR="00406BBE" w:rsidRDefault="00406BBE" w:rsidP="006E7133">
            <w:pPr>
              <w:jc w:val="center"/>
              <w:rPr>
                <w:rFonts w:ascii="Times New Roman" w:hAnsi="Times New Roman"/>
              </w:rPr>
            </w:pPr>
          </w:p>
        </w:tc>
        <w:tc>
          <w:tcPr>
            <w:tcW w:w="992" w:type="dxa"/>
            <w:tcBorders>
              <w:left w:val="single" w:sz="4" w:space="0" w:color="auto"/>
              <w:right w:val="single" w:sz="4" w:space="0" w:color="auto"/>
            </w:tcBorders>
          </w:tcPr>
          <w:p w:rsidR="00406BBE" w:rsidRPr="0038449C" w:rsidRDefault="00406BBE" w:rsidP="006E7133">
            <w:pPr>
              <w:jc w:val="center"/>
              <w:rPr>
                <w:rFonts w:ascii="Times New Roman" w:hAnsi="Times New Roman"/>
              </w:rPr>
            </w:pPr>
            <w:r>
              <w:rPr>
                <w:rFonts w:ascii="Times New Roman" w:hAnsi="Times New Roman"/>
              </w:rPr>
              <w:t>1</w:t>
            </w:r>
          </w:p>
        </w:tc>
        <w:tc>
          <w:tcPr>
            <w:tcW w:w="731" w:type="dxa"/>
            <w:tcBorders>
              <w:left w:val="single" w:sz="4" w:space="0" w:color="auto"/>
              <w:right w:val="single" w:sz="4" w:space="0" w:color="auto"/>
            </w:tcBorders>
          </w:tcPr>
          <w:p w:rsidR="00406BBE" w:rsidRDefault="00406BBE" w:rsidP="006E7133">
            <w:pPr>
              <w:jc w:val="center"/>
              <w:rPr>
                <w:rFonts w:ascii="Times New Roman" w:hAnsi="Times New Roman"/>
              </w:rPr>
            </w:pPr>
          </w:p>
        </w:tc>
        <w:tc>
          <w:tcPr>
            <w:tcW w:w="864" w:type="dxa"/>
            <w:tcBorders>
              <w:left w:val="single" w:sz="4" w:space="0" w:color="auto"/>
              <w:right w:val="single" w:sz="4" w:space="0" w:color="auto"/>
            </w:tcBorders>
          </w:tcPr>
          <w:p w:rsidR="00406BBE" w:rsidRPr="0038449C" w:rsidRDefault="00406BBE" w:rsidP="006E7133">
            <w:pPr>
              <w:jc w:val="center"/>
              <w:rPr>
                <w:rFonts w:ascii="Times New Roman" w:hAnsi="Times New Roman"/>
              </w:rPr>
            </w:pPr>
          </w:p>
        </w:tc>
        <w:tc>
          <w:tcPr>
            <w:tcW w:w="971" w:type="dxa"/>
            <w:tcBorders>
              <w:left w:val="single" w:sz="4" w:space="0" w:color="auto"/>
            </w:tcBorders>
          </w:tcPr>
          <w:p w:rsidR="00406BBE" w:rsidRDefault="00406BBE" w:rsidP="006E7133">
            <w:pPr>
              <w:jc w:val="center"/>
              <w:rPr>
                <w:rFonts w:ascii="Times New Roman" w:hAnsi="Times New Roman"/>
                <w:b/>
              </w:rPr>
            </w:pPr>
          </w:p>
        </w:tc>
        <w:tc>
          <w:tcPr>
            <w:tcW w:w="996" w:type="dxa"/>
          </w:tcPr>
          <w:p w:rsidR="00406BBE" w:rsidRDefault="00406BBE" w:rsidP="006E7133">
            <w:pPr>
              <w:jc w:val="center"/>
              <w:rPr>
                <w:rFonts w:ascii="Times New Roman" w:hAnsi="Times New Roman"/>
                <w:b/>
              </w:rPr>
            </w:pPr>
          </w:p>
        </w:tc>
      </w:tr>
      <w:tr w:rsidR="00406BBE" w:rsidRPr="0038449C" w:rsidTr="006E7133">
        <w:tc>
          <w:tcPr>
            <w:tcW w:w="2993" w:type="dxa"/>
            <w:gridSpan w:val="4"/>
            <w:tcBorders>
              <w:right w:val="single" w:sz="4" w:space="0" w:color="auto"/>
            </w:tcBorders>
          </w:tcPr>
          <w:p w:rsidR="00406BBE" w:rsidRDefault="00406BBE" w:rsidP="006E7133">
            <w:pPr>
              <w:jc w:val="right"/>
              <w:rPr>
                <w:rFonts w:ascii="Times New Roman" w:hAnsi="Times New Roman"/>
              </w:rPr>
            </w:pPr>
            <w:r>
              <w:rPr>
                <w:rFonts w:ascii="Times New Roman" w:hAnsi="Times New Roman"/>
              </w:rPr>
              <w:t>информатика</w:t>
            </w:r>
          </w:p>
        </w:tc>
        <w:tc>
          <w:tcPr>
            <w:tcW w:w="715" w:type="dxa"/>
            <w:tcBorders>
              <w:left w:val="single" w:sz="4" w:space="0" w:color="auto"/>
              <w:right w:val="single" w:sz="4" w:space="0" w:color="auto"/>
            </w:tcBorders>
          </w:tcPr>
          <w:p w:rsidR="00406BBE" w:rsidRDefault="00406BBE" w:rsidP="006E7133">
            <w:pPr>
              <w:jc w:val="center"/>
              <w:rPr>
                <w:rFonts w:ascii="Times New Roman" w:hAnsi="Times New Roman"/>
              </w:rPr>
            </w:pPr>
          </w:p>
        </w:tc>
        <w:tc>
          <w:tcPr>
            <w:tcW w:w="709" w:type="dxa"/>
            <w:tcBorders>
              <w:left w:val="single" w:sz="4" w:space="0" w:color="auto"/>
              <w:right w:val="single" w:sz="4" w:space="0" w:color="auto"/>
            </w:tcBorders>
          </w:tcPr>
          <w:p w:rsidR="00406BBE" w:rsidRDefault="00406BBE" w:rsidP="006E7133">
            <w:pPr>
              <w:jc w:val="center"/>
              <w:rPr>
                <w:rFonts w:ascii="Times New Roman" w:hAnsi="Times New Roman"/>
              </w:rPr>
            </w:pPr>
          </w:p>
        </w:tc>
        <w:tc>
          <w:tcPr>
            <w:tcW w:w="709" w:type="dxa"/>
            <w:tcBorders>
              <w:left w:val="single" w:sz="4" w:space="0" w:color="auto"/>
              <w:right w:val="single" w:sz="4" w:space="0" w:color="auto"/>
            </w:tcBorders>
          </w:tcPr>
          <w:p w:rsidR="00406BBE" w:rsidRDefault="00406BBE" w:rsidP="006E7133">
            <w:pPr>
              <w:jc w:val="center"/>
              <w:rPr>
                <w:rFonts w:ascii="Times New Roman" w:hAnsi="Times New Roman"/>
              </w:rPr>
            </w:pPr>
          </w:p>
        </w:tc>
        <w:tc>
          <w:tcPr>
            <w:tcW w:w="992" w:type="dxa"/>
            <w:tcBorders>
              <w:left w:val="single" w:sz="4" w:space="0" w:color="auto"/>
              <w:right w:val="single" w:sz="4" w:space="0" w:color="auto"/>
            </w:tcBorders>
          </w:tcPr>
          <w:p w:rsidR="00406BBE" w:rsidRDefault="00406BBE" w:rsidP="006E7133">
            <w:pPr>
              <w:jc w:val="center"/>
              <w:rPr>
                <w:rFonts w:ascii="Times New Roman" w:hAnsi="Times New Roman"/>
              </w:rPr>
            </w:pPr>
          </w:p>
        </w:tc>
        <w:tc>
          <w:tcPr>
            <w:tcW w:w="731" w:type="dxa"/>
            <w:tcBorders>
              <w:left w:val="single" w:sz="4" w:space="0" w:color="auto"/>
              <w:right w:val="single" w:sz="4" w:space="0" w:color="auto"/>
            </w:tcBorders>
          </w:tcPr>
          <w:p w:rsidR="00406BBE" w:rsidRDefault="00406BBE" w:rsidP="006E7133">
            <w:pPr>
              <w:jc w:val="center"/>
              <w:rPr>
                <w:rFonts w:ascii="Times New Roman" w:hAnsi="Times New Roman"/>
              </w:rPr>
            </w:pPr>
            <w:r>
              <w:rPr>
                <w:rFonts w:ascii="Times New Roman" w:hAnsi="Times New Roman"/>
              </w:rPr>
              <w:t>2</w:t>
            </w:r>
          </w:p>
        </w:tc>
        <w:tc>
          <w:tcPr>
            <w:tcW w:w="864" w:type="dxa"/>
            <w:tcBorders>
              <w:left w:val="single" w:sz="4" w:space="0" w:color="auto"/>
              <w:right w:val="single" w:sz="4" w:space="0" w:color="auto"/>
            </w:tcBorders>
          </w:tcPr>
          <w:p w:rsidR="00406BBE" w:rsidRPr="0038449C" w:rsidRDefault="00406BBE" w:rsidP="006E7133">
            <w:pPr>
              <w:jc w:val="center"/>
              <w:rPr>
                <w:rFonts w:ascii="Times New Roman" w:hAnsi="Times New Roman"/>
              </w:rPr>
            </w:pPr>
            <w:r>
              <w:rPr>
                <w:rFonts w:ascii="Times New Roman" w:hAnsi="Times New Roman"/>
              </w:rPr>
              <w:t>2</w:t>
            </w:r>
          </w:p>
        </w:tc>
        <w:tc>
          <w:tcPr>
            <w:tcW w:w="971" w:type="dxa"/>
            <w:tcBorders>
              <w:left w:val="single" w:sz="4" w:space="0" w:color="auto"/>
            </w:tcBorders>
          </w:tcPr>
          <w:p w:rsidR="00406BBE" w:rsidRDefault="00406BBE" w:rsidP="006E7133">
            <w:pPr>
              <w:jc w:val="center"/>
              <w:rPr>
                <w:rFonts w:ascii="Times New Roman" w:hAnsi="Times New Roman"/>
                <w:b/>
              </w:rPr>
            </w:pPr>
          </w:p>
        </w:tc>
        <w:tc>
          <w:tcPr>
            <w:tcW w:w="996" w:type="dxa"/>
          </w:tcPr>
          <w:p w:rsidR="00406BBE" w:rsidRDefault="00406BBE" w:rsidP="006E7133">
            <w:pPr>
              <w:jc w:val="center"/>
              <w:rPr>
                <w:rFonts w:ascii="Times New Roman" w:hAnsi="Times New Roman"/>
                <w:b/>
              </w:rPr>
            </w:pPr>
          </w:p>
        </w:tc>
      </w:tr>
      <w:tr w:rsidR="00406BBE" w:rsidRPr="0038449C" w:rsidTr="006E7133">
        <w:tc>
          <w:tcPr>
            <w:tcW w:w="2993" w:type="dxa"/>
            <w:gridSpan w:val="4"/>
            <w:tcBorders>
              <w:right w:val="single" w:sz="4" w:space="0" w:color="auto"/>
            </w:tcBorders>
          </w:tcPr>
          <w:p w:rsidR="00406BBE" w:rsidRDefault="00406BBE" w:rsidP="006E7133">
            <w:pPr>
              <w:jc w:val="right"/>
              <w:rPr>
                <w:rFonts w:ascii="Times New Roman" w:hAnsi="Times New Roman"/>
              </w:rPr>
            </w:pPr>
            <w:r>
              <w:rPr>
                <w:rFonts w:ascii="Times New Roman" w:hAnsi="Times New Roman"/>
              </w:rPr>
              <w:t>янк</w:t>
            </w:r>
          </w:p>
        </w:tc>
        <w:tc>
          <w:tcPr>
            <w:tcW w:w="715" w:type="dxa"/>
            <w:tcBorders>
              <w:left w:val="single" w:sz="4" w:space="0" w:color="auto"/>
              <w:right w:val="single" w:sz="4" w:space="0" w:color="auto"/>
            </w:tcBorders>
          </w:tcPr>
          <w:p w:rsidR="00406BBE" w:rsidRDefault="00406BBE" w:rsidP="006E7133">
            <w:pPr>
              <w:jc w:val="center"/>
              <w:rPr>
                <w:rFonts w:ascii="Times New Roman" w:hAnsi="Times New Roman"/>
              </w:rPr>
            </w:pPr>
          </w:p>
        </w:tc>
        <w:tc>
          <w:tcPr>
            <w:tcW w:w="709" w:type="dxa"/>
            <w:tcBorders>
              <w:left w:val="single" w:sz="4" w:space="0" w:color="auto"/>
              <w:right w:val="single" w:sz="4" w:space="0" w:color="auto"/>
            </w:tcBorders>
          </w:tcPr>
          <w:p w:rsidR="00406BBE" w:rsidRDefault="00406BBE" w:rsidP="006E7133">
            <w:pPr>
              <w:jc w:val="center"/>
              <w:rPr>
                <w:rFonts w:ascii="Times New Roman" w:hAnsi="Times New Roman"/>
              </w:rPr>
            </w:pPr>
          </w:p>
        </w:tc>
        <w:tc>
          <w:tcPr>
            <w:tcW w:w="709" w:type="dxa"/>
            <w:tcBorders>
              <w:left w:val="single" w:sz="4" w:space="0" w:color="auto"/>
              <w:right w:val="single" w:sz="4" w:space="0" w:color="auto"/>
            </w:tcBorders>
          </w:tcPr>
          <w:p w:rsidR="00406BBE" w:rsidRDefault="00406BBE" w:rsidP="006E7133">
            <w:pPr>
              <w:jc w:val="center"/>
              <w:rPr>
                <w:rFonts w:ascii="Times New Roman" w:hAnsi="Times New Roman"/>
              </w:rPr>
            </w:pPr>
          </w:p>
        </w:tc>
        <w:tc>
          <w:tcPr>
            <w:tcW w:w="992" w:type="dxa"/>
            <w:tcBorders>
              <w:left w:val="single" w:sz="4" w:space="0" w:color="auto"/>
              <w:right w:val="single" w:sz="4" w:space="0" w:color="auto"/>
            </w:tcBorders>
          </w:tcPr>
          <w:p w:rsidR="00406BBE" w:rsidRDefault="00406BBE" w:rsidP="006E7133">
            <w:pPr>
              <w:jc w:val="center"/>
              <w:rPr>
                <w:rFonts w:ascii="Times New Roman" w:hAnsi="Times New Roman"/>
              </w:rPr>
            </w:pPr>
            <w:r>
              <w:rPr>
                <w:rFonts w:ascii="Times New Roman" w:hAnsi="Times New Roman"/>
              </w:rPr>
              <w:t>1</w:t>
            </w:r>
          </w:p>
        </w:tc>
        <w:tc>
          <w:tcPr>
            <w:tcW w:w="731" w:type="dxa"/>
            <w:tcBorders>
              <w:left w:val="single" w:sz="4" w:space="0" w:color="auto"/>
              <w:right w:val="single" w:sz="4" w:space="0" w:color="auto"/>
            </w:tcBorders>
          </w:tcPr>
          <w:p w:rsidR="00406BBE" w:rsidRDefault="00406BBE" w:rsidP="006E7133">
            <w:pPr>
              <w:jc w:val="center"/>
              <w:rPr>
                <w:rFonts w:ascii="Times New Roman" w:hAnsi="Times New Roman"/>
              </w:rPr>
            </w:pPr>
            <w:r>
              <w:rPr>
                <w:rFonts w:ascii="Times New Roman" w:hAnsi="Times New Roman"/>
              </w:rPr>
              <w:t>1</w:t>
            </w:r>
          </w:p>
        </w:tc>
        <w:tc>
          <w:tcPr>
            <w:tcW w:w="864" w:type="dxa"/>
            <w:tcBorders>
              <w:left w:val="single" w:sz="4" w:space="0" w:color="auto"/>
              <w:right w:val="single" w:sz="4" w:space="0" w:color="auto"/>
            </w:tcBorders>
          </w:tcPr>
          <w:p w:rsidR="00406BBE" w:rsidRDefault="00406BBE" w:rsidP="006E7133">
            <w:pPr>
              <w:jc w:val="center"/>
              <w:rPr>
                <w:rFonts w:ascii="Times New Roman" w:hAnsi="Times New Roman"/>
              </w:rPr>
            </w:pPr>
          </w:p>
        </w:tc>
        <w:tc>
          <w:tcPr>
            <w:tcW w:w="971" w:type="dxa"/>
            <w:tcBorders>
              <w:left w:val="single" w:sz="4" w:space="0" w:color="auto"/>
            </w:tcBorders>
          </w:tcPr>
          <w:p w:rsidR="00406BBE" w:rsidRDefault="00406BBE" w:rsidP="006E7133">
            <w:pPr>
              <w:jc w:val="center"/>
              <w:rPr>
                <w:rFonts w:ascii="Times New Roman" w:hAnsi="Times New Roman"/>
                <w:b/>
              </w:rPr>
            </w:pPr>
          </w:p>
        </w:tc>
        <w:tc>
          <w:tcPr>
            <w:tcW w:w="996" w:type="dxa"/>
          </w:tcPr>
          <w:p w:rsidR="00406BBE" w:rsidRDefault="00406BBE" w:rsidP="006E7133">
            <w:pPr>
              <w:jc w:val="center"/>
              <w:rPr>
                <w:rFonts w:ascii="Times New Roman" w:hAnsi="Times New Roman"/>
                <w:b/>
              </w:rPr>
            </w:pP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ОБЖ</w:t>
            </w:r>
          </w:p>
        </w:tc>
        <w:tc>
          <w:tcPr>
            <w:tcW w:w="715"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992" w:type="dxa"/>
          </w:tcPr>
          <w:p w:rsidR="00406BBE" w:rsidRPr="0038449C" w:rsidRDefault="00406BBE" w:rsidP="006E7133">
            <w:pPr>
              <w:jc w:val="center"/>
              <w:rPr>
                <w:rFonts w:ascii="Times New Roman" w:hAnsi="Times New Roman"/>
              </w:rPr>
            </w:pPr>
          </w:p>
        </w:tc>
        <w:tc>
          <w:tcPr>
            <w:tcW w:w="731" w:type="dxa"/>
          </w:tcPr>
          <w:p w:rsidR="00406BBE" w:rsidRPr="009D2295" w:rsidRDefault="00406BBE" w:rsidP="006E7133">
            <w:pPr>
              <w:jc w:val="center"/>
              <w:rPr>
                <w:rFonts w:ascii="Times New Roman" w:hAnsi="Times New Roman"/>
              </w:rPr>
            </w:pPr>
          </w:p>
        </w:tc>
        <w:tc>
          <w:tcPr>
            <w:tcW w:w="864" w:type="dxa"/>
          </w:tcPr>
          <w:p w:rsidR="00406BBE" w:rsidRPr="009D2295" w:rsidRDefault="00406BBE" w:rsidP="006E7133">
            <w:pPr>
              <w:jc w:val="center"/>
              <w:rPr>
                <w:rFonts w:ascii="Times New Roman" w:hAnsi="Times New Roman"/>
              </w:rPr>
            </w:pPr>
            <w:r>
              <w:rPr>
                <w:rFonts w:ascii="Times New Roman" w:hAnsi="Times New Roman"/>
              </w:rPr>
              <w:t>1</w:t>
            </w:r>
          </w:p>
        </w:tc>
        <w:tc>
          <w:tcPr>
            <w:tcW w:w="971" w:type="dxa"/>
          </w:tcPr>
          <w:p w:rsidR="00406BBE" w:rsidRPr="0038449C" w:rsidRDefault="00406BBE" w:rsidP="006E7133">
            <w:pPr>
              <w:jc w:val="center"/>
              <w:rPr>
                <w:rFonts w:ascii="Times New Roman" w:hAnsi="Times New Roman"/>
                <w:b/>
              </w:rPr>
            </w:pPr>
            <w:r>
              <w:rPr>
                <w:rFonts w:ascii="Times New Roman" w:hAnsi="Times New Roman"/>
                <w:b/>
              </w:rPr>
              <w:t>4</w:t>
            </w:r>
          </w:p>
        </w:tc>
        <w:tc>
          <w:tcPr>
            <w:tcW w:w="996" w:type="dxa"/>
          </w:tcPr>
          <w:p w:rsidR="00406BBE" w:rsidRPr="0038449C" w:rsidRDefault="00406BBE" w:rsidP="006E7133">
            <w:pPr>
              <w:jc w:val="center"/>
              <w:rPr>
                <w:rFonts w:ascii="Times New Roman" w:hAnsi="Times New Roman"/>
                <w:b/>
              </w:rPr>
            </w:pPr>
            <w:r>
              <w:rPr>
                <w:rFonts w:ascii="Times New Roman" w:hAnsi="Times New Roman"/>
                <w:b/>
              </w:rPr>
              <w:t>4</w:t>
            </w:r>
          </w:p>
        </w:tc>
      </w:tr>
      <w:tr w:rsidR="00406BBE" w:rsidRPr="0038449C" w:rsidTr="006E7133">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Проектная деятельность /элективные курсы</w:t>
            </w:r>
          </w:p>
        </w:tc>
        <w:tc>
          <w:tcPr>
            <w:tcW w:w="715"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709"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992"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731" w:type="dxa"/>
          </w:tcPr>
          <w:p w:rsidR="00406BBE" w:rsidRPr="0038449C" w:rsidRDefault="00406BBE" w:rsidP="006E7133">
            <w:pPr>
              <w:jc w:val="center"/>
              <w:rPr>
                <w:rFonts w:ascii="Times New Roman" w:hAnsi="Times New Roman"/>
              </w:rPr>
            </w:pPr>
            <w:r>
              <w:rPr>
                <w:rFonts w:ascii="Times New Roman" w:hAnsi="Times New Roman"/>
              </w:rPr>
              <w:t>3</w:t>
            </w:r>
          </w:p>
        </w:tc>
        <w:tc>
          <w:tcPr>
            <w:tcW w:w="864"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971" w:type="dxa"/>
          </w:tcPr>
          <w:p w:rsidR="00406BBE" w:rsidRPr="0038449C" w:rsidRDefault="00406BBE" w:rsidP="006E7133">
            <w:pPr>
              <w:jc w:val="center"/>
              <w:rPr>
                <w:rFonts w:ascii="Times New Roman" w:hAnsi="Times New Roman"/>
                <w:b/>
              </w:rPr>
            </w:pPr>
            <w:r>
              <w:rPr>
                <w:rFonts w:ascii="Times New Roman" w:hAnsi="Times New Roman"/>
                <w:b/>
              </w:rPr>
              <w:t>16</w:t>
            </w:r>
          </w:p>
        </w:tc>
        <w:tc>
          <w:tcPr>
            <w:tcW w:w="996" w:type="dxa"/>
          </w:tcPr>
          <w:p w:rsidR="00406BBE" w:rsidRPr="0038449C" w:rsidRDefault="00406BBE" w:rsidP="006E7133">
            <w:pPr>
              <w:jc w:val="center"/>
              <w:rPr>
                <w:rFonts w:ascii="Times New Roman" w:hAnsi="Times New Roman"/>
                <w:b/>
              </w:rPr>
            </w:pPr>
            <w:r>
              <w:rPr>
                <w:rFonts w:ascii="Times New Roman" w:hAnsi="Times New Roman"/>
                <w:b/>
              </w:rPr>
              <w:t>16</w:t>
            </w:r>
          </w:p>
        </w:tc>
      </w:tr>
      <w:tr w:rsidR="00406BBE" w:rsidRPr="0038449C" w:rsidTr="006E7133">
        <w:trPr>
          <w:trHeight w:val="379"/>
        </w:trPr>
        <w:tc>
          <w:tcPr>
            <w:tcW w:w="2993" w:type="dxa"/>
            <w:gridSpan w:val="4"/>
          </w:tcPr>
          <w:p w:rsidR="00406BBE" w:rsidRPr="0038449C" w:rsidRDefault="00406BBE" w:rsidP="006E7133">
            <w:pPr>
              <w:rPr>
                <w:rFonts w:ascii="Times New Roman" w:hAnsi="Times New Roman"/>
              </w:rPr>
            </w:pPr>
            <w:r w:rsidRPr="0038449C">
              <w:rPr>
                <w:rFonts w:ascii="Times New Roman" w:hAnsi="Times New Roman"/>
              </w:rPr>
              <w:t>Консультации</w:t>
            </w:r>
          </w:p>
        </w:tc>
        <w:tc>
          <w:tcPr>
            <w:tcW w:w="715" w:type="dxa"/>
          </w:tcPr>
          <w:p w:rsidR="00406BBE" w:rsidRPr="0038449C" w:rsidRDefault="00406BBE" w:rsidP="006E7133">
            <w:pPr>
              <w:jc w:val="center"/>
              <w:rPr>
                <w:rFonts w:ascii="Times New Roman" w:hAnsi="Times New Roman"/>
              </w:rPr>
            </w:pPr>
          </w:p>
        </w:tc>
        <w:tc>
          <w:tcPr>
            <w:tcW w:w="709" w:type="dxa"/>
          </w:tcPr>
          <w:p w:rsidR="00406BBE" w:rsidRPr="0038449C" w:rsidRDefault="00406BBE" w:rsidP="006E7133">
            <w:pPr>
              <w:jc w:val="center"/>
              <w:rPr>
                <w:rFonts w:ascii="Times New Roman" w:hAnsi="Times New Roman"/>
              </w:rPr>
            </w:pPr>
          </w:p>
        </w:tc>
        <w:tc>
          <w:tcPr>
            <w:tcW w:w="709" w:type="dxa"/>
          </w:tcPr>
          <w:p w:rsidR="00406BBE" w:rsidRPr="0038449C" w:rsidRDefault="00406BBE" w:rsidP="006E7133">
            <w:pPr>
              <w:jc w:val="center"/>
              <w:rPr>
                <w:rFonts w:ascii="Times New Roman" w:hAnsi="Times New Roman"/>
              </w:rPr>
            </w:pPr>
          </w:p>
        </w:tc>
        <w:tc>
          <w:tcPr>
            <w:tcW w:w="992" w:type="dxa"/>
          </w:tcPr>
          <w:p w:rsidR="00406BBE" w:rsidRPr="0038449C" w:rsidRDefault="00406BBE" w:rsidP="006E7133">
            <w:pPr>
              <w:jc w:val="center"/>
              <w:rPr>
                <w:rFonts w:ascii="Times New Roman" w:hAnsi="Times New Roman"/>
              </w:rPr>
            </w:pPr>
          </w:p>
        </w:tc>
        <w:tc>
          <w:tcPr>
            <w:tcW w:w="731" w:type="dxa"/>
          </w:tcPr>
          <w:p w:rsidR="00406BBE" w:rsidRPr="0038449C" w:rsidRDefault="00406BBE" w:rsidP="006E7133">
            <w:pPr>
              <w:jc w:val="center"/>
              <w:rPr>
                <w:rFonts w:ascii="Times New Roman" w:hAnsi="Times New Roman"/>
              </w:rPr>
            </w:pPr>
          </w:p>
        </w:tc>
        <w:tc>
          <w:tcPr>
            <w:tcW w:w="864"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971" w:type="dxa"/>
          </w:tcPr>
          <w:p w:rsidR="00406BBE" w:rsidRPr="0038449C" w:rsidRDefault="00406BBE" w:rsidP="006E7133">
            <w:pPr>
              <w:jc w:val="center"/>
              <w:rPr>
                <w:rFonts w:ascii="Times New Roman" w:hAnsi="Times New Roman"/>
                <w:b/>
              </w:rPr>
            </w:pPr>
            <w:r w:rsidRPr="0038449C">
              <w:rPr>
                <w:rFonts w:ascii="Times New Roman" w:hAnsi="Times New Roman"/>
                <w:b/>
              </w:rPr>
              <w:t>3</w:t>
            </w:r>
          </w:p>
        </w:tc>
        <w:tc>
          <w:tcPr>
            <w:tcW w:w="996" w:type="dxa"/>
          </w:tcPr>
          <w:p w:rsidR="00406BBE" w:rsidRPr="0038449C" w:rsidRDefault="00406BBE" w:rsidP="006E7133">
            <w:pPr>
              <w:jc w:val="center"/>
              <w:rPr>
                <w:rFonts w:ascii="Times New Roman" w:hAnsi="Times New Roman"/>
                <w:b/>
              </w:rPr>
            </w:pPr>
            <w:r>
              <w:rPr>
                <w:rFonts w:ascii="Times New Roman" w:hAnsi="Times New Roman"/>
                <w:b/>
              </w:rPr>
              <w:t>3</w:t>
            </w:r>
          </w:p>
        </w:tc>
      </w:tr>
      <w:tr w:rsidR="00406BBE" w:rsidRPr="0038449C" w:rsidTr="006E7133">
        <w:trPr>
          <w:trHeight w:val="379"/>
        </w:trPr>
        <w:tc>
          <w:tcPr>
            <w:tcW w:w="2993" w:type="dxa"/>
            <w:gridSpan w:val="4"/>
          </w:tcPr>
          <w:p w:rsidR="00406BBE" w:rsidRPr="0038449C" w:rsidRDefault="00406BBE" w:rsidP="006E7133">
            <w:pPr>
              <w:rPr>
                <w:rFonts w:ascii="Times New Roman" w:hAnsi="Times New Roman"/>
              </w:rPr>
            </w:pPr>
          </w:p>
        </w:tc>
        <w:tc>
          <w:tcPr>
            <w:tcW w:w="715" w:type="dxa"/>
          </w:tcPr>
          <w:p w:rsidR="00406BBE" w:rsidRPr="0038449C" w:rsidRDefault="00406BBE" w:rsidP="006E7133">
            <w:pPr>
              <w:jc w:val="center"/>
              <w:rPr>
                <w:rFonts w:ascii="Times New Roman" w:hAnsi="Times New Roman"/>
                <w:b/>
              </w:rPr>
            </w:pPr>
            <w:r w:rsidRPr="0038449C">
              <w:rPr>
                <w:rFonts w:ascii="Times New Roman" w:hAnsi="Times New Roman"/>
                <w:b/>
              </w:rPr>
              <w:t>5</w:t>
            </w:r>
          </w:p>
        </w:tc>
        <w:tc>
          <w:tcPr>
            <w:tcW w:w="709" w:type="dxa"/>
          </w:tcPr>
          <w:p w:rsidR="00406BBE" w:rsidRPr="0038449C" w:rsidRDefault="00406BBE" w:rsidP="006E7133">
            <w:pPr>
              <w:jc w:val="center"/>
              <w:rPr>
                <w:rFonts w:ascii="Times New Roman" w:hAnsi="Times New Roman"/>
                <w:b/>
              </w:rPr>
            </w:pPr>
            <w:r w:rsidRPr="0038449C">
              <w:rPr>
                <w:rFonts w:ascii="Times New Roman" w:hAnsi="Times New Roman"/>
                <w:b/>
              </w:rPr>
              <w:t>5</w:t>
            </w:r>
          </w:p>
        </w:tc>
        <w:tc>
          <w:tcPr>
            <w:tcW w:w="709" w:type="dxa"/>
          </w:tcPr>
          <w:p w:rsidR="00406BBE" w:rsidRPr="0038449C" w:rsidRDefault="00406BBE" w:rsidP="006E7133">
            <w:pPr>
              <w:jc w:val="center"/>
              <w:rPr>
                <w:rFonts w:ascii="Times New Roman" w:hAnsi="Times New Roman"/>
                <w:b/>
              </w:rPr>
            </w:pPr>
            <w:r w:rsidRPr="0038449C">
              <w:rPr>
                <w:rFonts w:ascii="Times New Roman" w:hAnsi="Times New Roman"/>
                <w:b/>
              </w:rPr>
              <w:t>6</w:t>
            </w:r>
          </w:p>
        </w:tc>
        <w:tc>
          <w:tcPr>
            <w:tcW w:w="992" w:type="dxa"/>
          </w:tcPr>
          <w:p w:rsidR="00406BBE" w:rsidRPr="0038449C" w:rsidRDefault="00406BBE" w:rsidP="006E7133">
            <w:pPr>
              <w:jc w:val="center"/>
              <w:rPr>
                <w:rFonts w:ascii="Times New Roman" w:hAnsi="Times New Roman"/>
                <w:b/>
              </w:rPr>
            </w:pPr>
            <w:r w:rsidRPr="0038449C">
              <w:rPr>
                <w:rFonts w:ascii="Times New Roman" w:hAnsi="Times New Roman"/>
                <w:b/>
              </w:rPr>
              <w:t>6</w:t>
            </w:r>
          </w:p>
        </w:tc>
        <w:tc>
          <w:tcPr>
            <w:tcW w:w="731" w:type="dxa"/>
          </w:tcPr>
          <w:p w:rsidR="00406BBE" w:rsidRPr="0038449C" w:rsidRDefault="00406BBE" w:rsidP="006E7133">
            <w:pPr>
              <w:jc w:val="center"/>
              <w:rPr>
                <w:rFonts w:ascii="Times New Roman" w:hAnsi="Times New Roman"/>
                <w:b/>
              </w:rPr>
            </w:pPr>
            <w:r>
              <w:rPr>
                <w:rFonts w:ascii="Times New Roman" w:hAnsi="Times New Roman"/>
                <w:b/>
              </w:rPr>
              <w:t>6</w:t>
            </w:r>
          </w:p>
        </w:tc>
        <w:tc>
          <w:tcPr>
            <w:tcW w:w="864" w:type="dxa"/>
          </w:tcPr>
          <w:p w:rsidR="00406BBE" w:rsidRPr="0038449C" w:rsidRDefault="00406BBE" w:rsidP="006E7133">
            <w:pPr>
              <w:jc w:val="center"/>
              <w:rPr>
                <w:rFonts w:ascii="Times New Roman" w:hAnsi="Times New Roman"/>
                <w:b/>
              </w:rPr>
            </w:pPr>
            <w:r w:rsidRPr="0038449C">
              <w:rPr>
                <w:rFonts w:ascii="Times New Roman" w:hAnsi="Times New Roman"/>
                <w:b/>
              </w:rPr>
              <w:t>9</w:t>
            </w:r>
          </w:p>
        </w:tc>
        <w:tc>
          <w:tcPr>
            <w:tcW w:w="971" w:type="dxa"/>
          </w:tcPr>
          <w:p w:rsidR="00406BBE" w:rsidRPr="0038449C" w:rsidRDefault="00406BBE" w:rsidP="006E7133">
            <w:pPr>
              <w:jc w:val="center"/>
              <w:rPr>
                <w:rFonts w:ascii="Times New Roman" w:hAnsi="Times New Roman"/>
                <w:b/>
              </w:rPr>
            </w:pPr>
            <w:r>
              <w:rPr>
                <w:rFonts w:ascii="Times New Roman" w:hAnsi="Times New Roman"/>
                <w:b/>
              </w:rPr>
              <w:t>37</w:t>
            </w:r>
          </w:p>
        </w:tc>
        <w:tc>
          <w:tcPr>
            <w:tcW w:w="996" w:type="dxa"/>
          </w:tcPr>
          <w:p w:rsidR="00406BBE" w:rsidRPr="0038449C" w:rsidRDefault="00406BBE" w:rsidP="006E7133">
            <w:pPr>
              <w:jc w:val="center"/>
              <w:rPr>
                <w:rFonts w:ascii="Times New Roman" w:hAnsi="Times New Roman"/>
                <w:b/>
              </w:rPr>
            </w:pPr>
            <w:r>
              <w:rPr>
                <w:rFonts w:ascii="Times New Roman" w:hAnsi="Times New Roman"/>
                <w:b/>
              </w:rPr>
              <w:t>37</w:t>
            </w:r>
          </w:p>
        </w:tc>
      </w:tr>
      <w:tr w:rsidR="00406BBE" w:rsidRPr="0038449C" w:rsidTr="006E7133">
        <w:tc>
          <w:tcPr>
            <w:tcW w:w="2993" w:type="dxa"/>
            <w:gridSpan w:val="4"/>
          </w:tcPr>
          <w:p w:rsidR="00406BBE" w:rsidRPr="0038449C" w:rsidRDefault="00406BBE" w:rsidP="006E7133">
            <w:pPr>
              <w:rPr>
                <w:rFonts w:ascii="Times New Roman" w:hAnsi="Times New Roman"/>
                <w:b/>
              </w:rPr>
            </w:pPr>
            <w:r w:rsidRPr="0038449C">
              <w:rPr>
                <w:rFonts w:ascii="Times New Roman" w:hAnsi="Times New Roman"/>
                <w:b/>
              </w:rPr>
              <w:t>Итого недельная нагрузка</w:t>
            </w:r>
          </w:p>
        </w:tc>
        <w:tc>
          <w:tcPr>
            <w:tcW w:w="715" w:type="dxa"/>
          </w:tcPr>
          <w:p w:rsidR="00406BBE" w:rsidRPr="0038449C" w:rsidRDefault="00406BBE" w:rsidP="006E7133">
            <w:pPr>
              <w:jc w:val="center"/>
              <w:rPr>
                <w:rFonts w:ascii="Times New Roman" w:hAnsi="Times New Roman"/>
                <w:b/>
              </w:rPr>
            </w:pPr>
            <w:r w:rsidRPr="0038449C">
              <w:rPr>
                <w:rFonts w:ascii="Times New Roman" w:hAnsi="Times New Roman"/>
                <w:b/>
              </w:rPr>
              <w:t>37</w:t>
            </w:r>
          </w:p>
        </w:tc>
        <w:tc>
          <w:tcPr>
            <w:tcW w:w="709" w:type="dxa"/>
          </w:tcPr>
          <w:p w:rsidR="00406BBE" w:rsidRPr="0038449C" w:rsidRDefault="00406BBE" w:rsidP="006E7133">
            <w:pPr>
              <w:jc w:val="center"/>
              <w:rPr>
                <w:rFonts w:ascii="Times New Roman" w:hAnsi="Times New Roman"/>
                <w:b/>
              </w:rPr>
            </w:pPr>
            <w:r w:rsidRPr="0038449C">
              <w:rPr>
                <w:rFonts w:ascii="Times New Roman" w:hAnsi="Times New Roman"/>
                <w:b/>
              </w:rPr>
              <w:t>38</w:t>
            </w:r>
          </w:p>
        </w:tc>
        <w:tc>
          <w:tcPr>
            <w:tcW w:w="709" w:type="dxa"/>
          </w:tcPr>
          <w:p w:rsidR="00406BBE" w:rsidRPr="0038449C" w:rsidRDefault="00406BBE" w:rsidP="006E7133">
            <w:pPr>
              <w:jc w:val="center"/>
              <w:rPr>
                <w:rFonts w:ascii="Times New Roman" w:hAnsi="Times New Roman"/>
                <w:b/>
              </w:rPr>
            </w:pPr>
            <w:r w:rsidRPr="0038449C">
              <w:rPr>
                <w:rFonts w:ascii="Times New Roman" w:hAnsi="Times New Roman"/>
                <w:b/>
              </w:rPr>
              <w:t>41</w:t>
            </w:r>
          </w:p>
        </w:tc>
        <w:tc>
          <w:tcPr>
            <w:tcW w:w="992" w:type="dxa"/>
          </w:tcPr>
          <w:p w:rsidR="00406BBE" w:rsidRPr="0038449C" w:rsidRDefault="00406BBE" w:rsidP="006E7133">
            <w:pPr>
              <w:jc w:val="center"/>
              <w:rPr>
                <w:rFonts w:ascii="Times New Roman" w:hAnsi="Times New Roman"/>
                <w:b/>
              </w:rPr>
            </w:pPr>
            <w:r w:rsidRPr="0038449C">
              <w:rPr>
                <w:rFonts w:ascii="Times New Roman" w:hAnsi="Times New Roman"/>
                <w:b/>
              </w:rPr>
              <w:t>41</w:t>
            </w:r>
          </w:p>
        </w:tc>
        <w:tc>
          <w:tcPr>
            <w:tcW w:w="731" w:type="dxa"/>
          </w:tcPr>
          <w:p w:rsidR="00406BBE" w:rsidRPr="0038449C" w:rsidRDefault="00406BBE" w:rsidP="006E7133">
            <w:pPr>
              <w:jc w:val="center"/>
              <w:rPr>
                <w:rFonts w:ascii="Times New Roman" w:hAnsi="Times New Roman"/>
                <w:b/>
              </w:rPr>
            </w:pPr>
            <w:r>
              <w:rPr>
                <w:rFonts w:ascii="Times New Roman" w:hAnsi="Times New Roman"/>
                <w:b/>
              </w:rPr>
              <w:t>41</w:t>
            </w:r>
          </w:p>
        </w:tc>
        <w:tc>
          <w:tcPr>
            <w:tcW w:w="864" w:type="dxa"/>
          </w:tcPr>
          <w:p w:rsidR="00406BBE" w:rsidRPr="0038449C" w:rsidRDefault="00406BBE" w:rsidP="006E7133">
            <w:pPr>
              <w:jc w:val="center"/>
              <w:rPr>
                <w:rFonts w:ascii="Times New Roman" w:hAnsi="Times New Roman"/>
                <w:b/>
              </w:rPr>
            </w:pPr>
            <w:r w:rsidRPr="0038449C">
              <w:rPr>
                <w:rFonts w:ascii="Times New Roman" w:hAnsi="Times New Roman"/>
                <w:b/>
              </w:rPr>
              <w:t>45</w:t>
            </w:r>
          </w:p>
        </w:tc>
        <w:tc>
          <w:tcPr>
            <w:tcW w:w="971" w:type="dxa"/>
          </w:tcPr>
          <w:p w:rsidR="00406BBE" w:rsidRPr="0038449C" w:rsidRDefault="00406BBE" w:rsidP="006E7133">
            <w:pPr>
              <w:jc w:val="center"/>
              <w:rPr>
                <w:rFonts w:ascii="Times New Roman" w:hAnsi="Times New Roman"/>
                <w:b/>
              </w:rPr>
            </w:pPr>
            <w:r>
              <w:rPr>
                <w:rFonts w:ascii="Times New Roman" w:hAnsi="Times New Roman"/>
                <w:b/>
              </w:rPr>
              <w:t>243</w:t>
            </w:r>
          </w:p>
        </w:tc>
        <w:tc>
          <w:tcPr>
            <w:tcW w:w="996" w:type="dxa"/>
          </w:tcPr>
          <w:p w:rsidR="00406BBE" w:rsidRPr="0038449C" w:rsidRDefault="00406BBE" w:rsidP="006E7133">
            <w:pPr>
              <w:jc w:val="center"/>
              <w:rPr>
                <w:rFonts w:ascii="Times New Roman" w:hAnsi="Times New Roman"/>
                <w:b/>
              </w:rPr>
            </w:pPr>
            <w:r>
              <w:rPr>
                <w:rFonts w:ascii="Times New Roman" w:hAnsi="Times New Roman"/>
                <w:b/>
              </w:rPr>
              <w:t>243</w:t>
            </w:r>
          </w:p>
        </w:tc>
      </w:tr>
      <w:tr w:rsidR="00406BBE" w:rsidRPr="0038449C" w:rsidTr="006E7133">
        <w:tc>
          <w:tcPr>
            <w:tcW w:w="945" w:type="dxa"/>
            <w:gridSpan w:val="2"/>
            <w:tcBorders>
              <w:right w:val="single" w:sz="4" w:space="0" w:color="auto"/>
            </w:tcBorders>
          </w:tcPr>
          <w:p w:rsidR="00406BBE" w:rsidRPr="0038449C" w:rsidRDefault="00406BBE" w:rsidP="006E7133">
            <w:pPr>
              <w:rPr>
                <w:rFonts w:ascii="Times New Roman" w:hAnsi="Times New Roman"/>
                <w:b/>
              </w:rPr>
            </w:pPr>
            <w:r w:rsidRPr="0038449C">
              <w:rPr>
                <w:rFonts w:ascii="Times New Roman" w:hAnsi="Times New Roman"/>
                <w:b/>
              </w:rPr>
              <w:t>Итого:</w:t>
            </w:r>
          </w:p>
        </w:tc>
        <w:tc>
          <w:tcPr>
            <w:tcW w:w="2048" w:type="dxa"/>
            <w:gridSpan w:val="2"/>
            <w:tcBorders>
              <w:left w:val="single" w:sz="4" w:space="0" w:color="auto"/>
            </w:tcBorders>
          </w:tcPr>
          <w:p w:rsidR="00406BBE" w:rsidRPr="0038449C" w:rsidRDefault="00406BBE" w:rsidP="006E7133">
            <w:pPr>
              <w:rPr>
                <w:rFonts w:ascii="Times New Roman" w:hAnsi="Times New Roman"/>
                <w:b/>
              </w:rPr>
            </w:pPr>
          </w:p>
        </w:tc>
        <w:tc>
          <w:tcPr>
            <w:tcW w:w="715" w:type="dxa"/>
          </w:tcPr>
          <w:p w:rsidR="00406BBE" w:rsidRPr="0038449C" w:rsidRDefault="00406BBE" w:rsidP="006E7133">
            <w:pPr>
              <w:jc w:val="center"/>
              <w:rPr>
                <w:rFonts w:ascii="Times New Roman" w:hAnsi="Times New Roman"/>
                <w:b/>
              </w:rPr>
            </w:pPr>
            <w:r w:rsidRPr="0038449C">
              <w:rPr>
                <w:rFonts w:ascii="Times New Roman" w:hAnsi="Times New Roman"/>
                <w:b/>
              </w:rPr>
              <w:t>46</w:t>
            </w:r>
          </w:p>
        </w:tc>
        <w:tc>
          <w:tcPr>
            <w:tcW w:w="709" w:type="dxa"/>
          </w:tcPr>
          <w:p w:rsidR="00406BBE" w:rsidRPr="0038449C" w:rsidRDefault="00406BBE" w:rsidP="006E7133">
            <w:pPr>
              <w:jc w:val="center"/>
              <w:rPr>
                <w:rFonts w:ascii="Times New Roman" w:hAnsi="Times New Roman"/>
                <w:b/>
              </w:rPr>
            </w:pPr>
            <w:r w:rsidRPr="0038449C">
              <w:rPr>
                <w:rFonts w:ascii="Times New Roman" w:hAnsi="Times New Roman"/>
                <w:b/>
              </w:rPr>
              <w:t>47</w:t>
            </w:r>
          </w:p>
        </w:tc>
        <w:tc>
          <w:tcPr>
            <w:tcW w:w="709" w:type="dxa"/>
          </w:tcPr>
          <w:p w:rsidR="00406BBE" w:rsidRPr="0038449C" w:rsidRDefault="00406BBE" w:rsidP="006E7133">
            <w:pPr>
              <w:jc w:val="center"/>
              <w:rPr>
                <w:rFonts w:ascii="Times New Roman" w:hAnsi="Times New Roman"/>
                <w:b/>
              </w:rPr>
            </w:pPr>
            <w:r w:rsidRPr="0038449C">
              <w:rPr>
                <w:rFonts w:ascii="Times New Roman" w:hAnsi="Times New Roman"/>
                <w:b/>
              </w:rPr>
              <w:t>49</w:t>
            </w:r>
          </w:p>
        </w:tc>
        <w:tc>
          <w:tcPr>
            <w:tcW w:w="992" w:type="dxa"/>
          </w:tcPr>
          <w:p w:rsidR="00406BBE" w:rsidRPr="0038449C" w:rsidRDefault="00406BBE" w:rsidP="006E7133">
            <w:pPr>
              <w:jc w:val="center"/>
              <w:rPr>
                <w:rFonts w:ascii="Times New Roman" w:hAnsi="Times New Roman"/>
                <w:b/>
              </w:rPr>
            </w:pPr>
            <w:r>
              <w:rPr>
                <w:rFonts w:ascii="Times New Roman" w:hAnsi="Times New Roman"/>
                <w:b/>
              </w:rPr>
              <w:t>49</w:t>
            </w:r>
          </w:p>
        </w:tc>
        <w:tc>
          <w:tcPr>
            <w:tcW w:w="731" w:type="dxa"/>
          </w:tcPr>
          <w:p w:rsidR="00406BBE" w:rsidRPr="0038449C" w:rsidRDefault="00406BBE" w:rsidP="006E7133">
            <w:pPr>
              <w:jc w:val="center"/>
              <w:rPr>
                <w:rFonts w:ascii="Times New Roman" w:hAnsi="Times New Roman"/>
                <w:b/>
              </w:rPr>
            </w:pPr>
            <w:r>
              <w:rPr>
                <w:rFonts w:ascii="Times New Roman" w:hAnsi="Times New Roman"/>
                <w:b/>
              </w:rPr>
              <w:t>52</w:t>
            </w:r>
          </w:p>
        </w:tc>
        <w:tc>
          <w:tcPr>
            <w:tcW w:w="864" w:type="dxa"/>
          </w:tcPr>
          <w:p w:rsidR="00406BBE" w:rsidRPr="0038449C" w:rsidRDefault="00406BBE" w:rsidP="006E7133">
            <w:pPr>
              <w:jc w:val="center"/>
              <w:rPr>
                <w:rFonts w:ascii="Times New Roman" w:hAnsi="Times New Roman"/>
                <w:b/>
              </w:rPr>
            </w:pPr>
            <w:r w:rsidRPr="0038449C">
              <w:rPr>
                <w:rFonts w:ascii="Times New Roman" w:hAnsi="Times New Roman"/>
                <w:b/>
              </w:rPr>
              <w:t>57</w:t>
            </w:r>
          </w:p>
        </w:tc>
        <w:tc>
          <w:tcPr>
            <w:tcW w:w="971" w:type="dxa"/>
          </w:tcPr>
          <w:p w:rsidR="00406BBE" w:rsidRPr="0038449C" w:rsidRDefault="00406BBE" w:rsidP="006E7133">
            <w:pPr>
              <w:jc w:val="center"/>
              <w:rPr>
                <w:rFonts w:ascii="Times New Roman" w:hAnsi="Times New Roman"/>
                <w:b/>
              </w:rPr>
            </w:pPr>
            <w:r>
              <w:rPr>
                <w:rFonts w:ascii="Times New Roman" w:hAnsi="Times New Roman"/>
                <w:b/>
              </w:rPr>
              <w:t>300</w:t>
            </w:r>
          </w:p>
        </w:tc>
        <w:tc>
          <w:tcPr>
            <w:tcW w:w="996" w:type="dxa"/>
          </w:tcPr>
          <w:p w:rsidR="00406BBE" w:rsidRPr="0038449C" w:rsidRDefault="00406BBE" w:rsidP="006E7133">
            <w:pPr>
              <w:jc w:val="center"/>
              <w:rPr>
                <w:rFonts w:ascii="Times New Roman" w:hAnsi="Times New Roman"/>
                <w:b/>
              </w:rPr>
            </w:pPr>
            <w:r>
              <w:rPr>
                <w:rFonts w:ascii="Times New Roman" w:hAnsi="Times New Roman"/>
                <w:b/>
              </w:rPr>
              <w:t>300</w:t>
            </w:r>
          </w:p>
        </w:tc>
      </w:tr>
      <w:tr w:rsidR="00406BBE" w:rsidRPr="0038449C" w:rsidTr="006E7133">
        <w:tc>
          <w:tcPr>
            <w:tcW w:w="945" w:type="dxa"/>
            <w:gridSpan w:val="2"/>
            <w:tcBorders>
              <w:right w:val="single" w:sz="4" w:space="0" w:color="auto"/>
            </w:tcBorders>
          </w:tcPr>
          <w:p w:rsidR="00406BBE" w:rsidRPr="0038449C" w:rsidRDefault="00406BBE" w:rsidP="006E7133">
            <w:pPr>
              <w:rPr>
                <w:rFonts w:ascii="Times New Roman" w:hAnsi="Times New Roman"/>
                <w:b/>
              </w:rPr>
            </w:pPr>
          </w:p>
        </w:tc>
        <w:tc>
          <w:tcPr>
            <w:tcW w:w="2048" w:type="dxa"/>
            <w:gridSpan w:val="2"/>
            <w:tcBorders>
              <w:left w:val="single" w:sz="4" w:space="0" w:color="auto"/>
            </w:tcBorders>
          </w:tcPr>
          <w:p w:rsidR="00406BBE" w:rsidRPr="0038449C" w:rsidRDefault="00406BBE" w:rsidP="006E7133">
            <w:pPr>
              <w:rPr>
                <w:rFonts w:ascii="Times New Roman" w:hAnsi="Times New Roman"/>
                <w:b/>
              </w:rPr>
            </w:pPr>
          </w:p>
        </w:tc>
        <w:tc>
          <w:tcPr>
            <w:tcW w:w="715" w:type="dxa"/>
          </w:tcPr>
          <w:p w:rsidR="00406BBE" w:rsidRPr="0038449C" w:rsidRDefault="00406BBE" w:rsidP="006E7133">
            <w:pPr>
              <w:jc w:val="center"/>
              <w:rPr>
                <w:rFonts w:ascii="Times New Roman" w:hAnsi="Times New Roman"/>
                <w:b/>
              </w:rPr>
            </w:pPr>
          </w:p>
        </w:tc>
        <w:tc>
          <w:tcPr>
            <w:tcW w:w="709" w:type="dxa"/>
          </w:tcPr>
          <w:p w:rsidR="00406BBE" w:rsidRPr="0038449C" w:rsidRDefault="00406BBE" w:rsidP="006E7133">
            <w:pPr>
              <w:jc w:val="center"/>
              <w:rPr>
                <w:rFonts w:ascii="Times New Roman" w:hAnsi="Times New Roman"/>
                <w:b/>
              </w:rPr>
            </w:pPr>
          </w:p>
        </w:tc>
        <w:tc>
          <w:tcPr>
            <w:tcW w:w="709" w:type="dxa"/>
          </w:tcPr>
          <w:p w:rsidR="00406BBE" w:rsidRPr="0038449C" w:rsidRDefault="00406BBE" w:rsidP="006E7133">
            <w:pPr>
              <w:jc w:val="center"/>
              <w:rPr>
                <w:rFonts w:ascii="Times New Roman" w:hAnsi="Times New Roman"/>
                <w:b/>
              </w:rPr>
            </w:pPr>
          </w:p>
        </w:tc>
        <w:tc>
          <w:tcPr>
            <w:tcW w:w="992" w:type="dxa"/>
          </w:tcPr>
          <w:p w:rsidR="00406BBE" w:rsidRPr="0038449C" w:rsidRDefault="00406BBE" w:rsidP="006E7133">
            <w:pPr>
              <w:jc w:val="center"/>
              <w:rPr>
                <w:rFonts w:ascii="Times New Roman" w:hAnsi="Times New Roman"/>
                <w:b/>
              </w:rPr>
            </w:pPr>
          </w:p>
        </w:tc>
        <w:tc>
          <w:tcPr>
            <w:tcW w:w="731" w:type="dxa"/>
          </w:tcPr>
          <w:p w:rsidR="00406BBE" w:rsidRPr="0038449C" w:rsidRDefault="00406BBE" w:rsidP="006E7133">
            <w:pPr>
              <w:jc w:val="center"/>
              <w:rPr>
                <w:rFonts w:ascii="Times New Roman" w:hAnsi="Times New Roman"/>
                <w:b/>
              </w:rPr>
            </w:pPr>
          </w:p>
        </w:tc>
        <w:tc>
          <w:tcPr>
            <w:tcW w:w="864" w:type="dxa"/>
          </w:tcPr>
          <w:p w:rsidR="00406BBE" w:rsidRPr="0038449C" w:rsidRDefault="00406BBE" w:rsidP="006E7133">
            <w:pPr>
              <w:jc w:val="center"/>
              <w:rPr>
                <w:rFonts w:ascii="Times New Roman" w:hAnsi="Times New Roman"/>
                <w:b/>
              </w:rPr>
            </w:pPr>
          </w:p>
        </w:tc>
        <w:tc>
          <w:tcPr>
            <w:tcW w:w="971" w:type="dxa"/>
          </w:tcPr>
          <w:p w:rsidR="00406BBE" w:rsidRPr="0038449C" w:rsidRDefault="00406BBE" w:rsidP="006E7133">
            <w:pPr>
              <w:jc w:val="center"/>
              <w:rPr>
                <w:rFonts w:ascii="Times New Roman" w:hAnsi="Times New Roman"/>
                <w:b/>
              </w:rPr>
            </w:pPr>
          </w:p>
        </w:tc>
        <w:tc>
          <w:tcPr>
            <w:tcW w:w="996" w:type="dxa"/>
          </w:tcPr>
          <w:p w:rsidR="00406BBE" w:rsidRPr="0038449C" w:rsidRDefault="00406BBE" w:rsidP="006E7133">
            <w:pPr>
              <w:jc w:val="center"/>
              <w:rPr>
                <w:rFonts w:ascii="Times New Roman" w:hAnsi="Times New Roman"/>
                <w:b/>
              </w:rPr>
            </w:pPr>
          </w:p>
        </w:tc>
      </w:tr>
    </w:tbl>
    <w:p w:rsidR="00406BBE" w:rsidRDefault="00406BBE" w:rsidP="00406BBE">
      <w:pPr>
        <w:rPr>
          <w:rFonts w:ascii="Times New Roman" w:hAnsi="Times New Roman"/>
          <w:b/>
          <w:highlight w:val="yellow"/>
        </w:rPr>
      </w:pPr>
    </w:p>
    <w:p w:rsidR="00406BBE" w:rsidRDefault="00406BBE" w:rsidP="00406BBE">
      <w:pPr>
        <w:jc w:val="center"/>
        <w:rPr>
          <w:rFonts w:ascii="Times New Roman" w:hAnsi="Times New Roman"/>
          <w:b/>
        </w:rPr>
      </w:pPr>
    </w:p>
    <w:p w:rsidR="00406BBE" w:rsidRPr="00795EB7" w:rsidRDefault="00406BBE" w:rsidP="00406BBE">
      <w:pPr>
        <w:jc w:val="both"/>
        <w:rPr>
          <w:rFonts w:ascii="Times New Roman" w:hAnsi="Times New Roman"/>
          <w:sz w:val="18"/>
          <w:szCs w:val="18"/>
        </w:rPr>
      </w:pPr>
    </w:p>
    <w:p w:rsidR="00406BBE" w:rsidRPr="00F127B0" w:rsidRDefault="00406BBE" w:rsidP="00406BBE">
      <w:pPr>
        <w:jc w:val="center"/>
        <w:rPr>
          <w:rFonts w:ascii="Times New Roman" w:hAnsi="Times New Roman"/>
          <w:b/>
        </w:rPr>
      </w:pPr>
      <w:r w:rsidRPr="00F127B0">
        <w:rPr>
          <w:rFonts w:ascii="Times New Roman" w:hAnsi="Times New Roman"/>
          <w:b/>
        </w:rPr>
        <w:t xml:space="preserve">Учебный план </w:t>
      </w:r>
    </w:p>
    <w:p w:rsidR="00406BBE" w:rsidRDefault="00406BBE" w:rsidP="00406BBE">
      <w:pPr>
        <w:jc w:val="center"/>
        <w:rPr>
          <w:rFonts w:ascii="Times New Roman" w:hAnsi="Times New Roman"/>
          <w:b/>
        </w:rPr>
      </w:pPr>
      <w:r w:rsidRPr="00F127B0">
        <w:rPr>
          <w:rFonts w:ascii="Times New Roman" w:hAnsi="Times New Roman"/>
          <w:b/>
        </w:rPr>
        <w:t xml:space="preserve">класса физико-математического профиля  на 2012-2013  уч. </w:t>
      </w:r>
      <w:r>
        <w:rPr>
          <w:rFonts w:ascii="Times New Roman" w:hAnsi="Times New Roman"/>
          <w:b/>
        </w:rPr>
        <w:t>г</w:t>
      </w:r>
      <w:r w:rsidRPr="00F127B0">
        <w:rPr>
          <w:rFonts w:ascii="Times New Roman" w:hAnsi="Times New Roman"/>
          <w:b/>
        </w:rPr>
        <w:t>од</w:t>
      </w:r>
    </w:p>
    <w:p w:rsidR="00406BBE" w:rsidRPr="00F127B0" w:rsidRDefault="00406BBE" w:rsidP="00406BBE">
      <w:pPr>
        <w:jc w:val="center"/>
        <w:rPr>
          <w:rFonts w:ascii="Times New Roman" w:hAnsi="Times New Roman"/>
          <w:b/>
        </w:rPr>
      </w:pPr>
    </w:p>
    <w:tbl>
      <w:tblPr>
        <w:tblW w:w="3114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2159"/>
        <w:gridCol w:w="851"/>
        <w:gridCol w:w="850"/>
        <w:gridCol w:w="851"/>
        <w:gridCol w:w="850"/>
        <w:gridCol w:w="851"/>
        <w:gridCol w:w="850"/>
        <w:gridCol w:w="7027"/>
        <w:gridCol w:w="7027"/>
        <w:gridCol w:w="7027"/>
      </w:tblGrid>
      <w:tr w:rsidR="00406BBE" w:rsidRPr="0038449C" w:rsidTr="006E7133">
        <w:trPr>
          <w:gridAfter w:val="3"/>
          <w:wAfter w:w="21081" w:type="dxa"/>
        </w:trPr>
        <w:tc>
          <w:tcPr>
            <w:tcW w:w="4961" w:type="dxa"/>
            <w:gridSpan w:val="2"/>
            <w:vMerge w:val="restart"/>
          </w:tcPr>
          <w:p w:rsidR="00406BBE" w:rsidRPr="0038449C" w:rsidRDefault="00406BBE" w:rsidP="006E7133">
            <w:pPr>
              <w:jc w:val="center"/>
              <w:rPr>
                <w:rFonts w:ascii="Times New Roman" w:hAnsi="Times New Roman"/>
              </w:rPr>
            </w:pPr>
            <w:r w:rsidRPr="0038449C">
              <w:rPr>
                <w:rFonts w:ascii="Times New Roman" w:hAnsi="Times New Roman"/>
              </w:rPr>
              <w:t>Учебные предметы</w:t>
            </w:r>
          </w:p>
        </w:tc>
        <w:tc>
          <w:tcPr>
            <w:tcW w:w="4253" w:type="dxa"/>
            <w:gridSpan w:val="5"/>
          </w:tcPr>
          <w:p w:rsidR="00406BBE" w:rsidRPr="0038449C" w:rsidRDefault="00406BBE" w:rsidP="006E7133">
            <w:pPr>
              <w:jc w:val="center"/>
              <w:rPr>
                <w:rFonts w:ascii="Times New Roman" w:hAnsi="Times New Roman"/>
              </w:rPr>
            </w:pPr>
            <w:r w:rsidRPr="0038449C">
              <w:rPr>
                <w:rFonts w:ascii="Times New Roman" w:hAnsi="Times New Roman"/>
              </w:rPr>
              <w:t>Количество часов в неделю</w:t>
            </w:r>
          </w:p>
        </w:tc>
        <w:tc>
          <w:tcPr>
            <w:tcW w:w="850" w:type="dxa"/>
            <w:vMerge w:val="restart"/>
          </w:tcPr>
          <w:p w:rsidR="00406BBE" w:rsidRPr="0038449C" w:rsidRDefault="00406BBE" w:rsidP="006E7133">
            <w:pPr>
              <w:jc w:val="center"/>
              <w:rPr>
                <w:rFonts w:ascii="Times New Roman" w:hAnsi="Times New Roman"/>
              </w:rPr>
            </w:pPr>
            <w:r w:rsidRPr="0038449C">
              <w:rPr>
                <w:rFonts w:ascii="Times New Roman" w:hAnsi="Times New Roman"/>
              </w:rPr>
              <w:t>Всего</w:t>
            </w:r>
          </w:p>
        </w:tc>
      </w:tr>
      <w:tr w:rsidR="00406BBE" w:rsidRPr="0038449C" w:rsidTr="006E7133">
        <w:trPr>
          <w:gridAfter w:val="3"/>
          <w:wAfter w:w="21081" w:type="dxa"/>
        </w:trPr>
        <w:tc>
          <w:tcPr>
            <w:tcW w:w="4961" w:type="dxa"/>
            <w:gridSpan w:val="2"/>
            <w:vMerge/>
          </w:tcPr>
          <w:p w:rsidR="00406BBE" w:rsidRPr="0038449C" w:rsidRDefault="00406BBE" w:rsidP="006E7133">
            <w:pPr>
              <w:jc w:val="center"/>
              <w:rPr>
                <w:rFonts w:ascii="Times New Roman" w:hAnsi="Times New Roman"/>
              </w:rPr>
            </w:pPr>
          </w:p>
        </w:tc>
        <w:tc>
          <w:tcPr>
            <w:tcW w:w="851" w:type="dxa"/>
          </w:tcPr>
          <w:p w:rsidR="00406BBE" w:rsidRPr="00144FCD" w:rsidRDefault="00406BBE" w:rsidP="006E7133">
            <w:pPr>
              <w:jc w:val="center"/>
              <w:rPr>
                <w:rFonts w:ascii="Times New Roman" w:hAnsi="Times New Roman"/>
              </w:rPr>
            </w:pPr>
            <w:r>
              <w:rPr>
                <w:rFonts w:ascii="Times New Roman" w:hAnsi="Times New Roman"/>
                <w:lang w:val="en-US"/>
              </w:rPr>
              <w:t xml:space="preserve">X </w:t>
            </w:r>
            <w:r>
              <w:rPr>
                <w:rFonts w:ascii="Times New Roman" w:hAnsi="Times New Roman"/>
              </w:rPr>
              <w:t>а</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rPr>
                <w:rFonts w:ascii="Times New Roman" w:hAnsi="Times New Roman"/>
              </w:rPr>
            </w:pPr>
            <w:r w:rsidRPr="0038449C">
              <w:rPr>
                <w:rFonts w:ascii="Times New Roman" w:hAnsi="Times New Roman"/>
              </w:rPr>
              <w:t xml:space="preserve">   </w:t>
            </w:r>
            <w:r w:rsidRPr="0038449C">
              <w:rPr>
                <w:rFonts w:ascii="Times New Roman" w:hAnsi="Times New Roman"/>
                <w:lang w:val="en-US"/>
              </w:rPr>
              <w:t>XI</w:t>
            </w:r>
            <w:r w:rsidRPr="0038449C">
              <w:rPr>
                <w:rFonts w:ascii="Times New Roman" w:hAnsi="Times New Roman"/>
              </w:rPr>
              <w:t>а</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rPr>
                <w:rFonts w:ascii="Times New Roman" w:hAnsi="Times New Roman"/>
              </w:rPr>
            </w:pPr>
          </w:p>
        </w:tc>
        <w:tc>
          <w:tcPr>
            <w:tcW w:w="850" w:type="dxa"/>
            <w:vMerge/>
          </w:tcPr>
          <w:p w:rsidR="00406BBE" w:rsidRPr="0038449C" w:rsidRDefault="00406BBE" w:rsidP="006E7133">
            <w:pPr>
              <w:jc w:val="center"/>
              <w:rPr>
                <w:rFonts w:ascii="Times New Roman" w:hAnsi="Times New Roman"/>
              </w:rPr>
            </w:pPr>
          </w:p>
        </w:tc>
      </w:tr>
      <w:tr w:rsidR="00406BBE" w:rsidRPr="0038449C" w:rsidTr="006E7133">
        <w:tc>
          <w:tcPr>
            <w:tcW w:w="10064" w:type="dxa"/>
            <w:gridSpan w:val="8"/>
          </w:tcPr>
          <w:p w:rsidR="00406BBE" w:rsidRPr="0038449C" w:rsidRDefault="00406BBE" w:rsidP="006E7133">
            <w:pPr>
              <w:jc w:val="center"/>
              <w:rPr>
                <w:rFonts w:ascii="Times New Roman" w:hAnsi="Times New Roman"/>
                <w:b/>
                <w:bCs/>
              </w:rPr>
            </w:pPr>
            <w:r w:rsidRPr="0038449C">
              <w:rPr>
                <w:rFonts w:ascii="Times New Roman" w:hAnsi="Times New Roman"/>
                <w:b/>
                <w:bCs/>
              </w:rPr>
              <w:t>Федеральный компонент (обязательные предметы)</w:t>
            </w:r>
          </w:p>
        </w:tc>
        <w:tc>
          <w:tcPr>
            <w:tcW w:w="7027" w:type="dxa"/>
            <w:tcBorders>
              <w:top w:val="nil"/>
            </w:tcBorders>
          </w:tcPr>
          <w:p w:rsidR="00406BBE" w:rsidRPr="0038449C" w:rsidRDefault="00406BBE" w:rsidP="006E7133">
            <w:pPr>
              <w:rPr>
                <w:rFonts w:ascii="Times New Roman" w:hAnsi="Times New Roman"/>
              </w:rPr>
            </w:pPr>
          </w:p>
        </w:tc>
        <w:tc>
          <w:tcPr>
            <w:tcW w:w="7027" w:type="dxa"/>
          </w:tcPr>
          <w:p w:rsidR="00406BBE" w:rsidRPr="0038449C" w:rsidRDefault="00406BBE" w:rsidP="006E7133">
            <w:pPr>
              <w:jc w:val="center"/>
              <w:rPr>
                <w:rFonts w:ascii="Times New Roman" w:hAnsi="Times New Roman"/>
                <w:b/>
                <w:bCs/>
              </w:rPr>
            </w:pPr>
          </w:p>
        </w:tc>
        <w:tc>
          <w:tcPr>
            <w:tcW w:w="7027" w:type="dxa"/>
          </w:tcPr>
          <w:p w:rsidR="00406BBE" w:rsidRPr="0038449C" w:rsidRDefault="00406BBE" w:rsidP="006E7133">
            <w:pPr>
              <w:jc w:val="center"/>
              <w:rPr>
                <w:rFonts w:ascii="Times New Roman" w:hAnsi="Times New Roman"/>
                <w:b/>
                <w:bCs/>
              </w:rPr>
            </w:pPr>
            <w:r w:rsidRPr="0038449C">
              <w:rPr>
                <w:rFonts w:ascii="Times New Roman" w:hAnsi="Times New Roman"/>
                <w:b/>
                <w:bCs/>
              </w:rPr>
              <w:t>Федеральный компонент</w:t>
            </w:r>
          </w:p>
        </w:tc>
      </w:tr>
      <w:tr w:rsidR="00406BBE" w:rsidRPr="0038449C" w:rsidTr="006E7133">
        <w:trPr>
          <w:gridAfter w:val="3"/>
          <w:wAfter w:w="21081" w:type="dxa"/>
        </w:trPr>
        <w:tc>
          <w:tcPr>
            <w:tcW w:w="2802" w:type="dxa"/>
            <w:vMerge w:val="restart"/>
          </w:tcPr>
          <w:p w:rsidR="00406BBE" w:rsidRPr="0038449C" w:rsidRDefault="00406BBE" w:rsidP="006E7133">
            <w:pPr>
              <w:jc w:val="center"/>
              <w:rPr>
                <w:rFonts w:ascii="Times New Roman" w:hAnsi="Times New Roman"/>
              </w:rPr>
            </w:pPr>
            <w:r w:rsidRPr="0038449C">
              <w:rPr>
                <w:rFonts w:ascii="Times New Roman" w:hAnsi="Times New Roman"/>
              </w:rPr>
              <w:t>Для ОУ с родным (нерусским) языком обучения</w:t>
            </w:r>
          </w:p>
        </w:tc>
        <w:tc>
          <w:tcPr>
            <w:tcW w:w="2159" w:type="dxa"/>
          </w:tcPr>
          <w:p w:rsidR="00406BBE" w:rsidRPr="0038449C" w:rsidRDefault="00406BBE" w:rsidP="006E7133">
            <w:pPr>
              <w:rPr>
                <w:rFonts w:ascii="Times New Roman" w:hAnsi="Times New Roman"/>
              </w:rPr>
            </w:pPr>
            <w:r w:rsidRPr="0038449C">
              <w:rPr>
                <w:rFonts w:ascii="Times New Roman" w:hAnsi="Times New Roman"/>
              </w:rPr>
              <w:t>Русский язык</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2/2</w:t>
            </w:r>
          </w:p>
        </w:tc>
      </w:tr>
      <w:tr w:rsidR="00406BBE" w:rsidRPr="0038449C" w:rsidTr="006E7133">
        <w:trPr>
          <w:gridAfter w:val="3"/>
          <w:wAfter w:w="21081" w:type="dxa"/>
        </w:trPr>
        <w:tc>
          <w:tcPr>
            <w:tcW w:w="2802" w:type="dxa"/>
            <w:vMerge/>
          </w:tcPr>
          <w:p w:rsidR="00406BBE" w:rsidRPr="0038449C" w:rsidRDefault="00406BBE" w:rsidP="006E7133">
            <w:pPr>
              <w:jc w:val="center"/>
              <w:rPr>
                <w:rFonts w:ascii="Times New Roman" w:hAnsi="Times New Roman"/>
              </w:rPr>
            </w:pPr>
          </w:p>
        </w:tc>
        <w:tc>
          <w:tcPr>
            <w:tcW w:w="2159" w:type="dxa"/>
          </w:tcPr>
          <w:p w:rsidR="00406BBE" w:rsidRPr="0038449C" w:rsidRDefault="00406BBE" w:rsidP="006E7133">
            <w:pPr>
              <w:rPr>
                <w:rFonts w:ascii="Times New Roman" w:hAnsi="Times New Roman"/>
              </w:rPr>
            </w:pPr>
            <w:r w:rsidRPr="0038449C">
              <w:rPr>
                <w:rFonts w:ascii="Times New Roman" w:hAnsi="Times New Roman"/>
              </w:rPr>
              <w:t>Литература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6</w:t>
            </w: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Иностранный язык</w:t>
            </w:r>
          </w:p>
        </w:tc>
        <w:tc>
          <w:tcPr>
            <w:tcW w:w="851" w:type="dxa"/>
          </w:tcPr>
          <w:p w:rsidR="00406BBE" w:rsidRPr="0038449C" w:rsidRDefault="00406BBE" w:rsidP="006E7133">
            <w:pPr>
              <w:rPr>
                <w:rFonts w:ascii="Times New Roman" w:hAnsi="Times New Roman"/>
              </w:rPr>
            </w:pPr>
            <w:r w:rsidRPr="0038449C">
              <w:rPr>
                <w:rFonts w:ascii="Times New Roman" w:hAnsi="Times New Roman"/>
              </w:rPr>
              <w:t xml:space="preserve">   3/3</w:t>
            </w:r>
          </w:p>
        </w:tc>
        <w:tc>
          <w:tcPr>
            <w:tcW w:w="850" w:type="dxa"/>
          </w:tcPr>
          <w:p w:rsidR="00406BBE" w:rsidRPr="0038449C" w:rsidRDefault="00406BBE" w:rsidP="006E7133">
            <w:pPr>
              <w:rPr>
                <w:rFonts w:ascii="Times New Roman" w:hAnsi="Times New Roman"/>
              </w:rPr>
            </w:pPr>
          </w:p>
        </w:tc>
        <w:tc>
          <w:tcPr>
            <w:tcW w:w="851" w:type="dxa"/>
          </w:tcPr>
          <w:p w:rsidR="00406BBE" w:rsidRPr="0038449C" w:rsidRDefault="00406BBE" w:rsidP="006E7133">
            <w:pPr>
              <w:rPr>
                <w:rFonts w:ascii="Times New Roman" w:hAnsi="Times New Roman"/>
              </w:rPr>
            </w:pPr>
            <w:r w:rsidRPr="0038449C">
              <w:rPr>
                <w:rFonts w:ascii="Times New Roman" w:hAnsi="Times New Roman"/>
              </w:rPr>
              <w:t xml:space="preserve">   3/3</w:t>
            </w:r>
          </w:p>
        </w:tc>
        <w:tc>
          <w:tcPr>
            <w:tcW w:w="850" w:type="dxa"/>
          </w:tcPr>
          <w:p w:rsidR="00406BBE" w:rsidRPr="0038449C" w:rsidRDefault="00406BBE" w:rsidP="006E7133">
            <w:pPr>
              <w:rPr>
                <w:rFonts w:ascii="Times New Roman" w:hAnsi="Times New Roman"/>
              </w:rPr>
            </w:pPr>
          </w:p>
        </w:tc>
        <w:tc>
          <w:tcPr>
            <w:tcW w:w="851" w:type="dxa"/>
          </w:tcPr>
          <w:p w:rsidR="00406BBE" w:rsidRPr="0038449C" w:rsidRDefault="00406BBE" w:rsidP="006E7133">
            <w:pP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6/6</w:t>
            </w: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История</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4</w:t>
            </w: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Обществознание</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4</w:t>
            </w: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Химия</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2</w:t>
            </w: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Биология</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2</w:t>
            </w: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Черчение</w:t>
            </w: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Технология</w:t>
            </w:r>
          </w:p>
        </w:tc>
        <w:tc>
          <w:tcPr>
            <w:tcW w:w="851" w:type="dxa"/>
          </w:tcPr>
          <w:p w:rsidR="00406BBE" w:rsidRPr="0038449C" w:rsidRDefault="00406BBE" w:rsidP="006E7133">
            <w:pPr>
              <w:rPr>
                <w:rFonts w:ascii="Times New Roman" w:hAnsi="Times New Roman"/>
              </w:rPr>
            </w:pPr>
          </w:p>
        </w:tc>
        <w:tc>
          <w:tcPr>
            <w:tcW w:w="850" w:type="dxa"/>
          </w:tcPr>
          <w:p w:rsidR="00406BBE" w:rsidRPr="0038449C" w:rsidRDefault="00406BBE" w:rsidP="006E7133">
            <w:pPr>
              <w:rPr>
                <w:rFonts w:ascii="Times New Roman" w:hAnsi="Times New Roman"/>
              </w:rPr>
            </w:pPr>
          </w:p>
        </w:tc>
        <w:tc>
          <w:tcPr>
            <w:tcW w:w="851" w:type="dxa"/>
          </w:tcPr>
          <w:p w:rsidR="00406BBE" w:rsidRPr="0038449C" w:rsidRDefault="00406BBE" w:rsidP="006E7133">
            <w:pPr>
              <w:rPr>
                <w:rFonts w:ascii="Times New Roman" w:hAnsi="Times New Roman"/>
              </w:rPr>
            </w:pPr>
          </w:p>
        </w:tc>
        <w:tc>
          <w:tcPr>
            <w:tcW w:w="850" w:type="dxa"/>
          </w:tcPr>
          <w:p w:rsidR="00406BBE" w:rsidRPr="0038449C" w:rsidRDefault="00406BBE" w:rsidP="006E7133">
            <w:pPr>
              <w:rPr>
                <w:rFonts w:ascii="Times New Roman" w:hAnsi="Times New Roman"/>
              </w:rPr>
            </w:pPr>
          </w:p>
        </w:tc>
        <w:tc>
          <w:tcPr>
            <w:tcW w:w="851" w:type="dxa"/>
          </w:tcPr>
          <w:p w:rsidR="00406BBE" w:rsidRPr="0038449C" w:rsidRDefault="00406BBE" w:rsidP="006E7133">
            <w:pPr>
              <w:rPr>
                <w:rFonts w:ascii="Times New Roman" w:hAnsi="Times New Roman"/>
              </w:rPr>
            </w:pPr>
          </w:p>
        </w:tc>
        <w:tc>
          <w:tcPr>
            <w:tcW w:w="850" w:type="dxa"/>
          </w:tcPr>
          <w:p w:rsidR="00406BBE" w:rsidRPr="0038449C" w:rsidRDefault="00406BBE" w:rsidP="006E7133">
            <w:pPr>
              <w:rPr>
                <w:rFonts w:ascii="Times New Roman" w:hAnsi="Times New Roman"/>
              </w:rPr>
            </w:pP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Физическая культура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2/2</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2/2</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4/4</w:t>
            </w: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ОВС</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2</w:t>
            </w:r>
          </w:p>
        </w:tc>
      </w:tr>
      <w:tr w:rsidR="00406BBE" w:rsidRPr="0038449C" w:rsidTr="006E7133">
        <w:trPr>
          <w:gridAfter w:val="3"/>
          <w:wAfter w:w="21081" w:type="dxa"/>
        </w:trPr>
        <w:tc>
          <w:tcPr>
            <w:tcW w:w="10064" w:type="dxa"/>
            <w:gridSpan w:val="8"/>
          </w:tcPr>
          <w:p w:rsidR="00406BBE" w:rsidRPr="0038449C" w:rsidRDefault="00406BBE" w:rsidP="006E7133">
            <w:pPr>
              <w:jc w:val="center"/>
              <w:rPr>
                <w:rFonts w:ascii="Times New Roman" w:hAnsi="Times New Roman"/>
                <w:b/>
              </w:rPr>
            </w:pPr>
            <w:r w:rsidRPr="0038449C">
              <w:rPr>
                <w:rFonts w:ascii="Times New Roman" w:hAnsi="Times New Roman"/>
                <w:b/>
              </w:rPr>
              <w:t>Предметы профильного уровня</w:t>
            </w: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Математика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6</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6</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12</w:t>
            </w: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Информатика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4/4</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4/4</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8/8</w:t>
            </w: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Физика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5</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5</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10</w:t>
            </w:r>
          </w:p>
        </w:tc>
      </w:tr>
      <w:tr w:rsidR="00406BBE" w:rsidRPr="0038449C" w:rsidTr="006E7133">
        <w:tc>
          <w:tcPr>
            <w:tcW w:w="10064" w:type="dxa"/>
            <w:gridSpan w:val="8"/>
          </w:tcPr>
          <w:p w:rsidR="00406BBE" w:rsidRPr="0038449C" w:rsidRDefault="00406BBE" w:rsidP="006E7133">
            <w:pPr>
              <w:jc w:val="center"/>
              <w:rPr>
                <w:rFonts w:ascii="Times New Roman" w:hAnsi="Times New Roman"/>
                <w:b/>
                <w:bCs/>
              </w:rPr>
            </w:pPr>
            <w:r w:rsidRPr="0038449C">
              <w:rPr>
                <w:rFonts w:ascii="Times New Roman" w:hAnsi="Times New Roman"/>
                <w:b/>
                <w:bCs/>
              </w:rPr>
              <w:t>Региональный компонент</w:t>
            </w:r>
          </w:p>
        </w:tc>
        <w:tc>
          <w:tcPr>
            <w:tcW w:w="7027" w:type="dxa"/>
            <w:tcBorders>
              <w:top w:val="nil"/>
            </w:tcBorders>
          </w:tcPr>
          <w:p w:rsidR="00406BBE" w:rsidRPr="0038449C" w:rsidRDefault="00406BBE" w:rsidP="006E7133">
            <w:pPr>
              <w:rPr>
                <w:rFonts w:ascii="Times New Roman" w:hAnsi="Times New Roman"/>
              </w:rPr>
            </w:pPr>
          </w:p>
        </w:tc>
        <w:tc>
          <w:tcPr>
            <w:tcW w:w="7027" w:type="dxa"/>
          </w:tcPr>
          <w:p w:rsidR="00406BBE" w:rsidRPr="0038449C" w:rsidRDefault="00406BBE" w:rsidP="006E7133">
            <w:pPr>
              <w:jc w:val="center"/>
              <w:rPr>
                <w:rFonts w:ascii="Times New Roman" w:hAnsi="Times New Roman"/>
                <w:b/>
                <w:bCs/>
              </w:rPr>
            </w:pPr>
          </w:p>
        </w:tc>
        <w:tc>
          <w:tcPr>
            <w:tcW w:w="7027" w:type="dxa"/>
          </w:tcPr>
          <w:p w:rsidR="00406BBE" w:rsidRPr="0038449C" w:rsidRDefault="00406BBE" w:rsidP="006E7133">
            <w:pPr>
              <w:jc w:val="center"/>
              <w:rPr>
                <w:rFonts w:ascii="Times New Roman" w:hAnsi="Times New Roman"/>
                <w:b/>
                <w:bCs/>
              </w:rPr>
            </w:pPr>
            <w:r w:rsidRPr="0038449C">
              <w:rPr>
                <w:rFonts w:ascii="Times New Roman" w:hAnsi="Times New Roman"/>
                <w:b/>
                <w:bCs/>
              </w:rPr>
              <w:t>Региональный компонент</w:t>
            </w: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ЯНК</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2</w:t>
            </w:r>
          </w:p>
        </w:tc>
      </w:tr>
      <w:tr w:rsidR="00406BBE" w:rsidRPr="0038449C" w:rsidTr="006E7133">
        <w:trPr>
          <w:gridAfter w:val="3"/>
          <w:wAfter w:w="21081" w:type="dxa"/>
        </w:trPr>
        <w:tc>
          <w:tcPr>
            <w:tcW w:w="2802" w:type="dxa"/>
            <w:tcBorders>
              <w:right w:val="single" w:sz="4" w:space="0" w:color="auto"/>
            </w:tcBorders>
          </w:tcPr>
          <w:p w:rsidR="00406BBE" w:rsidRPr="0038449C" w:rsidRDefault="00406BBE" w:rsidP="006E7133">
            <w:pPr>
              <w:rPr>
                <w:rFonts w:ascii="Times New Roman" w:hAnsi="Times New Roman"/>
              </w:rPr>
            </w:pPr>
            <w:r w:rsidRPr="0038449C">
              <w:rPr>
                <w:rFonts w:ascii="Times New Roman" w:hAnsi="Times New Roman"/>
              </w:rPr>
              <w:t>Для ОУ с родным (нерусским) языком обучения</w:t>
            </w:r>
          </w:p>
        </w:tc>
        <w:tc>
          <w:tcPr>
            <w:tcW w:w="2159" w:type="dxa"/>
            <w:tcBorders>
              <w:left w:val="single" w:sz="4" w:space="0" w:color="auto"/>
            </w:tcBorders>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Pr>
                <w:rFonts w:ascii="Times New Roman" w:hAnsi="Times New Roman"/>
              </w:rPr>
              <w:t>2</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4</w:t>
            </w: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b/>
              </w:rPr>
            </w:pPr>
            <w:r w:rsidRPr="0038449C">
              <w:rPr>
                <w:rFonts w:ascii="Times New Roman" w:hAnsi="Times New Roman"/>
                <w:b/>
              </w:rPr>
              <w:t xml:space="preserve">Аудиторная нагрузка </w:t>
            </w: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34</w:t>
            </w:r>
          </w:p>
        </w:tc>
        <w:tc>
          <w:tcPr>
            <w:tcW w:w="850" w:type="dxa"/>
          </w:tcPr>
          <w:p w:rsidR="00406BBE" w:rsidRPr="0038449C" w:rsidRDefault="00406BBE" w:rsidP="006E7133">
            <w:pPr>
              <w:jc w:val="center"/>
              <w:rPr>
                <w:rFonts w:ascii="Times New Roman" w:hAnsi="Times New Roman"/>
                <w:b/>
              </w:rPr>
            </w:pP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34</w:t>
            </w:r>
          </w:p>
        </w:tc>
        <w:tc>
          <w:tcPr>
            <w:tcW w:w="850" w:type="dxa"/>
          </w:tcPr>
          <w:p w:rsidR="00406BBE" w:rsidRPr="0038449C" w:rsidRDefault="00406BBE" w:rsidP="006E7133">
            <w:pPr>
              <w:jc w:val="center"/>
              <w:rPr>
                <w:rFonts w:ascii="Times New Roman" w:hAnsi="Times New Roman"/>
                <w:b/>
              </w:rPr>
            </w:pPr>
          </w:p>
        </w:tc>
        <w:tc>
          <w:tcPr>
            <w:tcW w:w="851" w:type="dxa"/>
          </w:tcPr>
          <w:p w:rsidR="00406BBE" w:rsidRPr="0038449C" w:rsidRDefault="00406BBE" w:rsidP="006E7133">
            <w:pPr>
              <w:jc w:val="center"/>
              <w:rPr>
                <w:rFonts w:ascii="Times New Roman" w:hAnsi="Times New Roman"/>
                <w:b/>
              </w:rPr>
            </w:pPr>
          </w:p>
        </w:tc>
        <w:tc>
          <w:tcPr>
            <w:tcW w:w="850" w:type="dxa"/>
          </w:tcPr>
          <w:p w:rsidR="00406BBE" w:rsidRPr="0038449C" w:rsidRDefault="00406BBE" w:rsidP="006E7133">
            <w:pPr>
              <w:jc w:val="center"/>
              <w:rPr>
                <w:rFonts w:ascii="Times New Roman" w:hAnsi="Times New Roman"/>
                <w:b/>
              </w:rPr>
            </w:pPr>
            <w:r>
              <w:rPr>
                <w:rFonts w:ascii="Times New Roman" w:hAnsi="Times New Roman"/>
                <w:b/>
              </w:rPr>
              <w:t>68</w:t>
            </w:r>
          </w:p>
        </w:tc>
      </w:tr>
      <w:tr w:rsidR="00406BBE" w:rsidRPr="0038449C" w:rsidTr="006E7133">
        <w:tc>
          <w:tcPr>
            <w:tcW w:w="10064" w:type="dxa"/>
            <w:gridSpan w:val="8"/>
          </w:tcPr>
          <w:p w:rsidR="00406BBE" w:rsidRPr="0038449C" w:rsidRDefault="00406BBE" w:rsidP="006E7133">
            <w:pPr>
              <w:jc w:val="center"/>
              <w:rPr>
                <w:rFonts w:ascii="Times New Roman" w:hAnsi="Times New Roman"/>
                <w:b/>
                <w:bCs/>
              </w:rPr>
            </w:pPr>
          </w:p>
        </w:tc>
        <w:tc>
          <w:tcPr>
            <w:tcW w:w="7027" w:type="dxa"/>
            <w:tcBorders>
              <w:top w:val="nil"/>
            </w:tcBorders>
          </w:tcPr>
          <w:p w:rsidR="00406BBE" w:rsidRPr="0038449C" w:rsidRDefault="00406BBE" w:rsidP="006E7133">
            <w:pPr>
              <w:rPr>
                <w:rFonts w:ascii="Times New Roman" w:hAnsi="Times New Roman"/>
              </w:rPr>
            </w:pPr>
          </w:p>
        </w:tc>
        <w:tc>
          <w:tcPr>
            <w:tcW w:w="7027" w:type="dxa"/>
          </w:tcPr>
          <w:p w:rsidR="00406BBE" w:rsidRPr="0038449C" w:rsidRDefault="00406BBE" w:rsidP="006E7133">
            <w:pPr>
              <w:jc w:val="center"/>
              <w:rPr>
                <w:rFonts w:ascii="Times New Roman" w:hAnsi="Times New Roman"/>
                <w:b/>
                <w:bCs/>
              </w:rPr>
            </w:pPr>
          </w:p>
        </w:tc>
        <w:tc>
          <w:tcPr>
            <w:tcW w:w="7027" w:type="dxa"/>
          </w:tcPr>
          <w:p w:rsidR="00406BBE" w:rsidRPr="0038449C" w:rsidRDefault="00406BBE" w:rsidP="006E7133">
            <w:pPr>
              <w:jc w:val="center"/>
              <w:rPr>
                <w:rFonts w:ascii="Times New Roman" w:hAnsi="Times New Roman"/>
                <w:b/>
                <w:bCs/>
              </w:rPr>
            </w:pPr>
            <w:r w:rsidRPr="0038449C">
              <w:rPr>
                <w:rFonts w:ascii="Times New Roman" w:hAnsi="Times New Roman"/>
                <w:b/>
                <w:bCs/>
              </w:rPr>
              <w:t>Внеаудиторная деятельность</w:t>
            </w: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rPr>
            </w:pPr>
            <w:r w:rsidRPr="0038449C">
              <w:rPr>
                <w:rFonts w:ascii="Times New Roman" w:hAnsi="Times New Roman"/>
                <w:b/>
                <w:bCs/>
              </w:rPr>
              <w:t xml:space="preserve">                                         Компонент ОУ</w:t>
            </w: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3</w:t>
            </w:r>
          </w:p>
        </w:tc>
        <w:tc>
          <w:tcPr>
            <w:tcW w:w="850" w:type="dxa"/>
          </w:tcPr>
          <w:p w:rsidR="00406BBE" w:rsidRPr="0038449C" w:rsidRDefault="00406BBE" w:rsidP="006E7133">
            <w:pPr>
              <w:jc w:val="center"/>
              <w:rPr>
                <w:rFonts w:ascii="Times New Roman" w:hAnsi="Times New Roman"/>
                <w:b/>
              </w:rPr>
            </w:pP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3</w:t>
            </w:r>
          </w:p>
        </w:tc>
        <w:tc>
          <w:tcPr>
            <w:tcW w:w="850" w:type="dxa"/>
          </w:tcPr>
          <w:p w:rsidR="00406BBE" w:rsidRPr="0038449C" w:rsidRDefault="00406BBE" w:rsidP="006E7133">
            <w:pPr>
              <w:jc w:val="center"/>
              <w:rPr>
                <w:rFonts w:ascii="Times New Roman" w:hAnsi="Times New Roman"/>
                <w:b/>
              </w:rPr>
            </w:pPr>
          </w:p>
        </w:tc>
        <w:tc>
          <w:tcPr>
            <w:tcW w:w="851" w:type="dxa"/>
          </w:tcPr>
          <w:p w:rsidR="00406BBE" w:rsidRPr="0038449C" w:rsidRDefault="00406BBE" w:rsidP="006E7133">
            <w:pPr>
              <w:jc w:val="center"/>
              <w:rPr>
                <w:rFonts w:ascii="Times New Roman" w:hAnsi="Times New Roman"/>
                <w:b/>
              </w:rPr>
            </w:pPr>
          </w:p>
        </w:tc>
        <w:tc>
          <w:tcPr>
            <w:tcW w:w="850" w:type="dxa"/>
          </w:tcPr>
          <w:p w:rsidR="00406BBE" w:rsidRPr="0038449C" w:rsidRDefault="00406BBE" w:rsidP="006E7133">
            <w:pPr>
              <w:jc w:val="center"/>
              <w:rPr>
                <w:rFonts w:ascii="Times New Roman" w:hAnsi="Times New Roman"/>
                <w:b/>
              </w:rPr>
            </w:pPr>
            <w:r>
              <w:rPr>
                <w:rFonts w:ascii="Times New Roman" w:hAnsi="Times New Roman"/>
                <w:b/>
              </w:rPr>
              <w:t>6</w:t>
            </w:r>
          </w:p>
        </w:tc>
      </w:tr>
      <w:tr w:rsidR="00406BBE" w:rsidRPr="0038449C" w:rsidTr="006E7133">
        <w:trPr>
          <w:gridAfter w:val="3"/>
          <w:wAfter w:w="21081" w:type="dxa"/>
        </w:trPr>
        <w:tc>
          <w:tcPr>
            <w:tcW w:w="4961" w:type="dxa"/>
            <w:gridSpan w:val="2"/>
          </w:tcPr>
          <w:p w:rsidR="00406BBE" w:rsidRPr="0038449C" w:rsidRDefault="00406BBE" w:rsidP="006E7133">
            <w:pPr>
              <w:jc w:val="right"/>
              <w:rPr>
                <w:rFonts w:ascii="Times New Roman" w:hAnsi="Times New Roman"/>
              </w:rPr>
            </w:pPr>
            <w:r w:rsidRPr="0038449C">
              <w:rPr>
                <w:rFonts w:ascii="Times New Roman" w:hAnsi="Times New Roman"/>
              </w:rPr>
              <w:t>математика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4</w:t>
            </w:r>
          </w:p>
        </w:tc>
      </w:tr>
      <w:tr w:rsidR="00406BBE" w:rsidRPr="0038449C" w:rsidTr="006E7133">
        <w:trPr>
          <w:gridAfter w:val="3"/>
          <w:wAfter w:w="21081" w:type="dxa"/>
        </w:trPr>
        <w:tc>
          <w:tcPr>
            <w:tcW w:w="4961" w:type="dxa"/>
            <w:gridSpan w:val="2"/>
          </w:tcPr>
          <w:p w:rsidR="00406BBE" w:rsidRPr="0038449C" w:rsidRDefault="00406BBE" w:rsidP="006E7133">
            <w:pPr>
              <w:jc w:val="right"/>
              <w:rPr>
                <w:rFonts w:ascii="Times New Roman" w:hAnsi="Times New Roman"/>
              </w:rPr>
            </w:pPr>
            <w:r w:rsidRPr="0038449C">
              <w:rPr>
                <w:rFonts w:ascii="Times New Roman" w:hAnsi="Times New Roman"/>
              </w:rPr>
              <w:t>физика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2</w:t>
            </w:r>
          </w:p>
        </w:tc>
      </w:tr>
      <w:tr w:rsidR="00406BBE" w:rsidRPr="0038449C" w:rsidTr="006E7133">
        <w:trPr>
          <w:gridAfter w:val="3"/>
          <w:wAfter w:w="21081" w:type="dxa"/>
        </w:trPr>
        <w:tc>
          <w:tcPr>
            <w:tcW w:w="4961" w:type="dxa"/>
            <w:gridSpan w:val="2"/>
          </w:tcPr>
          <w:p w:rsidR="00406BBE" w:rsidRPr="0038449C" w:rsidRDefault="00406BBE" w:rsidP="006E7133">
            <w:pPr>
              <w:jc w:val="right"/>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b/>
              </w:rPr>
            </w:pPr>
            <w:r w:rsidRPr="0038449C">
              <w:rPr>
                <w:rFonts w:ascii="Times New Roman" w:hAnsi="Times New Roman"/>
                <w:b/>
              </w:rPr>
              <w:t>Проектная деятельность / элективные курсы</w:t>
            </w: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4</w:t>
            </w:r>
          </w:p>
        </w:tc>
        <w:tc>
          <w:tcPr>
            <w:tcW w:w="850" w:type="dxa"/>
          </w:tcPr>
          <w:p w:rsidR="00406BBE" w:rsidRPr="0038449C" w:rsidRDefault="00406BBE" w:rsidP="006E7133">
            <w:pPr>
              <w:jc w:val="center"/>
              <w:rPr>
                <w:rFonts w:ascii="Times New Roman" w:hAnsi="Times New Roman"/>
                <w:b/>
              </w:rPr>
            </w:pP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4</w:t>
            </w:r>
          </w:p>
        </w:tc>
        <w:tc>
          <w:tcPr>
            <w:tcW w:w="850" w:type="dxa"/>
          </w:tcPr>
          <w:p w:rsidR="00406BBE" w:rsidRPr="0038449C" w:rsidRDefault="00406BBE" w:rsidP="006E7133">
            <w:pPr>
              <w:jc w:val="center"/>
              <w:rPr>
                <w:rFonts w:ascii="Times New Roman" w:hAnsi="Times New Roman"/>
                <w:b/>
              </w:rPr>
            </w:pPr>
          </w:p>
        </w:tc>
        <w:tc>
          <w:tcPr>
            <w:tcW w:w="851" w:type="dxa"/>
          </w:tcPr>
          <w:p w:rsidR="00406BBE" w:rsidRPr="0038449C" w:rsidRDefault="00406BBE" w:rsidP="006E7133">
            <w:pPr>
              <w:jc w:val="center"/>
              <w:rPr>
                <w:rFonts w:ascii="Times New Roman" w:hAnsi="Times New Roman"/>
                <w:b/>
              </w:rPr>
            </w:pPr>
          </w:p>
        </w:tc>
        <w:tc>
          <w:tcPr>
            <w:tcW w:w="850" w:type="dxa"/>
          </w:tcPr>
          <w:p w:rsidR="00406BBE" w:rsidRPr="0038449C" w:rsidRDefault="00406BBE" w:rsidP="006E7133">
            <w:pPr>
              <w:jc w:val="center"/>
              <w:rPr>
                <w:rFonts w:ascii="Times New Roman" w:hAnsi="Times New Roman"/>
                <w:b/>
              </w:rPr>
            </w:pPr>
            <w:r>
              <w:rPr>
                <w:rFonts w:ascii="Times New Roman" w:hAnsi="Times New Roman"/>
                <w:b/>
              </w:rPr>
              <w:t>8</w:t>
            </w:r>
          </w:p>
        </w:tc>
      </w:tr>
      <w:tr w:rsidR="00406BBE" w:rsidRPr="0038449C" w:rsidTr="006E7133">
        <w:trPr>
          <w:gridAfter w:val="3"/>
          <w:wAfter w:w="21081" w:type="dxa"/>
        </w:trPr>
        <w:tc>
          <w:tcPr>
            <w:tcW w:w="4961" w:type="dxa"/>
            <w:gridSpan w:val="2"/>
          </w:tcPr>
          <w:p w:rsidR="00406BBE" w:rsidRPr="0038449C" w:rsidRDefault="00406BBE" w:rsidP="006E7133">
            <w:pPr>
              <w:jc w:val="right"/>
              <w:rPr>
                <w:rFonts w:ascii="Times New Roman" w:hAnsi="Times New Roman"/>
              </w:rPr>
            </w:pPr>
            <w:r>
              <w:rPr>
                <w:rFonts w:ascii="Times New Roman" w:hAnsi="Times New Roman"/>
              </w:rPr>
              <w:t>Экспериментальная физика</w:t>
            </w:r>
          </w:p>
        </w:tc>
        <w:tc>
          <w:tcPr>
            <w:tcW w:w="851" w:type="dxa"/>
          </w:tcPr>
          <w:p w:rsidR="00406BBE" w:rsidRPr="0038449C" w:rsidRDefault="00406BBE" w:rsidP="006E7133">
            <w:pPr>
              <w:jc w:val="center"/>
              <w:rPr>
                <w:rFonts w:ascii="Times New Roman" w:hAnsi="Times New Roman"/>
              </w:rPr>
            </w:pPr>
            <w:r>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sidRPr="0038449C">
              <w:rPr>
                <w:rFonts w:ascii="Times New Roman" w:hAnsi="Times New Roman"/>
              </w:rPr>
              <w:t>2</w:t>
            </w:r>
          </w:p>
        </w:tc>
      </w:tr>
      <w:tr w:rsidR="00406BBE" w:rsidRPr="0038449C" w:rsidTr="006E7133">
        <w:trPr>
          <w:gridAfter w:val="3"/>
          <w:wAfter w:w="21081" w:type="dxa"/>
        </w:trPr>
        <w:tc>
          <w:tcPr>
            <w:tcW w:w="4961" w:type="dxa"/>
            <w:gridSpan w:val="2"/>
          </w:tcPr>
          <w:p w:rsidR="00406BBE" w:rsidRPr="0038449C" w:rsidRDefault="00406BBE" w:rsidP="006E7133">
            <w:pPr>
              <w:jc w:val="right"/>
              <w:rPr>
                <w:rFonts w:ascii="Times New Roman" w:hAnsi="Times New Roman"/>
              </w:rPr>
            </w:pPr>
            <w:r>
              <w:rPr>
                <w:rFonts w:ascii="Times New Roman" w:hAnsi="Times New Roman"/>
              </w:rPr>
              <w:t>Теоретическая физика</w:t>
            </w:r>
          </w:p>
        </w:tc>
        <w:tc>
          <w:tcPr>
            <w:tcW w:w="851" w:type="dxa"/>
          </w:tcPr>
          <w:p w:rsidR="00406BBE" w:rsidRPr="0038449C" w:rsidRDefault="00406BBE" w:rsidP="006E7133">
            <w:pPr>
              <w:jc w:val="center"/>
              <w:rPr>
                <w:rFonts w:ascii="Times New Roman" w:hAnsi="Times New Roman"/>
              </w:rPr>
            </w:pPr>
            <w:r>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2</w:t>
            </w:r>
          </w:p>
        </w:tc>
      </w:tr>
      <w:tr w:rsidR="00406BBE" w:rsidRPr="0038449C" w:rsidTr="006E7133">
        <w:trPr>
          <w:gridAfter w:val="3"/>
          <w:wAfter w:w="21081" w:type="dxa"/>
        </w:trPr>
        <w:tc>
          <w:tcPr>
            <w:tcW w:w="4961" w:type="dxa"/>
            <w:gridSpan w:val="2"/>
          </w:tcPr>
          <w:p w:rsidR="00406BBE" w:rsidRPr="0038449C" w:rsidRDefault="00406BBE" w:rsidP="006E7133">
            <w:pPr>
              <w:jc w:val="right"/>
              <w:rPr>
                <w:rFonts w:ascii="Times New Roman" w:hAnsi="Times New Roman"/>
              </w:rPr>
            </w:pPr>
            <w:r>
              <w:rPr>
                <w:rFonts w:ascii="Times New Roman" w:hAnsi="Times New Roman"/>
              </w:rPr>
              <w:t xml:space="preserve">Программирование </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2</w:t>
            </w:r>
          </w:p>
        </w:tc>
      </w:tr>
      <w:tr w:rsidR="00406BBE" w:rsidRPr="0038449C" w:rsidTr="006E7133">
        <w:trPr>
          <w:gridAfter w:val="3"/>
          <w:wAfter w:w="21081" w:type="dxa"/>
        </w:trPr>
        <w:tc>
          <w:tcPr>
            <w:tcW w:w="4961" w:type="dxa"/>
            <w:gridSpan w:val="2"/>
          </w:tcPr>
          <w:p w:rsidR="00406BBE" w:rsidRPr="0038449C" w:rsidRDefault="00406BBE" w:rsidP="006E7133">
            <w:pPr>
              <w:jc w:val="right"/>
              <w:rPr>
                <w:rFonts w:ascii="Times New Roman" w:hAnsi="Times New Roman"/>
              </w:rPr>
            </w:pPr>
            <w:r>
              <w:rPr>
                <w:rFonts w:ascii="Times New Roman" w:hAnsi="Times New Roman"/>
              </w:rPr>
              <w:t>Основы предпринимательства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2</w:t>
            </w: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b/>
              </w:rPr>
            </w:pPr>
            <w:r w:rsidRPr="0038449C">
              <w:rPr>
                <w:rFonts w:ascii="Times New Roman" w:hAnsi="Times New Roman"/>
                <w:b/>
              </w:rPr>
              <w:t>Консультации</w:t>
            </w: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4</w:t>
            </w:r>
          </w:p>
        </w:tc>
        <w:tc>
          <w:tcPr>
            <w:tcW w:w="850" w:type="dxa"/>
          </w:tcPr>
          <w:p w:rsidR="00406BBE" w:rsidRPr="0038449C" w:rsidRDefault="00406BBE" w:rsidP="006E7133">
            <w:pPr>
              <w:jc w:val="center"/>
              <w:rPr>
                <w:rFonts w:ascii="Times New Roman" w:hAnsi="Times New Roman"/>
                <w:b/>
              </w:rPr>
            </w:pP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4</w:t>
            </w:r>
          </w:p>
        </w:tc>
        <w:tc>
          <w:tcPr>
            <w:tcW w:w="850" w:type="dxa"/>
          </w:tcPr>
          <w:p w:rsidR="00406BBE" w:rsidRPr="0038449C" w:rsidRDefault="00406BBE" w:rsidP="006E7133">
            <w:pPr>
              <w:jc w:val="center"/>
              <w:rPr>
                <w:rFonts w:ascii="Times New Roman" w:hAnsi="Times New Roman"/>
                <w:b/>
              </w:rPr>
            </w:pPr>
          </w:p>
        </w:tc>
        <w:tc>
          <w:tcPr>
            <w:tcW w:w="851" w:type="dxa"/>
          </w:tcPr>
          <w:p w:rsidR="00406BBE" w:rsidRPr="0038449C" w:rsidRDefault="00406BBE" w:rsidP="006E7133">
            <w:pPr>
              <w:jc w:val="center"/>
              <w:rPr>
                <w:rFonts w:ascii="Times New Roman" w:hAnsi="Times New Roman"/>
                <w:b/>
              </w:rPr>
            </w:pPr>
          </w:p>
        </w:tc>
        <w:tc>
          <w:tcPr>
            <w:tcW w:w="850" w:type="dxa"/>
          </w:tcPr>
          <w:p w:rsidR="00406BBE" w:rsidRPr="0038449C" w:rsidRDefault="00406BBE" w:rsidP="006E7133">
            <w:pPr>
              <w:jc w:val="center"/>
              <w:rPr>
                <w:rFonts w:ascii="Times New Roman" w:hAnsi="Times New Roman"/>
                <w:b/>
              </w:rPr>
            </w:pPr>
            <w:r>
              <w:rPr>
                <w:rFonts w:ascii="Times New Roman" w:hAnsi="Times New Roman"/>
                <w:b/>
              </w:rPr>
              <w:t>8</w:t>
            </w:r>
          </w:p>
        </w:tc>
      </w:tr>
      <w:tr w:rsidR="00406BBE" w:rsidRPr="0038449C" w:rsidTr="006E7133">
        <w:trPr>
          <w:gridAfter w:val="3"/>
          <w:wAfter w:w="21081" w:type="dxa"/>
        </w:trPr>
        <w:tc>
          <w:tcPr>
            <w:tcW w:w="4961" w:type="dxa"/>
            <w:gridSpan w:val="2"/>
          </w:tcPr>
          <w:p w:rsidR="00406BBE" w:rsidRPr="0038449C" w:rsidRDefault="00406BBE" w:rsidP="006E7133">
            <w:pPr>
              <w:jc w:val="right"/>
              <w:rPr>
                <w:rFonts w:ascii="Times New Roman" w:hAnsi="Times New Roman"/>
              </w:rPr>
            </w:pPr>
            <w:r>
              <w:rPr>
                <w:rFonts w:ascii="Times New Roman" w:hAnsi="Times New Roman"/>
              </w:rPr>
              <w:t>Русский язык</w:t>
            </w:r>
          </w:p>
        </w:tc>
        <w:tc>
          <w:tcPr>
            <w:tcW w:w="851" w:type="dxa"/>
          </w:tcPr>
          <w:p w:rsidR="00406BBE" w:rsidRPr="0038449C" w:rsidRDefault="00406BBE" w:rsidP="006E7133">
            <w:pPr>
              <w:jc w:val="center"/>
              <w:rPr>
                <w:rFonts w:ascii="Times New Roman" w:hAnsi="Times New Roman"/>
              </w:rPr>
            </w:pPr>
            <w:r>
              <w:rPr>
                <w:rFonts w:ascii="Times New Roman" w:hAnsi="Times New Roman"/>
              </w:rPr>
              <w:t>2</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Pr>
                <w:rFonts w:ascii="Times New Roman" w:hAnsi="Times New Roman"/>
              </w:rPr>
              <w:t>2</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4</w:t>
            </w:r>
          </w:p>
        </w:tc>
      </w:tr>
      <w:tr w:rsidR="00406BBE" w:rsidRPr="0038449C" w:rsidTr="006E7133">
        <w:trPr>
          <w:gridAfter w:val="3"/>
          <w:wAfter w:w="21081" w:type="dxa"/>
        </w:trPr>
        <w:tc>
          <w:tcPr>
            <w:tcW w:w="4961" w:type="dxa"/>
            <w:gridSpan w:val="2"/>
          </w:tcPr>
          <w:p w:rsidR="00406BBE" w:rsidRPr="0038449C" w:rsidRDefault="00406BBE" w:rsidP="006E7133">
            <w:pPr>
              <w:jc w:val="right"/>
              <w:rPr>
                <w:rFonts w:ascii="Times New Roman" w:hAnsi="Times New Roman"/>
              </w:rPr>
            </w:pPr>
            <w:r>
              <w:rPr>
                <w:rFonts w:ascii="Times New Roman" w:hAnsi="Times New Roman"/>
              </w:rPr>
              <w:t xml:space="preserve">Математика </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2</w:t>
            </w:r>
          </w:p>
        </w:tc>
      </w:tr>
      <w:tr w:rsidR="00406BBE" w:rsidRPr="0038449C" w:rsidTr="006E7133">
        <w:trPr>
          <w:gridAfter w:val="3"/>
          <w:wAfter w:w="21081" w:type="dxa"/>
        </w:trPr>
        <w:tc>
          <w:tcPr>
            <w:tcW w:w="4961" w:type="dxa"/>
            <w:gridSpan w:val="2"/>
          </w:tcPr>
          <w:p w:rsidR="00406BBE" w:rsidRPr="0038449C" w:rsidRDefault="00406BBE" w:rsidP="006E7133">
            <w:pPr>
              <w:jc w:val="right"/>
              <w:rPr>
                <w:rFonts w:ascii="Times New Roman" w:hAnsi="Times New Roman"/>
              </w:rPr>
            </w:pPr>
            <w:r>
              <w:rPr>
                <w:rFonts w:ascii="Times New Roman" w:hAnsi="Times New Roman"/>
              </w:rPr>
              <w:t xml:space="preserve">Физика </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2</w:t>
            </w:r>
          </w:p>
        </w:tc>
      </w:tr>
      <w:tr w:rsidR="00406BBE" w:rsidRPr="0038449C" w:rsidTr="006E7133">
        <w:trPr>
          <w:gridAfter w:val="3"/>
          <w:wAfter w:w="21081" w:type="dxa"/>
        </w:trPr>
        <w:tc>
          <w:tcPr>
            <w:tcW w:w="4961" w:type="dxa"/>
            <w:gridSpan w:val="2"/>
          </w:tcPr>
          <w:p w:rsidR="00406BBE" w:rsidRPr="0038449C" w:rsidRDefault="00406BBE" w:rsidP="006E7133">
            <w:pPr>
              <w:jc w:val="right"/>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2</w:t>
            </w: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b/>
              </w:rPr>
            </w:pPr>
            <w:r w:rsidRPr="0038449C">
              <w:rPr>
                <w:rFonts w:ascii="Times New Roman" w:hAnsi="Times New Roman"/>
                <w:b/>
              </w:rPr>
              <w:t>Итого недельная нагрузка</w:t>
            </w: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45</w:t>
            </w:r>
          </w:p>
        </w:tc>
        <w:tc>
          <w:tcPr>
            <w:tcW w:w="850" w:type="dxa"/>
          </w:tcPr>
          <w:p w:rsidR="00406BBE" w:rsidRPr="0038449C" w:rsidRDefault="00406BBE" w:rsidP="006E7133">
            <w:pPr>
              <w:jc w:val="center"/>
              <w:rPr>
                <w:rFonts w:ascii="Times New Roman" w:hAnsi="Times New Roman"/>
                <w:b/>
              </w:rPr>
            </w:pP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45</w:t>
            </w:r>
          </w:p>
        </w:tc>
        <w:tc>
          <w:tcPr>
            <w:tcW w:w="850" w:type="dxa"/>
          </w:tcPr>
          <w:p w:rsidR="00406BBE" w:rsidRPr="0038449C" w:rsidRDefault="00406BBE" w:rsidP="006E7133">
            <w:pPr>
              <w:jc w:val="center"/>
              <w:rPr>
                <w:rFonts w:ascii="Times New Roman" w:hAnsi="Times New Roman"/>
                <w:b/>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b/>
              </w:rPr>
            </w:pPr>
            <w:r>
              <w:rPr>
                <w:rFonts w:ascii="Times New Roman" w:hAnsi="Times New Roman"/>
                <w:b/>
              </w:rPr>
              <w:t>90</w:t>
            </w: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b/>
              </w:rPr>
            </w:pPr>
            <w:r w:rsidRPr="0038449C">
              <w:rPr>
                <w:rFonts w:ascii="Times New Roman" w:hAnsi="Times New Roman"/>
                <w:b/>
              </w:rPr>
              <w:t>Общая педагогическая нагрузка</w:t>
            </w:r>
          </w:p>
        </w:tc>
        <w:tc>
          <w:tcPr>
            <w:tcW w:w="851" w:type="dxa"/>
          </w:tcPr>
          <w:p w:rsidR="00406BBE" w:rsidRPr="0038449C" w:rsidRDefault="00406BBE" w:rsidP="006E7133">
            <w:pPr>
              <w:jc w:val="center"/>
              <w:rPr>
                <w:rFonts w:ascii="Times New Roman" w:hAnsi="Times New Roman"/>
                <w:b/>
              </w:rPr>
            </w:pPr>
            <w:r>
              <w:rPr>
                <w:rFonts w:ascii="Times New Roman" w:hAnsi="Times New Roman"/>
                <w:b/>
              </w:rPr>
              <w:t>56</w:t>
            </w:r>
          </w:p>
        </w:tc>
        <w:tc>
          <w:tcPr>
            <w:tcW w:w="850" w:type="dxa"/>
          </w:tcPr>
          <w:p w:rsidR="00406BBE" w:rsidRPr="0038449C" w:rsidRDefault="00406BBE" w:rsidP="006E7133">
            <w:pPr>
              <w:jc w:val="center"/>
              <w:rPr>
                <w:rFonts w:ascii="Times New Roman" w:hAnsi="Times New Roman"/>
                <w:b/>
              </w:rPr>
            </w:pP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56</w:t>
            </w:r>
          </w:p>
        </w:tc>
        <w:tc>
          <w:tcPr>
            <w:tcW w:w="850" w:type="dxa"/>
          </w:tcPr>
          <w:p w:rsidR="00406BBE" w:rsidRPr="0038449C" w:rsidRDefault="00406BBE" w:rsidP="006E7133">
            <w:pPr>
              <w:jc w:val="center"/>
              <w:rPr>
                <w:rFonts w:ascii="Times New Roman" w:hAnsi="Times New Roman"/>
                <w:b/>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b/>
              </w:rPr>
            </w:pPr>
            <w:r>
              <w:rPr>
                <w:rFonts w:ascii="Times New Roman" w:hAnsi="Times New Roman"/>
                <w:b/>
              </w:rPr>
              <w:t>112</w:t>
            </w:r>
          </w:p>
        </w:tc>
      </w:tr>
      <w:tr w:rsidR="00406BBE" w:rsidRPr="0038449C" w:rsidTr="006E7133">
        <w:trPr>
          <w:gridAfter w:val="3"/>
          <w:wAfter w:w="21081" w:type="dxa"/>
        </w:trPr>
        <w:tc>
          <w:tcPr>
            <w:tcW w:w="4961" w:type="dxa"/>
            <w:gridSpan w:val="2"/>
          </w:tcPr>
          <w:p w:rsidR="00406BBE" w:rsidRPr="0038449C" w:rsidRDefault="00406BBE" w:rsidP="006E7133">
            <w:pPr>
              <w:rPr>
                <w:rFonts w:ascii="Times New Roman" w:hAnsi="Times New Roman"/>
              </w:rPr>
            </w:pPr>
            <w:r w:rsidRPr="0038449C">
              <w:rPr>
                <w:rFonts w:ascii="Times New Roman" w:hAnsi="Times New Roman"/>
              </w:rPr>
              <w:t>Практика в днях</w:t>
            </w: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p>
        </w:tc>
      </w:tr>
    </w:tbl>
    <w:p w:rsidR="00406BBE" w:rsidRPr="00F127B0" w:rsidRDefault="00406BBE" w:rsidP="00406BBE">
      <w:pPr>
        <w:rPr>
          <w:rFonts w:ascii="Times New Roman" w:hAnsi="Times New Roman"/>
          <w:b/>
        </w:rPr>
      </w:pPr>
    </w:p>
    <w:p w:rsidR="00406BBE" w:rsidRPr="00F127B0" w:rsidRDefault="00406BBE" w:rsidP="00406BBE">
      <w:pPr>
        <w:jc w:val="center"/>
        <w:rPr>
          <w:rFonts w:ascii="Times New Roman" w:hAnsi="Times New Roman"/>
          <w:b/>
        </w:rPr>
      </w:pPr>
      <w:r w:rsidRPr="00F127B0">
        <w:rPr>
          <w:rFonts w:ascii="Times New Roman" w:hAnsi="Times New Roman"/>
          <w:b/>
        </w:rPr>
        <w:t xml:space="preserve">Учебный план </w:t>
      </w:r>
    </w:p>
    <w:p w:rsidR="00406BBE" w:rsidRDefault="00406BBE" w:rsidP="00406BBE">
      <w:pPr>
        <w:jc w:val="center"/>
        <w:rPr>
          <w:rFonts w:ascii="Times New Roman" w:hAnsi="Times New Roman"/>
          <w:b/>
        </w:rPr>
      </w:pPr>
      <w:r>
        <w:rPr>
          <w:rFonts w:ascii="Times New Roman" w:hAnsi="Times New Roman"/>
          <w:b/>
        </w:rPr>
        <w:t xml:space="preserve">агротехнических </w:t>
      </w:r>
      <w:r w:rsidRPr="00F127B0">
        <w:rPr>
          <w:rFonts w:ascii="Times New Roman" w:hAnsi="Times New Roman"/>
          <w:b/>
        </w:rPr>
        <w:t xml:space="preserve">  классов на 2012-2013  уч. </w:t>
      </w:r>
      <w:r>
        <w:rPr>
          <w:rFonts w:ascii="Times New Roman" w:hAnsi="Times New Roman"/>
          <w:b/>
        </w:rPr>
        <w:t>г</w:t>
      </w:r>
      <w:r w:rsidRPr="00F127B0">
        <w:rPr>
          <w:rFonts w:ascii="Times New Roman" w:hAnsi="Times New Roman"/>
          <w:b/>
        </w:rPr>
        <w:t>од</w:t>
      </w:r>
    </w:p>
    <w:p w:rsidR="00406BBE" w:rsidRPr="00F127B0" w:rsidRDefault="00406BBE" w:rsidP="00406BBE">
      <w:pPr>
        <w:jc w:val="center"/>
        <w:rPr>
          <w:rFonts w:ascii="Times New Roman" w:hAnsi="Times New Roman"/>
          <w:b/>
        </w:rPr>
      </w:pPr>
    </w:p>
    <w:tbl>
      <w:tblPr>
        <w:tblW w:w="8689"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98"/>
        <w:gridCol w:w="2480"/>
        <w:gridCol w:w="851"/>
        <w:gridCol w:w="855"/>
        <w:gridCol w:w="855"/>
        <w:gridCol w:w="850"/>
      </w:tblGrid>
      <w:tr w:rsidR="00406BBE" w:rsidRPr="0038449C" w:rsidTr="006E7133">
        <w:trPr>
          <w:trHeight w:val="513"/>
        </w:trPr>
        <w:tc>
          <w:tcPr>
            <w:tcW w:w="5278" w:type="dxa"/>
            <w:gridSpan w:val="2"/>
          </w:tcPr>
          <w:p w:rsidR="00406BBE" w:rsidRPr="0038449C" w:rsidRDefault="00406BBE" w:rsidP="006E7133">
            <w:pPr>
              <w:jc w:val="center"/>
              <w:rPr>
                <w:rFonts w:ascii="Times New Roman" w:hAnsi="Times New Roman"/>
                <w:b/>
              </w:rPr>
            </w:pPr>
            <w:r w:rsidRPr="0038449C">
              <w:rPr>
                <w:rFonts w:ascii="Times New Roman" w:hAnsi="Times New Roman"/>
                <w:b/>
              </w:rPr>
              <w:t>Учебные предметы</w:t>
            </w: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lang w:val="en-US"/>
              </w:rPr>
              <w:t>X</w:t>
            </w:r>
            <w:r>
              <w:rPr>
                <w:rFonts w:ascii="Times New Roman" w:hAnsi="Times New Roman"/>
              </w:rPr>
              <w:t>б</w:t>
            </w:r>
          </w:p>
        </w:tc>
        <w:tc>
          <w:tcPr>
            <w:tcW w:w="855" w:type="dxa"/>
            <w:tcBorders>
              <w:top w:val="single" w:sz="4" w:space="0" w:color="auto"/>
              <w:right w:val="single" w:sz="4" w:space="0" w:color="auto"/>
            </w:tcBorders>
            <w:shd w:val="clear" w:color="auto" w:fill="auto"/>
          </w:tcPr>
          <w:p w:rsidR="00406BBE" w:rsidRPr="003C77A0" w:rsidRDefault="00406BBE" w:rsidP="006E7133">
            <w:pPr>
              <w:rPr>
                <w:rFonts w:ascii="Times New Roman" w:hAnsi="Times New Roman"/>
              </w:rPr>
            </w:pPr>
            <w:r w:rsidRPr="0038449C">
              <w:rPr>
                <w:rFonts w:ascii="Times New Roman" w:hAnsi="Times New Roman"/>
              </w:rPr>
              <w:t xml:space="preserve">   </w:t>
            </w:r>
            <w:r>
              <w:rPr>
                <w:rFonts w:ascii="Times New Roman" w:hAnsi="Times New Roman"/>
                <w:lang w:val="en-US"/>
              </w:rPr>
              <w:t>XI</w:t>
            </w:r>
            <w:r>
              <w:rPr>
                <w:rFonts w:ascii="Times New Roman" w:hAnsi="Times New Roman"/>
              </w:rPr>
              <w:t>б</w:t>
            </w:r>
          </w:p>
        </w:tc>
        <w:tc>
          <w:tcPr>
            <w:tcW w:w="855" w:type="dxa"/>
            <w:tcBorders>
              <w:top w:val="single" w:sz="4" w:space="0" w:color="auto"/>
              <w:right w:val="single" w:sz="4" w:space="0" w:color="auto"/>
            </w:tcBorders>
            <w:shd w:val="clear" w:color="auto" w:fill="auto"/>
          </w:tcPr>
          <w:p w:rsidR="00406BBE" w:rsidRPr="0038449C" w:rsidRDefault="00406BBE" w:rsidP="006E7133">
            <w:pPr>
              <w:rPr>
                <w:rFonts w:ascii="Times New Roman" w:hAnsi="Times New Roman"/>
              </w:rPr>
            </w:pPr>
          </w:p>
        </w:tc>
        <w:tc>
          <w:tcPr>
            <w:tcW w:w="850" w:type="dxa"/>
            <w:tcBorders>
              <w:top w:val="single" w:sz="4" w:space="0" w:color="auto"/>
              <w:right w:val="single" w:sz="4" w:space="0" w:color="auto"/>
            </w:tcBorders>
            <w:shd w:val="clear" w:color="auto" w:fill="auto"/>
          </w:tcPr>
          <w:p w:rsidR="00406BBE" w:rsidRPr="0038449C" w:rsidRDefault="00406BBE" w:rsidP="006E7133">
            <w:pPr>
              <w:jc w:val="center"/>
              <w:rPr>
                <w:rFonts w:ascii="Times New Roman" w:hAnsi="Times New Roman"/>
              </w:rPr>
            </w:pPr>
            <w:r w:rsidRPr="0038449C">
              <w:rPr>
                <w:rFonts w:ascii="Times New Roman" w:hAnsi="Times New Roman"/>
              </w:rPr>
              <w:t>Всего</w:t>
            </w:r>
          </w:p>
        </w:tc>
      </w:tr>
      <w:tr w:rsidR="00406BBE" w:rsidRPr="0038449C" w:rsidTr="006E7133">
        <w:tc>
          <w:tcPr>
            <w:tcW w:w="2798" w:type="dxa"/>
            <w:vMerge w:val="restart"/>
          </w:tcPr>
          <w:p w:rsidR="00406BBE" w:rsidRPr="0038449C" w:rsidRDefault="00406BBE" w:rsidP="006E7133">
            <w:pPr>
              <w:jc w:val="center"/>
              <w:rPr>
                <w:rFonts w:ascii="Times New Roman" w:hAnsi="Times New Roman"/>
              </w:rPr>
            </w:pPr>
            <w:r w:rsidRPr="0038449C">
              <w:rPr>
                <w:rFonts w:ascii="Times New Roman" w:hAnsi="Times New Roman"/>
              </w:rPr>
              <w:t>Для ОУ с родным (нерусским) языком обучения</w:t>
            </w:r>
          </w:p>
        </w:tc>
        <w:tc>
          <w:tcPr>
            <w:tcW w:w="2480" w:type="dxa"/>
          </w:tcPr>
          <w:p w:rsidR="00406BBE" w:rsidRPr="0038449C" w:rsidRDefault="00406BBE" w:rsidP="006E7133">
            <w:pPr>
              <w:rPr>
                <w:rFonts w:ascii="Times New Roman" w:hAnsi="Times New Roman"/>
              </w:rPr>
            </w:pPr>
            <w:r w:rsidRPr="0038449C">
              <w:rPr>
                <w:rFonts w:ascii="Times New Roman" w:hAnsi="Times New Roman"/>
              </w:rPr>
              <w:t>Русский язык</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1/1</w:t>
            </w:r>
          </w:p>
        </w:tc>
        <w:tc>
          <w:tcPr>
            <w:tcW w:w="855" w:type="dxa"/>
          </w:tcPr>
          <w:p w:rsidR="00406BBE" w:rsidRPr="0038449C" w:rsidRDefault="00406BBE" w:rsidP="006E7133">
            <w:pPr>
              <w:jc w:val="center"/>
              <w:rPr>
                <w:rFonts w:ascii="Times New Roman" w:hAnsi="Times New Roman"/>
              </w:rPr>
            </w:pPr>
            <w:r w:rsidRPr="0038449C">
              <w:rPr>
                <w:rFonts w:ascii="Times New Roman" w:hAnsi="Times New Roman"/>
              </w:rPr>
              <w:t>1/1</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2/2</w:t>
            </w:r>
          </w:p>
        </w:tc>
      </w:tr>
      <w:tr w:rsidR="00406BBE" w:rsidRPr="0038449C" w:rsidTr="006E7133">
        <w:tc>
          <w:tcPr>
            <w:tcW w:w="2798" w:type="dxa"/>
            <w:vMerge/>
          </w:tcPr>
          <w:p w:rsidR="00406BBE" w:rsidRPr="0038449C" w:rsidRDefault="00406BBE" w:rsidP="006E7133">
            <w:pPr>
              <w:jc w:val="center"/>
              <w:rPr>
                <w:rFonts w:ascii="Times New Roman" w:hAnsi="Times New Roman"/>
              </w:rPr>
            </w:pPr>
          </w:p>
        </w:tc>
        <w:tc>
          <w:tcPr>
            <w:tcW w:w="2480" w:type="dxa"/>
          </w:tcPr>
          <w:p w:rsidR="00406BBE" w:rsidRPr="0038449C" w:rsidRDefault="00406BBE" w:rsidP="006E7133">
            <w:pPr>
              <w:rPr>
                <w:rFonts w:ascii="Times New Roman" w:hAnsi="Times New Roman"/>
              </w:rPr>
            </w:pPr>
            <w:r w:rsidRPr="0038449C">
              <w:rPr>
                <w:rFonts w:ascii="Times New Roman" w:hAnsi="Times New Roman"/>
              </w:rPr>
              <w:t>Литература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855" w:type="dxa"/>
          </w:tcPr>
          <w:p w:rsidR="00406BBE" w:rsidRPr="0038449C" w:rsidRDefault="00406BBE" w:rsidP="006E7133">
            <w:pPr>
              <w:jc w:val="center"/>
              <w:rPr>
                <w:rFonts w:ascii="Times New Roman" w:hAnsi="Times New Roman"/>
              </w:rPr>
            </w:pPr>
            <w:r w:rsidRPr="0038449C">
              <w:rPr>
                <w:rFonts w:ascii="Times New Roman" w:hAnsi="Times New Roman"/>
              </w:rPr>
              <w:t>3</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6</w:t>
            </w:r>
          </w:p>
        </w:tc>
      </w:tr>
      <w:tr w:rsidR="00406BBE" w:rsidRPr="0038449C" w:rsidTr="006E7133">
        <w:tc>
          <w:tcPr>
            <w:tcW w:w="5278" w:type="dxa"/>
            <w:gridSpan w:val="2"/>
          </w:tcPr>
          <w:p w:rsidR="00406BBE" w:rsidRPr="0038449C" w:rsidRDefault="00406BBE" w:rsidP="006E7133">
            <w:pPr>
              <w:rPr>
                <w:rFonts w:ascii="Times New Roman" w:hAnsi="Times New Roman"/>
              </w:rPr>
            </w:pPr>
            <w:r w:rsidRPr="0038449C">
              <w:rPr>
                <w:rFonts w:ascii="Times New Roman" w:hAnsi="Times New Roman"/>
              </w:rPr>
              <w:t>Иностранный язык</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855"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6/6</w:t>
            </w:r>
          </w:p>
        </w:tc>
      </w:tr>
      <w:tr w:rsidR="00406BBE" w:rsidRPr="0038449C" w:rsidTr="006E7133">
        <w:tc>
          <w:tcPr>
            <w:tcW w:w="5278" w:type="dxa"/>
            <w:gridSpan w:val="2"/>
          </w:tcPr>
          <w:p w:rsidR="00406BBE" w:rsidRPr="0038449C" w:rsidRDefault="00406BBE" w:rsidP="006E7133">
            <w:pPr>
              <w:rPr>
                <w:rFonts w:ascii="Times New Roman" w:hAnsi="Times New Roman"/>
              </w:rPr>
            </w:pPr>
            <w:r w:rsidRPr="0038449C">
              <w:rPr>
                <w:rFonts w:ascii="Times New Roman" w:hAnsi="Times New Roman"/>
              </w:rPr>
              <w:t>Математика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4</w:t>
            </w:r>
          </w:p>
        </w:tc>
        <w:tc>
          <w:tcPr>
            <w:tcW w:w="855" w:type="dxa"/>
          </w:tcPr>
          <w:p w:rsidR="00406BBE" w:rsidRPr="0038449C" w:rsidRDefault="00406BBE" w:rsidP="006E7133">
            <w:pPr>
              <w:jc w:val="center"/>
              <w:rPr>
                <w:rFonts w:ascii="Times New Roman" w:hAnsi="Times New Roman"/>
              </w:rPr>
            </w:pPr>
            <w:r w:rsidRPr="0038449C">
              <w:rPr>
                <w:rFonts w:ascii="Times New Roman" w:hAnsi="Times New Roman"/>
              </w:rPr>
              <w:t>4</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8</w:t>
            </w:r>
          </w:p>
        </w:tc>
      </w:tr>
      <w:tr w:rsidR="00406BBE" w:rsidRPr="0038449C" w:rsidTr="006E7133">
        <w:tc>
          <w:tcPr>
            <w:tcW w:w="5278" w:type="dxa"/>
            <w:gridSpan w:val="2"/>
          </w:tcPr>
          <w:p w:rsidR="00406BBE" w:rsidRPr="0038449C" w:rsidRDefault="00406BBE" w:rsidP="006E7133">
            <w:pPr>
              <w:rPr>
                <w:rFonts w:ascii="Times New Roman" w:hAnsi="Times New Roman"/>
              </w:rPr>
            </w:pPr>
            <w:r w:rsidRPr="0038449C">
              <w:rPr>
                <w:rFonts w:ascii="Times New Roman" w:hAnsi="Times New Roman"/>
              </w:rPr>
              <w:t>Информатика</w:t>
            </w:r>
          </w:p>
        </w:tc>
        <w:tc>
          <w:tcPr>
            <w:tcW w:w="851" w:type="dxa"/>
          </w:tcPr>
          <w:p w:rsidR="00406BBE" w:rsidRPr="00A078A4" w:rsidRDefault="00406BBE" w:rsidP="006E7133">
            <w:pPr>
              <w:jc w:val="center"/>
              <w:rPr>
                <w:rFonts w:ascii="Times New Roman" w:hAnsi="Times New Roman"/>
                <w:highlight w:val="yellow"/>
              </w:rPr>
            </w:pPr>
            <w:r>
              <w:rPr>
                <w:rFonts w:ascii="Times New Roman" w:hAnsi="Times New Roman"/>
                <w:highlight w:val="yellow"/>
              </w:rPr>
              <w:t>1</w:t>
            </w:r>
          </w:p>
        </w:tc>
        <w:tc>
          <w:tcPr>
            <w:tcW w:w="855" w:type="dxa"/>
          </w:tcPr>
          <w:p w:rsidR="00406BBE" w:rsidRPr="00A078A4" w:rsidRDefault="00406BBE" w:rsidP="006E7133">
            <w:pPr>
              <w:jc w:val="center"/>
              <w:rPr>
                <w:rFonts w:ascii="Times New Roman" w:hAnsi="Times New Roman"/>
                <w:highlight w:val="yellow"/>
              </w:rPr>
            </w:pPr>
            <w:r>
              <w:rPr>
                <w:rFonts w:ascii="Times New Roman" w:hAnsi="Times New Roman"/>
                <w:highlight w:val="yellow"/>
              </w:rPr>
              <w:t>1</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2/2</w:t>
            </w:r>
          </w:p>
        </w:tc>
      </w:tr>
      <w:tr w:rsidR="00406BBE" w:rsidRPr="0038449C" w:rsidTr="006E7133">
        <w:tc>
          <w:tcPr>
            <w:tcW w:w="5278" w:type="dxa"/>
            <w:gridSpan w:val="2"/>
          </w:tcPr>
          <w:p w:rsidR="00406BBE" w:rsidRPr="0038449C" w:rsidRDefault="00406BBE" w:rsidP="006E7133">
            <w:pPr>
              <w:rPr>
                <w:rFonts w:ascii="Times New Roman" w:hAnsi="Times New Roman"/>
              </w:rPr>
            </w:pPr>
            <w:r w:rsidRPr="0038449C">
              <w:rPr>
                <w:rFonts w:ascii="Times New Roman" w:hAnsi="Times New Roman"/>
              </w:rPr>
              <w:t>История</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5"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4</w:t>
            </w:r>
          </w:p>
        </w:tc>
      </w:tr>
      <w:tr w:rsidR="00406BBE" w:rsidRPr="0038449C" w:rsidTr="006E7133">
        <w:tc>
          <w:tcPr>
            <w:tcW w:w="5278" w:type="dxa"/>
            <w:gridSpan w:val="2"/>
          </w:tcPr>
          <w:p w:rsidR="00406BBE" w:rsidRPr="0038449C" w:rsidRDefault="00406BBE" w:rsidP="006E7133">
            <w:pPr>
              <w:rPr>
                <w:rFonts w:ascii="Times New Roman" w:hAnsi="Times New Roman"/>
              </w:rPr>
            </w:pPr>
            <w:r w:rsidRPr="0038449C">
              <w:rPr>
                <w:rFonts w:ascii="Times New Roman" w:hAnsi="Times New Roman"/>
              </w:rPr>
              <w:t xml:space="preserve">Обществознание </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5"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2</w:t>
            </w:r>
          </w:p>
        </w:tc>
      </w:tr>
      <w:tr w:rsidR="00406BBE" w:rsidRPr="0038449C" w:rsidTr="006E7133">
        <w:tc>
          <w:tcPr>
            <w:tcW w:w="5278" w:type="dxa"/>
            <w:gridSpan w:val="2"/>
          </w:tcPr>
          <w:p w:rsidR="00406BBE" w:rsidRPr="0038449C" w:rsidRDefault="00406BBE" w:rsidP="006E7133">
            <w:pPr>
              <w:rPr>
                <w:rFonts w:ascii="Times New Roman" w:hAnsi="Times New Roman"/>
              </w:rPr>
            </w:pPr>
            <w:r w:rsidRPr="0038449C">
              <w:rPr>
                <w:rFonts w:ascii="Times New Roman" w:hAnsi="Times New Roman"/>
              </w:rPr>
              <w:t>Право</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5"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2</w:t>
            </w:r>
          </w:p>
        </w:tc>
      </w:tr>
      <w:tr w:rsidR="00406BBE" w:rsidRPr="0038449C" w:rsidTr="006E7133">
        <w:tc>
          <w:tcPr>
            <w:tcW w:w="2798" w:type="dxa"/>
            <w:vMerge w:val="restart"/>
            <w:tcBorders>
              <w:right w:val="single" w:sz="4" w:space="0" w:color="auto"/>
            </w:tcBorders>
          </w:tcPr>
          <w:p w:rsidR="00406BBE" w:rsidRPr="0038449C" w:rsidRDefault="00406BBE" w:rsidP="006E7133">
            <w:pPr>
              <w:rPr>
                <w:rFonts w:ascii="Times New Roman" w:hAnsi="Times New Roman"/>
              </w:rPr>
            </w:pPr>
          </w:p>
          <w:p w:rsidR="00406BBE" w:rsidRPr="0038449C" w:rsidRDefault="00406BBE" w:rsidP="006E7133">
            <w:pPr>
              <w:rPr>
                <w:rFonts w:ascii="Times New Roman" w:hAnsi="Times New Roman"/>
              </w:rPr>
            </w:pPr>
            <w:r w:rsidRPr="0038449C">
              <w:rPr>
                <w:rFonts w:ascii="Times New Roman" w:hAnsi="Times New Roman"/>
              </w:rPr>
              <w:t>Естествознание</w:t>
            </w:r>
          </w:p>
        </w:tc>
        <w:tc>
          <w:tcPr>
            <w:tcW w:w="2480" w:type="dxa"/>
            <w:tcBorders>
              <w:left w:val="single" w:sz="4" w:space="0" w:color="auto"/>
            </w:tcBorders>
          </w:tcPr>
          <w:p w:rsidR="00406BBE" w:rsidRPr="0038449C" w:rsidRDefault="00406BBE" w:rsidP="006E7133">
            <w:pPr>
              <w:jc w:val="right"/>
              <w:rPr>
                <w:rFonts w:ascii="Times New Roman" w:hAnsi="Times New Roman"/>
              </w:rPr>
            </w:pPr>
            <w:r w:rsidRPr="0038449C">
              <w:rPr>
                <w:rFonts w:ascii="Times New Roman" w:hAnsi="Times New Roman"/>
              </w:rPr>
              <w:t>Физика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5"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4</w:t>
            </w:r>
          </w:p>
        </w:tc>
      </w:tr>
      <w:tr w:rsidR="00406BBE" w:rsidRPr="0038449C" w:rsidTr="006E7133">
        <w:tc>
          <w:tcPr>
            <w:tcW w:w="2798" w:type="dxa"/>
            <w:vMerge/>
            <w:tcBorders>
              <w:right w:val="single" w:sz="4" w:space="0" w:color="auto"/>
            </w:tcBorders>
          </w:tcPr>
          <w:p w:rsidR="00406BBE" w:rsidRPr="0038449C" w:rsidRDefault="00406BBE" w:rsidP="006E7133">
            <w:pPr>
              <w:jc w:val="right"/>
              <w:rPr>
                <w:rFonts w:ascii="Times New Roman" w:hAnsi="Times New Roman"/>
              </w:rPr>
            </w:pPr>
          </w:p>
        </w:tc>
        <w:tc>
          <w:tcPr>
            <w:tcW w:w="2480" w:type="dxa"/>
            <w:tcBorders>
              <w:left w:val="single" w:sz="4" w:space="0" w:color="auto"/>
            </w:tcBorders>
          </w:tcPr>
          <w:p w:rsidR="00406BBE" w:rsidRPr="0038449C" w:rsidRDefault="00406BBE" w:rsidP="006E7133">
            <w:pPr>
              <w:jc w:val="right"/>
              <w:rPr>
                <w:rFonts w:ascii="Times New Roman" w:hAnsi="Times New Roman"/>
              </w:rPr>
            </w:pPr>
            <w:r w:rsidRPr="0038449C">
              <w:rPr>
                <w:rFonts w:ascii="Times New Roman" w:hAnsi="Times New Roman"/>
              </w:rPr>
              <w:t>Химия</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5"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2</w:t>
            </w:r>
          </w:p>
        </w:tc>
      </w:tr>
      <w:tr w:rsidR="00406BBE" w:rsidRPr="0038449C" w:rsidTr="006E7133">
        <w:tc>
          <w:tcPr>
            <w:tcW w:w="2798" w:type="dxa"/>
            <w:vMerge/>
            <w:tcBorders>
              <w:right w:val="single" w:sz="4" w:space="0" w:color="auto"/>
            </w:tcBorders>
          </w:tcPr>
          <w:p w:rsidR="00406BBE" w:rsidRPr="0038449C" w:rsidRDefault="00406BBE" w:rsidP="006E7133">
            <w:pPr>
              <w:jc w:val="right"/>
              <w:rPr>
                <w:rFonts w:ascii="Times New Roman" w:hAnsi="Times New Roman"/>
              </w:rPr>
            </w:pPr>
          </w:p>
        </w:tc>
        <w:tc>
          <w:tcPr>
            <w:tcW w:w="2480" w:type="dxa"/>
            <w:tcBorders>
              <w:left w:val="single" w:sz="4" w:space="0" w:color="auto"/>
            </w:tcBorders>
          </w:tcPr>
          <w:p w:rsidR="00406BBE" w:rsidRPr="0038449C" w:rsidRDefault="00406BBE" w:rsidP="006E7133">
            <w:pPr>
              <w:jc w:val="right"/>
              <w:rPr>
                <w:rFonts w:ascii="Times New Roman" w:hAnsi="Times New Roman"/>
              </w:rPr>
            </w:pPr>
            <w:r w:rsidRPr="0038449C">
              <w:rPr>
                <w:rFonts w:ascii="Times New Roman" w:hAnsi="Times New Roman"/>
              </w:rPr>
              <w:t>Биология</w:t>
            </w:r>
          </w:p>
        </w:tc>
        <w:tc>
          <w:tcPr>
            <w:tcW w:w="851" w:type="dxa"/>
          </w:tcPr>
          <w:p w:rsidR="00406BBE" w:rsidRPr="00A078A4" w:rsidRDefault="00406BBE" w:rsidP="006E7133">
            <w:pPr>
              <w:jc w:val="center"/>
              <w:rPr>
                <w:rFonts w:ascii="Times New Roman" w:hAnsi="Times New Roman"/>
                <w:highlight w:val="yellow"/>
              </w:rPr>
            </w:pPr>
            <w:r>
              <w:rPr>
                <w:rFonts w:ascii="Times New Roman" w:hAnsi="Times New Roman"/>
                <w:highlight w:val="yellow"/>
              </w:rPr>
              <w:t>1</w:t>
            </w:r>
          </w:p>
        </w:tc>
        <w:tc>
          <w:tcPr>
            <w:tcW w:w="855" w:type="dxa"/>
          </w:tcPr>
          <w:p w:rsidR="00406BBE" w:rsidRPr="00A078A4" w:rsidRDefault="00406BBE" w:rsidP="006E7133">
            <w:pPr>
              <w:jc w:val="center"/>
              <w:rPr>
                <w:rFonts w:ascii="Times New Roman" w:hAnsi="Times New Roman"/>
                <w:highlight w:val="yellow"/>
              </w:rPr>
            </w:pPr>
            <w:r>
              <w:rPr>
                <w:rFonts w:ascii="Times New Roman" w:hAnsi="Times New Roman"/>
                <w:highlight w:val="yellow"/>
              </w:rPr>
              <w:t>1</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2</w:t>
            </w:r>
          </w:p>
        </w:tc>
      </w:tr>
      <w:tr w:rsidR="00406BBE" w:rsidRPr="0038449C" w:rsidTr="006E7133">
        <w:tc>
          <w:tcPr>
            <w:tcW w:w="5278" w:type="dxa"/>
            <w:gridSpan w:val="2"/>
          </w:tcPr>
          <w:p w:rsidR="00406BBE" w:rsidRPr="0038449C" w:rsidRDefault="00406BBE" w:rsidP="006E7133">
            <w:pPr>
              <w:rPr>
                <w:rFonts w:ascii="Times New Roman" w:hAnsi="Times New Roman"/>
              </w:rPr>
            </w:pPr>
            <w:r w:rsidRPr="0038449C">
              <w:rPr>
                <w:rFonts w:ascii="Times New Roman" w:hAnsi="Times New Roman"/>
              </w:rPr>
              <w:t>География</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5"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2</w:t>
            </w:r>
          </w:p>
        </w:tc>
      </w:tr>
      <w:tr w:rsidR="00406BBE" w:rsidRPr="0038449C" w:rsidTr="006E7133">
        <w:tc>
          <w:tcPr>
            <w:tcW w:w="5278" w:type="dxa"/>
            <w:gridSpan w:val="2"/>
          </w:tcPr>
          <w:p w:rsidR="00406BBE" w:rsidRPr="0038449C" w:rsidRDefault="00406BBE" w:rsidP="006E7133">
            <w:pPr>
              <w:rPr>
                <w:rFonts w:ascii="Times New Roman" w:hAnsi="Times New Roman"/>
              </w:rPr>
            </w:pPr>
            <w:r w:rsidRPr="0038449C">
              <w:rPr>
                <w:rFonts w:ascii="Times New Roman" w:hAnsi="Times New Roman"/>
              </w:rPr>
              <w:t>Религия</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5"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2</w:t>
            </w:r>
          </w:p>
        </w:tc>
      </w:tr>
      <w:tr w:rsidR="00406BBE" w:rsidRPr="0038449C" w:rsidTr="006E7133">
        <w:tc>
          <w:tcPr>
            <w:tcW w:w="5278" w:type="dxa"/>
            <w:gridSpan w:val="2"/>
          </w:tcPr>
          <w:p w:rsidR="00406BBE" w:rsidRPr="0038449C" w:rsidRDefault="00406BBE" w:rsidP="006E7133">
            <w:pPr>
              <w:rPr>
                <w:rFonts w:ascii="Times New Roman" w:hAnsi="Times New Roman"/>
              </w:rPr>
            </w:pPr>
            <w:r w:rsidRPr="0038449C">
              <w:rPr>
                <w:rFonts w:ascii="Times New Roman" w:hAnsi="Times New Roman"/>
              </w:rPr>
              <w:t>Черчение</w:t>
            </w:r>
          </w:p>
        </w:tc>
        <w:tc>
          <w:tcPr>
            <w:tcW w:w="851" w:type="dxa"/>
          </w:tcPr>
          <w:p w:rsidR="00406BBE" w:rsidRPr="0038449C" w:rsidRDefault="00406BBE" w:rsidP="006E7133">
            <w:pPr>
              <w:jc w:val="center"/>
              <w:rPr>
                <w:rFonts w:ascii="Times New Roman" w:hAnsi="Times New Roman"/>
              </w:rPr>
            </w:pPr>
          </w:p>
        </w:tc>
        <w:tc>
          <w:tcPr>
            <w:tcW w:w="855" w:type="dxa"/>
          </w:tcPr>
          <w:p w:rsidR="00406BBE" w:rsidRPr="0038449C" w:rsidRDefault="00406BBE" w:rsidP="006E7133">
            <w:pPr>
              <w:jc w:val="center"/>
              <w:rPr>
                <w:rFonts w:ascii="Times New Roman" w:hAnsi="Times New Roman"/>
              </w:rPr>
            </w:pP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p>
        </w:tc>
      </w:tr>
      <w:tr w:rsidR="00406BBE" w:rsidRPr="0038449C" w:rsidTr="006E7133">
        <w:tc>
          <w:tcPr>
            <w:tcW w:w="5278" w:type="dxa"/>
            <w:gridSpan w:val="2"/>
          </w:tcPr>
          <w:p w:rsidR="00406BBE" w:rsidRPr="0038449C" w:rsidRDefault="00406BBE" w:rsidP="006E7133">
            <w:pPr>
              <w:rPr>
                <w:rFonts w:ascii="Times New Roman" w:hAnsi="Times New Roman"/>
              </w:rPr>
            </w:pPr>
            <w:r w:rsidRPr="0038449C">
              <w:rPr>
                <w:rFonts w:ascii="Times New Roman" w:hAnsi="Times New Roman"/>
              </w:rPr>
              <w:t>Технология</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1/1</w:t>
            </w:r>
          </w:p>
        </w:tc>
        <w:tc>
          <w:tcPr>
            <w:tcW w:w="855" w:type="dxa"/>
          </w:tcPr>
          <w:p w:rsidR="00406BBE" w:rsidRPr="0038449C" w:rsidRDefault="00406BBE" w:rsidP="006E7133">
            <w:pPr>
              <w:jc w:val="center"/>
              <w:rPr>
                <w:rFonts w:ascii="Times New Roman" w:hAnsi="Times New Roman"/>
              </w:rPr>
            </w:pPr>
            <w:r w:rsidRPr="0038449C">
              <w:rPr>
                <w:rFonts w:ascii="Times New Roman" w:hAnsi="Times New Roman"/>
              </w:rPr>
              <w:t>1/1</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2/2</w:t>
            </w:r>
          </w:p>
        </w:tc>
      </w:tr>
      <w:tr w:rsidR="00406BBE" w:rsidRPr="0038449C" w:rsidTr="006E7133">
        <w:tc>
          <w:tcPr>
            <w:tcW w:w="5278" w:type="dxa"/>
            <w:gridSpan w:val="2"/>
          </w:tcPr>
          <w:p w:rsidR="00406BBE" w:rsidRPr="0038449C" w:rsidRDefault="00406BBE" w:rsidP="006E7133">
            <w:pPr>
              <w:rPr>
                <w:rFonts w:ascii="Times New Roman" w:hAnsi="Times New Roman"/>
              </w:rPr>
            </w:pPr>
            <w:r w:rsidRPr="0038449C">
              <w:rPr>
                <w:rFonts w:ascii="Times New Roman" w:hAnsi="Times New Roman"/>
              </w:rPr>
              <w:t>Физическая культура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855" w:type="dxa"/>
          </w:tcPr>
          <w:p w:rsidR="00406BBE" w:rsidRPr="0038449C" w:rsidRDefault="00406BBE" w:rsidP="006E7133">
            <w:pPr>
              <w:jc w:val="center"/>
              <w:rPr>
                <w:rFonts w:ascii="Times New Roman" w:hAnsi="Times New Roman"/>
              </w:rPr>
            </w:pPr>
            <w:r w:rsidRPr="0038449C">
              <w:rPr>
                <w:rFonts w:ascii="Times New Roman" w:hAnsi="Times New Roman"/>
              </w:rPr>
              <w:t>3/3</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6/6</w:t>
            </w:r>
          </w:p>
        </w:tc>
      </w:tr>
      <w:tr w:rsidR="00406BBE" w:rsidRPr="0038449C" w:rsidTr="006E7133">
        <w:tc>
          <w:tcPr>
            <w:tcW w:w="5278" w:type="dxa"/>
            <w:gridSpan w:val="2"/>
          </w:tcPr>
          <w:p w:rsidR="00406BBE" w:rsidRPr="0038449C" w:rsidRDefault="00406BBE" w:rsidP="006E7133">
            <w:pPr>
              <w:rPr>
                <w:rFonts w:ascii="Times New Roman" w:hAnsi="Times New Roman"/>
              </w:rPr>
            </w:pPr>
            <w:r w:rsidRPr="0038449C">
              <w:rPr>
                <w:rFonts w:ascii="Times New Roman" w:hAnsi="Times New Roman"/>
              </w:rPr>
              <w:t>ОБЖ</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5"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2</w:t>
            </w:r>
          </w:p>
        </w:tc>
      </w:tr>
      <w:tr w:rsidR="00406BBE" w:rsidRPr="0038449C" w:rsidTr="006E7133">
        <w:tc>
          <w:tcPr>
            <w:tcW w:w="5278" w:type="dxa"/>
            <w:gridSpan w:val="2"/>
          </w:tcPr>
          <w:p w:rsidR="00406BBE" w:rsidRPr="0038449C" w:rsidRDefault="00406BBE" w:rsidP="006E7133">
            <w:pPr>
              <w:rPr>
                <w:rFonts w:ascii="Times New Roman" w:hAnsi="Times New Roman"/>
              </w:rPr>
            </w:pPr>
            <w:r w:rsidRPr="0038449C">
              <w:rPr>
                <w:rFonts w:ascii="Times New Roman" w:hAnsi="Times New Roman"/>
              </w:rPr>
              <w:t>ЯНК</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5" w:type="dxa"/>
          </w:tcPr>
          <w:p w:rsidR="00406BBE" w:rsidRPr="0038449C" w:rsidRDefault="00406BBE" w:rsidP="006E7133">
            <w:pPr>
              <w:jc w:val="center"/>
              <w:rPr>
                <w:rFonts w:ascii="Times New Roman" w:hAnsi="Times New Roman"/>
              </w:rPr>
            </w:pPr>
            <w:r w:rsidRPr="0038449C">
              <w:rPr>
                <w:rFonts w:ascii="Times New Roman" w:hAnsi="Times New Roman"/>
              </w:rPr>
              <w:t>1</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2</w:t>
            </w:r>
          </w:p>
        </w:tc>
      </w:tr>
      <w:tr w:rsidR="00406BBE" w:rsidRPr="0038449C" w:rsidTr="006E7133">
        <w:trPr>
          <w:trHeight w:val="647"/>
        </w:trPr>
        <w:tc>
          <w:tcPr>
            <w:tcW w:w="5278" w:type="dxa"/>
            <w:gridSpan w:val="2"/>
          </w:tcPr>
          <w:p w:rsidR="00406BBE" w:rsidRPr="00D4163E" w:rsidRDefault="00406BBE" w:rsidP="006E7133">
            <w:pPr>
              <w:rPr>
                <w:rFonts w:ascii="Times New Roman" w:hAnsi="Times New Roman"/>
                <w:b/>
              </w:rPr>
            </w:pPr>
            <w:r w:rsidRPr="00D4163E">
              <w:rPr>
                <w:rFonts w:ascii="Times New Roman" w:hAnsi="Times New Roman"/>
                <w:b/>
              </w:rPr>
              <w:t xml:space="preserve">Профильные предметы </w:t>
            </w:r>
          </w:p>
          <w:p w:rsidR="00406BBE" w:rsidRDefault="00406BBE" w:rsidP="006E7133">
            <w:pPr>
              <w:rPr>
                <w:rFonts w:ascii="Times New Roman" w:hAnsi="Times New Roman"/>
              </w:rPr>
            </w:pPr>
            <w:r>
              <w:rPr>
                <w:rFonts w:ascii="Times New Roman" w:hAnsi="Times New Roman"/>
              </w:rPr>
              <w:t>Математика</w:t>
            </w:r>
          </w:p>
          <w:p w:rsidR="00406BBE" w:rsidRPr="0038449C" w:rsidRDefault="00406BBE" w:rsidP="006E7133">
            <w:pPr>
              <w:rPr>
                <w:rFonts w:ascii="Times New Roman" w:hAnsi="Times New Roman"/>
              </w:rPr>
            </w:pPr>
            <w:r>
              <w:rPr>
                <w:rFonts w:ascii="Times New Roman" w:hAnsi="Times New Roman"/>
              </w:rPr>
              <w:t>Физика</w:t>
            </w:r>
          </w:p>
        </w:tc>
        <w:tc>
          <w:tcPr>
            <w:tcW w:w="851" w:type="dxa"/>
          </w:tcPr>
          <w:p w:rsidR="00406BBE" w:rsidRPr="00D75735" w:rsidRDefault="00406BBE" w:rsidP="006E7133">
            <w:pPr>
              <w:jc w:val="center"/>
              <w:rPr>
                <w:rFonts w:ascii="Times New Roman" w:hAnsi="Times New Roman"/>
                <w:b/>
              </w:rPr>
            </w:pPr>
          </w:p>
          <w:p w:rsidR="00406BBE" w:rsidRPr="00D75735" w:rsidRDefault="00406BBE" w:rsidP="006E7133">
            <w:pPr>
              <w:jc w:val="center"/>
              <w:rPr>
                <w:rFonts w:ascii="Times New Roman" w:hAnsi="Times New Roman"/>
                <w:b/>
              </w:rPr>
            </w:pPr>
            <w:r w:rsidRPr="00D75735">
              <w:rPr>
                <w:rFonts w:ascii="Times New Roman" w:hAnsi="Times New Roman"/>
                <w:b/>
              </w:rPr>
              <w:t>2</w:t>
            </w:r>
          </w:p>
          <w:p w:rsidR="00406BBE" w:rsidRPr="00D75735" w:rsidRDefault="00406BBE" w:rsidP="006E7133">
            <w:pPr>
              <w:jc w:val="center"/>
              <w:rPr>
                <w:rFonts w:ascii="Times New Roman" w:hAnsi="Times New Roman"/>
                <w:b/>
              </w:rPr>
            </w:pPr>
            <w:r w:rsidRPr="00D75735">
              <w:rPr>
                <w:rFonts w:ascii="Times New Roman" w:hAnsi="Times New Roman"/>
                <w:b/>
              </w:rPr>
              <w:t>2</w:t>
            </w:r>
          </w:p>
        </w:tc>
        <w:tc>
          <w:tcPr>
            <w:tcW w:w="855" w:type="dxa"/>
          </w:tcPr>
          <w:p w:rsidR="00406BBE" w:rsidRPr="00D75735" w:rsidRDefault="00406BBE" w:rsidP="006E7133">
            <w:pPr>
              <w:jc w:val="center"/>
              <w:rPr>
                <w:rFonts w:ascii="Times New Roman" w:hAnsi="Times New Roman"/>
                <w:b/>
              </w:rPr>
            </w:pPr>
          </w:p>
          <w:p w:rsidR="00406BBE" w:rsidRPr="00D75735" w:rsidRDefault="00406BBE" w:rsidP="006E7133">
            <w:pPr>
              <w:jc w:val="center"/>
              <w:rPr>
                <w:rFonts w:ascii="Times New Roman" w:hAnsi="Times New Roman"/>
                <w:b/>
              </w:rPr>
            </w:pPr>
            <w:r w:rsidRPr="00D75735">
              <w:rPr>
                <w:rFonts w:ascii="Times New Roman" w:hAnsi="Times New Roman"/>
                <w:b/>
              </w:rPr>
              <w:t>2</w:t>
            </w:r>
          </w:p>
          <w:p w:rsidR="00406BBE" w:rsidRPr="00D75735" w:rsidRDefault="00406BBE" w:rsidP="006E7133">
            <w:pPr>
              <w:jc w:val="center"/>
              <w:rPr>
                <w:rFonts w:ascii="Times New Roman" w:hAnsi="Times New Roman"/>
                <w:b/>
              </w:rPr>
            </w:pPr>
            <w:r w:rsidRPr="00D75735">
              <w:rPr>
                <w:rFonts w:ascii="Times New Roman" w:hAnsi="Times New Roman"/>
                <w:b/>
              </w:rPr>
              <w:t>2</w:t>
            </w:r>
          </w:p>
        </w:tc>
        <w:tc>
          <w:tcPr>
            <w:tcW w:w="855" w:type="dxa"/>
          </w:tcPr>
          <w:p w:rsidR="00406BBE" w:rsidRPr="0038449C" w:rsidRDefault="00406BBE" w:rsidP="006E7133">
            <w:pPr>
              <w:jc w:val="center"/>
              <w:rPr>
                <w:rFonts w:ascii="Times New Roman" w:hAnsi="Times New Roman"/>
              </w:rPr>
            </w:pPr>
          </w:p>
        </w:tc>
        <w:tc>
          <w:tcPr>
            <w:tcW w:w="850" w:type="dxa"/>
          </w:tcPr>
          <w:p w:rsidR="00406BBE" w:rsidRDefault="00406BBE" w:rsidP="006E7133">
            <w:pPr>
              <w:jc w:val="center"/>
              <w:rPr>
                <w:rFonts w:ascii="Times New Roman" w:hAnsi="Times New Roman"/>
                <w:highlight w:val="yellow"/>
              </w:rPr>
            </w:pPr>
          </w:p>
          <w:p w:rsidR="00406BBE" w:rsidRDefault="00406BBE" w:rsidP="006E7133">
            <w:pPr>
              <w:jc w:val="center"/>
              <w:rPr>
                <w:rFonts w:ascii="Times New Roman" w:hAnsi="Times New Roman"/>
                <w:highlight w:val="yellow"/>
              </w:rPr>
            </w:pPr>
            <w:r>
              <w:rPr>
                <w:rFonts w:ascii="Times New Roman" w:hAnsi="Times New Roman"/>
                <w:highlight w:val="yellow"/>
              </w:rPr>
              <w:t>4</w:t>
            </w:r>
          </w:p>
          <w:p w:rsidR="00406BBE" w:rsidRDefault="00406BBE" w:rsidP="006E7133">
            <w:pPr>
              <w:jc w:val="center"/>
              <w:rPr>
                <w:rFonts w:ascii="Times New Roman" w:hAnsi="Times New Roman"/>
                <w:highlight w:val="yellow"/>
              </w:rPr>
            </w:pPr>
            <w:r>
              <w:rPr>
                <w:rFonts w:ascii="Times New Roman" w:hAnsi="Times New Roman"/>
                <w:highlight w:val="yellow"/>
              </w:rPr>
              <w:t>4</w:t>
            </w:r>
          </w:p>
        </w:tc>
      </w:tr>
      <w:tr w:rsidR="00406BBE" w:rsidRPr="0038449C" w:rsidTr="006E7133">
        <w:tc>
          <w:tcPr>
            <w:tcW w:w="5278" w:type="dxa"/>
            <w:gridSpan w:val="2"/>
          </w:tcPr>
          <w:p w:rsidR="00406BBE" w:rsidRPr="0038449C" w:rsidRDefault="00406BBE" w:rsidP="006E7133">
            <w:pPr>
              <w:rPr>
                <w:rFonts w:ascii="Times New Roman" w:hAnsi="Times New Roman"/>
              </w:rPr>
            </w:pPr>
          </w:p>
        </w:tc>
        <w:tc>
          <w:tcPr>
            <w:tcW w:w="851" w:type="dxa"/>
          </w:tcPr>
          <w:p w:rsidR="00406BBE" w:rsidRPr="0038449C" w:rsidRDefault="00406BBE" w:rsidP="006E7133">
            <w:pPr>
              <w:jc w:val="center"/>
              <w:rPr>
                <w:rFonts w:ascii="Times New Roman" w:hAnsi="Times New Roman"/>
              </w:rPr>
            </w:pPr>
          </w:p>
        </w:tc>
        <w:tc>
          <w:tcPr>
            <w:tcW w:w="855" w:type="dxa"/>
          </w:tcPr>
          <w:p w:rsidR="00406BBE" w:rsidRPr="0038449C" w:rsidRDefault="00406BBE" w:rsidP="006E7133">
            <w:pPr>
              <w:jc w:val="center"/>
              <w:rPr>
                <w:rFonts w:ascii="Times New Roman" w:hAnsi="Times New Roman"/>
              </w:rPr>
            </w:pPr>
          </w:p>
        </w:tc>
        <w:tc>
          <w:tcPr>
            <w:tcW w:w="855" w:type="dxa"/>
          </w:tcPr>
          <w:p w:rsidR="00406BBE" w:rsidRPr="0038449C" w:rsidRDefault="00406BBE" w:rsidP="006E7133">
            <w:pPr>
              <w:jc w:val="center"/>
              <w:rPr>
                <w:rFonts w:ascii="Times New Roman" w:hAnsi="Times New Roman"/>
              </w:rPr>
            </w:pPr>
          </w:p>
        </w:tc>
        <w:tc>
          <w:tcPr>
            <w:tcW w:w="850" w:type="dxa"/>
          </w:tcPr>
          <w:p w:rsidR="00406BBE" w:rsidRDefault="00406BBE" w:rsidP="006E7133">
            <w:pPr>
              <w:jc w:val="center"/>
              <w:rPr>
                <w:rFonts w:ascii="Times New Roman" w:hAnsi="Times New Roman"/>
                <w:highlight w:val="yellow"/>
              </w:rPr>
            </w:pPr>
          </w:p>
        </w:tc>
      </w:tr>
      <w:tr w:rsidR="00406BBE" w:rsidRPr="0038449C" w:rsidTr="006E7133">
        <w:tc>
          <w:tcPr>
            <w:tcW w:w="2798" w:type="dxa"/>
            <w:tcBorders>
              <w:right w:val="single" w:sz="4" w:space="0" w:color="auto"/>
            </w:tcBorders>
          </w:tcPr>
          <w:p w:rsidR="00406BBE" w:rsidRPr="0038449C" w:rsidRDefault="00406BBE" w:rsidP="006E7133">
            <w:pPr>
              <w:rPr>
                <w:rFonts w:ascii="Times New Roman" w:hAnsi="Times New Roman"/>
              </w:rPr>
            </w:pPr>
            <w:r w:rsidRPr="0038449C">
              <w:rPr>
                <w:rFonts w:ascii="Times New Roman" w:hAnsi="Times New Roman"/>
              </w:rPr>
              <w:t>Для ОУ с родным (нерусским) языком обучения</w:t>
            </w:r>
          </w:p>
        </w:tc>
        <w:tc>
          <w:tcPr>
            <w:tcW w:w="2480" w:type="dxa"/>
            <w:tcBorders>
              <w:left w:val="single" w:sz="4" w:space="0" w:color="auto"/>
            </w:tcBorders>
          </w:tcPr>
          <w:p w:rsidR="00406BBE" w:rsidRPr="0038449C" w:rsidRDefault="00406BBE" w:rsidP="006E7133">
            <w:pPr>
              <w:rPr>
                <w:rFonts w:ascii="Times New Roman" w:hAnsi="Times New Roman"/>
              </w:rPr>
            </w:pPr>
            <w:r w:rsidRPr="0038449C">
              <w:rPr>
                <w:rFonts w:ascii="Times New Roman" w:hAnsi="Times New Roman"/>
              </w:rPr>
              <w:t>Родная  литература</w:t>
            </w:r>
          </w:p>
        </w:tc>
        <w:tc>
          <w:tcPr>
            <w:tcW w:w="851"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5" w:type="dxa"/>
          </w:tcPr>
          <w:p w:rsidR="00406BBE" w:rsidRPr="0038449C" w:rsidRDefault="00406BBE" w:rsidP="006E7133">
            <w:pPr>
              <w:jc w:val="center"/>
              <w:rPr>
                <w:rFonts w:ascii="Times New Roman" w:hAnsi="Times New Roman"/>
              </w:rPr>
            </w:pPr>
            <w:r w:rsidRPr="0038449C">
              <w:rPr>
                <w:rFonts w:ascii="Times New Roman" w:hAnsi="Times New Roman"/>
              </w:rPr>
              <w:t>2</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C77A0" w:rsidRDefault="00406BBE" w:rsidP="006E7133">
            <w:pPr>
              <w:jc w:val="center"/>
              <w:rPr>
                <w:rFonts w:ascii="Times New Roman" w:hAnsi="Times New Roman"/>
                <w:highlight w:val="yellow"/>
              </w:rPr>
            </w:pPr>
            <w:r>
              <w:rPr>
                <w:rFonts w:ascii="Times New Roman" w:hAnsi="Times New Roman"/>
                <w:highlight w:val="yellow"/>
              </w:rPr>
              <w:t>4</w:t>
            </w:r>
          </w:p>
        </w:tc>
      </w:tr>
      <w:tr w:rsidR="00406BBE" w:rsidRPr="0038449C" w:rsidTr="006E7133">
        <w:tc>
          <w:tcPr>
            <w:tcW w:w="5278" w:type="dxa"/>
            <w:gridSpan w:val="2"/>
          </w:tcPr>
          <w:p w:rsidR="00406BBE" w:rsidRPr="0038449C" w:rsidRDefault="00406BBE" w:rsidP="006E7133">
            <w:pPr>
              <w:rPr>
                <w:rFonts w:ascii="Times New Roman" w:hAnsi="Times New Roman"/>
                <w:b/>
              </w:rPr>
            </w:pPr>
            <w:r w:rsidRPr="0038449C">
              <w:rPr>
                <w:rFonts w:ascii="Times New Roman" w:hAnsi="Times New Roman"/>
                <w:b/>
              </w:rPr>
              <w:t xml:space="preserve">Аудиторная нагрузка </w:t>
            </w: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3</w:t>
            </w:r>
            <w:r>
              <w:rPr>
                <w:rFonts w:ascii="Times New Roman" w:hAnsi="Times New Roman"/>
                <w:b/>
              </w:rPr>
              <w:t>4</w:t>
            </w:r>
          </w:p>
        </w:tc>
        <w:tc>
          <w:tcPr>
            <w:tcW w:w="855" w:type="dxa"/>
          </w:tcPr>
          <w:p w:rsidR="00406BBE" w:rsidRPr="0038449C" w:rsidRDefault="00406BBE" w:rsidP="006E7133">
            <w:pPr>
              <w:jc w:val="center"/>
              <w:rPr>
                <w:rFonts w:ascii="Times New Roman" w:hAnsi="Times New Roman"/>
                <w:b/>
              </w:rPr>
            </w:pPr>
            <w:r w:rsidRPr="0038449C">
              <w:rPr>
                <w:rFonts w:ascii="Times New Roman" w:hAnsi="Times New Roman"/>
                <w:b/>
              </w:rPr>
              <w:t>3</w:t>
            </w:r>
            <w:r>
              <w:rPr>
                <w:rFonts w:ascii="Times New Roman" w:hAnsi="Times New Roman"/>
                <w:b/>
              </w:rPr>
              <w:t>4</w:t>
            </w:r>
          </w:p>
        </w:tc>
        <w:tc>
          <w:tcPr>
            <w:tcW w:w="855" w:type="dxa"/>
          </w:tcPr>
          <w:p w:rsidR="00406BBE" w:rsidRPr="0038449C" w:rsidRDefault="00406BBE" w:rsidP="006E7133">
            <w:pPr>
              <w:jc w:val="center"/>
              <w:rPr>
                <w:rFonts w:ascii="Times New Roman" w:hAnsi="Times New Roman"/>
                <w:b/>
              </w:rPr>
            </w:pPr>
          </w:p>
        </w:tc>
        <w:tc>
          <w:tcPr>
            <w:tcW w:w="850" w:type="dxa"/>
          </w:tcPr>
          <w:p w:rsidR="00406BBE" w:rsidRPr="003C77A0" w:rsidRDefault="00406BBE" w:rsidP="006E7133">
            <w:pPr>
              <w:jc w:val="center"/>
              <w:rPr>
                <w:rFonts w:ascii="Times New Roman" w:hAnsi="Times New Roman"/>
                <w:b/>
                <w:highlight w:val="yellow"/>
              </w:rPr>
            </w:pPr>
            <w:r>
              <w:rPr>
                <w:rFonts w:ascii="Times New Roman" w:hAnsi="Times New Roman"/>
                <w:b/>
                <w:highlight w:val="yellow"/>
              </w:rPr>
              <w:t>60</w:t>
            </w:r>
          </w:p>
        </w:tc>
      </w:tr>
      <w:tr w:rsidR="00406BBE" w:rsidRPr="0038449C" w:rsidTr="006E7133">
        <w:tc>
          <w:tcPr>
            <w:tcW w:w="5278" w:type="dxa"/>
            <w:gridSpan w:val="2"/>
          </w:tcPr>
          <w:p w:rsidR="00406BBE" w:rsidRPr="0038449C" w:rsidRDefault="00406BBE" w:rsidP="006E7133">
            <w:pPr>
              <w:rPr>
                <w:rFonts w:ascii="Times New Roman" w:hAnsi="Times New Roman"/>
              </w:rPr>
            </w:pPr>
            <w:r w:rsidRPr="0038449C">
              <w:rPr>
                <w:rFonts w:ascii="Times New Roman" w:hAnsi="Times New Roman"/>
                <w:b/>
                <w:bCs/>
              </w:rPr>
              <w:t xml:space="preserve">                                         Компонент ОУ</w:t>
            </w:r>
          </w:p>
        </w:tc>
        <w:tc>
          <w:tcPr>
            <w:tcW w:w="851" w:type="dxa"/>
          </w:tcPr>
          <w:p w:rsidR="00406BBE" w:rsidRPr="0038449C" w:rsidRDefault="00406BBE" w:rsidP="006E7133">
            <w:pPr>
              <w:jc w:val="center"/>
              <w:rPr>
                <w:rFonts w:ascii="Times New Roman" w:hAnsi="Times New Roman"/>
                <w:b/>
              </w:rPr>
            </w:pPr>
            <w:r>
              <w:rPr>
                <w:rFonts w:ascii="Times New Roman" w:hAnsi="Times New Roman"/>
                <w:b/>
              </w:rPr>
              <w:t>3</w:t>
            </w:r>
          </w:p>
        </w:tc>
        <w:tc>
          <w:tcPr>
            <w:tcW w:w="855" w:type="dxa"/>
          </w:tcPr>
          <w:p w:rsidR="00406BBE" w:rsidRPr="004738D9" w:rsidRDefault="00406BBE" w:rsidP="006E7133">
            <w:pPr>
              <w:jc w:val="center"/>
              <w:rPr>
                <w:rFonts w:ascii="Times New Roman" w:hAnsi="Times New Roman"/>
                <w:b/>
              </w:rPr>
            </w:pPr>
            <w:r>
              <w:rPr>
                <w:rFonts w:ascii="Times New Roman" w:hAnsi="Times New Roman"/>
                <w:b/>
              </w:rPr>
              <w:t>3</w:t>
            </w:r>
          </w:p>
        </w:tc>
        <w:tc>
          <w:tcPr>
            <w:tcW w:w="855" w:type="dxa"/>
          </w:tcPr>
          <w:p w:rsidR="00406BBE" w:rsidRPr="0038449C" w:rsidRDefault="00406BBE" w:rsidP="006E7133">
            <w:pPr>
              <w:jc w:val="center"/>
              <w:rPr>
                <w:rFonts w:ascii="Times New Roman" w:hAnsi="Times New Roman"/>
                <w:b/>
              </w:rPr>
            </w:pPr>
          </w:p>
        </w:tc>
        <w:tc>
          <w:tcPr>
            <w:tcW w:w="850" w:type="dxa"/>
          </w:tcPr>
          <w:p w:rsidR="00406BBE" w:rsidRPr="003C77A0" w:rsidRDefault="00406BBE" w:rsidP="006E7133">
            <w:pPr>
              <w:jc w:val="center"/>
              <w:rPr>
                <w:rFonts w:ascii="Times New Roman" w:hAnsi="Times New Roman"/>
                <w:b/>
                <w:highlight w:val="yellow"/>
              </w:rPr>
            </w:pPr>
            <w:r>
              <w:rPr>
                <w:rFonts w:ascii="Times New Roman" w:hAnsi="Times New Roman"/>
                <w:b/>
                <w:highlight w:val="yellow"/>
              </w:rPr>
              <w:t>6</w:t>
            </w:r>
          </w:p>
        </w:tc>
      </w:tr>
      <w:tr w:rsidR="00406BBE" w:rsidRPr="0038449C" w:rsidTr="006E7133">
        <w:tc>
          <w:tcPr>
            <w:tcW w:w="5278" w:type="dxa"/>
            <w:gridSpan w:val="2"/>
          </w:tcPr>
          <w:p w:rsidR="00406BBE" w:rsidRPr="0038449C" w:rsidRDefault="00406BBE" w:rsidP="006E7133">
            <w:pPr>
              <w:jc w:val="right"/>
              <w:rPr>
                <w:rFonts w:ascii="Times New Roman" w:hAnsi="Times New Roman"/>
              </w:rPr>
            </w:pPr>
            <w:r>
              <w:rPr>
                <w:rFonts w:ascii="Times New Roman" w:hAnsi="Times New Roman"/>
              </w:rPr>
              <w:t xml:space="preserve">Информатика </w:t>
            </w:r>
          </w:p>
        </w:tc>
        <w:tc>
          <w:tcPr>
            <w:tcW w:w="851" w:type="dxa"/>
          </w:tcPr>
          <w:p w:rsidR="00406BBE" w:rsidRPr="00D4163E" w:rsidRDefault="00406BBE" w:rsidP="006E7133">
            <w:pPr>
              <w:jc w:val="center"/>
              <w:rPr>
                <w:rFonts w:ascii="Times New Roman" w:hAnsi="Times New Roman"/>
              </w:rPr>
            </w:pPr>
            <w:r w:rsidRPr="00D4163E">
              <w:rPr>
                <w:rFonts w:ascii="Times New Roman" w:hAnsi="Times New Roman"/>
              </w:rPr>
              <w:t>1</w:t>
            </w:r>
          </w:p>
        </w:tc>
        <w:tc>
          <w:tcPr>
            <w:tcW w:w="855" w:type="dxa"/>
          </w:tcPr>
          <w:p w:rsidR="00406BBE" w:rsidRPr="00D4163E" w:rsidRDefault="00406BBE" w:rsidP="006E7133">
            <w:pPr>
              <w:jc w:val="center"/>
              <w:rPr>
                <w:rFonts w:ascii="Times New Roman" w:hAnsi="Times New Roman"/>
              </w:rPr>
            </w:pPr>
            <w:r w:rsidRPr="00D4163E">
              <w:rPr>
                <w:rFonts w:ascii="Times New Roman" w:hAnsi="Times New Roman"/>
              </w:rPr>
              <w:t>1</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2</w:t>
            </w:r>
          </w:p>
        </w:tc>
      </w:tr>
      <w:tr w:rsidR="00406BBE" w:rsidRPr="0038449C" w:rsidTr="006E7133">
        <w:tc>
          <w:tcPr>
            <w:tcW w:w="5278" w:type="dxa"/>
            <w:gridSpan w:val="2"/>
          </w:tcPr>
          <w:p w:rsidR="00406BBE" w:rsidRPr="0038449C" w:rsidRDefault="00406BBE" w:rsidP="006E7133">
            <w:pPr>
              <w:jc w:val="right"/>
              <w:rPr>
                <w:rFonts w:ascii="Times New Roman" w:hAnsi="Times New Roman"/>
                <w:bCs/>
              </w:rPr>
            </w:pPr>
            <w:r>
              <w:rPr>
                <w:rFonts w:ascii="Times New Roman" w:hAnsi="Times New Roman"/>
                <w:bCs/>
              </w:rPr>
              <w:t xml:space="preserve">Биология </w:t>
            </w:r>
          </w:p>
        </w:tc>
        <w:tc>
          <w:tcPr>
            <w:tcW w:w="851" w:type="dxa"/>
          </w:tcPr>
          <w:p w:rsidR="00406BBE" w:rsidRPr="0038449C" w:rsidRDefault="00406BBE" w:rsidP="006E7133">
            <w:pPr>
              <w:jc w:val="center"/>
              <w:rPr>
                <w:rFonts w:ascii="Times New Roman" w:hAnsi="Times New Roman"/>
              </w:rPr>
            </w:pPr>
            <w:r>
              <w:rPr>
                <w:rFonts w:ascii="Times New Roman" w:hAnsi="Times New Roman"/>
              </w:rPr>
              <w:t>2</w:t>
            </w:r>
          </w:p>
        </w:tc>
        <w:tc>
          <w:tcPr>
            <w:tcW w:w="855" w:type="dxa"/>
          </w:tcPr>
          <w:p w:rsidR="00406BBE" w:rsidRPr="0038449C" w:rsidRDefault="00406BBE" w:rsidP="006E7133">
            <w:pPr>
              <w:jc w:val="center"/>
              <w:rPr>
                <w:rFonts w:ascii="Times New Roman" w:hAnsi="Times New Roman"/>
              </w:rPr>
            </w:pPr>
            <w:r>
              <w:rPr>
                <w:rFonts w:ascii="Times New Roman" w:hAnsi="Times New Roman"/>
              </w:rPr>
              <w:t>2</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rPr>
            </w:pPr>
            <w:r>
              <w:rPr>
                <w:rFonts w:ascii="Times New Roman" w:hAnsi="Times New Roman"/>
              </w:rPr>
              <w:t>4</w:t>
            </w:r>
          </w:p>
        </w:tc>
      </w:tr>
      <w:tr w:rsidR="00406BBE" w:rsidRPr="0038449C" w:rsidTr="006E7133">
        <w:tc>
          <w:tcPr>
            <w:tcW w:w="5278" w:type="dxa"/>
            <w:gridSpan w:val="2"/>
          </w:tcPr>
          <w:p w:rsidR="00406BBE" w:rsidRPr="0038449C" w:rsidRDefault="00406BBE" w:rsidP="006E7133">
            <w:pPr>
              <w:rPr>
                <w:rFonts w:ascii="Times New Roman" w:hAnsi="Times New Roman"/>
                <w:b/>
              </w:rPr>
            </w:pPr>
            <w:r w:rsidRPr="0038449C">
              <w:rPr>
                <w:rFonts w:ascii="Times New Roman" w:hAnsi="Times New Roman"/>
                <w:b/>
              </w:rPr>
              <w:t>Проектная деятельность / элективные курсы</w:t>
            </w:r>
          </w:p>
        </w:tc>
        <w:tc>
          <w:tcPr>
            <w:tcW w:w="851" w:type="dxa"/>
          </w:tcPr>
          <w:p w:rsidR="00406BBE" w:rsidRPr="00D75735" w:rsidRDefault="00406BBE" w:rsidP="006E7133">
            <w:pPr>
              <w:jc w:val="center"/>
              <w:rPr>
                <w:rFonts w:ascii="Times New Roman" w:hAnsi="Times New Roman"/>
                <w:b/>
              </w:rPr>
            </w:pPr>
            <w:r w:rsidRPr="00D75735">
              <w:rPr>
                <w:rFonts w:ascii="Times New Roman" w:hAnsi="Times New Roman"/>
                <w:b/>
              </w:rPr>
              <w:t>4</w:t>
            </w:r>
          </w:p>
        </w:tc>
        <w:tc>
          <w:tcPr>
            <w:tcW w:w="855" w:type="dxa"/>
          </w:tcPr>
          <w:p w:rsidR="00406BBE" w:rsidRPr="00D75735" w:rsidRDefault="00406BBE" w:rsidP="006E7133">
            <w:pPr>
              <w:jc w:val="center"/>
              <w:rPr>
                <w:rFonts w:ascii="Times New Roman" w:hAnsi="Times New Roman"/>
                <w:b/>
              </w:rPr>
            </w:pPr>
            <w:r w:rsidRPr="00D75735">
              <w:rPr>
                <w:rFonts w:ascii="Times New Roman" w:hAnsi="Times New Roman"/>
                <w:b/>
              </w:rPr>
              <w:t>4</w:t>
            </w:r>
          </w:p>
        </w:tc>
        <w:tc>
          <w:tcPr>
            <w:tcW w:w="855" w:type="dxa"/>
          </w:tcPr>
          <w:p w:rsidR="00406BBE" w:rsidRPr="00D75735" w:rsidRDefault="00406BBE" w:rsidP="006E7133">
            <w:pPr>
              <w:jc w:val="center"/>
              <w:rPr>
                <w:rFonts w:ascii="Times New Roman" w:hAnsi="Times New Roman"/>
                <w:b/>
              </w:rPr>
            </w:pPr>
          </w:p>
        </w:tc>
        <w:tc>
          <w:tcPr>
            <w:tcW w:w="850" w:type="dxa"/>
          </w:tcPr>
          <w:p w:rsidR="00406BBE" w:rsidRPr="00D75735" w:rsidRDefault="00406BBE" w:rsidP="006E7133">
            <w:pPr>
              <w:jc w:val="center"/>
              <w:rPr>
                <w:rFonts w:ascii="Times New Roman" w:hAnsi="Times New Roman"/>
                <w:b/>
              </w:rPr>
            </w:pPr>
            <w:r w:rsidRPr="00D75735">
              <w:rPr>
                <w:rFonts w:ascii="Times New Roman" w:hAnsi="Times New Roman"/>
                <w:b/>
              </w:rPr>
              <w:t>8</w:t>
            </w:r>
          </w:p>
        </w:tc>
      </w:tr>
      <w:tr w:rsidR="00406BBE" w:rsidRPr="0038449C" w:rsidTr="006E7133">
        <w:tc>
          <w:tcPr>
            <w:tcW w:w="5278" w:type="dxa"/>
            <w:gridSpan w:val="2"/>
          </w:tcPr>
          <w:p w:rsidR="00406BBE" w:rsidRPr="0038449C" w:rsidRDefault="00406BBE" w:rsidP="006E7133">
            <w:pPr>
              <w:rPr>
                <w:rFonts w:ascii="Times New Roman" w:hAnsi="Times New Roman"/>
                <w:b/>
              </w:rPr>
            </w:pPr>
            <w:r w:rsidRPr="0038449C">
              <w:rPr>
                <w:rFonts w:ascii="Times New Roman" w:hAnsi="Times New Roman"/>
                <w:b/>
              </w:rPr>
              <w:t>Консультации</w:t>
            </w:r>
          </w:p>
        </w:tc>
        <w:tc>
          <w:tcPr>
            <w:tcW w:w="851" w:type="dxa"/>
          </w:tcPr>
          <w:p w:rsidR="00406BBE" w:rsidRPr="0038449C" w:rsidRDefault="00406BBE" w:rsidP="006E7133">
            <w:pPr>
              <w:jc w:val="center"/>
              <w:rPr>
                <w:rFonts w:ascii="Times New Roman" w:hAnsi="Times New Roman"/>
                <w:b/>
              </w:rPr>
            </w:pPr>
            <w:r w:rsidRPr="0038449C">
              <w:rPr>
                <w:rFonts w:ascii="Times New Roman" w:hAnsi="Times New Roman"/>
                <w:b/>
              </w:rPr>
              <w:t>4</w:t>
            </w:r>
          </w:p>
        </w:tc>
        <w:tc>
          <w:tcPr>
            <w:tcW w:w="855" w:type="dxa"/>
          </w:tcPr>
          <w:p w:rsidR="00406BBE" w:rsidRPr="0038449C" w:rsidRDefault="00406BBE" w:rsidP="006E7133">
            <w:pPr>
              <w:jc w:val="center"/>
              <w:rPr>
                <w:rFonts w:ascii="Times New Roman" w:hAnsi="Times New Roman"/>
                <w:b/>
              </w:rPr>
            </w:pPr>
            <w:r w:rsidRPr="0038449C">
              <w:rPr>
                <w:rFonts w:ascii="Times New Roman" w:hAnsi="Times New Roman"/>
                <w:b/>
              </w:rPr>
              <w:t>4</w:t>
            </w:r>
          </w:p>
        </w:tc>
        <w:tc>
          <w:tcPr>
            <w:tcW w:w="855" w:type="dxa"/>
          </w:tcPr>
          <w:p w:rsidR="00406BBE" w:rsidRPr="0038449C" w:rsidRDefault="00406BBE" w:rsidP="006E7133">
            <w:pPr>
              <w:jc w:val="center"/>
              <w:rPr>
                <w:rFonts w:ascii="Times New Roman" w:hAnsi="Times New Roman"/>
                <w:b/>
              </w:rPr>
            </w:pPr>
          </w:p>
        </w:tc>
        <w:tc>
          <w:tcPr>
            <w:tcW w:w="850" w:type="dxa"/>
          </w:tcPr>
          <w:p w:rsidR="00406BBE" w:rsidRPr="0038449C" w:rsidRDefault="00406BBE" w:rsidP="006E7133">
            <w:pPr>
              <w:jc w:val="center"/>
              <w:rPr>
                <w:rFonts w:ascii="Times New Roman" w:hAnsi="Times New Roman"/>
                <w:b/>
              </w:rPr>
            </w:pPr>
            <w:r w:rsidRPr="0038449C">
              <w:rPr>
                <w:rFonts w:ascii="Times New Roman" w:hAnsi="Times New Roman"/>
                <w:b/>
              </w:rPr>
              <w:t>12</w:t>
            </w:r>
          </w:p>
        </w:tc>
      </w:tr>
      <w:tr w:rsidR="00406BBE" w:rsidRPr="0038449C" w:rsidTr="006E7133">
        <w:tc>
          <w:tcPr>
            <w:tcW w:w="5278" w:type="dxa"/>
            <w:gridSpan w:val="2"/>
          </w:tcPr>
          <w:p w:rsidR="00406BBE" w:rsidRPr="0038449C" w:rsidRDefault="00406BBE" w:rsidP="006E7133">
            <w:pPr>
              <w:rPr>
                <w:rFonts w:ascii="Times New Roman" w:hAnsi="Times New Roman"/>
                <w:b/>
              </w:rPr>
            </w:pPr>
            <w:r w:rsidRPr="0038449C">
              <w:rPr>
                <w:rFonts w:ascii="Times New Roman" w:hAnsi="Times New Roman"/>
                <w:b/>
              </w:rPr>
              <w:t xml:space="preserve">Итого недельная нагрузка </w:t>
            </w:r>
          </w:p>
        </w:tc>
        <w:tc>
          <w:tcPr>
            <w:tcW w:w="851" w:type="dxa"/>
          </w:tcPr>
          <w:p w:rsidR="00406BBE" w:rsidRPr="0038449C" w:rsidRDefault="00406BBE" w:rsidP="006E7133">
            <w:pPr>
              <w:jc w:val="center"/>
              <w:rPr>
                <w:rFonts w:ascii="Times New Roman" w:hAnsi="Times New Roman"/>
                <w:b/>
              </w:rPr>
            </w:pPr>
            <w:r>
              <w:rPr>
                <w:rFonts w:ascii="Times New Roman" w:hAnsi="Times New Roman"/>
                <w:b/>
              </w:rPr>
              <w:t>45</w:t>
            </w:r>
          </w:p>
        </w:tc>
        <w:tc>
          <w:tcPr>
            <w:tcW w:w="855" w:type="dxa"/>
          </w:tcPr>
          <w:p w:rsidR="00406BBE" w:rsidRPr="0038449C" w:rsidRDefault="00406BBE" w:rsidP="006E7133">
            <w:pPr>
              <w:jc w:val="center"/>
              <w:rPr>
                <w:rFonts w:ascii="Times New Roman" w:hAnsi="Times New Roman"/>
                <w:b/>
              </w:rPr>
            </w:pPr>
            <w:r>
              <w:rPr>
                <w:rFonts w:ascii="Times New Roman" w:hAnsi="Times New Roman"/>
                <w:b/>
              </w:rPr>
              <w:t>45</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b/>
              </w:rPr>
            </w:pPr>
            <w:r>
              <w:rPr>
                <w:rFonts w:ascii="Times New Roman" w:hAnsi="Times New Roman"/>
                <w:b/>
              </w:rPr>
              <w:t>90</w:t>
            </w:r>
          </w:p>
        </w:tc>
      </w:tr>
      <w:tr w:rsidR="00406BBE" w:rsidRPr="0038449C" w:rsidTr="006E7133">
        <w:tc>
          <w:tcPr>
            <w:tcW w:w="5278" w:type="dxa"/>
            <w:gridSpan w:val="2"/>
          </w:tcPr>
          <w:p w:rsidR="00406BBE" w:rsidRPr="0038449C" w:rsidRDefault="00406BBE" w:rsidP="006E7133">
            <w:pPr>
              <w:rPr>
                <w:rFonts w:ascii="Times New Roman" w:hAnsi="Times New Roman"/>
                <w:b/>
              </w:rPr>
            </w:pPr>
          </w:p>
        </w:tc>
        <w:tc>
          <w:tcPr>
            <w:tcW w:w="851" w:type="dxa"/>
          </w:tcPr>
          <w:p w:rsidR="00406BBE" w:rsidRPr="0038449C" w:rsidRDefault="00406BBE" w:rsidP="006E7133">
            <w:pPr>
              <w:jc w:val="center"/>
              <w:rPr>
                <w:rFonts w:ascii="Times New Roman" w:hAnsi="Times New Roman"/>
                <w:b/>
              </w:rPr>
            </w:pPr>
            <w:r>
              <w:rPr>
                <w:rFonts w:ascii="Times New Roman" w:hAnsi="Times New Roman"/>
                <w:b/>
              </w:rPr>
              <w:t>53</w:t>
            </w:r>
          </w:p>
        </w:tc>
        <w:tc>
          <w:tcPr>
            <w:tcW w:w="855" w:type="dxa"/>
          </w:tcPr>
          <w:p w:rsidR="00406BBE" w:rsidRPr="0038449C" w:rsidRDefault="00406BBE" w:rsidP="006E7133">
            <w:pPr>
              <w:jc w:val="center"/>
              <w:rPr>
                <w:rFonts w:ascii="Times New Roman" w:hAnsi="Times New Roman"/>
                <w:b/>
              </w:rPr>
            </w:pPr>
            <w:r>
              <w:rPr>
                <w:rFonts w:ascii="Times New Roman" w:hAnsi="Times New Roman"/>
                <w:b/>
              </w:rPr>
              <w:t>53</w:t>
            </w:r>
          </w:p>
        </w:tc>
        <w:tc>
          <w:tcPr>
            <w:tcW w:w="855" w:type="dxa"/>
          </w:tcPr>
          <w:p w:rsidR="00406BBE" w:rsidRPr="0038449C" w:rsidRDefault="00406BBE" w:rsidP="006E7133">
            <w:pPr>
              <w:jc w:val="center"/>
              <w:rPr>
                <w:rFonts w:ascii="Times New Roman" w:hAnsi="Times New Roman"/>
              </w:rPr>
            </w:pPr>
          </w:p>
        </w:tc>
        <w:tc>
          <w:tcPr>
            <w:tcW w:w="850" w:type="dxa"/>
          </w:tcPr>
          <w:p w:rsidR="00406BBE" w:rsidRPr="0038449C" w:rsidRDefault="00406BBE" w:rsidP="006E7133">
            <w:pPr>
              <w:jc w:val="center"/>
              <w:rPr>
                <w:rFonts w:ascii="Times New Roman" w:hAnsi="Times New Roman"/>
                <w:b/>
              </w:rPr>
            </w:pPr>
            <w:r>
              <w:rPr>
                <w:rFonts w:ascii="Times New Roman" w:hAnsi="Times New Roman"/>
                <w:b/>
              </w:rPr>
              <w:t>106</w:t>
            </w:r>
          </w:p>
        </w:tc>
      </w:tr>
    </w:tbl>
    <w:p w:rsidR="00406BBE" w:rsidRDefault="00406BBE" w:rsidP="00406BBE">
      <w:pPr>
        <w:rPr>
          <w:rFonts w:ascii="Times New Roman" w:hAnsi="Times New Roman"/>
          <w:b/>
          <w:sz w:val="18"/>
          <w:szCs w:val="18"/>
        </w:rPr>
      </w:pPr>
    </w:p>
    <w:p w:rsidR="00406BBE" w:rsidRDefault="00406BBE" w:rsidP="00406BBE">
      <w:pPr>
        <w:rPr>
          <w:rFonts w:ascii="Times New Roman" w:hAnsi="Times New Roman"/>
          <w:b/>
          <w:sz w:val="18"/>
          <w:szCs w:val="18"/>
        </w:rPr>
      </w:pPr>
    </w:p>
    <w:p w:rsidR="00406BBE" w:rsidRDefault="00406BBE" w:rsidP="00406BBE">
      <w:pPr>
        <w:rPr>
          <w:rFonts w:ascii="Times New Roman" w:hAnsi="Times New Roman"/>
          <w:b/>
          <w:sz w:val="18"/>
          <w:szCs w:val="18"/>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2978"/>
        <w:gridCol w:w="4252"/>
        <w:gridCol w:w="2410"/>
      </w:tblGrid>
      <w:tr w:rsidR="00406BBE" w:rsidRPr="005D12B8" w:rsidTr="006E7133">
        <w:tc>
          <w:tcPr>
            <w:tcW w:w="850" w:type="dxa"/>
          </w:tcPr>
          <w:p w:rsidR="00406BBE" w:rsidRPr="00F75020" w:rsidRDefault="00406BBE" w:rsidP="006E7133">
            <w:pPr>
              <w:jc w:val="center"/>
              <w:rPr>
                <w:rFonts w:ascii="Times New Roman" w:hAnsi="Times New Roman"/>
                <w:b/>
                <w:sz w:val="18"/>
                <w:szCs w:val="18"/>
              </w:rPr>
            </w:pPr>
            <w:r w:rsidRPr="00F75020">
              <w:rPr>
                <w:rFonts w:ascii="Times New Roman" w:hAnsi="Times New Roman"/>
                <w:b/>
                <w:sz w:val="18"/>
                <w:szCs w:val="18"/>
              </w:rPr>
              <w:t>класс</w:t>
            </w:r>
          </w:p>
        </w:tc>
        <w:tc>
          <w:tcPr>
            <w:tcW w:w="2978" w:type="dxa"/>
          </w:tcPr>
          <w:p w:rsidR="00406BBE" w:rsidRPr="00F75020" w:rsidRDefault="00406BBE" w:rsidP="006E7133">
            <w:pPr>
              <w:jc w:val="center"/>
              <w:rPr>
                <w:rFonts w:ascii="Times New Roman" w:hAnsi="Times New Roman"/>
                <w:b/>
                <w:sz w:val="18"/>
                <w:szCs w:val="18"/>
              </w:rPr>
            </w:pPr>
            <w:r w:rsidRPr="00F75020">
              <w:rPr>
                <w:rFonts w:ascii="Times New Roman" w:hAnsi="Times New Roman"/>
                <w:b/>
                <w:sz w:val="18"/>
                <w:szCs w:val="18"/>
              </w:rPr>
              <w:t>Часы по выбору</w:t>
            </w:r>
          </w:p>
          <w:p w:rsidR="00406BBE" w:rsidRPr="00F75020" w:rsidRDefault="00406BBE" w:rsidP="006E7133">
            <w:pPr>
              <w:rPr>
                <w:rFonts w:ascii="Times New Roman" w:hAnsi="Times New Roman"/>
                <w:b/>
                <w:sz w:val="18"/>
                <w:szCs w:val="18"/>
              </w:rPr>
            </w:pPr>
            <w:r w:rsidRPr="00F75020">
              <w:rPr>
                <w:rFonts w:ascii="Times New Roman" w:hAnsi="Times New Roman"/>
                <w:b/>
                <w:sz w:val="18"/>
                <w:szCs w:val="18"/>
              </w:rPr>
              <w:t xml:space="preserve">            Компонент ОУ</w:t>
            </w:r>
          </w:p>
        </w:tc>
        <w:tc>
          <w:tcPr>
            <w:tcW w:w="4252" w:type="dxa"/>
          </w:tcPr>
          <w:p w:rsidR="00406BBE" w:rsidRPr="00F75020" w:rsidRDefault="00406BBE" w:rsidP="006E7133">
            <w:pPr>
              <w:jc w:val="center"/>
              <w:rPr>
                <w:rFonts w:ascii="Times New Roman" w:hAnsi="Times New Roman"/>
                <w:b/>
                <w:sz w:val="18"/>
                <w:szCs w:val="18"/>
              </w:rPr>
            </w:pPr>
            <w:r w:rsidRPr="00F75020">
              <w:rPr>
                <w:rFonts w:ascii="Times New Roman" w:hAnsi="Times New Roman"/>
                <w:b/>
                <w:sz w:val="18"/>
                <w:szCs w:val="18"/>
              </w:rPr>
              <w:t>Элективные курсы</w:t>
            </w:r>
          </w:p>
          <w:p w:rsidR="00406BBE" w:rsidRPr="00F75020" w:rsidRDefault="00406BBE" w:rsidP="006E7133">
            <w:pPr>
              <w:jc w:val="center"/>
              <w:rPr>
                <w:rFonts w:ascii="Times New Roman" w:hAnsi="Times New Roman"/>
                <w:b/>
                <w:sz w:val="18"/>
                <w:szCs w:val="18"/>
              </w:rPr>
            </w:pPr>
            <w:r w:rsidRPr="00F75020">
              <w:rPr>
                <w:rFonts w:ascii="Times New Roman" w:hAnsi="Times New Roman"/>
                <w:b/>
                <w:sz w:val="18"/>
                <w:szCs w:val="18"/>
              </w:rPr>
              <w:t xml:space="preserve"> Проектная деятельность</w:t>
            </w:r>
          </w:p>
        </w:tc>
        <w:tc>
          <w:tcPr>
            <w:tcW w:w="2410" w:type="dxa"/>
          </w:tcPr>
          <w:p w:rsidR="00406BBE" w:rsidRPr="00F75020" w:rsidRDefault="00406BBE" w:rsidP="006E7133">
            <w:pPr>
              <w:jc w:val="center"/>
              <w:rPr>
                <w:rFonts w:ascii="Times New Roman" w:hAnsi="Times New Roman"/>
                <w:b/>
                <w:sz w:val="18"/>
                <w:szCs w:val="18"/>
              </w:rPr>
            </w:pPr>
            <w:r w:rsidRPr="00F75020">
              <w:rPr>
                <w:rFonts w:ascii="Times New Roman" w:hAnsi="Times New Roman"/>
                <w:b/>
                <w:sz w:val="18"/>
                <w:szCs w:val="18"/>
              </w:rPr>
              <w:t>Внеаудиторная деятельность</w:t>
            </w:r>
          </w:p>
        </w:tc>
      </w:tr>
      <w:tr w:rsidR="00406BBE" w:rsidRPr="005D12B8" w:rsidTr="006E7133">
        <w:tc>
          <w:tcPr>
            <w:tcW w:w="850" w:type="dxa"/>
          </w:tcPr>
          <w:p w:rsidR="00406BBE" w:rsidRPr="00F75020" w:rsidRDefault="00406BBE" w:rsidP="006E7133">
            <w:pPr>
              <w:jc w:val="center"/>
              <w:rPr>
                <w:rFonts w:ascii="Times New Roman" w:hAnsi="Times New Roman"/>
                <w:sz w:val="18"/>
                <w:szCs w:val="18"/>
              </w:rPr>
            </w:pPr>
            <w:r w:rsidRPr="00F75020">
              <w:rPr>
                <w:rFonts w:ascii="Times New Roman" w:hAnsi="Times New Roman"/>
                <w:sz w:val="18"/>
                <w:szCs w:val="18"/>
              </w:rPr>
              <w:t>5а</w:t>
            </w:r>
          </w:p>
          <w:p w:rsidR="00406BBE" w:rsidRPr="00F75020" w:rsidRDefault="00406BBE" w:rsidP="006E7133">
            <w:pPr>
              <w:jc w:val="center"/>
              <w:rPr>
                <w:rFonts w:ascii="Times New Roman" w:hAnsi="Times New Roman"/>
                <w:sz w:val="18"/>
                <w:szCs w:val="18"/>
              </w:rPr>
            </w:pPr>
            <w:r w:rsidRPr="00F75020">
              <w:rPr>
                <w:rFonts w:ascii="Times New Roman" w:hAnsi="Times New Roman"/>
                <w:sz w:val="18"/>
                <w:szCs w:val="18"/>
              </w:rPr>
              <w:t>полит</w:t>
            </w:r>
          </w:p>
        </w:tc>
        <w:tc>
          <w:tcPr>
            <w:tcW w:w="2978" w:type="dxa"/>
          </w:tcPr>
          <w:p w:rsidR="00406BBE" w:rsidRPr="00F75020" w:rsidRDefault="00406BBE" w:rsidP="006E7133">
            <w:pPr>
              <w:rPr>
                <w:rFonts w:ascii="Times New Roman" w:hAnsi="Times New Roman"/>
                <w:sz w:val="18"/>
                <w:szCs w:val="18"/>
              </w:rPr>
            </w:pPr>
            <w:r>
              <w:rPr>
                <w:rFonts w:ascii="Times New Roman" w:hAnsi="Times New Roman"/>
                <w:sz w:val="18"/>
                <w:szCs w:val="18"/>
              </w:rPr>
              <w:t xml:space="preserve">2  математика </w:t>
            </w:r>
          </w:p>
          <w:p w:rsidR="00406BBE" w:rsidRPr="00F75020" w:rsidRDefault="00406BBE" w:rsidP="006E7133">
            <w:pPr>
              <w:rPr>
                <w:rFonts w:ascii="Times New Roman" w:hAnsi="Times New Roman"/>
                <w:sz w:val="18"/>
                <w:szCs w:val="18"/>
              </w:rPr>
            </w:pPr>
            <w:r>
              <w:rPr>
                <w:rFonts w:ascii="Times New Roman" w:hAnsi="Times New Roman"/>
                <w:sz w:val="18"/>
                <w:szCs w:val="18"/>
              </w:rPr>
              <w:t xml:space="preserve">     Логика </w:t>
            </w:r>
          </w:p>
        </w:tc>
        <w:tc>
          <w:tcPr>
            <w:tcW w:w="4252" w:type="dxa"/>
          </w:tcPr>
          <w:p w:rsidR="00406BBE" w:rsidRPr="00F75020" w:rsidRDefault="00406BBE" w:rsidP="006E7133">
            <w:pPr>
              <w:rPr>
                <w:rFonts w:ascii="Times New Roman" w:hAnsi="Times New Roman"/>
                <w:sz w:val="18"/>
                <w:szCs w:val="18"/>
              </w:rPr>
            </w:pPr>
            <w:r>
              <w:rPr>
                <w:rFonts w:ascii="Times New Roman" w:hAnsi="Times New Roman"/>
                <w:sz w:val="18"/>
                <w:szCs w:val="18"/>
              </w:rPr>
              <w:t>2  Ранняя физика</w:t>
            </w:r>
          </w:p>
          <w:p w:rsidR="00406BBE" w:rsidRPr="00F75020" w:rsidRDefault="00406BBE" w:rsidP="006E7133">
            <w:pPr>
              <w:rPr>
                <w:rFonts w:ascii="Times New Roman" w:hAnsi="Times New Roman"/>
                <w:sz w:val="18"/>
                <w:szCs w:val="18"/>
              </w:rPr>
            </w:pPr>
            <w:r w:rsidRPr="00F75020">
              <w:rPr>
                <w:rFonts w:ascii="Times New Roman" w:hAnsi="Times New Roman"/>
                <w:sz w:val="18"/>
                <w:szCs w:val="18"/>
              </w:rPr>
              <w:t>Компьютерная студия</w:t>
            </w:r>
          </w:p>
        </w:tc>
        <w:tc>
          <w:tcPr>
            <w:tcW w:w="2410" w:type="dxa"/>
          </w:tcPr>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Обж  </w:t>
            </w:r>
          </w:p>
        </w:tc>
      </w:tr>
      <w:tr w:rsidR="00406BBE" w:rsidRPr="005D12B8" w:rsidTr="006E7133">
        <w:trPr>
          <w:trHeight w:val="463"/>
        </w:trPr>
        <w:tc>
          <w:tcPr>
            <w:tcW w:w="850" w:type="dxa"/>
          </w:tcPr>
          <w:p w:rsidR="00406BBE" w:rsidRDefault="00406BBE" w:rsidP="006E7133">
            <w:pPr>
              <w:jc w:val="center"/>
              <w:rPr>
                <w:rFonts w:ascii="Times New Roman" w:hAnsi="Times New Roman"/>
                <w:sz w:val="18"/>
                <w:szCs w:val="18"/>
              </w:rPr>
            </w:pPr>
            <w:r w:rsidRPr="00F75020">
              <w:rPr>
                <w:rFonts w:ascii="Times New Roman" w:hAnsi="Times New Roman"/>
                <w:sz w:val="18"/>
                <w:szCs w:val="18"/>
              </w:rPr>
              <w:t>5б</w:t>
            </w:r>
          </w:p>
          <w:p w:rsidR="00406BBE" w:rsidRPr="00F75020" w:rsidRDefault="00406BBE" w:rsidP="006E7133">
            <w:pPr>
              <w:jc w:val="center"/>
              <w:rPr>
                <w:rFonts w:ascii="Times New Roman" w:hAnsi="Times New Roman"/>
                <w:sz w:val="18"/>
                <w:szCs w:val="18"/>
              </w:rPr>
            </w:pPr>
            <w:r>
              <w:rPr>
                <w:rFonts w:ascii="Times New Roman" w:hAnsi="Times New Roman"/>
                <w:sz w:val="18"/>
                <w:szCs w:val="18"/>
              </w:rPr>
              <w:t>физика</w:t>
            </w:r>
          </w:p>
        </w:tc>
        <w:tc>
          <w:tcPr>
            <w:tcW w:w="2978" w:type="dxa"/>
          </w:tcPr>
          <w:p w:rsidR="00406BBE" w:rsidRDefault="00406BBE" w:rsidP="006E7133">
            <w:pPr>
              <w:rPr>
                <w:rFonts w:ascii="Times New Roman" w:hAnsi="Times New Roman"/>
                <w:sz w:val="18"/>
                <w:szCs w:val="18"/>
              </w:rPr>
            </w:pPr>
            <w:r>
              <w:rPr>
                <w:rFonts w:ascii="Times New Roman" w:hAnsi="Times New Roman"/>
                <w:sz w:val="18"/>
                <w:szCs w:val="18"/>
              </w:rPr>
              <w:t xml:space="preserve">2   математика </w:t>
            </w:r>
          </w:p>
          <w:p w:rsidR="00406BBE" w:rsidRPr="00F75020" w:rsidRDefault="00406BBE" w:rsidP="006E7133">
            <w:pPr>
              <w:rPr>
                <w:rFonts w:ascii="Times New Roman" w:hAnsi="Times New Roman"/>
                <w:sz w:val="18"/>
                <w:szCs w:val="18"/>
              </w:rPr>
            </w:pPr>
            <w:r>
              <w:rPr>
                <w:rFonts w:ascii="Times New Roman" w:hAnsi="Times New Roman"/>
                <w:sz w:val="18"/>
                <w:szCs w:val="18"/>
              </w:rPr>
              <w:t xml:space="preserve">   физика</w:t>
            </w:r>
          </w:p>
        </w:tc>
        <w:tc>
          <w:tcPr>
            <w:tcW w:w="4252" w:type="dxa"/>
          </w:tcPr>
          <w:p w:rsidR="00406BBE" w:rsidRPr="00F75020" w:rsidRDefault="00406BBE" w:rsidP="006E7133">
            <w:pPr>
              <w:rPr>
                <w:rFonts w:ascii="Times New Roman" w:hAnsi="Times New Roman"/>
                <w:sz w:val="18"/>
                <w:szCs w:val="18"/>
              </w:rPr>
            </w:pPr>
            <w:r>
              <w:rPr>
                <w:rFonts w:ascii="Times New Roman" w:hAnsi="Times New Roman"/>
                <w:sz w:val="18"/>
                <w:szCs w:val="18"/>
              </w:rPr>
              <w:t>2  Ранняя физика</w:t>
            </w:r>
          </w:p>
          <w:p w:rsidR="00406BBE" w:rsidRPr="00F75020" w:rsidRDefault="00406BBE" w:rsidP="006E7133">
            <w:pPr>
              <w:rPr>
                <w:rFonts w:ascii="Times New Roman" w:hAnsi="Times New Roman"/>
                <w:sz w:val="18"/>
                <w:szCs w:val="18"/>
              </w:rPr>
            </w:pPr>
            <w:r>
              <w:rPr>
                <w:rFonts w:ascii="Times New Roman" w:hAnsi="Times New Roman"/>
                <w:sz w:val="18"/>
                <w:szCs w:val="18"/>
              </w:rPr>
              <w:t xml:space="preserve">Технология </w:t>
            </w:r>
          </w:p>
        </w:tc>
        <w:tc>
          <w:tcPr>
            <w:tcW w:w="2410" w:type="dxa"/>
          </w:tcPr>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Обж </w:t>
            </w:r>
          </w:p>
        </w:tc>
      </w:tr>
      <w:tr w:rsidR="00406BBE" w:rsidRPr="005D12B8" w:rsidTr="006E7133">
        <w:tc>
          <w:tcPr>
            <w:tcW w:w="850" w:type="dxa"/>
          </w:tcPr>
          <w:p w:rsidR="00406BBE" w:rsidRPr="00F75020" w:rsidRDefault="00406BBE" w:rsidP="006E7133">
            <w:pPr>
              <w:jc w:val="center"/>
              <w:rPr>
                <w:rFonts w:ascii="Times New Roman" w:hAnsi="Times New Roman"/>
                <w:sz w:val="18"/>
                <w:szCs w:val="18"/>
              </w:rPr>
            </w:pPr>
            <w:r w:rsidRPr="00F75020">
              <w:rPr>
                <w:rFonts w:ascii="Times New Roman" w:hAnsi="Times New Roman"/>
                <w:sz w:val="18"/>
                <w:szCs w:val="18"/>
              </w:rPr>
              <w:t>5в</w:t>
            </w:r>
          </w:p>
          <w:p w:rsidR="00406BBE" w:rsidRPr="00F75020" w:rsidRDefault="00406BBE" w:rsidP="006E7133">
            <w:pPr>
              <w:jc w:val="center"/>
              <w:rPr>
                <w:rFonts w:ascii="Times New Roman" w:hAnsi="Times New Roman"/>
                <w:sz w:val="18"/>
                <w:szCs w:val="18"/>
              </w:rPr>
            </w:pPr>
            <w:r w:rsidRPr="00F75020">
              <w:rPr>
                <w:rFonts w:ascii="Times New Roman" w:hAnsi="Times New Roman"/>
                <w:sz w:val="18"/>
                <w:szCs w:val="18"/>
              </w:rPr>
              <w:t>ФГОС</w:t>
            </w:r>
          </w:p>
        </w:tc>
        <w:tc>
          <w:tcPr>
            <w:tcW w:w="9640" w:type="dxa"/>
            <w:gridSpan w:val="3"/>
          </w:tcPr>
          <w:p w:rsidR="00406BBE" w:rsidRDefault="00406BBE" w:rsidP="006E7133">
            <w:pPr>
              <w:rPr>
                <w:rFonts w:ascii="Times New Roman" w:hAnsi="Times New Roman"/>
                <w:sz w:val="18"/>
                <w:szCs w:val="18"/>
              </w:rPr>
            </w:pPr>
            <w:r w:rsidRPr="00F75020">
              <w:rPr>
                <w:rFonts w:ascii="Times New Roman" w:hAnsi="Times New Roman"/>
                <w:sz w:val="18"/>
                <w:szCs w:val="18"/>
              </w:rPr>
              <w:t xml:space="preserve">ФГОС 10 часов </w:t>
            </w:r>
          </w:p>
          <w:p w:rsidR="00406BBE" w:rsidRDefault="00406BBE" w:rsidP="006E7133">
            <w:pPr>
              <w:rPr>
                <w:rFonts w:ascii="Times New Roman" w:hAnsi="Times New Roman"/>
                <w:sz w:val="18"/>
                <w:szCs w:val="18"/>
              </w:rPr>
            </w:pPr>
            <w:r>
              <w:rPr>
                <w:rFonts w:ascii="Times New Roman" w:hAnsi="Times New Roman"/>
                <w:sz w:val="18"/>
                <w:szCs w:val="18"/>
                <w:u w:val="single"/>
              </w:rPr>
              <w:t xml:space="preserve">Духовно-нравственное </w:t>
            </w:r>
            <w:r>
              <w:rPr>
                <w:rFonts w:ascii="Times New Roman" w:hAnsi="Times New Roman"/>
                <w:sz w:val="18"/>
                <w:szCs w:val="18"/>
              </w:rPr>
              <w:t>– чтение -1 ч</w:t>
            </w:r>
          </w:p>
          <w:p w:rsidR="00406BBE" w:rsidRDefault="00406BBE" w:rsidP="006E7133">
            <w:pPr>
              <w:rPr>
                <w:rFonts w:ascii="Times New Roman" w:hAnsi="Times New Roman"/>
                <w:sz w:val="18"/>
                <w:szCs w:val="18"/>
              </w:rPr>
            </w:pPr>
            <w:proofErr w:type="gramStart"/>
            <w:r w:rsidRPr="00E00074">
              <w:rPr>
                <w:rFonts w:ascii="Times New Roman" w:hAnsi="Times New Roman"/>
                <w:sz w:val="18"/>
                <w:szCs w:val="18"/>
                <w:u w:val="single"/>
              </w:rPr>
              <w:t>Социальное</w:t>
            </w:r>
            <w:proofErr w:type="gramEnd"/>
            <w:r>
              <w:rPr>
                <w:rFonts w:ascii="Times New Roman" w:hAnsi="Times New Roman"/>
                <w:sz w:val="18"/>
                <w:szCs w:val="18"/>
              </w:rPr>
              <w:t xml:space="preserve"> – «Безопасная улица» - 1ч</w:t>
            </w:r>
          </w:p>
          <w:p w:rsidR="00406BBE" w:rsidRDefault="00406BBE" w:rsidP="006E7133">
            <w:pPr>
              <w:rPr>
                <w:rFonts w:ascii="Times New Roman" w:hAnsi="Times New Roman"/>
                <w:sz w:val="18"/>
                <w:szCs w:val="18"/>
              </w:rPr>
            </w:pPr>
            <w:r w:rsidRPr="00F23E4C">
              <w:rPr>
                <w:rFonts w:ascii="Times New Roman" w:hAnsi="Times New Roman"/>
                <w:sz w:val="18"/>
                <w:szCs w:val="18"/>
                <w:u w:val="single"/>
              </w:rPr>
              <w:t>Общеинтеллектуальное –</w:t>
            </w:r>
            <w:r>
              <w:rPr>
                <w:rFonts w:ascii="Times New Roman" w:hAnsi="Times New Roman"/>
                <w:sz w:val="18"/>
                <w:szCs w:val="18"/>
              </w:rPr>
              <w:t xml:space="preserve"> «Развитие интеллектуальных умений», «Основы компьютерной графики», «Природа родного края», «Ранняя физика» -4ч</w:t>
            </w:r>
          </w:p>
          <w:p w:rsidR="00406BBE" w:rsidRDefault="00406BBE" w:rsidP="006E7133">
            <w:pPr>
              <w:rPr>
                <w:rFonts w:ascii="Times New Roman" w:hAnsi="Times New Roman"/>
                <w:sz w:val="18"/>
                <w:szCs w:val="18"/>
              </w:rPr>
            </w:pPr>
            <w:r>
              <w:rPr>
                <w:rFonts w:ascii="Times New Roman" w:hAnsi="Times New Roman"/>
                <w:sz w:val="18"/>
                <w:szCs w:val="18"/>
                <w:u w:val="single"/>
              </w:rPr>
              <w:t>Обще</w:t>
            </w:r>
            <w:r w:rsidRPr="00F23E4C">
              <w:rPr>
                <w:rFonts w:ascii="Times New Roman" w:hAnsi="Times New Roman"/>
                <w:sz w:val="18"/>
                <w:szCs w:val="18"/>
                <w:u w:val="single"/>
              </w:rPr>
              <w:t>культурное</w:t>
            </w:r>
            <w:r>
              <w:rPr>
                <w:rFonts w:ascii="Times New Roman" w:hAnsi="Times New Roman"/>
                <w:sz w:val="18"/>
                <w:szCs w:val="18"/>
                <w:u w:val="single"/>
              </w:rPr>
              <w:t xml:space="preserve"> </w:t>
            </w:r>
            <w:r w:rsidRPr="00F23E4C">
              <w:rPr>
                <w:rFonts w:ascii="Times New Roman" w:hAnsi="Times New Roman"/>
                <w:sz w:val="18"/>
                <w:szCs w:val="18"/>
              </w:rPr>
              <w:t>– «Национальная кухня</w:t>
            </w:r>
            <w:r>
              <w:rPr>
                <w:rFonts w:ascii="Times New Roman" w:hAnsi="Times New Roman"/>
                <w:sz w:val="18"/>
                <w:szCs w:val="18"/>
              </w:rPr>
              <w:t xml:space="preserve"> и здоровое питание»-1ч., технология -2ч</w:t>
            </w:r>
          </w:p>
          <w:p w:rsidR="00406BBE" w:rsidRPr="008E6898" w:rsidRDefault="00406BBE" w:rsidP="006E7133">
            <w:pPr>
              <w:rPr>
                <w:rFonts w:ascii="Times New Roman" w:hAnsi="Times New Roman"/>
                <w:sz w:val="18"/>
                <w:szCs w:val="18"/>
              </w:rPr>
            </w:pPr>
            <w:proofErr w:type="gramStart"/>
            <w:r>
              <w:rPr>
                <w:rFonts w:ascii="Times New Roman" w:hAnsi="Times New Roman"/>
                <w:sz w:val="18"/>
                <w:szCs w:val="18"/>
              </w:rPr>
              <w:t>Спортивно-оздоровительное</w:t>
            </w:r>
            <w:proofErr w:type="gramEnd"/>
            <w:r>
              <w:rPr>
                <w:rFonts w:ascii="Times New Roman" w:hAnsi="Times New Roman"/>
                <w:sz w:val="18"/>
                <w:szCs w:val="18"/>
              </w:rPr>
              <w:t xml:space="preserve"> – «Оздоровительная аэробика» -1 ч</w:t>
            </w:r>
          </w:p>
        </w:tc>
      </w:tr>
      <w:tr w:rsidR="00406BBE" w:rsidRPr="005D12B8" w:rsidTr="006E7133">
        <w:tc>
          <w:tcPr>
            <w:tcW w:w="850" w:type="dxa"/>
          </w:tcPr>
          <w:p w:rsidR="00406BBE" w:rsidRPr="00F75020" w:rsidRDefault="00406BBE" w:rsidP="006E7133">
            <w:pPr>
              <w:jc w:val="center"/>
              <w:rPr>
                <w:rFonts w:ascii="Times New Roman" w:hAnsi="Times New Roman"/>
                <w:sz w:val="18"/>
                <w:szCs w:val="18"/>
              </w:rPr>
            </w:pPr>
            <w:r w:rsidRPr="00F75020">
              <w:rPr>
                <w:rFonts w:ascii="Times New Roman" w:hAnsi="Times New Roman"/>
                <w:sz w:val="18"/>
                <w:szCs w:val="18"/>
              </w:rPr>
              <w:t>6а</w:t>
            </w:r>
          </w:p>
          <w:p w:rsidR="00406BBE" w:rsidRPr="00F75020" w:rsidRDefault="00406BBE" w:rsidP="006E7133">
            <w:pPr>
              <w:jc w:val="center"/>
              <w:rPr>
                <w:rFonts w:ascii="Times New Roman" w:hAnsi="Times New Roman"/>
                <w:sz w:val="18"/>
                <w:szCs w:val="18"/>
              </w:rPr>
            </w:pPr>
            <w:r w:rsidRPr="00F75020">
              <w:rPr>
                <w:rFonts w:ascii="Times New Roman" w:hAnsi="Times New Roman"/>
                <w:sz w:val="18"/>
                <w:szCs w:val="18"/>
              </w:rPr>
              <w:t>полит</w:t>
            </w:r>
          </w:p>
        </w:tc>
        <w:tc>
          <w:tcPr>
            <w:tcW w:w="2978" w:type="dxa"/>
          </w:tcPr>
          <w:p w:rsidR="00406BBE" w:rsidRDefault="00406BBE" w:rsidP="006E7133">
            <w:pPr>
              <w:rPr>
                <w:rFonts w:ascii="Times New Roman" w:hAnsi="Times New Roman"/>
                <w:sz w:val="18"/>
                <w:szCs w:val="18"/>
              </w:rPr>
            </w:pPr>
            <w:r w:rsidRPr="00F75020">
              <w:rPr>
                <w:rFonts w:ascii="Times New Roman" w:hAnsi="Times New Roman"/>
                <w:sz w:val="18"/>
                <w:szCs w:val="18"/>
              </w:rPr>
              <w:t>2 математика</w:t>
            </w:r>
          </w:p>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   логика </w:t>
            </w:r>
          </w:p>
        </w:tc>
        <w:tc>
          <w:tcPr>
            <w:tcW w:w="4252" w:type="dxa"/>
          </w:tcPr>
          <w:p w:rsidR="00406BBE" w:rsidRPr="00F75020" w:rsidRDefault="00406BBE" w:rsidP="006E7133">
            <w:pPr>
              <w:rPr>
                <w:rFonts w:ascii="Times New Roman" w:hAnsi="Times New Roman"/>
                <w:sz w:val="18"/>
                <w:szCs w:val="18"/>
              </w:rPr>
            </w:pPr>
            <w:r>
              <w:rPr>
                <w:rFonts w:ascii="Times New Roman" w:hAnsi="Times New Roman"/>
                <w:sz w:val="18"/>
                <w:szCs w:val="18"/>
              </w:rPr>
              <w:t>2  Ранняя физика</w:t>
            </w:r>
          </w:p>
          <w:p w:rsidR="00406BBE" w:rsidRPr="00F75020" w:rsidRDefault="00406BBE" w:rsidP="006E7133">
            <w:pPr>
              <w:rPr>
                <w:rFonts w:ascii="Times New Roman" w:hAnsi="Times New Roman"/>
                <w:sz w:val="18"/>
                <w:szCs w:val="18"/>
              </w:rPr>
            </w:pPr>
            <w:r w:rsidRPr="00F75020">
              <w:rPr>
                <w:rFonts w:ascii="Times New Roman" w:hAnsi="Times New Roman"/>
                <w:sz w:val="18"/>
                <w:szCs w:val="18"/>
              </w:rPr>
              <w:t>Компьютерная студия</w:t>
            </w:r>
          </w:p>
        </w:tc>
        <w:tc>
          <w:tcPr>
            <w:tcW w:w="2410" w:type="dxa"/>
          </w:tcPr>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Обж </w:t>
            </w:r>
          </w:p>
        </w:tc>
      </w:tr>
      <w:tr w:rsidR="00406BBE" w:rsidRPr="005D12B8" w:rsidTr="006E7133">
        <w:tc>
          <w:tcPr>
            <w:tcW w:w="850" w:type="dxa"/>
          </w:tcPr>
          <w:p w:rsidR="00406BBE" w:rsidRDefault="00406BBE" w:rsidP="006E7133">
            <w:pPr>
              <w:jc w:val="center"/>
              <w:rPr>
                <w:rFonts w:ascii="Times New Roman" w:hAnsi="Times New Roman"/>
                <w:sz w:val="18"/>
                <w:szCs w:val="18"/>
              </w:rPr>
            </w:pPr>
            <w:r w:rsidRPr="00F75020">
              <w:rPr>
                <w:rFonts w:ascii="Times New Roman" w:hAnsi="Times New Roman"/>
                <w:sz w:val="18"/>
                <w:szCs w:val="18"/>
              </w:rPr>
              <w:t>6б</w:t>
            </w:r>
          </w:p>
          <w:p w:rsidR="00406BBE" w:rsidRPr="00F75020" w:rsidRDefault="00406BBE" w:rsidP="006E7133">
            <w:pPr>
              <w:jc w:val="center"/>
              <w:rPr>
                <w:rFonts w:ascii="Times New Roman" w:hAnsi="Times New Roman"/>
                <w:sz w:val="18"/>
                <w:szCs w:val="18"/>
              </w:rPr>
            </w:pPr>
            <w:r>
              <w:rPr>
                <w:rFonts w:ascii="Times New Roman" w:hAnsi="Times New Roman"/>
                <w:sz w:val="18"/>
                <w:szCs w:val="18"/>
              </w:rPr>
              <w:t>технологич</w:t>
            </w:r>
          </w:p>
        </w:tc>
        <w:tc>
          <w:tcPr>
            <w:tcW w:w="2978" w:type="dxa"/>
          </w:tcPr>
          <w:p w:rsidR="00406BBE" w:rsidRPr="00F75020" w:rsidRDefault="00406BBE" w:rsidP="006E7133">
            <w:pPr>
              <w:rPr>
                <w:rFonts w:ascii="Times New Roman" w:hAnsi="Times New Roman"/>
                <w:sz w:val="18"/>
                <w:szCs w:val="18"/>
              </w:rPr>
            </w:pPr>
            <w:r>
              <w:rPr>
                <w:rFonts w:ascii="Times New Roman" w:hAnsi="Times New Roman"/>
                <w:sz w:val="18"/>
                <w:szCs w:val="18"/>
              </w:rPr>
              <w:t xml:space="preserve">2 технология </w:t>
            </w:r>
          </w:p>
          <w:p w:rsidR="00406BBE" w:rsidRPr="00F75020" w:rsidRDefault="00406BBE" w:rsidP="006E7133">
            <w:pPr>
              <w:rPr>
                <w:rFonts w:ascii="Times New Roman" w:hAnsi="Times New Roman"/>
                <w:sz w:val="18"/>
                <w:szCs w:val="18"/>
              </w:rPr>
            </w:pPr>
          </w:p>
        </w:tc>
        <w:tc>
          <w:tcPr>
            <w:tcW w:w="4252" w:type="dxa"/>
          </w:tcPr>
          <w:p w:rsidR="00406BBE" w:rsidRDefault="00406BBE" w:rsidP="006E7133">
            <w:pPr>
              <w:rPr>
                <w:rFonts w:ascii="Times New Roman" w:hAnsi="Times New Roman"/>
                <w:sz w:val="18"/>
                <w:szCs w:val="18"/>
              </w:rPr>
            </w:pPr>
            <w:r w:rsidRPr="00F75020">
              <w:rPr>
                <w:rFonts w:ascii="Times New Roman" w:hAnsi="Times New Roman"/>
                <w:sz w:val="18"/>
                <w:szCs w:val="18"/>
              </w:rPr>
              <w:t xml:space="preserve">2  </w:t>
            </w:r>
            <w:r>
              <w:rPr>
                <w:rFonts w:ascii="Times New Roman" w:hAnsi="Times New Roman"/>
                <w:sz w:val="18"/>
                <w:szCs w:val="18"/>
              </w:rPr>
              <w:t xml:space="preserve">Черчение </w:t>
            </w:r>
          </w:p>
          <w:p w:rsidR="00406BBE" w:rsidRPr="00F75020" w:rsidRDefault="008D48D9" w:rsidP="006E7133">
            <w:pPr>
              <w:rPr>
                <w:rFonts w:ascii="Times New Roman" w:hAnsi="Times New Roman"/>
                <w:sz w:val="18"/>
                <w:szCs w:val="18"/>
              </w:rPr>
            </w:pPr>
            <w:r>
              <w:rPr>
                <w:rFonts w:ascii="Times New Roman" w:hAnsi="Times New Roman"/>
                <w:sz w:val="18"/>
                <w:szCs w:val="18"/>
              </w:rPr>
              <w:t xml:space="preserve">Цветоводство </w:t>
            </w:r>
          </w:p>
          <w:p w:rsidR="00406BBE" w:rsidRPr="00F75020" w:rsidRDefault="00406BBE" w:rsidP="006E7133">
            <w:pPr>
              <w:rPr>
                <w:rFonts w:ascii="Times New Roman" w:hAnsi="Times New Roman"/>
                <w:sz w:val="18"/>
                <w:szCs w:val="18"/>
              </w:rPr>
            </w:pPr>
          </w:p>
        </w:tc>
        <w:tc>
          <w:tcPr>
            <w:tcW w:w="2410" w:type="dxa"/>
          </w:tcPr>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Обж </w:t>
            </w:r>
          </w:p>
        </w:tc>
      </w:tr>
      <w:tr w:rsidR="00406BBE" w:rsidRPr="005D12B8" w:rsidTr="006E7133">
        <w:tc>
          <w:tcPr>
            <w:tcW w:w="850" w:type="dxa"/>
          </w:tcPr>
          <w:p w:rsidR="00406BBE" w:rsidRDefault="00406BBE" w:rsidP="006E7133">
            <w:pPr>
              <w:jc w:val="center"/>
              <w:rPr>
                <w:rFonts w:ascii="Times New Roman" w:hAnsi="Times New Roman"/>
                <w:sz w:val="18"/>
                <w:szCs w:val="18"/>
              </w:rPr>
            </w:pPr>
            <w:r>
              <w:rPr>
                <w:rFonts w:ascii="Times New Roman" w:hAnsi="Times New Roman"/>
                <w:sz w:val="18"/>
                <w:szCs w:val="18"/>
              </w:rPr>
              <w:t>6в</w:t>
            </w:r>
          </w:p>
          <w:p w:rsidR="00406BBE" w:rsidRPr="00F75020" w:rsidRDefault="00406BBE" w:rsidP="006E7133">
            <w:pPr>
              <w:jc w:val="center"/>
              <w:rPr>
                <w:rFonts w:ascii="Times New Roman" w:hAnsi="Times New Roman"/>
                <w:sz w:val="18"/>
                <w:szCs w:val="18"/>
              </w:rPr>
            </w:pPr>
            <w:r>
              <w:rPr>
                <w:rFonts w:ascii="Times New Roman" w:hAnsi="Times New Roman"/>
                <w:sz w:val="18"/>
                <w:szCs w:val="18"/>
              </w:rPr>
              <w:t>ФГОС</w:t>
            </w:r>
          </w:p>
        </w:tc>
        <w:tc>
          <w:tcPr>
            <w:tcW w:w="9640" w:type="dxa"/>
            <w:gridSpan w:val="3"/>
          </w:tcPr>
          <w:p w:rsidR="00406BBE" w:rsidRDefault="00406BBE" w:rsidP="006E7133">
            <w:pPr>
              <w:rPr>
                <w:rFonts w:ascii="Times New Roman" w:hAnsi="Times New Roman"/>
                <w:sz w:val="18"/>
                <w:szCs w:val="18"/>
              </w:rPr>
            </w:pPr>
            <w:r w:rsidRPr="00F75020">
              <w:rPr>
                <w:rFonts w:ascii="Times New Roman" w:hAnsi="Times New Roman"/>
                <w:sz w:val="18"/>
                <w:szCs w:val="18"/>
              </w:rPr>
              <w:t xml:space="preserve">ФГОС 10 часов </w:t>
            </w:r>
          </w:p>
          <w:p w:rsidR="00406BBE" w:rsidRDefault="00406BBE" w:rsidP="006E7133">
            <w:pPr>
              <w:rPr>
                <w:rFonts w:ascii="Times New Roman" w:hAnsi="Times New Roman"/>
                <w:sz w:val="18"/>
                <w:szCs w:val="18"/>
              </w:rPr>
            </w:pPr>
            <w:r>
              <w:rPr>
                <w:rFonts w:ascii="Times New Roman" w:hAnsi="Times New Roman"/>
                <w:sz w:val="18"/>
                <w:szCs w:val="18"/>
                <w:u w:val="single"/>
              </w:rPr>
              <w:t xml:space="preserve">Духовно-нравственное </w:t>
            </w:r>
            <w:r>
              <w:rPr>
                <w:rFonts w:ascii="Times New Roman" w:hAnsi="Times New Roman"/>
                <w:sz w:val="18"/>
                <w:szCs w:val="18"/>
              </w:rPr>
              <w:t>– чтение -1 ч</w:t>
            </w:r>
          </w:p>
          <w:p w:rsidR="00406BBE" w:rsidRDefault="00406BBE" w:rsidP="006E7133">
            <w:pPr>
              <w:rPr>
                <w:rFonts w:ascii="Times New Roman" w:hAnsi="Times New Roman"/>
                <w:sz w:val="18"/>
                <w:szCs w:val="18"/>
              </w:rPr>
            </w:pPr>
            <w:proofErr w:type="gramStart"/>
            <w:r w:rsidRPr="00E00074">
              <w:rPr>
                <w:rFonts w:ascii="Times New Roman" w:hAnsi="Times New Roman"/>
                <w:sz w:val="18"/>
                <w:szCs w:val="18"/>
                <w:u w:val="single"/>
              </w:rPr>
              <w:t>Социальное</w:t>
            </w:r>
            <w:proofErr w:type="gramEnd"/>
            <w:r>
              <w:rPr>
                <w:rFonts w:ascii="Times New Roman" w:hAnsi="Times New Roman"/>
                <w:sz w:val="18"/>
                <w:szCs w:val="18"/>
              </w:rPr>
              <w:t xml:space="preserve"> – «Безопасная улица» - 1ч</w:t>
            </w:r>
          </w:p>
          <w:p w:rsidR="00406BBE" w:rsidRDefault="00406BBE" w:rsidP="006E7133">
            <w:pPr>
              <w:rPr>
                <w:rFonts w:ascii="Times New Roman" w:hAnsi="Times New Roman"/>
                <w:sz w:val="18"/>
                <w:szCs w:val="18"/>
              </w:rPr>
            </w:pPr>
            <w:r w:rsidRPr="00F23E4C">
              <w:rPr>
                <w:rFonts w:ascii="Times New Roman" w:hAnsi="Times New Roman"/>
                <w:sz w:val="18"/>
                <w:szCs w:val="18"/>
                <w:u w:val="single"/>
              </w:rPr>
              <w:t>Общеинтеллектуальное –</w:t>
            </w:r>
            <w:r>
              <w:rPr>
                <w:rFonts w:ascii="Times New Roman" w:hAnsi="Times New Roman"/>
                <w:sz w:val="18"/>
                <w:szCs w:val="18"/>
              </w:rPr>
              <w:t xml:space="preserve"> «Развитие интеллектуальных умений», «Основы компьютерной графики», «Природа родного края», «Ранняя физика» -4ч</w:t>
            </w:r>
          </w:p>
          <w:p w:rsidR="00406BBE" w:rsidRDefault="00406BBE" w:rsidP="006E7133">
            <w:pPr>
              <w:rPr>
                <w:rFonts w:ascii="Times New Roman" w:hAnsi="Times New Roman"/>
                <w:sz w:val="18"/>
                <w:szCs w:val="18"/>
              </w:rPr>
            </w:pPr>
            <w:r>
              <w:rPr>
                <w:rFonts w:ascii="Times New Roman" w:hAnsi="Times New Roman"/>
                <w:sz w:val="18"/>
                <w:szCs w:val="18"/>
                <w:u w:val="single"/>
              </w:rPr>
              <w:t>Обще</w:t>
            </w:r>
            <w:r w:rsidRPr="00F23E4C">
              <w:rPr>
                <w:rFonts w:ascii="Times New Roman" w:hAnsi="Times New Roman"/>
                <w:sz w:val="18"/>
                <w:szCs w:val="18"/>
                <w:u w:val="single"/>
              </w:rPr>
              <w:t>культурное</w:t>
            </w:r>
            <w:r>
              <w:rPr>
                <w:rFonts w:ascii="Times New Roman" w:hAnsi="Times New Roman"/>
                <w:sz w:val="18"/>
                <w:szCs w:val="18"/>
                <w:u w:val="single"/>
              </w:rPr>
              <w:t xml:space="preserve"> </w:t>
            </w:r>
            <w:r w:rsidRPr="00F23E4C">
              <w:rPr>
                <w:rFonts w:ascii="Times New Roman" w:hAnsi="Times New Roman"/>
                <w:sz w:val="18"/>
                <w:szCs w:val="18"/>
              </w:rPr>
              <w:t>– «Национальная кухня</w:t>
            </w:r>
            <w:r>
              <w:rPr>
                <w:rFonts w:ascii="Times New Roman" w:hAnsi="Times New Roman"/>
                <w:sz w:val="18"/>
                <w:szCs w:val="18"/>
              </w:rPr>
              <w:t xml:space="preserve"> и здоровое питание»-1ч., технология -2ч</w:t>
            </w:r>
          </w:p>
          <w:p w:rsidR="00406BBE" w:rsidRDefault="00406BBE" w:rsidP="006E7133">
            <w:pPr>
              <w:rPr>
                <w:rFonts w:ascii="Times New Roman" w:hAnsi="Times New Roman"/>
                <w:sz w:val="18"/>
                <w:szCs w:val="18"/>
              </w:rPr>
            </w:pPr>
            <w:proofErr w:type="gramStart"/>
            <w:r>
              <w:rPr>
                <w:rFonts w:ascii="Times New Roman" w:hAnsi="Times New Roman"/>
                <w:sz w:val="18"/>
                <w:szCs w:val="18"/>
              </w:rPr>
              <w:t>Спортивно-оздоровительное</w:t>
            </w:r>
            <w:proofErr w:type="gramEnd"/>
            <w:r>
              <w:rPr>
                <w:rFonts w:ascii="Times New Roman" w:hAnsi="Times New Roman"/>
                <w:sz w:val="18"/>
                <w:szCs w:val="18"/>
              </w:rPr>
              <w:t xml:space="preserve"> – «Оздоровительная аэробика» -1 ч</w:t>
            </w:r>
          </w:p>
          <w:p w:rsidR="00406BBE" w:rsidRPr="00F75020" w:rsidRDefault="00406BBE" w:rsidP="006E7133">
            <w:pPr>
              <w:rPr>
                <w:rFonts w:ascii="Times New Roman" w:hAnsi="Times New Roman"/>
                <w:sz w:val="18"/>
                <w:szCs w:val="18"/>
              </w:rPr>
            </w:pPr>
          </w:p>
        </w:tc>
      </w:tr>
      <w:tr w:rsidR="00406BBE" w:rsidRPr="005D12B8" w:rsidTr="006E7133">
        <w:tc>
          <w:tcPr>
            <w:tcW w:w="850" w:type="dxa"/>
          </w:tcPr>
          <w:p w:rsidR="00406BBE" w:rsidRPr="00F75020" w:rsidRDefault="00406BBE" w:rsidP="006E7133">
            <w:pPr>
              <w:jc w:val="center"/>
              <w:rPr>
                <w:rFonts w:ascii="Times New Roman" w:hAnsi="Times New Roman"/>
                <w:sz w:val="18"/>
                <w:szCs w:val="18"/>
              </w:rPr>
            </w:pPr>
            <w:r w:rsidRPr="00F75020">
              <w:rPr>
                <w:rFonts w:ascii="Times New Roman" w:hAnsi="Times New Roman"/>
                <w:sz w:val="18"/>
                <w:szCs w:val="18"/>
              </w:rPr>
              <w:t>7а</w:t>
            </w:r>
          </w:p>
          <w:p w:rsidR="00406BBE" w:rsidRPr="00F75020" w:rsidRDefault="00406BBE" w:rsidP="006E7133">
            <w:pPr>
              <w:jc w:val="center"/>
              <w:rPr>
                <w:rFonts w:ascii="Times New Roman" w:hAnsi="Times New Roman"/>
                <w:sz w:val="18"/>
                <w:szCs w:val="18"/>
              </w:rPr>
            </w:pPr>
            <w:r w:rsidRPr="00F75020">
              <w:rPr>
                <w:rFonts w:ascii="Times New Roman" w:hAnsi="Times New Roman"/>
                <w:sz w:val="18"/>
                <w:szCs w:val="18"/>
              </w:rPr>
              <w:t>полит</w:t>
            </w:r>
          </w:p>
        </w:tc>
        <w:tc>
          <w:tcPr>
            <w:tcW w:w="2978" w:type="dxa"/>
          </w:tcPr>
          <w:p w:rsidR="00406BBE" w:rsidRPr="00F75020" w:rsidRDefault="00406BBE" w:rsidP="006E7133">
            <w:pPr>
              <w:rPr>
                <w:rFonts w:ascii="Times New Roman" w:hAnsi="Times New Roman"/>
                <w:sz w:val="18"/>
                <w:szCs w:val="18"/>
              </w:rPr>
            </w:pPr>
            <w:r w:rsidRPr="00F75020">
              <w:rPr>
                <w:rFonts w:ascii="Times New Roman" w:hAnsi="Times New Roman"/>
                <w:sz w:val="18"/>
                <w:szCs w:val="18"/>
              </w:rPr>
              <w:t>2</w:t>
            </w:r>
            <w:r>
              <w:rPr>
                <w:rFonts w:ascii="Times New Roman" w:hAnsi="Times New Roman"/>
                <w:sz w:val="18"/>
                <w:szCs w:val="18"/>
              </w:rPr>
              <w:t xml:space="preserve">  </w:t>
            </w:r>
            <w:r w:rsidRPr="00F75020">
              <w:rPr>
                <w:rFonts w:ascii="Times New Roman" w:hAnsi="Times New Roman"/>
                <w:sz w:val="18"/>
                <w:szCs w:val="18"/>
              </w:rPr>
              <w:t xml:space="preserve"> математика </w:t>
            </w:r>
          </w:p>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    </w:t>
            </w:r>
            <w:r>
              <w:rPr>
                <w:rFonts w:ascii="Times New Roman" w:hAnsi="Times New Roman"/>
                <w:sz w:val="18"/>
                <w:szCs w:val="18"/>
              </w:rPr>
              <w:t xml:space="preserve"> </w:t>
            </w:r>
            <w:r w:rsidRPr="00F75020">
              <w:rPr>
                <w:rFonts w:ascii="Times New Roman" w:hAnsi="Times New Roman"/>
                <w:sz w:val="18"/>
                <w:szCs w:val="18"/>
              </w:rPr>
              <w:t xml:space="preserve">логика </w:t>
            </w:r>
          </w:p>
        </w:tc>
        <w:tc>
          <w:tcPr>
            <w:tcW w:w="4252" w:type="dxa"/>
          </w:tcPr>
          <w:p w:rsidR="00406BBE" w:rsidRDefault="00406BBE" w:rsidP="006E7133">
            <w:pPr>
              <w:rPr>
                <w:rFonts w:ascii="Times New Roman" w:hAnsi="Times New Roman"/>
                <w:sz w:val="18"/>
                <w:szCs w:val="18"/>
              </w:rPr>
            </w:pPr>
            <w:r w:rsidRPr="00F75020">
              <w:rPr>
                <w:rFonts w:ascii="Times New Roman" w:hAnsi="Times New Roman"/>
                <w:sz w:val="18"/>
                <w:szCs w:val="18"/>
              </w:rPr>
              <w:t xml:space="preserve">3  Конструирование </w:t>
            </w:r>
            <w:proofErr w:type="gramStart"/>
            <w:r w:rsidRPr="00F75020">
              <w:rPr>
                <w:rFonts w:ascii="Times New Roman" w:hAnsi="Times New Roman"/>
                <w:sz w:val="18"/>
                <w:szCs w:val="18"/>
              </w:rPr>
              <w:t>физ</w:t>
            </w:r>
            <w:proofErr w:type="gramEnd"/>
            <w:r w:rsidRPr="00F75020">
              <w:rPr>
                <w:rFonts w:ascii="Times New Roman" w:hAnsi="Times New Roman"/>
                <w:sz w:val="18"/>
                <w:szCs w:val="18"/>
              </w:rPr>
              <w:t xml:space="preserve"> приборов </w:t>
            </w:r>
          </w:p>
          <w:p w:rsidR="00406BBE" w:rsidRDefault="00406BBE" w:rsidP="006E7133">
            <w:pPr>
              <w:rPr>
                <w:rFonts w:ascii="Times New Roman" w:hAnsi="Times New Roman"/>
                <w:sz w:val="18"/>
                <w:szCs w:val="18"/>
              </w:rPr>
            </w:pPr>
            <w:r>
              <w:rPr>
                <w:rFonts w:ascii="Times New Roman" w:hAnsi="Times New Roman"/>
                <w:sz w:val="18"/>
                <w:szCs w:val="18"/>
              </w:rPr>
              <w:t xml:space="preserve">Математика </w:t>
            </w:r>
          </w:p>
          <w:p w:rsidR="00406BBE" w:rsidRPr="00F75020" w:rsidRDefault="00406BBE" w:rsidP="006E7133">
            <w:pPr>
              <w:rPr>
                <w:rFonts w:ascii="Times New Roman" w:hAnsi="Times New Roman"/>
                <w:sz w:val="18"/>
                <w:szCs w:val="18"/>
              </w:rPr>
            </w:pPr>
            <w:r w:rsidRPr="00F75020">
              <w:rPr>
                <w:rFonts w:ascii="Times New Roman" w:hAnsi="Times New Roman"/>
                <w:sz w:val="18"/>
                <w:szCs w:val="18"/>
              </w:rPr>
              <w:t>Азбука экономики</w:t>
            </w:r>
          </w:p>
        </w:tc>
        <w:tc>
          <w:tcPr>
            <w:tcW w:w="2410" w:type="dxa"/>
          </w:tcPr>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Обж </w:t>
            </w:r>
          </w:p>
        </w:tc>
      </w:tr>
      <w:tr w:rsidR="00406BBE" w:rsidRPr="005D12B8" w:rsidTr="006E7133">
        <w:tc>
          <w:tcPr>
            <w:tcW w:w="850" w:type="dxa"/>
          </w:tcPr>
          <w:p w:rsidR="00406BBE" w:rsidRDefault="00406BBE" w:rsidP="006E7133">
            <w:pPr>
              <w:jc w:val="center"/>
              <w:rPr>
                <w:rFonts w:ascii="Times New Roman" w:hAnsi="Times New Roman"/>
                <w:sz w:val="18"/>
                <w:szCs w:val="18"/>
              </w:rPr>
            </w:pPr>
            <w:r w:rsidRPr="00F75020">
              <w:rPr>
                <w:rFonts w:ascii="Times New Roman" w:hAnsi="Times New Roman"/>
                <w:sz w:val="18"/>
                <w:szCs w:val="18"/>
              </w:rPr>
              <w:t>7б</w:t>
            </w:r>
          </w:p>
          <w:p w:rsidR="00406BBE" w:rsidRPr="00F75020" w:rsidRDefault="00406BBE" w:rsidP="006E7133">
            <w:pPr>
              <w:jc w:val="center"/>
              <w:rPr>
                <w:rFonts w:ascii="Times New Roman" w:hAnsi="Times New Roman"/>
                <w:sz w:val="18"/>
                <w:szCs w:val="18"/>
              </w:rPr>
            </w:pPr>
            <w:r>
              <w:rPr>
                <w:rFonts w:ascii="Times New Roman" w:hAnsi="Times New Roman"/>
                <w:sz w:val="18"/>
                <w:szCs w:val="18"/>
              </w:rPr>
              <w:t>технолог</w:t>
            </w:r>
          </w:p>
        </w:tc>
        <w:tc>
          <w:tcPr>
            <w:tcW w:w="2978" w:type="dxa"/>
          </w:tcPr>
          <w:p w:rsidR="00406BBE" w:rsidRDefault="00406BBE" w:rsidP="006E7133">
            <w:pPr>
              <w:rPr>
                <w:rFonts w:ascii="Times New Roman" w:hAnsi="Times New Roman"/>
                <w:sz w:val="18"/>
                <w:szCs w:val="18"/>
              </w:rPr>
            </w:pPr>
            <w:r w:rsidRPr="00F75020">
              <w:rPr>
                <w:rFonts w:ascii="Times New Roman" w:hAnsi="Times New Roman"/>
                <w:sz w:val="18"/>
                <w:szCs w:val="18"/>
              </w:rPr>
              <w:t xml:space="preserve">2 </w:t>
            </w:r>
            <w:r>
              <w:rPr>
                <w:rFonts w:ascii="Times New Roman" w:hAnsi="Times New Roman"/>
                <w:sz w:val="18"/>
                <w:szCs w:val="18"/>
              </w:rPr>
              <w:t xml:space="preserve">  </w:t>
            </w:r>
            <w:r w:rsidRPr="00F75020">
              <w:rPr>
                <w:rFonts w:ascii="Times New Roman" w:hAnsi="Times New Roman"/>
                <w:sz w:val="18"/>
                <w:szCs w:val="18"/>
              </w:rPr>
              <w:t xml:space="preserve">математика    </w:t>
            </w:r>
          </w:p>
          <w:p w:rsidR="00406BBE" w:rsidRPr="00F75020" w:rsidRDefault="00406BBE" w:rsidP="006E7133">
            <w:pPr>
              <w:rPr>
                <w:rFonts w:ascii="Times New Roman" w:hAnsi="Times New Roman"/>
                <w:sz w:val="18"/>
                <w:szCs w:val="18"/>
              </w:rPr>
            </w:pPr>
            <w:r>
              <w:rPr>
                <w:rFonts w:ascii="Times New Roman" w:hAnsi="Times New Roman"/>
                <w:sz w:val="18"/>
                <w:szCs w:val="18"/>
              </w:rPr>
              <w:t xml:space="preserve">      </w:t>
            </w:r>
            <w:r w:rsidRPr="00F75020">
              <w:rPr>
                <w:rFonts w:ascii="Times New Roman" w:hAnsi="Times New Roman"/>
                <w:sz w:val="18"/>
                <w:szCs w:val="18"/>
              </w:rPr>
              <w:t xml:space="preserve">логика </w:t>
            </w:r>
          </w:p>
        </w:tc>
        <w:tc>
          <w:tcPr>
            <w:tcW w:w="4252" w:type="dxa"/>
          </w:tcPr>
          <w:p w:rsidR="00406BBE" w:rsidRDefault="00406BBE" w:rsidP="006E7133">
            <w:pPr>
              <w:rPr>
                <w:rFonts w:ascii="Times New Roman" w:hAnsi="Times New Roman"/>
                <w:sz w:val="18"/>
                <w:szCs w:val="18"/>
              </w:rPr>
            </w:pPr>
            <w:r w:rsidRPr="00F75020">
              <w:rPr>
                <w:rFonts w:ascii="Times New Roman" w:hAnsi="Times New Roman"/>
                <w:sz w:val="18"/>
                <w:szCs w:val="18"/>
              </w:rPr>
              <w:t xml:space="preserve">3  </w:t>
            </w:r>
            <w:r>
              <w:rPr>
                <w:rFonts w:ascii="Times New Roman" w:hAnsi="Times New Roman"/>
                <w:sz w:val="18"/>
                <w:szCs w:val="18"/>
              </w:rPr>
              <w:t xml:space="preserve">черчение </w:t>
            </w:r>
          </w:p>
          <w:p w:rsidR="00406BBE" w:rsidRDefault="00406BBE" w:rsidP="006E7133">
            <w:pPr>
              <w:rPr>
                <w:rFonts w:ascii="Times New Roman" w:hAnsi="Times New Roman"/>
                <w:sz w:val="18"/>
                <w:szCs w:val="18"/>
              </w:rPr>
            </w:pPr>
            <w:r>
              <w:rPr>
                <w:rFonts w:ascii="Times New Roman" w:hAnsi="Times New Roman"/>
                <w:sz w:val="18"/>
                <w:szCs w:val="18"/>
              </w:rPr>
              <w:t xml:space="preserve">  Информатика </w:t>
            </w:r>
          </w:p>
          <w:p w:rsidR="00406BBE" w:rsidRPr="00F75020" w:rsidRDefault="00406BBE" w:rsidP="006E7133">
            <w:pPr>
              <w:rPr>
                <w:rFonts w:ascii="Times New Roman" w:hAnsi="Times New Roman"/>
                <w:sz w:val="18"/>
                <w:szCs w:val="18"/>
              </w:rPr>
            </w:pPr>
            <w:r>
              <w:rPr>
                <w:rFonts w:ascii="Times New Roman" w:hAnsi="Times New Roman"/>
                <w:sz w:val="18"/>
                <w:szCs w:val="18"/>
                <w:highlight w:val="yellow"/>
              </w:rPr>
              <w:t xml:space="preserve">  </w:t>
            </w:r>
            <w:r w:rsidRPr="00302DFB">
              <w:rPr>
                <w:rFonts w:ascii="Times New Roman" w:hAnsi="Times New Roman"/>
                <w:sz w:val="18"/>
                <w:szCs w:val="18"/>
                <w:highlight w:val="yellow"/>
              </w:rPr>
              <w:t>Экспериментальная биология  или земледелие</w:t>
            </w:r>
          </w:p>
          <w:p w:rsidR="00406BBE" w:rsidRPr="00F75020" w:rsidRDefault="00406BBE" w:rsidP="006E7133">
            <w:pPr>
              <w:rPr>
                <w:rFonts w:ascii="Times New Roman" w:hAnsi="Times New Roman"/>
                <w:sz w:val="18"/>
                <w:szCs w:val="18"/>
              </w:rPr>
            </w:pPr>
          </w:p>
        </w:tc>
        <w:tc>
          <w:tcPr>
            <w:tcW w:w="2410" w:type="dxa"/>
          </w:tcPr>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Обж </w:t>
            </w:r>
          </w:p>
        </w:tc>
      </w:tr>
      <w:tr w:rsidR="00406BBE" w:rsidRPr="005D12B8" w:rsidTr="006E7133">
        <w:tc>
          <w:tcPr>
            <w:tcW w:w="850" w:type="dxa"/>
          </w:tcPr>
          <w:p w:rsidR="00406BBE" w:rsidRPr="00F75020" w:rsidRDefault="00406BBE" w:rsidP="006E7133">
            <w:pPr>
              <w:jc w:val="center"/>
              <w:rPr>
                <w:rFonts w:ascii="Times New Roman" w:hAnsi="Times New Roman"/>
                <w:sz w:val="18"/>
                <w:szCs w:val="18"/>
              </w:rPr>
            </w:pPr>
            <w:r w:rsidRPr="00F75020">
              <w:rPr>
                <w:rFonts w:ascii="Times New Roman" w:hAnsi="Times New Roman"/>
                <w:sz w:val="18"/>
                <w:szCs w:val="18"/>
              </w:rPr>
              <w:t>8а</w:t>
            </w:r>
          </w:p>
          <w:p w:rsidR="00406BBE" w:rsidRPr="00F75020" w:rsidRDefault="00406BBE" w:rsidP="006E7133">
            <w:pPr>
              <w:jc w:val="center"/>
              <w:rPr>
                <w:rFonts w:ascii="Times New Roman" w:hAnsi="Times New Roman"/>
                <w:sz w:val="18"/>
                <w:szCs w:val="18"/>
              </w:rPr>
            </w:pPr>
            <w:r w:rsidRPr="00F75020">
              <w:rPr>
                <w:rFonts w:ascii="Times New Roman" w:hAnsi="Times New Roman"/>
                <w:sz w:val="18"/>
                <w:szCs w:val="18"/>
              </w:rPr>
              <w:t>полит</w:t>
            </w:r>
          </w:p>
        </w:tc>
        <w:tc>
          <w:tcPr>
            <w:tcW w:w="2978" w:type="dxa"/>
          </w:tcPr>
          <w:p w:rsidR="00406BBE" w:rsidRDefault="00406BBE" w:rsidP="006E7133">
            <w:pPr>
              <w:rPr>
                <w:rFonts w:ascii="Times New Roman" w:hAnsi="Times New Roman"/>
                <w:sz w:val="18"/>
                <w:szCs w:val="18"/>
              </w:rPr>
            </w:pPr>
            <w:r>
              <w:rPr>
                <w:rFonts w:ascii="Times New Roman" w:hAnsi="Times New Roman"/>
                <w:sz w:val="18"/>
                <w:szCs w:val="18"/>
              </w:rPr>
              <w:t>2 математика</w:t>
            </w:r>
            <w:r w:rsidRPr="00F75020">
              <w:rPr>
                <w:rFonts w:ascii="Times New Roman" w:hAnsi="Times New Roman"/>
                <w:sz w:val="18"/>
                <w:szCs w:val="18"/>
              </w:rPr>
              <w:t xml:space="preserve">  </w:t>
            </w:r>
          </w:p>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 логика </w:t>
            </w:r>
          </w:p>
        </w:tc>
        <w:tc>
          <w:tcPr>
            <w:tcW w:w="4252" w:type="dxa"/>
          </w:tcPr>
          <w:p w:rsidR="00406BBE" w:rsidRDefault="00406BBE" w:rsidP="006E7133">
            <w:pPr>
              <w:rPr>
                <w:rFonts w:ascii="Times New Roman" w:hAnsi="Times New Roman"/>
                <w:sz w:val="18"/>
                <w:szCs w:val="18"/>
              </w:rPr>
            </w:pPr>
            <w:r w:rsidRPr="00F75020">
              <w:rPr>
                <w:rFonts w:ascii="Times New Roman" w:hAnsi="Times New Roman"/>
                <w:sz w:val="18"/>
                <w:szCs w:val="18"/>
              </w:rPr>
              <w:t xml:space="preserve">3  Янк   </w:t>
            </w:r>
          </w:p>
          <w:p w:rsidR="00406BBE" w:rsidRDefault="00406BBE" w:rsidP="006E7133">
            <w:pPr>
              <w:rPr>
                <w:rFonts w:ascii="Times New Roman" w:hAnsi="Times New Roman"/>
                <w:sz w:val="18"/>
                <w:szCs w:val="18"/>
              </w:rPr>
            </w:pPr>
            <w:r w:rsidRPr="00F75020">
              <w:rPr>
                <w:rFonts w:ascii="Times New Roman" w:hAnsi="Times New Roman"/>
                <w:sz w:val="18"/>
                <w:szCs w:val="18"/>
              </w:rPr>
              <w:t xml:space="preserve"> </w:t>
            </w:r>
            <w:r>
              <w:rPr>
                <w:rFonts w:ascii="Times New Roman" w:hAnsi="Times New Roman"/>
                <w:sz w:val="18"/>
                <w:szCs w:val="18"/>
              </w:rPr>
              <w:t xml:space="preserve">  </w:t>
            </w:r>
            <w:r w:rsidRPr="00F75020">
              <w:rPr>
                <w:rFonts w:ascii="Times New Roman" w:hAnsi="Times New Roman"/>
                <w:sz w:val="18"/>
                <w:szCs w:val="18"/>
              </w:rPr>
              <w:t xml:space="preserve">Физика </w:t>
            </w:r>
          </w:p>
          <w:p w:rsidR="00406BBE" w:rsidRPr="00F75020" w:rsidRDefault="00406BBE" w:rsidP="006E7133">
            <w:pPr>
              <w:rPr>
                <w:rFonts w:ascii="Times New Roman" w:hAnsi="Times New Roman"/>
                <w:sz w:val="18"/>
                <w:szCs w:val="18"/>
              </w:rPr>
            </w:pPr>
            <w:r>
              <w:rPr>
                <w:rFonts w:ascii="Times New Roman" w:hAnsi="Times New Roman"/>
                <w:sz w:val="18"/>
                <w:szCs w:val="18"/>
              </w:rPr>
              <w:t xml:space="preserve"> </w:t>
            </w:r>
            <w:r w:rsidRPr="00F75020">
              <w:rPr>
                <w:rFonts w:ascii="Times New Roman" w:hAnsi="Times New Roman"/>
                <w:sz w:val="18"/>
                <w:szCs w:val="18"/>
              </w:rPr>
              <w:t xml:space="preserve">  </w:t>
            </w:r>
            <w:r>
              <w:rPr>
                <w:rFonts w:ascii="Times New Roman" w:hAnsi="Times New Roman"/>
                <w:sz w:val="18"/>
                <w:szCs w:val="18"/>
              </w:rPr>
              <w:t xml:space="preserve">Информатика </w:t>
            </w:r>
          </w:p>
        </w:tc>
        <w:tc>
          <w:tcPr>
            <w:tcW w:w="2410" w:type="dxa"/>
          </w:tcPr>
          <w:p w:rsidR="00406BBE" w:rsidRPr="00F75020" w:rsidRDefault="00406BBE" w:rsidP="006E7133">
            <w:pPr>
              <w:rPr>
                <w:rFonts w:ascii="Times New Roman" w:hAnsi="Times New Roman"/>
                <w:sz w:val="18"/>
                <w:szCs w:val="18"/>
              </w:rPr>
            </w:pPr>
            <w:r w:rsidRPr="00F75020">
              <w:rPr>
                <w:rFonts w:ascii="Times New Roman" w:hAnsi="Times New Roman"/>
                <w:sz w:val="18"/>
                <w:szCs w:val="18"/>
              </w:rPr>
              <w:t>-</w:t>
            </w:r>
          </w:p>
        </w:tc>
      </w:tr>
      <w:tr w:rsidR="00406BBE" w:rsidRPr="005D12B8" w:rsidTr="006E7133">
        <w:tc>
          <w:tcPr>
            <w:tcW w:w="850" w:type="dxa"/>
          </w:tcPr>
          <w:p w:rsidR="00406BBE" w:rsidRPr="00F75020" w:rsidRDefault="00406BBE" w:rsidP="006E7133">
            <w:pPr>
              <w:jc w:val="center"/>
              <w:rPr>
                <w:rFonts w:ascii="Times New Roman" w:hAnsi="Times New Roman"/>
                <w:sz w:val="18"/>
                <w:szCs w:val="18"/>
              </w:rPr>
            </w:pPr>
            <w:r w:rsidRPr="00F75020">
              <w:rPr>
                <w:rFonts w:ascii="Times New Roman" w:hAnsi="Times New Roman"/>
                <w:sz w:val="18"/>
                <w:szCs w:val="18"/>
              </w:rPr>
              <w:t>8б</w:t>
            </w:r>
          </w:p>
          <w:p w:rsidR="00406BBE" w:rsidRPr="00F75020" w:rsidRDefault="00406BBE" w:rsidP="006E7133">
            <w:pPr>
              <w:jc w:val="center"/>
              <w:rPr>
                <w:rFonts w:ascii="Times New Roman" w:hAnsi="Times New Roman"/>
                <w:sz w:val="18"/>
                <w:szCs w:val="18"/>
              </w:rPr>
            </w:pPr>
            <w:r>
              <w:rPr>
                <w:rFonts w:ascii="Times New Roman" w:hAnsi="Times New Roman"/>
                <w:sz w:val="18"/>
                <w:szCs w:val="18"/>
              </w:rPr>
              <w:t>Агротех</w:t>
            </w:r>
            <w:r>
              <w:rPr>
                <w:rFonts w:ascii="Times New Roman" w:hAnsi="Times New Roman"/>
                <w:sz w:val="18"/>
                <w:szCs w:val="18"/>
              </w:rPr>
              <w:lastRenderedPageBreak/>
              <w:t xml:space="preserve">нологич </w:t>
            </w:r>
          </w:p>
        </w:tc>
        <w:tc>
          <w:tcPr>
            <w:tcW w:w="2978" w:type="dxa"/>
          </w:tcPr>
          <w:p w:rsidR="00406BBE" w:rsidRDefault="00406BBE" w:rsidP="006E7133">
            <w:pPr>
              <w:rPr>
                <w:rFonts w:ascii="Times New Roman" w:hAnsi="Times New Roman"/>
                <w:sz w:val="18"/>
                <w:szCs w:val="18"/>
              </w:rPr>
            </w:pPr>
            <w:r w:rsidRPr="00F75020">
              <w:rPr>
                <w:rFonts w:ascii="Times New Roman" w:hAnsi="Times New Roman"/>
                <w:sz w:val="18"/>
                <w:szCs w:val="18"/>
              </w:rPr>
              <w:lastRenderedPageBreak/>
              <w:t xml:space="preserve">2 математика </w:t>
            </w:r>
          </w:p>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логика   </w:t>
            </w:r>
          </w:p>
        </w:tc>
        <w:tc>
          <w:tcPr>
            <w:tcW w:w="4252" w:type="dxa"/>
          </w:tcPr>
          <w:p w:rsidR="00406BBE" w:rsidRPr="00F75020" w:rsidRDefault="00406BBE" w:rsidP="006E7133">
            <w:pPr>
              <w:rPr>
                <w:rFonts w:ascii="Times New Roman" w:hAnsi="Times New Roman"/>
                <w:sz w:val="18"/>
                <w:szCs w:val="18"/>
              </w:rPr>
            </w:pPr>
            <w:r w:rsidRPr="00F75020">
              <w:rPr>
                <w:rFonts w:ascii="Times New Roman" w:hAnsi="Times New Roman"/>
                <w:sz w:val="18"/>
                <w:szCs w:val="18"/>
              </w:rPr>
              <w:t>3  Янк</w:t>
            </w:r>
          </w:p>
          <w:p w:rsidR="00406BBE" w:rsidRPr="002F7F1D" w:rsidRDefault="00406BBE" w:rsidP="006E7133">
            <w:pPr>
              <w:rPr>
                <w:rFonts w:ascii="Times New Roman" w:hAnsi="Times New Roman"/>
                <w:sz w:val="18"/>
                <w:szCs w:val="18"/>
                <w:highlight w:val="yellow"/>
              </w:rPr>
            </w:pPr>
            <w:r w:rsidRPr="00F75020">
              <w:rPr>
                <w:rFonts w:ascii="Times New Roman" w:hAnsi="Times New Roman"/>
                <w:sz w:val="18"/>
                <w:szCs w:val="18"/>
              </w:rPr>
              <w:t xml:space="preserve">    </w:t>
            </w:r>
            <w:r w:rsidRPr="002F7F1D">
              <w:rPr>
                <w:rFonts w:ascii="Times New Roman" w:hAnsi="Times New Roman"/>
                <w:sz w:val="18"/>
                <w:szCs w:val="18"/>
                <w:highlight w:val="yellow"/>
              </w:rPr>
              <w:t xml:space="preserve">Технология </w:t>
            </w:r>
          </w:p>
          <w:p w:rsidR="00406BBE" w:rsidRPr="00F75020" w:rsidRDefault="00406BBE" w:rsidP="006E7133">
            <w:pPr>
              <w:rPr>
                <w:rFonts w:ascii="Times New Roman" w:hAnsi="Times New Roman"/>
                <w:sz w:val="18"/>
                <w:szCs w:val="18"/>
              </w:rPr>
            </w:pPr>
            <w:r w:rsidRPr="002F7F1D">
              <w:rPr>
                <w:rFonts w:ascii="Times New Roman" w:hAnsi="Times New Roman"/>
                <w:sz w:val="18"/>
                <w:szCs w:val="18"/>
                <w:highlight w:val="yellow"/>
              </w:rPr>
              <w:lastRenderedPageBreak/>
              <w:t xml:space="preserve">    Биология</w:t>
            </w:r>
            <w:r>
              <w:rPr>
                <w:rFonts w:ascii="Times New Roman" w:hAnsi="Times New Roman"/>
                <w:sz w:val="18"/>
                <w:szCs w:val="18"/>
              </w:rPr>
              <w:t xml:space="preserve"> </w:t>
            </w:r>
          </w:p>
          <w:p w:rsidR="00406BBE" w:rsidRPr="00F75020" w:rsidRDefault="00406BBE" w:rsidP="006E7133">
            <w:pPr>
              <w:rPr>
                <w:rFonts w:ascii="Times New Roman" w:hAnsi="Times New Roman"/>
                <w:sz w:val="18"/>
                <w:szCs w:val="18"/>
              </w:rPr>
            </w:pPr>
          </w:p>
        </w:tc>
        <w:tc>
          <w:tcPr>
            <w:tcW w:w="2410" w:type="dxa"/>
          </w:tcPr>
          <w:p w:rsidR="00406BBE" w:rsidRPr="00F75020" w:rsidRDefault="00406BBE" w:rsidP="006E7133">
            <w:pPr>
              <w:rPr>
                <w:rFonts w:ascii="Times New Roman" w:hAnsi="Times New Roman"/>
                <w:sz w:val="18"/>
                <w:szCs w:val="18"/>
              </w:rPr>
            </w:pPr>
            <w:r w:rsidRPr="00F75020">
              <w:rPr>
                <w:rFonts w:ascii="Times New Roman" w:hAnsi="Times New Roman"/>
                <w:sz w:val="18"/>
                <w:szCs w:val="18"/>
              </w:rPr>
              <w:lastRenderedPageBreak/>
              <w:t>-</w:t>
            </w:r>
          </w:p>
        </w:tc>
      </w:tr>
      <w:tr w:rsidR="00406BBE" w:rsidRPr="005D12B8" w:rsidTr="006E7133">
        <w:tc>
          <w:tcPr>
            <w:tcW w:w="850" w:type="dxa"/>
          </w:tcPr>
          <w:p w:rsidR="00406BBE" w:rsidRDefault="00406BBE" w:rsidP="006E7133">
            <w:pPr>
              <w:jc w:val="center"/>
              <w:rPr>
                <w:rFonts w:ascii="Times New Roman" w:hAnsi="Times New Roman"/>
                <w:sz w:val="18"/>
                <w:szCs w:val="18"/>
              </w:rPr>
            </w:pPr>
            <w:r>
              <w:rPr>
                <w:rFonts w:ascii="Times New Roman" w:hAnsi="Times New Roman"/>
                <w:sz w:val="18"/>
                <w:szCs w:val="18"/>
              </w:rPr>
              <w:lastRenderedPageBreak/>
              <w:t>8в</w:t>
            </w:r>
          </w:p>
          <w:p w:rsidR="00406BBE" w:rsidRPr="00F75020" w:rsidRDefault="00406BBE" w:rsidP="006E7133">
            <w:pPr>
              <w:jc w:val="center"/>
              <w:rPr>
                <w:rFonts w:ascii="Times New Roman" w:hAnsi="Times New Roman"/>
                <w:sz w:val="18"/>
                <w:szCs w:val="18"/>
              </w:rPr>
            </w:pPr>
            <w:r>
              <w:rPr>
                <w:rFonts w:ascii="Times New Roman" w:hAnsi="Times New Roman"/>
                <w:sz w:val="18"/>
                <w:szCs w:val="18"/>
              </w:rPr>
              <w:t>информ</w:t>
            </w:r>
          </w:p>
        </w:tc>
        <w:tc>
          <w:tcPr>
            <w:tcW w:w="2978" w:type="dxa"/>
          </w:tcPr>
          <w:p w:rsidR="00406BBE" w:rsidRDefault="00406BBE" w:rsidP="006E7133">
            <w:pPr>
              <w:rPr>
                <w:rFonts w:ascii="Times New Roman" w:hAnsi="Times New Roman"/>
                <w:sz w:val="18"/>
                <w:szCs w:val="18"/>
              </w:rPr>
            </w:pPr>
            <w:r>
              <w:rPr>
                <w:rFonts w:ascii="Times New Roman" w:hAnsi="Times New Roman"/>
                <w:sz w:val="18"/>
                <w:szCs w:val="18"/>
              </w:rPr>
              <w:t>2</w:t>
            </w:r>
          </w:p>
          <w:p w:rsidR="00406BBE" w:rsidRPr="00F75020" w:rsidRDefault="00406BBE" w:rsidP="006E7133">
            <w:pPr>
              <w:rPr>
                <w:rFonts w:ascii="Times New Roman" w:hAnsi="Times New Roman"/>
                <w:sz w:val="18"/>
                <w:szCs w:val="18"/>
              </w:rPr>
            </w:pPr>
            <w:r>
              <w:rPr>
                <w:rFonts w:ascii="Times New Roman" w:hAnsi="Times New Roman"/>
                <w:sz w:val="18"/>
                <w:szCs w:val="18"/>
              </w:rPr>
              <w:t xml:space="preserve">Информатика </w:t>
            </w:r>
          </w:p>
        </w:tc>
        <w:tc>
          <w:tcPr>
            <w:tcW w:w="4252" w:type="dxa"/>
          </w:tcPr>
          <w:p w:rsidR="00406BBE" w:rsidRDefault="00406BBE" w:rsidP="006E7133">
            <w:pPr>
              <w:rPr>
                <w:rFonts w:ascii="Times New Roman" w:hAnsi="Times New Roman"/>
                <w:sz w:val="18"/>
                <w:szCs w:val="18"/>
              </w:rPr>
            </w:pPr>
            <w:r>
              <w:rPr>
                <w:rFonts w:ascii="Times New Roman" w:hAnsi="Times New Roman"/>
                <w:sz w:val="18"/>
                <w:szCs w:val="18"/>
              </w:rPr>
              <w:t>3  математика -1</w:t>
            </w:r>
          </w:p>
          <w:p w:rsidR="00406BBE" w:rsidRDefault="00406BBE" w:rsidP="006E7133">
            <w:pPr>
              <w:rPr>
                <w:rFonts w:ascii="Times New Roman" w:hAnsi="Times New Roman"/>
                <w:sz w:val="18"/>
                <w:szCs w:val="18"/>
              </w:rPr>
            </w:pPr>
            <w:r>
              <w:rPr>
                <w:rFonts w:ascii="Times New Roman" w:hAnsi="Times New Roman"/>
                <w:sz w:val="18"/>
                <w:szCs w:val="18"/>
              </w:rPr>
              <w:t xml:space="preserve">    Физика </w:t>
            </w:r>
          </w:p>
          <w:p w:rsidR="00406BBE" w:rsidRPr="00F75020" w:rsidRDefault="00406BBE" w:rsidP="006E7133">
            <w:pPr>
              <w:rPr>
                <w:rFonts w:ascii="Times New Roman" w:hAnsi="Times New Roman"/>
                <w:sz w:val="18"/>
                <w:szCs w:val="18"/>
              </w:rPr>
            </w:pPr>
            <w:r>
              <w:rPr>
                <w:rFonts w:ascii="Times New Roman" w:hAnsi="Times New Roman"/>
                <w:sz w:val="18"/>
                <w:szCs w:val="18"/>
              </w:rPr>
              <w:t xml:space="preserve">    Янк </w:t>
            </w:r>
          </w:p>
        </w:tc>
        <w:tc>
          <w:tcPr>
            <w:tcW w:w="2410" w:type="dxa"/>
          </w:tcPr>
          <w:p w:rsidR="00406BBE" w:rsidRPr="00F75020" w:rsidRDefault="00406BBE" w:rsidP="006E7133">
            <w:pPr>
              <w:rPr>
                <w:rFonts w:ascii="Times New Roman" w:hAnsi="Times New Roman"/>
                <w:sz w:val="18"/>
                <w:szCs w:val="18"/>
              </w:rPr>
            </w:pPr>
          </w:p>
        </w:tc>
      </w:tr>
      <w:tr w:rsidR="00406BBE" w:rsidRPr="005D12B8" w:rsidTr="006E7133">
        <w:tc>
          <w:tcPr>
            <w:tcW w:w="850" w:type="dxa"/>
          </w:tcPr>
          <w:p w:rsidR="00406BBE" w:rsidRPr="00F75020" w:rsidRDefault="00406BBE" w:rsidP="006E7133">
            <w:pPr>
              <w:jc w:val="center"/>
              <w:rPr>
                <w:rFonts w:ascii="Times New Roman" w:hAnsi="Times New Roman"/>
                <w:b/>
                <w:sz w:val="18"/>
                <w:szCs w:val="18"/>
              </w:rPr>
            </w:pPr>
            <w:r w:rsidRPr="00F75020">
              <w:rPr>
                <w:rFonts w:ascii="Times New Roman" w:hAnsi="Times New Roman"/>
                <w:b/>
                <w:sz w:val="18"/>
                <w:szCs w:val="18"/>
              </w:rPr>
              <w:t>класс</w:t>
            </w:r>
          </w:p>
        </w:tc>
        <w:tc>
          <w:tcPr>
            <w:tcW w:w="2978" w:type="dxa"/>
          </w:tcPr>
          <w:p w:rsidR="00406BBE" w:rsidRPr="00F75020" w:rsidRDefault="00406BBE" w:rsidP="006E7133">
            <w:pPr>
              <w:jc w:val="center"/>
              <w:rPr>
                <w:rFonts w:ascii="Times New Roman" w:hAnsi="Times New Roman"/>
                <w:b/>
                <w:sz w:val="18"/>
                <w:szCs w:val="18"/>
              </w:rPr>
            </w:pPr>
            <w:r w:rsidRPr="00F75020">
              <w:rPr>
                <w:rFonts w:ascii="Times New Roman" w:hAnsi="Times New Roman"/>
                <w:b/>
                <w:sz w:val="18"/>
                <w:szCs w:val="18"/>
              </w:rPr>
              <w:t>Часы по выбору</w:t>
            </w:r>
          </w:p>
          <w:p w:rsidR="00406BBE" w:rsidRPr="00F75020" w:rsidRDefault="00406BBE" w:rsidP="006E7133">
            <w:pPr>
              <w:rPr>
                <w:rFonts w:ascii="Times New Roman" w:hAnsi="Times New Roman"/>
                <w:b/>
                <w:sz w:val="18"/>
                <w:szCs w:val="18"/>
              </w:rPr>
            </w:pPr>
            <w:r w:rsidRPr="00F75020">
              <w:rPr>
                <w:rFonts w:ascii="Times New Roman" w:hAnsi="Times New Roman"/>
                <w:b/>
                <w:sz w:val="18"/>
                <w:szCs w:val="18"/>
              </w:rPr>
              <w:t xml:space="preserve">            Компонент ОУ</w:t>
            </w:r>
          </w:p>
        </w:tc>
        <w:tc>
          <w:tcPr>
            <w:tcW w:w="4252" w:type="dxa"/>
          </w:tcPr>
          <w:p w:rsidR="00406BBE" w:rsidRPr="00F75020" w:rsidRDefault="00406BBE" w:rsidP="006E7133">
            <w:pPr>
              <w:jc w:val="center"/>
              <w:rPr>
                <w:rFonts w:ascii="Times New Roman" w:hAnsi="Times New Roman"/>
                <w:b/>
                <w:sz w:val="18"/>
                <w:szCs w:val="18"/>
              </w:rPr>
            </w:pPr>
            <w:r w:rsidRPr="00F75020">
              <w:rPr>
                <w:rFonts w:ascii="Times New Roman" w:hAnsi="Times New Roman"/>
                <w:b/>
                <w:sz w:val="18"/>
                <w:szCs w:val="18"/>
              </w:rPr>
              <w:t>Элективные курсы</w:t>
            </w:r>
          </w:p>
          <w:p w:rsidR="00406BBE" w:rsidRPr="00F75020" w:rsidRDefault="00406BBE" w:rsidP="006E7133">
            <w:pPr>
              <w:jc w:val="center"/>
              <w:rPr>
                <w:rFonts w:ascii="Times New Roman" w:hAnsi="Times New Roman"/>
                <w:b/>
                <w:sz w:val="18"/>
                <w:szCs w:val="18"/>
              </w:rPr>
            </w:pPr>
            <w:r w:rsidRPr="00F75020">
              <w:rPr>
                <w:rFonts w:ascii="Times New Roman" w:hAnsi="Times New Roman"/>
                <w:b/>
                <w:sz w:val="18"/>
                <w:szCs w:val="18"/>
              </w:rPr>
              <w:t xml:space="preserve"> Проектная деятельность</w:t>
            </w:r>
          </w:p>
        </w:tc>
        <w:tc>
          <w:tcPr>
            <w:tcW w:w="2410" w:type="dxa"/>
          </w:tcPr>
          <w:p w:rsidR="00406BBE" w:rsidRPr="00F75020" w:rsidRDefault="00406BBE" w:rsidP="006E7133">
            <w:pPr>
              <w:jc w:val="center"/>
              <w:rPr>
                <w:rFonts w:ascii="Times New Roman" w:hAnsi="Times New Roman"/>
                <w:b/>
                <w:sz w:val="18"/>
                <w:szCs w:val="18"/>
              </w:rPr>
            </w:pPr>
            <w:r w:rsidRPr="00F75020">
              <w:rPr>
                <w:rFonts w:ascii="Times New Roman" w:hAnsi="Times New Roman"/>
                <w:b/>
                <w:sz w:val="18"/>
                <w:szCs w:val="18"/>
              </w:rPr>
              <w:t xml:space="preserve">Консультация </w:t>
            </w:r>
          </w:p>
        </w:tc>
      </w:tr>
      <w:tr w:rsidR="00406BBE" w:rsidRPr="005D12B8" w:rsidTr="006E7133">
        <w:tc>
          <w:tcPr>
            <w:tcW w:w="850" w:type="dxa"/>
          </w:tcPr>
          <w:p w:rsidR="00406BBE" w:rsidRPr="00F75020" w:rsidRDefault="00406BBE" w:rsidP="006E7133">
            <w:pPr>
              <w:jc w:val="center"/>
              <w:rPr>
                <w:rFonts w:ascii="Times New Roman" w:hAnsi="Times New Roman"/>
                <w:sz w:val="18"/>
                <w:szCs w:val="18"/>
              </w:rPr>
            </w:pPr>
            <w:r w:rsidRPr="00F75020">
              <w:rPr>
                <w:rFonts w:ascii="Times New Roman" w:hAnsi="Times New Roman"/>
                <w:sz w:val="18"/>
                <w:szCs w:val="18"/>
              </w:rPr>
              <w:t xml:space="preserve">9а </w:t>
            </w:r>
          </w:p>
          <w:p w:rsidR="00406BBE" w:rsidRPr="00F75020" w:rsidRDefault="00406BBE" w:rsidP="006E7133">
            <w:pPr>
              <w:jc w:val="center"/>
              <w:rPr>
                <w:rFonts w:ascii="Times New Roman" w:hAnsi="Times New Roman"/>
                <w:sz w:val="18"/>
                <w:szCs w:val="18"/>
              </w:rPr>
            </w:pPr>
            <w:r w:rsidRPr="00F75020">
              <w:rPr>
                <w:rFonts w:ascii="Times New Roman" w:hAnsi="Times New Roman"/>
                <w:sz w:val="18"/>
                <w:szCs w:val="18"/>
              </w:rPr>
              <w:t>полит</w:t>
            </w:r>
          </w:p>
        </w:tc>
        <w:tc>
          <w:tcPr>
            <w:tcW w:w="2978" w:type="dxa"/>
          </w:tcPr>
          <w:p w:rsidR="00406BBE" w:rsidRDefault="00406BBE" w:rsidP="006E7133">
            <w:pPr>
              <w:rPr>
                <w:rFonts w:ascii="Times New Roman" w:hAnsi="Times New Roman"/>
                <w:sz w:val="18"/>
                <w:szCs w:val="18"/>
              </w:rPr>
            </w:pPr>
            <w:r w:rsidRPr="00F75020">
              <w:rPr>
                <w:rFonts w:ascii="Times New Roman" w:hAnsi="Times New Roman"/>
                <w:sz w:val="18"/>
                <w:szCs w:val="18"/>
              </w:rPr>
              <w:t>3 математика 2 ч</w:t>
            </w:r>
          </w:p>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   Физика </w:t>
            </w:r>
          </w:p>
        </w:tc>
        <w:tc>
          <w:tcPr>
            <w:tcW w:w="4252" w:type="dxa"/>
          </w:tcPr>
          <w:p w:rsidR="00406BBE" w:rsidRDefault="00406BBE" w:rsidP="006E7133">
            <w:pPr>
              <w:rPr>
                <w:rFonts w:ascii="Times New Roman" w:hAnsi="Times New Roman"/>
                <w:sz w:val="18"/>
                <w:szCs w:val="18"/>
              </w:rPr>
            </w:pPr>
            <w:r w:rsidRPr="00F75020">
              <w:rPr>
                <w:rFonts w:ascii="Times New Roman" w:hAnsi="Times New Roman"/>
                <w:sz w:val="18"/>
                <w:szCs w:val="18"/>
              </w:rPr>
              <w:t xml:space="preserve">3  </w:t>
            </w:r>
            <w:r>
              <w:rPr>
                <w:rFonts w:ascii="Times New Roman" w:hAnsi="Times New Roman"/>
                <w:sz w:val="18"/>
                <w:szCs w:val="18"/>
              </w:rPr>
              <w:t>измерение физических величин</w:t>
            </w:r>
          </w:p>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 </w:t>
            </w:r>
            <w:r>
              <w:rPr>
                <w:rFonts w:ascii="Times New Roman" w:hAnsi="Times New Roman"/>
                <w:sz w:val="18"/>
                <w:szCs w:val="18"/>
              </w:rPr>
              <w:t>Информатика -2 ч</w:t>
            </w:r>
          </w:p>
        </w:tc>
        <w:tc>
          <w:tcPr>
            <w:tcW w:w="2410" w:type="dxa"/>
          </w:tcPr>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3 русс яз </w:t>
            </w:r>
          </w:p>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Русс яз </w:t>
            </w:r>
          </w:p>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Матем  </w:t>
            </w:r>
          </w:p>
        </w:tc>
      </w:tr>
      <w:tr w:rsidR="00406BBE" w:rsidRPr="005D12B8" w:rsidTr="006E7133">
        <w:tc>
          <w:tcPr>
            <w:tcW w:w="850" w:type="dxa"/>
          </w:tcPr>
          <w:p w:rsidR="00406BBE" w:rsidRPr="00F75020" w:rsidRDefault="00406BBE" w:rsidP="006E7133">
            <w:pPr>
              <w:jc w:val="center"/>
              <w:rPr>
                <w:rFonts w:ascii="Times New Roman" w:hAnsi="Times New Roman"/>
                <w:sz w:val="18"/>
                <w:szCs w:val="18"/>
              </w:rPr>
            </w:pPr>
            <w:r w:rsidRPr="00F75020">
              <w:rPr>
                <w:rFonts w:ascii="Times New Roman" w:hAnsi="Times New Roman"/>
                <w:sz w:val="18"/>
                <w:szCs w:val="18"/>
              </w:rPr>
              <w:t>9б</w:t>
            </w:r>
          </w:p>
        </w:tc>
        <w:tc>
          <w:tcPr>
            <w:tcW w:w="2978" w:type="dxa"/>
          </w:tcPr>
          <w:p w:rsidR="00406BBE" w:rsidRDefault="00406BBE" w:rsidP="006E7133">
            <w:pPr>
              <w:rPr>
                <w:rFonts w:ascii="Times New Roman" w:hAnsi="Times New Roman"/>
                <w:sz w:val="18"/>
                <w:szCs w:val="18"/>
              </w:rPr>
            </w:pPr>
            <w:r w:rsidRPr="00F75020">
              <w:rPr>
                <w:rFonts w:ascii="Times New Roman" w:hAnsi="Times New Roman"/>
                <w:sz w:val="18"/>
                <w:szCs w:val="18"/>
              </w:rPr>
              <w:t>3 математика 2 ч</w:t>
            </w:r>
          </w:p>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   Физика </w:t>
            </w:r>
          </w:p>
        </w:tc>
        <w:tc>
          <w:tcPr>
            <w:tcW w:w="4252" w:type="dxa"/>
          </w:tcPr>
          <w:p w:rsidR="00406BBE" w:rsidRPr="00F75020" w:rsidRDefault="00406BBE" w:rsidP="006E7133">
            <w:pPr>
              <w:rPr>
                <w:rFonts w:ascii="Times New Roman" w:hAnsi="Times New Roman"/>
                <w:sz w:val="18"/>
                <w:szCs w:val="18"/>
              </w:rPr>
            </w:pPr>
            <w:r w:rsidRPr="00F75020">
              <w:rPr>
                <w:rFonts w:ascii="Times New Roman" w:hAnsi="Times New Roman"/>
                <w:sz w:val="18"/>
                <w:szCs w:val="18"/>
              </w:rPr>
              <w:t>3  основы предпринимательства 2ч Скрябина М.Г.</w:t>
            </w:r>
          </w:p>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   Основы экологии- Прокопьева О.И.</w:t>
            </w:r>
          </w:p>
        </w:tc>
        <w:tc>
          <w:tcPr>
            <w:tcW w:w="2410" w:type="dxa"/>
          </w:tcPr>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3 русс яз </w:t>
            </w:r>
          </w:p>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Русс яз </w:t>
            </w:r>
          </w:p>
          <w:p w:rsidR="00406BBE" w:rsidRPr="00F75020" w:rsidRDefault="00406BBE" w:rsidP="006E7133">
            <w:pPr>
              <w:rPr>
                <w:rFonts w:ascii="Times New Roman" w:hAnsi="Times New Roman"/>
                <w:sz w:val="18"/>
                <w:szCs w:val="18"/>
              </w:rPr>
            </w:pPr>
            <w:r w:rsidRPr="00F75020">
              <w:rPr>
                <w:rFonts w:ascii="Times New Roman" w:hAnsi="Times New Roman"/>
                <w:sz w:val="18"/>
                <w:szCs w:val="18"/>
              </w:rPr>
              <w:t xml:space="preserve">Матем </w:t>
            </w:r>
          </w:p>
        </w:tc>
      </w:tr>
    </w:tbl>
    <w:p w:rsidR="00406BBE" w:rsidRDefault="00406BBE" w:rsidP="00406BBE">
      <w:pPr>
        <w:rPr>
          <w:rFonts w:ascii="Times New Roman" w:hAnsi="Times New Roman"/>
          <w:b/>
          <w:sz w:val="18"/>
          <w:szCs w:val="18"/>
        </w:rPr>
      </w:pPr>
    </w:p>
    <w:p w:rsidR="00406BBE" w:rsidRDefault="00406BBE" w:rsidP="00406BBE">
      <w:pPr>
        <w:rPr>
          <w:rFonts w:ascii="Times New Roman" w:hAnsi="Times New Roman"/>
          <w:b/>
          <w:sz w:val="18"/>
          <w:szCs w:val="18"/>
        </w:rPr>
      </w:pPr>
    </w:p>
    <w:p w:rsidR="00406BBE" w:rsidRDefault="00406BBE" w:rsidP="00406BBE">
      <w:pPr>
        <w:rPr>
          <w:rFonts w:ascii="Times New Roman" w:hAnsi="Times New Roman"/>
          <w:b/>
          <w:sz w:val="18"/>
          <w:szCs w:val="18"/>
        </w:rPr>
      </w:pPr>
    </w:p>
    <w:p w:rsidR="00406BBE" w:rsidRDefault="00406BBE" w:rsidP="00406BBE">
      <w:pPr>
        <w:rPr>
          <w:rFonts w:ascii="Times New Roman" w:hAnsi="Times New Roman"/>
          <w:b/>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2836"/>
        <w:gridCol w:w="3969"/>
        <w:gridCol w:w="2410"/>
      </w:tblGrid>
      <w:tr w:rsidR="00406BBE" w:rsidRPr="005D12B8" w:rsidTr="006E7133">
        <w:tc>
          <w:tcPr>
            <w:tcW w:w="850" w:type="dxa"/>
          </w:tcPr>
          <w:p w:rsidR="00406BBE" w:rsidRPr="00F75020" w:rsidRDefault="00406BBE" w:rsidP="006E7133">
            <w:pPr>
              <w:jc w:val="center"/>
              <w:rPr>
                <w:rFonts w:ascii="Times New Roman" w:hAnsi="Times New Roman"/>
                <w:b/>
              </w:rPr>
            </w:pPr>
            <w:r w:rsidRPr="00F75020">
              <w:rPr>
                <w:rFonts w:ascii="Times New Roman" w:hAnsi="Times New Roman"/>
                <w:b/>
              </w:rPr>
              <w:t>класс</w:t>
            </w:r>
          </w:p>
        </w:tc>
        <w:tc>
          <w:tcPr>
            <w:tcW w:w="2836" w:type="dxa"/>
          </w:tcPr>
          <w:p w:rsidR="00406BBE" w:rsidRPr="00F75020" w:rsidRDefault="00406BBE" w:rsidP="006E7133">
            <w:pPr>
              <w:rPr>
                <w:rFonts w:ascii="Times New Roman" w:hAnsi="Times New Roman"/>
                <w:b/>
              </w:rPr>
            </w:pPr>
            <w:r w:rsidRPr="00F75020">
              <w:rPr>
                <w:rFonts w:ascii="Times New Roman" w:hAnsi="Times New Roman"/>
                <w:b/>
              </w:rPr>
              <w:t xml:space="preserve">            Компонент ОУ</w:t>
            </w:r>
          </w:p>
        </w:tc>
        <w:tc>
          <w:tcPr>
            <w:tcW w:w="3969" w:type="dxa"/>
          </w:tcPr>
          <w:p w:rsidR="00406BBE" w:rsidRPr="00F75020" w:rsidRDefault="00406BBE" w:rsidP="006E7133">
            <w:pPr>
              <w:jc w:val="center"/>
              <w:rPr>
                <w:rFonts w:ascii="Times New Roman" w:hAnsi="Times New Roman"/>
                <w:b/>
              </w:rPr>
            </w:pPr>
            <w:r w:rsidRPr="00F75020">
              <w:rPr>
                <w:rFonts w:ascii="Times New Roman" w:hAnsi="Times New Roman"/>
                <w:b/>
              </w:rPr>
              <w:t>Элективные курсы</w:t>
            </w:r>
          </w:p>
          <w:p w:rsidR="00406BBE" w:rsidRPr="00F75020" w:rsidRDefault="00406BBE" w:rsidP="006E7133">
            <w:pPr>
              <w:jc w:val="center"/>
              <w:rPr>
                <w:rFonts w:ascii="Times New Roman" w:hAnsi="Times New Roman"/>
                <w:b/>
              </w:rPr>
            </w:pPr>
            <w:r w:rsidRPr="00F75020">
              <w:rPr>
                <w:rFonts w:ascii="Times New Roman" w:hAnsi="Times New Roman"/>
                <w:b/>
              </w:rPr>
              <w:t xml:space="preserve"> Проектная деятельность</w:t>
            </w:r>
          </w:p>
        </w:tc>
        <w:tc>
          <w:tcPr>
            <w:tcW w:w="2410" w:type="dxa"/>
          </w:tcPr>
          <w:p w:rsidR="00406BBE" w:rsidRPr="00F75020" w:rsidRDefault="00406BBE" w:rsidP="006E7133">
            <w:pPr>
              <w:jc w:val="center"/>
              <w:rPr>
                <w:rFonts w:ascii="Times New Roman" w:hAnsi="Times New Roman"/>
                <w:b/>
              </w:rPr>
            </w:pPr>
            <w:r w:rsidRPr="00F75020">
              <w:rPr>
                <w:rFonts w:ascii="Times New Roman" w:hAnsi="Times New Roman"/>
                <w:b/>
              </w:rPr>
              <w:t xml:space="preserve">Консультация </w:t>
            </w:r>
          </w:p>
        </w:tc>
      </w:tr>
      <w:tr w:rsidR="00406BBE" w:rsidRPr="005D12B8" w:rsidTr="006E7133">
        <w:tc>
          <w:tcPr>
            <w:tcW w:w="850" w:type="dxa"/>
          </w:tcPr>
          <w:p w:rsidR="00406BBE" w:rsidRDefault="00406BBE" w:rsidP="006E7133">
            <w:pPr>
              <w:jc w:val="center"/>
              <w:rPr>
                <w:rFonts w:ascii="Times New Roman" w:hAnsi="Times New Roman"/>
              </w:rPr>
            </w:pPr>
            <w:r w:rsidRPr="00F75020">
              <w:rPr>
                <w:rFonts w:ascii="Times New Roman" w:hAnsi="Times New Roman"/>
              </w:rPr>
              <w:t>10а</w:t>
            </w:r>
          </w:p>
          <w:p w:rsidR="00406BBE" w:rsidRPr="00F75020" w:rsidRDefault="00406BBE" w:rsidP="006E7133">
            <w:pPr>
              <w:jc w:val="center"/>
              <w:rPr>
                <w:rFonts w:ascii="Times New Roman" w:hAnsi="Times New Roman"/>
              </w:rPr>
            </w:pPr>
            <w:proofErr w:type="gramStart"/>
            <w:r>
              <w:rPr>
                <w:rFonts w:ascii="Times New Roman" w:hAnsi="Times New Roman"/>
              </w:rPr>
              <w:t>Физ-мат</w:t>
            </w:r>
            <w:proofErr w:type="gramEnd"/>
          </w:p>
        </w:tc>
        <w:tc>
          <w:tcPr>
            <w:tcW w:w="2836" w:type="dxa"/>
          </w:tcPr>
          <w:p w:rsidR="00406BBE" w:rsidRDefault="00406BBE" w:rsidP="006E7133">
            <w:pPr>
              <w:rPr>
                <w:rFonts w:ascii="Times New Roman" w:hAnsi="Times New Roman"/>
              </w:rPr>
            </w:pPr>
            <w:r w:rsidRPr="00F75020">
              <w:rPr>
                <w:rFonts w:ascii="Times New Roman" w:hAnsi="Times New Roman"/>
              </w:rPr>
              <w:t xml:space="preserve">3 </w:t>
            </w:r>
          </w:p>
          <w:p w:rsidR="00406BBE" w:rsidRDefault="00406BBE" w:rsidP="006E7133">
            <w:pPr>
              <w:rPr>
                <w:rFonts w:ascii="Times New Roman" w:hAnsi="Times New Roman"/>
              </w:rPr>
            </w:pPr>
            <w:r w:rsidRPr="00F75020">
              <w:rPr>
                <w:rFonts w:ascii="Times New Roman" w:hAnsi="Times New Roman"/>
              </w:rPr>
              <w:t xml:space="preserve">математика 2ч </w:t>
            </w:r>
          </w:p>
          <w:p w:rsidR="00406BBE" w:rsidRPr="00F75020" w:rsidRDefault="00406BBE" w:rsidP="006E7133">
            <w:pPr>
              <w:rPr>
                <w:rFonts w:ascii="Times New Roman" w:hAnsi="Times New Roman"/>
              </w:rPr>
            </w:pPr>
            <w:r w:rsidRPr="00F75020">
              <w:rPr>
                <w:rFonts w:ascii="Times New Roman" w:hAnsi="Times New Roman"/>
              </w:rPr>
              <w:t xml:space="preserve">Физика </w:t>
            </w:r>
          </w:p>
        </w:tc>
        <w:tc>
          <w:tcPr>
            <w:tcW w:w="3969" w:type="dxa"/>
          </w:tcPr>
          <w:p w:rsidR="00406BBE" w:rsidRDefault="00406BBE" w:rsidP="006E7133">
            <w:pPr>
              <w:rPr>
                <w:rFonts w:ascii="Times New Roman" w:hAnsi="Times New Roman"/>
              </w:rPr>
            </w:pPr>
            <w:r w:rsidRPr="00F75020">
              <w:rPr>
                <w:rFonts w:ascii="Times New Roman" w:hAnsi="Times New Roman"/>
              </w:rPr>
              <w:t xml:space="preserve">4 </w:t>
            </w:r>
          </w:p>
          <w:p w:rsidR="00406BBE" w:rsidRPr="00F75020" w:rsidRDefault="00406BBE" w:rsidP="006E7133">
            <w:pPr>
              <w:rPr>
                <w:rFonts w:ascii="Times New Roman" w:hAnsi="Times New Roman"/>
              </w:rPr>
            </w:pPr>
            <w:r w:rsidRPr="00F75020">
              <w:rPr>
                <w:rFonts w:ascii="Times New Roman" w:hAnsi="Times New Roman"/>
              </w:rPr>
              <w:t xml:space="preserve"> Экспер</w:t>
            </w:r>
            <w:r>
              <w:rPr>
                <w:rFonts w:ascii="Times New Roman" w:hAnsi="Times New Roman"/>
              </w:rPr>
              <w:t xml:space="preserve"> физика </w:t>
            </w:r>
          </w:p>
          <w:p w:rsidR="00406BBE" w:rsidRPr="00F75020" w:rsidRDefault="00406BBE" w:rsidP="006E7133">
            <w:pPr>
              <w:rPr>
                <w:rFonts w:ascii="Times New Roman" w:hAnsi="Times New Roman"/>
              </w:rPr>
            </w:pPr>
            <w:r>
              <w:rPr>
                <w:rFonts w:ascii="Times New Roman" w:hAnsi="Times New Roman"/>
              </w:rPr>
              <w:t xml:space="preserve">Теоретич физика </w:t>
            </w:r>
          </w:p>
          <w:p w:rsidR="00406BBE" w:rsidRPr="00F75020" w:rsidRDefault="00406BBE" w:rsidP="006E7133">
            <w:pPr>
              <w:rPr>
                <w:rFonts w:ascii="Times New Roman" w:hAnsi="Times New Roman"/>
              </w:rPr>
            </w:pPr>
            <w:r>
              <w:rPr>
                <w:rFonts w:ascii="Times New Roman" w:hAnsi="Times New Roman"/>
              </w:rPr>
              <w:t xml:space="preserve">Программирование </w:t>
            </w:r>
          </w:p>
          <w:p w:rsidR="00406BBE" w:rsidRPr="00F75020" w:rsidRDefault="00406BBE" w:rsidP="006E7133">
            <w:pPr>
              <w:rPr>
                <w:rFonts w:ascii="Times New Roman" w:hAnsi="Times New Roman"/>
              </w:rPr>
            </w:pPr>
            <w:r w:rsidRPr="00F75020">
              <w:rPr>
                <w:rFonts w:ascii="Times New Roman" w:hAnsi="Times New Roman"/>
              </w:rPr>
              <w:t>основы п</w:t>
            </w:r>
            <w:r>
              <w:rPr>
                <w:rFonts w:ascii="Times New Roman" w:hAnsi="Times New Roman"/>
              </w:rPr>
              <w:t xml:space="preserve">редпринимательства </w:t>
            </w:r>
          </w:p>
        </w:tc>
        <w:tc>
          <w:tcPr>
            <w:tcW w:w="2410" w:type="dxa"/>
          </w:tcPr>
          <w:p w:rsidR="00406BBE" w:rsidRDefault="00406BBE" w:rsidP="006E7133">
            <w:pPr>
              <w:rPr>
                <w:rFonts w:ascii="Times New Roman" w:hAnsi="Times New Roman"/>
              </w:rPr>
            </w:pPr>
            <w:r>
              <w:rPr>
                <w:rFonts w:ascii="Times New Roman" w:hAnsi="Times New Roman"/>
              </w:rPr>
              <w:t xml:space="preserve">4 </w:t>
            </w:r>
          </w:p>
          <w:p w:rsidR="00406BBE" w:rsidRPr="00F75020" w:rsidRDefault="00406BBE" w:rsidP="006E7133">
            <w:pPr>
              <w:rPr>
                <w:rFonts w:ascii="Times New Roman" w:hAnsi="Times New Roman"/>
              </w:rPr>
            </w:pPr>
            <w:r>
              <w:rPr>
                <w:rFonts w:ascii="Times New Roman" w:hAnsi="Times New Roman"/>
              </w:rPr>
              <w:t xml:space="preserve">   физика </w:t>
            </w:r>
          </w:p>
          <w:p w:rsidR="00406BBE" w:rsidRPr="00F75020" w:rsidRDefault="00406BBE" w:rsidP="006E7133">
            <w:pPr>
              <w:rPr>
                <w:rFonts w:ascii="Times New Roman" w:hAnsi="Times New Roman"/>
              </w:rPr>
            </w:pPr>
            <w:r>
              <w:rPr>
                <w:rFonts w:ascii="Times New Roman" w:hAnsi="Times New Roman"/>
              </w:rPr>
              <w:t xml:space="preserve">   Матем</w:t>
            </w:r>
          </w:p>
          <w:p w:rsidR="00406BBE" w:rsidRPr="00F75020" w:rsidRDefault="00406BBE" w:rsidP="006E7133">
            <w:pPr>
              <w:rPr>
                <w:rFonts w:ascii="Times New Roman" w:hAnsi="Times New Roman"/>
              </w:rPr>
            </w:pPr>
            <w:r>
              <w:rPr>
                <w:rFonts w:ascii="Times New Roman" w:hAnsi="Times New Roman"/>
              </w:rPr>
              <w:t xml:space="preserve">    Русс яз </w:t>
            </w:r>
          </w:p>
          <w:p w:rsidR="00406BBE" w:rsidRPr="00F75020" w:rsidRDefault="00406BBE" w:rsidP="006E7133">
            <w:pPr>
              <w:rPr>
                <w:rFonts w:ascii="Times New Roman" w:hAnsi="Times New Roman"/>
              </w:rPr>
            </w:pPr>
            <w:r>
              <w:rPr>
                <w:rFonts w:ascii="Times New Roman" w:hAnsi="Times New Roman"/>
              </w:rPr>
              <w:t xml:space="preserve">    Русс яз</w:t>
            </w:r>
          </w:p>
        </w:tc>
      </w:tr>
      <w:tr w:rsidR="00406BBE" w:rsidRPr="005D12B8" w:rsidTr="006E7133">
        <w:tc>
          <w:tcPr>
            <w:tcW w:w="850" w:type="dxa"/>
          </w:tcPr>
          <w:p w:rsidR="00406BBE" w:rsidRDefault="00406BBE" w:rsidP="006E7133">
            <w:pPr>
              <w:jc w:val="center"/>
              <w:rPr>
                <w:rFonts w:ascii="Times New Roman" w:hAnsi="Times New Roman"/>
              </w:rPr>
            </w:pPr>
            <w:r w:rsidRPr="00F75020">
              <w:rPr>
                <w:rFonts w:ascii="Times New Roman" w:hAnsi="Times New Roman"/>
              </w:rPr>
              <w:t>10б</w:t>
            </w:r>
          </w:p>
          <w:p w:rsidR="00406BBE" w:rsidRPr="00F75020" w:rsidRDefault="00406BBE" w:rsidP="006E7133">
            <w:pPr>
              <w:jc w:val="center"/>
              <w:rPr>
                <w:rFonts w:ascii="Times New Roman" w:hAnsi="Times New Roman"/>
              </w:rPr>
            </w:pPr>
            <w:r>
              <w:rPr>
                <w:rFonts w:ascii="Times New Roman" w:hAnsi="Times New Roman"/>
              </w:rPr>
              <w:t>агротехнич</w:t>
            </w:r>
          </w:p>
        </w:tc>
        <w:tc>
          <w:tcPr>
            <w:tcW w:w="2836" w:type="dxa"/>
          </w:tcPr>
          <w:p w:rsidR="00406BBE" w:rsidRDefault="00406BBE" w:rsidP="006E7133">
            <w:pPr>
              <w:rPr>
                <w:rFonts w:ascii="Times New Roman" w:hAnsi="Times New Roman"/>
              </w:rPr>
            </w:pPr>
            <w:r w:rsidRPr="00F75020">
              <w:rPr>
                <w:rFonts w:ascii="Times New Roman" w:hAnsi="Times New Roman"/>
              </w:rPr>
              <w:t xml:space="preserve">3 </w:t>
            </w:r>
          </w:p>
          <w:p w:rsidR="00406BBE" w:rsidRDefault="00406BBE" w:rsidP="006E7133">
            <w:pPr>
              <w:rPr>
                <w:rFonts w:ascii="Times New Roman" w:hAnsi="Times New Roman"/>
              </w:rPr>
            </w:pPr>
            <w:r>
              <w:rPr>
                <w:rFonts w:ascii="Times New Roman" w:hAnsi="Times New Roman"/>
              </w:rPr>
              <w:t>информатика</w:t>
            </w:r>
            <w:r w:rsidRPr="00F75020">
              <w:rPr>
                <w:rFonts w:ascii="Times New Roman" w:hAnsi="Times New Roman"/>
              </w:rPr>
              <w:t xml:space="preserve"> 2ч </w:t>
            </w:r>
          </w:p>
          <w:p w:rsidR="00406BBE" w:rsidRPr="00F75020" w:rsidRDefault="00406BBE" w:rsidP="006E7133">
            <w:pPr>
              <w:rPr>
                <w:rFonts w:ascii="Times New Roman" w:hAnsi="Times New Roman"/>
              </w:rPr>
            </w:pPr>
            <w:r>
              <w:rPr>
                <w:rFonts w:ascii="Times New Roman" w:hAnsi="Times New Roman"/>
              </w:rPr>
              <w:t>биология</w:t>
            </w:r>
            <w:r w:rsidRPr="00F75020">
              <w:rPr>
                <w:rFonts w:ascii="Times New Roman" w:hAnsi="Times New Roman"/>
              </w:rPr>
              <w:t xml:space="preserve"> </w:t>
            </w:r>
          </w:p>
        </w:tc>
        <w:tc>
          <w:tcPr>
            <w:tcW w:w="3969" w:type="dxa"/>
          </w:tcPr>
          <w:p w:rsidR="00406BBE" w:rsidRDefault="00406BBE" w:rsidP="006E7133">
            <w:pPr>
              <w:rPr>
                <w:rFonts w:ascii="Times New Roman" w:hAnsi="Times New Roman"/>
              </w:rPr>
            </w:pPr>
            <w:r w:rsidRPr="00F75020">
              <w:rPr>
                <w:rFonts w:ascii="Times New Roman" w:hAnsi="Times New Roman"/>
              </w:rPr>
              <w:t xml:space="preserve">4  </w:t>
            </w:r>
          </w:p>
          <w:p w:rsidR="00406BBE" w:rsidRDefault="00406BBE" w:rsidP="006E7133">
            <w:pPr>
              <w:rPr>
                <w:rFonts w:ascii="Times New Roman" w:hAnsi="Times New Roman"/>
              </w:rPr>
            </w:pPr>
            <w:r>
              <w:rPr>
                <w:rFonts w:ascii="Times New Roman" w:hAnsi="Times New Roman"/>
              </w:rPr>
              <w:t>Хозяйка и хозяин усадьбы</w:t>
            </w:r>
          </w:p>
          <w:p w:rsidR="00406BBE" w:rsidRDefault="00406BBE" w:rsidP="006E7133">
            <w:pPr>
              <w:rPr>
                <w:rFonts w:ascii="Times New Roman" w:hAnsi="Times New Roman"/>
              </w:rPr>
            </w:pPr>
            <w:r>
              <w:rPr>
                <w:rFonts w:ascii="Times New Roman" w:hAnsi="Times New Roman"/>
              </w:rPr>
              <w:t>Основы экономики и предпринимательства</w:t>
            </w:r>
          </w:p>
          <w:p w:rsidR="00406BBE" w:rsidRDefault="00406BBE" w:rsidP="006E7133">
            <w:pPr>
              <w:rPr>
                <w:rFonts w:ascii="Times New Roman" w:hAnsi="Times New Roman"/>
              </w:rPr>
            </w:pPr>
            <w:r>
              <w:rPr>
                <w:rFonts w:ascii="Times New Roman" w:hAnsi="Times New Roman"/>
              </w:rPr>
              <w:t xml:space="preserve">Механизация </w:t>
            </w:r>
          </w:p>
          <w:p w:rsidR="00406BBE" w:rsidRPr="00F75020" w:rsidRDefault="00406BBE" w:rsidP="006E7133">
            <w:pPr>
              <w:rPr>
                <w:rFonts w:ascii="Times New Roman" w:hAnsi="Times New Roman"/>
              </w:rPr>
            </w:pPr>
            <w:r>
              <w:rPr>
                <w:rFonts w:ascii="Times New Roman" w:hAnsi="Times New Roman"/>
              </w:rPr>
              <w:t xml:space="preserve">Информатика </w:t>
            </w:r>
          </w:p>
          <w:p w:rsidR="00406BBE" w:rsidRPr="00F75020" w:rsidRDefault="00406BBE" w:rsidP="006E7133">
            <w:pPr>
              <w:rPr>
                <w:rFonts w:ascii="Times New Roman" w:hAnsi="Times New Roman"/>
              </w:rPr>
            </w:pPr>
          </w:p>
        </w:tc>
        <w:tc>
          <w:tcPr>
            <w:tcW w:w="2410" w:type="dxa"/>
          </w:tcPr>
          <w:p w:rsidR="00406BBE" w:rsidRDefault="00406BBE" w:rsidP="006E7133">
            <w:pPr>
              <w:rPr>
                <w:rFonts w:ascii="Times New Roman" w:hAnsi="Times New Roman"/>
              </w:rPr>
            </w:pPr>
            <w:r>
              <w:rPr>
                <w:rFonts w:ascii="Times New Roman" w:hAnsi="Times New Roman"/>
              </w:rPr>
              <w:t xml:space="preserve">4  </w:t>
            </w:r>
          </w:p>
          <w:p w:rsidR="00406BBE" w:rsidRPr="00F75020" w:rsidRDefault="00406BBE" w:rsidP="006E7133">
            <w:pPr>
              <w:rPr>
                <w:rFonts w:ascii="Times New Roman" w:hAnsi="Times New Roman"/>
              </w:rPr>
            </w:pPr>
            <w:r>
              <w:rPr>
                <w:rFonts w:ascii="Times New Roman" w:hAnsi="Times New Roman"/>
              </w:rPr>
              <w:t xml:space="preserve">математ </w:t>
            </w:r>
          </w:p>
          <w:p w:rsidR="00406BBE" w:rsidRPr="00F75020" w:rsidRDefault="00406BBE" w:rsidP="006E7133">
            <w:pPr>
              <w:rPr>
                <w:rFonts w:ascii="Times New Roman" w:hAnsi="Times New Roman"/>
              </w:rPr>
            </w:pPr>
            <w:r>
              <w:rPr>
                <w:rFonts w:ascii="Times New Roman" w:hAnsi="Times New Roman"/>
              </w:rPr>
              <w:t xml:space="preserve">Биология </w:t>
            </w:r>
          </w:p>
          <w:p w:rsidR="00406BBE" w:rsidRPr="00F75020" w:rsidRDefault="00406BBE" w:rsidP="006E7133">
            <w:pPr>
              <w:rPr>
                <w:rFonts w:ascii="Times New Roman" w:hAnsi="Times New Roman"/>
              </w:rPr>
            </w:pPr>
            <w:r>
              <w:rPr>
                <w:rFonts w:ascii="Times New Roman" w:hAnsi="Times New Roman"/>
              </w:rPr>
              <w:t xml:space="preserve">Русс яз </w:t>
            </w:r>
          </w:p>
          <w:p w:rsidR="00406BBE" w:rsidRPr="00F75020" w:rsidRDefault="00406BBE" w:rsidP="006E7133">
            <w:pPr>
              <w:rPr>
                <w:rFonts w:ascii="Times New Roman" w:hAnsi="Times New Roman"/>
              </w:rPr>
            </w:pPr>
            <w:r>
              <w:rPr>
                <w:rFonts w:ascii="Times New Roman" w:hAnsi="Times New Roman"/>
              </w:rPr>
              <w:t xml:space="preserve">Русс яз </w:t>
            </w:r>
          </w:p>
        </w:tc>
      </w:tr>
      <w:tr w:rsidR="00406BBE" w:rsidRPr="005D12B8" w:rsidTr="006E7133">
        <w:tc>
          <w:tcPr>
            <w:tcW w:w="850" w:type="dxa"/>
          </w:tcPr>
          <w:p w:rsidR="00406BBE" w:rsidRPr="00F75020" w:rsidRDefault="00406BBE" w:rsidP="006E7133">
            <w:pPr>
              <w:jc w:val="center"/>
              <w:rPr>
                <w:rFonts w:ascii="Times New Roman" w:hAnsi="Times New Roman"/>
              </w:rPr>
            </w:pPr>
            <w:r w:rsidRPr="00F75020">
              <w:rPr>
                <w:rFonts w:ascii="Times New Roman" w:hAnsi="Times New Roman"/>
              </w:rPr>
              <w:t>11а</w:t>
            </w:r>
          </w:p>
          <w:p w:rsidR="00406BBE" w:rsidRPr="00F75020" w:rsidRDefault="00406BBE" w:rsidP="006E7133">
            <w:pPr>
              <w:jc w:val="center"/>
              <w:rPr>
                <w:rFonts w:ascii="Times New Roman" w:hAnsi="Times New Roman"/>
              </w:rPr>
            </w:pPr>
            <w:r w:rsidRPr="00F75020">
              <w:rPr>
                <w:rFonts w:ascii="Times New Roman" w:hAnsi="Times New Roman"/>
              </w:rPr>
              <w:t>Ф-м</w:t>
            </w:r>
          </w:p>
        </w:tc>
        <w:tc>
          <w:tcPr>
            <w:tcW w:w="2836" w:type="dxa"/>
          </w:tcPr>
          <w:p w:rsidR="00406BBE" w:rsidRDefault="00406BBE" w:rsidP="006E7133">
            <w:pPr>
              <w:rPr>
                <w:rFonts w:ascii="Times New Roman" w:hAnsi="Times New Roman"/>
              </w:rPr>
            </w:pPr>
            <w:r>
              <w:rPr>
                <w:rFonts w:ascii="Times New Roman" w:hAnsi="Times New Roman"/>
              </w:rPr>
              <w:t xml:space="preserve">3 </w:t>
            </w:r>
          </w:p>
          <w:p w:rsidR="00406BBE" w:rsidRPr="00F75020" w:rsidRDefault="00406BBE" w:rsidP="006E7133">
            <w:pPr>
              <w:rPr>
                <w:rFonts w:ascii="Times New Roman" w:hAnsi="Times New Roman"/>
              </w:rPr>
            </w:pPr>
            <w:r>
              <w:rPr>
                <w:rFonts w:ascii="Times New Roman" w:hAnsi="Times New Roman"/>
              </w:rPr>
              <w:t>матем 2ч</w:t>
            </w:r>
          </w:p>
          <w:p w:rsidR="00406BBE" w:rsidRPr="00F75020" w:rsidRDefault="00406BBE" w:rsidP="006E7133">
            <w:pPr>
              <w:rPr>
                <w:rFonts w:ascii="Times New Roman" w:hAnsi="Times New Roman"/>
              </w:rPr>
            </w:pPr>
            <w:r w:rsidRPr="00F75020">
              <w:rPr>
                <w:rFonts w:ascii="Times New Roman" w:hAnsi="Times New Roman"/>
              </w:rPr>
              <w:t xml:space="preserve">Физика </w:t>
            </w:r>
          </w:p>
        </w:tc>
        <w:tc>
          <w:tcPr>
            <w:tcW w:w="3969" w:type="dxa"/>
          </w:tcPr>
          <w:p w:rsidR="00406BBE" w:rsidRPr="00F75020" w:rsidRDefault="00406BBE" w:rsidP="006E7133">
            <w:pPr>
              <w:rPr>
                <w:rFonts w:ascii="Times New Roman" w:hAnsi="Times New Roman"/>
              </w:rPr>
            </w:pPr>
            <w:r>
              <w:rPr>
                <w:rFonts w:ascii="Times New Roman" w:hAnsi="Times New Roman"/>
              </w:rPr>
              <w:t xml:space="preserve">4 </w:t>
            </w:r>
          </w:p>
          <w:p w:rsidR="00406BBE" w:rsidRPr="00F75020" w:rsidRDefault="00406BBE" w:rsidP="006E7133">
            <w:pPr>
              <w:rPr>
                <w:rFonts w:ascii="Times New Roman" w:hAnsi="Times New Roman"/>
              </w:rPr>
            </w:pPr>
            <w:r w:rsidRPr="00F75020">
              <w:rPr>
                <w:rFonts w:ascii="Times New Roman" w:hAnsi="Times New Roman"/>
              </w:rPr>
              <w:t>Экспер</w:t>
            </w:r>
            <w:r>
              <w:rPr>
                <w:rFonts w:ascii="Times New Roman" w:hAnsi="Times New Roman"/>
              </w:rPr>
              <w:t xml:space="preserve"> физика </w:t>
            </w:r>
          </w:p>
          <w:p w:rsidR="00406BBE" w:rsidRPr="00F75020" w:rsidRDefault="00406BBE" w:rsidP="006E7133">
            <w:pPr>
              <w:rPr>
                <w:rFonts w:ascii="Times New Roman" w:hAnsi="Times New Roman"/>
              </w:rPr>
            </w:pPr>
            <w:r>
              <w:rPr>
                <w:rFonts w:ascii="Times New Roman" w:hAnsi="Times New Roman"/>
              </w:rPr>
              <w:t xml:space="preserve">Теоретич физика </w:t>
            </w:r>
          </w:p>
          <w:p w:rsidR="00406BBE" w:rsidRPr="00F75020" w:rsidRDefault="00406BBE" w:rsidP="006E7133">
            <w:pPr>
              <w:rPr>
                <w:rFonts w:ascii="Times New Roman" w:hAnsi="Times New Roman"/>
              </w:rPr>
            </w:pPr>
            <w:r>
              <w:rPr>
                <w:rFonts w:ascii="Times New Roman" w:hAnsi="Times New Roman"/>
              </w:rPr>
              <w:t xml:space="preserve">Программирование </w:t>
            </w:r>
          </w:p>
          <w:p w:rsidR="00406BBE" w:rsidRPr="00F75020" w:rsidRDefault="00406BBE" w:rsidP="006E7133">
            <w:pPr>
              <w:rPr>
                <w:rFonts w:ascii="Times New Roman" w:hAnsi="Times New Roman"/>
              </w:rPr>
            </w:pPr>
            <w:r w:rsidRPr="00F75020">
              <w:rPr>
                <w:rFonts w:ascii="Times New Roman" w:hAnsi="Times New Roman"/>
              </w:rPr>
              <w:t>основы п</w:t>
            </w:r>
            <w:r>
              <w:rPr>
                <w:rFonts w:ascii="Times New Roman" w:hAnsi="Times New Roman"/>
              </w:rPr>
              <w:t>редпринимательства</w:t>
            </w:r>
          </w:p>
        </w:tc>
        <w:tc>
          <w:tcPr>
            <w:tcW w:w="2410" w:type="dxa"/>
          </w:tcPr>
          <w:p w:rsidR="00406BBE" w:rsidRDefault="00406BBE" w:rsidP="006E7133">
            <w:pPr>
              <w:rPr>
                <w:rFonts w:ascii="Times New Roman" w:hAnsi="Times New Roman"/>
              </w:rPr>
            </w:pPr>
            <w:r w:rsidRPr="00F75020">
              <w:rPr>
                <w:rFonts w:ascii="Times New Roman" w:hAnsi="Times New Roman"/>
              </w:rPr>
              <w:t xml:space="preserve">4 </w:t>
            </w:r>
          </w:p>
          <w:p w:rsidR="00406BBE" w:rsidRPr="00F75020" w:rsidRDefault="00406BBE" w:rsidP="006E7133">
            <w:pPr>
              <w:rPr>
                <w:rFonts w:ascii="Times New Roman" w:hAnsi="Times New Roman"/>
              </w:rPr>
            </w:pPr>
            <w:r w:rsidRPr="00F75020">
              <w:rPr>
                <w:rFonts w:ascii="Times New Roman" w:hAnsi="Times New Roman"/>
              </w:rPr>
              <w:t>обществознание</w:t>
            </w:r>
            <w:r>
              <w:rPr>
                <w:rFonts w:ascii="Times New Roman" w:hAnsi="Times New Roman"/>
              </w:rPr>
              <w:t xml:space="preserve"> </w:t>
            </w:r>
          </w:p>
          <w:p w:rsidR="00406BBE" w:rsidRDefault="00406BBE" w:rsidP="006E7133">
            <w:pPr>
              <w:rPr>
                <w:rFonts w:ascii="Times New Roman" w:hAnsi="Times New Roman"/>
              </w:rPr>
            </w:pPr>
            <w:r>
              <w:rPr>
                <w:rFonts w:ascii="Times New Roman" w:hAnsi="Times New Roman"/>
              </w:rPr>
              <w:t xml:space="preserve">Информат </w:t>
            </w:r>
          </w:p>
          <w:p w:rsidR="00406BBE" w:rsidRPr="00F75020" w:rsidRDefault="00406BBE" w:rsidP="006E7133">
            <w:pPr>
              <w:rPr>
                <w:rFonts w:ascii="Times New Roman" w:hAnsi="Times New Roman"/>
              </w:rPr>
            </w:pPr>
            <w:r>
              <w:rPr>
                <w:rFonts w:ascii="Times New Roman" w:hAnsi="Times New Roman"/>
              </w:rPr>
              <w:t>Русский яз -2</w:t>
            </w:r>
          </w:p>
        </w:tc>
      </w:tr>
      <w:tr w:rsidR="00406BBE" w:rsidRPr="005D12B8" w:rsidTr="006E7133">
        <w:tc>
          <w:tcPr>
            <w:tcW w:w="850" w:type="dxa"/>
          </w:tcPr>
          <w:p w:rsidR="00406BBE" w:rsidRPr="00F75020" w:rsidRDefault="00406BBE" w:rsidP="006E7133">
            <w:pPr>
              <w:jc w:val="center"/>
              <w:rPr>
                <w:rFonts w:ascii="Times New Roman" w:hAnsi="Times New Roman"/>
              </w:rPr>
            </w:pPr>
            <w:r w:rsidRPr="00F75020">
              <w:rPr>
                <w:rFonts w:ascii="Times New Roman" w:hAnsi="Times New Roman"/>
              </w:rPr>
              <w:t>1</w:t>
            </w:r>
            <w:r>
              <w:rPr>
                <w:rFonts w:ascii="Times New Roman" w:hAnsi="Times New Roman"/>
              </w:rPr>
              <w:t xml:space="preserve">1б агротехнич </w:t>
            </w:r>
          </w:p>
        </w:tc>
        <w:tc>
          <w:tcPr>
            <w:tcW w:w="2836" w:type="dxa"/>
          </w:tcPr>
          <w:p w:rsidR="00406BBE" w:rsidRDefault="00406BBE" w:rsidP="006E7133">
            <w:pPr>
              <w:rPr>
                <w:rFonts w:ascii="Times New Roman" w:hAnsi="Times New Roman"/>
              </w:rPr>
            </w:pPr>
            <w:r>
              <w:rPr>
                <w:rFonts w:ascii="Times New Roman" w:hAnsi="Times New Roman"/>
              </w:rPr>
              <w:t xml:space="preserve">3 </w:t>
            </w:r>
          </w:p>
          <w:p w:rsidR="00406BBE" w:rsidRDefault="00406BBE" w:rsidP="006E7133">
            <w:pPr>
              <w:rPr>
                <w:rFonts w:ascii="Times New Roman" w:hAnsi="Times New Roman"/>
              </w:rPr>
            </w:pPr>
            <w:r>
              <w:rPr>
                <w:rFonts w:ascii="Times New Roman" w:hAnsi="Times New Roman"/>
              </w:rPr>
              <w:t>информатика</w:t>
            </w:r>
            <w:r w:rsidRPr="00F75020">
              <w:rPr>
                <w:rFonts w:ascii="Times New Roman" w:hAnsi="Times New Roman"/>
              </w:rPr>
              <w:t xml:space="preserve"> 2ч </w:t>
            </w:r>
          </w:p>
          <w:p w:rsidR="00406BBE" w:rsidRPr="00F75020" w:rsidRDefault="00406BBE" w:rsidP="006E7133">
            <w:pPr>
              <w:rPr>
                <w:rFonts w:ascii="Times New Roman" w:hAnsi="Times New Roman"/>
              </w:rPr>
            </w:pPr>
            <w:r>
              <w:rPr>
                <w:rFonts w:ascii="Times New Roman" w:hAnsi="Times New Roman"/>
              </w:rPr>
              <w:t>биология</w:t>
            </w:r>
          </w:p>
        </w:tc>
        <w:tc>
          <w:tcPr>
            <w:tcW w:w="3969" w:type="dxa"/>
          </w:tcPr>
          <w:p w:rsidR="00406BBE" w:rsidRPr="00F75020" w:rsidRDefault="00406BBE" w:rsidP="006E7133">
            <w:pPr>
              <w:rPr>
                <w:rFonts w:ascii="Times New Roman" w:hAnsi="Times New Roman"/>
              </w:rPr>
            </w:pPr>
            <w:r>
              <w:rPr>
                <w:rFonts w:ascii="Times New Roman" w:hAnsi="Times New Roman"/>
              </w:rPr>
              <w:t xml:space="preserve">4 </w:t>
            </w:r>
          </w:p>
          <w:p w:rsidR="00406BBE" w:rsidRDefault="00406BBE" w:rsidP="006E7133">
            <w:pPr>
              <w:rPr>
                <w:rFonts w:ascii="Times New Roman" w:hAnsi="Times New Roman"/>
              </w:rPr>
            </w:pPr>
            <w:r>
              <w:rPr>
                <w:rFonts w:ascii="Times New Roman" w:hAnsi="Times New Roman"/>
              </w:rPr>
              <w:t>Хозяйка и хозяин  усадьбы</w:t>
            </w:r>
          </w:p>
          <w:p w:rsidR="00406BBE" w:rsidRDefault="00406BBE" w:rsidP="006E7133">
            <w:pPr>
              <w:rPr>
                <w:rFonts w:ascii="Times New Roman" w:hAnsi="Times New Roman"/>
              </w:rPr>
            </w:pPr>
            <w:r>
              <w:rPr>
                <w:rFonts w:ascii="Times New Roman" w:hAnsi="Times New Roman"/>
              </w:rPr>
              <w:t>Основы экономики и предпринимательства</w:t>
            </w:r>
          </w:p>
          <w:p w:rsidR="00406BBE" w:rsidRDefault="00406BBE" w:rsidP="006E7133">
            <w:pPr>
              <w:rPr>
                <w:rFonts w:ascii="Times New Roman" w:hAnsi="Times New Roman"/>
              </w:rPr>
            </w:pPr>
            <w:r>
              <w:rPr>
                <w:rFonts w:ascii="Times New Roman" w:hAnsi="Times New Roman"/>
              </w:rPr>
              <w:t xml:space="preserve">Механизация </w:t>
            </w:r>
          </w:p>
          <w:p w:rsidR="00406BBE" w:rsidRPr="00F75020" w:rsidRDefault="00406BBE" w:rsidP="006E7133">
            <w:pPr>
              <w:rPr>
                <w:rFonts w:ascii="Times New Roman" w:hAnsi="Times New Roman"/>
              </w:rPr>
            </w:pPr>
            <w:r>
              <w:rPr>
                <w:rFonts w:ascii="Times New Roman" w:hAnsi="Times New Roman"/>
              </w:rPr>
              <w:t xml:space="preserve">Информатика </w:t>
            </w:r>
          </w:p>
          <w:p w:rsidR="00406BBE" w:rsidRPr="00F75020" w:rsidRDefault="00406BBE" w:rsidP="006E7133">
            <w:pPr>
              <w:rPr>
                <w:rFonts w:ascii="Times New Roman" w:hAnsi="Times New Roman"/>
              </w:rPr>
            </w:pPr>
          </w:p>
        </w:tc>
        <w:tc>
          <w:tcPr>
            <w:tcW w:w="2410" w:type="dxa"/>
          </w:tcPr>
          <w:p w:rsidR="00406BBE" w:rsidRDefault="00406BBE" w:rsidP="006E7133">
            <w:pPr>
              <w:rPr>
                <w:rFonts w:ascii="Times New Roman" w:hAnsi="Times New Roman"/>
              </w:rPr>
            </w:pPr>
            <w:r>
              <w:rPr>
                <w:rFonts w:ascii="Times New Roman" w:hAnsi="Times New Roman"/>
              </w:rPr>
              <w:t xml:space="preserve">4 </w:t>
            </w:r>
          </w:p>
          <w:p w:rsidR="00406BBE" w:rsidRPr="00F75020" w:rsidRDefault="00406BBE" w:rsidP="006E7133">
            <w:pPr>
              <w:rPr>
                <w:rFonts w:ascii="Times New Roman" w:hAnsi="Times New Roman"/>
              </w:rPr>
            </w:pPr>
            <w:r>
              <w:rPr>
                <w:rFonts w:ascii="Times New Roman" w:hAnsi="Times New Roman"/>
              </w:rPr>
              <w:t xml:space="preserve">русс яз </w:t>
            </w:r>
          </w:p>
          <w:p w:rsidR="00406BBE" w:rsidRPr="00F75020" w:rsidRDefault="00406BBE" w:rsidP="006E7133">
            <w:pPr>
              <w:rPr>
                <w:rFonts w:ascii="Times New Roman" w:hAnsi="Times New Roman"/>
              </w:rPr>
            </w:pPr>
            <w:r>
              <w:rPr>
                <w:rFonts w:ascii="Times New Roman" w:hAnsi="Times New Roman"/>
              </w:rPr>
              <w:t xml:space="preserve">   Русс яз </w:t>
            </w:r>
          </w:p>
          <w:p w:rsidR="00406BBE" w:rsidRPr="00F75020" w:rsidRDefault="00406BBE" w:rsidP="006E7133">
            <w:pPr>
              <w:rPr>
                <w:rFonts w:ascii="Times New Roman" w:hAnsi="Times New Roman"/>
              </w:rPr>
            </w:pPr>
            <w:r>
              <w:rPr>
                <w:rFonts w:ascii="Times New Roman" w:hAnsi="Times New Roman"/>
              </w:rPr>
              <w:t xml:space="preserve">  Обществознание </w:t>
            </w:r>
          </w:p>
          <w:p w:rsidR="00406BBE" w:rsidRPr="00F75020" w:rsidRDefault="00406BBE" w:rsidP="006E7133">
            <w:pPr>
              <w:rPr>
                <w:rFonts w:ascii="Times New Roman" w:hAnsi="Times New Roman"/>
              </w:rPr>
            </w:pPr>
            <w:r w:rsidRPr="00F75020">
              <w:rPr>
                <w:rFonts w:ascii="Times New Roman" w:hAnsi="Times New Roman"/>
              </w:rPr>
              <w:t xml:space="preserve">  </w:t>
            </w:r>
            <w:r>
              <w:rPr>
                <w:rFonts w:ascii="Times New Roman" w:hAnsi="Times New Roman"/>
              </w:rPr>
              <w:t xml:space="preserve">Биология </w:t>
            </w:r>
          </w:p>
        </w:tc>
      </w:tr>
    </w:tbl>
    <w:p w:rsidR="002440FC" w:rsidRPr="002440FC" w:rsidRDefault="002440FC" w:rsidP="002440FC">
      <w:pPr>
        <w:jc w:val="center"/>
        <w:rPr>
          <w:rFonts w:ascii="Times New Roman" w:hAnsi="Times New Roman"/>
          <w:b/>
          <w:sz w:val="24"/>
          <w:szCs w:val="24"/>
        </w:rPr>
      </w:pPr>
    </w:p>
    <w:p w:rsidR="00121CCA" w:rsidRPr="007712F7" w:rsidRDefault="00121CCA" w:rsidP="00121CCA">
      <w:pPr>
        <w:pStyle w:val="afa"/>
        <w:spacing w:line="276" w:lineRule="auto"/>
        <w:contextualSpacing/>
        <w:jc w:val="left"/>
        <w:rPr>
          <w:b/>
          <w:sz w:val="24"/>
          <w:szCs w:val="24"/>
        </w:rPr>
        <w:sectPr w:rsidR="00121CCA" w:rsidRPr="007712F7" w:rsidSect="00591258">
          <w:footerReference w:type="default" r:id="rId16"/>
          <w:pgSz w:w="11906" w:h="16838"/>
          <w:pgMar w:top="1134" w:right="851" w:bottom="1134" w:left="1134" w:header="709" w:footer="709" w:gutter="0"/>
          <w:cols w:space="708"/>
          <w:docGrid w:linePitch="360"/>
        </w:sectPr>
      </w:pPr>
    </w:p>
    <w:p w:rsidR="001D3EAD" w:rsidRDefault="001D3EAD" w:rsidP="007712F7">
      <w:pPr>
        <w:pStyle w:val="afa"/>
        <w:spacing w:line="276" w:lineRule="auto"/>
        <w:contextualSpacing/>
        <w:outlineLvl w:val="0"/>
        <w:rPr>
          <w:b/>
          <w:sz w:val="24"/>
          <w:szCs w:val="24"/>
        </w:rPr>
      </w:pPr>
      <w:r w:rsidRPr="007712F7">
        <w:rPr>
          <w:b/>
          <w:sz w:val="24"/>
          <w:szCs w:val="24"/>
        </w:rPr>
        <w:lastRenderedPageBreak/>
        <w:t>3.2. Система условий реализации образовательной программы</w:t>
      </w:r>
    </w:p>
    <w:p w:rsidR="00A31DBA" w:rsidRDefault="00A31DBA" w:rsidP="00A31DBA">
      <w:pPr>
        <w:pStyle w:val="13"/>
        <w:spacing w:after="0" w:line="240" w:lineRule="auto"/>
        <w:ind w:left="0"/>
        <w:rPr>
          <w:rFonts w:ascii="Times New Roman" w:hAnsi="Times New Roman"/>
          <w:b/>
          <w:sz w:val="24"/>
          <w:szCs w:val="24"/>
          <w:lang w:eastAsia="en-US"/>
        </w:rPr>
      </w:pPr>
    </w:p>
    <w:p w:rsidR="00832DC0" w:rsidRPr="00207E8B" w:rsidRDefault="00832DC0" w:rsidP="00832DC0">
      <w:pPr>
        <w:widowControl/>
        <w:autoSpaceDE/>
        <w:autoSpaceDN/>
        <w:adjustRightInd/>
        <w:spacing w:line="276" w:lineRule="auto"/>
        <w:rPr>
          <w:rFonts w:ascii="Times New Roman" w:hAnsi="Times New Roman" w:cs="Times New Roman"/>
          <w:b/>
          <w:spacing w:val="-3"/>
          <w:sz w:val="24"/>
          <w:szCs w:val="24"/>
        </w:rPr>
      </w:pPr>
      <w:r w:rsidRPr="00207E8B">
        <w:rPr>
          <w:rFonts w:ascii="Times New Roman" w:hAnsi="Times New Roman" w:cs="Times New Roman"/>
          <w:b/>
          <w:spacing w:val="-3"/>
          <w:sz w:val="24"/>
          <w:szCs w:val="24"/>
        </w:rPr>
        <w:t>Продолжительность  учебного года по классам.</w:t>
      </w:r>
    </w:p>
    <w:p w:rsidR="00832DC0" w:rsidRPr="00207E8B" w:rsidRDefault="00832DC0" w:rsidP="00832DC0">
      <w:pPr>
        <w:jc w:val="center"/>
        <w:rPr>
          <w:rFonts w:ascii="Times New Roman" w:hAnsi="Times New Roman" w:cs="Times New Roman"/>
          <w:spacing w:val="-3"/>
          <w:sz w:val="24"/>
          <w:szCs w:val="24"/>
        </w:rPr>
      </w:pPr>
      <w:r w:rsidRPr="00207E8B">
        <w:rPr>
          <w:rFonts w:ascii="Times New Roman" w:hAnsi="Times New Roman" w:cs="Times New Roman"/>
          <w:spacing w:val="-3"/>
          <w:sz w:val="24"/>
          <w:szCs w:val="24"/>
        </w:rPr>
        <w:t>Учебный год начинается 1 сентября.</w:t>
      </w:r>
    </w:p>
    <w:p w:rsidR="00832DC0" w:rsidRPr="00207E8B" w:rsidRDefault="00832DC0" w:rsidP="00832DC0">
      <w:pPr>
        <w:jc w:val="center"/>
        <w:rPr>
          <w:rFonts w:ascii="Times New Roman" w:hAnsi="Times New Roman" w:cs="Times New Roman"/>
          <w:spacing w:val="-3"/>
          <w:sz w:val="24"/>
          <w:szCs w:val="24"/>
        </w:rPr>
      </w:pPr>
      <w:r w:rsidRPr="00207E8B">
        <w:rPr>
          <w:rFonts w:ascii="Times New Roman" w:hAnsi="Times New Roman" w:cs="Times New Roman"/>
          <w:spacing w:val="-3"/>
          <w:sz w:val="24"/>
          <w:szCs w:val="24"/>
        </w:rPr>
        <w:t>Учебный год заканчивается:</w:t>
      </w:r>
    </w:p>
    <w:p w:rsidR="00832DC0" w:rsidRPr="00207E8B" w:rsidRDefault="00832DC0" w:rsidP="00832DC0">
      <w:pPr>
        <w:jc w:val="center"/>
        <w:rPr>
          <w:rFonts w:ascii="Times New Roman" w:hAnsi="Times New Roman" w:cs="Times New Roman"/>
          <w:spacing w:val="-3"/>
          <w:sz w:val="24"/>
          <w:szCs w:val="24"/>
        </w:rPr>
      </w:pPr>
      <w:r w:rsidRPr="00207E8B">
        <w:rPr>
          <w:rFonts w:ascii="Times New Roman" w:hAnsi="Times New Roman" w:cs="Times New Roman"/>
          <w:spacing w:val="-3"/>
          <w:sz w:val="24"/>
          <w:szCs w:val="24"/>
        </w:rPr>
        <w:t>   1 кл. – 30 мая;</w:t>
      </w:r>
    </w:p>
    <w:p w:rsidR="00832DC0" w:rsidRPr="00207E8B" w:rsidRDefault="00832DC0" w:rsidP="00832DC0">
      <w:pPr>
        <w:jc w:val="center"/>
        <w:rPr>
          <w:rFonts w:ascii="Times New Roman" w:hAnsi="Times New Roman" w:cs="Times New Roman"/>
          <w:spacing w:val="-3"/>
          <w:sz w:val="24"/>
          <w:szCs w:val="24"/>
        </w:rPr>
      </w:pPr>
      <w:r w:rsidRPr="00207E8B">
        <w:rPr>
          <w:rFonts w:ascii="Times New Roman" w:hAnsi="Times New Roman" w:cs="Times New Roman"/>
          <w:spacing w:val="-3"/>
          <w:sz w:val="24"/>
          <w:szCs w:val="24"/>
        </w:rPr>
        <w:t>2-4 кл. – 30 мая;</w:t>
      </w:r>
    </w:p>
    <w:p w:rsidR="00832DC0" w:rsidRPr="00207E8B" w:rsidRDefault="00832DC0" w:rsidP="00832DC0">
      <w:pPr>
        <w:jc w:val="center"/>
        <w:rPr>
          <w:rFonts w:ascii="Times New Roman" w:hAnsi="Times New Roman" w:cs="Times New Roman"/>
          <w:spacing w:val="-3"/>
          <w:sz w:val="24"/>
          <w:szCs w:val="24"/>
        </w:rPr>
      </w:pPr>
      <w:r w:rsidRPr="00207E8B">
        <w:rPr>
          <w:rFonts w:ascii="Times New Roman" w:hAnsi="Times New Roman" w:cs="Times New Roman"/>
          <w:spacing w:val="-3"/>
          <w:sz w:val="24"/>
          <w:szCs w:val="24"/>
        </w:rPr>
        <w:t>5-8 кл. – 30 мая;</w:t>
      </w:r>
    </w:p>
    <w:p w:rsidR="00832DC0" w:rsidRPr="00207E8B" w:rsidRDefault="00832DC0" w:rsidP="00832DC0">
      <w:pPr>
        <w:jc w:val="center"/>
        <w:rPr>
          <w:rFonts w:ascii="Times New Roman" w:hAnsi="Times New Roman" w:cs="Times New Roman"/>
          <w:spacing w:val="-3"/>
          <w:sz w:val="24"/>
          <w:szCs w:val="24"/>
        </w:rPr>
      </w:pPr>
      <w:r w:rsidRPr="00207E8B">
        <w:rPr>
          <w:rFonts w:ascii="Times New Roman" w:hAnsi="Times New Roman" w:cs="Times New Roman"/>
          <w:spacing w:val="-3"/>
          <w:sz w:val="24"/>
          <w:szCs w:val="24"/>
        </w:rPr>
        <w:t>10 кл. – 30 мая;</w:t>
      </w:r>
    </w:p>
    <w:p w:rsidR="00832DC0" w:rsidRPr="00207E8B" w:rsidRDefault="00832DC0" w:rsidP="00832DC0">
      <w:pPr>
        <w:jc w:val="center"/>
        <w:rPr>
          <w:rFonts w:ascii="Times New Roman" w:hAnsi="Times New Roman" w:cs="Times New Roman"/>
          <w:spacing w:val="-3"/>
          <w:sz w:val="24"/>
          <w:szCs w:val="24"/>
        </w:rPr>
      </w:pPr>
      <w:r w:rsidRPr="00207E8B">
        <w:rPr>
          <w:rFonts w:ascii="Times New Roman" w:hAnsi="Times New Roman" w:cs="Times New Roman"/>
          <w:spacing w:val="-3"/>
          <w:sz w:val="24"/>
          <w:szCs w:val="24"/>
        </w:rPr>
        <w:t xml:space="preserve">9, 11 кл. – 25мая. </w:t>
      </w:r>
    </w:p>
    <w:p w:rsidR="00832DC0" w:rsidRPr="00207E8B" w:rsidRDefault="00832DC0" w:rsidP="00832DC0">
      <w:pPr>
        <w:tabs>
          <w:tab w:val="num" w:pos="0"/>
        </w:tabs>
        <w:rPr>
          <w:rFonts w:ascii="Times New Roman" w:hAnsi="Times New Roman" w:cs="Times New Roman"/>
          <w:spacing w:val="-3"/>
          <w:sz w:val="24"/>
          <w:szCs w:val="24"/>
        </w:rPr>
      </w:pPr>
      <w:r w:rsidRPr="00207E8B">
        <w:rPr>
          <w:rFonts w:ascii="Times New Roman" w:hAnsi="Times New Roman" w:cs="Times New Roman"/>
          <w:b/>
          <w:spacing w:val="-3"/>
          <w:sz w:val="24"/>
          <w:szCs w:val="24"/>
        </w:rPr>
        <w:t xml:space="preserve">   Проведение промежуточной аттестации </w:t>
      </w:r>
      <w:r w:rsidRPr="00207E8B">
        <w:rPr>
          <w:rFonts w:ascii="Times New Roman" w:hAnsi="Times New Roman" w:cs="Times New Roman"/>
          <w:spacing w:val="-3"/>
          <w:sz w:val="24"/>
          <w:szCs w:val="24"/>
        </w:rPr>
        <w:t>в</w:t>
      </w:r>
      <w:r w:rsidRPr="00207E8B">
        <w:rPr>
          <w:rFonts w:ascii="Times New Roman" w:hAnsi="Times New Roman" w:cs="Times New Roman"/>
          <w:b/>
          <w:spacing w:val="-3"/>
          <w:sz w:val="24"/>
          <w:szCs w:val="24"/>
        </w:rPr>
        <w:t xml:space="preserve"> переводных классах (согласно Уставу ОУ)</w:t>
      </w:r>
    </w:p>
    <w:p w:rsidR="00832DC0" w:rsidRPr="00207E8B" w:rsidRDefault="00832DC0" w:rsidP="00832DC0">
      <w:pPr>
        <w:tabs>
          <w:tab w:val="num" w:pos="0"/>
        </w:tabs>
        <w:jc w:val="center"/>
        <w:rPr>
          <w:rFonts w:ascii="Times New Roman" w:hAnsi="Times New Roman" w:cs="Times New Roman"/>
          <w:spacing w:val="-3"/>
          <w:sz w:val="24"/>
          <w:szCs w:val="24"/>
        </w:rPr>
      </w:pPr>
      <w:r w:rsidRPr="00207E8B">
        <w:rPr>
          <w:rFonts w:ascii="Times New Roman" w:hAnsi="Times New Roman" w:cs="Times New Roman"/>
          <w:b/>
          <w:spacing w:val="-3"/>
          <w:sz w:val="24"/>
          <w:szCs w:val="24"/>
        </w:rPr>
        <w:t> </w:t>
      </w:r>
    </w:p>
    <w:p w:rsidR="00832DC0" w:rsidRPr="00207E8B" w:rsidRDefault="00832DC0" w:rsidP="00832DC0">
      <w:pPr>
        <w:tabs>
          <w:tab w:val="num" w:pos="0"/>
        </w:tabs>
        <w:jc w:val="both"/>
        <w:rPr>
          <w:rFonts w:ascii="Times New Roman" w:hAnsi="Times New Roman" w:cs="Times New Roman"/>
          <w:spacing w:val="-3"/>
          <w:sz w:val="24"/>
          <w:szCs w:val="24"/>
        </w:rPr>
      </w:pPr>
      <w:r w:rsidRPr="00207E8B">
        <w:rPr>
          <w:rFonts w:ascii="Times New Roman" w:hAnsi="Times New Roman" w:cs="Times New Roman"/>
          <w:spacing w:val="-3"/>
          <w:sz w:val="24"/>
          <w:szCs w:val="24"/>
        </w:rPr>
        <w:t>Промежуточная аттестация в переводных классах (во 2 – 8 классах, в 10 классах) в форме контрольных работ, в 8-х и 10-х классах в форме переводных экзаменов проводится с 14  по 19 мая 2013 года без прекращения общеобразовательного процесса.</w:t>
      </w:r>
    </w:p>
    <w:p w:rsidR="00832DC0" w:rsidRPr="00207E8B" w:rsidRDefault="00832DC0" w:rsidP="00832DC0">
      <w:pPr>
        <w:tabs>
          <w:tab w:val="num" w:pos="0"/>
        </w:tabs>
        <w:rPr>
          <w:rFonts w:ascii="Times New Roman" w:hAnsi="Times New Roman" w:cs="Times New Roman"/>
          <w:spacing w:val="-3"/>
          <w:sz w:val="24"/>
          <w:szCs w:val="24"/>
        </w:rPr>
      </w:pPr>
      <w:r w:rsidRPr="00207E8B">
        <w:rPr>
          <w:rFonts w:ascii="Times New Roman" w:hAnsi="Times New Roman" w:cs="Times New Roman"/>
          <w:b/>
          <w:spacing w:val="-3"/>
          <w:sz w:val="24"/>
          <w:szCs w:val="24"/>
        </w:rPr>
        <w:t xml:space="preserve">     Проведение государственной (итоговой) аттестации</w:t>
      </w:r>
      <w:r w:rsidRPr="00207E8B">
        <w:rPr>
          <w:rFonts w:ascii="Times New Roman" w:hAnsi="Times New Roman" w:cs="Times New Roman"/>
          <w:spacing w:val="-3"/>
          <w:sz w:val="24"/>
          <w:szCs w:val="24"/>
        </w:rPr>
        <w:t xml:space="preserve">  </w:t>
      </w:r>
      <w:r w:rsidRPr="00207E8B">
        <w:rPr>
          <w:rFonts w:ascii="Times New Roman" w:hAnsi="Times New Roman" w:cs="Times New Roman"/>
          <w:b/>
          <w:spacing w:val="-3"/>
          <w:sz w:val="24"/>
          <w:szCs w:val="24"/>
        </w:rPr>
        <w:t>в 9 и 11 классах </w:t>
      </w:r>
    </w:p>
    <w:p w:rsidR="00832DC0" w:rsidRPr="00207E8B" w:rsidRDefault="00832DC0" w:rsidP="00832DC0">
      <w:pPr>
        <w:tabs>
          <w:tab w:val="num" w:pos="0"/>
        </w:tabs>
        <w:jc w:val="both"/>
        <w:rPr>
          <w:rFonts w:ascii="Times New Roman" w:hAnsi="Times New Roman" w:cs="Times New Roman"/>
          <w:spacing w:val="-3"/>
          <w:sz w:val="24"/>
          <w:szCs w:val="24"/>
        </w:rPr>
      </w:pPr>
      <w:r w:rsidRPr="00207E8B">
        <w:rPr>
          <w:rFonts w:ascii="Times New Roman" w:hAnsi="Times New Roman" w:cs="Times New Roman"/>
          <w:spacing w:val="-3"/>
          <w:sz w:val="24"/>
          <w:szCs w:val="24"/>
        </w:rPr>
        <w:t xml:space="preserve">Срок проведения государственной (итоговой) аттестации </w:t>
      </w:r>
      <w:proofErr w:type="gramStart"/>
      <w:r w:rsidRPr="00207E8B">
        <w:rPr>
          <w:rFonts w:ascii="Times New Roman" w:hAnsi="Times New Roman" w:cs="Times New Roman"/>
          <w:spacing w:val="-3"/>
          <w:sz w:val="24"/>
          <w:szCs w:val="24"/>
        </w:rPr>
        <w:t>обучающихся</w:t>
      </w:r>
      <w:proofErr w:type="gramEnd"/>
      <w:r w:rsidRPr="00207E8B">
        <w:rPr>
          <w:rFonts w:ascii="Times New Roman" w:hAnsi="Times New Roman" w:cs="Times New Roman"/>
          <w:spacing w:val="-3"/>
          <w:sz w:val="24"/>
          <w:szCs w:val="24"/>
        </w:rPr>
        <w:t xml:space="preserve"> устанавливается:</w:t>
      </w:r>
    </w:p>
    <w:p w:rsidR="00832DC0" w:rsidRPr="00207E8B" w:rsidRDefault="00832DC0" w:rsidP="00832DC0">
      <w:pPr>
        <w:tabs>
          <w:tab w:val="num" w:pos="0"/>
        </w:tabs>
        <w:jc w:val="both"/>
        <w:rPr>
          <w:rFonts w:ascii="Times New Roman" w:hAnsi="Times New Roman" w:cs="Times New Roman"/>
          <w:spacing w:val="-3"/>
          <w:sz w:val="24"/>
          <w:szCs w:val="24"/>
        </w:rPr>
      </w:pPr>
      <w:r w:rsidRPr="00207E8B">
        <w:rPr>
          <w:rFonts w:ascii="Times New Roman" w:hAnsi="Times New Roman" w:cs="Times New Roman"/>
          <w:spacing w:val="-3"/>
          <w:sz w:val="24"/>
          <w:szCs w:val="24"/>
        </w:rPr>
        <w:t>- в 11 классах – Министерством образования и науки Российской Федерации;</w:t>
      </w:r>
    </w:p>
    <w:p w:rsidR="00832DC0" w:rsidRPr="00207E8B" w:rsidRDefault="00832DC0" w:rsidP="00832DC0">
      <w:pPr>
        <w:tabs>
          <w:tab w:val="num" w:pos="0"/>
        </w:tabs>
        <w:jc w:val="both"/>
        <w:rPr>
          <w:rFonts w:ascii="Times New Roman" w:hAnsi="Times New Roman" w:cs="Times New Roman"/>
          <w:spacing w:val="-3"/>
          <w:sz w:val="24"/>
          <w:szCs w:val="24"/>
        </w:rPr>
      </w:pPr>
      <w:r w:rsidRPr="00207E8B">
        <w:rPr>
          <w:rFonts w:ascii="Times New Roman" w:hAnsi="Times New Roman" w:cs="Times New Roman"/>
          <w:spacing w:val="-3"/>
          <w:sz w:val="24"/>
          <w:szCs w:val="24"/>
        </w:rPr>
        <w:t>- в 9 классах –  Министерством образования и науки Российской Федерации и РС (Я)</w:t>
      </w:r>
    </w:p>
    <w:p w:rsidR="00832DC0" w:rsidRPr="00207E8B" w:rsidRDefault="00832DC0" w:rsidP="00832DC0">
      <w:pPr>
        <w:tabs>
          <w:tab w:val="num" w:pos="0"/>
        </w:tabs>
        <w:jc w:val="both"/>
        <w:rPr>
          <w:rFonts w:ascii="Times New Roman" w:hAnsi="Times New Roman" w:cs="Times New Roman"/>
          <w:spacing w:val="-3"/>
          <w:sz w:val="24"/>
          <w:szCs w:val="24"/>
        </w:rPr>
      </w:pPr>
      <w:r w:rsidRPr="00207E8B">
        <w:rPr>
          <w:rFonts w:ascii="Times New Roman" w:hAnsi="Times New Roman" w:cs="Times New Roman"/>
          <w:spacing w:val="-3"/>
          <w:sz w:val="24"/>
          <w:szCs w:val="24"/>
        </w:rPr>
        <w:t> </w:t>
      </w:r>
    </w:p>
    <w:p w:rsidR="00832DC0" w:rsidRPr="00207E8B" w:rsidRDefault="00832DC0" w:rsidP="00832DC0">
      <w:pPr>
        <w:tabs>
          <w:tab w:val="num" w:pos="0"/>
        </w:tabs>
        <w:rPr>
          <w:rFonts w:ascii="Times New Roman" w:hAnsi="Times New Roman" w:cs="Times New Roman"/>
          <w:spacing w:val="-3"/>
          <w:sz w:val="24"/>
          <w:szCs w:val="24"/>
        </w:rPr>
      </w:pPr>
      <w:r w:rsidRPr="00207E8B">
        <w:rPr>
          <w:rFonts w:ascii="Times New Roman" w:hAnsi="Times New Roman" w:cs="Times New Roman"/>
          <w:b/>
          <w:spacing w:val="-3"/>
          <w:sz w:val="24"/>
          <w:szCs w:val="24"/>
        </w:rPr>
        <w:t xml:space="preserve">     Регламентирование образовательного процесса на неделю </w:t>
      </w:r>
    </w:p>
    <w:p w:rsidR="00832DC0" w:rsidRPr="00207E8B" w:rsidRDefault="00832DC0" w:rsidP="00832DC0">
      <w:pPr>
        <w:tabs>
          <w:tab w:val="num" w:pos="0"/>
        </w:tabs>
        <w:jc w:val="both"/>
        <w:rPr>
          <w:rFonts w:ascii="Times New Roman" w:hAnsi="Times New Roman" w:cs="Times New Roman"/>
          <w:spacing w:val="-3"/>
          <w:sz w:val="24"/>
          <w:szCs w:val="24"/>
        </w:rPr>
      </w:pPr>
      <w:r w:rsidRPr="00207E8B">
        <w:rPr>
          <w:rFonts w:ascii="Times New Roman" w:hAnsi="Times New Roman" w:cs="Times New Roman"/>
          <w:spacing w:val="-3"/>
          <w:sz w:val="24"/>
          <w:szCs w:val="24"/>
        </w:rPr>
        <w:t>Продолжительность учебной недели:</w:t>
      </w:r>
    </w:p>
    <w:p w:rsidR="00832DC0" w:rsidRPr="00207E8B" w:rsidRDefault="00832DC0" w:rsidP="00832DC0">
      <w:pPr>
        <w:tabs>
          <w:tab w:val="num" w:pos="0"/>
        </w:tabs>
        <w:jc w:val="both"/>
        <w:rPr>
          <w:rFonts w:ascii="Times New Roman" w:hAnsi="Times New Roman" w:cs="Times New Roman"/>
          <w:spacing w:val="-3"/>
          <w:sz w:val="24"/>
          <w:szCs w:val="24"/>
        </w:rPr>
      </w:pPr>
      <w:r w:rsidRPr="00207E8B">
        <w:rPr>
          <w:rFonts w:ascii="Times New Roman" w:hAnsi="Times New Roman" w:cs="Times New Roman"/>
          <w:spacing w:val="-3"/>
          <w:sz w:val="24"/>
          <w:szCs w:val="24"/>
        </w:rPr>
        <w:t>- по 5-дневной учебной неделе занимаются – 1 классы;</w:t>
      </w:r>
    </w:p>
    <w:p w:rsidR="00832DC0" w:rsidRPr="00207E8B" w:rsidRDefault="00832DC0" w:rsidP="00832DC0">
      <w:pPr>
        <w:tabs>
          <w:tab w:val="num" w:pos="0"/>
        </w:tabs>
        <w:jc w:val="both"/>
        <w:rPr>
          <w:rFonts w:ascii="Times New Roman" w:hAnsi="Times New Roman" w:cs="Times New Roman"/>
          <w:spacing w:val="-3"/>
          <w:sz w:val="24"/>
          <w:szCs w:val="24"/>
        </w:rPr>
      </w:pPr>
      <w:r w:rsidRPr="00207E8B">
        <w:rPr>
          <w:rFonts w:ascii="Times New Roman" w:hAnsi="Times New Roman" w:cs="Times New Roman"/>
          <w:spacing w:val="-3"/>
          <w:sz w:val="24"/>
          <w:szCs w:val="24"/>
        </w:rPr>
        <w:t>- по 6-дневной учебной неделе занимаются – 2-11 классы.</w:t>
      </w:r>
    </w:p>
    <w:p w:rsidR="00832DC0" w:rsidRPr="00207E8B" w:rsidRDefault="00832DC0" w:rsidP="00832DC0">
      <w:pPr>
        <w:tabs>
          <w:tab w:val="num" w:pos="0"/>
        </w:tabs>
        <w:jc w:val="both"/>
        <w:rPr>
          <w:rFonts w:ascii="Times New Roman" w:hAnsi="Times New Roman" w:cs="Times New Roman"/>
          <w:spacing w:val="-3"/>
          <w:sz w:val="24"/>
          <w:szCs w:val="24"/>
        </w:rPr>
      </w:pPr>
      <w:r w:rsidRPr="00207E8B">
        <w:rPr>
          <w:rFonts w:ascii="Times New Roman" w:hAnsi="Times New Roman" w:cs="Times New Roman"/>
          <w:spacing w:val="-3"/>
          <w:sz w:val="24"/>
          <w:szCs w:val="24"/>
        </w:rPr>
        <w:t xml:space="preserve">  Продолжительность учебного года 34 недель. Для учащихся 1 классов – 33 недели.  </w:t>
      </w:r>
    </w:p>
    <w:p w:rsidR="00832DC0" w:rsidRPr="00207E8B" w:rsidRDefault="00832DC0" w:rsidP="00832DC0">
      <w:pPr>
        <w:jc w:val="both"/>
        <w:rPr>
          <w:rFonts w:ascii="Times New Roman" w:hAnsi="Times New Roman" w:cs="Times New Roman"/>
          <w:spacing w:val="-3"/>
          <w:sz w:val="24"/>
          <w:szCs w:val="24"/>
        </w:rPr>
      </w:pPr>
      <w:r w:rsidRPr="00207E8B">
        <w:rPr>
          <w:rFonts w:ascii="Times New Roman" w:hAnsi="Times New Roman" w:cs="Times New Roman"/>
          <w:spacing w:val="-3"/>
          <w:sz w:val="24"/>
          <w:szCs w:val="24"/>
        </w:rPr>
        <w:t xml:space="preserve">  Режим работы школы: школа работает в 2  смены,  продолжительность урока – 45 минут. Для 1-х классов продолжительность уроков в 1, 2 четверти – 35 минут. Учебная неделя для 1-ых классов – 5 дней, для 2-11 классов – 6 дней. </w:t>
      </w:r>
    </w:p>
    <w:p w:rsidR="00832DC0" w:rsidRPr="00207E8B" w:rsidRDefault="00832DC0" w:rsidP="00832DC0">
      <w:pPr>
        <w:jc w:val="both"/>
        <w:rPr>
          <w:rFonts w:ascii="Times New Roman" w:hAnsi="Times New Roman" w:cs="Times New Roman"/>
          <w:spacing w:val="-3"/>
          <w:sz w:val="24"/>
          <w:szCs w:val="24"/>
        </w:rPr>
      </w:pPr>
    </w:p>
    <w:p w:rsidR="00832DC0" w:rsidRPr="00B56262" w:rsidRDefault="00832DC0" w:rsidP="00832DC0">
      <w:pPr>
        <w:jc w:val="center"/>
        <w:rPr>
          <w:rFonts w:ascii="Times New Roman" w:hAnsi="Times New Roman" w:cs="Times New Roman"/>
          <w:b/>
          <w:spacing w:val="-3"/>
        </w:rPr>
      </w:pPr>
      <w:r w:rsidRPr="00B56262">
        <w:rPr>
          <w:rFonts w:ascii="Times New Roman" w:hAnsi="Times New Roman" w:cs="Times New Roman"/>
          <w:b/>
          <w:spacing w:val="-3"/>
        </w:rPr>
        <w:t>Расписание звонков:</w:t>
      </w:r>
    </w:p>
    <w:p w:rsidR="00832DC0" w:rsidRPr="00B56262" w:rsidRDefault="00832DC0" w:rsidP="00832DC0">
      <w:pPr>
        <w:jc w:val="center"/>
        <w:rPr>
          <w:rFonts w:ascii="Times New Roman" w:hAnsi="Times New Roman" w:cs="Times New Roman"/>
          <w:spacing w:val="-3"/>
        </w:rPr>
      </w:pPr>
    </w:p>
    <w:tbl>
      <w:tblPr>
        <w:tblW w:w="8792" w:type="dxa"/>
        <w:jc w:val="center"/>
        <w:tblInd w:w="3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9"/>
        <w:gridCol w:w="1599"/>
        <w:gridCol w:w="1529"/>
        <w:gridCol w:w="1996"/>
        <w:gridCol w:w="1849"/>
      </w:tblGrid>
      <w:tr w:rsidR="00832DC0" w:rsidRPr="006C7217" w:rsidTr="00F155F4">
        <w:trPr>
          <w:jc w:val="center"/>
        </w:trPr>
        <w:tc>
          <w:tcPr>
            <w:tcW w:w="181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highlight w:val="yellow"/>
              </w:rPr>
            </w:pPr>
          </w:p>
        </w:tc>
        <w:tc>
          <w:tcPr>
            <w:tcW w:w="159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sidRPr="006C7217">
              <w:rPr>
                <w:rFonts w:ascii="Times New Roman" w:hAnsi="Times New Roman" w:cs="Times New Roman"/>
              </w:rPr>
              <w:t>1 смена</w:t>
            </w:r>
          </w:p>
        </w:tc>
        <w:tc>
          <w:tcPr>
            <w:tcW w:w="152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Перемены 1 смены</w:t>
            </w:r>
          </w:p>
        </w:tc>
        <w:tc>
          <w:tcPr>
            <w:tcW w:w="1996"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sidRPr="006C7217">
              <w:rPr>
                <w:rFonts w:ascii="Times New Roman" w:hAnsi="Times New Roman" w:cs="Times New Roman"/>
              </w:rPr>
              <w:t>2 смена</w:t>
            </w:r>
          </w:p>
        </w:tc>
        <w:tc>
          <w:tcPr>
            <w:tcW w:w="184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Перемены 2 смены</w:t>
            </w:r>
          </w:p>
        </w:tc>
      </w:tr>
      <w:tr w:rsidR="00832DC0" w:rsidRPr="006C7217" w:rsidTr="00F155F4">
        <w:trPr>
          <w:jc w:val="center"/>
        </w:trPr>
        <w:tc>
          <w:tcPr>
            <w:tcW w:w="181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spacing w:val="-3"/>
              </w:rPr>
            </w:pPr>
            <w:r w:rsidRPr="006C7217">
              <w:rPr>
                <w:rFonts w:ascii="Times New Roman" w:hAnsi="Times New Roman" w:cs="Times New Roman"/>
                <w:spacing w:val="-3"/>
              </w:rPr>
              <w:t>1</w:t>
            </w:r>
            <w:r w:rsidRPr="006C7217">
              <w:rPr>
                <w:rFonts w:ascii="Times New Roman" w:hAnsi="Times New Roman" w:cs="Times New Roman"/>
              </w:rPr>
              <w:t xml:space="preserve"> урок</w:t>
            </w:r>
          </w:p>
        </w:tc>
        <w:tc>
          <w:tcPr>
            <w:tcW w:w="1599" w:type="dxa"/>
            <w:tcBorders>
              <w:top w:val="single" w:sz="4" w:space="0" w:color="auto"/>
              <w:left w:val="single" w:sz="4" w:space="0" w:color="auto"/>
              <w:bottom w:val="single" w:sz="4" w:space="0" w:color="auto"/>
              <w:right w:val="single" w:sz="4" w:space="0" w:color="auto"/>
            </w:tcBorders>
          </w:tcPr>
          <w:p w:rsidR="00832DC0" w:rsidRPr="009E77B2" w:rsidRDefault="00832DC0" w:rsidP="00F155F4">
            <w:pPr>
              <w:jc w:val="center"/>
              <w:rPr>
                <w:rFonts w:ascii="Times New Roman" w:hAnsi="Times New Roman" w:cs="Times New Roman"/>
              </w:rPr>
            </w:pPr>
            <w:r>
              <w:rPr>
                <w:rFonts w:ascii="Times New Roman" w:hAnsi="Times New Roman" w:cs="Times New Roman"/>
                <w:lang w:val="en-US"/>
              </w:rPr>
              <w:t>8</w:t>
            </w:r>
            <w:r>
              <w:rPr>
                <w:rFonts w:ascii="Times New Roman" w:hAnsi="Times New Roman" w:cs="Times New Roman"/>
              </w:rPr>
              <w:t>.20-9.05</w:t>
            </w:r>
          </w:p>
        </w:tc>
        <w:tc>
          <w:tcPr>
            <w:tcW w:w="152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10</w:t>
            </w:r>
          </w:p>
        </w:tc>
        <w:tc>
          <w:tcPr>
            <w:tcW w:w="1996"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14.10-14.55</w:t>
            </w:r>
          </w:p>
        </w:tc>
        <w:tc>
          <w:tcPr>
            <w:tcW w:w="184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10</w:t>
            </w:r>
          </w:p>
        </w:tc>
      </w:tr>
      <w:tr w:rsidR="00832DC0" w:rsidRPr="006C7217" w:rsidTr="00F155F4">
        <w:trPr>
          <w:jc w:val="center"/>
        </w:trPr>
        <w:tc>
          <w:tcPr>
            <w:tcW w:w="181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sidRPr="006C7217">
              <w:rPr>
                <w:rFonts w:ascii="Times New Roman" w:hAnsi="Times New Roman" w:cs="Times New Roman"/>
              </w:rPr>
              <w:t>2 урок</w:t>
            </w:r>
          </w:p>
        </w:tc>
        <w:tc>
          <w:tcPr>
            <w:tcW w:w="159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9.15-10.00</w:t>
            </w:r>
          </w:p>
        </w:tc>
        <w:tc>
          <w:tcPr>
            <w:tcW w:w="152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10</w:t>
            </w:r>
          </w:p>
        </w:tc>
        <w:tc>
          <w:tcPr>
            <w:tcW w:w="1996"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15.05-15.50</w:t>
            </w:r>
          </w:p>
        </w:tc>
        <w:tc>
          <w:tcPr>
            <w:tcW w:w="184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10</w:t>
            </w:r>
          </w:p>
        </w:tc>
      </w:tr>
      <w:tr w:rsidR="00832DC0" w:rsidRPr="006C7217" w:rsidTr="00F155F4">
        <w:trPr>
          <w:jc w:val="center"/>
        </w:trPr>
        <w:tc>
          <w:tcPr>
            <w:tcW w:w="181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sidRPr="006C7217">
              <w:rPr>
                <w:rFonts w:ascii="Times New Roman" w:hAnsi="Times New Roman" w:cs="Times New Roman"/>
              </w:rPr>
              <w:t>3 урок</w:t>
            </w:r>
          </w:p>
        </w:tc>
        <w:tc>
          <w:tcPr>
            <w:tcW w:w="159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10.10-10.55</w:t>
            </w:r>
          </w:p>
        </w:tc>
        <w:tc>
          <w:tcPr>
            <w:tcW w:w="152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20</w:t>
            </w:r>
          </w:p>
        </w:tc>
        <w:tc>
          <w:tcPr>
            <w:tcW w:w="1996"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16.00-16.45</w:t>
            </w:r>
          </w:p>
        </w:tc>
        <w:tc>
          <w:tcPr>
            <w:tcW w:w="184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10</w:t>
            </w:r>
          </w:p>
        </w:tc>
      </w:tr>
      <w:tr w:rsidR="00832DC0" w:rsidRPr="006C7217" w:rsidTr="00F155F4">
        <w:trPr>
          <w:jc w:val="center"/>
        </w:trPr>
        <w:tc>
          <w:tcPr>
            <w:tcW w:w="181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sidRPr="006C7217">
              <w:rPr>
                <w:rFonts w:ascii="Times New Roman" w:hAnsi="Times New Roman" w:cs="Times New Roman"/>
              </w:rPr>
              <w:t>4 урок</w:t>
            </w:r>
          </w:p>
        </w:tc>
        <w:tc>
          <w:tcPr>
            <w:tcW w:w="159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11.15-12.00</w:t>
            </w:r>
          </w:p>
        </w:tc>
        <w:tc>
          <w:tcPr>
            <w:tcW w:w="152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20</w:t>
            </w:r>
          </w:p>
        </w:tc>
        <w:tc>
          <w:tcPr>
            <w:tcW w:w="1996"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16.55-17.40</w:t>
            </w:r>
          </w:p>
        </w:tc>
        <w:tc>
          <w:tcPr>
            <w:tcW w:w="184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10</w:t>
            </w:r>
          </w:p>
        </w:tc>
      </w:tr>
      <w:tr w:rsidR="00832DC0" w:rsidRPr="006C7217" w:rsidTr="00F155F4">
        <w:trPr>
          <w:jc w:val="center"/>
        </w:trPr>
        <w:tc>
          <w:tcPr>
            <w:tcW w:w="181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sidRPr="006C7217">
              <w:rPr>
                <w:rFonts w:ascii="Times New Roman" w:hAnsi="Times New Roman" w:cs="Times New Roman"/>
              </w:rPr>
              <w:t>5 урок</w:t>
            </w:r>
          </w:p>
        </w:tc>
        <w:tc>
          <w:tcPr>
            <w:tcW w:w="159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12.20-13.05</w:t>
            </w:r>
          </w:p>
        </w:tc>
        <w:tc>
          <w:tcPr>
            <w:tcW w:w="152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10</w:t>
            </w:r>
          </w:p>
        </w:tc>
        <w:tc>
          <w:tcPr>
            <w:tcW w:w="1996"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17.50-18.35</w:t>
            </w:r>
          </w:p>
        </w:tc>
        <w:tc>
          <w:tcPr>
            <w:tcW w:w="184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p>
        </w:tc>
      </w:tr>
      <w:tr w:rsidR="00832DC0" w:rsidRPr="006C7217" w:rsidTr="00F155F4">
        <w:trPr>
          <w:jc w:val="center"/>
        </w:trPr>
        <w:tc>
          <w:tcPr>
            <w:tcW w:w="181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sidRPr="006C7217">
              <w:rPr>
                <w:rFonts w:ascii="Times New Roman" w:hAnsi="Times New Roman" w:cs="Times New Roman"/>
              </w:rPr>
              <w:t>6 урок</w:t>
            </w:r>
          </w:p>
        </w:tc>
        <w:tc>
          <w:tcPr>
            <w:tcW w:w="159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13.15-14.00</w:t>
            </w:r>
          </w:p>
        </w:tc>
        <w:tc>
          <w:tcPr>
            <w:tcW w:w="152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10</w:t>
            </w:r>
          </w:p>
        </w:tc>
        <w:tc>
          <w:tcPr>
            <w:tcW w:w="1996"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p>
        </w:tc>
        <w:tc>
          <w:tcPr>
            <w:tcW w:w="184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p>
        </w:tc>
      </w:tr>
      <w:tr w:rsidR="00832DC0" w:rsidRPr="00B56262" w:rsidTr="00F155F4">
        <w:trPr>
          <w:trHeight w:val="420"/>
          <w:jc w:val="center"/>
        </w:trPr>
        <w:tc>
          <w:tcPr>
            <w:tcW w:w="181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sidRPr="006C7217">
              <w:rPr>
                <w:rFonts w:ascii="Times New Roman" w:hAnsi="Times New Roman" w:cs="Times New Roman"/>
              </w:rPr>
              <w:t>7 урок</w:t>
            </w:r>
          </w:p>
        </w:tc>
        <w:tc>
          <w:tcPr>
            <w:tcW w:w="159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r>
              <w:rPr>
                <w:rFonts w:ascii="Times New Roman" w:hAnsi="Times New Roman" w:cs="Times New Roman"/>
              </w:rPr>
              <w:t>14.10-14.55</w:t>
            </w:r>
          </w:p>
        </w:tc>
        <w:tc>
          <w:tcPr>
            <w:tcW w:w="152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p>
        </w:tc>
        <w:tc>
          <w:tcPr>
            <w:tcW w:w="1996"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p>
        </w:tc>
        <w:tc>
          <w:tcPr>
            <w:tcW w:w="1849" w:type="dxa"/>
            <w:tcBorders>
              <w:top w:val="single" w:sz="4" w:space="0" w:color="auto"/>
              <w:left w:val="single" w:sz="4" w:space="0" w:color="auto"/>
              <w:bottom w:val="single" w:sz="4" w:space="0" w:color="auto"/>
              <w:right w:val="single" w:sz="4" w:space="0" w:color="auto"/>
            </w:tcBorders>
          </w:tcPr>
          <w:p w:rsidR="00832DC0" w:rsidRPr="006C7217" w:rsidRDefault="00832DC0" w:rsidP="00F155F4">
            <w:pPr>
              <w:jc w:val="center"/>
              <w:rPr>
                <w:rFonts w:ascii="Times New Roman" w:hAnsi="Times New Roman" w:cs="Times New Roman"/>
              </w:rPr>
            </w:pPr>
          </w:p>
        </w:tc>
      </w:tr>
    </w:tbl>
    <w:p w:rsidR="00832DC0" w:rsidRDefault="00832DC0" w:rsidP="00832DC0">
      <w:pPr>
        <w:pStyle w:val="13"/>
        <w:spacing w:after="0" w:line="240" w:lineRule="auto"/>
        <w:ind w:left="0"/>
        <w:rPr>
          <w:rFonts w:ascii="Times New Roman" w:hAnsi="Times New Roman"/>
          <w:b/>
          <w:color w:val="000000"/>
          <w:sz w:val="24"/>
          <w:szCs w:val="24"/>
        </w:rPr>
      </w:pPr>
    </w:p>
    <w:p w:rsidR="00832DC0" w:rsidRPr="00A31DBA" w:rsidRDefault="00832DC0" w:rsidP="00832DC0">
      <w:pPr>
        <w:pStyle w:val="13"/>
        <w:spacing w:after="0" w:line="240" w:lineRule="auto"/>
        <w:ind w:left="0"/>
        <w:rPr>
          <w:rFonts w:ascii="Times New Roman" w:hAnsi="Times New Roman"/>
          <w:b/>
          <w:color w:val="000000"/>
          <w:sz w:val="24"/>
          <w:szCs w:val="24"/>
        </w:rPr>
      </w:pPr>
      <w:r w:rsidRPr="00A31DBA">
        <w:rPr>
          <w:rFonts w:ascii="Times New Roman" w:hAnsi="Times New Roman"/>
          <w:b/>
          <w:color w:val="000000"/>
          <w:sz w:val="24"/>
          <w:szCs w:val="24"/>
        </w:rPr>
        <w:t>Циклограмма работы ОУ</w:t>
      </w:r>
    </w:p>
    <w:p w:rsidR="00832DC0" w:rsidRPr="00A31DBA" w:rsidRDefault="00832DC0" w:rsidP="00832DC0">
      <w:pPr>
        <w:ind w:left="567" w:firstLine="567"/>
        <w:jc w:val="both"/>
        <w:rPr>
          <w:rFonts w:ascii="Times New Roman" w:hAnsi="Times New Roman"/>
          <w:sz w:val="24"/>
          <w:szCs w:val="24"/>
        </w:rPr>
      </w:pPr>
      <w:r w:rsidRPr="00A31DBA">
        <w:rPr>
          <w:rFonts w:ascii="Times New Roman" w:hAnsi="Times New Roman"/>
          <w:sz w:val="24"/>
          <w:szCs w:val="24"/>
          <w:u w:val="single"/>
        </w:rPr>
        <w:t>Понедельник</w:t>
      </w:r>
    </w:p>
    <w:p w:rsidR="00832DC0" w:rsidRPr="00A31DBA" w:rsidRDefault="00832DC0" w:rsidP="00832DC0">
      <w:pPr>
        <w:pStyle w:val="ac"/>
        <w:widowControl/>
        <w:numPr>
          <w:ilvl w:val="0"/>
          <w:numId w:val="46"/>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Планерка учителей – еженедельно.</w:t>
      </w:r>
    </w:p>
    <w:p w:rsidR="00832DC0" w:rsidRPr="00A31DBA" w:rsidRDefault="00832DC0" w:rsidP="00832DC0">
      <w:pPr>
        <w:pStyle w:val="ac"/>
        <w:widowControl/>
        <w:numPr>
          <w:ilvl w:val="0"/>
          <w:numId w:val="46"/>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Классные часы - еженедельно.</w:t>
      </w:r>
    </w:p>
    <w:p w:rsidR="00832DC0" w:rsidRPr="00A31DBA" w:rsidRDefault="00832DC0" w:rsidP="00832DC0">
      <w:pPr>
        <w:pStyle w:val="ac"/>
        <w:widowControl/>
        <w:numPr>
          <w:ilvl w:val="0"/>
          <w:numId w:val="46"/>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Заседание МО классных  руководителей – 1 раз в четверть</w:t>
      </w:r>
    </w:p>
    <w:p w:rsidR="00832DC0" w:rsidRPr="00A31DBA" w:rsidRDefault="00832DC0" w:rsidP="00832DC0">
      <w:pPr>
        <w:pStyle w:val="ac"/>
        <w:widowControl/>
        <w:numPr>
          <w:ilvl w:val="0"/>
          <w:numId w:val="46"/>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Заседания аттестационной комиссии – 1 раз в четверть</w:t>
      </w:r>
    </w:p>
    <w:p w:rsidR="00832DC0" w:rsidRPr="00A31DBA" w:rsidRDefault="00832DC0" w:rsidP="00832DC0">
      <w:pPr>
        <w:pStyle w:val="ac"/>
        <w:widowControl/>
        <w:numPr>
          <w:ilvl w:val="0"/>
          <w:numId w:val="46"/>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Совет по развитию – 1 раз в четверть</w:t>
      </w:r>
    </w:p>
    <w:p w:rsidR="00832DC0" w:rsidRPr="00A31DBA" w:rsidRDefault="00832DC0" w:rsidP="00832DC0">
      <w:pPr>
        <w:pStyle w:val="ac"/>
        <w:widowControl/>
        <w:numPr>
          <w:ilvl w:val="0"/>
          <w:numId w:val="46"/>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Спецкурсы, консультации, секции, кружк</w:t>
      </w:r>
      <w:proofErr w:type="gramStart"/>
      <w:r w:rsidRPr="00A31DBA">
        <w:rPr>
          <w:rFonts w:ascii="Times New Roman" w:hAnsi="Times New Roman"/>
          <w:sz w:val="24"/>
          <w:szCs w:val="24"/>
        </w:rPr>
        <w:t>и-</w:t>
      </w:r>
      <w:proofErr w:type="gramEnd"/>
      <w:r w:rsidRPr="00A31DBA">
        <w:rPr>
          <w:rFonts w:ascii="Times New Roman" w:hAnsi="Times New Roman"/>
          <w:sz w:val="24"/>
          <w:szCs w:val="24"/>
        </w:rPr>
        <w:t xml:space="preserve"> по расписанию</w:t>
      </w:r>
    </w:p>
    <w:p w:rsidR="00832DC0" w:rsidRPr="00A31DBA" w:rsidRDefault="00832DC0" w:rsidP="00832DC0">
      <w:pPr>
        <w:ind w:left="567" w:firstLine="567"/>
        <w:jc w:val="both"/>
        <w:rPr>
          <w:rFonts w:ascii="Times New Roman" w:hAnsi="Times New Roman"/>
          <w:sz w:val="24"/>
          <w:szCs w:val="24"/>
        </w:rPr>
      </w:pPr>
    </w:p>
    <w:p w:rsidR="00832DC0" w:rsidRPr="00A31DBA" w:rsidRDefault="00832DC0" w:rsidP="00832DC0">
      <w:pPr>
        <w:ind w:left="567" w:firstLine="567"/>
        <w:jc w:val="both"/>
        <w:rPr>
          <w:rFonts w:ascii="Times New Roman" w:hAnsi="Times New Roman"/>
          <w:sz w:val="24"/>
          <w:szCs w:val="24"/>
        </w:rPr>
      </w:pPr>
      <w:r w:rsidRPr="00A31DBA">
        <w:rPr>
          <w:rFonts w:ascii="Times New Roman" w:hAnsi="Times New Roman"/>
          <w:sz w:val="24"/>
          <w:szCs w:val="24"/>
          <w:u w:val="single"/>
        </w:rPr>
        <w:t>Вторник</w:t>
      </w:r>
    </w:p>
    <w:p w:rsidR="00832DC0" w:rsidRPr="00A31DBA" w:rsidRDefault="00832DC0" w:rsidP="00832DC0">
      <w:pPr>
        <w:pStyle w:val="ac"/>
        <w:widowControl/>
        <w:numPr>
          <w:ilvl w:val="0"/>
          <w:numId w:val="44"/>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Совещания при директоре – 1 раз в месяц</w:t>
      </w:r>
    </w:p>
    <w:p w:rsidR="00832DC0" w:rsidRPr="00A31DBA" w:rsidRDefault="00832DC0" w:rsidP="00832DC0">
      <w:pPr>
        <w:pStyle w:val="ac"/>
        <w:widowControl/>
        <w:numPr>
          <w:ilvl w:val="0"/>
          <w:numId w:val="44"/>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Административный совет - 1 раз в месяц</w:t>
      </w:r>
    </w:p>
    <w:p w:rsidR="00832DC0" w:rsidRPr="00A31DBA" w:rsidRDefault="00832DC0" w:rsidP="00832DC0">
      <w:pPr>
        <w:pStyle w:val="ac"/>
        <w:widowControl/>
        <w:numPr>
          <w:ilvl w:val="0"/>
          <w:numId w:val="44"/>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lastRenderedPageBreak/>
        <w:t>Совещания при завучах - 1 раз в месяц</w:t>
      </w:r>
    </w:p>
    <w:p w:rsidR="00832DC0" w:rsidRPr="00A31DBA" w:rsidRDefault="00832DC0" w:rsidP="00832DC0">
      <w:pPr>
        <w:pStyle w:val="ac"/>
        <w:widowControl/>
        <w:numPr>
          <w:ilvl w:val="0"/>
          <w:numId w:val="44"/>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Спецкурсы, консультации, секции, кружки</w:t>
      </w:r>
    </w:p>
    <w:p w:rsidR="00832DC0" w:rsidRPr="00A31DBA" w:rsidRDefault="00832DC0" w:rsidP="00832DC0">
      <w:pPr>
        <w:ind w:left="567" w:firstLine="567"/>
        <w:jc w:val="both"/>
        <w:rPr>
          <w:rFonts w:ascii="Times New Roman" w:hAnsi="Times New Roman"/>
          <w:sz w:val="24"/>
          <w:szCs w:val="24"/>
        </w:rPr>
      </w:pPr>
    </w:p>
    <w:p w:rsidR="00832DC0" w:rsidRPr="00A31DBA" w:rsidRDefault="00832DC0" w:rsidP="00832DC0">
      <w:pPr>
        <w:ind w:left="567" w:firstLine="567"/>
        <w:jc w:val="both"/>
        <w:rPr>
          <w:rFonts w:ascii="Times New Roman" w:hAnsi="Times New Roman"/>
          <w:sz w:val="24"/>
          <w:szCs w:val="24"/>
        </w:rPr>
      </w:pPr>
      <w:r w:rsidRPr="00A31DBA">
        <w:rPr>
          <w:rFonts w:ascii="Times New Roman" w:hAnsi="Times New Roman"/>
          <w:sz w:val="24"/>
          <w:szCs w:val="24"/>
          <w:u w:val="single"/>
        </w:rPr>
        <w:t>Среда</w:t>
      </w:r>
    </w:p>
    <w:p w:rsidR="00832DC0" w:rsidRPr="00A31DBA" w:rsidRDefault="00832DC0" w:rsidP="00832DC0">
      <w:pPr>
        <w:pStyle w:val="ac"/>
        <w:widowControl/>
        <w:numPr>
          <w:ilvl w:val="0"/>
          <w:numId w:val="45"/>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Совет отцов - 1 раз в четверть</w:t>
      </w:r>
    </w:p>
    <w:p w:rsidR="00832DC0" w:rsidRPr="00A31DBA" w:rsidRDefault="00832DC0" w:rsidP="00832DC0">
      <w:pPr>
        <w:pStyle w:val="ac"/>
        <w:widowControl/>
        <w:numPr>
          <w:ilvl w:val="0"/>
          <w:numId w:val="45"/>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Работа в кабинетах – 2 раза в месяц</w:t>
      </w:r>
    </w:p>
    <w:p w:rsidR="00832DC0" w:rsidRPr="00A31DBA" w:rsidRDefault="00832DC0" w:rsidP="00832DC0">
      <w:pPr>
        <w:pStyle w:val="ac"/>
        <w:widowControl/>
        <w:numPr>
          <w:ilvl w:val="0"/>
          <w:numId w:val="45"/>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Профилактика правонарушений (по активам)</w:t>
      </w:r>
    </w:p>
    <w:p w:rsidR="00832DC0" w:rsidRPr="00A31DBA" w:rsidRDefault="00832DC0" w:rsidP="00832DC0">
      <w:pPr>
        <w:pStyle w:val="ac"/>
        <w:widowControl/>
        <w:numPr>
          <w:ilvl w:val="0"/>
          <w:numId w:val="45"/>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Спецкурсы, консультации, секции, кружки</w:t>
      </w:r>
    </w:p>
    <w:p w:rsidR="00832DC0" w:rsidRPr="00A31DBA" w:rsidRDefault="00832DC0" w:rsidP="00832DC0">
      <w:pPr>
        <w:ind w:left="567" w:firstLine="567"/>
        <w:jc w:val="both"/>
        <w:rPr>
          <w:rFonts w:ascii="Times New Roman" w:hAnsi="Times New Roman"/>
          <w:sz w:val="24"/>
          <w:szCs w:val="24"/>
        </w:rPr>
      </w:pPr>
    </w:p>
    <w:p w:rsidR="00832DC0" w:rsidRPr="00A31DBA" w:rsidRDefault="00832DC0" w:rsidP="00832DC0">
      <w:pPr>
        <w:ind w:left="567" w:firstLine="567"/>
        <w:jc w:val="both"/>
        <w:rPr>
          <w:rFonts w:ascii="Times New Roman" w:hAnsi="Times New Roman"/>
          <w:sz w:val="24"/>
          <w:szCs w:val="24"/>
        </w:rPr>
      </w:pPr>
      <w:r w:rsidRPr="00A31DBA">
        <w:rPr>
          <w:rFonts w:ascii="Times New Roman" w:hAnsi="Times New Roman"/>
          <w:sz w:val="24"/>
          <w:szCs w:val="24"/>
          <w:u w:val="single"/>
        </w:rPr>
        <w:t>Четверг</w:t>
      </w:r>
    </w:p>
    <w:p w:rsidR="00832DC0" w:rsidRPr="00A31DBA" w:rsidRDefault="00832DC0" w:rsidP="00832DC0">
      <w:pPr>
        <w:pStyle w:val="ac"/>
        <w:widowControl/>
        <w:numPr>
          <w:ilvl w:val="0"/>
          <w:numId w:val="47"/>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Педсоветы</w:t>
      </w:r>
    </w:p>
    <w:p w:rsidR="00832DC0" w:rsidRPr="00A31DBA" w:rsidRDefault="00832DC0" w:rsidP="00832DC0">
      <w:pPr>
        <w:pStyle w:val="ac"/>
        <w:widowControl/>
        <w:numPr>
          <w:ilvl w:val="0"/>
          <w:numId w:val="47"/>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Заседания кафедр - 1 раз в четверть</w:t>
      </w:r>
    </w:p>
    <w:p w:rsidR="00832DC0" w:rsidRPr="00A31DBA" w:rsidRDefault="00832DC0" w:rsidP="00832DC0">
      <w:pPr>
        <w:pStyle w:val="ac"/>
        <w:widowControl/>
        <w:numPr>
          <w:ilvl w:val="0"/>
          <w:numId w:val="47"/>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Заседания МО - 1 раз в четверть</w:t>
      </w:r>
    </w:p>
    <w:p w:rsidR="00832DC0" w:rsidRPr="00A31DBA" w:rsidRDefault="00832DC0" w:rsidP="00832DC0">
      <w:pPr>
        <w:pStyle w:val="ac"/>
        <w:widowControl/>
        <w:numPr>
          <w:ilvl w:val="0"/>
          <w:numId w:val="47"/>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 xml:space="preserve">Заседания УМС – по четвертям, </w:t>
      </w:r>
    </w:p>
    <w:p w:rsidR="00832DC0" w:rsidRPr="00A31DBA" w:rsidRDefault="00832DC0" w:rsidP="00832DC0">
      <w:pPr>
        <w:pStyle w:val="ac"/>
        <w:widowControl/>
        <w:numPr>
          <w:ilvl w:val="0"/>
          <w:numId w:val="47"/>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Заседания ШМУ - 1 раз в четверть</w:t>
      </w:r>
    </w:p>
    <w:p w:rsidR="00832DC0" w:rsidRPr="00A31DBA" w:rsidRDefault="00832DC0" w:rsidP="00832DC0">
      <w:pPr>
        <w:pStyle w:val="ac"/>
        <w:widowControl/>
        <w:numPr>
          <w:ilvl w:val="0"/>
          <w:numId w:val="47"/>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Спецкурсы, консультации, секции, кружки</w:t>
      </w:r>
    </w:p>
    <w:p w:rsidR="00832DC0" w:rsidRPr="00A31DBA" w:rsidRDefault="00832DC0" w:rsidP="00832DC0">
      <w:pPr>
        <w:ind w:left="567" w:firstLine="567"/>
        <w:jc w:val="both"/>
        <w:rPr>
          <w:rFonts w:ascii="Times New Roman" w:hAnsi="Times New Roman"/>
          <w:sz w:val="24"/>
          <w:szCs w:val="24"/>
        </w:rPr>
      </w:pPr>
    </w:p>
    <w:p w:rsidR="00832DC0" w:rsidRPr="00A31DBA" w:rsidRDefault="00832DC0" w:rsidP="00832DC0">
      <w:pPr>
        <w:ind w:left="567" w:firstLine="567"/>
        <w:jc w:val="both"/>
        <w:rPr>
          <w:rFonts w:ascii="Times New Roman" w:hAnsi="Times New Roman"/>
          <w:sz w:val="24"/>
          <w:szCs w:val="24"/>
        </w:rPr>
      </w:pPr>
      <w:r w:rsidRPr="00A31DBA">
        <w:rPr>
          <w:rFonts w:ascii="Times New Roman" w:hAnsi="Times New Roman"/>
          <w:sz w:val="24"/>
          <w:szCs w:val="24"/>
          <w:u w:val="single"/>
        </w:rPr>
        <w:t>Пятница</w:t>
      </w:r>
    </w:p>
    <w:p w:rsidR="00832DC0" w:rsidRPr="00A31DBA" w:rsidRDefault="00832DC0" w:rsidP="00832DC0">
      <w:pPr>
        <w:pStyle w:val="ac"/>
        <w:widowControl/>
        <w:numPr>
          <w:ilvl w:val="0"/>
          <w:numId w:val="48"/>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Внеклассные мероприятия</w:t>
      </w:r>
    </w:p>
    <w:p w:rsidR="00832DC0" w:rsidRPr="00A31DBA" w:rsidRDefault="00832DC0" w:rsidP="00832DC0">
      <w:pPr>
        <w:pStyle w:val="ac"/>
        <w:widowControl/>
        <w:numPr>
          <w:ilvl w:val="0"/>
          <w:numId w:val="48"/>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Родительские собрания</w:t>
      </w:r>
    </w:p>
    <w:p w:rsidR="00832DC0" w:rsidRPr="00A31DBA" w:rsidRDefault="00832DC0" w:rsidP="00832DC0">
      <w:pPr>
        <w:pStyle w:val="ac"/>
        <w:widowControl/>
        <w:numPr>
          <w:ilvl w:val="0"/>
          <w:numId w:val="48"/>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Заседания активов воспитательного блока</w:t>
      </w:r>
    </w:p>
    <w:p w:rsidR="00832DC0" w:rsidRPr="00A31DBA" w:rsidRDefault="00832DC0" w:rsidP="00832DC0">
      <w:pPr>
        <w:pStyle w:val="ac"/>
        <w:widowControl/>
        <w:numPr>
          <w:ilvl w:val="0"/>
          <w:numId w:val="48"/>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Спецкурсы, консультации, секции, кружки</w:t>
      </w:r>
    </w:p>
    <w:p w:rsidR="00832DC0" w:rsidRPr="00A31DBA" w:rsidRDefault="00832DC0" w:rsidP="00832DC0">
      <w:pPr>
        <w:ind w:left="567" w:firstLine="567"/>
        <w:jc w:val="both"/>
        <w:rPr>
          <w:rFonts w:ascii="Times New Roman" w:hAnsi="Times New Roman"/>
          <w:sz w:val="24"/>
          <w:szCs w:val="24"/>
        </w:rPr>
      </w:pPr>
    </w:p>
    <w:p w:rsidR="00832DC0" w:rsidRPr="00A31DBA" w:rsidRDefault="00832DC0" w:rsidP="00832DC0">
      <w:pPr>
        <w:ind w:left="567" w:firstLine="567"/>
        <w:jc w:val="both"/>
        <w:rPr>
          <w:rFonts w:ascii="Times New Roman" w:hAnsi="Times New Roman"/>
          <w:sz w:val="24"/>
          <w:szCs w:val="24"/>
          <w:u w:val="single"/>
        </w:rPr>
      </w:pPr>
      <w:r w:rsidRPr="00A31DBA">
        <w:rPr>
          <w:rFonts w:ascii="Times New Roman" w:hAnsi="Times New Roman"/>
          <w:sz w:val="24"/>
          <w:szCs w:val="24"/>
          <w:u w:val="single"/>
        </w:rPr>
        <w:t>Суббота</w:t>
      </w:r>
    </w:p>
    <w:p w:rsidR="00832DC0" w:rsidRPr="00A31DBA" w:rsidRDefault="00832DC0" w:rsidP="00832DC0">
      <w:pPr>
        <w:pStyle w:val="ac"/>
        <w:widowControl/>
        <w:numPr>
          <w:ilvl w:val="0"/>
          <w:numId w:val="49"/>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Планерка администрации.</w:t>
      </w:r>
    </w:p>
    <w:p w:rsidR="00832DC0" w:rsidRPr="00A31DBA" w:rsidRDefault="00832DC0" w:rsidP="00832DC0">
      <w:pPr>
        <w:pStyle w:val="ac"/>
        <w:widowControl/>
        <w:numPr>
          <w:ilvl w:val="0"/>
          <w:numId w:val="49"/>
        </w:numPr>
        <w:autoSpaceDE/>
        <w:autoSpaceDN/>
        <w:adjustRightInd/>
        <w:ind w:left="567" w:firstLine="567"/>
        <w:jc w:val="both"/>
        <w:rPr>
          <w:rFonts w:ascii="Times New Roman" w:hAnsi="Times New Roman"/>
          <w:sz w:val="24"/>
          <w:szCs w:val="24"/>
        </w:rPr>
      </w:pPr>
      <w:r w:rsidRPr="00A31DBA">
        <w:rPr>
          <w:rFonts w:ascii="Times New Roman" w:hAnsi="Times New Roman"/>
          <w:sz w:val="24"/>
          <w:szCs w:val="24"/>
        </w:rPr>
        <w:t>Проведение спортивных мероприятий, выезды, шефство</w:t>
      </w:r>
    </w:p>
    <w:p w:rsidR="00832DC0" w:rsidRPr="00A31DBA" w:rsidRDefault="00832DC0" w:rsidP="00832DC0">
      <w:pPr>
        <w:shd w:val="clear" w:color="auto" w:fill="FFFFFF"/>
        <w:rPr>
          <w:rFonts w:ascii="Times New Roman" w:eastAsia="Calibri" w:hAnsi="Times New Roman" w:cs="Times New Roman"/>
          <w:b/>
          <w:sz w:val="24"/>
          <w:szCs w:val="24"/>
          <w:lang w:eastAsia="en-US"/>
        </w:rPr>
      </w:pPr>
    </w:p>
    <w:p w:rsidR="00832DC0" w:rsidRPr="00A31DBA" w:rsidRDefault="00832DC0" w:rsidP="00832DC0">
      <w:pPr>
        <w:shd w:val="clear" w:color="auto" w:fill="FFFFFF"/>
        <w:rPr>
          <w:rFonts w:ascii="Times New Roman" w:hAnsi="Times New Roman"/>
          <w:b/>
          <w:sz w:val="24"/>
          <w:szCs w:val="24"/>
        </w:rPr>
      </w:pPr>
      <w:r w:rsidRPr="00A31DBA">
        <w:rPr>
          <w:rFonts w:ascii="Times New Roman" w:hAnsi="Times New Roman"/>
          <w:b/>
          <w:sz w:val="24"/>
          <w:szCs w:val="24"/>
        </w:rPr>
        <w:t>Материально-техническое и учебно-методическое оснащение</w:t>
      </w:r>
    </w:p>
    <w:p w:rsidR="00832DC0" w:rsidRPr="00A31DBA" w:rsidRDefault="00832DC0" w:rsidP="00832DC0">
      <w:pPr>
        <w:shd w:val="clear" w:color="auto" w:fill="FFFFFF"/>
        <w:rPr>
          <w:rFonts w:ascii="Times New Roman" w:hAnsi="Times New Roman"/>
          <w:b/>
          <w:sz w:val="24"/>
          <w:szCs w:val="24"/>
        </w:rPr>
      </w:pPr>
    </w:p>
    <w:p w:rsidR="00832DC0" w:rsidRPr="00A31DBA" w:rsidRDefault="00832DC0" w:rsidP="00832DC0">
      <w:pPr>
        <w:shd w:val="clear" w:color="auto" w:fill="FFFFFF"/>
        <w:jc w:val="both"/>
        <w:rPr>
          <w:rFonts w:ascii="Times New Roman" w:hAnsi="Times New Roman"/>
          <w:b/>
          <w:sz w:val="24"/>
          <w:szCs w:val="24"/>
        </w:rPr>
      </w:pPr>
      <w:r w:rsidRPr="00A31DBA">
        <w:rPr>
          <w:rFonts w:ascii="Times New Roman" w:hAnsi="Times New Roman"/>
          <w:bCs/>
          <w:iCs/>
          <w:sz w:val="24"/>
          <w:szCs w:val="24"/>
        </w:rPr>
        <w:t xml:space="preserve">     </w:t>
      </w:r>
      <w:proofErr w:type="gramStart"/>
      <w:r w:rsidRPr="00A31DBA">
        <w:rPr>
          <w:rFonts w:ascii="Times New Roman" w:hAnsi="Times New Roman"/>
          <w:sz w:val="24"/>
          <w:szCs w:val="24"/>
        </w:rPr>
        <w:t>В школе имеются:  33 учебных кабинета, актовый,  спортивный  зал, зал дополнительного образования, библиотека, методический кабинет, школьный музей, кабинеты медицинской, психологической служб, столовая, швейный кабинет, мастерская, кабинет кулинарии, кабинеты физики, химии, биологии, русского языка, географии, начальных классов,  приобретенных по направлению  ПНПО</w:t>
      </w:r>
      <w:r w:rsidRPr="00A31DBA">
        <w:rPr>
          <w:rFonts w:ascii="Times New Roman" w:hAnsi="Times New Roman"/>
          <w:bCs/>
          <w:iCs/>
          <w:sz w:val="24"/>
          <w:szCs w:val="24"/>
        </w:rPr>
        <w:t>.</w:t>
      </w:r>
      <w:proofErr w:type="gramEnd"/>
      <w:r w:rsidRPr="00A31DBA">
        <w:rPr>
          <w:rFonts w:ascii="Times New Roman" w:hAnsi="Times New Roman"/>
          <w:bCs/>
          <w:iCs/>
          <w:sz w:val="24"/>
          <w:szCs w:val="24"/>
        </w:rPr>
        <w:t xml:space="preserve"> В школе имеются: компьютеров всего 95, из них в кабинетах</w:t>
      </w:r>
      <w:r>
        <w:rPr>
          <w:rFonts w:ascii="Times New Roman" w:hAnsi="Times New Roman"/>
          <w:bCs/>
          <w:iCs/>
          <w:sz w:val="24"/>
          <w:szCs w:val="24"/>
        </w:rPr>
        <w:t xml:space="preserve"> 43</w:t>
      </w:r>
      <w:r w:rsidRPr="00A31DBA">
        <w:rPr>
          <w:rFonts w:ascii="Times New Roman" w:hAnsi="Times New Roman"/>
          <w:bCs/>
          <w:iCs/>
          <w:sz w:val="24"/>
          <w:szCs w:val="24"/>
        </w:rPr>
        <w:t xml:space="preserve"> штук, т.е. 1 компьютер на 13 учащихся. Учащимся дается возможность бесплатно пользоваться сетью Интернет. В   12 кабинетах имеются интерактивные доски 101,102, 105,111, 202, 204, 207,208, 304, 305,306, 307.</w:t>
      </w:r>
    </w:p>
    <w:p w:rsidR="00832DC0" w:rsidRPr="00A31DBA" w:rsidRDefault="00832DC0" w:rsidP="00832DC0">
      <w:pPr>
        <w:jc w:val="both"/>
        <w:rPr>
          <w:rFonts w:ascii="Times New Roman" w:hAnsi="Times New Roman"/>
          <w:sz w:val="24"/>
          <w:szCs w:val="24"/>
        </w:rPr>
      </w:pPr>
      <w:r w:rsidRPr="00A31DBA">
        <w:rPr>
          <w:sz w:val="24"/>
          <w:szCs w:val="24"/>
        </w:rPr>
        <w:t xml:space="preserve">     </w:t>
      </w:r>
      <w:r w:rsidRPr="00A31DBA">
        <w:rPr>
          <w:rFonts w:ascii="Times New Roman" w:hAnsi="Times New Roman"/>
          <w:sz w:val="24"/>
          <w:szCs w:val="24"/>
        </w:rPr>
        <w:t>В школе имеем 2 компьютерных класса, в 218 каб. -11 ПК, в 216 -9 ПК,   14 учебных кабинетов оснащены ПК, 4 компьютера в медиазоне школьной библиотеки, 4 ПК в 307 каб., имеетс</w:t>
      </w:r>
      <w:r>
        <w:rPr>
          <w:rFonts w:ascii="Times New Roman" w:hAnsi="Times New Roman"/>
          <w:sz w:val="24"/>
          <w:szCs w:val="24"/>
        </w:rPr>
        <w:t>я  мобильный класс-16 ноутбуков.</w:t>
      </w:r>
      <w:r w:rsidRPr="00A31DBA">
        <w:rPr>
          <w:rFonts w:ascii="Times New Roman" w:hAnsi="Times New Roman"/>
          <w:sz w:val="24"/>
          <w:szCs w:val="24"/>
        </w:rPr>
        <w:t xml:space="preserve"> Всего в школе 95 действ</w:t>
      </w:r>
      <w:r>
        <w:rPr>
          <w:rFonts w:ascii="Times New Roman" w:hAnsi="Times New Roman"/>
          <w:sz w:val="24"/>
          <w:szCs w:val="24"/>
        </w:rPr>
        <w:t>ующих компьютеров, из которых 43</w:t>
      </w:r>
      <w:r w:rsidRPr="00A31DBA">
        <w:rPr>
          <w:rFonts w:ascii="Times New Roman" w:hAnsi="Times New Roman"/>
          <w:sz w:val="24"/>
          <w:szCs w:val="24"/>
        </w:rPr>
        <w:t xml:space="preserve"> ПК оснащены локальной сетью и подключены к Интернету.</w:t>
      </w:r>
    </w:p>
    <w:p w:rsidR="00832DC0" w:rsidRPr="00A31DBA" w:rsidRDefault="00832DC0" w:rsidP="00832DC0">
      <w:pPr>
        <w:jc w:val="both"/>
        <w:rPr>
          <w:rFonts w:ascii="Times New Roman" w:hAnsi="Times New Roman"/>
          <w:sz w:val="24"/>
          <w:szCs w:val="24"/>
        </w:rPr>
      </w:pPr>
      <w:r w:rsidRPr="00A31DBA">
        <w:rPr>
          <w:rFonts w:ascii="Times New Roman" w:hAnsi="Times New Roman"/>
          <w:sz w:val="24"/>
          <w:szCs w:val="24"/>
        </w:rPr>
        <w:t>-</w:t>
      </w:r>
      <w:r w:rsidRPr="00A31DBA">
        <w:rPr>
          <w:rFonts w:ascii="Times New Roman" w:hAnsi="Times New Roman"/>
          <w:b/>
          <w:sz w:val="24"/>
          <w:szCs w:val="24"/>
        </w:rPr>
        <w:t xml:space="preserve">  </w:t>
      </w:r>
      <w:r w:rsidRPr="00207E8B">
        <w:rPr>
          <w:rFonts w:ascii="Times New Roman" w:hAnsi="Times New Roman"/>
          <w:b/>
          <w:color w:val="FF0000"/>
          <w:sz w:val="24"/>
          <w:szCs w:val="24"/>
        </w:rPr>
        <w:t>Доля ученика на 1 компьютер</w:t>
      </w:r>
      <w:r w:rsidRPr="00207E8B">
        <w:rPr>
          <w:rFonts w:ascii="Times New Roman" w:hAnsi="Times New Roman"/>
          <w:color w:val="FF0000"/>
          <w:sz w:val="24"/>
          <w:szCs w:val="24"/>
        </w:rPr>
        <w:t>, применяемый в учебном процессе – 13,8 учеников.</w:t>
      </w:r>
    </w:p>
    <w:p w:rsidR="00832DC0" w:rsidRDefault="00832DC0" w:rsidP="00832DC0">
      <w:pPr>
        <w:pStyle w:val="a3"/>
        <w:ind w:left="0"/>
        <w:jc w:val="both"/>
        <w:rPr>
          <w:szCs w:val="24"/>
        </w:rPr>
      </w:pPr>
      <w:r w:rsidRPr="00A31DBA">
        <w:rPr>
          <w:szCs w:val="24"/>
        </w:rPr>
        <w:t xml:space="preserve">Систематически ведется плановая работа по повышению компьютерной грамотности педагогов нашей школы. Проводятся индивидуальные консультации. Обновление сайта школы </w:t>
      </w:r>
      <w:r w:rsidRPr="00A31DBA">
        <w:rPr>
          <w:color w:val="FF0000"/>
          <w:szCs w:val="24"/>
          <w:lang w:val="en-US"/>
        </w:rPr>
        <w:t>mayaschool</w:t>
      </w:r>
      <w:r w:rsidRPr="00A31DBA">
        <w:rPr>
          <w:color w:val="FF0000"/>
          <w:szCs w:val="24"/>
        </w:rPr>
        <w:t>.</w:t>
      </w:r>
      <w:r w:rsidRPr="00A31DBA">
        <w:rPr>
          <w:color w:val="FF0000"/>
          <w:szCs w:val="24"/>
          <w:lang w:val="en-US"/>
        </w:rPr>
        <w:t>ucoz</w:t>
      </w:r>
      <w:r w:rsidRPr="00A31DBA">
        <w:rPr>
          <w:color w:val="FF0000"/>
          <w:szCs w:val="24"/>
        </w:rPr>
        <w:t>.</w:t>
      </w:r>
      <w:r w:rsidRPr="00A31DBA">
        <w:rPr>
          <w:color w:val="FF0000"/>
          <w:szCs w:val="24"/>
          <w:lang w:val="en-US"/>
        </w:rPr>
        <w:t>ru</w:t>
      </w:r>
      <w:r w:rsidRPr="00A31DBA">
        <w:rPr>
          <w:szCs w:val="24"/>
        </w:rPr>
        <w:t xml:space="preserve">  производится регулярно по мере поступления новостей</w:t>
      </w:r>
    </w:p>
    <w:p w:rsidR="00832DC0" w:rsidRPr="00A31DBA" w:rsidRDefault="00832DC0" w:rsidP="00832DC0">
      <w:pPr>
        <w:pStyle w:val="a3"/>
        <w:ind w:left="0"/>
        <w:jc w:val="both"/>
        <w:rPr>
          <w:szCs w:val="24"/>
        </w:rPr>
      </w:pPr>
    </w:p>
    <w:tbl>
      <w:tblPr>
        <w:tblStyle w:val="af1"/>
        <w:tblW w:w="5467" w:type="pct"/>
        <w:tblInd w:w="-743" w:type="dxa"/>
        <w:tblLayout w:type="fixed"/>
        <w:tblLook w:val="04A0"/>
      </w:tblPr>
      <w:tblGrid>
        <w:gridCol w:w="491"/>
        <w:gridCol w:w="927"/>
        <w:gridCol w:w="642"/>
        <w:gridCol w:w="1766"/>
        <w:gridCol w:w="1375"/>
        <w:gridCol w:w="827"/>
        <w:gridCol w:w="645"/>
        <w:gridCol w:w="829"/>
        <w:gridCol w:w="917"/>
        <w:gridCol w:w="737"/>
        <w:gridCol w:w="1308"/>
      </w:tblGrid>
      <w:tr w:rsidR="00832DC0" w:rsidRPr="00BF2D4A" w:rsidTr="00F155F4">
        <w:trPr>
          <w:trHeight w:val="820"/>
        </w:trPr>
        <w:tc>
          <w:tcPr>
            <w:tcW w:w="235" w:type="pct"/>
          </w:tcPr>
          <w:p w:rsidR="00832DC0" w:rsidRPr="00BF2D4A" w:rsidRDefault="00832DC0" w:rsidP="00F155F4">
            <w:pPr>
              <w:jc w:val="center"/>
              <w:rPr>
                <w:rFonts w:ascii="Times New Roman" w:hAnsi="Times New Roman" w:cs="Times New Roman"/>
                <w:b/>
                <w:sz w:val="18"/>
                <w:szCs w:val="18"/>
              </w:rPr>
            </w:pPr>
            <w:r w:rsidRPr="00BF2D4A">
              <w:rPr>
                <w:rFonts w:ascii="Times New Roman" w:hAnsi="Times New Roman" w:cs="Times New Roman"/>
                <w:b/>
                <w:sz w:val="18"/>
                <w:szCs w:val="18"/>
              </w:rPr>
              <w:t>№</w:t>
            </w:r>
          </w:p>
        </w:tc>
        <w:tc>
          <w:tcPr>
            <w:tcW w:w="443" w:type="pct"/>
          </w:tcPr>
          <w:p w:rsidR="00832DC0" w:rsidRPr="00BF2D4A" w:rsidRDefault="00832DC0" w:rsidP="00F155F4">
            <w:pPr>
              <w:jc w:val="center"/>
              <w:rPr>
                <w:rFonts w:ascii="Times New Roman" w:hAnsi="Times New Roman" w:cs="Times New Roman"/>
                <w:b/>
                <w:sz w:val="18"/>
                <w:szCs w:val="18"/>
              </w:rPr>
            </w:pPr>
            <w:r w:rsidRPr="00BF2D4A">
              <w:rPr>
                <w:rFonts w:ascii="Times New Roman" w:hAnsi="Times New Roman" w:cs="Times New Roman"/>
                <w:b/>
                <w:sz w:val="18"/>
                <w:szCs w:val="18"/>
              </w:rPr>
              <w:t>Общее количество компьютеров</w:t>
            </w:r>
          </w:p>
        </w:tc>
        <w:tc>
          <w:tcPr>
            <w:tcW w:w="307" w:type="pct"/>
          </w:tcPr>
          <w:p w:rsidR="00832DC0" w:rsidRPr="00BF2D4A" w:rsidRDefault="00832DC0" w:rsidP="00F155F4">
            <w:pPr>
              <w:jc w:val="center"/>
              <w:rPr>
                <w:rFonts w:ascii="Times New Roman" w:hAnsi="Times New Roman" w:cs="Times New Roman"/>
                <w:b/>
                <w:sz w:val="18"/>
                <w:szCs w:val="18"/>
              </w:rPr>
            </w:pPr>
            <w:proofErr w:type="gramStart"/>
            <w:r w:rsidRPr="00BF2D4A">
              <w:rPr>
                <w:rFonts w:ascii="Times New Roman" w:hAnsi="Times New Roman" w:cs="Times New Roman"/>
                <w:b/>
                <w:sz w:val="18"/>
                <w:szCs w:val="18"/>
              </w:rPr>
              <w:t>Из них действующие</w:t>
            </w:r>
            <w:proofErr w:type="gramEnd"/>
          </w:p>
        </w:tc>
        <w:tc>
          <w:tcPr>
            <w:tcW w:w="844" w:type="pct"/>
          </w:tcPr>
          <w:p w:rsidR="00832DC0" w:rsidRPr="00BF2D4A" w:rsidRDefault="00832DC0" w:rsidP="00F155F4">
            <w:pPr>
              <w:jc w:val="center"/>
              <w:rPr>
                <w:rFonts w:ascii="Times New Roman" w:hAnsi="Times New Roman" w:cs="Times New Roman"/>
                <w:b/>
                <w:sz w:val="18"/>
                <w:szCs w:val="18"/>
              </w:rPr>
            </w:pPr>
            <w:r w:rsidRPr="00BF2D4A">
              <w:rPr>
                <w:rFonts w:ascii="Times New Roman" w:hAnsi="Times New Roman" w:cs="Times New Roman"/>
                <w:b/>
                <w:sz w:val="18"/>
                <w:szCs w:val="18"/>
              </w:rPr>
              <w:t>Кабинеты, в которых установлены компьютеры</w:t>
            </w:r>
          </w:p>
        </w:tc>
        <w:tc>
          <w:tcPr>
            <w:tcW w:w="657" w:type="pct"/>
          </w:tcPr>
          <w:p w:rsidR="00832DC0" w:rsidRPr="00BF2D4A" w:rsidRDefault="00832DC0" w:rsidP="00F155F4">
            <w:pPr>
              <w:jc w:val="center"/>
              <w:rPr>
                <w:rFonts w:ascii="Times New Roman" w:hAnsi="Times New Roman" w:cs="Times New Roman"/>
                <w:b/>
                <w:sz w:val="18"/>
                <w:szCs w:val="18"/>
              </w:rPr>
            </w:pPr>
            <w:r w:rsidRPr="00BF2D4A">
              <w:rPr>
                <w:rFonts w:ascii="Times New Roman" w:hAnsi="Times New Roman" w:cs="Times New Roman"/>
                <w:b/>
                <w:sz w:val="18"/>
                <w:szCs w:val="18"/>
              </w:rPr>
              <w:t>принтеры</w:t>
            </w:r>
          </w:p>
        </w:tc>
        <w:tc>
          <w:tcPr>
            <w:tcW w:w="395" w:type="pct"/>
          </w:tcPr>
          <w:p w:rsidR="00832DC0" w:rsidRPr="00BF2D4A" w:rsidRDefault="00832DC0" w:rsidP="00F155F4">
            <w:pPr>
              <w:jc w:val="center"/>
              <w:rPr>
                <w:rFonts w:ascii="Times New Roman" w:hAnsi="Times New Roman" w:cs="Times New Roman"/>
                <w:b/>
                <w:sz w:val="18"/>
                <w:szCs w:val="18"/>
              </w:rPr>
            </w:pPr>
            <w:r w:rsidRPr="00BF2D4A">
              <w:rPr>
                <w:rFonts w:ascii="Times New Roman" w:hAnsi="Times New Roman" w:cs="Times New Roman"/>
                <w:b/>
                <w:sz w:val="18"/>
                <w:szCs w:val="18"/>
              </w:rPr>
              <w:t>Ноутбуки</w:t>
            </w:r>
          </w:p>
        </w:tc>
        <w:tc>
          <w:tcPr>
            <w:tcW w:w="308" w:type="pct"/>
          </w:tcPr>
          <w:p w:rsidR="00832DC0" w:rsidRPr="00BF2D4A" w:rsidRDefault="00832DC0" w:rsidP="00F155F4">
            <w:pPr>
              <w:jc w:val="center"/>
              <w:rPr>
                <w:rFonts w:ascii="Times New Roman" w:hAnsi="Times New Roman" w:cs="Times New Roman"/>
                <w:b/>
                <w:sz w:val="18"/>
                <w:szCs w:val="18"/>
              </w:rPr>
            </w:pPr>
            <w:r w:rsidRPr="00BF2D4A">
              <w:rPr>
                <w:rFonts w:ascii="Times New Roman" w:hAnsi="Times New Roman" w:cs="Times New Roman"/>
                <w:b/>
                <w:sz w:val="18"/>
                <w:szCs w:val="18"/>
              </w:rPr>
              <w:t xml:space="preserve">Сканеры </w:t>
            </w:r>
          </w:p>
        </w:tc>
        <w:tc>
          <w:tcPr>
            <w:tcW w:w="396" w:type="pct"/>
          </w:tcPr>
          <w:p w:rsidR="00832DC0" w:rsidRPr="00BF2D4A" w:rsidRDefault="00832DC0" w:rsidP="00F155F4">
            <w:pPr>
              <w:jc w:val="center"/>
              <w:rPr>
                <w:rFonts w:ascii="Times New Roman" w:hAnsi="Times New Roman" w:cs="Times New Roman"/>
                <w:b/>
                <w:sz w:val="18"/>
                <w:szCs w:val="18"/>
              </w:rPr>
            </w:pPr>
            <w:r w:rsidRPr="00BF2D4A">
              <w:rPr>
                <w:rFonts w:ascii="Times New Roman" w:hAnsi="Times New Roman" w:cs="Times New Roman"/>
                <w:b/>
                <w:sz w:val="18"/>
                <w:szCs w:val="18"/>
              </w:rPr>
              <w:t>Интерактивные доски</w:t>
            </w:r>
          </w:p>
        </w:tc>
        <w:tc>
          <w:tcPr>
            <w:tcW w:w="438" w:type="pct"/>
          </w:tcPr>
          <w:p w:rsidR="00832DC0" w:rsidRPr="00BF2D4A" w:rsidRDefault="00832DC0" w:rsidP="00F155F4">
            <w:pPr>
              <w:jc w:val="center"/>
              <w:rPr>
                <w:rFonts w:ascii="Times New Roman" w:hAnsi="Times New Roman" w:cs="Times New Roman"/>
                <w:b/>
                <w:sz w:val="18"/>
                <w:szCs w:val="18"/>
              </w:rPr>
            </w:pPr>
            <w:r w:rsidRPr="00BF2D4A">
              <w:rPr>
                <w:rFonts w:ascii="Times New Roman" w:hAnsi="Times New Roman" w:cs="Times New Roman"/>
                <w:b/>
                <w:sz w:val="18"/>
                <w:szCs w:val="18"/>
              </w:rPr>
              <w:t>проекторы</w:t>
            </w:r>
          </w:p>
        </w:tc>
        <w:tc>
          <w:tcPr>
            <w:tcW w:w="352" w:type="pct"/>
          </w:tcPr>
          <w:p w:rsidR="00832DC0" w:rsidRPr="00BF2D4A" w:rsidRDefault="00832DC0" w:rsidP="00F155F4">
            <w:pPr>
              <w:jc w:val="center"/>
              <w:rPr>
                <w:rFonts w:ascii="Times New Roman" w:hAnsi="Times New Roman" w:cs="Times New Roman"/>
                <w:b/>
                <w:sz w:val="18"/>
                <w:szCs w:val="18"/>
              </w:rPr>
            </w:pPr>
            <w:r w:rsidRPr="00BF2D4A">
              <w:rPr>
                <w:rFonts w:ascii="Times New Roman" w:hAnsi="Times New Roman" w:cs="Times New Roman"/>
                <w:b/>
                <w:sz w:val="18"/>
                <w:szCs w:val="18"/>
              </w:rPr>
              <w:t>экран</w:t>
            </w:r>
          </w:p>
        </w:tc>
        <w:tc>
          <w:tcPr>
            <w:tcW w:w="625" w:type="pct"/>
          </w:tcPr>
          <w:p w:rsidR="00832DC0" w:rsidRPr="00BF2D4A" w:rsidRDefault="00832DC0" w:rsidP="00F155F4">
            <w:pPr>
              <w:jc w:val="center"/>
              <w:rPr>
                <w:rFonts w:ascii="Times New Roman" w:hAnsi="Times New Roman" w:cs="Times New Roman"/>
                <w:b/>
                <w:sz w:val="18"/>
                <w:szCs w:val="18"/>
              </w:rPr>
            </w:pPr>
            <w:r w:rsidRPr="00BF2D4A">
              <w:rPr>
                <w:rFonts w:ascii="Times New Roman" w:hAnsi="Times New Roman" w:cs="Times New Roman"/>
                <w:b/>
                <w:sz w:val="18"/>
                <w:szCs w:val="18"/>
              </w:rPr>
              <w:t>Количество пользователей</w:t>
            </w:r>
          </w:p>
        </w:tc>
      </w:tr>
      <w:tr w:rsidR="00832DC0" w:rsidRPr="00BF2D4A" w:rsidTr="00F155F4">
        <w:trPr>
          <w:trHeight w:val="274"/>
        </w:trPr>
        <w:tc>
          <w:tcPr>
            <w:tcW w:w="235" w:type="pct"/>
          </w:tcPr>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1</w:t>
            </w:r>
          </w:p>
        </w:tc>
        <w:tc>
          <w:tcPr>
            <w:tcW w:w="443" w:type="pct"/>
          </w:tcPr>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79</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+ 16 мобильн</w:t>
            </w:r>
            <w:r w:rsidRPr="00BF2D4A">
              <w:rPr>
                <w:rFonts w:ascii="Times New Roman" w:hAnsi="Times New Roman" w:cs="Times New Roman"/>
                <w:sz w:val="18"/>
                <w:szCs w:val="18"/>
              </w:rPr>
              <w:lastRenderedPageBreak/>
              <w:t>ый класс</w:t>
            </w:r>
          </w:p>
          <w:p w:rsidR="00832DC0" w:rsidRPr="00BF2D4A" w:rsidRDefault="00832DC0" w:rsidP="00F155F4">
            <w:pPr>
              <w:rPr>
                <w:rFonts w:ascii="Times New Roman" w:hAnsi="Times New Roman" w:cs="Times New Roman"/>
                <w:sz w:val="18"/>
                <w:szCs w:val="18"/>
              </w:rPr>
            </w:pPr>
          </w:p>
        </w:tc>
        <w:tc>
          <w:tcPr>
            <w:tcW w:w="307" w:type="pct"/>
          </w:tcPr>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lastRenderedPageBreak/>
              <w:t>75</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216 – 9</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lastRenderedPageBreak/>
              <w:t>218 -11</w:t>
            </w:r>
          </w:p>
          <w:p w:rsidR="00832DC0" w:rsidRPr="00BF2D4A" w:rsidRDefault="00832DC0" w:rsidP="00F155F4">
            <w:pPr>
              <w:rPr>
                <w:rFonts w:ascii="Times New Roman" w:hAnsi="Times New Roman" w:cs="Times New Roman"/>
                <w:sz w:val="18"/>
                <w:szCs w:val="18"/>
              </w:rPr>
            </w:pPr>
          </w:p>
        </w:tc>
        <w:tc>
          <w:tcPr>
            <w:tcW w:w="844" w:type="pct"/>
          </w:tcPr>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lastRenderedPageBreak/>
              <w:t>109 – Эверстов В.С.</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111 – Андреева А.Н</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 xml:space="preserve">Мастерская – </w:t>
            </w:r>
            <w:r w:rsidRPr="00BF2D4A">
              <w:rPr>
                <w:rFonts w:ascii="Times New Roman" w:hAnsi="Times New Roman" w:cs="Times New Roman"/>
                <w:sz w:val="18"/>
                <w:szCs w:val="18"/>
              </w:rPr>
              <w:lastRenderedPageBreak/>
              <w:t>Попов МС - 2</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202 – Михайлова М.М.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204 – Никифорова В.К.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207 – Докторова Н.Н.</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217 – Федорова В.И.</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301 – Черкашина НГ</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302 – Егорова Ф.В.</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303 – Хабарова М.Д.</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304 – Андреева И.Н.</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305 – Осипова ЛЕ</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307 – Гоголева ЛД - 4</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Администрация:</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Директор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Секретарь – 1</w:t>
            </w:r>
          </w:p>
          <w:p w:rsidR="00832DC0" w:rsidRPr="00BF2D4A" w:rsidRDefault="00832DC0" w:rsidP="00F155F4">
            <w:pPr>
              <w:rPr>
                <w:rFonts w:ascii="Times New Roman" w:hAnsi="Times New Roman" w:cs="Times New Roman"/>
                <w:sz w:val="18"/>
                <w:szCs w:val="18"/>
              </w:rPr>
            </w:pPr>
            <w:proofErr w:type="gramStart"/>
            <w:r w:rsidRPr="00BF2D4A">
              <w:rPr>
                <w:rFonts w:ascii="Times New Roman" w:hAnsi="Times New Roman" w:cs="Times New Roman"/>
                <w:sz w:val="18"/>
                <w:szCs w:val="18"/>
              </w:rPr>
              <w:t>ДО</w:t>
            </w:r>
            <w:proofErr w:type="gramEnd"/>
            <w:r w:rsidRPr="00BF2D4A">
              <w:rPr>
                <w:rFonts w:ascii="Times New Roman" w:hAnsi="Times New Roman" w:cs="Times New Roman"/>
                <w:sz w:val="18"/>
                <w:szCs w:val="18"/>
              </w:rPr>
              <w:t xml:space="preserve"> кружок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ВР - 3</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Завучи – 3</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Методкабинет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Музей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Бухгалтерия – 2</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ШИС –2 + 1 сервер</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Соцпед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Психолог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Библиотека – 5</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Саха ыала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Фельдшер - 1</w:t>
            </w:r>
          </w:p>
        </w:tc>
        <w:tc>
          <w:tcPr>
            <w:tcW w:w="657" w:type="pct"/>
          </w:tcPr>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lastRenderedPageBreak/>
              <w:t>Секретарь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101 – 1 МФУ</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111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lastRenderedPageBreak/>
              <w:t>204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208 – 1 МФУ</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Бухгалтерия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Методкабинет – 2</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Завучи – 3</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217а – 6</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Музей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Психолог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Соцпедагог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Воспитательный – 1МФУ</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ОДО - 2</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Библиотека – 1 1МФУ</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302 – 1МФУ</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307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Логопед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218 - 1</w:t>
            </w:r>
          </w:p>
        </w:tc>
        <w:tc>
          <w:tcPr>
            <w:tcW w:w="395" w:type="pct"/>
          </w:tcPr>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lastRenderedPageBreak/>
              <w:t>101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103 - 1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105 - 1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lastRenderedPageBreak/>
              <w:t>217а – 2</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Воспит. – 2</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Бух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Метод – 1 (нетбук)</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306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202 - 3</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204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107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Музей-1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111 - 1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Мобильн кл – 16 шт.</w:t>
            </w:r>
          </w:p>
          <w:p w:rsidR="00832DC0" w:rsidRPr="00BF2D4A" w:rsidRDefault="00832DC0" w:rsidP="00F155F4">
            <w:pPr>
              <w:rPr>
                <w:rFonts w:ascii="Times New Roman" w:hAnsi="Times New Roman" w:cs="Times New Roman"/>
                <w:sz w:val="18"/>
                <w:szCs w:val="18"/>
              </w:rPr>
            </w:pPr>
          </w:p>
        </w:tc>
        <w:tc>
          <w:tcPr>
            <w:tcW w:w="308" w:type="pct"/>
          </w:tcPr>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lastRenderedPageBreak/>
              <w:t>218 - 1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Музе</w:t>
            </w:r>
            <w:r w:rsidRPr="00BF2D4A">
              <w:rPr>
                <w:rFonts w:ascii="Times New Roman" w:hAnsi="Times New Roman" w:cs="Times New Roman"/>
                <w:sz w:val="18"/>
                <w:szCs w:val="18"/>
              </w:rPr>
              <w:lastRenderedPageBreak/>
              <w:t>й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ЧНЕ - 1</w:t>
            </w:r>
          </w:p>
        </w:tc>
        <w:tc>
          <w:tcPr>
            <w:tcW w:w="396" w:type="pct"/>
          </w:tcPr>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lastRenderedPageBreak/>
              <w:t>101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102</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 xml:space="preserve">105 – </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lastRenderedPageBreak/>
              <w:t>111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202</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 xml:space="preserve">204 </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207</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208</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304</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305</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306</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307</w:t>
            </w:r>
          </w:p>
          <w:p w:rsidR="00832DC0" w:rsidRPr="00BF2D4A" w:rsidRDefault="00832DC0" w:rsidP="00F155F4">
            <w:pPr>
              <w:rPr>
                <w:rFonts w:ascii="Times New Roman" w:hAnsi="Times New Roman" w:cs="Times New Roman"/>
                <w:sz w:val="18"/>
                <w:szCs w:val="18"/>
              </w:rPr>
            </w:pPr>
          </w:p>
        </w:tc>
        <w:tc>
          <w:tcPr>
            <w:tcW w:w="438" w:type="pct"/>
          </w:tcPr>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lastRenderedPageBreak/>
              <w:t>101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102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103 - 1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lastRenderedPageBreak/>
              <w:t>105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107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111 - 1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 xml:space="preserve">201 – 1 </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204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 xml:space="preserve">205 – 1 </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 xml:space="preserve">207 -1 </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208 - 1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217а – 3</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217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301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МИА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302-1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303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304 -1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305 - 1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306 -1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Библиотека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307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Музей-1</w:t>
            </w:r>
          </w:p>
          <w:p w:rsidR="00832DC0" w:rsidRPr="00BF2D4A" w:rsidRDefault="00832DC0" w:rsidP="00F155F4">
            <w:pPr>
              <w:rPr>
                <w:rFonts w:ascii="Times New Roman" w:hAnsi="Times New Roman" w:cs="Times New Roman"/>
                <w:sz w:val="18"/>
                <w:szCs w:val="18"/>
              </w:rPr>
            </w:pPr>
          </w:p>
        </w:tc>
        <w:tc>
          <w:tcPr>
            <w:tcW w:w="352" w:type="pct"/>
          </w:tcPr>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lastRenderedPageBreak/>
              <w:t>101 - 1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201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203</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lastRenderedPageBreak/>
              <w:t>205</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301 - 1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302</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303</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Биб</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111</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Маст</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217</w:t>
            </w:r>
          </w:p>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t>217а -4</w:t>
            </w:r>
          </w:p>
          <w:p w:rsidR="00832DC0" w:rsidRPr="00BF2D4A" w:rsidRDefault="00832DC0" w:rsidP="00F155F4">
            <w:pPr>
              <w:rPr>
                <w:rFonts w:ascii="Times New Roman" w:hAnsi="Times New Roman" w:cs="Times New Roman"/>
                <w:sz w:val="18"/>
                <w:szCs w:val="18"/>
              </w:rPr>
            </w:pPr>
          </w:p>
          <w:p w:rsidR="00832DC0" w:rsidRPr="00BF2D4A" w:rsidRDefault="00832DC0" w:rsidP="00F155F4">
            <w:pPr>
              <w:rPr>
                <w:rFonts w:ascii="Times New Roman" w:hAnsi="Times New Roman" w:cs="Times New Roman"/>
                <w:sz w:val="18"/>
                <w:szCs w:val="18"/>
              </w:rPr>
            </w:pPr>
          </w:p>
        </w:tc>
        <w:tc>
          <w:tcPr>
            <w:tcW w:w="625" w:type="pct"/>
          </w:tcPr>
          <w:p w:rsidR="00832DC0" w:rsidRPr="00BF2D4A" w:rsidRDefault="00832DC0" w:rsidP="00F155F4">
            <w:pPr>
              <w:rPr>
                <w:rFonts w:ascii="Times New Roman" w:hAnsi="Times New Roman" w:cs="Times New Roman"/>
                <w:sz w:val="18"/>
                <w:szCs w:val="18"/>
              </w:rPr>
            </w:pPr>
            <w:r w:rsidRPr="00BF2D4A">
              <w:rPr>
                <w:rFonts w:ascii="Times New Roman" w:hAnsi="Times New Roman" w:cs="Times New Roman"/>
                <w:sz w:val="18"/>
                <w:szCs w:val="18"/>
              </w:rPr>
              <w:lastRenderedPageBreak/>
              <w:t xml:space="preserve">Учителя и педагоги: 82 из них __ </w:t>
            </w:r>
            <w:r w:rsidRPr="00BF2D4A">
              <w:rPr>
                <w:rFonts w:ascii="Times New Roman" w:hAnsi="Times New Roman" w:cs="Times New Roman"/>
                <w:sz w:val="18"/>
                <w:szCs w:val="18"/>
              </w:rPr>
              <w:lastRenderedPageBreak/>
              <w:t>умеют пользоваться компьютером (начальный и средний уровни) – _____</w:t>
            </w:r>
          </w:p>
        </w:tc>
      </w:tr>
      <w:tr w:rsidR="00832DC0" w:rsidRPr="00BF2D4A" w:rsidTr="00F155F4">
        <w:tc>
          <w:tcPr>
            <w:tcW w:w="235" w:type="pct"/>
          </w:tcPr>
          <w:p w:rsidR="00832DC0" w:rsidRPr="00BF2D4A" w:rsidRDefault="00832DC0" w:rsidP="00F155F4">
            <w:pPr>
              <w:jc w:val="center"/>
              <w:rPr>
                <w:rFonts w:ascii="Times New Roman" w:hAnsi="Times New Roman" w:cs="Times New Roman"/>
                <w:b/>
                <w:sz w:val="16"/>
                <w:szCs w:val="16"/>
              </w:rPr>
            </w:pPr>
            <w:r w:rsidRPr="00BF2D4A">
              <w:rPr>
                <w:rFonts w:ascii="Times New Roman" w:hAnsi="Times New Roman" w:cs="Times New Roman"/>
                <w:b/>
                <w:sz w:val="16"/>
                <w:szCs w:val="16"/>
              </w:rPr>
              <w:lastRenderedPageBreak/>
              <w:t>Итого</w:t>
            </w:r>
          </w:p>
        </w:tc>
        <w:tc>
          <w:tcPr>
            <w:tcW w:w="443" w:type="pct"/>
          </w:tcPr>
          <w:p w:rsidR="00832DC0" w:rsidRPr="00BF2D4A" w:rsidRDefault="00832DC0" w:rsidP="00F155F4">
            <w:pPr>
              <w:jc w:val="center"/>
              <w:rPr>
                <w:rFonts w:ascii="Times New Roman" w:hAnsi="Times New Roman" w:cs="Times New Roman"/>
                <w:b/>
                <w:sz w:val="16"/>
                <w:szCs w:val="16"/>
              </w:rPr>
            </w:pPr>
            <w:r w:rsidRPr="00BF2D4A">
              <w:rPr>
                <w:rFonts w:ascii="Times New Roman" w:hAnsi="Times New Roman" w:cs="Times New Roman"/>
                <w:b/>
                <w:sz w:val="16"/>
                <w:szCs w:val="16"/>
              </w:rPr>
              <w:t>95</w:t>
            </w:r>
          </w:p>
        </w:tc>
        <w:tc>
          <w:tcPr>
            <w:tcW w:w="307" w:type="pct"/>
          </w:tcPr>
          <w:p w:rsidR="00832DC0" w:rsidRPr="00BF2D4A" w:rsidRDefault="00832DC0" w:rsidP="00F155F4">
            <w:pPr>
              <w:jc w:val="center"/>
              <w:rPr>
                <w:rFonts w:ascii="Times New Roman" w:hAnsi="Times New Roman" w:cs="Times New Roman"/>
                <w:b/>
                <w:sz w:val="16"/>
                <w:szCs w:val="16"/>
              </w:rPr>
            </w:pPr>
            <w:r w:rsidRPr="00BF2D4A">
              <w:rPr>
                <w:rFonts w:ascii="Times New Roman" w:hAnsi="Times New Roman" w:cs="Times New Roman"/>
                <w:b/>
                <w:sz w:val="16"/>
                <w:szCs w:val="16"/>
              </w:rPr>
              <w:t>95</w:t>
            </w:r>
          </w:p>
        </w:tc>
        <w:tc>
          <w:tcPr>
            <w:tcW w:w="844" w:type="pct"/>
          </w:tcPr>
          <w:p w:rsidR="00832DC0" w:rsidRPr="00BF2D4A" w:rsidRDefault="00832DC0" w:rsidP="00F155F4">
            <w:pPr>
              <w:jc w:val="center"/>
              <w:rPr>
                <w:rFonts w:ascii="Times New Roman" w:hAnsi="Times New Roman" w:cs="Times New Roman"/>
                <w:b/>
                <w:sz w:val="16"/>
                <w:szCs w:val="16"/>
              </w:rPr>
            </w:pPr>
            <w:r w:rsidRPr="00BF2D4A">
              <w:rPr>
                <w:rFonts w:ascii="Times New Roman" w:hAnsi="Times New Roman" w:cs="Times New Roman"/>
                <w:b/>
                <w:sz w:val="16"/>
                <w:szCs w:val="16"/>
              </w:rPr>
              <w:t>42</w:t>
            </w:r>
          </w:p>
        </w:tc>
        <w:tc>
          <w:tcPr>
            <w:tcW w:w="657" w:type="pct"/>
          </w:tcPr>
          <w:p w:rsidR="00832DC0" w:rsidRPr="00BF2D4A" w:rsidRDefault="00832DC0" w:rsidP="00F155F4">
            <w:pPr>
              <w:jc w:val="center"/>
              <w:rPr>
                <w:rFonts w:ascii="Times New Roman" w:hAnsi="Times New Roman" w:cs="Times New Roman"/>
                <w:b/>
                <w:sz w:val="16"/>
                <w:szCs w:val="16"/>
              </w:rPr>
            </w:pPr>
            <w:r w:rsidRPr="00BF2D4A">
              <w:rPr>
                <w:rFonts w:ascii="Times New Roman" w:hAnsi="Times New Roman" w:cs="Times New Roman"/>
                <w:b/>
                <w:sz w:val="16"/>
                <w:szCs w:val="16"/>
              </w:rPr>
              <w:t>29</w:t>
            </w:r>
          </w:p>
        </w:tc>
        <w:tc>
          <w:tcPr>
            <w:tcW w:w="395" w:type="pct"/>
          </w:tcPr>
          <w:p w:rsidR="00832DC0" w:rsidRPr="00BF2D4A" w:rsidRDefault="00832DC0" w:rsidP="00F155F4">
            <w:pPr>
              <w:jc w:val="center"/>
              <w:rPr>
                <w:rFonts w:ascii="Times New Roman" w:hAnsi="Times New Roman" w:cs="Times New Roman"/>
                <w:b/>
                <w:sz w:val="16"/>
                <w:szCs w:val="16"/>
              </w:rPr>
            </w:pPr>
            <w:r w:rsidRPr="00BF2D4A">
              <w:rPr>
                <w:rFonts w:ascii="Times New Roman" w:hAnsi="Times New Roman" w:cs="Times New Roman"/>
                <w:b/>
                <w:sz w:val="16"/>
                <w:szCs w:val="16"/>
              </w:rPr>
              <w:t>17+16=33</w:t>
            </w:r>
          </w:p>
        </w:tc>
        <w:tc>
          <w:tcPr>
            <w:tcW w:w="308" w:type="pct"/>
          </w:tcPr>
          <w:p w:rsidR="00832DC0" w:rsidRPr="00BF2D4A" w:rsidRDefault="00832DC0" w:rsidP="00F155F4">
            <w:pPr>
              <w:jc w:val="center"/>
              <w:rPr>
                <w:rFonts w:ascii="Times New Roman" w:hAnsi="Times New Roman" w:cs="Times New Roman"/>
                <w:b/>
                <w:sz w:val="16"/>
                <w:szCs w:val="16"/>
              </w:rPr>
            </w:pPr>
            <w:r w:rsidRPr="00BF2D4A">
              <w:rPr>
                <w:rFonts w:ascii="Times New Roman" w:hAnsi="Times New Roman" w:cs="Times New Roman"/>
                <w:b/>
                <w:sz w:val="16"/>
                <w:szCs w:val="16"/>
              </w:rPr>
              <w:t>3</w:t>
            </w:r>
          </w:p>
        </w:tc>
        <w:tc>
          <w:tcPr>
            <w:tcW w:w="396" w:type="pct"/>
          </w:tcPr>
          <w:p w:rsidR="00832DC0" w:rsidRPr="00BF2D4A" w:rsidRDefault="00832DC0" w:rsidP="00F155F4">
            <w:pPr>
              <w:jc w:val="center"/>
              <w:rPr>
                <w:rFonts w:ascii="Times New Roman" w:hAnsi="Times New Roman" w:cs="Times New Roman"/>
                <w:b/>
                <w:sz w:val="16"/>
                <w:szCs w:val="16"/>
              </w:rPr>
            </w:pPr>
            <w:r w:rsidRPr="00BF2D4A">
              <w:rPr>
                <w:rFonts w:ascii="Times New Roman" w:hAnsi="Times New Roman" w:cs="Times New Roman"/>
                <w:b/>
                <w:sz w:val="16"/>
                <w:szCs w:val="16"/>
              </w:rPr>
              <w:t>12</w:t>
            </w:r>
          </w:p>
        </w:tc>
        <w:tc>
          <w:tcPr>
            <w:tcW w:w="438" w:type="pct"/>
          </w:tcPr>
          <w:p w:rsidR="00832DC0" w:rsidRPr="00BF2D4A" w:rsidRDefault="00832DC0" w:rsidP="00F155F4">
            <w:pPr>
              <w:jc w:val="center"/>
              <w:rPr>
                <w:rFonts w:ascii="Times New Roman" w:hAnsi="Times New Roman" w:cs="Times New Roman"/>
                <w:b/>
                <w:sz w:val="16"/>
                <w:szCs w:val="16"/>
              </w:rPr>
            </w:pPr>
            <w:r w:rsidRPr="00BF2D4A">
              <w:rPr>
                <w:rFonts w:ascii="Times New Roman" w:hAnsi="Times New Roman" w:cs="Times New Roman"/>
                <w:b/>
                <w:sz w:val="16"/>
                <w:szCs w:val="16"/>
              </w:rPr>
              <w:t>25</w:t>
            </w:r>
          </w:p>
        </w:tc>
        <w:tc>
          <w:tcPr>
            <w:tcW w:w="352" w:type="pct"/>
          </w:tcPr>
          <w:p w:rsidR="00832DC0" w:rsidRPr="00BF2D4A" w:rsidRDefault="00832DC0" w:rsidP="00F155F4">
            <w:pPr>
              <w:jc w:val="center"/>
              <w:rPr>
                <w:rFonts w:ascii="Times New Roman" w:hAnsi="Times New Roman" w:cs="Times New Roman"/>
                <w:b/>
                <w:sz w:val="16"/>
                <w:szCs w:val="16"/>
              </w:rPr>
            </w:pPr>
            <w:r w:rsidRPr="00BF2D4A">
              <w:rPr>
                <w:rFonts w:ascii="Times New Roman" w:hAnsi="Times New Roman" w:cs="Times New Roman"/>
                <w:b/>
                <w:sz w:val="16"/>
                <w:szCs w:val="16"/>
              </w:rPr>
              <w:t>12</w:t>
            </w:r>
          </w:p>
        </w:tc>
        <w:tc>
          <w:tcPr>
            <w:tcW w:w="625" w:type="pct"/>
          </w:tcPr>
          <w:p w:rsidR="00832DC0" w:rsidRPr="00BF2D4A" w:rsidRDefault="00832DC0" w:rsidP="00F155F4">
            <w:pPr>
              <w:jc w:val="center"/>
              <w:rPr>
                <w:rFonts w:ascii="Times New Roman" w:hAnsi="Times New Roman" w:cs="Times New Roman"/>
                <w:b/>
                <w:sz w:val="16"/>
                <w:szCs w:val="16"/>
              </w:rPr>
            </w:pPr>
          </w:p>
        </w:tc>
      </w:tr>
    </w:tbl>
    <w:p w:rsidR="00832DC0" w:rsidRDefault="00832DC0" w:rsidP="00832DC0">
      <w:pPr>
        <w:jc w:val="both"/>
        <w:rPr>
          <w:rFonts w:ascii="Times New Roman" w:hAnsi="Times New Roman"/>
          <w:bCs/>
          <w:iCs/>
          <w:spacing w:val="-5"/>
        </w:rPr>
      </w:pPr>
    </w:p>
    <w:p w:rsidR="00832DC0" w:rsidRDefault="00832DC0" w:rsidP="00832DC0">
      <w:pPr>
        <w:jc w:val="both"/>
        <w:rPr>
          <w:rFonts w:ascii="Times New Roman" w:hAnsi="Times New Roman"/>
          <w:bCs/>
          <w:iCs/>
          <w:spacing w:val="-5"/>
        </w:rPr>
      </w:pPr>
    </w:p>
    <w:p w:rsidR="00832DC0" w:rsidRPr="00A31DBA" w:rsidRDefault="00832DC0" w:rsidP="00832DC0">
      <w:pPr>
        <w:jc w:val="both"/>
        <w:rPr>
          <w:rFonts w:ascii="Times New Roman" w:hAnsi="Times New Roman"/>
          <w:bCs/>
          <w:iCs/>
          <w:spacing w:val="-5"/>
          <w:sz w:val="24"/>
          <w:szCs w:val="24"/>
        </w:rPr>
      </w:pPr>
    </w:p>
    <w:p w:rsidR="00832DC0" w:rsidRPr="00A31DBA" w:rsidRDefault="00832DC0" w:rsidP="00832DC0">
      <w:pPr>
        <w:shd w:val="clear" w:color="auto" w:fill="FFFFFF"/>
        <w:rPr>
          <w:rFonts w:ascii="Times New Roman" w:hAnsi="Times New Roman"/>
          <w:b/>
          <w:sz w:val="24"/>
          <w:szCs w:val="24"/>
        </w:rPr>
      </w:pPr>
      <w:r w:rsidRPr="00A31DBA">
        <w:rPr>
          <w:rFonts w:ascii="Times New Roman" w:hAnsi="Times New Roman"/>
          <w:b/>
          <w:sz w:val="24"/>
          <w:szCs w:val="24"/>
        </w:rPr>
        <w:t xml:space="preserve"> Деятельность информационно-библиотечной службы</w:t>
      </w:r>
    </w:p>
    <w:p w:rsidR="00832DC0" w:rsidRPr="00207E8B" w:rsidRDefault="00832DC0" w:rsidP="00832DC0">
      <w:pPr>
        <w:rPr>
          <w:rFonts w:ascii="Times New Roman" w:hAnsi="Times New Roman" w:cs="Times New Roman"/>
          <w:sz w:val="24"/>
          <w:szCs w:val="24"/>
        </w:rPr>
      </w:pPr>
    </w:p>
    <w:tbl>
      <w:tblPr>
        <w:tblStyle w:val="af1"/>
        <w:tblW w:w="0" w:type="auto"/>
        <w:tblLook w:val="04A0"/>
      </w:tblPr>
      <w:tblGrid>
        <w:gridCol w:w="1154"/>
        <w:gridCol w:w="1214"/>
        <w:gridCol w:w="1137"/>
        <w:gridCol w:w="982"/>
        <w:gridCol w:w="851"/>
        <w:gridCol w:w="1137"/>
        <w:gridCol w:w="566"/>
        <w:gridCol w:w="853"/>
        <w:gridCol w:w="1137"/>
        <w:gridCol w:w="539"/>
      </w:tblGrid>
      <w:tr w:rsidR="00832DC0" w:rsidRPr="00207E8B" w:rsidTr="00F155F4">
        <w:trPr>
          <w:trHeight w:val="270"/>
        </w:trPr>
        <w:tc>
          <w:tcPr>
            <w:tcW w:w="1092" w:type="dxa"/>
            <w:vMerge w:val="restart"/>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Учебный год</w:t>
            </w:r>
          </w:p>
        </w:tc>
        <w:tc>
          <w:tcPr>
            <w:tcW w:w="3231" w:type="dxa"/>
            <w:gridSpan w:val="3"/>
            <w:tcBorders>
              <w:bottom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 xml:space="preserve">                     Читатели 1-4 кл.</w:t>
            </w:r>
          </w:p>
        </w:tc>
        <w:tc>
          <w:tcPr>
            <w:tcW w:w="2646" w:type="dxa"/>
            <w:gridSpan w:val="3"/>
            <w:tcBorders>
              <w:bottom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 xml:space="preserve">   Читатели 5-9кл.</w:t>
            </w:r>
          </w:p>
        </w:tc>
        <w:tc>
          <w:tcPr>
            <w:tcW w:w="2602" w:type="dxa"/>
            <w:gridSpan w:val="3"/>
            <w:tcBorders>
              <w:left w:val="single" w:sz="4" w:space="0" w:color="auto"/>
              <w:bottom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Читатели10-11кл, учителей</w:t>
            </w:r>
          </w:p>
        </w:tc>
      </w:tr>
      <w:tr w:rsidR="00832DC0" w:rsidRPr="00207E8B" w:rsidTr="00F155F4">
        <w:trPr>
          <w:trHeight w:val="255"/>
        </w:trPr>
        <w:tc>
          <w:tcPr>
            <w:tcW w:w="1092" w:type="dxa"/>
            <w:vMerge/>
          </w:tcPr>
          <w:p w:rsidR="00832DC0" w:rsidRPr="00207E8B" w:rsidRDefault="00832DC0" w:rsidP="00F155F4">
            <w:pPr>
              <w:rPr>
                <w:rFonts w:ascii="Times New Roman" w:hAnsi="Times New Roman" w:cs="Times New Roman"/>
                <w:sz w:val="24"/>
                <w:szCs w:val="24"/>
              </w:rPr>
            </w:pPr>
          </w:p>
        </w:tc>
        <w:tc>
          <w:tcPr>
            <w:tcW w:w="1128" w:type="dxa"/>
            <w:tcBorders>
              <w:top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Всего учащихся</w:t>
            </w:r>
          </w:p>
        </w:tc>
        <w:tc>
          <w:tcPr>
            <w:tcW w:w="1055" w:type="dxa"/>
            <w:tcBorders>
              <w:top w:val="single" w:sz="4" w:space="0" w:color="auto"/>
              <w:left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читатели</w:t>
            </w:r>
          </w:p>
        </w:tc>
        <w:tc>
          <w:tcPr>
            <w:tcW w:w="1048" w:type="dxa"/>
            <w:tcBorders>
              <w:top w:val="single" w:sz="4" w:space="0" w:color="auto"/>
              <w:lef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 охвата</w:t>
            </w:r>
          </w:p>
        </w:tc>
        <w:tc>
          <w:tcPr>
            <w:tcW w:w="922" w:type="dxa"/>
            <w:tcBorders>
              <w:top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Кол-во</w:t>
            </w:r>
          </w:p>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учащ</w:t>
            </w:r>
          </w:p>
        </w:tc>
        <w:tc>
          <w:tcPr>
            <w:tcW w:w="1055" w:type="dxa"/>
            <w:tcBorders>
              <w:top w:val="single" w:sz="4" w:space="0" w:color="auto"/>
              <w:left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читатели</w:t>
            </w:r>
          </w:p>
        </w:tc>
        <w:tc>
          <w:tcPr>
            <w:tcW w:w="669" w:type="dxa"/>
            <w:tcBorders>
              <w:top w:val="single" w:sz="4" w:space="0" w:color="auto"/>
              <w:left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w:t>
            </w:r>
          </w:p>
        </w:tc>
        <w:tc>
          <w:tcPr>
            <w:tcW w:w="924" w:type="dxa"/>
            <w:tcBorders>
              <w:top w:val="single" w:sz="4" w:space="0" w:color="auto"/>
              <w:left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Кол-во</w:t>
            </w:r>
          </w:p>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учащ</w:t>
            </w:r>
          </w:p>
        </w:tc>
        <w:tc>
          <w:tcPr>
            <w:tcW w:w="1055" w:type="dxa"/>
            <w:tcBorders>
              <w:top w:val="single" w:sz="4" w:space="0" w:color="auto"/>
              <w:left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читатели</w:t>
            </w:r>
          </w:p>
        </w:tc>
        <w:tc>
          <w:tcPr>
            <w:tcW w:w="623" w:type="dxa"/>
            <w:tcBorders>
              <w:top w:val="single" w:sz="4" w:space="0" w:color="auto"/>
              <w:lef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w:t>
            </w:r>
          </w:p>
        </w:tc>
      </w:tr>
      <w:tr w:rsidR="00832DC0" w:rsidRPr="00207E8B" w:rsidTr="00F155F4">
        <w:tc>
          <w:tcPr>
            <w:tcW w:w="1092"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2011-12</w:t>
            </w:r>
          </w:p>
        </w:tc>
        <w:tc>
          <w:tcPr>
            <w:tcW w:w="1128" w:type="dxa"/>
            <w:tcBorders>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334</w:t>
            </w:r>
          </w:p>
        </w:tc>
        <w:tc>
          <w:tcPr>
            <w:tcW w:w="1055" w:type="dxa"/>
            <w:tcBorders>
              <w:left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278</w:t>
            </w:r>
          </w:p>
        </w:tc>
        <w:tc>
          <w:tcPr>
            <w:tcW w:w="1048" w:type="dxa"/>
            <w:tcBorders>
              <w:lef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79%</w:t>
            </w:r>
          </w:p>
        </w:tc>
        <w:tc>
          <w:tcPr>
            <w:tcW w:w="922" w:type="dxa"/>
            <w:tcBorders>
              <w:right w:val="single" w:sz="4" w:space="0" w:color="auto"/>
            </w:tcBorders>
          </w:tcPr>
          <w:p w:rsidR="00832DC0" w:rsidRPr="00207E8B" w:rsidRDefault="00832DC0" w:rsidP="00F155F4">
            <w:pPr>
              <w:rPr>
                <w:rFonts w:ascii="Times New Roman" w:hAnsi="Times New Roman" w:cs="Times New Roman"/>
                <w:sz w:val="24"/>
                <w:szCs w:val="24"/>
              </w:rPr>
            </w:pPr>
          </w:p>
        </w:tc>
        <w:tc>
          <w:tcPr>
            <w:tcW w:w="1055" w:type="dxa"/>
            <w:tcBorders>
              <w:left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205</w:t>
            </w:r>
          </w:p>
        </w:tc>
        <w:tc>
          <w:tcPr>
            <w:tcW w:w="669" w:type="dxa"/>
            <w:tcBorders>
              <w:left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p>
        </w:tc>
        <w:tc>
          <w:tcPr>
            <w:tcW w:w="924" w:type="dxa"/>
            <w:tcBorders>
              <w:left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p>
        </w:tc>
        <w:tc>
          <w:tcPr>
            <w:tcW w:w="1055" w:type="dxa"/>
            <w:tcBorders>
              <w:left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206</w:t>
            </w:r>
          </w:p>
        </w:tc>
        <w:tc>
          <w:tcPr>
            <w:tcW w:w="623" w:type="dxa"/>
            <w:tcBorders>
              <w:left w:val="single" w:sz="4" w:space="0" w:color="auto"/>
            </w:tcBorders>
          </w:tcPr>
          <w:p w:rsidR="00832DC0" w:rsidRPr="00207E8B" w:rsidRDefault="00832DC0" w:rsidP="00F155F4">
            <w:pPr>
              <w:rPr>
                <w:rFonts w:ascii="Times New Roman" w:hAnsi="Times New Roman" w:cs="Times New Roman"/>
                <w:sz w:val="24"/>
                <w:szCs w:val="24"/>
              </w:rPr>
            </w:pPr>
          </w:p>
        </w:tc>
      </w:tr>
      <w:tr w:rsidR="00832DC0" w:rsidRPr="00207E8B" w:rsidTr="00F155F4">
        <w:tc>
          <w:tcPr>
            <w:tcW w:w="1092"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2012-13</w:t>
            </w:r>
          </w:p>
        </w:tc>
        <w:tc>
          <w:tcPr>
            <w:tcW w:w="1128" w:type="dxa"/>
            <w:tcBorders>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316</w:t>
            </w:r>
          </w:p>
        </w:tc>
        <w:tc>
          <w:tcPr>
            <w:tcW w:w="1055" w:type="dxa"/>
            <w:tcBorders>
              <w:left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129</w:t>
            </w:r>
          </w:p>
        </w:tc>
        <w:tc>
          <w:tcPr>
            <w:tcW w:w="1048" w:type="dxa"/>
            <w:tcBorders>
              <w:lef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40.8%</w:t>
            </w:r>
          </w:p>
        </w:tc>
        <w:tc>
          <w:tcPr>
            <w:tcW w:w="922" w:type="dxa"/>
            <w:tcBorders>
              <w:right w:val="single" w:sz="4" w:space="0" w:color="auto"/>
            </w:tcBorders>
          </w:tcPr>
          <w:p w:rsidR="00832DC0" w:rsidRPr="00207E8B" w:rsidRDefault="00832DC0" w:rsidP="00F155F4">
            <w:pPr>
              <w:rPr>
                <w:rFonts w:ascii="Times New Roman" w:hAnsi="Times New Roman" w:cs="Times New Roman"/>
                <w:sz w:val="24"/>
                <w:szCs w:val="24"/>
              </w:rPr>
            </w:pPr>
          </w:p>
        </w:tc>
        <w:tc>
          <w:tcPr>
            <w:tcW w:w="1055" w:type="dxa"/>
            <w:tcBorders>
              <w:left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163</w:t>
            </w:r>
          </w:p>
        </w:tc>
        <w:tc>
          <w:tcPr>
            <w:tcW w:w="669" w:type="dxa"/>
            <w:tcBorders>
              <w:left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p>
        </w:tc>
        <w:tc>
          <w:tcPr>
            <w:tcW w:w="924" w:type="dxa"/>
            <w:tcBorders>
              <w:left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p>
        </w:tc>
        <w:tc>
          <w:tcPr>
            <w:tcW w:w="1055" w:type="dxa"/>
            <w:tcBorders>
              <w:left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118</w:t>
            </w:r>
          </w:p>
        </w:tc>
        <w:tc>
          <w:tcPr>
            <w:tcW w:w="623" w:type="dxa"/>
            <w:tcBorders>
              <w:left w:val="single" w:sz="4" w:space="0" w:color="auto"/>
            </w:tcBorders>
          </w:tcPr>
          <w:p w:rsidR="00832DC0" w:rsidRPr="00207E8B" w:rsidRDefault="00832DC0" w:rsidP="00F155F4">
            <w:pPr>
              <w:rPr>
                <w:rFonts w:ascii="Times New Roman" w:hAnsi="Times New Roman" w:cs="Times New Roman"/>
                <w:sz w:val="24"/>
                <w:szCs w:val="24"/>
              </w:rPr>
            </w:pPr>
          </w:p>
        </w:tc>
      </w:tr>
    </w:tbl>
    <w:p w:rsidR="00832DC0" w:rsidRPr="00207E8B" w:rsidRDefault="00832DC0" w:rsidP="00832DC0">
      <w:pPr>
        <w:rPr>
          <w:rFonts w:ascii="Times New Roman" w:hAnsi="Times New Roman" w:cs="Times New Roman"/>
          <w:sz w:val="24"/>
          <w:szCs w:val="24"/>
        </w:rPr>
      </w:pPr>
    </w:p>
    <w:p w:rsidR="00832DC0" w:rsidRPr="00207E8B" w:rsidRDefault="00832DC0" w:rsidP="00832DC0">
      <w:pPr>
        <w:rPr>
          <w:rFonts w:ascii="Times New Roman" w:hAnsi="Times New Roman" w:cs="Times New Roman"/>
          <w:sz w:val="24"/>
          <w:szCs w:val="24"/>
        </w:rPr>
      </w:pPr>
      <w:r w:rsidRPr="00207E8B">
        <w:rPr>
          <w:rFonts w:ascii="Times New Roman" w:hAnsi="Times New Roman" w:cs="Times New Roman"/>
          <w:sz w:val="24"/>
          <w:szCs w:val="24"/>
        </w:rPr>
        <w:t>Посещение.</w:t>
      </w:r>
    </w:p>
    <w:tbl>
      <w:tblPr>
        <w:tblStyle w:val="af1"/>
        <w:tblW w:w="7054" w:type="dxa"/>
        <w:tblLook w:val="04A0"/>
      </w:tblPr>
      <w:tblGrid>
        <w:gridCol w:w="1346"/>
        <w:gridCol w:w="2023"/>
        <w:gridCol w:w="1984"/>
        <w:gridCol w:w="1701"/>
      </w:tblGrid>
      <w:tr w:rsidR="00832DC0" w:rsidRPr="00207E8B" w:rsidTr="00F155F4">
        <w:trPr>
          <w:trHeight w:val="503"/>
        </w:trPr>
        <w:tc>
          <w:tcPr>
            <w:tcW w:w="1346"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 xml:space="preserve">Учебный </w:t>
            </w:r>
          </w:p>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год</w:t>
            </w:r>
          </w:p>
        </w:tc>
        <w:tc>
          <w:tcPr>
            <w:tcW w:w="2023"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Посещение 1-4 кл</w:t>
            </w:r>
          </w:p>
        </w:tc>
        <w:tc>
          <w:tcPr>
            <w:tcW w:w="1984"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Посещение 5-9кл.</w:t>
            </w:r>
          </w:p>
        </w:tc>
        <w:tc>
          <w:tcPr>
            <w:tcW w:w="1701"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Посещение 10-11кл., учителей</w:t>
            </w:r>
          </w:p>
        </w:tc>
      </w:tr>
      <w:tr w:rsidR="00832DC0" w:rsidRPr="00207E8B" w:rsidTr="00F155F4">
        <w:trPr>
          <w:trHeight w:val="259"/>
        </w:trPr>
        <w:tc>
          <w:tcPr>
            <w:tcW w:w="1346"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2011-12</w:t>
            </w:r>
          </w:p>
        </w:tc>
        <w:tc>
          <w:tcPr>
            <w:tcW w:w="2023"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1677</w:t>
            </w:r>
          </w:p>
        </w:tc>
        <w:tc>
          <w:tcPr>
            <w:tcW w:w="1984"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1137</w:t>
            </w:r>
          </w:p>
        </w:tc>
        <w:tc>
          <w:tcPr>
            <w:tcW w:w="1701" w:type="dxa"/>
            <w:tcBorders>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1739</w:t>
            </w:r>
          </w:p>
        </w:tc>
      </w:tr>
      <w:tr w:rsidR="00832DC0" w:rsidRPr="00207E8B" w:rsidTr="00F155F4">
        <w:trPr>
          <w:trHeight w:val="259"/>
        </w:trPr>
        <w:tc>
          <w:tcPr>
            <w:tcW w:w="1346"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2012-13</w:t>
            </w:r>
          </w:p>
        </w:tc>
        <w:tc>
          <w:tcPr>
            <w:tcW w:w="2023"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2209</w:t>
            </w:r>
          </w:p>
        </w:tc>
        <w:tc>
          <w:tcPr>
            <w:tcW w:w="1984"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1738</w:t>
            </w:r>
          </w:p>
        </w:tc>
        <w:tc>
          <w:tcPr>
            <w:tcW w:w="1701" w:type="dxa"/>
            <w:tcBorders>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2128</w:t>
            </w:r>
          </w:p>
        </w:tc>
      </w:tr>
    </w:tbl>
    <w:p w:rsidR="00832DC0" w:rsidRPr="00207E8B" w:rsidRDefault="00832DC0" w:rsidP="00832DC0">
      <w:pPr>
        <w:rPr>
          <w:rFonts w:ascii="Times New Roman" w:hAnsi="Times New Roman" w:cs="Times New Roman"/>
          <w:sz w:val="24"/>
          <w:szCs w:val="24"/>
        </w:rPr>
      </w:pPr>
    </w:p>
    <w:p w:rsidR="00832DC0" w:rsidRPr="00207E8B" w:rsidRDefault="00832DC0" w:rsidP="00832DC0">
      <w:pPr>
        <w:rPr>
          <w:rFonts w:ascii="Times New Roman" w:hAnsi="Times New Roman" w:cs="Times New Roman"/>
          <w:sz w:val="24"/>
          <w:szCs w:val="24"/>
        </w:rPr>
      </w:pPr>
      <w:r w:rsidRPr="00207E8B">
        <w:rPr>
          <w:rFonts w:ascii="Times New Roman" w:hAnsi="Times New Roman" w:cs="Times New Roman"/>
          <w:sz w:val="24"/>
          <w:szCs w:val="24"/>
        </w:rPr>
        <w:t>Книговыдача:</w:t>
      </w:r>
    </w:p>
    <w:tbl>
      <w:tblPr>
        <w:tblStyle w:val="af1"/>
        <w:tblW w:w="0" w:type="auto"/>
        <w:tblLook w:val="04A0"/>
      </w:tblPr>
      <w:tblGrid>
        <w:gridCol w:w="1384"/>
        <w:gridCol w:w="1985"/>
        <w:gridCol w:w="1984"/>
        <w:gridCol w:w="1701"/>
      </w:tblGrid>
      <w:tr w:rsidR="00832DC0" w:rsidRPr="00207E8B" w:rsidTr="00F155F4">
        <w:tc>
          <w:tcPr>
            <w:tcW w:w="1384"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Учебный год</w:t>
            </w:r>
          </w:p>
        </w:tc>
        <w:tc>
          <w:tcPr>
            <w:tcW w:w="1985"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Книговыдача</w:t>
            </w:r>
          </w:p>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Уч.   1-4 кл</w:t>
            </w:r>
          </w:p>
        </w:tc>
        <w:tc>
          <w:tcPr>
            <w:tcW w:w="1984"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Книговыдача</w:t>
            </w:r>
          </w:p>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Уч    5-9 кл</w:t>
            </w:r>
          </w:p>
        </w:tc>
        <w:tc>
          <w:tcPr>
            <w:tcW w:w="1701"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Книговыдача</w:t>
            </w:r>
          </w:p>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Уч   10-11 кл, учителям</w:t>
            </w:r>
          </w:p>
        </w:tc>
      </w:tr>
      <w:tr w:rsidR="00832DC0" w:rsidRPr="00207E8B" w:rsidTr="00F155F4">
        <w:tc>
          <w:tcPr>
            <w:tcW w:w="1384"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2011-12</w:t>
            </w:r>
          </w:p>
        </w:tc>
        <w:tc>
          <w:tcPr>
            <w:tcW w:w="1985"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1838</w:t>
            </w:r>
          </w:p>
        </w:tc>
        <w:tc>
          <w:tcPr>
            <w:tcW w:w="1984"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1026</w:t>
            </w:r>
          </w:p>
        </w:tc>
        <w:tc>
          <w:tcPr>
            <w:tcW w:w="1701"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2260</w:t>
            </w:r>
          </w:p>
        </w:tc>
      </w:tr>
      <w:tr w:rsidR="00832DC0" w:rsidRPr="00207E8B" w:rsidTr="00F155F4">
        <w:tc>
          <w:tcPr>
            <w:tcW w:w="1384"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lastRenderedPageBreak/>
              <w:t>2012-13</w:t>
            </w:r>
          </w:p>
        </w:tc>
        <w:tc>
          <w:tcPr>
            <w:tcW w:w="1985"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3202</w:t>
            </w:r>
          </w:p>
        </w:tc>
        <w:tc>
          <w:tcPr>
            <w:tcW w:w="1984"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2979</w:t>
            </w:r>
          </w:p>
        </w:tc>
        <w:tc>
          <w:tcPr>
            <w:tcW w:w="1701"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3602</w:t>
            </w:r>
          </w:p>
        </w:tc>
      </w:tr>
    </w:tbl>
    <w:p w:rsidR="00832DC0" w:rsidRPr="00207E8B" w:rsidRDefault="00832DC0" w:rsidP="00832DC0">
      <w:pPr>
        <w:rPr>
          <w:rFonts w:ascii="Times New Roman" w:hAnsi="Times New Roman" w:cs="Times New Roman"/>
          <w:sz w:val="24"/>
          <w:szCs w:val="24"/>
        </w:rPr>
      </w:pPr>
    </w:p>
    <w:p w:rsidR="00832DC0" w:rsidRPr="00207E8B" w:rsidRDefault="00832DC0" w:rsidP="00832DC0">
      <w:pPr>
        <w:rPr>
          <w:rFonts w:ascii="Times New Roman" w:hAnsi="Times New Roman" w:cs="Times New Roman"/>
          <w:sz w:val="24"/>
          <w:szCs w:val="24"/>
        </w:rPr>
      </w:pPr>
      <w:r w:rsidRPr="00207E8B">
        <w:rPr>
          <w:rFonts w:ascii="Times New Roman" w:hAnsi="Times New Roman" w:cs="Times New Roman"/>
          <w:sz w:val="24"/>
          <w:szCs w:val="24"/>
        </w:rPr>
        <w:t>Пополнение фонда:</w:t>
      </w:r>
    </w:p>
    <w:tbl>
      <w:tblPr>
        <w:tblStyle w:val="af1"/>
        <w:tblW w:w="0" w:type="auto"/>
        <w:tblLook w:val="04A0"/>
      </w:tblPr>
      <w:tblGrid>
        <w:gridCol w:w="1857"/>
        <w:gridCol w:w="1188"/>
        <w:gridCol w:w="1366"/>
        <w:gridCol w:w="1295"/>
        <w:gridCol w:w="1440"/>
        <w:gridCol w:w="966"/>
        <w:gridCol w:w="1458"/>
      </w:tblGrid>
      <w:tr w:rsidR="00832DC0" w:rsidRPr="00207E8B" w:rsidTr="00F155F4">
        <w:trPr>
          <w:trHeight w:val="315"/>
        </w:trPr>
        <w:tc>
          <w:tcPr>
            <w:tcW w:w="1884" w:type="dxa"/>
            <w:vMerge w:val="restart"/>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Пополнение фонда</w:t>
            </w:r>
          </w:p>
        </w:tc>
        <w:tc>
          <w:tcPr>
            <w:tcW w:w="2547" w:type="dxa"/>
            <w:gridSpan w:val="2"/>
            <w:tcBorders>
              <w:bottom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 xml:space="preserve">              2010-11</w:t>
            </w:r>
          </w:p>
        </w:tc>
        <w:tc>
          <w:tcPr>
            <w:tcW w:w="2786" w:type="dxa"/>
            <w:gridSpan w:val="2"/>
            <w:tcBorders>
              <w:bottom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 xml:space="preserve">                  2011-12</w:t>
            </w:r>
          </w:p>
        </w:tc>
        <w:tc>
          <w:tcPr>
            <w:tcW w:w="2354" w:type="dxa"/>
            <w:gridSpan w:val="2"/>
            <w:tcBorders>
              <w:bottom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 xml:space="preserve">         2012-13</w:t>
            </w:r>
          </w:p>
        </w:tc>
      </w:tr>
      <w:tr w:rsidR="00832DC0" w:rsidRPr="00207E8B" w:rsidTr="00F155F4">
        <w:trPr>
          <w:trHeight w:val="210"/>
        </w:trPr>
        <w:tc>
          <w:tcPr>
            <w:tcW w:w="1884" w:type="dxa"/>
            <w:vMerge/>
          </w:tcPr>
          <w:p w:rsidR="00832DC0" w:rsidRPr="00207E8B" w:rsidRDefault="00832DC0" w:rsidP="00F155F4">
            <w:pPr>
              <w:rPr>
                <w:rFonts w:ascii="Times New Roman" w:hAnsi="Times New Roman" w:cs="Times New Roman"/>
                <w:sz w:val="24"/>
                <w:szCs w:val="24"/>
              </w:rPr>
            </w:pPr>
          </w:p>
        </w:tc>
        <w:tc>
          <w:tcPr>
            <w:tcW w:w="1234" w:type="dxa"/>
            <w:tcBorders>
              <w:top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ууо</w:t>
            </w:r>
          </w:p>
        </w:tc>
        <w:tc>
          <w:tcPr>
            <w:tcW w:w="1313" w:type="dxa"/>
            <w:tcBorders>
              <w:top w:val="single" w:sz="4" w:space="0" w:color="auto"/>
              <w:lef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внебюджет</w:t>
            </w:r>
          </w:p>
        </w:tc>
        <w:tc>
          <w:tcPr>
            <w:tcW w:w="1340" w:type="dxa"/>
            <w:tcBorders>
              <w:top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ууо</w:t>
            </w:r>
          </w:p>
        </w:tc>
        <w:tc>
          <w:tcPr>
            <w:tcW w:w="1446" w:type="dxa"/>
            <w:tcBorders>
              <w:top w:val="single" w:sz="4" w:space="0" w:color="auto"/>
              <w:lef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внебюджет</w:t>
            </w:r>
          </w:p>
        </w:tc>
        <w:tc>
          <w:tcPr>
            <w:tcW w:w="986" w:type="dxa"/>
            <w:tcBorders>
              <w:top w:val="single" w:sz="4" w:space="0" w:color="auto"/>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ууо</w:t>
            </w:r>
          </w:p>
        </w:tc>
        <w:tc>
          <w:tcPr>
            <w:tcW w:w="1368" w:type="dxa"/>
            <w:tcBorders>
              <w:top w:val="single" w:sz="4" w:space="0" w:color="auto"/>
              <w:lef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внебюд</w:t>
            </w:r>
          </w:p>
        </w:tc>
      </w:tr>
      <w:tr w:rsidR="00832DC0" w:rsidRPr="00207E8B" w:rsidTr="00F155F4">
        <w:tc>
          <w:tcPr>
            <w:tcW w:w="1884"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экземпляр</w:t>
            </w:r>
          </w:p>
        </w:tc>
        <w:tc>
          <w:tcPr>
            <w:tcW w:w="1234" w:type="dxa"/>
            <w:tcBorders>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151</w:t>
            </w:r>
          </w:p>
        </w:tc>
        <w:tc>
          <w:tcPr>
            <w:tcW w:w="1313" w:type="dxa"/>
            <w:tcBorders>
              <w:lef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61</w:t>
            </w:r>
          </w:p>
        </w:tc>
        <w:tc>
          <w:tcPr>
            <w:tcW w:w="1340" w:type="dxa"/>
            <w:tcBorders>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4894</w:t>
            </w:r>
          </w:p>
        </w:tc>
        <w:tc>
          <w:tcPr>
            <w:tcW w:w="1446" w:type="dxa"/>
            <w:tcBorders>
              <w:lef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648</w:t>
            </w:r>
          </w:p>
        </w:tc>
        <w:tc>
          <w:tcPr>
            <w:tcW w:w="986" w:type="dxa"/>
            <w:tcBorders>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2446</w:t>
            </w:r>
          </w:p>
        </w:tc>
        <w:tc>
          <w:tcPr>
            <w:tcW w:w="1368" w:type="dxa"/>
            <w:tcBorders>
              <w:lef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32(подарки)</w:t>
            </w:r>
          </w:p>
        </w:tc>
      </w:tr>
      <w:tr w:rsidR="00832DC0" w:rsidRPr="00207E8B" w:rsidTr="00F155F4">
        <w:tc>
          <w:tcPr>
            <w:tcW w:w="1884" w:type="dxa"/>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сумма</w:t>
            </w:r>
          </w:p>
        </w:tc>
        <w:tc>
          <w:tcPr>
            <w:tcW w:w="1234" w:type="dxa"/>
            <w:tcBorders>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w:t>
            </w:r>
          </w:p>
        </w:tc>
        <w:tc>
          <w:tcPr>
            <w:tcW w:w="1313" w:type="dxa"/>
            <w:tcBorders>
              <w:lef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110650</w:t>
            </w:r>
          </w:p>
        </w:tc>
        <w:tc>
          <w:tcPr>
            <w:tcW w:w="1340" w:type="dxa"/>
            <w:tcBorders>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w:t>
            </w:r>
          </w:p>
        </w:tc>
        <w:tc>
          <w:tcPr>
            <w:tcW w:w="1446" w:type="dxa"/>
            <w:tcBorders>
              <w:lef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154704</w:t>
            </w:r>
          </w:p>
        </w:tc>
        <w:tc>
          <w:tcPr>
            <w:tcW w:w="986" w:type="dxa"/>
            <w:tcBorders>
              <w:righ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w:t>
            </w:r>
          </w:p>
        </w:tc>
        <w:tc>
          <w:tcPr>
            <w:tcW w:w="1368" w:type="dxa"/>
            <w:tcBorders>
              <w:left w:val="single" w:sz="4" w:space="0" w:color="auto"/>
            </w:tcBorders>
          </w:tcPr>
          <w:p w:rsidR="00832DC0" w:rsidRPr="00207E8B" w:rsidRDefault="00832DC0" w:rsidP="00F155F4">
            <w:pPr>
              <w:rPr>
                <w:rFonts w:ascii="Times New Roman" w:hAnsi="Times New Roman" w:cs="Times New Roman"/>
                <w:sz w:val="24"/>
                <w:szCs w:val="24"/>
              </w:rPr>
            </w:pPr>
            <w:r w:rsidRPr="00207E8B">
              <w:rPr>
                <w:rFonts w:ascii="Times New Roman" w:hAnsi="Times New Roman" w:cs="Times New Roman"/>
                <w:sz w:val="24"/>
                <w:szCs w:val="24"/>
              </w:rPr>
              <w:t>-</w:t>
            </w:r>
          </w:p>
        </w:tc>
      </w:tr>
    </w:tbl>
    <w:p w:rsidR="00832DC0" w:rsidRPr="007712F7" w:rsidRDefault="00832DC0" w:rsidP="004A45D4">
      <w:pPr>
        <w:pStyle w:val="afa"/>
        <w:spacing w:line="276" w:lineRule="auto"/>
        <w:ind w:firstLine="0"/>
        <w:contextualSpacing/>
        <w:outlineLvl w:val="0"/>
        <w:rPr>
          <w:b/>
          <w:sz w:val="24"/>
          <w:szCs w:val="24"/>
        </w:rPr>
      </w:pPr>
    </w:p>
    <w:p w:rsidR="001D3EAD" w:rsidRPr="007712F7" w:rsidRDefault="001D3EAD" w:rsidP="007712F7">
      <w:pPr>
        <w:pStyle w:val="afa"/>
        <w:spacing w:line="276" w:lineRule="auto"/>
        <w:ind w:firstLine="0"/>
        <w:contextualSpacing/>
        <w:outlineLvl w:val="0"/>
        <w:rPr>
          <w:b/>
          <w:i/>
          <w:sz w:val="24"/>
          <w:szCs w:val="24"/>
        </w:rPr>
      </w:pPr>
      <w:r w:rsidRPr="007712F7">
        <w:rPr>
          <w:b/>
          <w:i/>
          <w:sz w:val="24"/>
          <w:szCs w:val="24"/>
        </w:rPr>
        <w:t>Работа с педагогическими кадрами.</w:t>
      </w:r>
    </w:p>
    <w:p w:rsidR="001D3EAD" w:rsidRPr="007712F7" w:rsidRDefault="001D3EAD" w:rsidP="007712F7">
      <w:pPr>
        <w:pStyle w:val="afa"/>
        <w:spacing w:line="276" w:lineRule="auto"/>
        <w:contextualSpacing/>
        <w:outlineLvl w:val="0"/>
        <w:rPr>
          <w:b/>
          <w:sz w:val="24"/>
          <w:szCs w:val="24"/>
        </w:rPr>
      </w:pPr>
      <w:r w:rsidRPr="007712F7">
        <w:rPr>
          <w:b/>
          <w:sz w:val="24"/>
          <w:szCs w:val="24"/>
        </w:rPr>
        <w:t xml:space="preserve">    Задачи:</w:t>
      </w:r>
    </w:p>
    <w:p w:rsidR="001D3EAD" w:rsidRPr="007712F7" w:rsidRDefault="001D3EAD" w:rsidP="00094154">
      <w:pPr>
        <w:pStyle w:val="afa"/>
        <w:numPr>
          <w:ilvl w:val="0"/>
          <w:numId w:val="11"/>
        </w:numPr>
        <w:spacing w:line="276" w:lineRule="auto"/>
        <w:ind w:left="426"/>
        <w:contextualSpacing/>
        <w:rPr>
          <w:sz w:val="24"/>
          <w:szCs w:val="24"/>
        </w:rPr>
      </w:pPr>
      <w:r w:rsidRPr="007712F7">
        <w:rPr>
          <w:sz w:val="24"/>
          <w:szCs w:val="24"/>
        </w:rPr>
        <w:t>усиление мотивации педагогов на освоение инновационного педагогического  обучения и воспитания;</w:t>
      </w:r>
    </w:p>
    <w:p w:rsidR="001D3EAD" w:rsidRPr="007712F7" w:rsidRDefault="001D3EAD" w:rsidP="00094154">
      <w:pPr>
        <w:pStyle w:val="afa"/>
        <w:numPr>
          <w:ilvl w:val="0"/>
          <w:numId w:val="11"/>
        </w:numPr>
        <w:spacing w:line="276" w:lineRule="auto"/>
        <w:ind w:left="426"/>
        <w:contextualSpacing/>
        <w:rPr>
          <w:sz w:val="24"/>
          <w:szCs w:val="24"/>
        </w:rPr>
      </w:pPr>
      <w:r w:rsidRPr="007712F7">
        <w:rPr>
          <w:sz w:val="24"/>
          <w:szCs w:val="24"/>
        </w:rPr>
        <w:t>обеспечение оптимального уровня квалификации педагогических  кадров, необходимого для успешного развития школы</w:t>
      </w:r>
    </w:p>
    <w:p w:rsidR="001D3EAD" w:rsidRPr="007712F7" w:rsidRDefault="001D3EAD" w:rsidP="007712F7">
      <w:pPr>
        <w:pStyle w:val="afa"/>
        <w:spacing w:line="276" w:lineRule="auto"/>
        <w:contextualSpacing/>
        <w:outlineLvl w:val="0"/>
        <w:rPr>
          <w:sz w:val="24"/>
          <w:szCs w:val="24"/>
        </w:rPr>
      </w:pPr>
      <w:r w:rsidRPr="007712F7">
        <w:rPr>
          <w:b/>
          <w:sz w:val="24"/>
          <w:szCs w:val="24"/>
        </w:rPr>
        <w:t>Основные мероприятия:</w:t>
      </w:r>
    </w:p>
    <w:p w:rsidR="001D3EAD" w:rsidRPr="007712F7" w:rsidRDefault="001D3EAD" w:rsidP="00094154">
      <w:pPr>
        <w:pStyle w:val="afa"/>
        <w:numPr>
          <w:ilvl w:val="0"/>
          <w:numId w:val="12"/>
        </w:numPr>
        <w:spacing w:line="276" w:lineRule="auto"/>
        <w:ind w:left="426"/>
        <w:contextualSpacing/>
        <w:rPr>
          <w:sz w:val="24"/>
          <w:szCs w:val="24"/>
        </w:rPr>
      </w:pPr>
      <w:r w:rsidRPr="007712F7">
        <w:rPr>
          <w:sz w:val="24"/>
          <w:szCs w:val="24"/>
        </w:rPr>
        <w:t>комплектование школы педагогическими кадрами;</w:t>
      </w:r>
    </w:p>
    <w:p w:rsidR="001D3EAD" w:rsidRPr="007712F7" w:rsidRDefault="001D3EAD" w:rsidP="00094154">
      <w:pPr>
        <w:pStyle w:val="afa"/>
        <w:numPr>
          <w:ilvl w:val="0"/>
          <w:numId w:val="12"/>
        </w:numPr>
        <w:spacing w:line="276" w:lineRule="auto"/>
        <w:ind w:left="426"/>
        <w:contextualSpacing/>
        <w:rPr>
          <w:sz w:val="24"/>
          <w:szCs w:val="24"/>
        </w:rPr>
      </w:pPr>
      <w:r w:rsidRPr="007712F7">
        <w:rPr>
          <w:sz w:val="24"/>
          <w:szCs w:val="24"/>
        </w:rPr>
        <w:t>распределение учебной и дополнительной нагрузки;</w:t>
      </w:r>
    </w:p>
    <w:p w:rsidR="001D3EAD" w:rsidRPr="007712F7" w:rsidRDefault="001D3EAD" w:rsidP="00094154">
      <w:pPr>
        <w:pStyle w:val="afa"/>
        <w:numPr>
          <w:ilvl w:val="0"/>
          <w:numId w:val="12"/>
        </w:numPr>
        <w:spacing w:line="276" w:lineRule="auto"/>
        <w:ind w:left="426"/>
        <w:contextualSpacing/>
        <w:rPr>
          <w:sz w:val="24"/>
          <w:szCs w:val="24"/>
        </w:rPr>
      </w:pPr>
      <w:r w:rsidRPr="007712F7">
        <w:rPr>
          <w:sz w:val="24"/>
          <w:szCs w:val="24"/>
        </w:rPr>
        <w:t>распределение общественных поручений;</w:t>
      </w:r>
    </w:p>
    <w:p w:rsidR="001D3EAD" w:rsidRPr="007712F7" w:rsidRDefault="001D3EAD" w:rsidP="00094154">
      <w:pPr>
        <w:pStyle w:val="afa"/>
        <w:numPr>
          <w:ilvl w:val="0"/>
          <w:numId w:val="12"/>
        </w:numPr>
        <w:spacing w:line="276" w:lineRule="auto"/>
        <w:ind w:left="426"/>
        <w:contextualSpacing/>
        <w:rPr>
          <w:sz w:val="24"/>
          <w:szCs w:val="24"/>
        </w:rPr>
      </w:pPr>
      <w:r w:rsidRPr="007712F7">
        <w:rPr>
          <w:sz w:val="24"/>
          <w:szCs w:val="24"/>
        </w:rPr>
        <w:t>диагностика педагогических затруднений;</w:t>
      </w:r>
    </w:p>
    <w:p w:rsidR="001D3EAD" w:rsidRPr="007712F7" w:rsidRDefault="001D3EAD" w:rsidP="00094154">
      <w:pPr>
        <w:pStyle w:val="afa"/>
        <w:numPr>
          <w:ilvl w:val="0"/>
          <w:numId w:val="12"/>
        </w:numPr>
        <w:spacing w:line="276" w:lineRule="auto"/>
        <w:ind w:left="426"/>
        <w:contextualSpacing/>
        <w:rPr>
          <w:sz w:val="24"/>
          <w:szCs w:val="24"/>
        </w:rPr>
      </w:pPr>
      <w:r w:rsidRPr="007712F7">
        <w:rPr>
          <w:sz w:val="24"/>
          <w:szCs w:val="24"/>
        </w:rPr>
        <w:t>обобщение  передового педагогического опыта; школьный конкурс «Учитель года»</w:t>
      </w:r>
    </w:p>
    <w:p w:rsidR="001D3EAD" w:rsidRPr="007712F7" w:rsidRDefault="001D3EAD" w:rsidP="00094154">
      <w:pPr>
        <w:pStyle w:val="afa"/>
        <w:numPr>
          <w:ilvl w:val="0"/>
          <w:numId w:val="12"/>
        </w:numPr>
        <w:spacing w:line="276" w:lineRule="auto"/>
        <w:ind w:left="426"/>
        <w:contextualSpacing/>
        <w:rPr>
          <w:sz w:val="24"/>
          <w:szCs w:val="24"/>
        </w:rPr>
      </w:pPr>
      <w:r w:rsidRPr="007712F7">
        <w:rPr>
          <w:sz w:val="24"/>
          <w:szCs w:val="24"/>
        </w:rPr>
        <w:t xml:space="preserve">аттестация педагогов на соответствие квалификационной категории, представление на </w:t>
      </w:r>
      <w:r w:rsidRPr="007712F7">
        <w:rPr>
          <w:sz w:val="24"/>
          <w:szCs w:val="24"/>
          <w:lang w:val="en-US"/>
        </w:rPr>
        <w:t>I</w:t>
      </w:r>
      <w:r w:rsidRPr="007712F7">
        <w:rPr>
          <w:sz w:val="24"/>
          <w:szCs w:val="24"/>
        </w:rPr>
        <w:t xml:space="preserve"> и </w:t>
      </w:r>
      <w:proofErr w:type="gramStart"/>
      <w:r w:rsidRPr="007712F7">
        <w:rPr>
          <w:sz w:val="24"/>
          <w:szCs w:val="24"/>
        </w:rPr>
        <w:t>высшую</w:t>
      </w:r>
      <w:proofErr w:type="gramEnd"/>
      <w:r w:rsidRPr="007712F7">
        <w:rPr>
          <w:sz w:val="24"/>
          <w:szCs w:val="24"/>
        </w:rPr>
        <w:t xml:space="preserve"> категории;</w:t>
      </w:r>
    </w:p>
    <w:p w:rsidR="001D3EAD" w:rsidRPr="007712F7" w:rsidRDefault="001D3EAD" w:rsidP="00094154">
      <w:pPr>
        <w:pStyle w:val="afa"/>
        <w:numPr>
          <w:ilvl w:val="0"/>
          <w:numId w:val="12"/>
        </w:numPr>
        <w:spacing w:line="276" w:lineRule="auto"/>
        <w:ind w:left="426"/>
        <w:contextualSpacing/>
        <w:rPr>
          <w:sz w:val="24"/>
          <w:szCs w:val="24"/>
        </w:rPr>
      </w:pPr>
      <w:r w:rsidRPr="007712F7">
        <w:rPr>
          <w:sz w:val="24"/>
          <w:szCs w:val="24"/>
        </w:rPr>
        <w:t>организация методической   и научно – методической  деятельности. Испытание коллективных, групповых и индивидуальных форм повышения квалификации;</w:t>
      </w:r>
    </w:p>
    <w:p w:rsidR="001D3EAD" w:rsidRPr="007712F7" w:rsidRDefault="001D3EAD" w:rsidP="00094154">
      <w:pPr>
        <w:pStyle w:val="afa"/>
        <w:numPr>
          <w:ilvl w:val="0"/>
          <w:numId w:val="12"/>
        </w:numPr>
        <w:spacing w:line="276" w:lineRule="auto"/>
        <w:ind w:left="426"/>
        <w:contextualSpacing/>
        <w:rPr>
          <w:sz w:val="24"/>
          <w:szCs w:val="24"/>
        </w:rPr>
      </w:pPr>
      <w:r w:rsidRPr="007712F7">
        <w:rPr>
          <w:sz w:val="24"/>
          <w:szCs w:val="24"/>
        </w:rPr>
        <w:t xml:space="preserve">тематика семинаров, конференций, педсоветов; </w:t>
      </w:r>
    </w:p>
    <w:p w:rsidR="001D3EAD" w:rsidRPr="007712F7" w:rsidRDefault="001D3EAD" w:rsidP="00094154">
      <w:pPr>
        <w:pStyle w:val="afa"/>
        <w:numPr>
          <w:ilvl w:val="0"/>
          <w:numId w:val="12"/>
        </w:numPr>
        <w:spacing w:line="276" w:lineRule="auto"/>
        <w:ind w:left="426"/>
        <w:contextualSpacing/>
        <w:rPr>
          <w:sz w:val="24"/>
          <w:szCs w:val="24"/>
        </w:rPr>
      </w:pPr>
      <w:r w:rsidRPr="007712F7">
        <w:rPr>
          <w:sz w:val="24"/>
          <w:szCs w:val="24"/>
        </w:rPr>
        <w:t xml:space="preserve">система самообразования; </w:t>
      </w:r>
    </w:p>
    <w:p w:rsidR="001D3EAD" w:rsidRPr="007712F7" w:rsidRDefault="001D3EAD" w:rsidP="00094154">
      <w:pPr>
        <w:pStyle w:val="afa"/>
        <w:numPr>
          <w:ilvl w:val="0"/>
          <w:numId w:val="12"/>
        </w:numPr>
        <w:spacing w:line="276" w:lineRule="auto"/>
        <w:ind w:left="426"/>
        <w:contextualSpacing/>
        <w:rPr>
          <w:sz w:val="24"/>
          <w:szCs w:val="24"/>
        </w:rPr>
      </w:pPr>
      <w:r w:rsidRPr="007712F7">
        <w:rPr>
          <w:sz w:val="24"/>
          <w:szCs w:val="24"/>
        </w:rPr>
        <w:t>работа над научно – методическими проблемами;</w:t>
      </w:r>
    </w:p>
    <w:p w:rsidR="001D3EAD" w:rsidRPr="007712F7" w:rsidRDefault="001D3EAD" w:rsidP="00094154">
      <w:pPr>
        <w:pStyle w:val="afa"/>
        <w:numPr>
          <w:ilvl w:val="0"/>
          <w:numId w:val="12"/>
        </w:numPr>
        <w:spacing w:line="276" w:lineRule="auto"/>
        <w:ind w:left="426"/>
        <w:contextualSpacing/>
        <w:rPr>
          <w:sz w:val="24"/>
          <w:szCs w:val="24"/>
        </w:rPr>
      </w:pPr>
      <w:r w:rsidRPr="007712F7">
        <w:rPr>
          <w:sz w:val="24"/>
          <w:szCs w:val="24"/>
        </w:rPr>
        <w:t>анализ собственной педагогической деятельности;</w:t>
      </w:r>
    </w:p>
    <w:p w:rsidR="001D3EAD" w:rsidRPr="007712F7" w:rsidRDefault="001D3EAD" w:rsidP="00094154">
      <w:pPr>
        <w:pStyle w:val="afa"/>
        <w:numPr>
          <w:ilvl w:val="0"/>
          <w:numId w:val="12"/>
        </w:numPr>
        <w:spacing w:line="276" w:lineRule="auto"/>
        <w:ind w:left="426"/>
        <w:contextualSpacing/>
        <w:rPr>
          <w:sz w:val="24"/>
          <w:szCs w:val="24"/>
        </w:rPr>
      </w:pPr>
      <w:r w:rsidRPr="007712F7">
        <w:rPr>
          <w:sz w:val="24"/>
          <w:szCs w:val="24"/>
        </w:rPr>
        <w:t>творческие отчеты  научно-методических объединений;</w:t>
      </w:r>
    </w:p>
    <w:p w:rsidR="001D3EAD" w:rsidRPr="007712F7" w:rsidRDefault="001D3EAD" w:rsidP="00094154">
      <w:pPr>
        <w:pStyle w:val="afa"/>
        <w:numPr>
          <w:ilvl w:val="0"/>
          <w:numId w:val="12"/>
        </w:numPr>
        <w:spacing w:line="276" w:lineRule="auto"/>
        <w:ind w:left="426"/>
        <w:contextualSpacing/>
        <w:rPr>
          <w:sz w:val="24"/>
          <w:szCs w:val="24"/>
        </w:rPr>
      </w:pPr>
      <w:r w:rsidRPr="007712F7">
        <w:rPr>
          <w:sz w:val="24"/>
          <w:szCs w:val="24"/>
        </w:rPr>
        <w:t>участие в различных конкурсах, смотрах. Мастер – классы, мастерские;</w:t>
      </w:r>
    </w:p>
    <w:p w:rsidR="001D3EAD" w:rsidRPr="007712F7" w:rsidRDefault="001D3EAD" w:rsidP="00094154">
      <w:pPr>
        <w:pStyle w:val="afa"/>
        <w:numPr>
          <w:ilvl w:val="0"/>
          <w:numId w:val="12"/>
        </w:numPr>
        <w:spacing w:line="276" w:lineRule="auto"/>
        <w:ind w:left="426"/>
        <w:contextualSpacing/>
        <w:rPr>
          <w:sz w:val="24"/>
          <w:szCs w:val="24"/>
        </w:rPr>
      </w:pPr>
      <w:r w:rsidRPr="007712F7">
        <w:rPr>
          <w:sz w:val="24"/>
          <w:szCs w:val="24"/>
        </w:rPr>
        <w:t>учеба на курсах повышения квалификации;</w:t>
      </w:r>
    </w:p>
    <w:p w:rsidR="001D3EAD" w:rsidRPr="007712F7" w:rsidRDefault="001D3EAD" w:rsidP="00094154">
      <w:pPr>
        <w:pStyle w:val="afa"/>
        <w:numPr>
          <w:ilvl w:val="0"/>
          <w:numId w:val="12"/>
        </w:numPr>
        <w:spacing w:line="276" w:lineRule="auto"/>
        <w:ind w:left="426"/>
        <w:contextualSpacing/>
        <w:rPr>
          <w:sz w:val="24"/>
          <w:szCs w:val="24"/>
        </w:rPr>
      </w:pPr>
      <w:r w:rsidRPr="007712F7">
        <w:rPr>
          <w:sz w:val="24"/>
          <w:szCs w:val="24"/>
        </w:rPr>
        <w:t>система мотивации педагогов. Подготовка материалов к награждению;</w:t>
      </w:r>
    </w:p>
    <w:p w:rsidR="001D3EAD" w:rsidRPr="007712F7" w:rsidRDefault="001D3EAD" w:rsidP="00094154">
      <w:pPr>
        <w:pStyle w:val="afa"/>
        <w:numPr>
          <w:ilvl w:val="0"/>
          <w:numId w:val="12"/>
        </w:numPr>
        <w:spacing w:line="276" w:lineRule="auto"/>
        <w:ind w:left="426"/>
        <w:contextualSpacing/>
        <w:rPr>
          <w:sz w:val="24"/>
          <w:szCs w:val="24"/>
        </w:rPr>
      </w:pPr>
      <w:r w:rsidRPr="007712F7">
        <w:rPr>
          <w:sz w:val="24"/>
          <w:szCs w:val="24"/>
        </w:rPr>
        <w:t xml:space="preserve">предпрофильная   подготовка учащихся к поступлению в педагогические  учебные  заведения;  </w:t>
      </w:r>
    </w:p>
    <w:p w:rsidR="001D3EAD" w:rsidRPr="007712F7" w:rsidRDefault="001D3EAD" w:rsidP="00094154">
      <w:pPr>
        <w:pStyle w:val="afa"/>
        <w:numPr>
          <w:ilvl w:val="0"/>
          <w:numId w:val="12"/>
        </w:numPr>
        <w:spacing w:line="276" w:lineRule="auto"/>
        <w:ind w:left="426"/>
        <w:contextualSpacing/>
        <w:rPr>
          <w:sz w:val="24"/>
          <w:szCs w:val="24"/>
        </w:rPr>
      </w:pPr>
      <w:r w:rsidRPr="007712F7">
        <w:rPr>
          <w:sz w:val="24"/>
          <w:szCs w:val="24"/>
        </w:rPr>
        <w:t>педагогические консилиумы (оперативки, малые педсоветы, «Круглые столы»).</w:t>
      </w:r>
    </w:p>
    <w:p w:rsidR="001D3EAD" w:rsidRPr="007712F7" w:rsidRDefault="001D3EAD" w:rsidP="007712F7">
      <w:pPr>
        <w:pStyle w:val="afa"/>
        <w:spacing w:line="276" w:lineRule="auto"/>
        <w:ind w:firstLine="0"/>
        <w:contextualSpacing/>
        <w:rPr>
          <w:b/>
          <w:sz w:val="24"/>
          <w:szCs w:val="24"/>
        </w:rPr>
      </w:pPr>
      <w:r w:rsidRPr="007712F7">
        <w:rPr>
          <w:b/>
          <w:sz w:val="24"/>
          <w:szCs w:val="24"/>
        </w:rPr>
        <w:t>Работа с родителями, общественностью, учреждениями, общественными организациями  в социуме.</w:t>
      </w:r>
    </w:p>
    <w:p w:rsidR="001D3EAD" w:rsidRPr="007712F7" w:rsidRDefault="001D3EAD" w:rsidP="007712F7">
      <w:pPr>
        <w:pStyle w:val="afa"/>
        <w:spacing w:line="276" w:lineRule="auto"/>
        <w:contextualSpacing/>
        <w:outlineLvl w:val="0"/>
        <w:rPr>
          <w:b/>
          <w:sz w:val="24"/>
          <w:szCs w:val="24"/>
        </w:rPr>
      </w:pPr>
      <w:r w:rsidRPr="007712F7">
        <w:rPr>
          <w:b/>
          <w:sz w:val="24"/>
          <w:szCs w:val="24"/>
        </w:rPr>
        <w:t>Задачи:</w:t>
      </w:r>
    </w:p>
    <w:p w:rsidR="001D3EAD" w:rsidRPr="007712F7" w:rsidRDefault="001D3EAD" w:rsidP="00094154">
      <w:pPr>
        <w:pStyle w:val="afa"/>
        <w:numPr>
          <w:ilvl w:val="0"/>
          <w:numId w:val="10"/>
        </w:numPr>
        <w:spacing w:line="276" w:lineRule="auto"/>
        <w:contextualSpacing/>
        <w:rPr>
          <w:sz w:val="24"/>
          <w:szCs w:val="24"/>
        </w:rPr>
      </w:pPr>
      <w:r w:rsidRPr="007712F7">
        <w:rPr>
          <w:sz w:val="24"/>
          <w:szCs w:val="24"/>
        </w:rPr>
        <w:t>создать единое образовательно – развивающее пространство</w:t>
      </w:r>
    </w:p>
    <w:p w:rsidR="001D3EAD" w:rsidRPr="007712F7" w:rsidRDefault="001D3EAD" w:rsidP="007712F7">
      <w:pPr>
        <w:pStyle w:val="afa"/>
        <w:spacing w:line="276" w:lineRule="auto"/>
        <w:contextualSpacing/>
        <w:outlineLvl w:val="0"/>
        <w:rPr>
          <w:b/>
          <w:sz w:val="24"/>
          <w:szCs w:val="24"/>
        </w:rPr>
      </w:pPr>
      <w:r w:rsidRPr="007712F7">
        <w:rPr>
          <w:b/>
          <w:sz w:val="24"/>
          <w:szCs w:val="24"/>
        </w:rPr>
        <w:t xml:space="preserve">Основные  мероприятия: </w:t>
      </w:r>
    </w:p>
    <w:p w:rsidR="001D3EAD" w:rsidRPr="007712F7" w:rsidRDefault="001D3EAD" w:rsidP="00094154">
      <w:pPr>
        <w:pStyle w:val="afa"/>
        <w:numPr>
          <w:ilvl w:val="0"/>
          <w:numId w:val="13"/>
        </w:numPr>
        <w:spacing w:line="276" w:lineRule="auto"/>
        <w:ind w:left="426"/>
        <w:contextualSpacing/>
        <w:rPr>
          <w:sz w:val="24"/>
          <w:szCs w:val="24"/>
        </w:rPr>
      </w:pPr>
      <w:r w:rsidRPr="007712F7">
        <w:rPr>
          <w:sz w:val="24"/>
          <w:szCs w:val="24"/>
        </w:rPr>
        <w:t>оказание организационно- педагогической помощи в формировании органов родительского   самоуправления;</w:t>
      </w:r>
    </w:p>
    <w:p w:rsidR="001D3EAD" w:rsidRPr="007712F7" w:rsidRDefault="001D3EAD" w:rsidP="00094154">
      <w:pPr>
        <w:pStyle w:val="afa"/>
        <w:numPr>
          <w:ilvl w:val="0"/>
          <w:numId w:val="13"/>
        </w:numPr>
        <w:spacing w:line="276" w:lineRule="auto"/>
        <w:ind w:left="426"/>
        <w:contextualSpacing/>
        <w:rPr>
          <w:sz w:val="24"/>
          <w:szCs w:val="24"/>
        </w:rPr>
      </w:pPr>
      <w:r w:rsidRPr="007712F7">
        <w:rPr>
          <w:sz w:val="24"/>
          <w:szCs w:val="24"/>
        </w:rPr>
        <w:t>организация психолого – педагогического  просвещения родителей (родительская школа);</w:t>
      </w:r>
    </w:p>
    <w:p w:rsidR="001D3EAD" w:rsidRPr="007712F7" w:rsidRDefault="001D3EAD" w:rsidP="00094154">
      <w:pPr>
        <w:pStyle w:val="afa"/>
        <w:numPr>
          <w:ilvl w:val="0"/>
          <w:numId w:val="13"/>
        </w:numPr>
        <w:spacing w:line="276" w:lineRule="auto"/>
        <w:ind w:left="426"/>
        <w:contextualSpacing/>
        <w:rPr>
          <w:sz w:val="24"/>
          <w:szCs w:val="24"/>
        </w:rPr>
      </w:pPr>
      <w:r w:rsidRPr="007712F7">
        <w:rPr>
          <w:sz w:val="24"/>
          <w:szCs w:val="24"/>
        </w:rPr>
        <w:t xml:space="preserve">проведение совместной  работы с родителями, общественными, организациями, учреждениями: по благоустройству и озеленению, закладке экологической тропы, </w:t>
      </w:r>
      <w:r w:rsidRPr="007712F7">
        <w:rPr>
          <w:sz w:val="24"/>
          <w:szCs w:val="24"/>
        </w:rPr>
        <w:lastRenderedPageBreak/>
        <w:t>созданию туристической базы, проведению культурно – развивающих мероприятий по методике КТД;</w:t>
      </w:r>
    </w:p>
    <w:p w:rsidR="001D3EAD" w:rsidRPr="007712F7" w:rsidRDefault="001D3EAD" w:rsidP="00094154">
      <w:pPr>
        <w:pStyle w:val="afa"/>
        <w:numPr>
          <w:ilvl w:val="0"/>
          <w:numId w:val="13"/>
        </w:numPr>
        <w:spacing w:line="276" w:lineRule="auto"/>
        <w:ind w:left="426"/>
        <w:contextualSpacing/>
        <w:rPr>
          <w:sz w:val="24"/>
          <w:szCs w:val="24"/>
        </w:rPr>
      </w:pPr>
      <w:r w:rsidRPr="007712F7">
        <w:rPr>
          <w:sz w:val="24"/>
          <w:szCs w:val="24"/>
        </w:rPr>
        <w:t xml:space="preserve">вовлечение родителей и представителей  общественности в организацию внешкольной и внеклассной работы, в работу по предупреждению правонарушений, в организацию дежурства и рейдов; </w:t>
      </w:r>
    </w:p>
    <w:p w:rsidR="001D3EAD" w:rsidRPr="007712F7" w:rsidRDefault="001D3EAD" w:rsidP="00094154">
      <w:pPr>
        <w:pStyle w:val="afa"/>
        <w:numPr>
          <w:ilvl w:val="0"/>
          <w:numId w:val="13"/>
        </w:numPr>
        <w:spacing w:line="276" w:lineRule="auto"/>
        <w:ind w:left="426"/>
        <w:contextualSpacing/>
        <w:rPr>
          <w:sz w:val="24"/>
          <w:szCs w:val="24"/>
        </w:rPr>
      </w:pPr>
      <w:r w:rsidRPr="007712F7">
        <w:rPr>
          <w:sz w:val="24"/>
          <w:szCs w:val="24"/>
        </w:rPr>
        <w:t>привлечение родителей, общественности к подготовке школы к новому учебному году, пополнению учебно – материальной базы школы;</w:t>
      </w:r>
    </w:p>
    <w:p w:rsidR="001D3EAD" w:rsidRPr="007712F7" w:rsidRDefault="001D3EAD" w:rsidP="00094154">
      <w:pPr>
        <w:pStyle w:val="afa"/>
        <w:numPr>
          <w:ilvl w:val="0"/>
          <w:numId w:val="13"/>
        </w:numPr>
        <w:spacing w:line="276" w:lineRule="auto"/>
        <w:ind w:left="426"/>
        <w:contextualSpacing/>
        <w:rPr>
          <w:sz w:val="24"/>
          <w:szCs w:val="24"/>
        </w:rPr>
      </w:pPr>
      <w:r w:rsidRPr="007712F7">
        <w:rPr>
          <w:sz w:val="24"/>
          <w:szCs w:val="24"/>
        </w:rPr>
        <w:t>систематическое освещение деятельности школы на страницах школьной газеты «Ситим», наслежной газеты «Аартык»</w:t>
      </w:r>
      <w:proofErr w:type="gramStart"/>
      <w:r w:rsidRPr="007712F7">
        <w:rPr>
          <w:sz w:val="24"/>
          <w:szCs w:val="24"/>
        </w:rPr>
        <w:t xml:space="preserve"> ,</w:t>
      </w:r>
      <w:proofErr w:type="gramEnd"/>
      <w:r w:rsidRPr="007712F7">
        <w:rPr>
          <w:sz w:val="24"/>
          <w:szCs w:val="24"/>
        </w:rPr>
        <w:t xml:space="preserve"> улусных,  республиканских газет и в передачах школьной студии «Са</w:t>
      </w:r>
      <w:r w:rsidRPr="007712F7">
        <w:rPr>
          <w:sz w:val="24"/>
          <w:szCs w:val="24"/>
          <w:lang w:val="en-US"/>
        </w:rPr>
        <w:t>h</w:t>
      </w:r>
      <w:r w:rsidRPr="007712F7">
        <w:rPr>
          <w:sz w:val="24"/>
          <w:szCs w:val="24"/>
        </w:rPr>
        <w:t>ар5а» и улусной телестудии</w:t>
      </w:r>
    </w:p>
    <w:p w:rsidR="001D3EAD" w:rsidRPr="007712F7" w:rsidRDefault="001D3EAD" w:rsidP="007712F7">
      <w:pPr>
        <w:pStyle w:val="afa"/>
        <w:spacing w:line="276" w:lineRule="auto"/>
        <w:ind w:firstLine="0"/>
        <w:contextualSpacing/>
        <w:outlineLvl w:val="0"/>
        <w:rPr>
          <w:b/>
          <w:sz w:val="24"/>
          <w:szCs w:val="24"/>
        </w:rPr>
      </w:pPr>
      <w:r w:rsidRPr="007712F7">
        <w:rPr>
          <w:b/>
          <w:sz w:val="24"/>
          <w:szCs w:val="24"/>
        </w:rPr>
        <w:t>Материально – техническое и финансовое обеспечение образовательного процесса.</w:t>
      </w:r>
    </w:p>
    <w:p w:rsidR="001D3EAD" w:rsidRPr="007712F7" w:rsidRDefault="001D3EAD" w:rsidP="007712F7">
      <w:pPr>
        <w:pStyle w:val="afa"/>
        <w:spacing w:line="276" w:lineRule="auto"/>
        <w:contextualSpacing/>
        <w:outlineLvl w:val="0"/>
        <w:rPr>
          <w:sz w:val="24"/>
          <w:szCs w:val="24"/>
        </w:rPr>
      </w:pPr>
      <w:r w:rsidRPr="007712F7">
        <w:rPr>
          <w:b/>
          <w:sz w:val="24"/>
          <w:szCs w:val="24"/>
        </w:rPr>
        <w:t>Задачи:</w:t>
      </w:r>
    </w:p>
    <w:p w:rsidR="001D3EAD" w:rsidRPr="007712F7" w:rsidRDefault="001D3EAD" w:rsidP="00094154">
      <w:pPr>
        <w:pStyle w:val="afa"/>
        <w:numPr>
          <w:ilvl w:val="0"/>
          <w:numId w:val="9"/>
        </w:numPr>
        <w:spacing w:line="276" w:lineRule="auto"/>
        <w:contextualSpacing/>
        <w:rPr>
          <w:sz w:val="24"/>
          <w:szCs w:val="24"/>
        </w:rPr>
      </w:pPr>
      <w:r w:rsidRPr="007712F7">
        <w:rPr>
          <w:sz w:val="24"/>
          <w:szCs w:val="24"/>
        </w:rPr>
        <w:t>обеспечить сохранность зданий, оборудования, имущества</w:t>
      </w:r>
    </w:p>
    <w:p w:rsidR="001D3EAD" w:rsidRPr="007712F7" w:rsidRDefault="001D3EAD" w:rsidP="00094154">
      <w:pPr>
        <w:pStyle w:val="afa"/>
        <w:numPr>
          <w:ilvl w:val="0"/>
          <w:numId w:val="9"/>
        </w:numPr>
        <w:spacing w:line="276" w:lineRule="auto"/>
        <w:contextualSpacing/>
        <w:rPr>
          <w:sz w:val="24"/>
          <w:szCs w:val="24"/>
        </w:rPr>
      </w:pPr>
      <w:r w:rsidRPr="007712F7">
        <w:rPr>
          <w:sz w:val="24"/>
          <w:szCs w:val="24"/>
        </w:rPr>
        <w:t>организовать многоканальное финансирование работы школы</w:t>
      </w:r>
    </w:p>
    <w:p w:rsidR="001D3EAD" w:rsidRPr="007712F7" w:rsidRDefault="001D3EAD" w:rsidP="007712F7">
      <w:pPr>
        <w:pStyle w:val="afa"/>
        <w:spacing w:line="276" w:lineRule="auto"/>
        <w:contextualSpacing/>
        <w:outlineLvl w:val="0"/>
        <w:rPr>
          <w:b/>
          <w:sz w:val="24"/>
          <w:szCs w:val="24"/>
        </w:rPr>
      </w:pPr>
      <w:r w:rsidRPr="007712F7">
        <w:rPr>
          <w:b/>
          <w:sz w:val="24"/>
          <w:szCs w:val="24"/>
        </w:rPr>
        <w:t>Основные  мероприятия:</w:t>
      </w:r>
    </w:p>
    <w:p w:rsidR="001D3EAD" w:rsidRPr="007712F7" w:rsidRDefault="007B72A4" w:rsidP="00094154">
      <w:pPr>
        <w:pStyle w:val="afa"/>
        <w:numPr>
          <w:ilvl w:val="0"/>
          <w:numId w:val="14"/>
        </w:numPr>
        <w:spacing w:line="276" w:lineRule="auto"/>
        <w:ind w:left="426"/>
        <w:contextualSpacing/>
        <w:rPr>
          <w:sz w:val="24"/>
          <w:szCs w:val="24"/>
        </w:rPr>
      </w:pPr>
      <w:r w:rsidRPr="007712F7">
        <w:rPr>
          <w:sz w:val="24"/>
          <w:szCs w:val="24"/>
        </w:rPr>
        <w:t>капитальный ремонт деревянного здания (площадки №1)</w:t>
      </w:r>
      <w:r w:rsidR="001D3EAD" w:rsidRPr="007712F7">
        <w:rPr>
          <w:sz w:val="24"/>
          <w:szCs w:val="24"/>
        </w:rPr>
        <w:t>,</w:t>
      </w:r>
      <w:r w:rsidRPr="007712F7">
        <w:rPr>
          <w:sz w:val="24"/>
          <w:szCs w:val="24"/>
        </w:rPr>
        <w:t xml:space="preserve"> текущий ремонт гаража, составление сметы строительства стационарной базы ЛТО «Букчай»</w:t>
      </w:r>
      <w:r w:rsidR="001D3EAD" w:rsidRPr="007712F7">
        <w:rPr>
          <w:sz w:val="24"/>
          <w:szCs w:val="24"/>
        </w:rPr>
        <w:t>;</w:t>
      </w:r>
    </w:p>
    <w:p w:rsidR="001D3EAD" w:rsidRPr="007712F7" w:rsidRDefault="001D3EAD" w:rsidP="00094154">
      <w:pPr>
        <w:pStyle w:val="afa"/>
        <w:numPr>
          <w:ilvl w:val="0"/>
          <w:numId w:val="14"/>
        </w:numPr>
        <w:spacing w:line="276" w:lineRule="auto"/>
        <w:ind w:left="426"/>
        <w:contextualSpacing/>
        <w:rPr>
          <w:sz w:val="24"/>
          <w:szCs w:val="24"/>
        </w:rPr>
      </w:pPr>
      <w:r w:rsidRPr="007712F7">
        <w:rPr>
          <w:sz w:val="24"/>
          <w:szCs w:val="24"/>
        </w:rPr>
        <w:t>заключение договоров с научно – исследовате</w:t>
      </w:r>
      <w:r w:rsidR="007B72A4" w:rsidRPr="007712F7">
        <w:rPr>
          <w:sz w:val="24"/>
          <w:szCs w:val="24"/>
        </w:rPr>
        <w:t>льскими, сельскохозяйственными</w:t>
      </w:r>
      <w:r w:rsidRPr="007712F7">
        <w:rPr>
          <w:sz w:val="24"/>
          <w:szCs w:val="24"/>
        </w:rPr>
        <w:t xml:space="preserve">  учреждениями, институтами;</w:t>
      </w:r>
    </w:p>
    <w:p w:rsidR="001D3EAD" w:rsidRPr="007712F7" w:rsidRDefault="001D3EAD" w:rsidP="00094154">
      <w:pPr>
        <w:pStyle w:val="afa"/>
        <w:numPr>
          <w:ilvl w:val="0"/>
          <w:numId w:val="14"/>
        </w:numPr>
        <w:spacing w:line="276" w:lineRule="auto"/>
        <w:ind w:left="426"/>
        <w:contextualSpacing/>
        <w:rPr>
          <w:sz w:val="24"/>
          <w:szCs w:val="24"/>
        </w:rPr>
      </w:pPr>
      <w:r w:rsidRPr="007712F7">
        <w:rPr>
          <w:sz w:val="24"/>
          <w:szCs w:val="24"/>
        </w:rPr>
        <w:t>опытно – производственная,  предпринимательская  деятельность школы</w:t>
      </w:r>
      <w:r w:rsidR="007B72A4" w:rsidRPr="007712F7">
        <w:rPr>
          <w:sz w:val="24"/>
          <w:szCs w:val="24"/>
        </w:rPr>
        <w:t xml:space="preserve"> (долгосрочная аренда наслежного парка, создание ООО при школе)</w:t>
      </w:r>
      <w:r w:rsidRPr="007712F7">
        <w:rPr>
          <w:sz w:val="24"/>
          <w:szCs w:val="24"/>
        </w:rPr>
        <w:t>;</w:t>
      </w:r>
    </w:p>
    <w:p w:rsidR="001D3EAD" w:rsidRPr="007712F7" w:rsidRDefault="001D3EAD" w:rsidP="00094154">
      <w:pPr>
        <w:pStyle w:val="afa"/>
        <w:numPr>
          <w:ilvl w:val="0"/>
          <w:numId w:val="14"/>
        </w:numPr>
        <w:spacing w:line="276" w:lineRule="auto"/>
        <w:ind w:left="426"/>
        <w:contextualSpacing/>
        <w:rPr>
          <w:sz w:val="24"/>
          <w:szCs w:val="24"/>
        </w:rPr>
      </w:pPr>
      <w:r w:rsidRPr="007712F7">
        <w:rPr>
          <w:sz w:val="24"/>
          <w:szCs w:val="24"/>
        </w:rPr>
        <w:t>создание условий для надлежащего обеспечения  санитарно – гигиенического, теплового,  светового, противопожарного режима. Поддержание в рабочем состо</w:t>
      </w:r>
      <w:r w:rsidR="007B72A4" w:rsidRPr="007712F7">
        <w:rPr>
          <w:sz w:val="24"/>
          <w:szCs w:val="24"/>
        </w:rPr>
        <w:t>янии водоснабжения, канализации;</w:t>
      </w:r>
      <w:r w:rsidRPr="007712F7">
        <w:rPr>
          <w:sz w:val="24"/>
          <w:szCs w:val="24"/>
        </w:rPr>
        <w:t xml:space="preserve"> </w:t>
      </w:r>
    </w:p>
    <w:p w:rsidR="001D3EAD" w:rsidRPr="007712F7" w:rsidRDefault="001D3EAD" w:rsidP="00094154">
      <w:pPr>
        <w:pStyle w:val="afa"/>
        <w:numPr>
          <w:ilvl w:val="0"/>
          <w:numId w:val="14"/>
        </w:numPr>
        <w:spacing w:line="276" w:lineRule="auto"/>
        <w:ind w:left="426"/>
        <w:contextualSpacing/>
        <w:rPr>
          <w:sz w:val="24"/>
          <w:szCs w:val="24"/>
        </w:rPr>
      </w:pPr>
      <w:r w:rsidRPr="007712F7">
        <w:rPr>
          <w:sz w:val="24"/>
          <w:szCs w:val="24"/>
        </w:rPr>
        <w:t>инвентаризация материальных ценностей</w:t>
      </w:r>
      <w:r w:rsidR="007B72A4" w:rsidRPr="007712F7">
        <w:rPr>
          <w:sz w:val="24"/>
          <w:szCs w:val="24"/>
        </w:rPr>
        <w:t>, учёт материальных и финансовых поступлений к юбилею школы</w:t>
      </w:r>
      <w:r w:rsidRPr="007712F7">
        <w:rPr>
          <w:sz w:val="24"/>
          <w:szCs w:val="24"/>
        </w:rPr>
        <w:t>;</w:t>
      </w:r>
    </w:p>
    <w:p w:rsidR="001D3EAD" w:rsidRPr="007712F7" w:rsidRDefault="001D3EAD" w:rsidP="00094154">
      <w:pPr>
        <w:pStyle w:val="afa"/>
        <w:numPr>
          <w:ilvl w:val="0"/>
          <w:numId w:val="14"/>
        </w:numPr>
        <w:spacing w:line="276" w:lineRule="auto"/>
        <w:ind w:left="426"/>
        <w:contextualSpacing/>
        <w:rPr>
          <w:sz w:val="24"/>
          <w:szCs w:val="24"/>
        </w:rPr>
      </w:pPr>
      <w:r w:rsidRPr="007712F7">
        <w:rPr>
          <w:sz w:val="24"/>
          <w:szCs w:val="24"/>
        </w:rPr>
        <w:t>общественные смотры сохранности имущества, учебных кабинетов, рабочих мест;</w:t>
      </w:r>
    </w:p>
    <w:p w:rsidR="001D3EAD" w:rsidRPr="007712F7" w:rsidRDefault="001D3EAD" w:rsidP="00094154">
      <w:pPr>
        <w:pStyle w:val="afa"/>
        <w:numPr>
          <w:ilvl w:val="0"/>
          <w:numId w:val="14"/>
        </w:numPr>
        <w:spacing w:line="276" w:lineRule="auto"/>
        <w:ind w:left="426"/>
        <w:contextualSpacing/>
        <w:rPr>
          <w:sz w:val="24"/>
          <w:szCs w:val="24"/>
        </w:rPr>
      </w:pPr>
      <w:r w:rsidRPr="007712F7">
        <w:rPr>
          <w:sz w:val="24"/>
          <w:szCs w:val="24"/>
        </w:rPr>
        <w:t>благоустройство</w:t>
      </w:r>
      <w:r w:rsidR="007B72A4" w:rsidRPr="007712F7">
        <w:rPr>
          <w:sz w:val="24"/>
          <w:szCs w:val="24"/>
        </w:rPr>
        <w:t xml:space="preserve"> территории школьного сада,</w:t>
      </w:r>
      <w:r w:rsidRPr="007712F7">
        <w:rPr>
          <w:sz w:val="24"/>
          <w:szCs w:val="24"/>
        </w:rPr>
        <w:t xml:space="preserve"> озеленение </w:t>
      </w:r>
      <w:r w:rsidR="007B72A4" w:rsidRPr="007712F7">
        <w:rPr>
          <w:sz w:val="24"/>
          <w:szCs w:val="24"/>
        </w:rPr>
        <w:t>территории школы, реконструкция школьного двора</w:t>
      </w:r>
      <w:r w:rsidRPr="007712F7">
        <w:rPr>
          <w:sz w:val="24"/>
          <w:szCs w:val="24"/>
        </w:rPr>
        <w:t xml:space="preserve">;    </w:t>
      </w:r>
    </w:p>
    <w:p w:rsidR="001D3EAD" w:rsidRPr="007712F7" w:rsidRDefault="001D3EAD" w:rsidP="00094154">
      <w:pPr>
        <w:pStyle w:val="afa"/>
        <w:numPr>
          <w:ilvl w:val="0"/>
          <w:numId w:val="14"/>
        </w:numPr>
        <w:spacing w:line="276" w:lineRule="auto"/>
        <w:ind w:left="426"/>
        <w:contextualSpacing/>
        <w:rPr>
          <w:sz w:val="24"/>
          <w:szCs w:val="24"/>
        </w:rPr>
      </w:pPr>
      <w:r w:rsidRPr="007712F7">
        <w:rPr>
          <w:sz w:val="24"/>
          <w:szCs w:val="24"/>
        </w:rPr>
        <w:t>мероприятия по охране труда и технике безопасности;</w:t>
      </w:r>
    </w:p>
    <w:p w:rsidR="001D3EAD" w:rsidRPr="007712F7" w:rsidRDefault="001D3EAD" w:rsidP="00094154">
      <w:pPr>
        <w:pStyle w:val="afa"/>
        <w:numPr>
          <w:ilvl w:val="0"/>
          <w:numId w:val="14"/>
        </w:numPr>
        <w:spacing w:line="276" w:lineRule="auto"/>
        <w:ind w:left="426"/>
        <w:contextualSpacing/>
        <w:rPr>
          <w:sz w:val="24"/>
          <w:szCs w:val="24"/>
        </w:rPr>
      </w:pPr>
      <w:r w:rsidRPr="007712F7">
        <w:rPr>
          <w:sz w:val="24"/>
          <w:szCs w:val="24"/>
        </w:rPr>
        <w:t>привлечение внебюджетных средств</w:t>
      </w:r>
      <w:r w:rsidR="00DA335A" w:rsidRPr="007712F7">
        <w:rPr>
          <w:sz w:val="24"/>
          <w:szCs w:val="24"/>
        </w:rPr>
        <w:t xml:space="preserve"> (транспортные услуги, продажа с/х продуктов из пришкольного участка и тепличного хозяйства, добровольные пожертвования населения и родителей)</w:t>
      </w:r>
      <w:r w:rsidRPr="007712F7">
        <w:rPr>
          <w:sz w:val="24"/>
          <w:szCs w:val="24"/>
        </w:rPr>
        <w:t>;</w:t>
      </w:r>
    </w:p>
    <w:p w:rsidR="001D3EAD" w:rsidRPr="007712F7" w:rsidRDefault="001D3EAD" w:rsidP="00094154">
      <w:pPr>
        <w:pStyle w:val="afa"/>
        <w:numPr>
          <w:ilvl w:val="0"/>
          <w:numId w:val="14"/>
        </w:numPr>
        <w:spacing w:line="276" w:lineRule="auto"/>
        <w:ind w:left="426"/>
        <w:contextualSpacing/>
        <w:rPr>
          <w:sz w:val="24"/>
          <w:szCs w:val="24"/>
        </w:rPr>
      </w:pPr>
      <w:r w:rsidRPr="007712F7">
        <w:rPr>
          <w:sz w:val="24"/>
          <w:szCs w:val="24"/>
        </w:rPr>
        <w:t>пополнение фонда школьной библиотеки</w:t>
      </w:r>
      <w:r w:rsidR="00DA335A" w:rsidRPr="007712F7">
        <w:rPr>
          <w:sz w:val="24"/>
          <w:szCs w:val="24"/>
        </w:rPr>
        <w:t xml:space="preserve"> </w:t>
      </w:r>
      <w:proofErr w:type="gramStart"/>
      <w:r w:rsidR="00DA335A" w:rsidRPr="007712F7">
        <w:rPr>
          <w:sz w:val="24"/>
          <w:szCs w:val="24"/>
        </w:rPr>
        <w:t xml:space="preserve">( </w:t>
      </w:r>
      <w:proofErr w:type="gramEnd"/>
      <w:r w:rsidR="00DA335A" w:rsidRPr="007712F7">
        <w:rPr>
          <w:sz w:val="24"/>
          <w:szCs w:val="24"/>
        </w:rPr>
        <w:t>подарок выпускников, школьная традиция – акция «Книга – в подарок»).</w:t>
      </w:r>
    </w:p>
    <w:p w:rsidR="001D3EAD" w:rsidRPr="007712F7" w:rsidRDefault="001D3EAD" w:rsidP="007712F7">
      <w:pPr>
        <w:pStyle w:val="afa"/>
        <w:spacing w:line="276" w:lineRule="auto"/>
        <w:ind w:firstLine="0"/>
        <w:contextualSpacing/>
        <w:rPr>
          <w:b/>
          <w:sz w:val="24"/>
          <w:szCs w:val="24"/>
        </w:rPr>
      </w:pPr>
      <w:r w:rsidRPr="007712F7">
        <w:rPr>
          <w:b/>
          <w:sz w:val="24"/>
          <w:szCs w:val="24"/>
        </w:rPr>
        <w:t>Управление достижением оптимальных конечных результатов.</w:t>
      </w:r>
    </w:p>
    <w:p w:rsidR="001D3EAD" w:rsidRPr="007712F7" w:rsidRDefault="001D3EAD" w:rsidP="007712F7">
      <w:pPr>
        <w:pStyle w:val="afa"/>
        <w:spacing w:line="276" w:lineRule="auto"/>
        <w:contextualSpacing/>
        <w:rPr>
          <w:b/>
          <w:sz w:val="24"/>
          <w:szCs w:val="24"/>
        </w:rPr>
      </w:pPr>
      <w:r w:rsidRPr="007712F7">
        <w:rPr>
          <w:b/>
          <w:sz w:val="24"/>
          <w:szCs w:val="24"/>
        </w:rPr>
        <w:t xml:space="preserve">        Задача</w:t>
      </w:r>
      <w:r w:rsidRPr="007712F7">
        <w:rPr>
          <w:sz w:val="24"/>
          <w:szCs w:val="24"/>
        </w:rPr>
        <w:t xml:space="preserve">: </w:t>
      </w:r>
    </w:p>
    <w:p w:rsidR="001D3EAD" w:rsidRPr="007712F7" w:rsidRDefault="001D3EAD" w:rsidP="00094154">
      <w:pPr>
        <w:pStyle w:val="afa"/>
        <w:numPr>
          <w:ilvl w:val="0"/>
          <w:numId w:val="15"/>
        </w:numPr>
        <w:spacing w:line="276" w:lineRule="auto"/>
        <w:ind w:left="426"/>
        <w:contextualSpacing/>
        <w:rPr>
          <w:sz w:val="24"/>
          <w:szCs w:val="24"/>
        </w:rPr>
      </w:pPr>
      <w:r w:rsidRPr="007712F7">
        <w:rPr>
          <w:sz w:val="24"/>
          <w:szCs w:val="24"/>
        </w:rPr>
        <w:t>создать систему управления достижением оптимальных конечных результатов,  включающую все управленческие функции.</w:t>
      </w:r>
    </w:p>
    <w:p w:rsidR="001D3EAD" w:rsidRPr="007712F7" w:rsidRDefault="001D3EAD" w:rsidP="007712F7">
      <w:pPr>
        <w:pStyle w:val="afa"/>
        <w:spacing w:line="276" w:lineRule="auto"/>
        <w:contextualSpacing/>
        <w:outlineLvl w:val="0"/>
        <w:rPr>
          <w:b/>
          <w:sz w:val="24"/>
          <w:szCs w:val="24"/>
        </w:rPr>
      </w:pPr>
      <w:r w:rsidRPr="007712F7">
        <w:rPr>
          <w:b/>
          <w:sz w:val="24"/>
          <w:szCs w:val="24"/>
        </w:rPr>
        <w:t xml:space="preserve">Основные мероприятия. </w:t>
      </w:r>
    </w:p>
    <w:p w:rsidR="001D3EAD" w:rsidRPr="007712F7" w:rsidRDefault="001D3EAD" w:rsidP="007712F7">
      <w:pPr>
        <w:pStyle w:val="afa"/>
        <w:spacing w:line="276" w:lineRule="auto"/>
        <w:ind w:left="426" w:firstLine="0"/>
        <w:contextualSpacing/>
        <w:rPr>
          <w:sz w:val="24"/>
          <w:szCs w:val="24"/>
        </w:rPr>
      </w:pPr>
      <w:r w:rsidRPr="007712F7">
        <w:rPr>
          <w:sz w:val="24"/>
          <w:szCs w:val="24"/>
        </w:rPr>
        <w:t>1.создан</w:t>
      </w:r>
      <w:r w:rsidR="00DA335A" w:rsidRPr="007712F7">
        <w:rPr>
          <w:sz w:val="24"/>
          <w:szCs w:val="24"/>
        </w:rPr>
        <w:t>ие информационно – методической</w:t>
      </w:r>
      <w:r w:rsidRPr="007712F7">
        <w:rPr>
          <w:sz w:val="24"/>
          <w:szCs w:val="24"/>
        </w:rPr>
        <w:t xml:space="preserve"> службы</w:t>
      </w:r>
      <w:proofErr w:type="gramStart"/>
      <w:r w:rsidR="00DA335A" w:rsidRPr="007712F7">
        <w:rPr>
          <w:sz w:val="24"/>
          <w:szCs w:val="24"/>
        </w:rPr>
        <w:t xml:space="preserve"> </w:t>
      </w:r>
      <w:r w:rsidRPr="007712F7">
        <w:rPr>
          <w:sz w:val="24"/>
          <w:szCs w:val="24"/>
        </w:rPr>
        <w:t>;</w:t>
      </w:r>
      <w:proofErr w:type="gramEnd"/>
    </w:p>
    <w:p w:rsidR="001D3EAD" w:rsidRPr="007712F7" w:rsidRDefault="001D3EAD" w:rsidP="007712F7">
      <w:pPr>
        <w:pStyle w:val="afa"/>
        <w:spacing w:line="276" w:lineRule="auto"/>
        <w:ind w:left="426" w:firstLine="0"/>
        <w:contextualSpacing/>
        <w:rPr>
          <w:sz w:val="24"/>
          <w:szCs w:val="24"/>
        </w:rPr>
      </w:pPr>
      <w:r w:rsidRPr="007712F7">
        <w:rPr>
          <w:sz w:val="24"/>
          <w:szCs w:val="24"/>
        </w:rPr>
        <w:t>2.создание системы мотивации всех участников педагогического процесса. Испытать различные формы поощрений:  административная, морально – психологическая, материальная;</w:t>
      </w:r>
    </w:p>
    <w:p w:rsidR="001D3EAD" w:rsidRPr="007712F7" w:rsidRDefault="001D3EAD" w:rsidP="007712F7">
      <w:pPr>
        <w:pStyle w:val="afa"/>
        <w:spacing w:line="276" w:lineRule="auto"/>
        <w:ind w:left="426" w:firstLine="0"/>
        <w:contextualSpacing/>
        <w:rPr>
          <w:sz w:val="24"/>
          <w:szCs w:val="24"/>
        </w:rPr>
      </w:pPr>
      <w:r w:rsidRPr="007712F7">
        <w:rPr>
          <w:sz w:val="24"/>
          <w:szCs w:val="24"/>
        </w:rPr>
        <w:t>3.организационно – педагогическая деятельность руководителей школы:</w:t>
      </w:r>
    </w:p>
    <w:p w:rsidR="001D3EAD" w:rsidRPr="007712F7" w:rsidRDefault="001D3EAD" w:rsidP="00094154">
      <w:pPr>
        <w:pStyle w:val="afa"/>
        <w:numPr>
          <w:ilvl w:val="1"/>
          <w:numId w:val="17"/>
        </w:numPr>
        <w:spacing w:line="276" w:lineRule="auto"/>
        <w:ind w:left="426"/>
        <w:contextualSpacing/>
        <w:rPr>
          <w:sz w:val="24"/>
          <w:szCs w:val="24"/>
        </w:rPr>
      </w:pPr>
      <w:r w:rsidRPr="007712F7">
        <w:rPr>
          <w:sz w:val="24"/>
          <w:szCs w:val="24"/>
        </w:rPr>
        <w:lastRenderedPageBreak/>
        <w:t>- уточнение организационной структуры управления;</w:t>
      </w:r>
    </w:p>
    <w:p w:rsidR="001D3EAD" w:rsidRPr="007712F7" w:rsidRDefault="001D3EAD" w:rsidP="00094154">
      <w:pPr>
        <w:pStyle w:val="afa"/>
        <w:numPr>
          <w:ilvl w:val="0"/>
          <w:numId w:val="16"/>
        </w:numPr>
        <w:spacing w:line="276" w:lineRule="auto"/>
        <w:ind w:left="426"/>
        <w:contextualSpacing/>
        <w:rPr>
          <w:sz w:val="24"/>
          <w:szCs w:val="24"/>
        </w:rPr>
      </w:pPr>
      <w:r w:rsidRPr="007712F7">
        <w:rPr>
          <w:sz w:val="24"/>
          <w:szCs w:val="24"/>
        </w:rPr>
        <w:t xml:space="preserve">- формирование органов </w:t>
      </w:r>
      <w:r w:rsidR="00DA335A" w:rsidRPr="007712F7">
        <w:rPr>
          <w:sz w:val="24"/>
          <w:szCs w:val="24"/>
        </w:rPr>
        <w:t>общественного самоуправления (</w:t>
      </w:r>
      <w:r w:rsidRPr="007712F7">
        <w:rPr>
          <w:sz w:val="24"/>
          <w:szCs w:val="24"/>
        </w:rPr>
        <w:t>Управляющий совет, Попечительский совет, Родительский комитет, ученический совет  «Урун Тумэн»);</w:t>
      </w:r>
    </w:p>
    <w:p w:rsidR="001D3EAD" w:rsidRPr="007712F7" w:rsidRDefault="001D3EAD" w:rsidP="00094154">
      <w:pPr>
        <w:pStyle w:val="afa"/>
        <w:numPr>
          <w:ilvl w:val="0"/>
          <w:numId w:val="16"/>
        </w:numPr>
        <w:spacing w:line="276" w:lineRule="auto"/>
        <w:ind w:left="426"/>
        <w:contextualSpacing/>
        <w:rPr>
          <w:sz w:val="24"/>
          <w:szCs w:val="24"/>
        </w:rPr>
      </w:pPr>
      <w:r w:rsidRPr="007712F7">
        <w:rPr>
          <w:sz w:val="24"/>
          <w:szCs w:val="24"/>
        </w:rPr>
        <w:t>- распределение прав, обязанностей и ответственности между членами администрации;</w:t>
      </w:r>
    </w:p>
    <w:p w:rsidR="001D3EAD" w:rsidRPr="007712F7" w:rsidRDefault="001D3EAD" w:rsidP="00094154">
      <w:pPr>
        <w:pStyle w:val="afa"/>
        <w:numPr>
          <w:ilvl w:val="0"/>
          <w:numId w:val="16"/>
        </w:numPr>
        <w:spacing w:line="276" w:lineRule="auto"/>
        <w:ind w:left="426"/>
        <w:contextualSpacing/>
        <w:rPr>
          <w:sz w:val="24"/>
          <w:szCs w:val="24"/>
        </w:rPr>
      </w:pPr>
      <w:r w:rsidRPr="007712F7">
        <w:rPr>
          <w:sz w:val="24"/>
          <w:szCs w:val="24"/>
        </w:rPr>
        <w:t>- разработка нормативной документации: расписания, графиков, режима дня, недели, года, распорядка по дням;</w:t>
      </w:r>
    </w:p>
    <w:p w:rsidR="001D3EAD" w:rsidRPr="007712F7" w:rsidRDefault="001D3EAD" w:rsidP="00094154">
      <w:pPr>
        <w:pStyle w:val="afa"/>
        <w:numPr>
          <w:ilvl w:val="0"/>
          <w:numId w:val="16"/>
        </w:numPr>
        <w:spacing w:line="276" w:lineRule="auto"/>
        <w:ind w:left="426"/>
        <w:contextualSpacing/>
        <w:rPr>
          <w:sz w:val="24"/>
          <w:szCs w:val="24"/>
        </w:rPr>
      </w:pPr>
      <w:r w:rsidRPr="007712F7">
        <w:rPr>
          <w:sz w:val="24"/>
          <w:szCs w:val="24"/>
        </w:rPr>
        <w:t>- сдача государственной отчетности;</w:t>
      </w:r>
    </w:p>
    <w:p w:rsidR="001D3EAD" w:rsidRPr="007712F7" w:rsidRDefault="001D3EAD" w:rsidP="00094154">
      <w:pPr>
        <w:pStyle w:val="afa"/>
        <w:numPr>
          <w:ilvl w:val="0"/>
          <w:numId w:val="16"/>
        </w:numPr>
        <w:spacing w:line="276" w:lineRule="auto"/>
        <w:ind w:left="426"/>
        <w:contextualSpacing/>
        <w:rPr>
          <w:sz w:val="24"/>
          <w:szCs w:val="24"/>
        </w:rPr>
      </w:pPr>
      <w:r w:rsidRPr="007712F7">
        <w:rPr>
          <w:sz w:val="24"/>
          <w:szCs w:val="24"/>
        </w:rPr>
        <w:t>- корректировка Программы развития школы, плана работы на год;</w:t>
      </w:r>
    </w:p>
    <w:p w:rsidR="001D3EAD" w:rsidRPr="007712F7" w:rsidRDefault="001D3EAD" w:rsidP="00094154">
      <w:pPr>
        <w:pStyle w:val="afa"/>
        <w:numPr>
          <w:ilvl w:val="0"/>
          <w:numId w:val="16"/>
        </w:numPr>
        <w:spacing w:line="276" w:lineRule="auto"/>
        <w:ind w:left="426"/>
        <w:contextualSpacing/>
        <w:rPr>
          <w:sz w:val="24"/>
          <w:szCs w:val="24"/>
        </w:rPr>
      </w:pPr>
      <w:r w:rsidRPr="007712F7">
        <w:rPr>
          <w:sz w:val="24"/>
          <w:szCs w:val="24"/>
        </w:rPr>
        <w:t>- комплектование кружков, секций;</w:t>
      </w:r>
    </w:p>
    <w:p w:rsidR="001D3EAD" w:rsidRPr="007712F7" w:rsidRDefault="001D3EAD" w:rsidP="00094154">
      <w:pPr>
        <w:pStyle w:val="afa"/>
        <w:numPr>
          <w:ilvl w:val="0"/>
          <w:numId w:val="16"/>
        </w:numPr>
        <w:spacing w:line="276" w:lineRule="auto"/>
        <w:ind w:left="426"/>
        <w:contextualSpacing/>
        <w:rPr>
          <w:sz w:val="24"/>
          <w:szCs w:val="24"/>
        </w:rPr>
      </w:pPr>
      <w:r w:rsidRPr="007712F7">
        <w:rPr>
          <w:sz w:val="24"/>
          <w:szCs w:val="24"/>
        </w:rPr>
        <w:t>- организация традиционных школьных мероприятий.</w:t>
      </w:r>
    </w:p>
    <w:p w:rsidR="001D3EAD" w:rsidRPr="007712F7" w:rsidRDefault="001D3EAD" w:rsidP="007712F7">
      <w:pPr>
        <w:pStyle w:val="afa"/>
        <w:spacing w:line="276" w:lineRule="auto"/>
        <w:ind w:left="66" w:firstLine="360"/>
        <w:contextualSpacing/>
        <w:rPr>
          <w:sz w:val="24"/>
          <w:szCs w:val="24"/>
        </w:rPr>
      </w:pPr>
      <w:r w:rsidRPr="007712F7">
        <w:rPr>
          <w:sz w:val="24"/>
          <w:szCs w:val="24"/>
        </w:rPr>
        <w:t>4.инспекционно – контрольная деятельность осуществляется с использованием различных видов, форм, методов контроля.</w:t>
      </w:r>
    </w:p>
    <w:p w:rsidR="001D3EAD" w:rsidRPr="007712F7" w:rsidRDefault="001D3EAD" w:rsidP="007712F7">
      <w:pPr>
        <w:pStyle w:val="afa"/>
        <w:spacing w:line="276" w:lineRule="auto"/>
        <w:contextualSpacing/>
        <w:rPr>
          <w:sz w:val="24"/>
          <w:szCs w:val="24"/>
          <w:u w:val="single"/>
        </w:rPr>
      </w:pPr>
      <w:r w:rsidRPr="007712F7">
        <w:rPr>
          <w:sz w:val="24"/>
          <w:szCs w:val="24"/>
        </w:rPr>
        <w:t xml:space="preserve">а. объекты ИКД:    </w:t>
      </w:r>
      <w:r w:rsidR="00DA335A" w:rsidRPr="007712F7">
        <w:rPr>
          <w:sz w:val="24"/>
          <w:szCs w:val="24"/>
        </w:rPr>
        <w:t xml:space="preserve">     </w:t>
      </w:r>
      <w:r w:rsidRPr="007712F7">
        <w:rPr>
          <w:sz w:val="24"/>
          <w:szCs w:val="24"/>
        </w:rPr>
        <w:t>1.  учебно – воспитательный процесс</w:t>
      </w:r>
    </w:p>
    <w:p w:rsidR="001D3EAD" w:rsidRPr="007712F7" w:rsidRDefault="001D3EAD" w:rsidP="007712F7">
      <w:pPr>
        <w:pStyle w:val="afa"/>
        <w:spacing w:line="276" w:lineRule="auto"/>
        <w:contextualSpacing/>
        <w:rPr>
          <w:sz w:val="24"/>
          <w:szCs w:val="24"/>
        </w:rPr>
      </w:pPr>
      <w:r w:rsidRPr="007712F7">
        <w:rPr>
          <w:sz w:val="24"/>
          <w:szCs w:val="24"/>
        </w:rPr>
        <w:t xml:space="preserve">                                  2.  обеспечивающие процессы</w:t>
      </w:r>
    </w:p>
    <w:p w:rsidR="001D3EAD" w:rsidRPr="007712F7" w:rsidRDefault="001D3EAD" w:rsidP="007712F7">
      <w:pPr>
        <w:pStyle w:val="afa"/>
        <w:spacing w:line="276" w:lineRule="auto"/>
        <w:contextualSpacing/>
        <w:rPr>
          <w:sz w:val="24"/>
          <w:szCs w:val="24"/>
        </w:rPr>
      </w:pPr>
      <w:r w:rsidRPr="007712F7">
        <w:rPr>
          <w:sz w:val="24"/>
          <w:szCs w:val="24"/>
        </w:rPr>
        <w:t xml:space="preserve">                                  3.  работа структурных подразделений</w:t>
      </w:r>
    </w:p>
    <w:p w:rsidR="001D3EAD" w:rsidRPr="007712F7" w:rsidRDefault="001D3EAD" w:rsidP="007712F7">
      <w:pPr>
        <w:pStyle w:val="afa"/>
        <w:spacing w:line="276" w:lineRule="auto"/>
        <w:contextualSpacing/>
        <w:rPr>
          <w:sz w:val="24"/>
          <w:szCs w:val="24"/>
        </w:rPr>
      </w:pPr>
      <w:proofErr w:type="gramStart"/>
      <w:r w:rsidRPr="007712F7">
        <w:rPr>
          <w:sz w:val="24"/>
          <w:szCs w:val="24"/>
        </w:rPr>
        <w:t>б</w:t>
      </w:r>
      <w:proofErr w:type="gramEnd"/>
      <w:r w:rsidRPr="007712F7">
        <w:rPr>
          <w:sz w:val="24"/>
          <w:szCs w:val="24"/>
        </w:rPr>
        <w:t>.  виды инспектирования:</w:t>
      </w:r>
    </w:p>
    <w:p w:rsidR="001D3EAD" w:rsidRPr="007712F7" w:rsidRDefault="001D3EAD" w:rsidP="007712F7">
      <w:pPr>
        <w:pStyle w:val="afa"/>
        <w:spacing w:line="276" w:lineRule="auto"/>
        <w:contextualSpacing/>
        <w:rPr>
          <w:sz w:val="24"/>
          <w:szCs w:val="24"/>
        </w:rPr>
      </w:pPr>
      <w:r w:rsidRPr="007712F7">
        <w:rPr>
          <w:sz w:val="24"/>
          <w:szCs w:val="24"/>
        </w:rPr>
        <w:t>1. тематическое</w:t>
      </w:r>
    </w:p>
    <w:p w:rsidR="001D3EAD" w:rsidRPr="007712F7" w:rsidRDefault="001D3EAD" w:rsidP="007712F7">
      <w:pPr>
        <w:pStyle w:val="afa"/>
        <w:spacing w:line="276" w:lineRule="auto"/>
        <w:contextualSpacing/>
        <w:rPr>
          <w:sz w:val="24"/>
          <w:szCs w:val="24"/>
        </w:rPr>
      </w:pPr>
      <w:r w:rsidRPr="007712F7">
        <w:rPr>
          <w:sz w:val="24"/>
          <w:szCs w:val="24"/>
        </w:rPr>
        <w:t>2. комплексное</w:t>
      </w:r>
    </w:p>
    <w:p w:rsidR="001D3EAD" w:rsidRPr="007712F7" w:rsidRDefault="001D3EAD" w:rsidP="007712F7">
      <w:pPr>
        <w:pStyle w:val="afa"/>
        <w:spacing w:line="276" w:lineRule="auto"/>
        <w:contextualSpacing/>
        <w:rPr>
          <w:sz w:val="24"/>
          <w:szCs w:val="24"/>
        </w:rPr>
      </w:pPr>
      <w:r w:rsidRPr="007712F7">
        <w:rPr>
          <w:sz w:val="24"/>
          <w:szCs w:val="24"/>
        </w:rPr>
        <w:t xml:space="preserve"> в.  формы тематического контроля</w:t>
      </w:r>
    </w:p>
    <w:p w:rsidR="001D3EAD" w:rsidRPr="007712F7" w:rsidRDefault="001D3EAD" w:rsidP="007712F7">
      <w:pPr>
        <w:pStyle w:val="afa"/>
        <w:spacing w:line="276" w:lineRule="auto"/>
        <w:contextualSpacing/>
        <w:rPr>
          <w:sz w:val="24"/>
          <w:szCs w:val="24"/>
        </w:rPr>
      </w:pPr>
      <w:r w:rsidRPr="007712F7">
        <w:rPr>
          <w:sz w:val="24"/>
          <w:szCs w:val="24"/>
        </w:rPr>
        <w:t xml:space="preserve">                а) по широте охвата предмета контроля:</w:t>
      </w:r>
    </w:p>
    <w:p w:rsidR="001D3EAD" w:rsidRPr="007712F7" w:rsidRDefault="001D3EAD" w:rsidP="007712F7">
      <w:pPr>
        <w:pStyle w:val="afa"/>
        <w:spacing w:line="276" w:lineRule="auto"/>
        <w:contextualSpacing/>
        <w:rPr>
          <w:sz w:val="24"/>
          <w:szCs w:val="24"/>
        </w:rPr>
      </w:pPr>
      <w:r w:rsidRPr="007712F7">
        <w:rPr>
          <w:sz w:val="24"/>
          <w:szCs w:val="24"/>
        </w:rPr>
        <w:t xml:space="preserve">                           - тематически – обобщающий</w:t>
      </w:r>
    </w:p>
    <w:p w:rsidR="001D3EAD" w:rsidRPr="007712F7" w:rsidRDefault="001D3EAD" w:rsidP="007712F7">
      <w:pPr>
        <w:pStyle w:val="afa"/>
        <w:spacing w:line="276" w:lineRule="auto"/>
        <w:contextualSpacing/>
        <w:rPr>
          <w:sz w:val="24"/>
          <w:szCs w:val="24"/>
        </w:rPr>
      </w:pPr>
      <w:r w:rsidRPr="007712F7">
        <w:rPr>
          <w:sz w:val="24"/>
          <w:szCs w:val="24"/>
        </w:rPr>
        <w:t xml:space="preserve">                           - классно – обобщающий</w:t>
      </w:r>
    </w:p>
    <w:p w:rsidR="001D3EAD" w:rsidRPr="007712F7" w:rsidRDefault="001D3EAD" w:rsidP="007712F7">
      <w:pPr>
        <w:pStyle w:val="afa"/>
        <w:spacing w:line="276" w:lineRule="auto"/>
        <w:contextualSpacing/>
        <w:rPr>
          <w:sz w:val="24"/>
          <w:szCs w:val="24"/>
        </w:rPr>
      </w:pPr>
      <w:r w:rsidRPr="007712F7">
        <w:rPr>
          <w:sz w:val="24"/>
          <w:szCs w:val="24"/>
        </w:rPr>
        <w:t xml:space="preserve">                           - предметно – обобщающий</w:t>
      </w:r>
    </w:p>
    <w:p w:rsidR="001D3EAD" w:rsidRPr="007712F7" w:rsidRDefault="001D3EAD" w:rsidP="007712F7">
      <w:pPr>
        <w:pStyle w:val="afa"/>
        <w:spacing w:line="276" w:lineRule="auto"/>
        <w:contextualSpacing/>
        <w:rPr>
          <w:sz w:val="24"/>
          <w:szCs w:val="24"/>
        </w:rPr>
      </w:pPr>
      <w:r w:rsidRPr="007712F7">
        <w:rPr>
          <w:sz w:val="24"/>
          <w:szCs w:val="24"/>
        </w:rPr>
        <w:t xml:space="preserve">                           - персональный</w:t>
      </w:r>
    </w:p>
    <w:p w:rsidR="001D3EAD" w:rsidRPr="007712F7" w:rsidRDefault="001D3EAD" w:rsidP="007712F7">
      <w:pPr>
        <w:pStyle w:val="afa"/>
        <w:spacing w:line="276" w:lineRule="auto"/>
        <w:contextualSpacing/>
        <w:rPr>
          <w:sz w:val="24"/>
          <w:szCs w:val="24"/>
        </w:rPr>
      </w:pPr>
      <w:r w:rsidRPr="007712F7">
        <w:rPr>
          <w:sz w:val="24"/>
          <w:szCs w:val="24"/>
        </w:rPr>
        <w:t xml:space="preserve">                б) по времени осуществления:</w:t>
      </w:r>
    </w:p>
    <w:p w:rsidR="001D3EAD" w:rsidRPr="007712F7" w:rsidRDefault="001D3EAD" w:rsidP="007712F7">
      <w:pPr>
        <w:pStyle w:val="afa"/>
        <w:spacing w:line="276" w:lineRule="auto"/>
        <w:contextualSpacing/>
        <w:rPr>
          <w:sz w:val="24"/>
          <w:szCs w:val="24"/>
        </w:rPr>
      </w:pPr>
      <w:r w:rsidRPr="007712F7">
        <w:rPr>
          <w:sz w:val="24"/>
          <w:szCs w:val="24"/>
        </w:rPr>
        <w:t xml:space="preserve">                           - предварительный</w:t>
      </w:r>
    </w:p>
    <w:p w:rsidR="001D3EAD" w:rsidRPr="007712F7" w:rsidRDefault="001D3EAD" w:rsidP="007712F7">
      <w:pPr>
        <w:pStyle w:val="afa"/>
        <w:spacing w:line="276" w:lineRule="auto"/>
        <w:contextualSpacing/>
        <w:rPr>
          <w:sz w:val="24"/>
          <w:szCs w:val="24"/>
        </w:rPr>
      </w:pPr>
      <w:r w:rsidRPr="007712F7">
        <w:rPr>
          <w:sz w:val="24"/>
          <w:szCs w:val="24"/>
        </w:rPr>
        <w:t xml:space="preserve">                           - текущий</w:t>
      </w:r>
    </w:p>
    <w:p w:rsidR="001D3EAD" w:rsidRPr="007712F7" w:rsidRDefault="001D3EAD" w:rsidP="007712F7">
      <w:pPr>
        <w:pStyle w:val="afa"/>
        <w:spacing w:line="276" w:lineRule="auto"/>
        <w:contextualSpacing/>
        <w:rPr>
          <w:sz w:val="24"/>
          <w:szCs w:val="24"/>
        </w:rPr>
      </w:pPr>
      <w:r w:rsidRPr="007712F7">
        <w:rPr>
          <w:sz w:val="24"/>
          <w:szCs w:val="24"/>
        </w:rPr>
        <w:t xml:space="preserve">                           - итоговой</w:t>
      </w:r>
    </w:p>
    <w:p w:rsidR="001D3EAD" w:rsidRPr="007712F7" w:rsidRDefault="001D3EAD" w:rsidP="007712F7">
      <w:pPr>
        <w:pStyle w:val="afa"/>
        <w:spacing w:line="276" w:lineRule="auto"/>
        <w:contextualSpacing/>
        <w:rPr>
          <w:sz w:val="24"/>
          <w:szCs w:val="24"/>
        </w:rPr>
      </w:pPr>
      <w:r w:rsidRPr="007712F7">
        <w:rPr>
          <w:sz w:val="24"/>
          <w:szCs w:val="24"/>
        </w:rPr>
        <w:t xml:space="preserve">              в) по субъекту  осуществления контроля планируются:</w:t>
      </w:r>
    </w:p>
    <w:p w:rsidR="001D3EAD" w:rsidRPr="007712F7" w:rsidRDefault="001D3EAD" w:rsidP="007712F7">
      <w:pPr>
        <w:pStyle w:val="afa"/>
        <w:spacing w:line="276" w:lineRule="auto"/>
        <w:contextualSpacing/>
        <w:rPr>
          <w:sz w:val="24"/>
          <w:szCs w:val="24"/>
        </w:rPr>
      </w:pPr>
      <w:r w:rsidRPr="007712F7">
        <w:rPr>
          <w:sz w:val="24"/>
          <w:szCs w:val="24"/>
        </w:rPr>
        <w:t xml:space="preserve">                           - административный контроль</w:t>
      </w:r>
    </w:p>
    <w:p w:rsidR="001D3EAD" w:rsidRPr="007712F7" w:rsidRDefault="001D3EAD" w:rsidP="007712F7">
      <w:pPr>
        <w:pStyle w:val="afa"/>
        <w:spacing w:line="276" w:lineRule="auto"/>
        <w:contextualSpacing/>
        <w:rPr>
          <w:sz w:val="24"/>
          <w:szCs w:val="24"/>
        </w:rPr>
      </w:pPr>
      <w:r w:rsidRPr="007712F7">
        <w:rPr>
          <w:sz w:val="24"/>
          <w:szCs w:val="24"/>
        </w:rPr>
        <w:t xml:space="preserve">                           - коллективный контроль</w:t>
      </w:r>
    </w:p>
    <w:p w:rsidR="001D3EAD" w:rsidRPr="007712F7" w:rsidRDefault="001D3EAD" w:rsidP="007712F7">
      <w:pPr>
        <w:pStyle w:val="afa"/>
        <w:spacing w:line="276" w:lineRule="auto"/>
        <w:contextualSpacing/>
        <w:rPr>
          <w:sz w:val="24"/>
          <w:szCs w:val="24"/>
        </w:rPr>
      </w:pPr>
      <w:r w:rsidRPr="007712F7">
        <w:rPr>
          <w:sz w:val="24"/>
          <w:szCs w:val="24"/>
        </w:rPr>
        <w:t xml:space="preserve">                           - взаимный контроль</w:t>
      </w:r>
    </w:p>
    <w:p w:rsidR="001D3EAD" w:rsidRPr="007712F7" w:rsidRDefault="001D3EAD" w:rsidP="007712F7">
      <w:pPr>
        <w:pStyle w:val="afa"/>
        <w:spacing w:line="276" w:lineRule="auto"/>
        <w:contextualSpacing/>
        <w:rPr>
          <w:sz w:val="24"/>
          <w:szCs w:val="24"/>
        </w:rPr>
      </w:pPr>
      <w:r w:rsidRPr="007712F7">
        <w:rPr>
          <w:sz w:val="24"/>
          <w:szCs w:val="24"/>
        </w:rPr>
        <w:t xml:space="preserve">                          - самоконтроль</w:t>
      </w:r>
    </w:p>
    <w:p w:rsidR="009F2229" w:rsidRPr="007712F7" w:rsidRDefault="009F2229" w:rsidP="007712F7">
      <w:pPr>
        <w:spacing w:line="276" w:lineRule="auto"/>
        <w:ind w:left="720"/>
        <w:jc w:val="both"/>
        <w:rPr>
          <w:rFonts w:ascii="Times New Roman" w:hAnsi="Times New Roman" w:cs="Times New Roman"/>
          <w:b/>
          <w:sz w:val="24"/>
          <w:szCs w:val="24"/>
        </w:rPr>
      </w:pPr>
    </w:p>
    <w:p w:rsidR="009F2229" w:rsidRPr="007712F7" w:rsidRDefault="009F2229" w:rsidP="007712F7">
      <w:pPr>
        <w:spacing w:line="276" w:lineRule="auto"/>
        <w:ind w:left="720"/>
        <w:jc w:val="both"/>
        <w:rPr>
          <w:rFonts w:ascii="Times New Roman" w:hAnsi="Times New Roman" w:cs="Times New Roman"/>
          <w:b/>
          <w:sz w:val="24"/>
          <w:szCs w:val="24"/>
        </w:rPr>
      </w:pPr>
      <w:r w:rsidRPr="007712F7">
        <w:rPr>
          <w:rFonts w:ascii="Times New Roman" w:hAnsi="Times New Roman" w:cs="Times New Roman"/>
          <w:b/>
          <w:sz w:val="24"/>
          <w:szCs w:val="24"/>
        </w:rPr>
        <w:t>Обеспечение безопасности организации образовательного процесса</w:t>
      </w:r>
    </w:p>
    <w:p w:rsidR="009F2229" w:rsidRPr="007712F7" w:rsidRDefault="009F2229" w:rsidP="007712F7">
      <w:pPr>
        <w:tabs>
          <w:tab w:val="left" w:pos="1080"/>
        </w:tabs>
        <w:spacing w:line="276" w:lineRule="auto"/>
        <w:ind w:firstLine="709"/>
        <w:jc w:val="both"/>
        <w:rPr>
          <w:rFonts w:ascii="Times New Roman" w:hAnsi="Times New Roman" w:cs="Times New Roman"/>
          <w:sz w:val="24"/>
          <w:szCs w:val="24"/>
        </w:rPr>
      </w:pPr>
      <w:r w:rsidRPr="007712F7">
        <w:rPr>
          <w:rFonts w:ascii="Times New Roman" w:hAnsi="Times New Roman" w:cs="Times New Roman"/>
          <w:sz w:val="24"/>
          <w:szCs w:val="24"/>
        </w:rPr>
        <w:t xml:space="preserve">Здание школы оснащено кнопкой тревожной сигнализации, экстренной связью с пожарной охраной,  школа имеет  ограждение.  Все  помещения укомплектованы первичными средствами пожаротушения в соответствии с нормами, оборудованы автоматической пожарной сигнализацией и системой оповещения людей о пожаре. Обработаны огнезащитным составом чердачные помещения. Установлено видеонаблюдение. </w:t>
      </w:r>
    </w:p>
    <w:p w:rsidR="009F2229" w:rsidRPr="007712F7" w:rsidRDefault="00435E12" w:rsidP="007712F7">
      <w:pPr>
        <w:tabs>
          <w:tab w:val="left" w:pos="960"/>
        </w:tabs>
        <w:spacing w:line="276" w:lineRule="auto"/>
        <w:ind w:right="100"/>
        <w:jc w:val="both"/>
        <w:rPr>
          <w:rFonts w:ascii="Times New Roman" w:hAnsi="Times New Roman" w:cs="Times New Roman"/>
          <w:sz w:val="24"/>
          <w:szCs w:val="24"/>
        </w:rPr>
      </w:pPr>
      <w:r w:rsidRPr="007712F7">
        <w:rPr>
          <w:rFonts w:ascii="Times New Roman" w:hAnsi="Times New Roman" w:cs="Times New Roman"/>
          <w:sz w:val="24"/>
          <w:szCs w:val="24"/>
        </w:rPr>
        <w:tab/>
      </w:r>
      <w:r w:rsidR="009F2229" w:rsidRPr="007712F7">
        <w:rPr>
          <w:rFonts w:ascii="Times New Roman" w:hAnsi="Times New Roman" w:cs="Times New Roman"/>
          <w:sz w:val="24"/>
          <w:szCs w:val="24"/>
        </w:rPr>
        <w:t>В школе ведется</w:t>
      </w:r>
      <w:r w:rsidR="009F2229" w:rsidRPr="007712F7">
        <w:rPr>
          <w:rFonts w:ascii="Times New Roman" w:hAnsi="Times New Roman" w:cs="Times New Roman"/>
          <w:b/>
          <w:sz w:val="24"/>
          <w:szCs w:val="24"/>
        </w:rPr>
        <w:t xml:space="preserve"> </w:t>
      </w:r>
      <w:r w:rsidR="009F2229" w:rsidRPr="007712F7">
        <w:rPr>
          <w:rFonts w:ascii="Times New Roman" w:hAnsi="Times New Roman" w:cs="Times New Roman"/>
          <w:sz w:val="24"/>
          <w:szCs w:val="24"/>
        </w:rPr>
        <w:t xml:space="preserve">подготовка обучающихся и работников к действиям в ЧС по специальным программам. В начальной школе курс ОБЖ интегрирован с курсом «Окружающий мир». В учебный план основной и средней (полной) ступеней обучения </w:t>
      </w:r>
      <w:r w:rsidR="009F2229" w:rsidRPr="007712F7">
        <w:rPr>
          <w:rFonts w:ascii="Times New Roman" w:hAnsi="Times New Roman" w:cs="Times New Roman"/>
          <w:sz w:val="24"/>
          <w:szCs w:val="24"/>
        </w:rPr>
        <w:lastRenderedPageBreak/>
        <w:t>включен курс ОБЖ отдельным предметом. В  кабинете ОБЖ установлено мультимедийное оборудование, позволяющее использовать на уроках видеофильмы.</w:t>
      </w:r>
    </w:p>
    <w:p w:rsidR="0082673F" w:rsidRPr="007712F7" w:rsidRDefault="009F2229" w:rsidP="007712F7">
      <w:pPr>
        <w:tabs>
          <w:tab w:val="left" w:pos="1080"/>
        </w:tabs>
        <w:spacing w:line="276" w:lineRule="auto"/>
        <w:ind w:firstLine="709"/>
        <w:jc w:val="both"/>
        <w:rPr>
          <w:rFonts w:ascii="Times New Roman" w:hAnsi="Times New Roman" w:cs="Times New Roman"/>
          <w:b/>
          <w:bCs/>
          <w:color w:val="C00000"/>
          <w:sz w:val="24"/>
          <w:szCs w:val="24"/>
        </w:rPr>
      </w:pPr>
      <w:r w:rsidRPr="007712F7">
        <w:rPr>
          <w:rFonts w:ascii="Times New Roman" w:hAnsi="Times New Roman" w:cs="Times New Roman"/>
          <w:sz w:val="24"/>
          <w:szCs w:val="24"/>
        </w:rPr>
        <w:t>Регулярно  проводятся  объектовые тренировки с обучающимися  и работниками школы  по действиям  при получении сигнала тревоги</w:t>
      </w:r>
      <w:proofErr w:type="gramStart"/>
      <w:r w:rsidRPr="007712F7">
        <w:rPr>
          <w:rFonts w:ascii="Times New Roman" w:hAnsi="Times New Roman" w:cs="Times New Roman"/>
          <w:sz w:val="24"/>
          <w:szCs w:val="24"/>
        </w:rPr>
        <w:t xml:space="preserve"> ,</w:t>
      </w:r>
      <w:proofErr w:type="gramEnd"/>
      <w:r w:rsidRPr="007712F7">
        <w:rPr>
          <w:rFonts w:ascii="Times New Roman" w:hAnsi="Times New Roman" w:cs="Times New Roman"/>
          <w:sz w:val="24"/>
          <w:szCs w:val="24"/>
        </w:rPr>
        <w:t xml:space="preserve"> в случае возникновения пожара.  Также большое внимание вопросам безопасности  уделяется при  организации внеучебной деятельности  и работы с родителями. Учащиеся принимают активное участие на районном конкурсе  рисунков и поделок  по противопожарной тематике, конкурсе художественного и прикладного творчества «Безопасность глазами детей», проводятся различные внеклассные мероприятия с работниками Госпожнадзора, пожарной части. </w:t>
      </w:r>
    </w:p>
    <w:sectPr w:rsidR="0082673F" w:rsidRPr="007712F7" w:rsidSect="00A13247">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A44" w:rsidRDefault="00085A44" w:rsidP="00697F19">
      <w:r>
        <w:separator/>
      </w:r>
    </w:p>
  </w:endnote>
  <w:endnote w:type="continuationSeparator" w:id="0">
    <w:p w:rsidR="00085A44" w:rsidRDefault="00085A44" w:rsidP="00697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0774"/>
      <w:docPartObj>
        <w:docPartGallery w:val="Page Numbers (Bottom of Page)"/>
        <w:docPartUnique/>
      </w:docPartObj>
    </w:sdtPr>
    <w:sdtContent>
      <w:p w:rsidR="00085A44" w:rsidRDefault="00085A44">
        <w:pPr>
          <w:pStyle w:val="af7"/>
          <w:jc w:val="right"/>
        </w:pPr>
        <w:fldSimple w:instr=" PAGE   \* MERGEFORMAT ">
          <w:r w:rsidR="001D68F9">
            <w:rPr>
              <w:noProof/>
            </w:rPr>
            <w:t>20</w:t>
          </w:r>
        </w:fldSimple>
      </w:p>
    </w:sdtContent>
  </w:sdt>
  <w:p w:rsidR="00085A44" w:rsidRDefault="00085A44">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5422"/>
      <w:docPartObj>
        <w:docPartGallery w:val="Page Numbers (Bottom of Page)"/>
        <w:docPartUnique/>
      </w:docPartObj>
    </w:sdtPr>
    <w:sdtContent>
      <w:p w:rsidR="00085A44" w:rsidRDefault="00085A44">
        <w:pPr>
          <w:pStyle w:val="af7"/>
          <w:jc w:val="right"/>
        </w:pPr>
        <w:fldSimple w:instr=" PAGE   \* MERGEFORMAT ">
          <w:r w:rsidR="001D68F9">
            <w:rPr>
              <w:noProof/>
            </w:rPr>
            <w:t>122</w:t>
          </w:r>
        </w:fldSimple>
      </w:p>
    </w:sdtContent>
  </w:sdt>
  <w:p w:rsidR="00085A44" w:rsidRDefault="00085A4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A44" w:rsidRDefault="00085A44" w:rsidP="00697F19">
      <w:r>
        <w:separator/>
      </w:r>
    </w:p>
  </w:footnote>
  <w:footnote w:type="continuationSeparator" w:id="0">
    <w:p w:rsidR="00085A44" w:rsidRDefault="00085A44" w:rsidP="00697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0pt" o:bullet="t">
        <v:imagedata r:id="rId1" o:title="clip_image001"/>
      </v:shape>
    </w:pict>
  </w:numPicBullet>
  <w:abstractNum w:abstractNumId="0">
    <w:nsid w:val="00000002"/>
    <w:multiLevelType w:val="singleLevel"/>
    <w:tmpl w:val="00000002"/>
    <w:name w:val="WW8Num1"/>
    <w:lvl w:ilvl="0">
      <w:start w:val="1"/>
      <w:numFmt w:val="decimal"/>
      <w:lvlText w:val="%1)"/>
      <w:lvlJc w:val="left"/>
      <w:pPr>
        <w:tabs>
          <w:tab w:val="num" w:pos="851"/>
        </w:tabs>
        <w:ind w:left="0" w:firstLine="720"/>
      </w:pPr>
    </w:lvl>
  </w:abstractNum>
  <w:abstractNum w:abstractNumId="1">
    <w:nsid w:val="00000003"/>
    <w:multiLevelType w:val="multilevel"/>
    <w:tmpl w:val="0142ABC2"/>
    <w:name w:val="WW8Num2"/>
    <w:lvl w:ilvl="0">
      <w:start w:val="1"/>
      <w:numFmt w:val="decimal"/>
      <w:lvlText w:val="%1."/>
      <w:lvlJc w:val="left"/>
      <w:pPr>
        <w:tabs>
          <w:tab w:val="num" w:pos="360"/>
        </w:tabs>
        <w:ind w:left="360" w:hanging="360"/>
      </w:pPr>
    </w:lvl>
    <w:lvl w:ilvl="1">
      <w:start w:val="1"/>
      <w:numFmt w:val="decimal"/>
      <w:isLgl/>
      <w:lvlText w:val="%1.%2"/>
      <w:lvlJc w:val="left"/>
      <w:pPr>
        <w:ind w:left="1005"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305" w:hanging="1080"/>
      </w:pPr>
      <w:rPr>
        <w:rFonts w:hint="default"/>
      </w:rPr>
    </w:lvl>
    <w:lvl w:ilvl="6">
      <w:start w:val="1"/>
      <w:numFmt w:val="decimal"/>
      <w:isLgl/>
      <w:lvlText w:val="%1.%2.%3.%4.%5.%6.%7"/>
      <w:lvlJc w:val="left"/>
      <w:pPr>
        <w:ind w:left="5310" w:hanging="1440"/>
      </w:pPr>
      <w:rPr>
        <w:rFonts w:hint="default"/>
      </w:rPr>
    </w:lvl>
    <w:lvl w:ilvl="7">
      <w:start w:val="1"/>
      <w:numFmt w:val="decimal"/>
      <w:isLgl/>
      <w:lvlText w:val="%1.%2.%3.%4.%5.%6.%7.%8"/>
      <w:lvlJc w:val="left"/>
      <w:pPr>
        <w:ind w:left="5955" w:hanging="1440"/>
      </w:pPr>
      <w:rPr>
        <w:rFonts w:hint="default"/>
      </w:rPr>
    </w:lvl>
    <w:lvl w:ilvl="8">
      <w:start w:val="1"/>
      <w:numFmt w:val="decimal"/>
      <w:isLgl/>
      <w:lvlText w:val="%1.%2.%3.%4.%5.%6.%7.%8.%9"/>
      <w:lvlJc w:val="left"/>
      <w:pPr>
        <w:ind w:left="6600" w:hanging="1440"/>
      </w:pPr>
      <w:rPr>
        <w:rFonts w:hint="default"/>
      </w:rPr>
    </w:lvl>
  </w:abstractNum>
  <w:abstractNum w:abstractNumId="2">
    <w:nsid w:val="00000005"/>
    <w:multiLevelType w:val="singleLevel"/>
    <w:tmpl w:val="00000005"/>
    <w:name w:val="WW8Num4"/>
    <w:lvl w:ilvl="0">
      <w:start w:val="1"/>
      <w:numFmt w:val="decimal"/>
      <w:lvlText w:val="%1."/>
      <w:lvlJc w:val="left"/>
      <w:pPr>
        <w:tabs>
          <w:tab w:val="num" w:pos="360"/>
        </w:tabs>
        <w:ind w:left="360" w:hanging="360"/>
      </w:pPr>
    </w:lvl>
  </w:abstractNum>
  <w:abstractNum w:abstractNumId="3">
    <w:nsid w:val="0000001B"/>
    <w:multiLevelType w:val="multilevel"/>
    <w:tmpl w:val="913C1A78"/>
    <w:name w:val="WW8Num11"/>
    <w:lvl w:ilvl="0">
      <w:start w:val="1"/>
      <w:numFmt w:val="decimal"/>
      <w:lvlText w:val="%1."/>
      <w:lvlJc w:val="left"/>
      <w:pPr>
        <w:tabs>
          <w:tab w:val="num" w:pos="0"/>
        </w:tabs>
        <w:ind w:left="0" w:firstLine="0"/>
      </w:pPr>
      <w:rPr>
        <w:rFonts w:ascii="Times New Roman" w:eastAsia="Calibri"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24"/>
    <w:multiLevelType w:val="singleLevel"/>
    <w:tmpl w:val="00000024"/>
    <w:name w:val="WW8Num35"/>
    <w:lvl w:ilvl="0">
      <w:start w:val="1"/>
      <w:numFmt w:val="decimal"/>
      <w:lvlText w:val="%1."/>
      <w:lvlJc w:val="left"/>
      <w:pPr>
        <w:tabs>
          <w:tab w:val="num" w:pos="0"/>
        </w:tabs>
        <w:ind w:left="0" w:firstLine="0"/>
      </w:pPr>
      <w:rPr>
        <w:rFonts w:ascii="Times New Roman" w:hAnsi="Times New Roman" w:cs="Times New Roman"/>
      </w:rPr>
    </w:lvl>
  </w:abstractNum>
  <w:abstractNum w:abstractNumId="5">
    <w:nsid w:val="00086F07"/>
    <w:multiLevelType w:val="hybridMultilevel"/>
    <w:tmpl w:val="4B42BAE8"/>
    <w:name w:val="WW8Num39"/>
    <w:lvl w:ilvl="0" w:tplc="E0722596">
      <w:start w:val="1"/>
      <w:numFmt w:val="bullet"/>
      <w:lvlText w:val=""/>
      <w:lvlPicBulletId w:val="0"/>
      <w:lvlJc w:val="left"/>
      <w:pPr>
        <w:ind w:left="720" w:hanging="360"/>
      </w:pPr>
      <w:rPr>
        <w:rFonts w:ascii="Symbol" w:hAnsi="Symbol" w:hint="default"/>
        <w:color w:val="auto"/>
      </w:rPr>
    </w:lvl>
    <w:lvl w:ilvl="1" w:tplc="3F2CCF7A" w:tentative="1">
      <w:start w:val="1"/>
      <w:numFmt w:val="bullet"/>
      <w:lvlText w:val="o"/>
      <w:lvlJc w:val="left"/>
      <w:pPr>
        <w:ind w:left="1440" w:hanging="360"/>
      </w:pPr>
      <w:rPr>
        <w:rFonts w:ascii="Courier New" w:hAnsi="Courier New" w:cs="Courier New" w:hint="default"/>
      </w:rPr>
    </w:lvl>
    <w:lvl w:ilvl="2" w:tplc="15FCDC26" w:tentative="1">
      <w:start w:val="1"/>
      <w:numFmt w:val="bullet"/>
      <w:lvlText w:val=""/>
      <w:lvlJc w:val="left"/>
      <w:pPr>
        <w:ind w:left="2160" w:hanging="360"/>
      </w:pPr>
      <w:rPr>
        <w:rFonts w:ascii="Wingdings" w:hAnsi="Wingdings" w:hint="default"/>
      </w:rPr>
    </w:lvl>
    <w:lvl w:ilvl="3" w:tplc="173CC6C8" w:tentative="1">
      <w:start w:val="1"/>
      <w:numFmt w:val="bullet"/>
      <w:lvlText w:val=""/>
      <w:lvlJc w:val="left"/>
      <w:pPr>
        <w:ind w:left="2880" w:hanging="360"/>
      </w:pPr>
      <w:rPr>
        <w:rFonts w:ascii="Symbol" w:hAnsi="Symbol" w:hint="default"/>
      </w:rPr>
    </w:lvl>
    <w:lvl w:ilvl="4" w:tplc="7AFCBAC6" w:tentative="1">
      <w:start w:val="1"/>
      <w:numFmt w:val="bullet"/>
      <w:lvlText w:val="o"/>
      <w:lvlJc w:val="left"/>
      <w:pPr>
        <w:ind w:left="3600" w:hanging="360"/>
      </w:pPr>
      <w:rPr>
        <w:rFonts w:ascii="Courier New" w:hAnsi="Courier New" w:cs="Courier New" w:hint="default"/>
      </w:rPr>
    </w:lvl>
    <w:lvl w:ilvl="5" w:tplc="E7C04316" w:tentative="1">
      <w:start w:val="1"/>
      <w:numFmt w:val="bullet"/>
      <w:lvlText w:val=""/>
      <w:lvlJc w:val="left"/>
      <w:pPr>
        <w:ind w:left="4320" w:hanging="360"/>
      </w:pPr>
      <w:rPr>
        <w:rFonts w:ascii="Wingdings" w:hAnsi="Wingdings" w:hint="default"/>
      </w:rPr>
    </w:lvl>
    <w:lvl w:ilvl="6" w:tplc="FD2C1334" w:tentative="1">
      <w:start w:val="1"/>
      <w:numFmt w:val="bullet"/>
      <w:lvlText w:val=""/>
      <w:lvlJc w:val="left"/>
      <w:pPr>
        <w:ind w:left="5040" w:hanging="360"/>
      </w:pPr>
      <w:rPr>
        <w:rFonts w:ascii="Symbol" w:hAnsi="Symbol" w:hint="default"/>
      </w:rPr>
    </w:lvl>
    <w:lvl w:ilvl="7" w:tplc="2C981E7C" w:tentative="1">
      <w:start w:val="1"/>
      <w:numFmt w:val="bullet"/>
      <w:lvlText w:val="o"/>
      <w:lvlJc w:val="left"/>
      <w:pPr>
        <w:ind w:left="5760" w:hanging="360"/>
      </w:pPr>
      <w:rPr>
        <w:rFonts w:ascii="Courier New" w:hAnsi="Courier New" w:cs="Courier New" w:hint="default"/>
      </w:rPr>
    </w:lvl>
    <w:lvl w:ilvl="8" w:tplc="C9126B72" w:tentative="1">
      <w:start w:val="1"/>
      <w:numFmt w:val="bullet"/>
      <w:lvlText w:val=""/>
      <w:lvlJc w:val="left"/>
      <w:pPr>
        <w:ind w:left="6480" w:hanging="360"/>
      </w:pPr>
      <w:rPr>
        <w:rFonts w:ascii="Wingdings" w:hAnsi="Wingdings" w:hint="default"/>
      </w:rPr>
    </w:lvl>
  </w:abstractNum>
  <w:abstractNum w:abstractNumId="6">
    <w:nsid w:val="03003E77"/>
    <w:multiLevelType w:val="hybridMultilevel"/>
    <w:tmpl w:val="141496F6"/>
    <w:lvl w:ilvl="0" w:tplc="027E16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FE152E"/>
    <w:multiLevelType w:val="hybridMultilevel"/>
    <w:tmpl w:val="7826AFE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07D7007A"/>
    <w:multiLevelType w:val="hybridMultilevel"/>
    <w:tmpl w:val="D092F772"/>
    <w:lvl w:ilvl="0" w:tplc="027E163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F480194"/>
    <w:multiLevelType w:val="hybridMultilevel"/>
    <w:tmpl w:val="2DB0F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402468"/>
    <w:multiLevelType w:val="hybridMultilevel"/>
    <w:tmpl w:val="A456F7F6"/>
    <w:lvl w:ilvl="0" w:tplc="E0722596">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F774E1"/>
    <w:multiLevelType w:val="hybridMultilevel"/>
    <w:tmpl w:val="15E66080"/>
    <w:lvl w:ilvl="0" w:tplc="0AC0E3B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452354"/>
    <w:multiLevelType w:val="hybridMultilevel"/>
    <w:tmpl w:val="00F4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A338B9"/>
    <w:multiLevelType w:val="hybridMultilevel"/>
    <w:tmpl w:val="E40A0394"/>
    <w:lvl w:ilvl="0" w:tplc="632856E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0B00F1"/>
    <w:multiLevelType w:val="multilevel"/>
    <w:tmpl w:val="92BC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033795"/>
    <w:multiLevelType w:val="multilevel"/>
    <w:tmpl w:val="FCCC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D65623"/>
    <w:multiLevelType w:val="hybridMultilevel"/>
    <w:tmpl w:val="7E5C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0C61FF"/>
    <w:multiLevelType w:val="hybridMultilevel"/>
    <w:tmpl w:val="73DA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3A337E"/>
    <w:multiLevelType w:val="hybridMultilevel"/>
    <w:tmpl w:val="2B084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8830434"/>
    <w:multiLevelType w:val="hybridMultilevel"/>
    <w:tmpl w:val="D8E0C8D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191437BD"/>
    <w:multiLevelType w:val="hybridMultilevel"/>
    <w:tmpl w:val="10D88656"/>
    <w:lvl w:ilvl="0" w:tplc="099AD87A">
      <w:numFmt w:val="bullet"/>
      <w:lvlText w:val="-"/>
      <w:lvlJc w:val="left"/>
      <w:pPr>
        <w:ind w:left="720" w:hanging="360"/>
      </w:pPr>
      <w:rPr>
        <w:rFonts w:ascii="Times New Roman" w:eastAsia="Times New Roman" w:hAnsi="Times New Roman" w:cs="Times New Roman"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97F4051"/>
    <w:multiLevelType w:val="hybridMultilevel"/>
    <w:tmpl w:val="60C61432"/>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1B263954"/>
    <w:multiLevelType w:val="multilevel"/>
    <w:tmpl w:val="1588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702E76"/>
    <w:multiLevelType w:val="hybridMultilevel"/>
    <w:tmpl w:val="62585B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CA92D05"/>
    <w:multiLevelType w:val="hybridMultilevel"/>
    <w:tmpl w:val="D256C4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D4C10FC"/>
    <w:multiLevelType w:val="hybridMultilevel"/>
    <w:tmpl w:val="8B66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D9A4701"/>
    <w:multiLevelType w:val="hybridMultilevel"/>
    <w:tmpl w:val="796E13AC"/>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7">
    <w:nsid w:val="1F425778"/>
    <w:multiLevelType w:val="hybridMultilevel"/>
    <w:tmpl w:val="9FCA82A6"/>
    <w:lvl w:ilvl="0" w:tplc="A4B09F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0D378AB"/>
    <w:multiLevelType w:val="hybridMultilevel"/>
    <w:tmpl w:val="06B6F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1422C54"/>
    <w:multiLevelType w:val="multilevel"/>
    <w:tmpl w:val="9BA813E4"/>
    <w:lvl w:ilvl="0">
      <w:start w:val="1"/>
      <w:numFmt w:val="upperRoman"/>
      <w:lvlText w:val="%1."/>
      <w:lvlJc w:val="left"/>
      <w:pPr>
        <w:ind w:left="1174" w:hanging="72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30">
    <w:nsid w:val="24936665"/>
    <w:multiLevelType w:val="hybridMultilevel"/>
    <w:tmpl w:val="ED6E378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nsid w:val="27F0598A"/>
    <w:multiLevelType w:val="hybridMultilevel"/>
    <w:tmpl w:val="28DA9E78"/>
    <w:lvl w:ilvl="0" w:tplc="77C075D6">
      <w:start w:val="2"/>
      <w:numFmt w:val="upperRoman"/>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8AD2313"/>
    <w:multiLevelType w:val="hybridMultilevel"/>
    <w:tmpl w:val="9F2A9ECA"/>
    <w:lvl w:ilvl="0" w:tplc="E0722596">
      <w:start w:val="1"/>
      <w:numFmt w:val="bullet"/>
      <w:lvlText w:val=""/>
      <w:lvlPicBulletId w:val="0"/>
      <w:lvlJc w:val="left"/>
      <w:pPr>
        <w:ind w:left="1174" w:hanging="360"/>
      </w:pPr>
      <w:rPr>
        <w:rFonts w:ascii="Symbol" w:hAnsi="Symbol" w:hint="default"/>
        <w:color w:val="auto"/>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nsid w:val="290A1B4A"/>
    <w:multiLevelType w:val="hybridMultilevel"/>
    <w:tmpl w:val="E9341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A68001E"/>
    <w:multiLevelType w:val="hybridMultilevel"/>
    <w:tmpl w:val="6596A57C"/>
    <w:lvl w:ilvl="0" w:tplc="A4B09F9E">
      <w:numFmt w:val="bullet"/>
      <w:lvlText w:val="-"/>
      <w:lvlJc w:val="left"/>
      <w:pPr>
        <w:tabs>
          <w:tab w:val="num" w:pos="357"/>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BAC16D5"/>
    <w:multiLevelType w:val="hybridMultilevel"/>
    <w:tmpl w:val="28B87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D776F33"/>
    <w:multiLevelType w:val="hybridMultilevel"/>
    <w:tmpl w:val="6F98AC82"/>
    <w:lvl w:ilvl="0" w:tplc="A4B09F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E873B34"/>
    <w:multiLevelType w:val="hybridMultilevel"/>
    <w:tmpl w:val="25F8F900"/>
    <w:lvl w:ilvl="0" w:tplc="B9660B14">
      <w:start w:val="2006"/>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774CF7"/>
    <w:multiLevelType w:val="hybridMultilevel"/>
    <w:tmpl w:val="228EEE4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nsid w:val="317D4DBB"/>
    <w:multiLevelType w:val="hybridMultilevel"/>
    <w:tmpl w:val="6AB2B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2E245E1"/>
    <w:multiLevelType w:val="multilevel"/>
    <w:tmpl w:val="F22E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363234B"/>
    <w:multiLevelType w:val="hybridMultilevel"/>
    <w:tmpl w:val="7472D956"/>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2">
    <w:nsid w:val="33D47CFB"/>
    <w:multiLevelType w:val="hybridMultilevel"/>
    <w:tmpl w:val="15D4A3B8"/>
    <w:lvl w:ilvl="0" w:tplc="A9B28E6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4DE580C"/>
    <w:multiLevelType w:val="hybridMultilevel"/>
    <w:tmpl w:val="3CB41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7B027E7"/>
    <w:multiLevelType w:val="hybridMultilevel"/>
    <w:tmpl w:val="FA54184C"/>
    <w:lvl w:ilvl="0" w:tplc="027E163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38112D2D"/>
    <w:multiLevelType w:val="hybridMultilevel"/>
    <w:tmpl w:val="BD3AFB1E"/>
    <w:lvl w:ilvl="0" w:tplc="9E7ED2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3829358B"/>
    <w:multiLevelType w:val="hybridMultilevel"/>
    <w:tmpl w:val="91304782"/>
    <w:lvl w:ilvl="0" w:tplc="027E163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38473425"/>
    <w:multiLevelType w:val="hybridMultilevel"/>
    <w:tmpl w:val="70248E0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8">
    <w:nsid w:val="3A284483"/>
    <w:multiLevelType w:val="hybridMultilevel"/>
    <w:tmpl w:val="54604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A5B7E31"/>
    <w:multiLevelType w:val="hybridMultilevel"/>
    <w:tmpl w:val="E4A8B0BC"/>
    <w:lvl w:ilvl="0" w:tplc="A4B09F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A852EC1"/>
    <w:multiLevelType w:val="multilevel"/>
    <w:tmpl w:val="06984BC4"/>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51">
    <w:nsid w:val="3B75278C"/>
    <w:multiLevelType w:val="hybridMultilevel"/>
    <w:tmpl w:val="D7AC7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E7E28AB"/>
    <w:multiLevelType w:val="hybridMultilevel"/>
    <w:tmpl w:val="7E5C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2435910"/>
    <w:multiLevelType w:val="hybridMultilevel"/>
    <w:tmpl w:val="F8EC3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4D44A73"/>
    <w:multiLevelType w:val="multilevel"/>
    <w:tmpl w:val="D27E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5B868A1"/>
    <w:multiLevelType w:val="hybridMultilevel"/>
    <w:tmpl w:val="DE32B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6560321"/>
    <w:multiLevelType w:val="hybridMultilevel"/>
    <w:tmpl w:val="65A6032A"/>
    <w:lvl w:ilvl="0" w:tplc="04190001">
      <w:start w:val="1"/>
      <w:numFmt w:val="decimal"/>
      <w:lvlText w:val="%1."/>
      <w:lvlJc w:val="left"/>
      <w:pPr>
        <w:ind w:left="1854" w:hanging="360"/>
      </w:pPr>
    </w:lvl>
    <w:lvl w:ilvl="1" w:tplc="04190003" w:tentative="1">
      <w:start w:val="1"/>
      <w:numFmt w:val="lowerLetter"/>
      <w:lvlText w:val="%2."/>
      <w:lvlJc w:val="left"/>
      <w:pPr>
        <w:ind w:left="2574" w:hanging="360"/>
      </w:pPr>
    </w:lvl>
    <w:lvl w:ilvl="2" w:tplc="04190005" w:tentative="1">
      <w:start w:val="1"/>
      <w:numFmt w:val="lowerRoman"/>
      <w:lvlText w:val="%3."/>
      <w:lvlJc w:val="right"/>
      <w:pPr>
        <w:ind w:left="3294" w:hanging="180"/>
      </w:pPr>
    </w:lvl>
    <w:lvl w:ilvl="3" w:tplc="04190001" w:tentative="1">
      <w:start w:val="1"/>
      <w:numFmt w:val="decimal"/>
      <w:lvlText w:val="%4."/>
      <w:lvlJc w:val="left"/>
      <w:pPr>
        <w:ind w:left="4014" w:hanging="360"/>
      </w:pPr>
    </w:lvl>
    <w:lvl w:ilvl="4" w:tplc="04190003" w:tentative="1">
      <w:start w:val="1"/>
      <w:numFmt w:val="lowerLetter"/>
      <w:lvlText w:val="%5."/>
      <w:lvlJc w:val="left"/>
      <w:pPr>
        <w:ind w:left="4734" w:hanging="360"/>
      </w:pPr>
    </w:lvl>
    <w:lvl w:ilvl="5" w:tplc="04190005" w:tentative="1">
      <w:start w:val="1"/>
      <w:numFmt w:val="lowerRoman"/>
      <w:lvlText w:val="%6."/>
      <w:lvlJc w:val="right"/>
      <w:pPr>
        <w:ind w:left="5454" w:hanging="180"/>
      </w:pPr>
    </w:lvl>
    <w:lvl w:ilvl="6" w:tplc="04190001" w:tentative="1">
      <w:start w:val="1"/>
      <w:numFmt w:val="decimal"/>
      <w:lvlText w:val="%7."/>
      <w:lvlJc w:val="left"/>
      <w:pPr>
        <w:ind w:left="6174" w:hanging="360"/>
      </w:pPr>
    </w:lvl>
    <w:lvl w:ilvl="7" w:tplc="04190003" w:tentative="1">
      <w:start w:val="1"/>
      <w:numFmt w:val="lowerLetter"/>
      <w:lvlText w:val="%8."/>
      <w:lvlJc w:val="left"/>
      <w:pPr>
        <w:ind w:left="6894" w:hanging="360"/>
      </w:pPr>
    </w:lvl>
    <w:lvl w:ilvl="8" w:tplc="04190005" w:tentative="1">
      <w:start w:val="1"/>
      <w:numFmt w:val="lowerRoman"/>
      <w:lvlText w:val="%9."/>
      <w:lvlJc w:val="right"/>
      <w:pPr>
        <w:ind w:left="7614" w:hanging="180"/>
      </w:pPr>
    </w:lvl>
  </w:abstractNum>
  <w:abstractNum w:abstractNumId="57">
    <w:nsid w:val="46E03A5E"/>
    <w:multiLevelType w:val="hybridMultilevel"/>
    <w:tmpl w:val="BFA6BB78"/>
    <w:lvl w:ilvl="0" w:tplc="099AD8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76A6EF3"/>
    <w:multiLevelType w:val="hybridMultilevel"/>
    <w:tmpl w:val="7D3863A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9">
    <w:nsid w:val="4991765D"/>
    <w:multiLevelType w:val="hybridMultilevel"/>
    <w:tmpl w:val="ED3CC420"/>
    <w:lvl w:ilvl="0" w:tplc="0419000B">
      <w:start w:val="1"/>
      <w:numFmt w:val="bullet"/>
      <w:lvlText w:val=""/>
      <w:lvlJc w:val="left"/>
      <w:pPr>
        <w:ind w:left="791" w:hanging="360"/>
      </w:pPr>
      <w:rPr>
        <w:rFonts w:ascii="Wingdings" w:hAnsi="Wingdings"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60">
    <w:nsid w:val="4BA42693"/>
    <w:multiLevelType w:val="hybridMultilevel"/>
    <w:tmpl w:val="18B41186"/>
    <w:lvl w:ilvl="0" w:tplc="A4B09F9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1">
    <w:nsid w:val="4CDA0C90"/>
    <w:multiLevelType w:val="hybridMultilevel"/>
    <w:tmpl w:val="56F6A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D7F4570"/>
    <w:multiLevelType w:val="hybridMultilevel"/>
    <w:tmpl w:val="168C35BE"/>
    <w:lvl w:ilvl="0" w:tplc="E0722596">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E0D17F3"/>
    <w:multiLevelType w:val="hybridMultilevel"/>
    <w:tmpl w:val="04B843A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F610970"/>
    <w:multiLevelType w:val="hybridMultilevel"/>
    <w:tmpl w:val="78328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F6A6924"/>
    <w:multiLevelType w:val="hybridMultilevel"/>
    <w:tmpl w:val="A0E64A0E"/>
    <w:lvl w:ilvl="0" w:tplc="3E8C0F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F6E7BB9"/>
    <w:multiLevelType w:val="hybridMultilevel"/>
    <w:tmpl w:val="6DD898B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506E5402"/>
    <w:multiLevelType w:val="hybridMultilevel"/>
    <w:tmpl w:val="55062780"/>
    <w:lvl w:ilvl="0" w:tplc="431E5D30">
      <w:start w:val="1"/>
      <w:numFmt w:val="decimal"/>
      <w:lvlText w:val="%1."/>
      <w:lvlJc w:val="left"/>
      <w:pPr>
        <w:ind w:left="1080" w:hanging="360"/>
      </w:pPr>
    </w:lvl>
    <w:lvl w:ilvl="1" w:tplc="8B2472E4" w:tentative="1">
      <w:start w:val="1"/>
      <w:numFmt w:val="lowerLetter"/>
      <w:lvlText w:val="%2."/>
      <w:lvlJc w:val="left"/>
      <w:pPr>
        <w:ind w:left="1800" w:hanging="360"/>
      </w:pPr>
    </w:lvl>
    <w:lvl w:ilvl="2" w:tplc="F140A326" w:tentative="1">
      <w:start w:val="1"/>
      <w:numFmt w:val="lowerRoman"/>
      <w:lvlText w:val="%3."/>
      <w:lvlJc w:val="right"/>
      <w:pPr>
        <w:ind w:left="2520" w:hanging="180"/>
      </w:pPr>
    </w:lvl>
    <w:lvl w:ilvl="3" w:tplc="692E78D4" w:tentative="1">
      <w:start w:val="1"/>
      <w:numFmt w:val="decimal"/>
      <w:lvlText w:val="%4."/>
      <w:lvlJc w:val="left"/>
      <w:pPr>
        <w:ind w:left="3240" w:hanging="360"/>
      </w:pPr>
    </w:lvl>
    <w:lvl w:ilvl="4" w:tplc="CFEE6492" w:tentative="1">
      <w:start w:val="1"/>
      <w:numFmt w:val="lowerLetter"/>
      <w:lvlText w:val="%5."/>
      <w:lvlJc w:val="left"/>
      <w:pPr>
        <w:ind w:left="3960" w:hanging="360"/>
      </w:pPr>
    </w:lvl>
    <w:lvl w:ilvl="5" w:tplc="AFA4B12C" w:tentative="1">
      <w:start w:val="1"/>
      <w:numFmt w:val="lowerRoman"/>
      <w:lvlText w:val="%6."/>
      <w:lvlJc w:val="right"/>
      <w:pPr>
        <w:ind w:left="4680" w:hanging="180"/>
      </w:pPr>
    </w:lvl>
    <w:lvl w:ilvl="6" w:tplc="76028B42" w:tentative="1">
      <w:start w:val="1"/>
      <w:numFmt w:val="decimal"/>
      <w:lvlText w:val="%7."/>
      <w:lvlJc w:val="left"/>
      <w:pPr>
        <w:ind w:left="5400" w:hanging="360"/>
      </w:pPr>
    </w:lvl>
    <w:lvl w:ilvl="7" w:tplc="FADEDF12" w:tentative="1">
      <w:start w:val="1"/>
      <w:numFmt w:val="lowerLetter"/>
      <w:lvlText w:val="%8."/>
      <w:lvlJc w:val="left"/>
      <w:pPr>
        <w:ind w:left="6120" w:hanging="360"/>
      </w:pPr>
    </w:lvl>
    <w:lvl w:ilvl="8" w:tplc="619E66F0" w:tentative="1">
      <w:start w:val="1"/>
      <w:numFmt w:val="lowerRoman"/>
      <w:lvlText w:val="%9."/>
      <w:lvlJc w:val="right"/>
      <w:pPr>
        <w:ind w:left="6840" w:hanging="180"/>
      </w:pPr>
    </w:lvl>
  </w:abstractNum>
  <w:abstractNum w:abstractNumId="68">
    <w:nsid w:val="50B200A7"/>
    <w:multiLevelType w:val="multilevel"/>
    <w:tmpl w:val="4990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1CE1054"/>
    <w:multiLevelType w:val="multilevel"/>
    <w:tmpl w:val="21DEB2CC"/>
    <w:lvl w:ilvl="0">
      <w:start w:val="1"/>
      <w:numFmt w:val="decimal"/>
      <w:lvlText w:val="%1."/>
      <w:lvlJc w:val="left"/>
      <w:pPr>
        <w:tabs>
          <w:tab w:val="num" w:pos="454"/>
        </w:tabs>
        <w:ind w:left="510" w:hanging="340"/>
      </w:pPr>
      <w:rPr>
        <w:rFonts w:hint="default"/>
        <w:b w:val="0"/>
      </w:rPr>
    </w:lvl>
    <w:lvl w:ilvl="1">
      <w:start w:val="7"/>
      <w:numFmt w:val="decimal"/>
      <w:isLgl/>
      <w:lvlText w:val="%1.%2."/>
      <w:lvlJc w:val="left"/>
      <w:pPr>
        <w:ind w:left="53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70">
    <w:nsid w:val="536103D6"/>
    <w:multiLevelType w:val="hybridMultilevel"/>
    <w:tmpl w:val="7E5C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4156975"/>
    <w:multiLevelType w:val="hybridMultilevel"/>
    <w:tmpl w:val="6D420C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55317D50"/>
    <w:multiLevelType w:val="hybridMultilevel"/>
    <w:tmpl w:val="92E60F6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66400EF"/>
    <w:multiLevelType w:val="multilevel"/>
    <w:tmpl w:val="0F5E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7B57791"/>
    <w:multiLevelType w:val="multilevel"/>
    <w:tmpl w:val="BFD851E4"/>
    <w:lvl w:ilvl="0">
      <w:start w:val="1"/>
      <w:numFmt w:val="decimal"/>
      <w:lvlText w:val="%1."/>
      <w:lvlJc w:val="left"/>
      <w:pPr>
        <w:ind w:left="1628" w:hanging="720"/>
      </w:pPr>
      <w:rPr>
        <w:rFonts w:hint="default"/>
      </w:rPr>
    </w:lvl>
    <w:lvl w:ilvl="1">
      <w:start w:val="1"/>
      <w:numFmt w:val="decimal"/>
      <w:isLgl/>
      <w:lvlText w:val="%1.%2."/>
      <w:lvlJc w:val="left"/>
      <w:pPr>
        <w:ind w:left="1268" w:hanging="360"/>
      </w:pPr>
      <w:rPr>
        <w:rFonts w:hint="default"/>
        <w:color w:val="auto"/>
      </w:rPr>
    </w:lvl>
    <w:lvl w:ilvl="2">
      <w:start w:val="1"/>
      <w:numFmt w:val="decimal"/>
      <w:isLgl/>
      <w:lvlText w:val="%1.%2.%3."/>
      <w:lvlJc w:val="left"/>
      <w:pPr>
        <w:ind w:left="1628" w:hanging="720"/>
      </w:pPr>
      <w:rPr>
        <w:rFonts w:hint="default"/>
      </w:rPr>
    </w:lvl>
    <w:lvl w:ilvl="3">
      <w:start w:val="1"/>
      <w:numFmt w:val="decimal"/>
      <w:isLgl/>
      <w:lvlText w:val="%1.%2.%3.%4."/>
      <w:lvlJc w:val="left"/>
      <w:pPr>
        <w:ind w:left="1628" w:hanging="72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1988" w:hanging="1080"/>
      </w:pPr>
      <w:rPr>
        <w:rFonts w:hint="default"/>
      </w:rPr>
    </w:lvl>
    <w:lvl w:ilvl="6">
      <w:start w:val="1"/>
      <w:numFmt w:val="decimal"/>
      <w:isLgl/>
      <w:lvlText w:val="%1.%2.%3.%4.%5.%6.%7."/>
      <w:lvlJc w:val="left"/>
      <w:pPr>
        <w:ind w:left="2348" w:hanging="1440"/>
      </w:pPr>
      <w:rPr>
        <w:rFonts w:hint="default"/>
      </w:rPr>
    </w:lvl>
    <w:lvl w:ilvl="7">
      <w:start w:val="1"/>
      <w:numFmt w:val="decimal"/>
      <w:isLgl/>
      <w:lvlText w:val="%1.%2.%3.%4.%5.%6.%7.%8."/>
      <w:lvlJc w:val="left"/>
      <w:pPr>
        <w:ind w:left="2348" w:hanging="1440"/>
      </w:pPr>
      <w:rPr>
        <w:rFonts w:hint="default"/>
      </w:rPr>
    </w:lvl>
    <w:lvl w:ilvl="8">
      <w:start w:val="1"/>
      <w:numFmt w:val="decimal"/>
      <w:isLgl/>
      <w:lvlText w:val="%1.%2.%3.%4.%5.%6.%7.%8.%9."/>
      <w:lvlJc w:val="left"/>
      <w:pPr>
        <w:ind w:left="2708" w:hanging="1800"/>
      </w:pPr>
      <w:rPr>
        <w:rFonts w:hint="default"/>
      </w:rPr>
    </w:lvl>
  </w:abstractNum>
  <w:abstractNum w:abstractNumId="75">
    <w:nsid w:val="593E5691"/>
    <w:multiLevelType w:val="hybridMultilevel"/>
    <w:tmpl w:val="86B2F950"/>
    <w:lvl w:ilvl="0" w:tplc="E0722596">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5A942A08"/>
    <w:multiLevelType w:val="hybridMultilevel"/>
    <w:tmpl w:val="400A1D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nsid w:val="5AE26337"/>
    <w:multiLevelType w:val="hybridMultilevel"/>
    <w:tmpl w:val="1E086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E2444C2"/>
    <w:multiLevelType w:val="hybridMultilevel"/>
    <w:tmpl w:val="FDDEC472"/>
    <w:lvl w:ilvl="0" w:tplc="15909788">
      <w:start w:val="1"/>
      <w:numFmt w:val="decimal"/>
      <w:lvlText w:val="%1."/>
      <w:lvlJc w:val="left"/>
      <w:pPr>
        <w:ind w:left="720" w:hanging="360"/>
      </w:pPr>
    </w:lvl>
    <w:lvl w:ilvl="1" w:tplc="C22A5B48" w:tentative="1">
      <w:start w:val="1"/>
      <w:numFmt w:val="lowerLetter"/>
      <w:lvlText w:val="%2."/>
      <w:lvlJc w:val="left"/>
      <w:pPr>
        <w:ind w:left="1440" w:hanging="360"/>
      </w:pPr>
    </w:lvl>
    <w:lvl w:ilvl="2" w:tplc="324C0AFC" w:tentative="1">
      <w:start w:val="1"/>
      <w:numFmt w:val="lowerRoman"/>
      <w:lvlText w:val="%3."/>
      <w:lvlJc w:val="right"/>
      <w:pPr>
        <w:ind w:left="2160" w:hanging="180"/>
      </w:pPr>
    </w:lvl>
    <w:lvl w:ilvl="3" w:tplc="E2429F06" w:tentative="1">
      <w:start w:val="1"/>
      <w:numFmt w:val="decimal"/>
      <w:lvlText w:val="%4."/>
      <w:lvlJc w:val="left"/>
      <w:pPr>
        <w:ind w:left="2880" w:hanging="360"/>
      </w:pPr>
    </w:lvl>
    <w:lvl w:ilvl="4" w:tplc="4B8EDB8A" w:tentative="1">
      <w:start w:val="1"/>
      <w:numFmt w:val="lowerLetter"/>
      <w:lvlText w:val="%5."/>
      <w:lvlJc w:val="left"/>
      <w:pPr>
        <w:ind w:left="3600" w:hanging="360"/>
      </w:pPr>
    </w:lvl>
    <w:lvl w:ilvl="5" w:tplc="0122D8BA" w:tentative="1">
      <w:start w:val="1"/>
      <w:numFmt w:val="lowerRoman"/>
      <w:lvlText w:val="%6."/>
      <w:lvlJc w:val="right"/>
      <w:pPr>
        <w:ind w:left="4320" w:hanging="180"/>
      </w:pPr>
    </w:lvl>
    <w:lvl w:ilvl="6" w:tplc="07C8DE0C" w:tentative="1">
      <w:start w:val="1"/>
      <w:numFmt w:val="decimal"/>
      <w:lvlText w:val="%7."/>
      <w:lvlJc w:val="left"/>
      <w:pPr>
        <w:ind w:left="5040" w:hanging="360"/>
      </w:pPr>
    </w:lvl>
    <w:lvl w:ilvl="7" w:tplc="EE40937C" w:tentative="1">
      <w:start w:val="1"/>
      <w:numFmt w:val="lowerLetter"/>
      <w:lvlText w:val="%8."/>
      <w:lvlJc w:val="left"/>
      <w:pPr>
        <w:ind w:left="5760" w:hanging="360"/>
      </w:pPr>
    </w:lvl>
    <w:lvl w:ilvl="8" w:tplc="9B2C540E" w:tentative="1">
      <w:start w:val="1"/>
      <w:numFmt w:val="lowerRoman"/>
      <w:lvlText w:val="%9."/>
      <w:lvlJc w:val="right"/>
      <w:pPr>
        <w:ind w:left="6480" w:hanging="180"/>
      </w:pPr>
    </w:lvl>
  </w:abstractNum>
  <w:abstractNum w:abstractNumId="79">
    <w:nsid w:val="5E413835"/>
    <w:multiLevelType w:val="hybridMultilevel"/>
    <w:tmpl w:val="08AC2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EAB0446"/>
    <w:multiLevelType w:val="hybridMultilevel"/>
    <w:tmpl w:val="DA2EBECE"/>
    <w:lvl w:ilvl="0" w:tplc="1160F18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FC00B61"/>
    <w:multiLevelType w:val="multilevel"/>
    <w:tmpl w:val="57860474"/>
    <w:lvl w:ilvl="0">
      <w:start w:val="1"/>
      <w:numFmt w:val="decimal"/>
      <w:lvlText w:val="%1"/>
      <w:lvlJc w:val="left"/>
      <w:pPr>
        <w:ind w:left="855" w:hanging="495"/>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614A1417"/>
    <w:multiLevelType w:val="hybridMultilevel"/>
    <w:tmpl w:val="606434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3">
    <w:nsid w:val="637B24C9"/>
    <w:multiLevelType w:val="hybridMultilevel"/>
    <w:tmpl w:val="00A4CB2A"/>
    <w:lvl w:ilvl="0" w:tplc="04190001">
      <w:start w:val="1"/>
      <w:numFmt w:val="bullet"/>
      <w:lvlText w:val=""/>
      <w:lvlJc w:val="left"/>
      <w:pPr>
        <w:ind w:left="527" w:hanging="360"/>
      </w:pPr>
      <w:rPr>
        <w:rFonts w:ascii="Symbol" w:hAnsi="Symbol" w:hint="default"/>
      </w:rPr>
    </w:lvl>
    <w:lvl w:ilvl="1" w:tplc="04190003" w:tentative="1">
      <w:start w:val="1"/>
      <w:numFmt w:val="bullet"/>
      <w:lvlText w:val="o"/>
      <w:lvlJc w:val="left"/>
      <w:pPr>
        <w:ind w:left="1247" w:hanging="360"/>
      </w:pPr>
      <w:rPr>
        <w:rFonts w:ascii="Courier New" w:hAnsi="Courier New" w:cs="Courier New" w:hint="default"/>
      </w:rPr>
    </w:lvl>
    <w:lvl w:ilvl="2" w:tplc="04190005" w:tentative="1">
      <w:start w:val="1"/>
      <w:numFmt w:val="bullet"/>
      <w:lvlText w:val=""/>
      <w:lvlJc w:val="left"/>
      <w:pPr>
        <w:ind w:left="1967" w:hanging="360"/>
      </w:pPr>
      <w:rPr>
        <w:rFonts w:ascii="Wingdings" w:hAnsi="Wingdings" w:hint="default"/>
      </w:rPr>
    </w:lvl>
    <w:lvl w:ilvl="3" w:tplc="04190001" w:tentative="1">
      <w:start w:val="1"/>
      <w:numFmt w:val="bullet"/>
      <w:lvlText w:val=""/>
      <w:lvlJc w:val="left"/>
      <w:pPr>
        <w:ind w:left="2687" w:hanging="360"/>
      </w:pPr>
      <w:rPr>
        <w:rFonts w:ascii="Symbol" w:hAnsi="Symbol" w:hint="default"/>
      </w:rPr>
    </w:lvl>
    <w:lvl w:ilvl="4" w:tplc="04190003" w:tentative="1">
      <w:start w:val="1"/>
      <w:numFmt w:val="bullet"/>
      <w:lvlText w:val="o"/>
      <w:lvlJc w:val="left"/>
      <w:pPr>
        <w:ind w:left="3407" w:hanging="360"/>
      </w:pPr>
      <w:rPr>
        <w:rFonts w:ascii="Courier New" w:hAnsi="Courier New" w:cs="Courier New" w:hint="default"/>
      </w:rPr>
    </w:lvl>
    <w:lvl w:ilvl="5" w:tplc="04190005" w:tentative="1">
      <w:start w:val="1"/>
      <w:numFmt w:val="bullet"/>
      <w:lvlText w:val=""/>
      <w:lvlJc w:val="left"/>
      <w:pPr>
        <w:ind w:left="4127" w:hanging="360"/>
      </w:pPr>
      <w:rPr>
        <w:rFonts w:ascii="Wingdings" w:hAnsi="Wingdings" w:hint="default"/>
      </w:rPr>
    </w:lvl>
    <w:lvl w:ilvl="6" w:tplc="04190001" w:tentative="1">
      <w:start w:val="1"/>
      <w:numFmt w:val="bullet"/>
      <w:lvlText w:val=""/>
      <w:lvlJc w:val="left"/>
      <w:pPr>
        <w:ind w:left="4847" w:hanging="360"/>
      </w:pPr>
      <w:rPr>
        <w:rFonts w:ascii="Symbol" w:hAnsi="Symbol" w:hint="default"/>
      </w:rPr>
    </w:lvl>
    <w:lvl w:ilvl="7" w:tplc="04190003" w:tentative="1">
      <w:start w:val="1"/>
      <w:numFmt w:val="bullet"/>
      <w:lvlText w:val="o"/>
      <w:lvlJc w:val="left"/>
      <w:pPr>
        <w:ind w:left="5567" w:hanging="360"/>
      </w:pPr>
      <w:rPr>
        <w:rFonts w:ascii="Courier New" w:hAnsi="Courier New" w:cs="Courier New" w:hint="default"/>
      </w:rPr>
    </w:lvl>
    <w:lvl w:ilvl="8" w:tplc="04190005" w:tentative="1">
      <w:start w:val="1"/>
      <w:numFmt w:val="bullet"/>
      <w:lvlText w:val=""/>
      <w:lvlJc w:val="left"/>
      <w:pPr>
        <w:ind w:left="6287" w:hanging="360"/>
      </w:pPr>
      <w:rPr>
        <w:rFonts w:ascii="Wingdings" w:hAnsi="Wingdings" w:hint="default"/>
      </w:rPr>
    </w:lvl>
  </w:abstractNum>
  <w:abstractNum w:abstractNumId="84">
    <w:nsid w:val="650D7A5E"/>
    <w:multiLevelType w:val="hybridMultilevel"/>
    <w:tmpl w:val="514E84C8"/>
    <w:lvl w:ilvl="0" w:tplc="E0722596">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52C26FC"/>
    <w:multiLevelType w:val="hybridMultilevel"/>
    <w:tmpl w:val="7E5C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7A577F3"/>
    <w:multiLevelType w:val="hybridMultilevel"/>
    <w:tmpl w:val="D3C6FAF4"/>
    <w:lvl w:ilvl="0" w:tplc="E0722596">
      <w:start w:val="1"/>
      <w:numFmt w:val="bullet"/>
      <w:lvlText w:val=""/>
      <w:lvlPicBulletId w:val="0"/>
      <w:lvlJc w:val="left"/>
      <w:pPr>
        <w:ind w:left="1467" w:hanging="360"/>
      </w:pPr>
      <w:rPr>
        <w:rFonts w:ascii="Symbol" w:hAnsi="Symbol" w:hint="default"/>
        <w:color w:val="auto"/>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87">
    <w:nsid w:val="69F406CC"/>
    <w:multiLevelType w:val="hybridMultilevel"/>
    <w:tmpl w:val="C94AD27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8">
    <w:nsid w:val="6AE46FA4"/>
    <w:multiLevelType w:val="hybridMultilevel"/>
    <w:tmpl w:val="92CC3EC6"/>
    <w:lvl w:ilvl="0" w:tplc="027E163E">
      <w:start w:val="1"/>
      <w:numFmt w:val="bullet"/>
      <w:lvlText w:val="-"/>
      <w:lvlJc w:val="left"/>
      <w:pPr>
        <w:ind w:left="772" w:hanging="360"/>
      </w:pPr>
      <w:rPr>
        <w:rFonts w:ascii="Times New Roman" w:hAnsi="Times New Roman" w:cs="Times New Roman"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89">
    <w:nsid w:val="6B4750B8"/>
    <w:multiLevelType w:val="multilevel"/>
    <w:tmpl w:val="E9B8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B487882"/>
    <w:multiLevelType w:val="hybridMultilevel"/>
    <w:tmpl w:val="07AE0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C792704"/>
    <w:multiLevelType w:val="hybridMultilevel"/>
    <w:tmpl w:val="15DC19E8"/>
    <w:lvl w:ilvl="0" w:tplc="3E8C0F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D465D89"/>
    <w:multiLevelType w:val="hybridMultilevel"/>
    <w:tmpl w:val="4E34B0CE"/>
    <w:lvl w:ilvl="0" w:tplc="027E163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6E8A0334"/>
    <w:multiLevelType w:val="hybridMultilevel"/>
    <w:tmpl w:val="150E0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07500A0"/>
    <w:multiLevelType w:val="hybridMultilevel"/>
    <w:tmpl w:val="A1B4E5B6"/>
    <w:lvl w:ilvl="0" w:tplc="9224EE00">
      <w:start w:val="1"/>
      <w:numFmt w:val="bullet"/>
      <w:lvlText w:val=""/>
      <w:lvlJc w:val="left"/>
      <w:pPr>
        <w:ind w:left="720" w:hanging="360"/>
      </w:pPr>
      <w:rPr>
        <w:rFonts w:ascii="Symbol" w:hAnsi="Symbol" w:hint="default"/>
      </w:rPr>
    </w:lvl>
    <w:lvl w:ilvl="1" w:tplc="3DD6BA44" w:tentative="1">
      <w:start w:val="1"/>
      <w:numFmt w:val="bullet"/>
      <w:lvlText w:val="o"/>
      <w:lvlJc w:val="left"/>
      <w:pPr>
        <w:ind w:left="1440" w:hanging="360"/>
      </w:pPr>
      <w:rPr>
        <w:rFonts w:ascii="Courier New" w:hAnsi="Courier New" w:cs="Courier New" w:hint="default"/>
      </w:rPr>
    </w:lvl>
    <w:lvl w:ilvl="2" w:tplc="451E254A" w:tentative="1">
      <w:start w:val="1"/>
      <w:numFmt w:val="bullet"/>
      <w:lvlText w:val=""/>
      <w:lvlJc w:val="left"/>
      <w:pPr>
        <w:ind w:left="2160" w:hanging="360"/>
      </w:pPr>
      <w:rPr>
        <w:rFonts w:ascii="Wingdings" w:hAnsi="Wingdings" w:hint="default"/>
      </w:rPr>
    </w:lvl>
    <w:lvl w:ilvl="3" w:tplc="FD0AFD0C" w:tentative="1">
      <w:start w:val="1"/>
      <w:numFmt w:val="bullet"/>
      <w:lvlText w:val=""/>
      <w:lvlJc w:val="left"/>
      <w:pPr>
        <w:ind w:left="2880" w:hanging="360"/>
      </w:pPr>
      <w:rPr>
        <w:rFonts w:ascii="Symbol" w:hAnsi="Symbol" w:hint="default"/>
      </w:rPr>
    </w:lvl>
    <w:lvl w:ilvl="4" w:tplc="66D0D8F8" w:tentative="1">
      <w:start w:val="1"/>
      <w:numFmt w:val="bullet"/>
      <w:lvlText w:val="o"/>
      <w:lvlJc w:val="left"/>
      <w:pPr>
        <w:ind w:left="3600" w:hanging="360"/>
      </w:pPr>
      <w:rPr>
        <w:rFonts w:ascii="Courier New" w:hAnsi="Courier New" w:cs="Courier New" w:hint="default"/>
      </w:rPr>
    </w:lvl>
    <w:lvl w:ilvl="5" w:tplc="5EC4ECC2" w:tentative="1">
      <w:start w:val="1"/>
      <w:numFmt w:val="bullet"/>
      <w:lvlText w:val=""/>
      <w:lvlJc w:val="left"/>
      <w:pPr>
        <w:ind w:left="4320" w:hanging="360"/>
      </w:pPr>
      <w:rPr>
        <w:rFonts w:ascii="Wingdings" w:hAnsi="Wingdings" w:hint="default"/>
      </w:rPr>
    </w:lvl>
    <w:lvl w:ilvl="6" w:tplc="7FC88E6E" w:tentative="1">
      <w:start w:val="1"/>
      <w:numFmt w:val="bullet"/>
      <w:lvlText w:val=""/>
      <w:lvlJc w:val="left"/>
      <w:pPr>
        <w:ind w:left="5040" w:hanging="360"/>
      </w:pPr>
      <w:rPr>
        <w:rFonts w:ascii="Symbol" w:hAnsi="Symbol" w:hint="default"/>
      </w:rPr>
    </w:lvl>
    <w:lvl w:ilvl="7" w:tplc="B590DD7C" w:tentative="1">
      <w:start w:val="1"/>
      <w:numFmt w:val="bullet"/>
      <w:lvlText w:val="o"/>
      <w:lvlJc w:val="left"/>
      <w:pPr>
        <w:ind w:left="5760" w:hanging="360"/>
      </w:pPr>
      <w:rPr>
        <w:rFonts w:ascii="Courier New" w:hAnsi="Courier New" w:cs="Courier New" w:hint="default"/>
      </w:rPr>
    </w:lvl>
    <w:lvl w:ilvl="8" w:tplc="A1642A88" w:tentative="1">
      <w:start w:val="1"/>
      <w:numFmt w:val="bullet"/>
      <w:lvlText w:val=""/>
      <w:lvlJc w:val="left"/>
      <w:pPr>
        <w:ind w:left="6480" w:hanging="360"/>
      </w:pPr>
      <w:rPr>
        <w:rFonts w:ascii="Wingdings" w:hAnsi="Wingdings" w:hint="default"/>
      </w:rPr>
    </w:lvl>
  </w:abstractNum>
  <w:abstractNum w:abstractNumId="95">
    <w:nsid w:val="73F70C73"/>
    <w:multiLevelType w:val="hybridMultilevel"/>
    <w:tmpl w:val="9BC4326C"/>
    <w:lvl w:ilvl="0" w:tplc="E0722596">
      <w:start w:val="1"/>
      <w:numFmt w:val="bullet"/>
      <w:lvlText w:val=""/>
      <w:lvlPicBulletId w:val="0"/>
      <w:lvlJc w:val="left"/>
      <w:pPr>
        <w:ind w:left="1174" w:hanging="360"/>
      </w:pPr>
      <w:rPr>
        <w:rFonts w:ascii="Symbol" w:hAnsi="Symbol" w:hint="default"/>
        <w:color w:val="auto"/>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6">
    <w:nsid w:val="74CA32A0"/>
    <w:multiLevelType w:val="hybridMultilevel"/>
    <w:tmpl w:val="49300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8412C47"/>
    <w:multiLevelType w:val="hybridMultilevel"/>
    <w:tmpl w:val="C6CC16A6"/>
    <w:lvl w:ilvl="0" w:tplc="A4B09F9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89F39D9"/>
    <w:multiLevelType w:val="hybridMultilevel"/>
    <w:tmpl w:val="EE747CA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9">
    <w:nsid w:val="7BC16B8A"/>
    <w:multiLevelType w:val="hybridMultilevel"/>
    <w:tmpl w:val="9C026B2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0">
    <w:nsid w:val="7BE008B5"/>
    <w:multiLevelType w:val="hybridMultilevel"/>
    <w:tmpl w:val="905A2E6E"/>
    <w:lvl w:ilvl="0" w:tplc="A4B09F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EE435B8"/>
    <w:multiLevelType w:val="hybridMultilevel"/>
    <w:tmpl w:val="355A16A0"/>
    <w:lvl w:ilvl="0" w:tplc="04190001">
      <w:start w:val="1"/>
      <w:numFmt w:val="bullet"/>
      <w:lvlText w:val=""/>
      <w:lvlJc w:val="left"/>
      <w:pPr>
        <w:ind w:left="2717" w:hanging="360"/>
      </w:pPr>
      <w:rPr>
        <w:rFonts w:ascii="Symbol" w:hAnsi="Symbol" w:hint="default"/>
      </w:rPr>
    </w:lvl>
    <w:lvl w:ilvl="1" w:tplc="04190003" w:tentative="1">
      <w:start w:val="1"/>
      <w:numFmt w:val="bullet"/>
      <w:lvlText w:val="o"/>
      <w:lvlJc w:val="left"/>
      <w:pPr>
        <w:ind w:left="3437" w:hanging="360"/>
      </w:pPr>
      <w:rPr>
        <w:rFonts w:ascii="Courier New" w:hAnsi="Courier New" w:cs="Courier New" w:hint="default"/>
      </w:rPr>
    </w:lvl>
    <w:lvl w:ilvl="2" w:tplc="04190005" w:tentative="1">
      <w:start w:val="1"/>
      <w:numFmt w:val="bullet"/>
      <w:lvlText w:val=""/>
      <w:lvlJc w:val="left"/>
      <w:pPr>
        <w:ind w:left="4157" w:hanging="360"/>
      </w:pPr>
      <w:rPr>
        <w:rFonts w:ascii="Wingdings" w:hAnsi="Wingdings" w:hint="default"/>
      </w:rPr>
    </w:lvl>
    <w:lvl w:ilvl="3" w:tplc="04190001" w:tentative="1">
      <w:start w:val="1"/>
      <w:numFmt w:val="bullet"/>
      <w:lvlText w:val=""/>
      <w:lvlJc w:val="left"/>
      <w:pPr>
        <w:ind w:left="4877" w:hanging="360"/>
      </w:pPr>
      <w:rPr>
        <w:rFonts w:ascii="Symbol" w:hAnsi="Symbol" w:hint="default"/>
      </w:rPr>
    </w:lvl>
    <w:lvl w:ilvl="4" w:tplc="04190003" w:tentative="1">
      <w:start w:val="1"/>
      <w:numFmt w:val="bullet"/>
      <w:lvlText w:val="o"/>
      <w:lvlJc w:val="left"/>
      <w:pPr>
        <w:ind w:left="5597" w:hanging="360"/>
      </w:pPr>
      <w:rPr>
        <w:rFonts w:ascii="Courier New" w:hAnsi="Courier New" w:cs="Courier New" w:hint="default"/>
      </w:rPr>
    </w:lvl>
    <w:lvl w:ilvl="5" w:tplc="04190005" w:tentative="1">
      <w:start w:val="1"/>
      <w:numFmt w:val="bullet"/>
      <w:lvlText w:val=""/>
      <w:lvlJc w:val="left"/>
      <w:pPr>
        <w:ind w:left="6317" w:hanging="360"/>
      </w:pPr>
      <w:rPr>
        <w:rFonts w:ascii="Wingdings" w:hAnsi="Wingdings" w:hint="default"/>
      </w:rPr>
    </w:lvl>
    <w:lvl w:ilvl="6" w:tplc="04190001" w:tentative="1">
      <w:start w:val="1"/>
      <w:numFmt w:val="bullet"/>
      <w:lvlText w:val=""/>
      <w:lvlJc w:val="left"/>
      <w:pPr>
        <w:ind w:left="7037" w:hanging="360"/>
      </w:pPr>
      <w:rPr>
        <w:rFonts w:ascii="Symbol" w:hAnsi="Symbol" w:hint="default"/>
      </w:rPr>
    </w:lvl>
    <w:lvl w:ilvl="7" w:tplc="04190003" w:tentative="1">
      <w:start w:val="1"/>
      <w:numFmt w:val="bullet"/>
      <w:lvlText w:val="o"/>
      <w:lvlJc w:val="left"/>
      <w:pPr>
        <w:ind w:left="7757" w:hanging="360"/>
      </w:pPr>
      <w:rPr>
        <w:rFonts w:ascii="Courier New" w:hAnsi="Courier New" w:cs="Courier New" w:hint="default"/>
      </w:rPr>
    </w:lvl>
    <w:lvl w:ilvl="8" w:tplc="04190005" w:tentative="1">
      <w:start w:val="1"/>
      <w:numFmt w:val="bullet"/>
      <w:lvlText w:val=""/>
      <w:lvlJc w:val="left"/>
      <w:pPr>
        <w:ind w:left="8477" w:hanging="360"/>
      </w:pPr>
      <w:rPr>
        <w:rFonts w:ascii="Wingdings" w:hAnsi="Wingdings" w:hint="default"/>
      </w:rPr>
    </w:lvl>
  </w:abstractNum>
  <w:num w:numId="1">
    <w:abstractNumId w:val="76"/>
  </w:num>
  <w:num w:numId="2">
    <w:abstractNumId w:val="69"/>
  </w:num>
  <w:num w:numId="3">
    <w:abstractNumId w:val="82"/>
  </w:num>
  <w:num w:numId="4">
    <w:abstractNumId w:val="28"/>
  </w:num>
  <w:num w:numId="5">
    <w:abstractNumId w:val="20"/>
  </w:num>
  <w:num w:numId="6">
    <w:abstractNumId w:val="29"/>
  </w:num>
  <w:num w:numId="7">
    <w:abstractNumId w:val="47"/>
  </w:num>
  <w:num w:numId="8">
    <w:abstractNumId w:val="98"/>
  </w:num>
  <w:num w:numId="9">
    <w:abstractNumId w:val="99"/>
  </w:num>
  <w:num w:numId="10">
    <w:abstractNumId w:val="87"/>
  </w:num>
  <w:num w:numId="11">
    <w:abstractNumId w:val="7"/>
  </w:num>
  <w:num w:numId="12">
    <w:abstractNumId w:val="41"/>
  </w:num>
  <w:num w:numId="13">
    <w:abstractNumId w:val="21"/>
  </w:num>
  <w:num w:numId="14">
    <w:abstractNumId w:val="58"/>
  </w:num>
  <w:num w:numId="15">
    <w:abstractNumId w:val="66"/>
  </w:num>
  <w:num w:numId="16">
    <w:abstractNumId w:val="72"/>
  </w:num>
  <w:num w:numId="17">
    <w:abstractNumId w:val="63"/>
  </w:num>
  <w:num w:numId="18">
    <w:abstractNumId w:val="74"/>
  </w:num>
  <w:num w:numId="19">
    <w:abstractNumId w:val="81"/>
  </w:num>
  <w:num w:numId="20">
    <w:abstractNumId w:val="51"/>
  </w:num>
  <w:num w:numId="21">
    <w:abstractNumId w:val="18"/>
  </w:num>
  <w:num w:numId="22">
    <w:abstractNumId w:val="64"/>
  </w:num>
  <w:num w:numId="23">
    <w:abstractNumId w:val="48"/>
  </w:num>
  <w:num w:numId="24">
    <w:abstractNumId w:val="50"/>
  </w:num>
  <w:num w:numId="25">
    <w:abstractNumId w:val="93"/>
  </w:num>
  <w:num w:numId="26">
    <w:abstractNumId w:val="23"/>
  </w:num>
  <w:num w:numId="27">
    <w:abstractNumId w:val="32"/>
  </w:num>
  <w:num w:numId="28">
    <w:abstractNumId w:val="62"/>
  </w:num>
  <w:num w:numId="29">
    <w:abstractNumId w:val="86"/>
  </w:num>
  <w:num w:numId="30">
    <w:abstractNumId w:val="84"/>
  </w:num>
  <w:num w:numId="31">
    <w:abstractNumId w:val="75"/>
  </w:num>
  <w:num w:numId="32">
    <w:abstractNumId w:val="10"/>
  </w:num>
  <w:num w:numId="33">
    <w:abstractNumId w:val="65"/>
  </w:num>
  <w:num w:numId="34">
    <w:abstractNumId w:val="91"/>
  </w:num>
  <w:num w:numId="35">
    <w:abstractNumId w:val="13"/>
  </w:num>
  <w:num w:numId="36">
    <w:abstractNumId w:val="68"/>
  </w:num>
  <w:num w:numId="37">
    <w:abstractNumId w:val="14"/>
  </w:num>
  <w:num w:numId="38">
    <w:abstractNumId w:val="73"/>
  </w:num>
  <w:num w:numId="39">
    <w:abstractNumId w:val="89"/>
  </w:num>
  <w:num w:numId="40">
    <w:abstractNumId w:val="54"/>
  </w:num>
  <w:num w:numId="41">
    <w:abstractNumId w:val="40"/>
  </w:num>
  <w:num w:numId="42">
    <w:abstractNumId w:val="56"/>
  </w:num>
  <w:num w:numId="43">
    <w:abstractNumId w:val="94"/>
  </w:num>
  <w:num w:numId="44">
    <w:abstractNumId w:val="78"/>
  </w:num>
  <w:num w:numId="45">
    <w:abstractNumId w:val="53"/>
  </w:num>
  <w:num w:numId="46">
    <w:abstractNumId w:val="30"/>
  </w:num>
  <w:num w:numId="47">
    <w:abstractNumId w:val="26"/>
  </w:num>
  <w:num w:numId="48">
    <w:abstractNumId w:val="35"/>
  </w:num>
  <w:num w:numId="49">
    <w:abstractNumId w:val="67"/>
  </w:num>
  <w:num w:numId="50">
    <w:abstractNumId w:val="77"/>
  </w:num>
  <w:num w:numId="51">
    <w:abstractNumId w:val="6"/>
  </w:num>
  <w:num w:numId="52">
    <w:abstractNumId w:val="92"/>
  </w:num>
  <w:num w:numId="53">
    <w:abstractNumId w:val="44"/>
  </w:num>
  <w:num w:numId="54">
    <w:abstractNumId w:val="8"/>
  </w:num>
  <w:num w:numId="55">
    <w:abstractNumId w:val="46"/>
  </w:num>
  <w:num w:numId="56">
    <w:abstractNumId w:val="49"/>
  </w:num>
  <w:num w:numId="57">
    <w:abstractNumId w:val="25"/>
  </w:num>
  <w:num w:numId="58">
    <w:abstractNumId w:val="19"/>
  </w:num>
  <w:num w:numId="59">
    <w:abstractNumId w:val="83"/>
  </w:num>
  <w:num w:numId="60">
    <w:abstractNumId w:val="61"/>
  </w:num>
  <w:num w:numId="61">
    <w:abstractNumId w:val="17"/>
  </w:num>
  <w:num w:numId="62">
    <w:abstractNumId w:val="71"/>
  </w:num>
  <w:num w:numId="63">
    <w:abstractNumId w:val="33"/>
  </w:num>
  <w:num w:numId="64">
    <w:abstractNumId w:val="31"/>
  </w:num>
  <w:num w:numId="65">
    <w:abstractNumId w:val="9"/>
  </w:num>
  <w:num w:numId="66">
    <w:abstractNumId w:val="59"/>
  </w:num>
  <w:num w:numId="67">
    <w:abstractNumId w:val="101"/>
  </w:num>
  <w:num w:numId="68">
    <w:abstractNumId w:val="90"/>
  </w:num>
  <w:num w:numId="69">
    <w:abstractNumId w:val="96"/>
  </w:num>
  <w:num w:numId="70">
    <w:abstractNumId w:val="100"/>
  </w:num>
  <w:num w:numId="71">
    <w:abstractNumId w:val="34"/>
  </w:num>
  <w:num w:numId="72">
    <w:abstractNumId w:val="36"/>
  </w:num>
  <w:num w:numId="73">
    <w:abstractNumId w:val="60"/>
  </w:num>
  <w:num w:numId="74">
    <w:abstractNumId w:val="97"/>
  </w:num>
  <w:num w:numId="7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num>
  <w:num w:numId="77">
    <w:abstractNumId w:val="57"/>
  </w:num>
  <w:num w:numId="78">
    <w:abstractNumId w:val="88"/>
  </w:num>
  <w:num w:numId="79">
    <w:abstractNumId w:val="37"/>
  </w:num>
  <w:num w:numId="80">
    <w:abstractNumId w:val="55"/>
  </w:num>
  <w:num w:numId="81">
    <w:abstractNumId w:val="38"/>
  </w:num>
  <w:num w:numId="82">
    <w:abstractNumId w:val="24"/>
  </w:num>
  <w:num w:numId="83">
    <w:abstractNumId w:val="45"/>
  </w:num>
  <w:num w:numId="84">
    <w:abstractNumId w:val="70"/>
  </w:num>
  <w:num w:numId="85">
    <w:abstractNumId w:val="16"/>
  </w:num>
  <w:num w:numId="86">
    <w:abstractNumId w:val="52"/>
  </w:num>
  <w:num w:numId="87">
    <w:abstractNumId w:val="85"/>
  </w:num>
  <w:num w:numId="88">
    <w:abstractNumId w:val="42"/>
  </w:num>
  <w:num w:numId="89">
    <w:abstractNumId w:val="43"/>
  </w:num>
  <w:num w:numId="90">
    <w:abstractNumId w:val="39"/>
  </w:num>
  <w:num w:numId="91">
    <w:abstractNumId w:val="3"/>
  </w:num>
  <w:num w:numId="92">
    <w:abstractNumId w:val="4"/>
  </w:num>
  <w:num w:numId="93">
    <w:abstractNumId w:val="3"/>
    <w:lvlOverride w:ilvl="0">
      <w:startOverride w:val="1"/>
    </w:lvlOverride>
  </w:num>
  <w:num w:numId="94">
    <w:abstractNumId w:val="12"/>
  </w:num>
  <w:num w:numId="95">
    <w:abstractNumId w:val="11"/>
  </w:num>
  <w:num w:numId="96">
    <w:abstractNumId w:val="22"/>
  </w:num>
  <w:num w:numId="97">
    <w:abstractNumId w:val="15"/>
  </w:num>
  <w:num w:numId="98">
    <w:abstractNumId w:val="79"/>
  </w:num>
  <w:num w:numId="99">
    <w:abstractNumId w:val="5"/>
  </w:num>
  <w:num w:numId="100">
    <w:abstractNumId w:val="95"/>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A49A9"/>
    <w:rsid w:val="000064EA"/>
    <w:rsid w:val="000124A5"/>
    <w:rsid w:val="000154B5"/>
    <w:rsid w:val="0002065B"/>
    <w:rsid w:val="00033775"/>
    <w:rsid w:val="00046AB3"/>
    <w:rsid w:val="00085A44"/>
    <w:rsid w:val="0009118B"/>
    <w:rsid w:val="00092870"/>
    <w:rsid w:val="00094154"/>
    <w:rsid w:val="000A5CA4"/>
    <w:rsid w:val="000B444C"/>
    <w:rsid w:val="000B7877"/>
    <w:rsid w:val="000C4763"/>
    <w:rsid w:val="000E2A73"/>
    <w:rsid w:val="000E431B"/>
    <w:rsid w:val="000F5113"/>
    <w:rsid w:val="00111865"/>
    <w:rsid w:val="00121CCA"/>
    <w:rsid w:val="00124A95"/>
    <w:rsid w:val="001259A8"/>
    <w:rsid w:val="00132AFA"/>
    <w:rsid w:val="001361B5"/>
    <w:rsid w:val="0014666E"/>
    <w:rsid w:val="00157B53"/>
    <w:rsid w:val="00160D06"/>
    <w:rsid w:val="00174FC3"/>
    <w:rsid w:val="00185CAA"/>
    <w:rsid w:val="001975B5"/>
    <w:rsid w:val="001C32CE"/>
    <w:rsid w:val="001D3EAD"/>
    <w:rsid w:val="001D68F9"/>
    <w:rsid w:val="001E4CAB"/>
    <w:rsid w:val="001E7F9A"/>
    <w:rsid w:val="00211EAB"/>
    <w:rsid w:val="002145EE"/>
    <w:rsid w:val="00223CFA"/>
    <w:rsid w:val="00224873"/>
    <w:rsid w:val="00224880"/>
    <w:rsid w:val="00233857"/>
    <w:rsid w:val="002440FC"/>
    <w:rsid w:val="00244BE9"/>
    <w:rsid w:val="00260E91"/>
    <w:rsid w:val="00285544"/>
    <w:rsid w:val="00296D34"/>
    <w:rsid w:val="002A0B8B"/>
    <w:rsid w:val="002D07E3"/>
    <w:rsid w:val="002E4AB0"/>
    <w:rsid w:val="002F0888"/>
    <w:rsid w:val="0030243B"/>
    <w:rsid w:val="0031036D"/>
    <w:rsid w:val="00313813"/>
    <w:rsid w:val="003219EF"/>
    <w:rsid w:val="00324F4E"/>
    <w:rsid w:val="00337E2C"/>
    <w:rsid w:val="0034019A"/>
    <w:rsid w:val="003424B0"/>
    <w:rsid w:val="003433D4"/>
    <w:rsid w:val="003519A5"/>
    <w:rsid w:val="00370334"/>
    <w:rsid w:val="00381AA1"/>
    <w:rsid w:val="00384D65"/>
    <w:rsid w:val="00396EB8"/>
    <w:rsid w:val="003A2E9A"/>
    <w:rsid w:val="003A3843"/>
    <w:rsid w:val="003A78B6"/>
    <w:rsid w:val="003B1A0E"/>
    <w:rsid w:val="003B1B96"/>
    <w:rsid w:val="003B4F14"/>
    <w:rsid w:val="003C24D2"/>
    <w:rsid w:val="003D4A7D"/>
    <w:rsid w:val="003E43CC"/>
    <w:rsid w:val="003E6046"/>
    <w:rsid w:val="003E7053"/>
    <w:rsid w:val="0040058B"/>
    <w:rsid w:val="00402A17"/>
    <w:rsid w:val="00406BBE"/>
    <w:rsid w:val="0040784B"/>
    <w:rsid w:val="0042078C"/>
    <w:rsid w:val="00424584"/>
    <w:rsid w:val="00435E12"/>
    <w:rsid w:val="00436E0A"/>
    <w:rsid w:val="00445B98"/>
    <w:rsid w:val="00447933"/>
    <w:rsid w:val="00450BEB"/>
    <w:rsid w:val="00454C9D"/>
    <w:rsid w:val="00456803"/>
    <w:rsid w:val="00466EBF"/>
    <w:rsid w:val="004707FC"/>
    <w:rsid w:val="004720A0"/>
    <w:rsid w:val="004746D7"/>
    <w:rsid w:val="00484C53"/>
    <w:rsid w:val="004A45D4"/>
    <w:rsid w:val="004B16BE"/>
    <w:rsid w:val="004B5368"/>
    <w:rsid w:val="004D2946"/>
    <w:rsid w:val="004E31D0"/>
    <w:rsid w:val="004E5814"/>
    <w:rsid w:val="005001D8"/>
    <w:rsid w:val="00500CED"/>
    <w:rsid w:val="00516C18"/>
    <w:rsid w:val="0052234C"/>
    <w:rsid w:val="005275F5"/>
    <w:rsid w:val="00541503"/>
    <w:rsid w:val="005452F8"/>
    <w:rsid w:val="0054603B"/>
    <w:rsid w:val="0056268A"/>
    <w:rsid w:val="005709A9"/>
    <w:rsid w:val="005818B0"/>
    <w:rsid w:val="00587127"/>
    <w:rsid w:val="00587F40"/>
    <w:rsid w:val="00591258"/>
    <w:rsid w:val="00591EC0"/>
    <w:rsid w:val="005A5071"/>
    <w:rsid w:val="005A6679"/>
    <w:rsid w:val="005B2234"/>
    <w:rsid w:val="005C2DB2"/>
    <w:rsid w:val="005E1774"/>
    <w:rsid w:val="00605110"/>
    <w:rsid w:val="0061023A"/>
    <w:rsid w:val="0061137F"/>
    <w:rsid w:val="006428AE"/>
    <w:rsid w:val="00662F1E"/>
    <w:rsid w:val="006670C4"/>
    <w:rsid w:val="0068207D"/>
    <w:rsid w:val="00692E67"/>
    <w:rsid w:val="00692F95"/>
    <w:rsid w:val="00697F19"/>
    <w:rsid w:val="006B1CB4"/>
    <w:rsid w:val="006C155D"/>
    <w:rsid w:val="006C32F0"/>
    <w:rsid w:val="006C3373"/>
    <w:rsid w:val="006D0E7F"/>
    <w:rsid w:val="006E07FE"/>
    <w:rsid w:val="006E144E"/>
    <w:rsid w:val="006E2CB5"/>
    <w:rsid w:val="006E7133"/>
    <w:rsid w:val="006F0365"/>
    <w:rsid w:val="006F283C"/>
    <w:rsid w:val="006F2E0B"/>
    <w:rsid w:val="00703EC3"/>
    <w:rsid w:val="007366E7"/>
    <w:rsid w:val="00741C2A"/>
    <w:rsid w:val="00743BC6"/>
    <w:rsid w:val="00747B3A"/>
    <w:rsid w:val="007712F7"/>
    <w:rsid w:val="00782AF2"/>
    <w:rsid w:val="00795976"/>
    <w:rsid w:val="007A3FBF"/>
    <w:rsid w:val="007B72A4"/>
    <w:rsid w:val="007C0FBD"/>
    <w:rsid w:val="007D051A"/>
    <w:rsid w:val="007D535F"/>
    <w:rsid w:val="007E0FEA"/>
    <w:rsid w:val="007F1979"/>
    <w:rsid w:val="00817A73"/>
    <w:rsid w:val="0082673F"/>
    <w:rsid w:val="0082765C"/>
    <w:rsid w:val="00832DC0"/>
    <w:rsid w:val="00842917"/>
    <w:rsid w:val="008467F2"/>
    <w:rsid w:val="00851DB3"/>
    <w:rsid w:val="008562C9"/>
    <w:rsid w:val="00866CAB"/>
    <w:rsid w:val="00870532"/>
    <w:rsid w:val="00871753"/>
    <w:rsid w:val="008774CE"/>
    <w:rsid w:val="00882E50"/>
    <w:rsid w:val="008B500F"/>
    <w:rsid w:val="008C0FB1"/>
    <w:rsid w:val="008D48D9"/>
    <w:rsid w:val="008F3647"/>
    <w:rsid w:val="008F47F0"/>
    <w:rsid w:val="00901E84"/>
    <w:rsid w:val="009072F6"/>
    <w:rsid w:val="0091048D"/>
    <w:rsid w:val="0091202F"/>
    <w:rsid w:val="00917157"/>
    <w:rsid w:val="00931FD4"/>
    <w:rsid w:val="00944EA4"/>
    <w:rsid w:val="00975152"/>
    <w:rsid w:val="00980496"/>
    <w:rsid w:val="00986EE6"/>
    <w:rsid w:val="00987D3F"/>
    <w:rsid w:val="00996FA0"/>
    <w:rsid w:val="009B1C5B"/>
    <w:rsid w:val="009C02F3"/>
    <w:rsid w:val="009D2E2A"/>
    <w:rsid w:val="009F00BC"/>
    <w:rsid w:val="009F2229"/>
    <w:rsid w:val="009F49DE"/>
    <w:rsid w:val="00A07486"/>
    <w:rsid w:val="00A13247"/>
    <w:rsid w:val="00A17F59"/>
    <w:rsid w:val="00A30C16"/>
    <w:rsid w:val="00A31DBA"/>
    <w:rsid w:val="00A32B0A"/>
    <w:rsid w:val="00A3345F"/>
    <w:rsid w:val="00A35381"/>
    <w:rsid w:val="00A3629F"/>
    <w:rsid w:val="00A56A0C"/>
    <w:rsid w:val="00A6100F"/>
    <w:rsid w:val="00A7397D"/>
    <w:rsid w:val="00A76237"/>
    <w:rsid w:val="00A76315"/>
    <w:rsid w:val="00A86783"/>
    <w:rsid w:val="00AB0E1B"/>
    <w:rsid w:val="00AC04D9"/>
    <w:rsid w:val="00AE6465"/>
    <w:rsid w:val="00AE6CB4"/>
    <w:rsid w:val="00AF085A"/>
    <w:rsid w:val="00AF147B"/>
    <w:rsid w:val="00AF77D8"/>
    <w:rsid w:val="00B00AE1"/>
    <w:rsid w:val="00B124E6"/>
    <w:rsid w:val="00B145CC"/>
    <w:rsid w:val="00B14A9A"/>
    <w:rsid w:val="00B21BBF"/>
    <w:rsid w:val="00B4650D"/>
    <w:rsid w:val="00B517B8"/>
    <w:rsid w:val="00B529F2"/>
    <w:rsid w:val="00B6330D"/>
    <w:rsid w:val="00B64202"/>
    <w:rsid w:val="00B66632"/>
    <w:rsid w:val="00B70D17"/>
    <w:rsid w:val="00B70D39"/>
    <w:rsid w:val="00B80D54"/>
    <w:rsid w:val="00B81586"/>
    <w:rsid w:val="00B918E3"/>
    <w:rsid w:val="00B924E9"/>
    <w:rsid w:val="00BA27DA"/>
    <w:rsid w:val="00BC19BB"/>
    <w:rsid w:val="00BD1982"/>
    <w:rsid w:val="00BE3DA4"/>
    <w:rsid w:val="00BF2D4A"/>
    <w:rsid w:val="00BF3E93"/>
    <w:rsid w:val="00C077DC"/>
    <w:rsid w:val="00C20BAF"/>
    <w:rsid w:val="00C62D61"/>
    <w:rsid w:val="00C77C18"/>
    <w:rsid w:val="00C9314C"/>
    <w:rsid w:val="00CA49A9"/>
    <w:rsid w:val="00CA5568"/>
    <w:rsid w:val="00CC6423"/>
    <w:rsid w:val="00CF35B0"/>
    <w:rsid w:val="00CF49B1"/>
    <w:rsid w:val="00CF58CF"/>
    <w:rsid w:val="00D0658E"/>
    <w:rsid w:val="00D20B44"/>
    <w:rsid w:val="00D2405A"/>
    <w:rsid w:val="00D26B5D"/>
    <w:rsid w:val="00D30141"/>
    <w:rsid w:val="00D43ACD"/>
    <w:rsid w:val="00D503A6"/>
    <w:rsid w:val="00D537D5"/>
    <w:rsid w:val="00D56CB7"/>
    <w:rsid w:val="00D621D5"/>
    <w:rsid w:val="00D665C5"/>
    <w:rsid w:val="00D8608C"/>
    <w:rsid w:val="00D90624"/>
    <w:rsid w:val="00D94FAE"/>
    <w:rsid w:val="00D96329"/>
    <w:rsid w:val="00D97C4E"/>
    <w:rsid w:val="00DA335A"/>
    <w:rsid w:val="00DB1DA4"/>
    <w:rsid w:val="00DC5E82"/>
    <w:rsid w:val="00DD035A"/>
    <w:rsid w:val="00DD7259"/>
    <w:rsid w:val="00DF3C94"/>
    <w:rsid w:val="00E0476E"/>
    <w:rsid w:val="00E11535"/>
    <w:rsid w:val="00E273F9"/>
    <w:rsid w:val="00E51FE4"/>
    <w:rsid w:val="00E5656A"/>
    <w:rsid w:val="00E761E0"/>
    <w:rsid w:val="00E857D3"/>
    <w:rsid w:val="00E96971"/>
    <w:rsid w:val="00EA5FB9"/>
    <w:rsid w:val="00EA7837"/>
    <w:rsid w:val="00EB4787"/>
    <w:rsid w:val="00EC0FF9"/>
    <w:rsid w:val="00EC7FCB"/>
    <w:rsid w:val="00ED6972"/>
    <w:rsid w:val="00ED7BA2"/>
    <w:rsid w:val="00EE5494"/>
    <w:rsid w:val="00EE7BD1"/>
    <w:rsid w:val="00EF66BE"/>
    <w:rsid w:val="00F0394E"/>
    <w:rsid w:val="00F0541A"/>
    <w:rsid w:val="00F15366"/>
    <w:rsid w:val="00F155F4"/>
    <w:rsid w:val="00F20A73"/>
    <w:rsid w:val="00F255CB"/>
    <w:rsid w:val="00F36025"/>
    <w:rsid w:val="00F46CA2"/>
    <w:rsid w:val="00F52D23"/>
    <w:rsid w:val="00F745FB"/>
    <w:rsid w:val="00FA603D"/>
    <w:rsid w:val="00FB3FCE"/>
    <w:rsid w:val="00FC5D3D"/>
    <w:rsid w:val="00FC77B9"/>
    <w:rsid w:val="00FF477F"/>
    <w:rsid w:val="00FF4C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6"/>
    <o:shapelayout v:ext="edit">
      <o:idmap v:ext="edit" data="1"/>
      <o:rules v:ext="edit">
        <o:r id="V:Rule15" type="arc" idref="#_x0000_s1067"/>
        <o:r id="V:Rule21" type="arc" idref="#_x0000_s1061"/>
        <o:r id="V:Rule34" type="connector" idref="#_x0000_s1068"/>
        <o:r id="V:Rule35" type="connector" idref="#_x0000_s1055"/>
        <o:r id="V:Rule36" type="connector" idref="#_x0000_s1105"/>
        <o:r id="V:Rule37" type="connector" idref="#_x0000_s1084"/>
        <o:r id="V:Rule38" type="connector" idref="#_x0000_s1064"/>
        <o:r id="V:Rule39" type="connector" idref="#_x0000_s1062"/>
        <o:r id="V:Rule40" type="connector" idref="#_x0000_s1059"/>
        <o:r id="V:Rule41" type="connector" idref="#_x0000_s1071"/>
        <o:r id="V:Rule42" type="connector" idref="#_x0000_s1089"/>
        <o:r id="V:Rule43" type="connector" idref="#_x0000_s1104"/>
        <o:r id="V:Rule44" type="connector" idref="#_x0000_s1100"/>
        <o:r id="V:Rule45" type="connector" idref="#_x0000_s1066"/>
        <o:r id="V:Rule46" type="connector" idref="#_x0000_s1099"/>
        <o:r id="V:Rule47" type="connector" idref="#_x0000_s1087"/>
        <o:r id="V:Rule48" type="connector" idref="#_x0000_s1069"/>
        <o:r id="V:Rule49" type="connector" idref="#_x0000_s1065"/>
        <o:r id="V:Rule50" type="connector" idref="#_x0000_s1073"/>
        <o:r id="V:Rule51" type="connector" idref="#_x0000_s1103"/>
        <o:r id="V:Rule52" type="connector" idref="#_x0000_s1056"/>
        <o:r id="V:Rule53" type="connector" idref="#_x0000_s1057"/>
        <o:r id="V:Rule54" type="connector" idref="#_x0000_s1058"/>
        <o:r id="V:Rule55" type="connector" idref="#_x0000_s1060"/>
        <o:r id="V:Rule56" type="connector" idref="#_x0000_s1070"/>
        <o:r id="V:Rule57" type="connector" idref="#_x0000_s1102"/>
        <o:r id="V:Rule58" type="connector" idref="#_x0000_s1088"/>
        <o:r id="V:Rule59" type="connector" idref="#_x0000_s1086"/>
        <o:r id="V:Rule60" type="connector" idref="#_x0000_s1098"/>
        <o:r id="V:Rule61" type="connector" idref="#_x0000_s1072"/>
        <o:r id="V:Rule62" type="connector" idref="#_x0000_s1085"/>
        <o:r id="V:Rule63" type="connector" idref="#_x0000_s1101"/>
        <o:r id="V:Rule64"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9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CA49A9"/>
    <w:pPr>
      <w:keepNext/>
      <w:widowControl/>
      <w:autoSpaceDE/>
      <w:autoSpaceDN/>
      <w:adjustRightInd/>
      <w:spacing w:before="240" w:after="60"/>
      <w:outlineLvl w:val="0"/>
    </w:pPr>
    <w:rPr>
      <w:b/>
      <w:bCs/>
      <w:kern w:val="32"/>
      <w:sz w:val="32"/>
      <w:szCs w:val="32"/>
    </w:rPr>
  </w:style>
  <w:style w:type="paragraph" w:styleId="2">
    <w:name w:val="heading 2"/>
    <w:basedOn w:val="a"/>
    <w:next w:val="a"/>
    <w:link w:val="20"/>
    <w:qFormat/>
    <w:rsid w:val="00CA49A9"/>
    <w:pPr>
      <w:keepNext/>
      <w:widowControl/>
      <w:autoSpaceDE/>
      <w:autoSpaceDN/>
      <w:adjustRightInd/>
      <w:spacing w:before="240" w:after="60"/>
      <w:outlineLvl w:val="1"/>
    </w:pPr>
    <w:rPr>
      <w:b/>
      <w:bCs/>
      <w:i/>
      <w:iCs/>
      <w:sz w:val="28"/>
      <w:szCs w:val="28"/>
    </w:rPr>
  </w:style>
  <w:style w:type="paragraph" w:styleId="3">
    <w:name w:val="heading 3"/>
    <w:basedOn w:val="a"/>
    <w:next w:val="a"/>
    <w:link w:val="30"/>
    <w:qFormat/>
    <w:rsid w:val="00CA49A9"/>
    <w:pPr>
      <w:keepNext/>
      <w:widowControl/>
      <w:autoSpaceDE/>
      <w:autoSpaceDN/>
      <w:adjustRightInd/>
      <w:spacing w:before="240" w:after="60"/>
      <w:outlineLvl w:val="2"/>
    </w:pPr>
    <w:rPr>
      <w:b/>
      <w:bCs/>
      <w:sz w:val="26"/>
      <w:szCs w:val="26"/>
    </w:rPr>
  </w:style>
  <w:style w:type="paragraph" w:styleId="4">
    <w:name w:val="heading 4"/>
    <w:basedOn w:val="a"/>
    <w:next w:val="a"/>
    <w:link w:val="40"/>
    <w:uiPriority w:val="9"/>
    <w:qFormat/>
    <w:rsid w:val="00CA49A9"/>
    <w:pPr>
      <w:keepNext/>
      <w:widowControl/>
      <w:autoSpaceDE/>
      <w:autoSpaceDN/>
      <w:adjustRightInd/>
      <w:ind w:right="774"/>
      <w:jc w:val="center"/>
      <w:outlineLvl w:val="3"/>
    </w:pPr>
    <w:rPr>
      <w:rFonts w:ascii="Times New Roman" w:hAnsi="Times New Roman" w:cs="Times New Roman"/>
      <w:b/>
      <w:bCs/>
      <w:sz w:val="22"/>
      <w:szCs w:val="24"/>
    </w:rPr>
  </w:style>
  <w:style w:type="paragraph" w:styleId="5">
    <w:name w:val="heading 5"/>
    <w:basedOn w:val="a"/>
    <w:next w:val="a"/>
    <w:link w:val="50"/>
    <w:unhideWhenUsed/>
    <w:qFormat/>
    <w:rsid w:val="004B16B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96329"/>
    <w:pPr>
      <w:widowControl/>
      <w:autoSpaceDE/>
      <w:autoSpaceDN/>
      <w:adjustRightInd/>
      <w:spacing w:before="280" w:after="80" w:line="360" w:lineRule="auto"/>
      <w:outlineLvl w:val="5"/>
    </w:pPr>
    <w:rPr>
      <w:rFonts w:asciiTheme="majorHAnsi" w:eastAsiaTheme="majorEastAsia" w:hAnsiTheme="majorHAnsi" w:cstheme="majorBidi"/>
      <w:b/>
      <w:bCs/>
      <w:i/>
      <w:iCs/>
      <w:sz w:val="22"/>
      <w:szCs w:val="22"/>
      <w:lang w:val="en-US" w:eastAsia="en-US" w:bidi="en-US"/>
    </w:rPr>
  </w:style>
  <w:style w:type="paragraph" w:styleId="7">
    <w:name w:val="heading 7"/>
    <w:basedOn w:val="a"/>
    <w:next w:val="a"/>
    <w:link w:val="70"/>
    <w:unhideWhenUsed/>
    <w:qFormat/>
    <w:rsid w:val="00D96329"/>
    <w:pPr>
      <w:widowControl/>
      <w:autoSpaceDE/>
      <w:autoSpaceDN/>
      <w:adjustRightInd/>
      <w:spacing w:before="280" w:line="360" w:lineRule="auto"/>
      <w:outlineLvl w:val="6"/>
    </w:pPr>
    <w:rPr>
      <w:rFonts w:asciiTheme="majorHAnsi" w:eastAsiaTheme="majorEastAsia" w:hAnsiTheme="majorHAnsi" w:cstheme="majorBidi"/>
      <w:b/>
      <w:bCs/>
      <w:i/>
      <w:iCs/>
      <w:lang w:val="en-US" w:eastAsia="en-US" w:bidi="en-US"/>
    </w:rPr>
  </w:style>
  <w:style w:type="paragraph" w:styleId="8">
    <w:name w:val="heading 8"/>
    <w:basedOn w:val="a"/>
    <w:next w:val="a"/>
    <w:link w:val="80"/>
    <w:uiPriority w:val="9"/>
    <w:semiHidden/>
    <w:unhideWhenUsed/>
    <w:qFormat/>
    <w:rsid w:val="00D96329"/>
    <w:pPr>
      <w:widowControl/>
      <w:autoSpaceDE/>
      <w:autoSpaceDN/>
      <w:adjustRightInd/>
      <w:spacing w:before="280" w:line="360" w:lineRule="auto"/>
      <w:outlineLvl w:val="7"/>
    </w:pPr>
    <w:rPr>
      <w:rFonts w:asciiTheme="majorHAnsi" w:eastAsiaTheme="majorEastAsia" w:hAnsiTheme="majorHAnsi" w:cstheme="majorBidi"/>
      <w:b/>
      <w:bCs/>
      <w:i/>
      <w:iCs/>
      <w:sz w:val="18"/>
      <w:szCs w:val="18"/>
      <w:lang w:val="en-US" w:eastAsia="en-US" w:bidi="en-US"/>
    </w:rPr>
  </w:style>
  <w:style w:type="paragraph" w:styleId="9">
    <w:name w:val="heading 9"/>
    <w:basedOn w:val="a"/>
    <w:next w:val="a"/>
    <w:link w:val="90"/>
    <w:uiPriority w:val="9"/>
    <w:semiHidden/>
    <w:unhideWhenUsed/>
    <w:qFormat/>
    <w:rsid w:val="00D96329"/>
    <w:pPr>
      <w:widowControl/>
      <w:autoSpaceDE/>
      <w:autoSpaceDN/>
      <w:adjustRightInd/>
      <w:spacing w:before="280" w:line="360" w:lineRule="auto"/>
      <w:outlineLvl w:val="8"/>
    </w:pPr>
    <w:rPr>
      <w:rFonts w:asciiTheme="majorHAnsi" w:eastAsiaTheme="majorEastAsia" w:hAnsiTheme="majorHAnsi" w:cstheme="majorBidi"/>
      <w:i/>
      <w:iCs/>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49A9"/>
    <w:rPr>
      <w:rFonts w:ascii="Arial" w:eastAsia="Times New Roman" w:hAnsi="Arial" w:cs="Arial"/>
      <w:b/>
      <w:bCs/>
      <w:kern w:val="32"/>
      <w:sz w:val="32"/>
      <w:szCs w:val="32"/>
      <w:lang w:eastAsia="ru-RU"/>
    </w:rPr>
  </w:style>
  <w:style w:type="character" w:customStyle="1" w:styleId="20">
    <w:name w:val="Заголовок 2 Знак"/>
    <w:basedOn w:val="a0"/>
    <w:link w:val="2"/>
    <w:rsid w:val="00CA49A9"/>
    <w:rPr>
      <w:rFonts w:ascii="Arial" w:eastAsia="Times New Roman" w:hAnsi="Arial" w:cs="Arial"/>
      <w:b/>
      <w:bCs/>
      <w:i/>
      <w:iCs/>
      <w:sz w:val="28"/>
      <w:szCs w:val="28"/>
      <w:lang w:eastAsia="ru-RU"/>
    </w:rPr>
  </w:style>
  <w:style w:type="character" w:customStyle="1" w:styleId="30">
    <w:name w:val="Заголовок 3 Знак"/>
    <w:basedOn w:val="a0"/>
    <w:link w:val="3"/>
    <w:rsid w:val="00CA49A9"/>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CA49A9"/>
    <w:rPr>
      <w:rFonts w:ascii="Times New Roman" w:eastAsia="Times New Roman" w:hAnsi="Times New Roman" w:cs="Times New Roman"/>
      <w:b/>
      <w:bCs/>
      <w:szCs w:val="24"/>
      <w:lang w:eastAsia="ru-RU"/>
    </w:rPr>
  </w:style>
  <w:style w:type="character" w:customStyle="1" w:styleId="mw-headline">
    <w:name w:val="mw-headline"/>
    <w:basedOn w:val="a0"/>
    <w:rsid w:val="00CA49A9"/>
  </w:style>
  <w:style w:type="paragraph" w:styleId="a3">
    <w:name w:val="Body Text Indent"/>
    <w:basedOn w:val="a"/>
    <w:link w:val="a4"/>
    <w:rsid w:val="00CA49A9"/>
    <w:pPr>
      <w:widowControl/>
      <w:autoSpaceDE/>
      <w:autoSpaceDN/>
      <w:adjustRightInd/>
      <w:ind w:left="1080"/>
    </w:pPr>
    <w:rPr>
      <w:rFonts w:ascii="Times New Roman" w:hAnsi="Times New Roman" w:cs="Times New Roman"/>
      <w:sz w:val="24"/>
      <w:szCs w:val="28"/>
    </w:rPr>
  </w:style>
  <w:style w:type="character" w:customStyle="1" w:styleId="a4">
    <w:name w:val="Основной текст с отступом Знак"/>
    <w:basedOn w:val="a0"/>
    <w:link w:val="a3"/>
    <w:rsid w:val="00CA49A9"/>
    <w:rPr>
      <w:rFonts w:ascii="Times New Roman" w:eastAsia="Times New Roman" w:hAnsi="Times New Roman" w:cs="Times New Roman"/>
      <w:sz w:val="24"/>
      <w:szCs w:val="28"/>
      <w:lang w:eastAsia="ru-RU"/>
    </w:rPr>
  </w:style>
  <w:style w:type="paragraph" w:styleId="a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6"/>
    <w:uiPriority w:val="99"/>
    <w:rsid w:val="00CA49A9"/>
    <w:pPr>
      <w:widowControl/>
      <w:autoSpaceDE/>
      <w:autoSpaceDN/>
      <w:adjustRightInd/>
      <w:spacing w:after="120"/>
    </w:pPr>
    <w:rPr>
      <w:rFonts w:ascii="Times New Roman" w:hAnsi="Times New Roman" w:cs="Times New Roman"/>
      <w:sz w:val="24"/>
      <w:szCs w:val="24"/>
    </w:rPr>
  </w:style>
  <w:style w:type="character" w:customStyle="1" w:styleId="a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5"/>
    <w:uiPriority w:val="99"/>
    <w:rsid w:val="00CA49A9"/>
    <w:rPr>
      <w:rFonts w:ascii="Times New Roman" w:eastAsia="Times New Roman" w:hAnsi="Times New Roman" w:cs="Times New Roman"/>
      <w:sz w:val="24"/>
      <w:szCs w:val="24"/>
      <w:lang w:eastAsia="ru-RU"/>
    </w:rPr>
  </w:style>
  <w:style w:type="paragraph" w:styleId="a7">
    <w:name w:val="Normal (Web)"/>
    <w:basedOn w:val="a"/>
    <w:uiPriority w:val="99"/>
    <w:rsid w:val="00CA49A9"/>
    <w:pPr>
      <w:widowControl/>
      <w:autoSpaceDE/>
      <w:autoSpaceDN/>
      <w:adjustRightInd/>
      <w:spacing w:before="100" w:beforeAutospacing="1" w:after="100" w:afterAutospacing="1"/>
    </w:pPr>
    <w:rPr>
      <w:rFonts w:ascii="Times New Roman" w:hAnsi="Times New Roman" w:cs="Times New Roman"/>
      <w:sz w:val="24"/>
      <w:szCs w:val="24"/>
    </w:rPr>
  </w:style>
  <w:style w:type="character" w:styleId="a8">
    <w:name w:val="Strong"/>
    <w:basedOn w:val="a0"/>
    <w:qFormat/>
    <w:rsid w:val="00CA49A9"/>
    <w:rPr>
      <w:b/>
      <w:bCs/>
    </w:rPr>
  </w:style>
  <w:style w:type="character" w:styleId="a9">
    <w:name w:val="Emphasis"/>
    <w:basedOn w:val="a0"/>
    <w:qFormat/>
    <w:rsid w:val="00CA49A9"/>
    <w:rPr>
      <w:i/>
      <w:iCs/>
    </w:rPr>
  </w:style>
  <w:style w:type="paragraph" w:styleId="aa">
    <w:name w:val="Title"/>
    <w:basedOn w:val="a"/>
    <w:link w:val="ab"/>
    <w:uiPriority w:val="99"/>
    <w:qFormat/>
    <w:rsid w:val="00CA49A9"/>
    <w:pPr>
      <w:widowControl/>
      <w:autoSpaceDE/>
      <w:autoSpaceDN/>
      <w:adjustRightInd/>
      <w:jc w:val="center"/>
    </w:pPr>
    <w:rPr>
      <w:rFonts w:ascii="Times New Roman" w:hAnsi="Times New Roman" w:cs="Times New Roman"/>
      <w:b/>
      <w:bCs/>
      <w:sz w:val="28"/>
      <w:szCs w:val="28"/>
    </w:rPr>
  </w:style>
  <w:style w:type="character" w:customStyle="1" w:styleId="ab">
    <w:name w:val="Название Знак"/>
    <w:basedOn w:val="a0"/>
    <w:link w:val="aa"/>
    <w:uiPriority w:val="10"/>
    <w:rsid w:val="00CA49A9"/>
    <w:rPr>
      <w:rFonts w:ascii="Times New Roman" w:eastAsia="Times New Roman" w:hAnsi="Times New Roman" w:cs="Times New Roman"/>
      <w:b/>
      <w:bCs/>
      <w:sz w:val="28"/>
      <w:szCs w:val="28"/>
      <w:lang w:eastAsia="ru-RU"/>
    </w:rPr>
  </w:style>
  <w:style w:type="paragraph" w:styleId="ac">
    <w:name w:val="List Paragraph"/>
    <w:basedOn w:val="a"/>
    <w:uiPriority w:val="34"/>
    <w:qFormat/>
    <w:rsid w:val="00CA49A9"/>
    <w:pPr>
      <w:ind w:left="720"/>
      <w:contextualSpacing/>
    </w:pPr>
  </w:style>
  <w:style w:type="paragraph" w:styleId="21">
    <w:name w:val="Body Text Indent 2"/>
    <w:basedOn w:val="a"/>
    <w:link w:val="22"/>
    <w:unhideWhenUsed/>
    <w:rsid w:val="00CA49A9"/>
    <w:pPr>
      <w:spacing w:after="120" w:line="480" w:lineRule="auto"/>
      <w:ind w:left="283"/>
    </w:pPr>
  </w:style>
  <w:style w:type="character" w:customStyle="1" w:styleId="22">
    <w:name w:val="Основной текст с отступом 2 Знак"/>
    <w:basedOn w:val="a0"/>
    <w:link w:val="21"/>
    <w:rsid w:val="00CA49A9"/>
    <w:rPr>
      <w:rFonts w:ascii="Arial" w:eastAsia="Times New Roman" w:hAnsi="Arial" w:cs="Arial"/>
      <w:sz w:val="20"/>
      <w:szCs w:val="20"/>
      <w:lang w:eastAsia="ru-RU"/>
    </w:rPr>
  </w:style>
  <w:style w:type="paragraph" w:customStyle="1" w:styleId="31">
    <w:name w:val="Основной текст с отступом 31"/>
    <w:basedOn w:val="a"/>
    <w:rsid w:val="00CA49A9"/>
    <w:pPr>
      <w:widowControl/>
      <w:autoSpaceDE/>
      <w:autoSpaceDN/>
      <w:adjustRightInd/>
      <w:ind w:firstLine="709"/>
      <w:jc w:val="both"/>
    </w:pPr>
    <w:rPr>
      <w:rFonts w:ascii="Times New Roman" w:hAnsi="Times New Roman" w:cs="Times New Roman"/>
      <w:sz w:val="28"/>
    </w:rPr>
  </w:style>
  <w:style w:type="paragraph" w:styleId="ad">
    <w:name w:val="Block Text"/>
    <w:basedOn w:val="a"/>
    <w:rsid w:val="00CA49A9"/>
    <w:pPr>
      <w:widowControl/>
      <w:autoSpaceDE/>
      <w:autoSpaceDN/>
      <w:adjustRightInd/>
      <w:ind w:left="2992" w:right="2981"/>
      <w:jc w:val="both"/>
    </w:pPr>
    <w:rPr>
      <w:rFonts w:cs="Times New Roman"/>
      <w:sz w:val="18"/>
      <w:szCs w:val="24"/>
    </w:rPr>
  </w:style>
  <w:style w:type="paragraph" w:styleId="ae">
    <w:name w:val="Balloon Text"/>
    <w:basedOn w:val="a"/>
    <w:link w:val="af"/>
    <w:uiPriority w:val="99"/>
    <w:semiHidden/>
    <w:unhideWhenUsed/>
    <w:rsid w:val="00CA49A9"/>
    <w:pPr>
      <w:widowControl/>
      <w:autoSpaceDE/>
      <w:autoSpaceDN/>
      <w:adjustRightInd/>
    </w:pPr>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CA49A9"/>
    <w:rPr>
      <w:rFonts w:ascii="Tahoma" w:eastAsia="Calibri" w:hAnsi="Tahoma" w:cs="Tahoma"/>
      <w:sz w:val="16"/>
      <w:szCs w:val="16"/>
    </w:rPr>
  </w:style>
  <w:style w:type="paragraph" w:customStyle="1" w:styleId="af0">
    <w:name w:val="Основной_т"/>
    <w:basedOn w:val="a"/>
    <w:rsid w:val="00CA49A9"/>
    <w:pPr>
      <w:spacing w:line="273" w:lineRule="exact"/>
      <w:ind w:firstLine="576"/>
      <w:jc w:val="both"/>
    </w:pPr>
    <w:rPr>
      <w:rFonts w:ascii="Times New Roman" w:hAnsi="Times New Roman" w:cs="Times New Roman"/>
      <w:sz w:val="24"/>
      <w:szCs w:val="24"/>
    </w:rPr>
  </w:style>
  <w:style w:type="table" w:styleId="af1">
    <w:name w:val="Table Grid"/>
    <w:basedOn w:val="a1"/>
    <w:uiPriority w:val="59"/>
    <w:rsid w:val="00CA49A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note text"/>
    <w:aliases w:val="Знак6,F1"/>
    <w:basedOn w:val="a"/>
    <w:link w:val="af3"/>
    <w:unhideWhenUsed/>
    <w:rsid w:val="00CA49A9"/>
    <w:pPr>
      <w:widowControl/>
      <w:autoSpaceDE/>
      <w:autoSpaceDN/>
      <w:adjustRightInd/>
    </w:pPr>
    <w:rPr>
      <w:rFonts w:ascii="Calibri" w:eastAsia="Calibri" w:hAnsi="Calibri" w:cs="Times New Roman"/>
      <w:lang w:eastAsia="en-US"/>
    </w:rPr>
  </w:style>
  <w:style w:type="character" w:customStyle="1" w:styleId="af3">
    <w:name w:val="Текст сноски Знак"/>
    <w:aliases w:val="Знак6 Знак,F1 Знак"/>
    <w:basedOn w:val="a0"/>
    <w:link w:val="af2"/>
    <w:rsid w:val="00CA49A9"/>
    <w:rPr>
      <w:rFonts w:ascii="Calibri" w:eastAsia="Calibri" w:hAnsi="Calibri" w:cs="Times New Roman"/>
      <w:sz w:val="20"/>
      <w:szCs w:val="20"/>
    </w:rPr>
  </w:style>
  <w:style w:type="character" w:styleId="af4">
    <w:name w:val="footnote reference"/>
    <w:basedOn w:val="a0"/>
    <w:unhideWhenUsed/>
    <w:rsid w:val="00CA49A9"/>
    <w:rPr>
      <w:vertAlign w:val="superscript"/>
    </w:rPr>
  </w:style>
  <w:style w:type="paragraph" w:styleId="af5">
    <w:name w:val="header"/>
    <w:basedOn w:val="a"/>
    <w:link w:val="af6"/>
    <w:uiPriority w:val="99"/>
    <w:unhideWhenUsed/>
    <w:rsid w:val="00CA49A9"/>
    <w:pPr>
      <w:tabs>
        <w:tab w:val="center" w:pos="4677"/>
        <w:tab w:val="right" w:pos="9355"/>
      </w:tabs>
    </w:pPr>
  </w:style>
  <w:style w:type="character" w:customStyle="1" w:styleId="af6">
    <w:name w:val="Верхний колонтитул Знак"/>
    <w:basedOn w:val="a0"/>
    <w:link w:val="af5"/>
    <w:uiPriority w:val="99"/>
    <w:rsid w:val="00CA49A9"/>
    <w:rPr>
      <w:rFonts w:ascii="Arial" w:eastAsia="Times New Roman" w:hAnsi="Arial" w:cs="Arial"/>
      <w:sz w:val="20"/>
      <w:szCs w:val="20"/>
      <w:lang w:eastAsia="ru-RU"/>
    </w:rPr>
  </w:style>
  <w:style w:type="paragraph" w:styleId="af7">
    <w:name w:val="footer"/>
    <w:basedOn w:val="a"/>
    <w:link w:val="af8"/>
    <w:uiPriority w:val="99"/>
    <w:unhideWhenUsed/>
    <w:rsid w:val="00CA49A9"/>
    <w:pPr>
      <w:tabs>
        <w:tab w:val="center" w:pos="4677"/>
        <w:tab w:val="right" w:pos="9355"/>
      </w:tabs>
    </w:pPr>
  </w:style>
  <w:style w:type="character" w:customStyle="1" w:styleId="af8">
    <w:name w:val="Нижний колонтитул Знак"/>
    <w:basedOn w:val="a0"/>
    <w:link w:val="af7"/>
    <w:uiPriority w:val="99"/>
    <w:rsid w:val="00CA49A9"/>
    <w:rPr>
      <w:rFonts w:ascii="Arial" w:eastAsia="Times New Roman" w:hAnsi="Arial" w:cs="Arial"/>
      <w:sz w:val="20"/>
      <w:szCs w:val="20"/>
      <w:lang w:eastAsia="ru-RU"/>
    </w:rPr>
  </w:style>
  <w:style w:type="paragraph" w:customStyle="1" w:styleId="ConsPlusTitle">
    <w:name w:val="ConsPlusTitle"/>
    <w:rsid w:val="00CA49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2">
    <w:name w:val="Body Text Indent 3"/>
    <w:basedOn w:val="a"/>
    <w:link w:val="33"/>
    <w:unhideWhenUsed/>
    <w:rsid w:val="00CA49A9"/>
    <w:pPr>
      <w:widowControl/>
      <w:autoSpaceDE/>
      <w:autoSpaceDN/>
      <w:adjustRightInd/>
      <w:spacing w:after="120" w:line="276" w:lineRule="auto"/>
      <w:ind w:left="283"/>
    </w:pPr>
    <w:rPr>
      <w:rFonts w:ascii="Calibri" w:eastAsia="Calibri" w:hAnsi="Calibri" w:cs="Times New Roman"/>
      <w:sz w:val="16"/>
      <w:szCs w:val="16"/>
      <w:lang w:eastAsia="en-US"/>
    </w:rPr>
  </w:style>
  <w:style w:type="character" w:customStyle="1" w:styleId="33">
    <w:name w:val="Основной текст с отступом 3 Знак"/>
    <w:basedOn w:val="a0"/>
    <w:link w:val="32"/>
    <w:uiPriority w:val="99"/>
    <w:rsid w:val="00CA49A9"/>
    <w:rPr>
      <w:rFonts w:ascii="Calibri" w:eastAsia="Calibri" w:hAnsi="Calibri" w:cs="Times New Roman"/>
      <w:sz w:val="16"/>
      <w:szCs w:val="16"/>
    </w:rPr>
  </w:style>
  <w:style w:type="paragraph" w:customStyle="1" w:styleId="11">
    <w:name w:val="Обычный1"/>
    <w:rsid w:val="00CA49A9"/>
    <w:pPr>
      <w:widowControl w:val="0"/>
      <w:spacing w:after="0" w:line="240" w:lineRule="auto"/>
      <w:ind w:firstLine="567"/>
      <w:jc w:val="both"/>
    </w:pPr>
    <w:rPr>
      <w:rFonts w:ascii="Times New Roman" w:eastAsia="Times New Roman" w:hAnsi="Times New Roman" w:cs="Times New Roman"/>
      <w:snapToGrid w:val="0"/>
      <w:sz w:val="24"/>
      <w:szCs w:val="20"/>
      <w:lang w:eastAsia="ru-RU"/>
    </w:rPr>
  </w:style>
  <w:style w:type="paragraph" w:styleId="34">
    <w:name w:val="Body Text 3"/>
    <w:basedOn w:val="a"/>
    <w:link w:val="35"/>
    <w:unhideWhenUsed/>
    <w:rsid w:val="00CA49A9"/>
    <w:pPr>
      <w:spacing w:after="120"/>
    </w:pPr>
    <w:rPr>
      <w:sz w:val="16"/>
      <w:szCs w:val="16"/>
    </w:rPr>
  </w:style>
  <w:style w:type="character" w:customStyle="1" w:styleId="35">
    <w:name w:val="Основной текст 3 Знак"/>
    <w:basedOn w:val="a0"/>
    <w:link w:val="34"/>
    <w:rsid w:val="00CA49A9"/>
    <w:rPr>
      <w:rFonts w:ascii="Arial" w:eastAsia="Times New Roman" w:hAnsi="Arial" w:cs="Arial"/>
      <w:sz w:val="16"/>
      <w:szCs w:val="16"/>
      <w:lang w:eastAsia="ru-RU"/>
    </w:rPr>
  </w:style>
  <w:style w:type="character" w:customStyle="1" w:styleId="dash041e005f0431005f044b005f0447005f043d005f044b005f0439005f005fchar1char1">
    <w:name w:val="dash041e_005f0431_005f044b_005f0447_005f043d_005f044b_005f0439_005f_005fchar1__char1"/>
    <w:basedOn w:val="a0"/>
    <w:rsid w:val="00CA49A9"/>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CA49A9"/>
    <w:pPr>
      <w:widowControl/>
      <w:autoSpaceDE/>
      <w:autoSpaceDN/>
      <w:adjustRightInd/>
    </w:pPr>
    <w:rPr>
      <w:rFonts w:ascii="Times New Roman" w:hAnsi="Times New Roman" w:cs="Times New Roman"/>
      <w:sz w:val="24"/>
      <w:szCs w:val="24"/>
    </w:rPr>
  </w:style>
  <w:style w:type="paragraph" w:customStyle="1" w:styleId="ConsPlusNormal">
    <w:name w:val="ConsPlusNormal"/>
    <w:rsid w:val="00CA49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3">
    <w:name w:val="FR3"/>
    <w:rsid w:val="00CA49A9"/>
    <w:pPr>
      <w:widowControl w:val="0"/>
      <w:autoSpaceDE w:val="0"/>
      <w:autoSpaceDN w:val="0"/>
      <w:adjustRightInd w:val="0"/>
      <w:spacing w:after="0" w:line="300" w:lineRule="auto"/>
      <w:ind w:left="714" w:firstLine="720"/>
      <w:jc w:val="both"/>
    </w:pPr>
    <w:rPr>
      <w:rFonts w:ascii="Times New Roman" w:eastAsia="Times New Roman" w:hAnsi="Times New Roman" w:cs="Times New Roman"/>
      <w:sz w:val="28"/>
      <w:szCs w:val="28"/>
    </w:rPr>
  </w:style>
  <w:style w:type="paragraph" w:customStyle="1" w:styleId="FR4">
    <w:name w:val="FR4"/>
    <w:rsid w:val="00CA49A9"/>
    <w:pPr>
      <w:widowControl w:val="0"/>
      <w:autoSpaceDE w:val="0"/>
      <w:autoSpaceDN w:val="0"/>
      <w:adjustRightInd w:val="0"/>
      <w:spacing w:after="0" w:line="300" w:lineRule="auto"/>
      <w:ind w:left="714" w:firstLine="720"/>
      <w:jc w:val="both"/>
    </w:pPr>
    <w:rPr>
      <w:rFonts w:ascii="Arial" w:eastAsia="Times New Roman" w:hAnsi="Arial" w:cs="Arial"/>
      <w:sz w:val="28"/>
      <w:szCs w:val="28"/>
    </w:rPr>
  </w:style>
  <w:style w:type="paragraph" w:customStyle="1" w:styleId="FR1">
    <w:name w:val="FR1"/>
    <w:rsid w:val="00CA49A9"/>
    <w:pPr>
      <w:widowControl w:val="0"/>
      <w:autoSpaceDE w:val="0"/>
      <w:autoSpaceDN w:val="0"/>
      <w:adjustRightInd w:val="0"/>
      <w:spacing w:after="0" w:line="240" w:lineRule="auto"/>
      <w:ind w:left="714" w:hanging="357"/>
      <w:jc w:val="right"/>
    </w:pPr>
    <w:rPr>
      <w:rFonts w:ascii="Courier New" w:eastAsia="Times New Roman" w:hAnsi="Courier New" w:cs="Courier New"/>
      <w:sz w:val="36"/>
      <w:szCs w:val="36"/>
    </w:rPr>
  </w:style>
  <w:style w:type="paragraph" w:customStyle="1" w:styleId="af9">
    <w:name w:val="Новый"/>
    <w:basedOn w:val="a"/>
    <w:rsid w:val="00CA49A9"/>
    <w:pPr>
      <w:widowControl/>
      <w:autoSpaceDE/>
      <w:autoSpaceDN/>
      <w:adjustRightInd/>
      <w:spacing w:line="360" w:lineRule="auto"/>
      <w:ind w:firstLine="454"/>
      <w:jc w:val="both"/>
    </w:pPr>
    <w:rPr>
      <w:rFonts w:ascii="Times New Roman" w:hAnsi="Times New Roman" w:cs="Times New Roman"/>
      <w:sz w:val="28"/>
      <w:szCs w:val="24"/>
      <w:lang w:eastAsia="en-US" w:bidi="en-US"/>
    </w:rPr>
  </w:style>
  <w:style w:type="paragraph" w:customStyle="1" w:styleId="Abstract">
    <w:name w:val="Abstract"/>
    <w:basedOn w:val="a"/>
    <w:link w:val="Abstract0"/>
    <w:rsid w:val="00CA49A9"/>
    <w:pPr>
      <w:spacing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basedOn w:val="a0"/>
    <w:link w:val="Abstract"/>
    <w:rsid w:val="00CA49A9"/>
    <w:rPr>
      <w:rFonts w:ascii="Times New Roman" w:eastAsia="@Arial Unicode MS" w:hAnsi="Times New Roman" w:cs="Times New Roman"/>
      <w:sz w:val="28"/>
      <w:szCs w:val="28"/>
      <w:lang w:eastAsia="ru-RU"/>
    </w:rPr>
  </w:style>
  <w:style w:type="paragraph" w:customStyle="1" w:styleId="afa">
    <w:name w:val="А_основной"/>
    <w:basedOn w:val="a"/>
    <w:link w:val="afb"/>
    <w:qFormat/>
    <w:rsid w:val="00CA49A9"/>
    <w:pPr>
      <w:widowControl/>
      <w:autoSpaceDE/>
      <w:autoSpaceDN/>
      <w:adjustRightInd/>
      <w:spacing w:line="360" w:lineRule="auto"/>
      <w:ind w:firstLine="454"/>
      <w:jc w:val="both"/>
    </w:pPr>
    <w:rPr>
      <w:rFonts w:ascii="Times New Roman" w:eastAsia="Calibri" w:hAnsi="Times New Roman" w:cs="Times New Roman"/>
      <w:sz w:val="28"/>
      <w:szCs w:val="28"/>
      <w:lang w:eastAsia="en-US"/>
    </w:rPr>
  </w:style>
  <w:style w:type="character" w:customStyle="1" w:styleId="afb">
    <w:name w:val="А_основной Знак"/>
    <w:basedOn w:val="a0"/>
    <w:link w:val="afa"/>
    <w:rsid w:val="00CA49A9"/>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CA49A9"/>
    <w:rPr>
      <w:rFonts w:ascii="Times New Roman" w:hAnsi="Times New Roman" w:cs="Times New Roman" w:hint="default"/>
      <w:strike w:val="0"/>
      <w:dstrike w:val="0"/>
      <w:sz w:val="24"/>
      <w:szCs w:val="24"/>
      <w:u w:val="none"/>
      <w:effect w:val="none"/>
    </w:rPr>
  </w:style>
  <w:style w:type="character" w:customStyle="1" w:styleId="list005f0020paragraph005f005fchar1char1">
    <w:name w:val="list_005f0020paragraph_005f_005fchar1__char1"/>
    <w:basedOn w:val="a0"/>
    <w:rsid w:val="00CA49A9"/>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CA49A9"/>
    <w:pPr>
      <w:widowControl/>
      <w:autoSpaceDE/>
      <w:autoSpaceDN/>
      <w:adjustRightInd/>
      <w:ind w:left="720" w:firstLine="700"/>
      <w:jc w:val="both"/>
    </w:pPr>
    <w:rPr>
      <w:rFonts w:ascii="Times New Roman" w:hAnsi="Times New Roman" w:cs="Times New Roman"/>
      <w:sz w:val="24"/>
      <w:szCs w:val="24"/>
    </w:rPr>
  </w:style>
  <w:style w:type="character" w:customStyle="1" w:styleId="dash041e005f0431005f044b005f0447005f043d005f044b005f0439char1">
    <w:name w:val="dash041e_005f0431_005f044b_005f0447_005f043d_005f044b_005f0439__char1"/>
    <w:basedOn w:val="a0"/>
    <w:rsid w:val="00CA49A9"/>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CA49A9"/>
    <w:pPr>
      <w:widowControl/>
      <w:autoSpaceDE/>
      <w:autoSpaceDN/>
      <w:adjustRightInd/>
      <w:spacing w:before="100" w:beforeAutospacing="1" w:after="115"/>
      <w:ind w:firstLine="706"/>
      <w:jc w:val="both"/>
    </w:pPr>
    <w:rPr>
      <w:rFonts w:ascii="Times New Roman" w:hAnsi="Times New Roman" w:cs="Times New Roman"/>
      <w:color w:val="000000"/>
      <w:sz w:val="24"/>
      <w:szCs w:val="24"/>
    </w:rPr>
  </w:style>
  <w:style w:type="character" w:customStyle="1" w:styleId="FontStyle23">
    <w:name w:val="Font Style23"/>
    <w:basedOn w:val="a0"/>
    <w:rsid w:val="00CA49A9"/>
    <w:rPr>
      <w:rFonts w:ascii="Times New Roman" w:hAnsi="Times New Roman" w:cs="Times New Roman"/>
      <w:b/>
      <w:bCs/>
      <w:sz w:val="10"/>
      <w:szCs w:val="10"/>
    </w:rPr>
  </w:style>
  <w:style w:type="character" w:customStyle="1" w:styleId="FontStyle30">
    <w:name w:val="Font Style30"/>
    <w:basedOn w:val="a0"/>
    <w:rsid w:val="00CA49A9"/>
    <w:rPr>
      <w:rFonts w:ascii="Times New Roman" w:hAnsi="Times New Roman" w:cs="Times New Roman"/>
      <w:b/>
      <w:bCs/>
      <w:i/>
      <w:iCs/>
      <w:spacing w:val="-20"/>
      <w:sz w:val="22"/>
      <w:szCs w:val="22"/>
    </w:rPr>
  </w:style>
  <w:style w:type="character" w:customStyle="1" w:styleId="FontStyle31">
    <w:name w:val="Font Style31"/>
    <w:basedOn w:val="a0"/>
    <w:rsid w:val="00CA49A9"/>
    <w:rPr>
      <w:rFonts w:ascii="Times New Roman" w:hAnsi="Times New Roman" w:cs="Times New Roman"/>
      <w:sz w:val="16"/>
      <w:szCs w:val="16"/>
    </w:rPr>
  </w:style>
  <w:style w:type="character" w:customStyle="1" w:styleId="FontStyle32">
    <w:name w:val="Font Style32"/>
    <w:basedOn w:val="a0"/>
    <w:rsid w:val="00CA49A9"/>
    <w:rPr>
      <w:rFonts w:ascii="Times New Roman" w:hAnsi="Times New Roman" w:cs="Times New Roman"/>
      <w:sz w:val="16"/>
      <w:szCs w:val="16"/>
    </w:rPr>
  </w:style>
  <w:style w:type="paragraph" w:customStyle="1" w:styleId="Style17">
    <w:name w:val="Style17"/>
    <w:basedOn w:val="a"/>
    <w:rsid w:val="00CA49A9"/>
    <w:pPr>
      <w:autoSpaceDN/>
      <w:adjustRightInd/>
      <w:spacing w:line="326" w:lineRule="exact"/>
      <w:ind w:firstLine="180"/>
    </w:pPr>
    <w:rPr>
      <w:rFonts w:ascii="Times New Roman" w:hAnsi="Times New Roman" w:cs="Times New Roman"/>
      <w:sz w:val="24"/>
      <w:szCs w:val="24"/>
      <w:lang w:eastAsia="ar-SA"/>
    </w:rPr>
  </w:style>
  <w:style w:type="paragraph" w:customStyle="1" w:styleId="Style18">
    <w:name w:val="Style18"/>
    <w:basedOn w:val="a"/>
    <w:rsid w:val="00CA49A9"/>
    <w:pPr>
      <w:autoSpaceDN/>
      <w:adjustRightInd/>
      <w:spacing w:line="331" w:lineRule="exact"/>
      <w:ind w:firstLine="482"/>
      <w:jc w:val="both"/>
    </w:pPr>
    <w:rPr>
      <w:rFonts w:ascii="Times New Roman" w:hAnsi="Times New Roman" w:cs="Times New Roman"/>
      <w:sz w:val="24"/>
      <w:szCs w:val="24"/>
      <w:lang w:eastAsia="ar-SA"/>
    </w:rPr>
  </w:style>
  <w:style w:type="paragraph" w:styleId="afc">
    <w:name w:val="Plain Text"/>
    <w:basedOn w:val="a"/>
    <w:link w:val="afd"/>
    <w:unhideWhenUsed/>
    <w:rsid w:val="00CA49A9"/>
    <w:pPr>
      <w:widowControl/>
      <w:autoSpaceDE/>
      <w:autoSpaceDN/>
      <w:adjustRightInd/>
    </w:pPr>
    <w:rPr>
      <w:rFonts w:ascii="Courier New" w:hAnsi="Courier New" w:cs="Courier New"/>
      <w:sz w:val="24"/>
      <w:szCs w:val="24"/>
    </w:rPr>
  </w:style>
  <w:style w:type="character" w:customStyle="1" w:styleId="afd">
    <w:name w:val="Текст Знак"/>
    <w:basedOn w:val="a0"/>
    <w:link w:val="afc"/>
    <w:rsid w:val="00CA49A9"/>
    <w:rPr>
      <w:rFonts w:ascii="Courier New" w:eastAsia="Times New Roman" w:hAnsi="Courier New" w:cs="Courier New"/>
      <w:sz w:val="24"/>
      <w:szCs w:val="24"/>
      <w:lang w:eastAsia="ru-RU"/>
    </w:rPr>
  </w:style>
  <w:style w:type="paragraph" w:customStyle="1" w:styleId="12">
    <w:name w:val="Текст1"/>
    <w:basedOn w:val="a"/>
    <w:rsid w:val="00CA49A9"/>
    <w:pPr>
      <w:widowControl/>
      <w:autoSpaceDE/>
      <w:autoSpaceDN/>
      <w:adjustRightInd/>
    </w:pPr>
    <w:rPr>
      <w:rFonts w:ascii="Courier New" w:hAnsi="Courier New" w:cs="Courier New"/>
      <w:lang w:eastAsia="ar-SA"/>
    </w:rPr>
  </w:style>
  <w:style w:type="character" w:customStyle="1" w:styleId="Zag11">
    <w:name w:val="Zag_11"/>
    <w:rsid w:val="00CA49A9"/>
  </w:style>
  <w:style w:type="paragraph" w:customStyle="1" w:styleId="Zag2">
    <w:name w:val="Zag_2"/>
    <w:basedOn w:val="a"/>
    <w:uiPriority w:val="99"/>
    <w:rsid w:val="00CA49A9"/>
    <w:pPr>
      <w:spacing w:after="129" w:line="291" w:lineRule="exact"/>
      <w:jc w:val="center"/>
    </w:pPr>
    <w:rPr>
      <w:rFonts w:ascii="Times New Roman" w:hAnsi="Times New Roman" w:cs="Times New Roman"/>
      <w:b/>
      <w:bCs/>
      <w:color w:val="000000"/>
      <w:sz w:val="24"/>
      <w:szCs w:val="24"/>
      <w:lang w:val="en-US"/>
    </w:rPr>
  </w:style>
  <w:style w:type="paragraph" w:customStyle="1" w:styleId="Zag1">
    <w:name w:val="Zag_1"/>
    <w:basedOn w:val="a"/>
    <w:uiPriority w:val="99"/>
    <w:rsid w:val="00CA49A9"/>
    <w:pPr>
      <w:spacing w:after="337" w:line="302" w:lineRule="exact"/>
      <w:jc w:val="center"/>
    </w:pPr>
    <w:rPr>
      <w:rFonts w:ascii="Times New Roman" w:hAnsi="Times New Roman" w:cs="Times New Roman"/>
      <w:b/>
      <w:bCs/>
      <w:color w:val="000000"/>
      <w:sz w:val="24"/>
      <w:szCs w:val="24"/>
      <w:lang w:val="en-US"/>
    </w:rPr>
  </w:style>
  <w:style w:type="paragraph" w:customStyle="1" w:styleId="Osnova">
    <w:name w:val="Osnova"/>
    <w:basedOn w:val="a"/>
    <w:uiPriority w:val="99"/>
    <w:rsid w:val="00CA49A9"/>
    <w:pPr>
      <w:spacing w:line="213" w:lineRule="exact"/>
      <w:ind w:firstLine="339"/>
      <w:jc w:val="both"/>
    </w:pPr>
    <w:rPr>
      <w:rFonts w:ascii="NewtonCSanPin" w:hAnsi="NewtonCSanPin" w:cs="NewtonCSanPin"/>
      <w:color w:val="000000"/>
      <w:sz w:val="21"/>
      <w:szCs w:val="21"/>
      <w:lang w:val="en-US"/>
    </w:rPr>
  </w:style>
  <w:style w:type="paragraph" w:styleId="afe">
    <w:name w:val="No Spacing"/>
    <w:qFormat/>
    <w:rsid w:val="00CA49A9"/>
    <w:pPr>
      <w:spacing w:after="0" w:line="240" w:lineRule="auto"/>
    </w:pPr>
    <w:rPr>
      <w:rFonts w:ascii="Calibri" w:eastAsia="Calibri" w:hAnsi="Calibri" w:cs="Times New Roman"/>
    </w:rPr>
  </w:style>
  <w:style w:type="paragraph" w:styleId="aff">
    <w:name w:val="Body Text First Indent"/>
    <w:basedOn w:val="a5"/>
    <w:link w:val="aff0"/>
    <w:uiPriority w:val="99"/>
    <w:semiHidden/>
    <w:unhideWhenUsed/>
    <w:rsid w:val="00CA49A9"/>
    <w:pPr>
      <w:widowControl w:val="0"/>
      <w:autoSpaceDE w:val="0"/>
      <w:autoSpaceDN w:val="0"/>
      <w:adjustRightInd w:val="0"/>
      <w:ind w:firstLine="210"/>
    </w:pPr>
    <w:rPr>
      <w:rFonts w:ascii="Arial" w:hAnsi="Arial" w:cs="Arial"/>
      <w:sz w:val="20"/>
      <w:szCs w:val="20"/>
    </w:rPr>
  </w:style>
  <w:style w:type="character" w:customStyle="1" w:styleId="aff0">
    <w:name w:val="Красная строка Знак"/>
    <w:basedOn w:val="a6"/>
    <w:link w:val="aff"/>
    <w:uiPriority w:val="99"/>
    <w:semiHidden/>
    <w:rsid w:val="00CA49A9"/>
    <w:rPr>
      <w:rFonts w:ascii="Arial" w:eastAsia="Times New Roman" w:hAnsi="Arial" w:cs="Arial"/>
      <w:sz w:val="20"/>
      <w:szCs w:val="20"/>
      <w:lang w:eastAsia="ru-RU"/>
    </w:rPr>
  </w:style>
  <w:style w:type="paragraph" w:styleId="23">
    <w:name w:val="Body Text First Indent 2"/>
    <w:basedOn w:val="a3"/>
    <w:link w:val="24"/>
    <w:uiPriority w:val="99"/>
    <w:semiHidden/>
    <w:unhideWhenUsed/>
    <w:rsid w:val="00CA49A9"/>
    <w:pPr>
      <w:widowControl w:val="0"/>
      <w:autoSpaceDE w:val="0"/>
      <w:autoSpaceDN w:val="0"/>
      <w:adjustRightInd w:val="0"/>
      <w:spacing w:after="120"/>
      <w:ind w:left="283" w:firstLine="210"/>
    </w:pPr>
    <w:rPr>
      <w:rFonts w:ascii="Arial" w:hAnsi="Arial" w:cs="Arial"/>
      <w:sz w:val="20"/>
      <w:szCs w:val="20"/>
    </w:rPr>
  </w:style>
  <w:style w:type="character" w:customStyle="1" w:styleId="24">
    <w:name w:val="Красная строка 2 Знак"/>
    <w:basedOn w:val="a4"/>
    <w:link w:val="23"/>
    <w:uiPriority w:val="99"/>
    <w:semiHidden/>
    <w:rsid w:val="00CA49A9"/>
    <w:rPr>
      <w:rFonts w:ascii="Arial" w:eastAsia="Times New Roman" w:hAnsi="Arial" w:cs="Arial"/>
      <w:sz w:val="20"/>
      <w:szCs w:val="20"/>
      <w:lang w:eastAsia="ru-RU"/>
    </w:rPr>
  </w:style>
  <w:style w:type="paragraph" w:customStyle="1" w:styleId="normalweb">
    <w:name w:val="normalweb"/>
    <w:basedOn w:val="a"/>
    <w:rsid w:val="00F20A73"/>
    <w:pPr>
      <w:widowControl/>
      <w:autoSpaceDE/>
      <w:autoSpaceDN/>
      <w:adjustRightInd/>
      <w:spacing w:before="100" w:after="100"/>
    </w:pPr>
    <w:rPr>
      <w:color w:val="000000"/>
      <w:sz w:val="16"/>
      <w:szCs w:val="16"/>
    </w:rPr>
  </w:style>
  <w:style w:type="character" w:styleId="aff1">
    <w:name w:val="page number"/>
    <w:basedOn w:val="a0"/>
    <w:rsid w:val="00F20A73"/>
  </w:style>
  <w:style w:type="character" w:styleId="aff2">
    <w:name w:val="Hyperlink"/>
    <w:uiPriority w:val="99"/>
    <w:rsid w:val="00F20A73"/>
    <w:rPr>
      <w:color w:val="0000FF"/>
      <w:u w:val="single"/>
    </w:rPr>
  </w:style>
  <w:style w:type="paragraph" w:customStyle="1" w:styleId="Default">
    <w:name w:val="Default"/>
    <w:rsid w:val="003401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91">
    <w:name w:val="......... 9"/>
    <w:basedOn w:val="Default"/>
    <w:next w:val="Default"/>
    <w:uiPriority w:val="99"/>
    <w:rsid w:val="0034019A"/>
    <w:rPr>
      <w:color w:val="auto"/>
    </w:rPr>
  </w:style>
  <w:style w:type="paragraph" w:customStyle="1" w:styleId="aff3">
    <w:name w:val="._......"/>
    <w:basedOn w:val="Default"/>
    <w:next w:val="Default"/>
    <w:uiPriority w:val="99"/>
    <w:rsid w:val="0034019A"/>
    <w:rPr>
      <w:rFonts w:ascii="Arial" w:hAnsi="Arial" w:cs="Arial"/>
      <w:color w:val="auto"/>
    </w:rPr>
  </w:style>
  <w:style w:type="paragraph" w:customStyle="1" w:styleId="aff4">
    <w:name w:val="......."/>
    <w:basedOn w:val="Default"/>
    <w:next w:val="Default"/>
    <w:uiPriority w:val="99"/>
    <w:rsid w:val="0034019A"/>
    <w:rPr>
      <w:color w:val="auto"/>
    </w:rPr>
  </w:style>
  <w:style w:type="paragraph" w:customStyle="1" w:styleId="25">
    <w:name w:val="........ ..... 2"/>
    <w:basedOn w:val="Default"/>
    <w:next w:val="Default"/>
    <w:uiPriority w:val="99"/>
    <w:rsid w:val="0034019A"/>
    <w:rPr>
      <w:color w:val="auto"/>
    </w:rPr>
  </w:style>
  <w:style w:type="paragraph" w:styleId="aff5">
    <w:name w:val="Subtitle"/>
    <w:basedOn w:val="a"/>
    <w:link w:val="aff6"/>
    <w:qFormat/>
    <w:rsid w:val="0034019A"/>
    <w:pPr>
      <w:widowControl/>
      <w:autoSpaceDE/>
      <w:autoSpaceDN/>
      <w:adjustRightInd/>
      <w:jc w:val="center"/>
    </w:pPr>
    <w:rPr>
      <w:rFonts w:ascii="Times New Roman" w:hAnsi="Times New Roman" w:cs="Times New Roman"/>
      <w:b/>
      <w:bCs/>
      <w:sz w:val="24"/>
      <w:szCs w:val="24"/>
    </w:rPr>
  </w:style>
  <w:style w:type="character" w:customStyle="1" w:styleId="aff6">
    <w:name w:val="Подзаголовок Знак"/>
    <w:basedOn w:val="a0"/>
    <w:link w:val="aff5"/>
    <w:rsid w:val="0034019A"/>
    <w:rPr>
      <w:rFonts w:ascii="Times New Roman" w:eastAsia="Times New Roman" w:hAnsi="Times New Roman" w:cs="Times New Roman"/>
      <w:b/>
      <w:bCs/>
      <w:sz w:val="24"/>
      <w:szCs w:val="24"/>
      <w:lang w:eastAsia="ru-RU"/>
    </w:rPr>
  </w:style>
  <w:style w:type="paragraph" w:styleId="aff7">
    <w:name w:val="Document Map"/>
    <w:basedOn w:val="a"/>
    <w:link w:val="aff8"/>
    <w:semiHidden/>
    <w:unhideWhenUsed/>
    <w:rsid w:val="00697F19"/>
    <w:rPr>
      <w:rFonts w:ascii="Tahoma" w:hAnsi="Tahoma" w:cs="Tahoma"/>
      <w:sz w:val="16"/>
      <w:szCs w:val="16"/>
    </w:rPr>
  </w:style>
  <w:style w:type="character" w:customStyle="1" w:styleId="aff8">
    <w:name w:val="Схема документа Знак"/>
    <w:basedOn w:val="a0"/>
    <w:link w:val="aff7"/>
    <w:uiPriority w:val="99"/>
    <w:semiHidden/>
    <w:rsid w:val="00697F19"/>
    <w:rPr>
      <w:rFonts w:ascii="Tahoma" w:eastAsia="Times New Roman" w:hAnsi="Tahoma" w:cs="Tahoma"/>
      <w:sz w:val="16"/>
      <w:szCs w:val="16"/>
      <w:lang w:eastAsia="ru-RU"/>
    </w:rPr>
  </w:style>
  <w:style w:type="character" w:customStyle="1" w:styleId="50">
    <w:name w:val="Заголовок 5 Знак"/>
    <w:basedOn w:val="a0"/>
    <w:link w:val="5"/>
    <w:rsid w:val="004B16BE"/>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D96329"/>
    <w:rPr>
      <w:rFonts w:asciiTheme="majorHAnsi" w:eastAsiaTheme="majorEastAsia" w:hAnsiTheme="majorHAnsi" w:cstheme="majorBidi"/>
      <w:b/>
      <w:bCs/>
      <w:i/>
      <w:iCs/>
      <w:lang w:val="en-US" w:bidi="en-US"/>
    </w:rPr>
  </w:style>
  <w:style w:type="character" w:customStyle="1" w:styleId="70">
    <w:name w:val="Заголовок 7 Знак"/>
    <w:basedOn w:val="a0"/>
    <w:link w:val="7"/>
    <w:rsid w:val="00D96329"/>
    <w:rPr>
      <w:rFonts w:asciiTheme="majorHAnsi" w:eastAsiaTheme="majorEastAsia" w:hAnsiTheme="majorHAnsi" w:cstheme="majorBidi"/>
      <w:b/>
      <w:bCs/>
      <w:i/>
      <w:iCs/>
      <w:sz w:val="20"/>
      <w:szCs w:val="20"/>
      <w:lang w:val="en-US" w:bidi="en-US"/>
    </w:rPr>
  </w:style>
  <w:style w:type="character" w:customStyle="1" w:styleId="80">
    <w:name w:val="Заголовок 8 Знак"/>
    <w:basedOn w:val="a0"/>
    <w:link w:val="8"/>
    <w:uiPriority w:val="9"/>
    <w:semiHidden/>
    <w:rsid w:val="00D96329"/>
    <w:rPr>
      <w:rFonts w:asciiTheme="majorHAnsi" w:eastAsiaTheme="majorEastAsia" w:hAnsiTheme="majorHAnsi" w:cstheme="majorBidi"/>
      <w:b/>
      <w:bCs/>
      <w:i/>
      <w:iCs/>
      <w:sz w:val="18"/>
      <w:szCs w:val="18"/>
      <w:lang w:val="en-US" w:bidi="en-US"/>
    </w:rPr>
  </w:style>
  <w:style w:type="character" w:customStyle="1" w:styleId="90">
    <w:name w:val="Заголовок 9 Знак"/>
    <w:basedOn w:val="a0"/>
    <w:link w:val="9"/>
    <w:uiPriority w:val="9"/>
    <w:semiHidden/>
    <w:rsid w:val="00D96329"/>
    <w:rPr>
      <w:rFonts w:asciiTheme="majorHAnsi" w:eastAsiaTheme="majorEastAsia" w:hAnsiTheme="majorHAnsi" w:cstheme="majorBidi"/>
      <w:i/>
      <w:iCs/>
      <w:sz w:val="18"/>
      <w:szCs w:val="18"/>
      <w:lang w:val="en-US" w:bidi="en-US"/>
    </w:rPr>
  </w:style>
  <w:style w:type="paragraph" w:styleId="aff9">
    <w:name w:val="caption"/>
    <w:basedOn w:val="a"/>
    <w:next w:val="a"/>
    <w:unhideWhenUsed/>
    <w:qFormat/>
    <w:rsid w:val="00D96329"/>
    <w:pPr>
      <w:widowControl/>
      <w:autoSpaceDE/>
      <w:autoSpaceDN/>
      <w:adjustRightInd/>
      <w:spacing w:after="240" w:line="480" w:lineRule="auto"/>
      <w:ind w:firstLine="360"/>
    </w:pPr>
    <w:rPr>
      <w:rFonts w:asciiTheme="minorHAnsi" w:eastAsiaTheme="minorHAnsi" w:hAnsiTheme="minorHAnsi" w:cstheme="minorBidi"/>
      <w:b/>
      <w:bCs/>
      <w:sz w:val="18"/>
      <w:szCs w:val="18"/>
      <w:lang w:val="en-US" w:eastAsia="en-US" w:bidi="en-US"/>
    </w:rPr>
  </w:style>
  <w:style w:type="paragraph" w:styleId="26">
    <w:name w:val="Quote"/>
    <w:basedOn w:val="a"/>
    <w:next w:val="a"/>
    <w:link w:val="27"/>
    <w:uiPriority w:val="29"/>
    <w:qFormat/>
    <w:rsid w:val="00D96329"/>
    <w:pPr>
      <w:widowControl/>
      <w:autoSpaceDE/>
      <w:autoSpaceDN/>
      <w:adjustRightInd/>
      <w:spacing w:after="240" w:line="480" w:lineRule="auto"/>
      <w:ind w:firstLine="360"/>
    </w:pPr>
    <w:rPr>
      <w:rFonts w:asciiTheme="minorHAnsi" w:eastAsiaTheme="minorHAnsi" w:hAnsiTheme="minorHAnsi" w:cstheme="minorBidi"/>
      <w:color w:val="5A5A5A" w:themeColor="text1" w:themeTint="A5"/>
      <w:sz w:val="22"/>
      <w:szCs w:val="22"/>
      <w:lang w:val="en-US" w:eastAsia="en-US" w:bidi="en-US"/>
    </w:rPr>
  </w:style>
  <w:style w:type="character" w:customStyle="1" w:styleId="27">
    <w:name w:val="Цитата 2 Знак"/>
    <w:basedOn w:val="a0"/>
    <w:link w:val="26"/>
    <w:uiPriority w:val="29"/>
    <w:rsid w:val="00D96329"/>
    <w:rPr>
      <w:color w:val="5A5A5A" w:themeColor="text1" w:themeTint="A5"/>
      <w:lang w:val="en-US" w:bidi="en-US"/>
    </w:rPr>
  </w:style>
  <w:style w:type="paragraph" w:styleId="affa">
    <w:name w:val="Intense Quote"/>
    <w:basedOn w:val="a"/>
    <w:next w:val="a"/>
    <w:link w:val="affb"/>
    <w:uiPriority w:val="30"/>
    <w:qFormat/>
    <w:rsid w:val="00D96329"/>
    <w:pPr>
      <w:widowControl/>
      <w:autoSpaceDE/>
      <w:autoSpaceDN/>
      <w:adjustRightInd/>
      <w:spacing w:before="320" w:after="480"/>
      <w:ind w:left="720" w:right="720"/>
      <w:jc w:val="center"/>
    </w:pPr>
    <w:rPr>
      <w:rFonts w:asciiTheme="majorHAnsi" w:eastAsiaTheme="majorEastAsia" w:hAnsiTheme="majorHAnsi" w:cstheme="majorBidi"/>
      <w:i/>
      <w:iCs/>
      <w:lang w:val="en-US" w:eastAsia="en-US" w:bidi="en-US"/>
    </w:rPr>
  </w:style>
  <w:style w:type="character" w:customStyle="1" w:styleId="affb">
    <w:name w:val="Выделенная цитата Знак"/>
    <w:basedOn w:val="a0"/>
    <w:link w:val="affa"/>
    <w:uiPriority w:val="30"/>
    <w:rsid w:val="00D96329"/>
    <w:rPr>
      <w:rFonts w:asciiTheme="majorHAnsi" w:eastAsiaTheme="majorEastAsia" w:hAnsiTheme="majorHAnsi" w:cstheme="majorBidi"/>
      <w:i/>
      <w:iCs/>
      <w:sz w:val="20"/>
      <w:szCs w:val="20"/>
      <w:lang w:val="en-US" w:bidi="en-US"/>
    </w:rPr>
  </w:style>
  <w:style w:type="character" w:styleId="affc">
    <w:name w:val="Subtle Emphasis"/>
    <w:uiPriority w:val="19"/>
    <w:qFormat/>
    <w:rsid w:val="00D96329"/>
    <w:rPr>
      <w:i/>
      <w:iCs/>
      <w:color w:val="5A5A5A" w:themeColor="text1" w:themeTint="A5"/>
    </w:rPr>
  </w:style>
  <w:style w:type="character" w:styleId="affd">
    <w:name w:val="Intense Emphasis"/>
    <w:uiPriority w:val="21"/>
    <w:qFormat/>
    <w:rsid w:val="00D96329"/>
    <w:rPr>
      <w:b/>
      <w:bCs/>
      <w:i/>
      <w:iCs/>
      <w:color w:val="auto"/>
      <w:u w:val="single"/>
    </w:rPr>
  </w:style>
  <w:style w:type="character" w:styleId="affe">
    <w:name w:val="Subtle Reference"/>
    <w:uiPriority w:val="31"/>
    <w:qFormat/>
    <w:rsid w:val="00D96329"/>
    <w:rPr>
      <w:smallCaps/>
    </w:rPr>
  </w:style>
  <w:style w:type="character" w:styleId="afff">
    <w:name w:val="Intense Reference"/>
    <w:uiPriority w:val="32"/>
    <w:qFormat/>
    <w:rsid w:val="00D96329"/>
    <w:rPr>
      <w:b/>
      <w:bCs/>
      <w:smallCaps/>
      <w:color w:val="auto"/>
    </w:rPr>
  </w:style>
  <w:style w:type="character" w:styleId="afff0">
    <w:name w:val="Book Title"/>
    <w:uiPriority w:val="33"/>
    <w:qFormat/>
    <w:rsid w:val="00D96329"/>
    <w:rPr>
      <w:rFonts w:asciiTheme="majorHAnsi" w:eastAsiaTheme="majorEastAsia" w:hAnsiTheme="majorHAnsi" w:cstheme="majorBidi"/>
      <w:b/>
      <w:bCs/>
      <w:smallCaps/>
      <w:color w:val="auto"/>
      <w:u w:val="single"/>
    </w:rPr>
  </w:style>
  <w:style w:type="paragraph" w:styleId="afff1">
    <w:name w:val="TOC Heading"/>
    <w:basedOn w:val="1"/>
    <w:next w:val="a"/>
    <w:uiPriority w:val="39"/>
    <w:semiHidden/>
    <w:unhideWhenUsed/>
    <w:qFormat/>
    <w:rsid w:val="00D96329"/>
    <w:pPr>
      <w:keepNext w:val="0"/>
      <w:spacing w:before="600" w:after="0" w:line="360" w:lineRule="auto"/>
      <w:outlineLvl w:val="9"/>
    </w:pPr>
    <w:rPr>
      <w:rFonts w:asciiTheme="majorHAnsi" w:eastAsiaTheme="majorEastAsia" w:hAnsiTheme="majorHAnsi" w:cstheme="majorBidi"/>
      <w:i/>
      <w:iCs/>
      <w:kern w:val="0"/>
      <w:lang w:val="en-US" w:eastAsia="en-US" w:bidi="en-US"/>
    </w:rPr>
  </w:style>
  <w:style w:type="character" w:styleId="afff2">
    <w:name w:val="Placeholder Text"/>
    <w:basedOn w:val="a0"/>
    <w:uiPriority w:val="99"/>
    <w:semiHidden/>
    <w:rsid w:val="00D96329"/>
    <w:rPr>
      <w:color w:val="808080"/>
    </w:rPr>
  </w:style>
  <w:style w:type="paragraph" w:customStyle="1" w:styleId="afff3">
    <w:name w:val="Знак"/>
    <w:basedOn w:val="a"/>
    <w:rsid w:val="00A6100F"/>
    <w:pPr>
      <w:widowControl/>
      <w:autoSpaceDE/>
      <w:autoSpaceDN/>
      <w:adjustRightInd/>
      <w:spacing w:after="160" w:line="240" w:lineRule="exact"/>
    </w:pPr>
    <w:rPr>
      <w:rFonts w:ascii="Verdana" w:hAnsi="Verdana" w:cs="Times New Roman"/>
      <w:lang w:val="en-US" w:eastAsia="en-US"/>
    </w:rPr>
  </w:style>
  <w:style w:type="paragraph" w:customStyle="1" w:styleId="Style19">
    <w:name w:val="Style19"/>
    <w:basedOn w:val="a"/>
    <w:rsid w:val="001975B5"/>
    <w:pPr>
      <w:spacing w:line="232" w:lineRule="exact"/>
      <w:ind w:firstLine="365"/>
      <w:jc w:val="both"/>
    </w:pPr>
    <w:rPr>
      <w:rFonts w:ascii="Times New Roman" w:hAnsi="Times New Roman" w:cs="Times New Roman"/>
      <w:sz w:val="24"/>
      <w:szCs w:val="24"/>
    </w:rPr>
  </w:style>
  <w:style w:type="paragraph" w:customStyle="1" w:styleId="afff4">
    <w:name w:val="Базовый"/>
    <w:rsid w:val="00B80D54"/>
    <w:pPr>
      <w:tabs>
        <w:tab w:val="left" w:pos="709"/>
      </w:tabs>
      <w:suppressAutoHyphens/>
      <w:spacing w:line="276" w:lineRule="atLeast"/>
    </w:pPr>
    <w:rPr>
      <w:rFonts w:ascii="Calibri" w:eastAsia="Times New Roman" w:hAnsi="Calibri" w:cs="Times New Roman"/>
      <w:color w:val="00000A"/>
      <w:lang w:eastAsia="ru-RU"/>
    </w:rPr>
  </w:style>
  <w:style w:type="paragraph" w:styleId="afff5">
    <w:name w:val="List Bullet"/>
    <w:basedOn w:val="a"/>
    <w:rsid w:val="004A45D4"/>
    <w:pPr>
      <w:widowControl/>
      <w:tabs>
        <w:tab w:val="num" w:pos="360"/>
      </w:tabs>
      <w:autoSpaceDE/>
      <w:autoSpaceDN/>
      <w:adjustRightInd/>
      <w:ind w:left="360" w:hanging="360"/>
    </w:pPr>
    <w:rPr>
      <w:rFonts w:ascii="Times New Roman" w:hAnsi="Times New Roman" w:cs="Times New Roman"/>
      <w:sz w:val="24"/>
      <w:szCs w:val="24"/>
    </w:rPr>
  </w:style>
  <w:style w:type="paragraph" w:styleId="HTML">
    <w:name w:val="HTML Preformatted"/>
    <w:basedOn w:val="a"/>
    <w:link w:val="HTML0"/>
    <w:rsid w:val="004A45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4A45D4"/>
    <w:rPr>
      <w:rFonts w:ascii="Courier New" w:eastAsia="Times New Roman" w:hAnsi="Courier New" w:cs="Courier New"/>
      <w:sz w:val="20"/>
      <w:szCs w:val="20"/>
      <w:lang w:eastAsia="ru-RU"/>
    </w:rPr>
  </w:style>
  <w:style w:type="paragraph" w:customStyle="1" w:styleId="xl63">
    <w:name w:val="xl63"/>
    <w:basedOn w:val="a"/>
    <w:rsid w:val="004A45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afff6">
    <w:name w:val="А_осн"/>
    <w:basedOn w:val="a"/>
    <w:link w:val="afff7"/>
    <w:rsid w:val="004A45D4"/>
    <w:pPr>
      <w:spacing w:line="360" w:lineRule="auto"/>
      <w:ind w:firstLine="454"/>
      <w:jc w:val="both"/>
    </w:pPr>
    <w:rPr>
      <w:rFonts w:ascii="Times New Roman" w:eastAsia="@Arial Unicode MS" w:hAnsi="Times New Roman" w:cs="Times New Roman"/>
      <w:sz w:val="28"/>
      <w:szCs w:val="28"/>
    </w:rPr>
  </w:style>
  <w:style w:type="character" w:customStyle="1" w:styleId="afff7">
    <w:name w:val="А_осн Знак"/>
    <w:basedOn w:val="a0"/>
    <w:link w:val="afff6"/>
    <w:rsid w:val="004A45D4"/>
    <w:rPr>
      <w:rFonts w:ascii="Times New Roman" w:eastAsia="@Arial Unicode MS" w:hAnsi="Times New Roman" w:cs="Times New Roman"/>
      <w:sz w:val="28"/>
      <w:szCs w:val="28"/>
      <w:lang w:eastAsia="ru-RU"/>
    </w:rPr>
  </w:style>
  <w:style w:type="paragraph" w:customStyle="1" w:styleId="13">
    <w:name w:val="Абзац списка1"/>
    <w:basedOn w:val="a"/>
    <w:rsid w:val="004A45D4"/>
    <w:pPr>
      <w:widowControl/>
      <w:autoSpaceDE/>
      <w:autoSpaceDN/>
      <w:adjustRightInd/>
      <w:spacing w:after="200" w:line="276" w:lineRule="auto"/>
      <w:ind w:left="720"/>
    </w:pPr>
    <w:rPr>
      <w:rFonts w:ascii="Calibri" w:eastAsia="Calibri" w:hAnsi="Calibri" w:cs="Times New Roman"/>
      <w:sz w:val="22"/>
      <w:szCs w:val="22"/>
    </w:rPr>
  </w:style>
  <w:style w:type="paragraph" w:customStyle="1" w:styleId="14">
    <w:name w:val="Без интервала1"/>
    <w:link w:val="NoSpacingChar"/>
    <w:rsid w:val="004A45D4"/>
    <w:pPr>
      <w:spacing w:after="0" w:line="240" w:lineRule="auto"/>
    </w:pPr>
    <w:rPr>
      <w:rFonts w:ascii="Times New Roman" w:eastAsia="Calibri" w:hAnsi="Times New Roman" w:cs="Times New Roman"/>
      <w:sz w:val="20"/>
      <w:szCs w:val="20"/>
      <w:lang w:eastAsia="ru-RU"/>
    </w:rPr>
  </w:style>
  <w:style w:type="character" w:customStyle="1" w:styleId="NoSpacingChar">
    <w:name w:val="No Spacing Char"/>
    <w:basedOn w:val="a0"/>
    <w:link w:val="14"/>
    <w:locked/>
    <w:rsid w:val="004A45D4"/>
    <w:rPr>
      <w:rFonts w:ascii="Times New Roman" w:eastAsia="Calibri" w:hAnsi="Times New Roman" w:cs="Times New Roman"/>
      <w:sz w:val="20"/>
      <w:szCs w:val="20"/>
      <w:lang w:eastAsia="ru-RU"/>
    </w:rPr>
  </w:style>
  <w:style w:type="paragraph" w:customStyle="1" w:styleId="xl65">
    <w:name w:val="xl65"/>
    <w:basedOn w:val="a"/>
    <w:rsid w:val="004A45D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6">
    <w:name w:val="xl66"/>
    <w:basedOn w:val="a"/>
    <w:rsid w:val="004A45D4"/>
    <w:pPr>
      <w:widowControl/>
      <w:pBdr>
        <w:bottom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67">
    <w:name w:val="xl67"/>
    <w:basedOn w:val="a"/>
    <w:rsid w:val="004A45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8">
    <w:name w:val="xl68"/>
    <w:basedOn w:val="a"/>
    <w:rsid w:val="004A45D4"/>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69">
    <w:name w:val="xl69"/>
    <w:basedOn w:val="a"/>
    <w:rsid w:val="004A45D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0">
    <w:name w:val="xl70"/>
    <w:basedOn w:val="a"/>
    <w:rsid w:val="004A45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4A45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72">
    <w:name w:val="xl72"/>
    <w:basedOn w:val="a"/>
    <w:rsid w:val="004A45D4"/>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73">
    <w:name w:val="xl73"/>
    <w:basedOn w:val="a"/>
    <w:rsid w:val="004A45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74">
    <w:name w:val="xl74"/>
    <w:basedOn w:val="a"/>
    <w:rsid w:val="004A45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75">
    <w:name w:val="xl75"/>
    <w:basedOn w:val="a"/>
    <w:rsid w:val="004A45D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4A45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color w:val="FF0000"/>
      <w:sz w:val="24"/>
      <w:szCs w:val="24"/>
    </w:rPr>
  </w:style>
  <w:style w:type="paragraph" w:customStyle="1" w:styleId="xl77">
    <w:name w:val="xl77"/>
    <w:basedOn w:val="a"/>
    <w:rsid w:val="004A45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4A45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79">
    <w:name w:val="xl79"/>
    <w:basedOn w:val="a"/>
    <w:rsid w:val="004A45D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80">
    <w:name w:val="xl80"/>
    <w:basedOn w:val="a"/>
    <w:rsid w:val="004A45D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81">
    <w:name w:val="xl81"/>
    <w:basedOn w:val="a"/>
    <w:rsid w:val="004A45D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82">
    <w:name w:val="xl82"/>
    <w:basedOn w:val="a"/>
    <w:rsid w:val="004A45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83">
    <w:name w:val="xl83"/>
    <w:basedOn w:val="a"/>
    <w:rsid w:val="004A45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4A45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85">
    <w:name w:val="xl85"/>
    <w:basedOn w:val="a"/>
    <w:rsid w:val="004A45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rFonts w:ascii="Times New Roman" w:hAnsi="Times New Roman" w:cs="Times New Roman"/>
      <w:sz w:val="24"/>
      <w:szCs w:val="24"/>
    </w:rPr>
  </w:style>
  <w:style w:type="paragraph" w:customStyle="1" w:styleId="xl86">
    <w:name w:val="xl86"/>
    <w:basedOn w:val="a"/>
    <w:rsid w:val="004A45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87">
    <w:name w:val="xl87"/>
    <w:basedOn w:val="a"/>
    <w:rsid w:val="004A45D4"/>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88">
    <w:name w:val="xl88"/>
    <w:basedOn w:val="a"/>
    <w:rsid w:val="004A45D4"/>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89">
    <w:name w:val="xl89"/>
    <w:basedOn w:val="a"/>
    <w:rsid w:val="004A45D4"/>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pPr>
    <w:rPr>
      <w:rFonts w:ascii="Times New Roman" w:hAnsi="Times New Roman" w:cs="Times New Roman"/>
      <w:sz w:val="24"/>
      <w:szCs w:val="24"/>
    </w:rPr>
  </w:style>
  <w:style w:type="paragraph" w:customStyle="1" w:styleId="xl90">
    <w:name w:val="xl90"/>
    <w:basedOn w:val="a"/>
    <w:rsid w:val="004A45D4"/>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91">
    <w:name w:val="xl91"/>
    <w:basedOn w:val="a"/>
    <w:rsid w:val="004A45D4"/>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100" w:beforeAutospacing="1" w:after="100" w:afterAutospacing="1"/>
    </w:pPr>
    <w:rPr>
      <w:rFonts w:ascii="Times New Roman" w:hAnsi="Times New Roman" w:cs="Times New Roman"/>
      <w:sz w:val="24"/>
      <w:szCs w:val="24"/>
    </w:rPr>
  </w:style>
  <w:style w:type="paragraph" w:customStyle="1" w:styleId="xl92">
    <w:name w:val="xl92"/>
    <w:basedOn w:val="a"/>
    <w:rsid w:val="004A45D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93">
    <w:name w:val="xl93"/>
    <w:basedOn w:val="a"/>
    <w:rsid w:val="004A45D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94">
    <w:name w:val="xl94"/>
    <w:basedOn w:val="a"/>
    <w:rsid w:val="004A45D4"/>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95">
    <w:name w:val="xl95"/>
    <w:basedOn w:val="a"/>
    <w:rsid w:val="004A45D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96">
    <w:name w:val="xl96"/>
    <w:basedOn w:val="a"/>
    <w:rsid w:val="004A45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97">
    <w:name w:val="xl97"/>
    <w:basedOn w:val="a"/>
    <w:rsid w:val="004A45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Times New Roman" w:hAnsi="Times New Roman" w:cs="Times New Roman"/>
      <w:color w:val="FF00FF"/>
      <w:sz w:val="24"/>
      <w:szCs w:val="24"/>
    </w:rPr>
  </w:style>
  <w:style w:type="paragraph" w:customStyle="1" w:styleId="xl98">
    <w:name w:val="xl98"/>
    <w:basedOn w:val="a"/>
    <w:rsid w:val="004A45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FF00FF"/>
      <w:sz w:val="24"/>
      <w:szCs w:val="24"/>
    </w:rPr>
  </w:style>
  <w:style w:type="paragraph" w:customStyle="1" w:styleId="xl99">
    <w:name w:val="xl99"/>
    <w:basedOn w:val="a"/>
    <w:rsid w:val="004A45D4"/>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00">
    <w:name w:val="xl100"/>
    <w:basedOn w:val="a"/>
    <w:rsid w:val="004A45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01">
    <w:name w:val="xl101"/>
    <w:basedOn w:val="a"/>
    <w:rsid w:val="004A45D4"/>
    <w:pPr>
      <w:widowControl/>
      <w:pBdr>
        <w:top w:val="single" w:sz="4" w:space="0" w:color="auto"/>
        <w:left w:val="single" w:sz="4" w:space="0" w:color="auto"/>
        <w:bottom w:val="single" w:sz="4" w:space="0" w:color="auto"/>
        <w:right w:val="single" w:sz="4" w:space="0" w:color="auto"/>
      </w:pBdr>
      <w:shd w:val="clear" w:color="000000" w:fill="00FF00"/>
      <w:autoSpaceDE/>
      <w:autoSpaceDN/>
      <w:adjustRightInd/>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4A45D4"/>
    <w:pPr>
      <w:widowControl/>
      <w:pBdr>
        <w:top w:val="single" w:sz="4" w:space="0" w:color="auto"/>
        <w:left w:val="single" w:sz="4" w:space="0" w:color="auto"/>
        <w:bottom w:val="single" w:sz="4" w:space="0" w:color="auto"/>
        <w:right w:val="single" w:sz="4" w:space="0" w:color="auto"/>
      </w:pBdr>
      <w:shd w:val="clear" w:color="000000" w:fill="00FF00"/>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3">
    <w:name w:val="xl103"/>
    <w:basedOn w:val="a"/>
    <w:rsid w:val="004A45D4"/>
    <w:pPr>
      <w:widowControl/>
      <w:pBdr>
        <w:top w:val="single" w:sz="4" w:space="0" w:color="auto"/>
        <w:left w:val="single" w:sz="4" w:space="0" w:color="auto"/>
        <w:bottom w:val="single" w:sz="4" w:space="0" w:color="auto"/>
        <w:right w:val="single" w:sz="4" w:space="0" w:color="auto"/>
      </w:pBdr>
      <w:shd w:val="clear" w:color="000000" w:fill="00FF00"/>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04">
    <w:name w:val="xl104"/>
    <w:basedOn w:val="a"/>
    <w:rsid w:val="004A45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color w:val="FF0000"/>
      <w:sz w:val="24"/>
      <w:szCs w:val="24"/>
    </w:rPr>
  </w:style>
  <w:style w:type="paragraph" w:customStyle="1" w:styleId="xl105">
    <w:name w:val="xl105"/>
    <w:basedOn w:val="a"/>
    <w:rsid w:val="004A45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06">
    <w:name w:val="xl106"/>
    <w:basedOn w:val="a"/>
    <w:rsid w:val="004A45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rFonts w:ascii="Times New Roman" w:hAnsi="Times New Roman" w:cs="Times New Roman"/>
      <w:color w:val="FF0000"/>
      <w:sz w:val="24"/>
      <w:szCs w:val="24"/>
    </w:rPr>
  </w:style>
  <w:style w:type="paragraph" w:customStyle="1" w:styleId="xl107">
    <w:name w:val="xl107"/>
    <w:basedOn w:val="a"/>
    <w:rsid w:val="004A45D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08">
    <w:name w:val="xl108"/>
    <w:basedOn w:val="a"/>
    <w:rsid w:val="004A45D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4A45D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10">
    <w:name w:val="xl110"/>
    <w:basedOn w:val="a"/>
    <w:rsid w:val="004A45D4"/>
    <w:pPr>
      <w:widowControl/>
      <w:pBdr>
        <w:top w:val="single" w:sz="4" w:space="0" w:color="auto"/>
        <w:left w:val="single" w:sz="4" w:space="0" w:color="auto"/>
        <w:bottom w:val="single" w:sz="4" w:space="0" w:color="auto"/>
        <w:right w:val="single" w:sz="4" w:space="0" w:color="auto"/>
      </w:pBdr>
      <w:shd w:val="clear" w:color="000000" w:fill="00FF00"/>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4A45D4"/>
    <w:pPr>
      <w:widowControl/>
      <w:pBdr>
        <w:top w:val="single" w:sz="4" w:space="0" w:color="auto"/>
        <w:left w:val="single" w:sz="4" w:space="0" w:color="auto"/>
        <w:bottom w:val="single" w:sz="4" w:space="0" w:color="auto"/>
        <w:right w:val="single" w:sz="4" w:space="0" w:color="auto"/>
      </w:pBdr>
      <w:shd w:val="clear" w:color="000000" w:fill="00FF00"/>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12">
    <w:name w:val="xl112"/>
    <w:basedOn w:val="a"/>
    <w:rsid w:val="004A45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13">
    <w:name w:val="xl113"/>
    <w:basedOn w:val="a"/>
    <w:rsid w:val="004A45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14">
    <w:name w:val="xl114"/>
    <w:basedOn w:val="a"/>
    <w:rsid w:val="004A45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15">
    <w:name w:val="xl115"/>
    <w:basedOn w:val="a"/>
    <w:rsid w:val="004A45D4"/>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16">
    <w:name w:val="xl116"/>
    <w:basedOn w:val="a"/>
    <w:rsid w:val="004A45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afff8">
    <w:name w:val="???????"/>
    <w:rsid w:val="004A45D4"/>
    <w:pPr>
      <w:spacing w:after="0" w:line="240" w:lineRule="auto"/>
    </w:pPr>
    <w:rPr>
      <w:rFonts w:ascii="Times New Roman" w:eastAsia="Times New Roman" w:hAnsi="Times New Roman" w:cs="Times New Roman"/>
      <w:sz w:val="20"/>
      <w:szCs w:val="20"/>
      <w:lang w:eastAsia="ru-RU"/>
    </w:rPr>
  </w:style>
  <w:style w:type="paragraph" w:styleId="28">
    <w:name w:val="Body Text 2"/>
    <w:basedOn w:val="a"/>
    <w:link w:val="29"/>
    <w:uiPriority w:val="99"/>
    <w:unhideWhenUsed/>
    <w:rsid w:val="004A45D4"/>
    <w:pPr>
      <w:widowControl/>
      <w:autoSpaceDE/>
      <w:autoSpaceDN/>
      <w:adjustRightInd/>
      <w:spacing w:after="120" w:line="480" w:lineRule="auto"/>
    </w:pPr>
    <w:rPr>
      <w:rFonts w:ascii="Times New Roman" w:hAnsi="Times New Roman" w:cs="Times New Roman"/>
      <w:sz w:val="24"/>
      <w:szCs w:val="24"/>
    </w:rPr>
  </w:style>
  <w:style w:type="character" w:customStyle="1" w:styleId="29">
    <w:name w:val="Основной текст 2 Знак"/>
    <w:basedOn w:val="a0"/>
    <w:link w:val="28"/>
    <w:uiPriority w:val="99"/>
    <w:rsid w:val="004A45D4"/>
    <w:rPr>
      <w:rFonts w:ascii="Times New Roman" w:eastAsia="Times New Roman" w:hAnsi="Times New Roman" w:cs="Times New Roman"/>
      <w:sz w:val="24"/>
      <w:szCs w:val="24"/>
      <w:lang w:eastAsia="ru-RU"/>
    </w:rPr>
  </w:style>
  <w:style w:type="paragraph" w:customStyle="1" w:styleId="WW-">
    <w:name w:val="WW-Базовый"/>
    <w:uiPriority w:val="99"/>
    <w:rsid w:val="004A45D4"/>
    <w:pPr>
      <w:tabs>
        <w:tab w:val="left" w:pos="709"/>
      </w:tabs>
      <w:suppressAutoHyphens/>
      <w:spacing w:line="276" w:lineRule="atLeast"/>
    </w:pPr>
    <w:rPr>
      <w:rFonts w:ascii="Calibri" w:eastAsia="Times New Roman" w:hAnsi="Calibri" w:cs="Calibri"/>
      <w:color w:val="00000A"/>
      <w:lang w:eastAsia="ar-SA"/>
    </w:rPr>
  </w:style>
  <w:style w:type="paragraph" w:customStyle="1" w:styleId="210">
    <w:name w:val="Основной текст 21"/>
    <w:basedOn w:val="a"/>
    <w:rsid w:val="004A45D4"/>
    <w:pPr>
      <w:widowControl/>
      <w:overflowPunct w:val="0"/>
      <w:spacing w:line="360" w:lineRule="auto"/>
      <w:ind w:firstLine="709"/>
      <w:jc w:val="both"/>
      <w:textAlignment w:val="baseline"/>
    </w:pPr>
    <w:rPr>
      <w:rFonts w:ascii="Times New Roman" w:hAnsi="Times New Roman" w:cs="Times New Roman"/>
      <w:sz w:val="28"/>
      <w:lang w:eastAsia="de-DE"/>
    </w:rPr>
  </w:style>
  <w:style w:type="paragraph" w:customStyle="1" w:styleId="afff9">
    <w:name w:val="Стиль"/>
    <w:rsid w:val="001361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1361B5"/>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85159026">
      <w:bodyDiv w:val="1"/>
      <w:marLeft w:val="0"/>
      <w:marRight w:val="0"/>
      <w:marTop w:val="0"/>
      <w:marBottom w:val="0"/>
      <w:divBdr>
        <w:top w:val="none" w:sz="0" w:space="0" w:color="auto"/>
        <w:left w:val="none" w:sz="0" w:space="0" w:color="auto"/>
        <w:bottom w:val="none" w:sz="0" w:space="0" w:color="auto"/>
        <w:right w:val="none" w:sz="0" w:space="0" w:color="auto"/>
      </w:divBdr>
    </w:div>
    <w:div w:id="343829555">
      <w:bodyDiv w:val="1"/>
      <w:marLeft w:val="0"/>
      <w:marRight w:val="0"/>
      <w:marTop w:val="0"/>
      <w:marBottom w:val="0"/>
      <w:divBdr>
        <w:top w:val="none" w:sz="0" w:space="0" w:color="auto"/>
        <w:left w:val="none" w:sz="0" w:space="0" w:color="auto"/>
        <w:bottom w:val="none" w:sz="0" w:space="0" w:color="auto"/>
        <w:right w:val="none" w:sz="0" w:space="0" w:color="auto"/>
      </w:divBdr>
    </w:div>
    <w:div w:id="458456246">
      <w:bodyDiv w:val="1"/>
      <w:marLeft w:val="0"/>
      <w:marRight w:val="0"/>
      <w:marTop w:val="0"/>
      <w:marBottom w:val="0"/>
      <w:divBdr>
        <w:top w:val="none" w:sz="0" w:space="0" w:color="auto"/>
        <w:left w:val="none" w:sz="0" w:space="0" w:color="auto"/>
        <w:bottom w:val="none" w:sz="0" w:space="0" w:color="auto"/>
        <w:right w:val="none" w:sz="0" w:space="0" w:color="auto"/>
      </w:divBdr>
    </w:div>
    <w:div w:id="599025449">
      <w:bodyDiv w:val="1"/>
      <w:marLeft w:val="0"/>
      <w:marRight w:val="0"/>
      <w:marTop w:val="0"/>
      <w:marBottom w:val="0"/>
      <w:divBdr>
        <w:top w:val="none" w:sz="0" w:space="0" w:color="auto"/>
        <w:left w:val="none" w:sz="0" w:space="0" w:color="auto"/>
        <w:bottom w:val="none" w:sz="0" w:space="0" w:color="auto"/>
        <w:right w:val="none" w:sz="0" w:space="0" w:color="auto"/>
      </w:divBdr>
    </w:div>
    <w:div w:id="787623769">
      <w:bodyDiv w:val="1"/>
      <w:marLeft w:val="0"/>
      <w:marRight w:val="0"/>
      <w:marTop w:val="0"/>
      <w:marBottom w:val="0"/>
      <w:divBdr>
        <w:top w:val="none" w:sz="0" w:space="0" w:color="auto"/>
        <w:left w:val="none" w:sz="0" w:space="0" w:color="auto"/>
        <w:bottom w:val="none" w:sz="0" w:space="0" w:color="auto"/>
        <w:right w:val="none" w:sz="0" w:space="0" w:color="auto"/>
      </w:divBdr>
    </w:div>
    <w:div w:id="11925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3.jpeg"/><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90B420-3BE2-40E3-A6CE-723AEE6F6042}" type="doc">
      <dgm:prSet loTypeId="urn:microsoft.com/office/officeart/2005/8/layout/radial6" loCatId="cycle" qsTypeId="urn:microsoft.com/office/officeart/2005/8/quickstyle/simple1" qsCatId="simple" csTypeId="urn:microsoft.com/office/officeart/2005/8/colors/colorful2" csCatId="colorful" phldr="1"/>
      <dgm:spPr/>
      <dgm:t>
        <a:bodyPr/>
        <a:lstStyle/>
        <a:p>
          <a:endParaRPr lang="ru-RU"/>
        </a:p>
      </dgm:t>
    </dgm:pt>
    <dgm:pt modelId="{A1D49253-AF1B-4ED4-BC9A-AD7DAE7C850F}">
      <dgm:prSet phldrT="[Текст]" custT="1"/>
      <dgm:spPr/>
      <dgm:t>
        <a:bodyPr/>
        <a:lstStyle/>
        <a:p>
          <a:pPr algn="ctr"/>
          <a:r>
            <a:rPr lang="ru-RU" sz="1200"/>
            <a:t>агро</a:t>
          </a:r>
        </a:p>
        <a:p>
          <a:pPr algn="ctr"/>
          <a:r>
            <a:rPr lang="ru-RU" sz="1200"/>
            <a:t>технологическая </a:t>
          </a:r>
        </a:p>
      </dgm:t>
    </dgm:pt>
    <dgm:pt modelId="{1CCD9311-5641-4BF1-8E62-A75BB04D121A}" type="parTrans" cxnId="{647DE2F6-FB42-45E7-A23B-F412872EA2C7}">
      <dgm:prSet/>
      <dgm:spPr/>
      <dgm:t>
        <a:bodyPr/>
        <a:lstStyle/>
        <a:p>
          <a:pPr algn="ctr"/>
          <a:endParaRPr lang="ru-RU"/>
        </a:p>
      </dgm:t>
    </dgm:pt>
    <dgm:pt modelId="{F55CB5FB-1C76-41B7-A16E-17E031A5EE3A}" type="sibTrans" cxnId="{647DE2F6-FB42-45E7-A23B-F412872EA2C7}">
      <dgm:prSet/>
      <dgm:spPr/>
      <dgm:t>
        <a:bodyPr/>
        <a:lstStyle/>
        <a:p>
          <a:pPr algn="ctr"/>
          <a:endParaRPr lang="ru-RU"/>
        </a:p>
      </dgm:t>
    </dgm:pt>
    <dgm:pt modelId="{BF741697-CD69-4F5D-AC5A-F089453A2AB7}">
      <dgm:prSet phldrT="[Текст]" custT="1"/>
      <dgm:spPr/>
      <dgm:t>
        <a:bodyPr/>
        <a:lstStyle/>
        <a:p>
          <a:pPr algn="ctr"/>
          <a:r>
            <a:rPr lang="ru-RU" sz="1050"/>
            <a:t>экология</a:t>
          </a:r>
        </a:p>
      </dgm:t>
    </dgm:pt>
    <dgm:pt modelId="{71FD5517-AD1A-4725-9CAA-A718733619D9}" type="parTrans" cxnId="{A3DD5883-8F53-4305-87ED-272D3502FC6B}">
      <dgm:prSet/>
      <dgm:spPr/>
      <dgm:t>
        <a:bodyPr/>
        <a:lstStyle/>
        <a:p>
          <a:pPr algn="ctr"/>
          <a:endParaRPr lang="ru-RU"/>
        </a:p>
      </dgm:t>
    </dgm:pt>
    <dgm:pt modelId="{B83658C4-55E3-4586-BDD4-775C994D2E22}" type="sibTrans" cxnId="{A3DD5883-8F53-4305-87ED-272D3502FC6B}">
      <dgm:prSet/>
      <dgm:spPr/>
      <dgm:t>
        <a:bodyPr/>
        <a:lstStyle/>
        <a:p>
          <a:pPr algn="ctr"/>
          <a:endParaRPr lang="ru-RU"/>
        </a:p>
      </dgm:t>
    </dgm:pt>
    <dgm:pt modelId="{68192454-5CFF-4607-BA80-1EE141FF4DAB}">
      <dgm:prSet phldrT="[Текст]" custT="1"/>
      <dgm:spPr/>
      <dgm:t>
        <a:bodyPr/>
        <a:lstStyle/>
        <a:p>
          <a:pPr algn="ctr"/>
          <a:r>
            <a:rPr lang="ru-RU" sz="1050"/>
            <a:t>экономика</a:t>
          </a:r>
        </a:p>
      </dgm:t>
    </dgm:pt>
    <dgm:pt modelId="{0392F11E-0E33-47B3-8171-016EB3D2DE9B}" type="parTrans" cxnId="{1D162620-486A-4FDD-8B2E-10563EF2EA5C}">
      <dgm:prSet/>
      <dgm:spPr/>
      <dgm:t>
        <a:bodyPr/>
        <a:lstStyle/>
        <a:p>
          <a:pPr algn="ctr"/>
          <a:endParaRPr lang="ru-RU"/>
        </a:p>
      </dgm:t>
    </dgm:pt>
    <dgm:pt modelId="{6DEA5FAD-C1C4-4AFD-8EE2-4596A7E63E1B}" type="sibTrans" cxnId="{1D162620-486A-4FDD-8B2E-10563EF2EA5C}">
      <dgm:prSet/>
      <dgm:spPr/>
      <dgm:t>
        <a:bodyPr/>
        <a:lstStyle/>
        <a:p>
          <a:pPr algn="ctr"/>
          <a:endParaRPr lang="ru-RU"/>
        </a:p>
      </dgm:t>
    </dgm:pt>
    <dgm:pt modelId="{89D2B482-50F0-43BB-8E1D-FEC34931D63B}">
      <dgm:prSet phldrT="[Текст]" custT="1"/>
      <dgm:spPr/>
      <dgm:t>
        <a:bodyPr/>
        <a:lstStyle/>
        <a:p>
          <a:pPr algn="ctr"/>
          <a:r>
            <a:rPr lang="ru-RU" sz="1050"/>
            <a:t>растениеводство</a:t>
          </a:r>
        </a:p>
      </dgm:t>
    </dgm:pt>
    <dgm:pt modelId="{A0DA3545-5DCD-4CE2-9647-D8DBEE6D60C2}" type="parTrans" cxnId="{39914A77-96FC-4106-A727-D4F214F85697}">
      <dgm:prSet/>
      <dgm:spPr/>
      <dgm:t>
        <a:bodyPr/>
        <a:lstStyle/>
        <a:p>
          <a:pPr algn="ctr"/>
          <a:endParaRPr lang="ru-RU"/>
        </a:p>
      </dgm:t>
    </dgm:pt>
    <dgm:pt modelId="{75D823CA-783C-4E89-A0A9-3F8D85CA2FAA}" type="sibTrans" cxnId="{39914A77-96FC-4106-A727-D4F214F85697}">
      <dgm:prSet/>
      <dgm:spPr/>
      <dgm:t>
        <a:bodyPr/>
        <a:lstStyle/>
        <a:p>
          <a:pPr algn="ctr"/>
          <a:endParaRPr lang="ru-RU"/>
        </a:p>
      </dgm:t>
    </dgm:pt>
    <dgm:pt modelId="{883AA2A7-4300-4450-934C-BA6A1F4B890A}">
      <dgm:prSet phldrT="[Текст]" custT="1"/>
      <dgm:spPr/>
      <dgm:t>
        <a:bodyPr/>
        <a:lstStyle/>
        <a:p>
          <a:pPr algn="ctr"/>
          <a:r>
            <a:rPr lang="ru-RU" sz="1000"/>
            <a:t>цветоводство</a:t>
          </a:r>
        </a:p>
      </dgm:t>
    </dgm:pt>
    <dgm:pt modelId="{DFE2BC52-ACDC-4A03-80B7-710D2F6AD6BB}" type="parTrans" cxnId="{18AC2B0C-5128-4D96-9F91-3C53CA3F2FC4}">
      <dgm:prSet/>
      <dgm:spPr/>
      <dgm:t>
        <a:bodyPr/>
        <a:lstStyle/>
        <a:p>
          <a:pPr algn="ctr"/>
          <a:endParaRPr lang="ru-RU"/>
        </a:p>
      </dgm:t>
    </dgm:pt>
    <dgm:pt modelId="{39770557-45F9-46FB-91B8-7A68FC194A37}" type="sibTrans" cxnId="{18AC2B0C-5128-4D96-9F91-3C53CA3F2FC4}">
      <dgm:prSet/>
      <dgm:spPr/>
      <dgm:t>
        <a:bodyPr/>
        <a:lstStyle/>
        <a:p>
          <a:pPr algn="ctr"/>
          <a:endParaRPr lang="ru-RU"/>
        </a:p>
      </dgm:t>
    </dgm:pt>
    <dgm:pt modelId="{E6E7539F-FA25-4F9B-AD73-2244872C8CEC}" type="pres">
      <dgm:prSet presAssocID="{4690B420-3BE2-40E3-A6CE-723AEE6F6042}" presName="Name0" presStyleCnt="0">
        <dgm:presLayoutVars>
          <dgm:chMax val="1"/>
          <dgm:dir/>
          <dgm:animLvl val="ctr"/>
          <dgm:resizeHandles val="exact"/>
        </dgm:presLayoutVars>
      </dgm:prSet>
      <dgm:spPr/>
      <dgm:t>
        <a:bodyPr/>
        <a:lstStyle/>
        <a:p>
          <a:endParaRPr lang="ru-RU"/>
        </a:p>
      </dgm:t>
    </dgm:pt>
    <dgm:pt modelId="{E9A35817-8DF0-4F97-A33D-0E77EED8397B}" type="pres">
      <dgm:prSet presAssocID="{A1D49253-AF1B-4ED4-BC9A-AD7DAE7C850F}" presName="centerShape" presStyleLbl="node0" presStyleIdx="0" presStyleCnt="1" custScaleX="115793"/>
      <dgm:spPr/>
      <dgm:t>
        <a:bodyPr/>
        <a:lstStyle/>
        <a:p>
          <a:endParaRPr lang="ru-RU"/>
        </a:p>
      </dgm:t>
    </dgm:pt>
    <dgm:pt modelId="{F397A8FF-FB3D-4AE8-B8AD-627AEB090DC7}" type="pres">
      <dgm:prSet presAssocID="{BF741697-CD69-4F5D-AC5A-F089453A2AB7}" presName="node" presStyleLbl="node1" presStyleIdx="0" presStyleCnt="4">
        <dgm:presLayoutVars>
          <dgm:bulletEnabled val="1"/>
        </dgm:presLayoutVars>
      </dgm:prSet>
      <dgm:spPr/>
      <dgm:t>
        <a:bodyPr/>
        <a:lstStyle/>
        <a:p>
          <a:endParaRPr lang="ru-RU"/>
        </a:p>
      </dgm:t>
    </dgm:pt>
    <dgm:pt modelId="{1EFD6630-906A-4162-B5EA-5FCB6D94345C}" type="pres">
      <dgm:prSet presAssocID="{BF741697-CD69-4F5D-AC5A-F089453A2AB7}" presName="dummy" presStyleCnt="0"/>
      <dgm:spPr/>
    </dgm:pt>
    <dgm:pt modelId="{67749845-B8D1-4535-AD82-3CE4B0B80890}" type="pres">
      <dgm:prSet presAssocID="{B83658C4-55E3-4586-BDD4-775C994D2E22}" presName="sibTrans" presStyleLbl="sibTrans2D1" presStyleIdx="0" presStyleCnt="4"/>
      <dgm:spPr/>
      <dgm:t>
        <a:bodyPr/>
        <a:lstStyle/>
        <a:p>
          <a:endParaRPr lang="ru-RU"/>
        </a:p>
      </dgm:t>
    </dgm:pt>
    <dgm:pt modelId="{C492FAE3-0CD2-42EB-95DD-8F1217894236}" type="pres">
      <dgm:prSet presAssocID="{68192454-5CFF-4607-BA80-1EE141FF4DAB}" presName="node" presStyleLbl="node1" presStyleIdx="1" presStyleCnt="4" custScaleX="119181">
        <dgm:presLayoutVars>
          <dgm:bulletEnabled val="1"/>
        </dgm:presLayoutVars>
      </dgm:prSet>
      <dgm:spPr/>
      <dgm:t>
        <a:bodyPr/>
        <a:lstStyle/>
        <a:p>
          <a:endParaRPr lang="ru-RU"/>
        </a:p>
      </dgm:t>
    </dgm:pt>
    <dgm:pt modelId="{1BA825D8-D16E-40B2-820A-712FEC5A41D8}" type="pres">
      <dgm:prSet presAssocID="{68192454-5CFF-4607-BA80-1EE141FF4DAB}" presName="dummy" presStyleCnt="0"/>
      <dgm:spPr/>
    </dgm:pt>
    <dgm:pt modelId="{E5DE243F-7A65-4568-AA2B-57C03EF0A9E8}" type="pres">
      <dgm:prSet presAssocID="{6DEA5FAD-C1C4-4AFD-8EE2-4596A7E63E1B}" presName="sibTrans" presStyleLbl="sibTrans2D1" presStyleIdx="1" presStyleCnt="4"/>
      <dgm:spPr/>
      <dgm:t>
        <a:bodyPr/>
        <a:lstStyle/>
        <a:p>
          <a:endParaRPr lang="ru-RU"/>
        </a:p>
      </dgm:t>
    </dgm:pt>
    <dgm:pt modelId="{3668E391-57DC-4828-B0C4-C325A2453EDA}" type="pres">
      <dgm:prSet presAssocID="{89D2B482-50F0-43BB-8E1D-FEC34931D63B}" presName="node" presStyleLbl="node1" presStyleIdx="2" presStyleCnt="4">
        <dgm:presLayoutVars>
          <dgm:bulletEnabled val="1"/>
        </dgm:presLayoutVars>
      </dgm:prSet>
      <dgm:spPr/>
      <dgm:t>
        <a:bodyPr/>
        <a:lstStyle/>
        <a:p>
          <a:endParaRPr lang="ru-RU"/>
        </a:p>
      </dgm:t>
    </dgm:pt>
    <dgm:pt modelId="{11A3CF7E-3A31-4B63-9CEB-B3B14A112189}" type="pres">
      <dgm:prSet presAssocID="{89D2B482-50F0-43BB-8E1D-FEC34931D63B}" presName="dummy" presStyleCnt="0"/>
      <dgm:spPr/>
    </dgm:pt>
    <dgm:pt modelId="{BDC9DF89-ED1A-423F-AB4A-F7ED5C7610EB}" type="pres">
      <dgm:prSet presAssocID="{75D823CA-783C-4E89-A0A9-3F8D85CA2FAA}" presName="sibTrans" presStyleLbl="sibTrans2D1" presStyleIdx="2" presStyleCnt="4"/>
      <dgm:spPr/>
      <dgm:t>
        <a:bodyPr/>
        <a:lstStyle/>
        <a:p>
          <a:endParaRPr lang="ru-RU"/>
        </a:p>
      </dgm:t>
    </dgm:pt>
    <dgm:pt modelId="{A6895E14-D9C7-4820-B4DB-67BF60A41622}" type="pres">
      <dgm:prSet presAssocID="{883AA2A7-4300-4450-934C-BA6A1F4B890A}" presName="node" presStyleLbl="node1" presStyleIdx="3" presStyleCnt="4" custRadScaleRad="101870" custRadScaleInc="5702">
        <dgm:presLayoutVars>
          <dgm:bulletEnabled val="1"/>
        </dgm:presLayoutVars>
      </dgm:prSet>
      <dgm:spPr/>
      <dgm:t>
        <a:bodyPr/>
        <a:lstStyle/>
        <a:p>
          <a:endParaRPr lang="ru-RU"/>
        </a:p>
      </dgm:t>
    </dgm:pt>
    <dgm:pt modelId="{15FB5C7F-1846-411C-89D6-34E805F2F34F}" type="pres">
      <dgm:prSet presAssocID="{883AA2A7-4300-4450-934C-BA6A1F4B890A}" presName="dummy" presStyleCnt="0"/>
      <dgm:spPr/>
    </dgm:pt>
    <dgm:pt modelId="{DC83C58B-9CD8-4790-9015-F9D1F72E0074}" type="pres">
      <dgm:prSet presAssocID="{39770557-45F9-46FB-91B8-7A68FC194A37}" presName="sibTrans" presStyleLbl="sibTrans2D1" presStyleIdx="3" presStyleCnt="4"/>
      <dgm:spPr/>
      <dgm:t>
        <a:bodyPr/>
        <a:lstStyle/>
        <a:p>
          <a:endParaRPr lang="ru-RU"/>
        </a:p>
      </dgm:t>
    </dgm:pt>
  </dgm:ptLst>
  <dgm:cxnLst>
    <dgm:cxn modelId="{1D162620-486A-4FDD-8B2E-10563EF2EA5C}" srcId="{A1D49253-AF1B-4ED4-BC9A-AD7DAE7C850F}" destId="{68192454-5CFF-4607-BA80-1EE141FF4DAB}" srcOrd="1" destOrd="0" parTransId="{0392F11E-0E33-47B3-8171-016EB3D2DE9B}" sibTransId="{6DEA5FAD-C1C4-4AFD-8EE2-4596A7E63E1B}"/>
    <dgm:cxn modelId="{647DE2F6-FB42-45E7-A23B-F412872EA2C7}" srcId="{4690B420-3BE2-40E3-A6CE-723AEE6F6042}" destId="{A1D49253-AF1B-4ED4-BC9A-AD7DAE7C850F}" srcOrd="0" destOrd="0" parTransId="{1CCD9311-5641-4BF1-8E62-A75BB04D121A}" sibTransId="{F55CB5FB-1C76-41B7-A16E-17E031A5EE3A}"/>
    <dgm:cxn modelId="{11BCACF8-F6AB-4B0D-A79F-959023DB5A5C}" type="presOf" srcId="{89D2B482-50F0-43BB-8E1D-FEC34931D63B}" destId="{3668E391-57DC-4828-B0C4-C325A2453EDA}" srcOrd="0" destOrd="0" presId="urn:microsoft.com/office/officeart/2005/8/layout/radial6"/>
    <dgm:cxn modelId="{A3DD5883-8F53-4305-87ED-272D3502FC6B}" srcId="{A1D49253-AF1B-4ED4-BC9A-AD7DAE7C850F}" destId="{BF741697-CD69-4F5D-AC5A-F089453A2AB7}" srcOrd="0" destOrd="0" parTransId="{71FD5517-AD1A-4725-9CAA-A718733619D9}" sibTransId="{B83658C4-55E3-4586-BDD4-775C994D2E22}"/>
    <dgm:cxn modelId="{1A8B34E3-6E29-4191-B3C8-0AACC2439E8E}" type="presOf" srcId="{39770557-45F9-46FB-91B8-7A68FC194A37}" destId="{DC83C58B-9CD8-4790-9015-F9D1F72E0074}" srcOrd="0" destOrd="0" presId="urn:microsoft.com/office/officeart/2005/8/layout/radial6"/>
    <dgm:cxn modelId="{69356B59-0945-4E42-8E3D-B129A9EA2242}" type="presOf" srcId="{75D823CA-783C-4E89-A0A9-3F8D85CA2FAA}" destId="{BDC9DF89-ED1A-423F-AB4A-F7ED5C7610EB}" srcOrd="0" destOrd="0" presId="urn:microsoft.com/office/officeart/2005/8/layout/radial6"/>
    <dgm:cxn modelId="{AD577E82-E093-4D2B-889E-6EBB9AF68109}" type="presOf" srcId="{6DEA5FAD-C1C4-4AFD-8EE2-4596A7E63E1B}" destId="{E5DE243F-7A65-4568-AA2B-57C03EF0A9E8}" srcOrd="0" destOrd="0" presId="urn:microsoft.com/office/officeart/2005/8/layout/radial6"/>
    <dgm:cxn modelId="{AC283D55-B7CB-412F-B0EF-84B08CE9ABD0}" type="presOf" srcId="{A1D49253-AF1B-4ED4-BC9A-AD7DAE7C850F}" destId="{E9A35817-8DF0-4F97-A33D-0E77EED8397B}" srcOrd="0" destOrd="0" presId="urn:microsoft.com/office/officeart/2005/8/layout/radial6"/>
    <dgm:cxn modelId="{25CF9EC5-F836-4408-93C7-D70C20D4A8FF}" type="presOf" srcId="{B83658C4-55E3-4586-BDD4-775C994D2E22}" destId="{67749845-B8D1-4535-AD82-3CE4B0B80890}" srcOrd="0" destOrd="0" presId="urn:microsoft.com/office/officeart/2005/8/layout/radial6"/>
    <dgm:cxn modelId="{E5FB8E65-58E3-46B6-9D53-A1C769389F04}" type="presOf" srcId="{BF741697-CD69-4F5D-AC5A-F089453A2AB7}" destId="{F397A8FF-FB3D-4AE8-B8AD-627AEB090DC7}" srcOrd="0" destOrd="0" presId="urn:microsoft.com/office/officeart/2005/8/layout/radial6"/>
    <dgm:cxn modelId="{18AC2B0C-5128-4D96-9F91-3C53CA3F2FC4}" srcId="{A1D49253-AF1B-4ED4-BC9A-AD7DAE7C850F}" destId="{883AA2A7-4300-4450-934C-BA6A1F4B890A}" srcOrd="3" destOrd="0" parTransId="{DFE2BC52-ACDC-4A03-80B7-710D2F6AD6BB}" sibTransId="{39770557-45F9-46FB-91B8-7A68FC194A37}"/>
    <dgm:cxn modelId="{7B1D2434-B730-4CFA-89CF-3D03F15BA26C}" type="presOf" srcId="{883AA2A7-4300-4450-934C-BA6A1F4B890A}" destId="{A6895E14-D9C7-4820-B4DB-67BF60A41622}" srcOrd="0" destOrd="0" presId="urn:microsoft.com/office/officeart/2005/8/layout/radial6"/>
    <dgm:cxn modelId="{5D6ECC13-47CC-4D5E-A386-F9E23B419854}" type="presOf" srcId="{4690B420-3BE2-40E3-A6CE-723AEE6F6042}" destId="{E6E7539F-FA25-4F9B-AD73-2244872C8CEC}" srcOrd="0" destOrd="0" presId="urn:microsoft.com/office/officeart/2005/8/layout/radial6"/>
    <dgm:cxn modelId="{39914A77-96FC-4106-A727-D4F214F85697}" srcId="{A1D49253-AF1B-4ED4-BC9A-AD7DAE7C850F}" destId="{89D2B482-50F0-43BB-8E1D-FEC34931D63B}" srcOrd="2" destOrd="0" parTransId="{A0DA3545-5DCD-4CE2-9647-D8DBEE6D60C2}" sibTransId="{75D823CA-783C-4E89-A0A9-3F8D85CA2FAA}"/>
    <dgm:cxn modelId="{B81E7B26-BFCC-4F64-A858-EEDB2CD165C9}" type="presOf" srcId="{68192454-5CFF-4607-BA80-1EE141FF4DAB}" destId="{C492FAE3-0CD2-42EB-95DD-8F1217894236}" srcOrd="0" destOrd="0" presId="urn:microsoft.com/office/officeart/2005/8/layout/radial6"/>
    <dgm:cxn modelId="{FAECAC1B-65E3-496E-B6E3-069B2996738A}" type="presParOf" srcId="{E6E7539F-FA25-4F9B-AD73-2244872C8CEC}" destId="{E9A35817-8DF0-4F97-A33D-0E77EED8397B}" srcOrd="0" destOrd="0" presId="urn:microsoft.com/office/officeart/2005/8/layout/radial6"/>
    <dgm:cxn modelId="{7E6FFB99-16E8-4BB9-9C93-77CEDC323D10}" type="presParOf" srcId="{E6E7539F-FA25-4F9B-AD73-2244872C8CEC}" destId="{F397A8FF-FB3D-4AE8-B8AD-627AEB090DC7}" srcOrd="1" destOrd="0" presId="urn:microsoft.com/office/officeart/2005/8/layout/radial6"/>
    <dgm:cxn modelId="{D016F409-5A7C-4BB2-8AB9-208D48B01719}" type="presParOf" srcId="{E6E7539F-FA25-4F9B-AD73-2244872C8CEC}" destId="{1EFD6630-906A-4162-B5EA-5FCB6D94345C}" srcOrd="2" destOrd="0" presId="urn:microsoft.com/office/officeart/2005/8/layout/radial6"/>
    <dgm:cxn modelId="{78CC44CD-48BF-4C5B-9483-A3BE1DA326E2}" type="presParOf" srcId="{E6E7539F-FA25-4F9B-AD73-2244872C8CEC}" destId="{67749845-B8D1-4535-AD82-3CE4B0B80890}" srcOrd="3" destOrd="0" presId="urn:microsoft.com/office/officeart/2005/8/layout/radial6"/>
    <dgm:cxn modelId="{E36A3C24-FDDC-4E9A-82DB-65EA3ED40144}" type="presParOf" srcId="{E6E7539F-FA25-4F9B-AD73-2244872C8CEC}" destId="{C492FAE3-0CD2-42EB-95DD-8F1217894236}" srcOrd="4" destOrd="0" presId="urn:microsoft.com/office/officeart/2005/8/layout/radial6"/>
    <dgm:cxn modelId="{F1749FA3-6213-48EC-BA34-B727745F4616}" type="presParOf" srcId="{E6E7539F-FA25-4F9B-AD73-2244872C8CEC}" destId="{1BA825D8-D16E-40B2-820A-712FEC5A41D8}" srcOrd="5" destOrd="0" presId="urn:microsoft.com/office/officeart/2005/8/layout/radial6"/>
    <dgm:cxn modelId="{0B144D0E-A7F0-4355-B4AD-5EF82E28B20A}" type="presParOf" srcId="{E6E7539F-FA25-4F9B-AD73-2244872C8CEC}" destId="{E5DE243F-7A65-4568-AA2B-57C03EF0A9E8}" srcOrd="6" destOrd="0" presId="urn:microsoft.com/office/officeart/2005/8/layout/radial6"/>
    <dgm:cxn modelId="{311826AA-C6F5-4C4E-A3CB-C901FDEFC018}" type="presParOf" srcId="{E6E7539F-FA25-4F9B-AD73-2244872C8CEC}" destId="{3668E391-57DC-4828-B0C4-C325A2453EDA}" srcOrd="7" destOrd="0" presId="urn:microsoft.com/office/officeart/2005/8/layout/radial6"/>
    <dgm:cxn modelId="{76DD7590-92C2-4522-9396-77B210DA05A0}" type="presParOf" srcId="{E6E7539F-FA25-4F9B-AD73-2244872C8CEC}" destId="{11A3CF7E-3A31-4B63-9CEB-B3B14A112189}" srcOrd="8" destOrd="0" presId="urn:microsoft.com/office/officeart/2005/8/layout/radial6"/>
    <dgm:cxn modelId="{C190DCF8-4E5E-4B27-B8BA-5202B33AB83F}" type="presParOf" srcId="{E6E7539F-FA25-4F9B-AD73-2244872C8CEC}" destId="{BDC9DF89-ED1A-423F-AB4A-F7ED5C7610EB}" srcOrd="9" destOrd="0" presId="urn:microsoft.com/office/officeart/2005/8/layout/radial6"/>
    <dgm:cxn modelId="{E1BE2B58-DF29-44D8-AE78-88957B51A498}" type="presParOf" srcId="{E6E7539F-FA25-4F9B-AD73-2244872C8CEC}" destId="{A6895E14-D9C7-4820-B4DB-67BF60A41622}" srcOrd="10" destOrd="0" presId="urn:microsoft.com/office/officeart/2005/8/layout/radial6"/>
    <dgm:cxn modelId="{24728A12-D77A-40F9-AE06-C4319AC2EB3E}" type="presParOf" srcId="{E6E7539F-FA25-4F9B-AD73-2244872C8CEC}" destId="{15FB5C7F-1846-411C-89D6-34E805F2F34F}" srcOrd="11" destOrd="0" presId="urn:microsoft.com/office/officeart/2005/8/layout/radial6"/>
    <dgm:cxn modelId="{025080CE-29BA-454C-8FC1-542B9F96273C}" type="presParOf" srcId="{E6E7539F-FA25-4F9B-AD73-2244872C8CEC}" destId="{DC83C58B-9CD8-4790-9015-F9D1F72E0074}" srcOrd="12" destOrd="0" presId="urn:microsoft.com/office/officeart/2005/8/layout/radial6"/>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C83C58B-9CD8-4790-9015-F9D1F72E0074}">
      <dsp:nvSpPr>
        <dsp:cNvPr id="0" name=""/>
        <dsp:cNvSpPr/>
      </dsp:nvSpPr>
      <dsp:spPr>
        <a:xfrm>
          <a:off x="1451409" y="368730"/>
          <a:ext cx="2462518" cy="2462518"/>
        </a:xfrm>
        <a:prstGeom prst="blockArc">
          <a:avLst>
            <a:gd name="adj1" fmla="val 10903954"/>
            <a:gd name="adj2" fmla="val 16264301"/>
            <a:gd name="adj3" fmla="val 4639"/>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C9DF89-ED1A-423F-AB4A-F7ED5C7610EB}">
      <dsp:nvSpPr>
        <dsp:cNvPr id="0" name=""/>
        <dsp:cNvSpPr/>
      </dsp:nvSpPr>
      <dsp:spPr>
        <a:xfrm>
          <a:off x="1451396" y="369151"/>
          <a:ext cx="2462518" cy="2462518"/>
        </a:xfrm>
        <a:prstGeom prst="blockArc">
          <a:avLst>
            <a:gd name="adj1" fmla="val 5335663"/>
            <a:gd name="adj2" fmla="val 10905158"/>
            <a:gd name="adj3" fmla="val 4639"/>
          </a:avLst>
        </a:prstGeom>
        <a:solidFill>
          <a:schemeClr val="accent2">
            <a:hueOff val="3121013"/>
            <a:satOff val="-3893"/>
            <a:lumOff val="91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5DE243F-7A65-4568-AA2B-57C03EF0A9E8}">
      <dsp:nvSpPr>
        <dsp:cNvPr id="0" name=""/>
        <dsp:cNvSpPr/>
      </dsp:nvSpPr>
      <dsp:spPr>
        <a:xfrm>
          <a:off x="1473903" y="368940"/>
          <a:ext cx="2462518" cy="2462518"/>
        </a:xfrm>
        <a:prstGeom prst="blockArc">
          <a:avLst>
            <a:gd name="adj1" fmla="val 0"/>
            <a:gd name="adj2" fmla="val 5400000"/>
            <a:gd name="adj3" fmla="val 4639"/>
          </a:avLst>
        </a:prstGeom>
        <a:solidFill>
          <a:schemeClr val="accent2">
            <a:hueOff val="1560506"/>
            <a:satOff val="-1946"/>
            <a:lumOff val="45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7749845-B8D1-4535-AD82-3CE4B0B80890}">
      <dsp:nvSpPr>
        <dsp:cNvPr id="0" name=""/>
        <dsp:cNvSpPr/>
      </dsp:nvSpPr>
      <dsp:spPr>
        <a:xfrm>
          <a:off x="1473903" y="368940"/>
          <a:ext cx="2462518" cy="2462518"/>
        </a:xfrm>
        <a:prstGeom prst="blockArc">
          <a:avLst>
            <a:gd name="adj1" fmla="val 16200000"/>
            <a:gd name="adj2" fmla="val 0"/>
            <a:gd name="adj3" fmla="val 4639"/>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A35817-8DF0-4F97-A33D-0E77EED8397B}">
      <dsp:nvSpPr>
        <dsp:cNvPr id="0" name=""/>
        <dsp:cNvSpPr/>
      </dsp:nvSpPr>
      <dsp:spPr>
        <a:xfrm>
          <a:off x="2049092" y="1033611"/>
          <a:ext cx="1312140" cy="1133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агро</a:t>
          </a:r>
        </a:p>
        <a:p>
          <a:pPr lvl="0" algn="ctr" defTabSz="533400">
            <a:lnSpc>
              <a:spcPct val="90000"/>
            </a:lnSpc>
            <a:spcBef>
              <a:spcPct val="0"/>
            </a:spcBef>
            <a:spcAft>
              <a:spcPct val="35000"/>
            </a:spcAft>
          </a:pPr>
          <a:r>
            <a:rPr lang="ru-RU" sz="1200" kern="1200"/>
            <a:t>технологическая </a:t>
          </a:r>
        </a:p>
      </dsp:txBody>
      <dsp:txXfrm>
        <a:off x="2049092" y="1033611"/>
        <a:ext cx="1312140" cy="1133177"/>
      </dsp:txXfrm>
    </dsp:sp>
    <dsp:sp modelId="{F397A8FF-FB3D-4AE8-B8AD-627AEB090DC7}">
      <dsp:nvSpPr>
        <dsp:cNvPr id="0" name=""/>
        <dsp:cNvSpPr/>
      </dsp:nvSpPr>
      <dsp:spPr>
        <a:xfrm>
          <a:off x="2308550" y="884"/>
          <a:ext cx="793224" cy="793224"/>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t>экология</a:t>
          </a:r>
        </a:p>
      </dsp:txBody>
      <dsp:txXfrm>
        <a:off x="2308550" y="884"/>
        <a:ext cx="793224" cy="793224"/>
      </dsp:txXfrm>
    </dsp:sp>
    <dsp:sp modelId="{C492FAE3-0CD2-42EB-95DD-8F1217894236}">
      <dsp:nvSpPr>
        <dsp:cNvPr id="0" name=""/>
        <dsp:cNvSpPr/>
      </dsp:nvSpPr>
      <dsp:spPr>
        <a:xfrm>
          <a:off x="3435179" y="1203587"/>
          <a:ext cx="945372" cy="793224"/>
        </a:xfrm>
        <a:prstGeom prst="ellipse">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t>экономика</a:t>
          </a:r>
        </a:p>
      </dsp:txBody>
      <dsp:txXfrm>
        <a:off x="3435179" y="1203587"/>
        <a:ext cx="945372" cy="793224"/>
      </dsp:txXfrm>
    </dsp:sp>
    <dsp:sp modelId="{3668E391-57DC-4828-B0C4-C325A2453EDA}">
      <dsp:nvSpPr>
        <dsp:cNvPr id="0" name=""/>
        <dsp:cNvSpPr/>
      </dsp:nvSpPr>
      <dsp:spPr>
        <a:xfrm>
          <a:off x="2308550" y="2406290"/>
          <a:ext cx="793224" cy="793224"/>
        </a:xfrm>
        <a:prstGeom prst="ellipse">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t>растениеводство</a:t>
          </a:r>
        </a:p>
      </dsp:txBody>
      <dsp:txXfrm>
        <a:off x="2308550" y="2406290"/>
        <a:ext cx="793224" cy="793224"/>
      </dsp:txXfrm>
    </dsp:sp>
    <dsp:sp modelId="{A6895E14-D9C7-4820-B4DB-67BF60A41622}">
      <dsp:nvSpPr>
        <dsp:cNvPr id="0" name=""/>
        <dsp:cNvSpPr/>
      </dsp:nvSpPr>
      <dsp:spPr>
        <a:xfrm>
          <a:off x="1083903" y="1167014"/>
          <a:ext cx="793224" cy="793224"/>
        </a:xfrm>
        <a:prstGeom prst="ellipse">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цветоводство</a:t>
          </a:r>
        </a:p>
      </dsp:txBody>
      <dsp:txXfrm>
        <a:off x="1083903" y="1167014"/>
        <a:ext cx="793224" cy="79322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02896-50E0-4318-B9B1-BC0D7FD0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TotalTime>
  <Pages>122</Pages>
  <Words>39615</Words>
  <Characters>225811</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ЛАР</cp:lastModifiedBy>
  <cp:revision>106</cp:revision>
  <cp:lastPrinted>2013-05-06T04:49:00Z</cp:lastPrinted>
  <dcterms:created xsi:type="dcterms:W3CDTF">2012-10-28T11:34:00Z</dcterms:created>
  <dcterms:modified xsi:type="dcterms:W3CDTF">2013-05-13T03:46:00Z</dcterms:modified>
</cp:coreProperties>
</file>